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3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MAVASO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47353619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7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7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odpisy v súlade so zákonom o dani z príjmu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ákladoch a výnosoch len zo svojej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