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50573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973CF">
        <w:rPr>
          <w:rFonts w:ascii="Arial Narrow" w:hAnsi="Arial Narrow"/>
          <w:b/>
        </w:rPr>
        <w:t>2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CFBF52A" w:rsidR="002D7E6D" w:rsidRPr="00A55E63" w:rsidRDefault="00051FC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FELLER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5D5536E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051FC1">
              <w:rPr>
                <w:rFonts w:ascii="Arial" w:hAnsi="Arial" w:cs="Arial"/>
              </w:rPr>
              <w:t>647831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571708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051FC1">
        <w:rPr>
          <w:rFonts w:ascii="Arial" w:hAnsi="Arial" w:cs="Arial"/>
          <w:spacing w:val="-1"/>
          <w:sz w:val="22"/>
          <w:szCs w:val="22"/>
        </w:rPr>
        <w:t>1</w:t>
      </w:r>
      <w:r w:rsidR="00B973CF">
        <w:rPr>
          <w:rFonts w:ascii="Arial" w:hAnsi="Arial" w:cs="Arial"/>
          <w:spacing w:val="-1"/>
          <w:sz w:val="22"/>
          <w:szCs w:val="22"/>
        </w:rPr>
        <w:t>372</w:t>
      </w:r>
      <w:r w:rsidR="00051FC1">
        <w:rPr>
          <w:rFonts w:ascii="Arial" w:hAnsi="Arial" w:cs="Arial"/>
          <w:spacing w:val="-1"/>
          <w:sz w:val="22"/>
          <w:szCs w:val="22"/>
        </w:rPr>
        <w:t>,</w:t>
      </w:r>
      <w:r w:rsidR="00B973CF">
        <w:rPr>
          <w:rFonts w:ascii="Arial" w:hAnsi="Arial" w:cs="Arial"/>
          <w:spacing w:val="-1"/>
          <w:sz w:val="22"/>
          <w:szCs w:val="22"/>
        </w:rPr>
        <w:t>93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3EBE84" w14:textId="77777777" w:rsidR="00112C7C" w:rsidRDefault="00112C7C">
      <w:r>
        <w:separator/>
      </w:r>
    </w:p>
  </w:endnote>
  <w:endnote w:type="continuationSeparator" w:id="0">
    <w:p w14:paraId="31592EC6" w14:textId="77777777" w:rsidR="00112C7C" w:rsidRDefault="00112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D32EA" w14:textId="77777777" w:rsidR="00112C7C" w:rsidRDefault="00112C7C">
      <w:r>
        <w:separator/>
      </w:r>
    </w:p>
  </w:footnote>
  <w:footnote w:type="continuationSeparator" w:id="0">
    <w:p w14:paraId="34F32464" w14:textId="77777777" w:rsidR="00112C7C" w:rsidRDefault="00112C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35142E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051FC1">
      <w:rPr>
        <w:rFonts w:ascii="Arial" w:hAnsi="Arial" w:cs="Arial"/>
        <w:sz w:val="22"/>
        <w:szCs w:val="22"/>
        <w:bdr w:val="single" w:sz="4" w:space="0" w:color="auto"/>
      </w:rPr>
      <w:t>647831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051FC1">
      <w:rPr>
        <w:rFonts w:ascii="Arial" w:hAnsi="Arial" w:cs="Arial"/>
        <w:sz w:val="22"/>
        <w:szCs w:val="22"/>
        <w:bdr w:val="single" w:sz="4" w:space="0" w:color="auto"/>
      </w:rPr>
      <w:t>499314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1FC1"/>
    <w:rsid w:val="00112C7C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785D6F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973CF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2023-06-30T10:12:00Z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