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ED8741" w14:textId="114A2BDC" w:rsidR="006A255A" w:rsidRDefault="00140EA5">
      <w:r>
        <w:t>V</w:t>
      </w:r>
      <w:r>
        <w:t xml:space="preserve"> priebehu </w:t>
      </w:r>
      <w:r>
        <w:t>účtovn</w:t>
      </w:r>
      <w:r>
        <w:t xml:space="preserve">ého roku </w:t>
      </w:r>
      <w:r w:rsidR="001E62DB">
        <w:t>2023, nebol žiadny pohyb</w:t>
      </w:r>
    </w:p>
    <w:sectPr w:rsidR="006A25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255A"/>
    <w:rsid w:val="00140EA5"/>
    <w:rsid w:val="001E62DB"/>
    <w:rsid w:val="006A2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8B827C"/>
  <w15:chartTrackingRefBased/>
  <w15:docId w15:val="{79719C8A-EDC5-4536-BEF4-855E8FF28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40EA5"/>
    <w:pPr>
      <w:spacing w:line="25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6A255A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A255A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A255A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A255A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A255A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A255A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A255A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A255A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A255A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A255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A255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A255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A255A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A255A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A255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A255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A255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A255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A255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A255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A255A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A255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A255A"/>
    <w:pPr>
      <w:spacing w:before="160" w:line="278" w:lineRule="auto"/>
      <w:jc w:val="center"/>
    </w:pPr>
    <w:rPr>
      <w:i/>
      <w:iCs/>
      <w:color w:val="404040" w:themeColor="text1" w:themeTint="BF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6A255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A255A"/>
    <w:pPr>
      <w:spacing w:line="278" w:lineRule="auto"/>
      <w:ind w:left="720"/>
      <w:contextualSpacing/>
    </w:pPr>
    <w:rPr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6A255A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A255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A255A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A255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005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44</Characters>
  <Application>Microsoft Office Word</Application>
  <DocSecurity>0</DocSecurity>
  <Lines>1</Lines>
  <Paragraphs>1</Paragraphs>
  <ScaleCrop>false</ScaleCrop>
  <Company/>
  <LinksUpToDate>false</LinksUpToDate>
  <CharactersWithSpaces>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Rolf Thielbörger</dc:creator>
  <cp:keywords/>
  <dc:description/>
  <cp:lastModifiedBy>Rolf Thielbörger</cp:lastModifiedBy>
  <cp:revision>3</cp:revision>
  <dcterms:created xsi:type="dcterms:W3CDTF">2024-03-10T16:18:00Z</dcterms:created>
  <dcterms:modified xsi:type="dcterms:W3CDTF">2024-03-10T16:19:00Z</dcterms:modified>
</cp:coreProperties>
</file>