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A4EB8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0CFAA517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069C1855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2D5E3877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12A900EE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789559D0" w14:textId="77777777" w:rsidR="005D5D80" w:rsidRPr="000B6AA7" w:rsidRDefault="004E2CDF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SPIŠ EXCELLENT GROUP s.r.o. so sídlom 064 01 Stará Ľubovňa, Prešovská 2</w:t>
      </w:r>
    </w:p>
    <w:p w14:paraId="14A378FA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E64BE66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59E93601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62C9B43B" w14:textId="77777777" w:rsidR="005D5D80" w:rsidRPr="000B6AA7" w:rsidRDefault="004E2CDF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Maloobchod v stánkoch a na trhoch</w:t>
      </w:r>
    </w:p>
    <w:p w14:paraId="6F141C8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7197C38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66360E4D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2CF9995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3</w:t>
      </w:r>
      <w:r w:rsidR="00EC0FC3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.</w:t>
      </w:r>
      <w:r w:rsidR="00EC0FC3">
        <w:rPr>
          <w:b/>
          <w:i/>
          <w:color w:val="auto"/>
          <w:sz w:val="22"/>
          <w:szCs w:val="22"/>
        </w:rPr>
        <w:t>12</w:t>
      </w:r>
      <w:r w:rsidRPr="000B6AA7">
        <w:rPr>
          <w:b/>
          <w:i/>
          <w:color w:val="auto"/>
          <w:sz w:val="22"/>
          <w:szCs w:val="22"/>
        </w:rPr>
        <w:t>.</w:t>
      </w:r>
      <w:r w:rsidR="004E2CDF">
        <w:rPr>
          <w:b/>
          <w:i/>
          <w:color w:val="auto"/>
          <w:sz w:val="22"/>
          <w:szCs w:val="22"/>
        </w:rPr>
        <w:t>20</w:t>
      </w:r>
      <w:r w:rsidR="002D6C77">
        <w:rPr>
          <w:b/>
          <w:i/>
          <w:color w:val="auto"/>
          <w:sz w:val="22"/>
          <w:szCs w:val="22"/>
        </w:rPr>
        <w:t>2</w:t>
      </w:r>
      <w:r w:rsidR="006B7D42">
        <w:rPr>
          <w:b/>
          <w:i/>
          <w:color w:val="auto"/>
          <w:sz w:val="22"/>
          <w:szCs w:val="22"/>
        </w:rPr>
        <w:t>1</w:t>
      </w:r>
    </w:p>
    <w:p w14:paraId="3143BB67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0E7922D5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5839F2A2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21E25F7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19A34AE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287D2F0D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6582C2DD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647A7A84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49BAF8D0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24E81BC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777D8CEF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26949427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2D04623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C391E8B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56557B4F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868641C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47D55AE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5F0DAD8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2AC805A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568E25D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264FB10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5A48462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21B7CE0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23680BE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699CA40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394EADD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1A6EE0A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2AAD233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4F2C9F7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7DEE71B1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3F8C8ED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0E5155A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614ED4C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2846E271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269C957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6F5DE299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4E2CDF">
        <w:rPr>
          <w:b/>
          <w:i/>
          <w:color w:val="auto"/>
          <w:sz w:val="22"/>
          <w:szCs w:val="22"/>
        </w:rPr>
        <w:t xml:space="preserve"> v sume </w:t>
      </w:r>
      <w:r w:rsidR="002D6C77">
        <w:rPr>
          <w:b/>
          <w:i/>
          <w:color w:val="auto"/>
          <w:sz w:val="22"/>
          <w:szCs w:val="22"/>
        </w:rPr>
        <w:t>5</w:t>
      </w:r>
      <w:r w:rsidR="006B7D42">
        <w:rPr>
          <w:b/>
          <w:i/>
          <w:color w:val="auto"/>
          <w:sz w:val="22"/>
          <w:szCs w:val="22"/>
        </w:rPr>
        <w:t>4</w:t>
      </w:r>
      <w:r w:rsidR="002D6C77">
        <w:rPr>
          <w:b/>
          <w:i/>
          <w:color w:val="auto"/>
          <w:sz w:val="22"/>
          <w:szCs w:val="22"/>
        </w:rPr>
        <w:t>0</w:t>
      </w:r>
      <w:r w:rsidR="004E2CDF">
        <w:rPr>
          <w:b/>
          <w:i/>
          <w:color w:val="auto"/>
          <w:sz w:val="22"/>
          <w:szCs w:val="22"/>
        </w:rPr>
        <w:t>,00 €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7FCAF92B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28C5F4E9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4E2CDF">
        <w:rPr>
          <w:b/>
          <w:i/>
          <w:color w:val="auto"/>
          <w:sz w:val="22"/>
          <w:szCs w:val="22"/>
        </w:rPr>
        <w:t xml:space="preserve"> v sume </w:t>
      </w:r>
      <w:r w:rsidR="006B7D42">
        <w:rPr>
          <w:b/>
          <w:i/>
          <w:color w:val="auto"/>
          <w:sz w:val="22"/>
          <w:szCs w:val="22"/>
        </w:rPr>
        <w:t>2.928</w:t>
      </w:r>
      <w:r w:rsidR="004E2CDF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4D516616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045D97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46C632DB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3C99E5B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70F1F8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EF533C" w14:textId="77777777" w:rsidR="0067321D" w:rsidRDefault="0067321D" w:rsidP="006460F5">
      <w:pPr>
        <w:spacing w:after="0" w:line="240" w:lineRule="auto"/>
      </w:pPr>
      <w:r>
        <w:separator/>
      </w:r>
    </w:p>
  </w:endnote>
  <w:endnote w:type="continuationSeparator" w:id="0">
    <w:p w14:paraId="47A8F3D1" w14:textId="77777777" w:rsidR="0067321D" w:rsidRDefault="0067321D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BBD75" w14:textId="77777777" w:rsidR="0067321D" w:rsidRDefault="0067321D" w:rsidP="006460F5">
      <w:pPr>
        <w:spacing w:after="0" w:line="240" w:lineRule="auto"/>
      </w:pPr>
      <w:r>
        <w:separator/>
      </w:r>
    </w:p>
  </w:footnote>
  <w:footnote w:type="continuationSeparator" w:id="0">
    <w:p w14:paraId="3C78290A" w14:textId="77777777" w:rsidR="0067321D" w:rsidRDefault="0067321D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0FE847A8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412D820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9E331F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6BFFE91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539E82A1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30641D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217B4E9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2841B27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1125CBE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87CB9FE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3F8355E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42426CD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9F13D2C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6C48B6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D243CF7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43AE1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79798FF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7944BF3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F327E9F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F306F54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02BD3FD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C706F19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062D1EC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A1C1B49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34F7D1C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B7F80D9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57EF166" w14:textId="77777777" w:rsidR="006460F5" w:rsidRPr="00B6751C" w:rsidRDefault="004E2CDF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1FFDDD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FEDC695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5D119F84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83951164">
    <w:abstractNumId w:val="5"/>
  </w:num>
  <w:num w:numId="2" w16cid:durableId="187836617">
    <w:abstractNumId w:val="17"/>
  </w:num>
  <w:num w:numId="3" w16cid:durableId="1596673600">
    <w:abstractNumId w:val="19"/>
  </w:num>
  <w:num w:numId="4" w16cid:durableId="1093747699">
    <w:abstractNumId w:val="12"/>
  </w:num>
  <w:num w:numId="5" w16cid:durableId="204754873">
    <w:abstractNumId w:val="16"/>
  </w:num>
  <w:num w:numId="6" w16cid:durableId="970674818">
    <w:abstractNumId w:val="6"/>
  </w:num>
  <w:num w:numId="7" w16cid:durableId="414060325">
    <w:abstractNumId w:val="18"/>
  </w:num>
  <w:num w:numId="8" w16cid:durableId="911696195">
    <w:abstractNumId w:val="13"/>
  </w:num>
  <w:num w:numId="9" w16cid:durableId="233903922">
    <w:abstractNumId w:val="9"/>
  </w:num>
  <w:num w:numId="10" w16cid:durableId="397359789">
    <w:abstractNumId w:val="4"/>
  </w:num>
  <w:num w:numId="11" w16cid:durableId="1047876811">
    <w:abstractNumId w:val="1"/>
  </w:num>
  <w:num w:numId="12" w16cid:durableId="633103071">
    <w:abstractNumId w:val="10"/>
  </w:num>
  <w:num w:numId="13" w16cid:durableId="1574583110">
    <w:abstractNumId w:val="15"/>
  </w:num>
  <w:num w:numId="14" w16cid:durableId="745298369">
    <w:abstractNumId w:val="22"/>
  </w:num>
  <w:num w:numId="15" w16cid:durableId="2108771644">
    <w:abstractNumId w:val="14"/>
  </w:num>
  <w:num w:numId="16" w16cid:durableId="949973512">
    <w:abstractNumId w:val="3"/>
  </w:num>
  <w:num w:numId="17" w16cid:durableId="2025589732">
    <w:abstractNumId w:val="8"/>
  </w:num>
  <w:num w:numId="18" w16cid:durableId="1431506113">
    <w:abstractNumId w:val="7"/>
  </w:num>
  <w:num w:numId="19" w16cid:durableId="2119326871">
    <w:abstractNumId w:val="2"/>
  </w:num>
  <w:num w:numId="20" w16cid:durableId="1316298504">
    <w:abstractNumId w:val="11"/>
  </w:num>
  <w:num w:numId="21" w16cid:durableId="657073666">
    <w:abstractNumId w:val="20"/>
  </w:num>
  <w:num w:numId="22" w16cid:durableId="1319309543">
    <w:abstractNumId w:val="21"/>
  </w:num>
  <w:num w:numId="23" w16cid:durableId="858591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45D97"/>
    <w:rsid w:val="00064B17"/>
    <w:rsid w:val="000A31BD"/>
    <w:rsid w:val="000B6AA7"/>
    <w:rsid w:val="001265E7"/>
    <w:rsid w:val="001422FD"/>
    <w:rsid w:val="00206244"/>
    <w:rsid w:val="002A1CB2"/>
    <w:rsid w:val="002D6C77"/>
    <w:rsid w:val="00354416"/>
    <w:rsid w:val="003624A5"/>
    <w:rsid w:val="00446764"/>
    <w:rsid w:val="004C368E"/>
    <w:rsid w:val="004E2CDF"/>
    <w:rsid w:val="0056655A"/>
    <w:rsid w:val="005D5D80"/>
    <w:rsid w:val="006460F5"/>
    <w:rsid w:val="0067321D"/>
    <w:rsid w:val="006B7D42"/>
    <w:rsid w:val="00711959"/>
    <w:rsid w:val="008041CF"/>
    <w:rsid w:val="00867443"/>
    <w:rsid w:val="00926736"/>
    <w:rsid w:val="00992E09"/>
    <w:rsid w:val="00AF7652"/>
    <w:rsid w:val="00B365C8"/>
    <w:rsid w:val="00B6751C"/>
    <w:rsid w:val="00BC1EEF"/>
    <w:rsid w:val="00D24171"/>
    <w:rsid w:val="00EC0FC3"/>
    <w:rsid w:val="00F43716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C06CA"/>
  <w15:chartTrackingRefBased/>
  <w15:docId w15:val="{C3A1D3FA-2EC6-4E9F-B868-A7DC366ED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867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2024-11-22T06:00:00Z</cp:lastPrinted>
  <dcterms:created xsi:type="dcterms:W3CDTF">2024-11-22T06:03:00Z</dcterms:created>
  <dcterms:modified xsi:type="dcterms:W3CDTF">2024-11-22T06:03:00Z</dcterms:modified>
</cp:coreProperties>
</file>