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1A76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33BC4">
        <w:rPr>
          <w:rFonts w:ascii="Helvetica" w:hAnsi="Helvetica" w:cs="Helvetica"/>
          <w:sz w:val="19"/>
          <w:szCs w:val="19"/>
        </w:rPr>
        <w:t>47374284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33BC4">
        <w:rPr>
          <w:rFonts w:ascii="Helvetica" w:hAnsi="Helvetica" w:cs="Helvetica"/>
          <w:sz w:val="19"/>
          <w:szCs w:val="19"/>
        </w:rPr>
        <w:t>2023839675</w:t>
      </w:r>
    </w:p>
    <w:p w14:paraId="692E6E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549E9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F9DD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C5A8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DDF6D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>LADINO s.r.o.</w:t>
      </w:r>
    </w:p>
    <w:p w14:paraId="7F8450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33BC4">
        <w:rPr>
          <w:rFonts w:ascii="ArialNarrow" w:hAnsi="ArialNarrow" w:cs="ArialNarrow"/>
          <w:sz w:val="21"/>
          <w:szCs w:val="21"/>
        </w:rPr>
        <w:t>Vlastenecká 2521, 901 01  Malacky</w:t>
      </w:r>
    </w:p>
    <w:p w14:paraId="1201CE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33BC4">
        <w:rPr>
          <w:rFonts w:ascii="ArialNarrow" w:hAnsi="ArialNarrow" w:cs="ArialNarrow"/>
          <w:sz w:val="21"/>
          <w:szCs w:val="21"/>
        </w:rPr>
        <w:t>47374284</w:t>
      </w:r>
    </w:p>
    <w:p w14:paraId="6A5776D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33BC4">
        <w:rPr>
          <w:rFonts w:ascii="Helvetica" w:hAnsi="Helvetica" w:cs="Helvetica"/>
          <w:sz w:val="19"/>
          <w:szCs w:val="19"/>
        </w:rPr>
        <w:t>2023839675</w:t>
      </w:r>
    </w:p>
    <w:p w14:paraId="38761B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33BC4">
        <w:rPr>
          <w:rFonts w:ascii="ArialNarrow" w:hAnsi="ArialNarrow" w:cs="ArialNarrow"/>
          <w:sz w:val="21"/>
          <w:szCs w:val="21"/>
        </w:rPr>
        <w:t>06.08.2013</w:t>
      </w:r>
    </w:p>
    <w:p w14:paraId="2604F7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33BC4">
        <w:rPr>
          <w:rFonts w:ascii="ArialNarrow" w:hAnsi="ArialNarrow" w:cs="ArialNarrow"/>
          <w:sz w:val="21"/>
          <w:szCs w:val="21"/>
        </w:rPr>
        <w:t>27.08.2013</w:t>
      </w:r>
    </w:p>
    <w:p w14:paraId="279720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B62C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6C5D7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EE65A9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2F60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29307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87DB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FFFDB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5A192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907B40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D6E8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6BFF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FF9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C95EDA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33C1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58212" w14:textId="3E41F605" w:rsidR="00E258F5" w:rsidRPr="00E258F5" w:rsidRDefault="00F072D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BB119" w14:textId="5199B722" w:rsidR="00E258F5" w:rsidRPr="00E258F5" w:rsidRDefault="00250AE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46D9F6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A73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DE9E9" w14:textId="0F7F1B1C" w:rsidR="00E258F5" w:rsidRPr="00E258F5" w:rsidRDefault="00250AE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35E19" w14:textId="4768AACB" w:rsidR="00E258F5" w:rsidRPr="00E258F5" w:rsidRDefault="00F072D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52BBF30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80BD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B8C3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E70D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36D0E0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6FDE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6C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44A2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59C049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0D5A7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F9885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936BA90" w14:textId="7ECDFA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F0F2E">
        <w:rPr>
          <w:rFonts w:ascii="ArialNarrow" w:hAnsi="ArialNarrow" w:cs="ArialNarrow"/>
          <w:sz w:val="21"/>
          <w:szCs w:val="21"/>
        </w:rPr>
        <w:t>2</w:t>
      </w:r>
      <w:r w:rsidR="00F072D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A64420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A6442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F0F2E">
        <w:rPr>
          <w:rFonts w:ascii="ArialNarrow" w:hAnsi="ArialNarrow" w:cs="ArialNarrow"/>
          <w:sz w:val="21"/>
          <w:szCs w:val="21"/>
        </w:rPr>
        <w:t>2</w:t>
      </w:r>
      <w:r w:rsidR="00F072D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F0F2E">
        <w:rPr>
          <w:rFonts w:ascii="ArialNarrow" w:hAnsi="ArialNarrow" w:cs="ArialNarrow"/>
          <w:sz w:val="21"/>
          <w:szCs w:val="21"/>
        </w:rPr>
        <w:t>2</w:t>
      </w:r>
      <w:r w:rsidR="00F072D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43A026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E408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423EC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1405F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D8D07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6FC1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48537C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5CC1CC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8CE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F92B2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393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A949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B8512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230AA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A5C2F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D9696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50F8F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12A1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2CB13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3C8562C" w14:textId="77777777" w:rsidR="00A64420" w:rsidRDefault="00A6442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9E9F1E" w14:textId="77777777"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14:paraId="6B4B0029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5222E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26CB90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12A5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69E36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63AF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51E1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50C39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508B7A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02D8FF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Automobil Renault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4B82D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E7EBB2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19.12.2014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49C0DD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78B6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88EFF6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794BF7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Opel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Moka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643094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A85C2E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30.06.2016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E53651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618097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4B044BC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E9683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4EDB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53CDB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0802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478B1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DC4D758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49941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C26416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86690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78CF0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AACE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2B25F3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8605F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9EA02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72DB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5998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2D0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2D3883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FA9F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BA52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F147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59571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6E70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81D22C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0CB4D96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26C36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AEDD" w14:textId="5E0F5A7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072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9C246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24E8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BFFC3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06EF08" w14:textId="6CD6791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072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0CC6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333F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D097F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0637E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04ACC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26454FD" w14:textId="52378C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F072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250AE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1D1E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2689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7CCF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3F7A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5B92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128E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F3BB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605B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AEB8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FBA2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A6DA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064C47" w14:textId="77777777"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A919A3" w14:textId="77777777"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492D87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644711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074BC4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F269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7A7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5429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B845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5973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965B35" w14:textId="77777777" w:rsidR="00821D6C" w:rsidRDefault="00821D6C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A472AB" w14:textId="01C1CB06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14:paraId="69CFE48F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78025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A1876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77961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68C1F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A0BF00" w14:textId="77DE12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0AE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CC2C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D43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F8DE0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0EB17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5F514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62B328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23DE7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E4ACB1" w14:textId="213B0B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072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C20F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E969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6828B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927F8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697879" w14:textId="2E487F0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21D6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072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3F79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21F8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A3F9A8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18374A" w14:textId="469D66B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072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0DCA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1403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BDE51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D65394" w14:textId="4DD7AA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F072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5121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8A38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B96D8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4F689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1525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5BF798" w14:textId="277BB5D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072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36528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096D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1BC5F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2A9F6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2D54A8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C3E1A5" w14:textId="77777777"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B44BFD" w14:textId="77777777"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D3E29C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14:paraId="2AA928E7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9302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D4E2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1FCE4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DC961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BD4ABC" w14:textId="63F8DF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21D6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072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E8DF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C567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300479" w14:textId="3E56CC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072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2883F4" w14:textId="77777777" w:rsidR="00A64420" w:rsidRDefault="00A6442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5AF3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A6442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B4F34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A31121" w14:textId="13F728F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072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12D4F6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472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8AC069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8651A9" w14:textId="44B4A5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072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F782B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5E2A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68110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5BBF1B" w14:textId="7ACACEF7" w:rsidR="00AB6C38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072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5259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AB6C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50AEB"/>
    <w:rsid w:val="00433BC4"/>
    <w:rsid w:val="006A19EE"/>
    <w:rsid w:val="006B42C9"/>
    <w:rsid w:val="00752592"/>
    <w:rsid w:val="007E4669"/>
    <w:rsid w:val="007F0F2E"/>
    <w:rsid w:val="00821D6C"/>
    <w:rsid w:val="00876616"/>
    <w:rsid w:val="00913C58"/>
    <w:rsid w:val="0095255E"/>
    <w:rsid w:val="00A64420"/>
    <w:rsid w:val="00A86704"/>
    <w:rsid w:val="00AB6C38"/>
    <w:rsid w:val="00B13FE5"/>
    <w:rsid w:val="00C239EE"/>
    <w:rsid w:val="00E258F5"/>
    <w:rsid w:val="00F07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33BDEE"/>
  <w15:docId w15:val="{EA2C6BDE-3A72-4CAC-8383-0019C5F94E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2025-03-05T08:54:00Z</dcterms:created>
  <dcterms:modified xsi:type="dcterms:W3CDTF">2025-03-05T08:54:00Z</dcterms:modified>
</cp:coreProperties>
</file>