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F931" w14:textId="6066DFC0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B30ECC">
        <w:rPr>
          <w:rFonts w:ascii="Times New Roman" w:hAnsi="Times New Roman" w:cs="Times New Roman"/>
          <w:b/>
          <w:sz w:val="24"/>
          <w:szCs w:val="24"/>
        </w:rPr>
        <w:t>202</w:t>
      </w:r>
      <w:r w:rsidR="007652EC">
        <w:rPr>
          <w:rFonts w:ascii="Times New Roman" w:hAnsi="Times New Roman" w:cs="Times New Roman"/>
          <w:b/>
          <w:sz w:val="24"/>
          <w:szCs w:val="24"/>
        </w:rPr>
        <w:t>4</w:t>
      </w:r>
    </w:p>
    <w:p w14:paraId="1176A064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F3C50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8DB661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3E7704E" w14:textId="77777777"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OFTALMED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D3A7F38" w14:textId="22ED71E7" w:rsidR="006C6C05" w:rsidRDefault="006C6C05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Kutuzovova 6</w:t>
      </w:r>
    </w:p>
    <w:p w14:paraId="6792AE7D" w14:textId="6C49908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13CE8C6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8BAB4F8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4DBD5B0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45AAF3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601B171" w14:textId="77777777"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 xml:space="preserve">- prevádzkovanie zdravotníckeho zariadenie v špecializačnom odbore </w:t>
      </w:r>
      <w:proofErr w:type="spellStart"/>
      <w:r w:rsidRPr="00893E4A">
        <w:rPr>
          <w:rFonts w:ascii="Times New Roman" w:hAnsi="Times New Roman" w:cs="Times New Roman"/>
          <w:sz w:val="24"/>
        </w:rPr>
        <w:t>oftalmológia</w:t>
      </w:r>
      <w:proofErr w:type="spellEnd"/>
    </w:p>
    <w:p w14:paraId="1A0126AD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9358088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EFEF679" w14:textId="230F33DE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6C6C05">
        <w:rPr>
          <w:rFonts w:ascii="Times New Roman" w:hAnsi="Times New Roman" w:cs="Times New Roman"/>
          <w:sz w:val="24"/>
        </w:rPr>
        <w:t>2</w:t>
      </w:r>
      <w:r w:rsidR="007652E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2C5A22">
        <w:rPr>
          <w:rFonts w:ascii="Times New Roman" w:hAnsi="Times New Roman" w:cs="Times New Roman"/>
          <w:sz w:val="24"/>
        </w:rPr>
        <w:t>troch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1A923BA5" w14:textId="77777777" w:rsidR="007652EC" w:rsidRDefault="007652EC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425C7F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E33420" w14:textId="5DF4FE86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6C6C05">
        <w:rPr>
          <w:rFonts w:ascii="Times New Roman" w:hAnsi="Times New Roman" w:cs="Times New Roman"/>
          <w:sz w:val="24"/>
        </w:rPr>
        <w:t>2</w:t>
      </w:r>
      <w:r w:rsidR="007652E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59538E1C" w14:textId="1D12CC44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>od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01.01.20</w:t>
      </w:r>
      <w:r w:rsidR="006C6C05">
        <w:rPr>
          <w:rFonts w:ascii="Times New Roman" w:hAnsi="Times New Roman" w:cs="Times New Roman"/>
          <w:sz w:val="24"/>
        </w:rPr>
        <w:t>2</w:t>
      </w:r>
      <w:r w:rsidR="007652EC">
        <w:rPr>
          <w:rFonts w:ascii="Times New Roman" w:hAnsi="Times New Roman" w:cs="Times New Roman"/>
          <w:sz w:val="24"/>
        </w:rPr>
        <w:t>4</w:t>
      </w:r>
      <w:r w:rsidR="002C5A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6C6C05">
        <w:rPr>
          <w:rFonts w:ascii="Times New Roman" w:hAnsi="Times New Roman" w:cs="Times New Roman"/>
          <w:sz w:val="24"/>
        </w:rPr>
        <w:t>2</w:t>
      </w:r>
      <w:r w:rsidR="007652E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</w:p>
    <w:p w14:paraId="757FA3E2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CBEFB8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5C44F93" w14:textId="22424098" w:rsidR="00492956" w:rsidRDefault="00FB6D7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652EC">
        <w:rPr>
          <w:rFonts w:ascii="Times New Roman" w:hAnsi="Times New Roman" w:cs="Times New Roman"/>
          <w:sz w:val="24"/>
          <w:szCs w:val="24"/>
        </w:rPr>
        <w:t>2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13681B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.20</w:t>
      </w:r>
      <w:r w:rsidR="006C6C05">
        <w:rPr>
          <w:rFonts w:ascii="Times New Roman" w:hAnsi="Times New Roman" w:cs="Times New Roman"/>
          <w:sz w:val="24"/>
          <w:szCs w:val="24"/>
        </w:rPr>
        <w:t>2</w:t>
      </w:r>
      <w:r w:rsidR="007652EC">
        <w:rPr>
          <w:rFonts w:ascii="Times New Roman" w:hAnsi="Times New Roman" w:cs="Times New Roman"/>
          <w:sz w:val="24"/>
          <w:szCs w:val="24"/>
        </w:rPr>
        <w:t>4</w:t>
      </w:r>
    </w:p>
    <w:p w14:paraId="572D7299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923A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55D1FEA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E5C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79D58A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034619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448F9CC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547DE1AB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74E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569AE4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F3A33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46DDDE1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489D51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6488F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38B0F6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7F7B37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4ABC1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C31082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0012639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C842E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5F385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A5CD1F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5EF8B1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1B8624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799E0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3EF6E4B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B0DC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3C0538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D179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5873E62" w14:textId="03B639D3" w:rsidR="002C5A22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6C6C05">
        <w:rPr>
          <w:rFonts w:ascii="Times New Roman" w:hAnsi="Times New Roman" w:cs="Times New Roman"/>
          <w:sz w:val="24"/>
          <w:szCs w:val="24"/>
        </w:rPr>
        <w:t>2</w:t>
      </w:r>
      <w:r w:rsidR="007652EC">
        <w:rPr>
          <w:rFonts w:ascii="Times New Roman" w:hAnsi="Times New Roman" w:cs="Times New Roman"/>
          <w:sz w:val="24"/>
          <w:szCs w:val="24"/>
        </w:rPr>
        <w:t>4</w:t>
      </w:r>
      <w:r w:rsidR="008F48EC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B30ECC">
        <w:rPr>
          <w:rFonts w:ascii="Times New Roman" w:hAnsi="Times New Roman" w:cs="Times New Roman"/>
          <w:sz w:val="24"/>
          <w:szCs w:val="24"/>
        </w:rPr>
        <w:t>prírastok</w:t>
      </w:r>
      <w:r w:rsidR="002C5A22">
        <w:rPr>
          <w:rFonts w:ascii="Times New Roman" w:hAnsi="Times New Roman" w:cs="Times New Roman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13681B">
        <w:rPr>
          <w:rFonts w:ascii="Times New Roman" w:hAnsi="Times New Roman" w:cs="Times New Roman"/>
          <w:sz w:val="24"/>
          <w:szCs w:val="24"/>
        </w:rPr>
        <w:t xml:space="preserve"> </w:t>
      </w:r>
      <w:r w:rsidR="007652EC">
        <w:rPr>
          <w:rFonts w:ascii="Times New Roman" w:hAnsi="Times New Roman" w:cs="Times New Roman"/>
          <w:sz w:val="24"/>
          <w:szCs w:val="24"/>
        </w:rPr>
        <w:t xml:space="preserve"> 23 829 EUR</w:t>
      </w:r>
    </w:p>
    <w:p w14:paraId="2C44D568" w14:textId="77777777" w:rsidR="002C5A22" w:rsidRDefault="002C5A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C6DAA33" w14:textId="20710E7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6273AAC" w14:textId="1B7825C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7652EC">
        <w:rPr>
          <w:rFonts w:ascii="Times New Roman" w:hAnsi="Times New Roman" w:cs="Times New Roman"/>
          <w:sz w:val="24"/>
          <w:szCs w:val="24"/>
        </w:rPr>
        <w:t>33 883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4A02B1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4660CF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3A0D1E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445BD6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27FB7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18A1A5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E20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2356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0C9DE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77E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1C7D16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5E45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3D1FB5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9A3EC02" w14:textId="537FE2B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30EC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408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A1D36E" w14:textId="454AE2B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962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 xml:space="preserve"> vyúčtovanie nájmu </w:t>
      </w:r>
    </w:p>
    <w:p w14:paraId="4B390079" w14:textId="6DBFABD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8 251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4D3EFCE" w14:textId="470570B4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195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A3A779" w14:textId="7349599C" w:rsidR="008003DB" w:rsidRDefault="00B30EC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14:paraId="20821F5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7B267296" w14:textId="49E0276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0D06D770" w14:textId="0C48477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185 594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A8389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33A0F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57A22F7" w14:textId="792F862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120852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75 543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9C5A1E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9E91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5D7CB5D" w14:textId="00C4FA56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daň z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príjmu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13 596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10CE1D28" w14:textId="77777777" w:rsidR="00890D99" w:rsidRPr="005A0E03" w:rsidRDefault="00890D99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16E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760F61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1259581C" w14:textId="4C8AB12C" w:rsidR="00FB6D7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14:paraId="471558FC" w14:textId="0895DCA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nenastali žiadne udalosti, ktoré majú významný vplyv na verné</w:t>
      </w:r>
    </w:p>
    <w:p w14:paraId="19039F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3BA75B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7F79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1B6CD4F8" w14:textId="635D90F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18 180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3932FB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73D8A39C" w14:textId="0B1F17C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 preúčtovať na </w:t>
      </w:r>
      <w:r w:rsidR="002D62C7">
        <w:rPr>
          <w:rFonts w:ascii="Times New Roman" w:hAnsi="Times New Roman" w:cs="Times New Roman"/>
          <w:color w:val="000000"/>
          <w:sz w:val="24"/>
          <w:szCs w:val="24"/>
        </w:rPr>
        <w:t>nerozdelený zisk 202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1117F65" w14:textId="3DF1391D" w:rsidR="00890D99" w:rsidRPr="002C5A22" w:rsidRDefault="00890D99" w:rsidP="002C5A22">
      <w:p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90D99" w:rsidRPr="002C5A22" w:rsidSect="00406E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5199C" w14:textId="77777777" w:rsidR="00212800" w:rsidRDefault="00212800" w:rsidP="00492956">
      <w:pPr>
        <w:spacing w:after="0" w:line="240" w:lineRule="auto"/>
      </w:pPr>
      <w:r>
        <w:separator/>
      </w:r>
    </w:p>
  </w:endnote>
  <w:endnote w:type="continuationSeparator" w:id="0">
    <w:p w14:paraId="11F23615" w14:textId="77777777" w:rsidR="00212800" w:rsidRDefault="00212800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07737" w14:textId="77777777" w:rsidR="00212800" w:rsidRDefault="00212800" w:rsidP="00492956">
      <w:pPr>
        <w:spacing w:after="0" w:line="240" w:lineRule="auto"/>
      </w:pPr>
      <w:r>
        <w:separator/>
      </w:r>
    </w:p>
  </w:footnote>
  <w:footnote w:type="continuationSeparator" w:id="0">
    <w:p w14:paraId="7EBF0885" w14:textId="77777777" w:rsidR="00212800" w:rsidRDefault="00212800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3E564F0F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06A33F7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855D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E0C03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7139D10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52158A82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F6F6C4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099AB7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25405F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14:paraId="1C75B9BC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6B63357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060937" w14:textId="77777777"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A9C62CF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5C87AB9D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BCF8F28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44B3EBAA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564B572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4391A45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455A73D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A1B284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3EE5A4A1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0AE9971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1023B60A" w14:textId="77777777" w:rsidR="00492956" w:rsidRDefault="004929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31E22"/>
    <w:multiLevelType w:val="hybridMultilevel"/>
    <w:tmpl w:val="18E69C4C"/>
    <w:lvl w:ilvl="0" w:tplc="84F2AC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02689"/>
    <w:rsid w:val="00025D3B"/>
    <w:rsid w:val="00065E77"/>
    <w:rsid w:val="000B3DF7"/>
    <w:rsid w:val="000D0DAB"/>
    <w:rsid w:val="000D5049"/>
    <w:rsid w:val="000E7256"/>
    <w:rsid w:val="0013681B"/>
    <w:rsid w:val="00171110"/>
    <w:rsid w:val="00196097"/>
    <w:rsid w:val="001B6004"/>
    <w:rsid w:val="00203E7F"/>
    <w:rsid w:val="00212800"/>
    <w:rsid w:val="002761A5"/>
    <w:rsid w:val="002C5A22"/>
    <w:rsid w:val="002D62C7"/>
    <w:rsid w:val="002F2181"/>
    <w:rsid w:val="00323F0E"/>
    <w:rsid w:val="00324D51"/>
    <w:rsid w:val="00381D6C"/>
    <w:rsid w:val="00390212"/>
    <w:rsid w:val="003B4122"/>
    <w:rsid w:val="00406E1B"/>
    <w:rsid w:val="00411FC0"/>
    <w:rsid w:val="00480B5A"/>
    <w:rsid w:val="00492956"/>
    <w:rsid w:val="005311BC"/>
    <w:rsid w:val="005A0E03"/>
    <w:rsid w:val="00602D8F"/>
    <w:rsid w:val="00630493"/>
    <w:rsid w:val="00642D62"/>
    <w:rsid w:val="0068661F"/>
    <w:rsid w:val="006C6C05"/>
    <w:rsid w:val="0073184E"/>
    <w:rsid w:val="007652EC"/>
    <w:rsid w:val="00767D10"/>
    <w:rsid w:val="0079555C"/>
    <w:rsid w:val="007B2CAA"/>
    <w:rsid w:val="008003DB"/>
    <w:rsid w:val="00840E07"/>
    <w:rsid w:val="00890D99"/>
    <w:rsid w:val="00893E4A"/>
    <w:rsid w:val="008C6FF3"/>
    <w:rsid w:val="008E1D4C"/>
    <w:rsid w:val="008F48EC"/>
    <w:rsid w:val="00910FAB"/>
    <w:rsid w:val="009505FC"/>
    <w:rsid w:val="00A0081A"/>
    <w:rsid w:val="00A534C7"/>
    <w:rsid w:val="00AA7EF9"/>
    <w:rsid w:val="00AE2253"/>
    <w:rsid w:val="00B01221"/>
    <w:rsid w:val="00B30ECC"/>
    <w:rsid w:val="00B3651A"/>
    <w:rsid w:val="00B45A66"/>
    <w:rsid w:val="00B61157"/>
    <w:rsid w:val="00BA14B2"/>
    <w:rsid w:val="00D665CF"/>
    <w:rsid w:val="00D85532"/>
    <w:rsid w:val="00DB07C5"/>
    <w:rsid w:val="00EB3DC3"/>
    <w:rsid w:val="00F353E3"/>
    <w:rsid w:val="00FB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0086"/>
  <w15:docId w15:val="{5BA3D81C-7AEF-4C21-B28A-5C0B1E2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paragraph" w:styleId="Odstavecseseznamem">
    <w:name w:val="List Paragraph"/>
    <w:basedOn w:val="Normln"/>
    <w:uiPriority w:val="34"/>
    <w:qFormat/>
    <w:rsid w:val="00890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2025-03-25T13:35:00Z</cp:lastPrinted>
  <dcterms:created xsi:type="dcterms:W3CDTF">2025-03-25T13:28:00Z</dcterms:created>
  <dcterms:modified xsi:type="dcterms:W3CDTF">2025-03-25T13:35:00Z</dcterms:modified>
</cp:coreProperties>
</file>