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9D9EA4" w14:textId="77777777" w:rsidR="002A6B50" w:rsidRPr="009133FE" w:rsidRDefault="00BB76BC" w:rsidP="00525654">
      <w:pPr>
        <w:keepLines/>
        <w:tabs>
          <w:tab w:val="left" w:pos="9000"/>
        </w:tabs>
        <w:suppressAutoHyphens/>
        <w:ind w:left="425"/>
        <w:jc w:val="center"/>
        <w:rPr>
          <w:rFonts w:ascii="Arial" w:hAnsi="Arial" w:cs="Arial"/>
          <w:b/>
          <w:sz w:val="28"/>
          <w:szCs w:val="28"/>
        </w:rPr>
      </w:pPr>
      <w:r w:rsidRPr="009133FE">
        <w:rPr>
          <w:rFonts w:ascii="Arial" w:hAnsi="Arial" w:cs="Arial"/>
          <w:b/>
          <w:sz w:val="28"/>
          <w:szCs w:val="28"/>
        </w:rPr>
        <w:t>Poznámky k účtovnej závierke</w:t>
      </w:r>
    </w:p>
    <w:p w14:paraId="2BDBCBED" w14:textId="47A98B7F" w:rsidR="002A6B50" w:rsidRPr="009133FE" w:rsidRDefault="00BB76BC" w:rsidP="00525654">
      <w:pPr>
        <w:keepLines/>
        <w:tabs>
          <w:tab w:val="left" w:pos="9000"/>
        </w:tabs>
        <w:suppressAutoHyphens/>
        <w:ind w:left="425"/>
        <w:jc w:val="center"/>
        <w:rPr>
          <w:rFonts w:ascii="Arial" w:hAnsi="Arial" w:cs="Arial"/>
          <w:b/>
          <w:sz w:val="28"/>
          <w:szCs w:val="28"/>
        </w:rPr>
      </w:pPr>
      <w:r w:rsidRPr="009133FE">
        <w:rPr>
          <w:rFonts w:ascii="Arial" w:hAnsi="Arial" w:cs="Arial"/>
          <w:b/>
          <w:sz w:val="28"/>
          <w:szCs w:val="28"/>
        </w:rPr>
        <w:t>zostavenej k</w:t>
      </w:r>
      <w:r w:rsidR="00027942" w:rsidRPr="009133FE">
        <w:rPr>
          <w:rFonts w:ascii="Arial" w:hAnsi="Arial" w:cs="Arial"/>
          <w:b/>
          <w:sz w:val="28"/>
          <w:szCs w:val="28"/>
        </w:rPr>
        <w:t xml:space="preserve"> </w:t>
      </w:r>
      <w:bookmarkStart w:id="0" w:name="EntityDateEnd"/>
      <w:r w:rsidR="00FC3EB0" w:rsidRPr="009133FE">
        <w:rPr>
          <w:rFonts w:ascii="Arial" w:hAnsi="Arial" w:cs="Arial"/>
          <w:b/>
          <w:sz w:val="28"/>
          <w:szCs w:val="28"/>
        </w:rPr>
        <w:t xml:space="preserve">31. decembru </w:t>
      </w:r>
      <w:r w:rsidR="00B700B2" w:rsidRPr="009133FE">
        <w:rPr>
          <w:rFonts w:ascii="Arial" w:hAnsi="Arial" w:cs="Arial"/>
          <w:b/>
          <w:sz w:val="28"/>
          <w:szCs w:val="28"/>
        </w:rPr>
        <w:t>202</w:t>
      </w:r>
      <w:r w:rsidR="00D86F1F" w:rsidRPr="009133FE">
        <w:rPr>
          <w:rFonts w:ascii="Arial" w:hAnsi="Arial" w:cs="Arial"/>
          <w:b/>
          <w:sz w:val="28"/>
          <w:szCs w:val="28"/>
        </w:rPr>
        <w:t>4</w:t>
      </w:r>
      <w:bookmarkEnd w:id="0"/>
    </w:p>
    <w:p w14:paraId="2A2B0E7A" w14:textId="77777777" w:rsidR="00A3677A" w:rsidRPr="009133FE" w:rsidRDefault="00A3677A" w:rsidP="00525654">
      <w:pPr>
        <w:pStyle w:val="odstavec"/>
        <w:keepLines/>
        <w:suppressAutoHyphens/>
        <w:ind w:left="425"/>
      </w:pPr>
    </w:p>
    <w:p w14:paraId="50D72DD2" w14:textId="77777777" w:rsidR="00A3677A" w:rsidRPr="009133FE" w:rsidRDefault="00A3677A" w:rsidP="00525654">
      <w:pPr>
        <w:pStyle w:val="odstavec"/>
        <w:keepLines/>
        <w:suppressAutoHyphens/>
        <w:ind w:left="425"/>
      </w:pPr>
    </w:p>
    <w:p w14:paraId="6A05A069" w14:textId="77777777" w:rsidR="002A6B50" w:rsidRPr="009133FE" w:rsidRDefault="00C264E9" w:rsidP="00525654">
      <w:pPr>
        <w:pStyle w:val="Heading1"/>
        <w:keepLines/>
        <w:ind w:left="425" w:hanging="426"/>
        <w:rPr>
          <w:rFonts w:ascii="Arial" w:hAnsi="Arial"/>
          <w:sz w:val="20"/>
          <w:szCs w:val="20"/>
        </w:rPr>
      </w:pPr>
      <w:r w:rsidRPr="009133FE">
        <w:rPr>
          <w:rFonts w:ascii="Arial" w:hAnsi="Arial"/>
          <w:sz w:val="20"/>
          <w:szCs w:val="20"/>
        </w:rPr>
        <w:t>VŠEOBECNÉ INFORMÁCIE</w:t>
      </w:r>
    </w:p>
    <w:p w14:paraId="74E7D527" w14:textId="77777777" w:rsidR="002A6B50" w:rsidRPr="009133FE" w:rsidRDefault="00C264E9" w:rsidP="00525654">
      <w:pPr>
        <w:pStyle w:val="Heading2"/>
        <w:keepLines/>
      </w:pPr>
      <w:r w:rsidRPr="009133FE">
        <w:t>Názov a sídlo</w:t>
      </w:r>
    </w:p>
    <w:p w14:paraId="325196F6" w14:textId="77777777" w:rsidR="00DC51BA" w:rsidRPr="009133FE" w:rsidRDefault="00DC51BA" w:rsidP="00525654">
      <w:pPr>
        <w:pStyle w:val="odstavec"/>
        <w:keepLines/>
        <w:suppressAutoHyphens/>
        <w:ind w:left="425"/>
      </w:pPr>
      <w:bookmarkStart w:id="1" w:name="_Hlk87001832"/>
      <w:proofErr w:type="spellStart"/>
      <w:r w:rsidRPr="009133FE">
        <w:t>HighChem</w:t>
      </w:r>
      <w:proofErr w:type="spellEnd"/>
      <w:r w:rsidRPr="009133FE">
        <w:t xml:space="preserve"> </w:t>
      </w:r>
      <w:proofErr w:type="spellStart"/>
      <w:r w:rsidRPr="009133FE">
        <w:t>s.r.o</w:t>
      </w:r>
      <w:proofErr w:type="spellEnd"/>
      <w:r w:rsidRPr="009133FE">
        <w:t>.</w:t>
      </w:r>
    </w:p>
    <w:p w14:paraId="7F192A30" w14:textId="77777777" w:rsidR="00DC51BA" w:rsidRPr="009133FE" w:rsidRDefault="00DC51BA" w:rsidP="00525654">
      <w:pPr>
        <w:pStyle w:val="odstavec"/>
        <w:keepLines/>
        <w:suppressAutoHyphens/>
        <w:ind w:left="425"/>
      </w:pPr>
      <w:r w:rsidRPr="009133FE">
        <w:t>Mlynské Nivy 5</w:t>
      </w:r>
    </w:p>
    <w:p w14:paraId="037476F1" w14:textId="77777777" w:rsidR="00DC51BA" w:rsidRPr="009133FE" w:rsidRDefault="00DC51BA" w:rsidP="00525654">
      <w:pPr>
        <w:pStyle w:val="odstavec"/>
        <w:keepLines/>
        <w:suppressAutoHyphens/>
        <w:ind w:left="425"/>
      </w:pPr>
      <w:r w:rsidRPr="009133FE">
        <w:t>821 09 Bratislava – mestská časť Ružinov</w:t>
      </w:r>
    </w:p>
    <w:p w14:paraId="4B25F296" w14:textId="77777777" w:rsidR="00074520" w:rsidRPr="009133FE" w:rsidRDefault="00074520" w:rsidP="00525654">
      <w:pPr>
        <w:pStyle w:val="odstavec"/>
        <w:keepLines/>
        <w:suppressAutoHyphens/>
        <w:ind w:left="425"/>
      </w:pPr>
    </w:p>
    <w:bookmarkEnd w:id="1"/>
    <w:p w14:paraId="09D842AE" w14:textId="7D329243" w:rsidR="00A3677A" w:rsidRPr="009133FE" w:rsidRDefault="005125E4" w:rsidP="00525654">
      <w:pPr>
        <w:pStyle w:val="odstavec"/>
        <w:keepLines/>
        <w:suppressAutoHyphens/>
        <w:ind w:left="425"/>
      </w:pPr>
      <w:r w:rsidRPr="009133FE">
        <w:t>Spoločnosť</w:t>
      </w:r>
      <w:r w:rsidR="00DC51BA" w:rsidRPr="009133FE">
        <w:t xml:space="preserve"> </w:t>
      </w:r>
      <w:proofErr w:type="spellStart"/>
      <w:r w:rsidR="00DC51BA" w:rsidRPr="009133FE">
        <w:t>HighChem</w:t>
      </w:r>
      <w:proofErr w:type="spellEnd"/>
      <w:r w:rsidR="00DC51BA" w:rsidRPr="009133FE">
        <w:t xml:space="preserve"> </w:t>
      </w:r>
      <w:proofErr w:type="spellStart"/>
      <w:r w:rsidR="00DC51BA" w:rsidRPr="009133FE">
        <w:t>s.r.o</w:t>
      </w:r>
      <w:proofErr w:type="spellEnd"/>
      <w:r w:rsidR="00DC51BA" w:rsidRPr="009133FE">
        <w:t xml:space="preserve">. </w:t>
      </w:r>
      <w:r w:rsidR="001A02BF" w:rsidRPr="009133FE">
        <w:t>(ďalej len „</w:t>
      </w:r>
      <w:r w:rsidR="001A02BF" w:rsidRPr="009133FE">
        <w:rPr>
          <w:b/>
        </w:rPr>
        <w:t>Spoločnosť</w:t>
      </w:r>
      <w:r w:rsidR="001A02BF" w:rsidRPr="009133FE">
        <w:t>“) bola</w:t>
      </w:r>
      <w:r w:rsidR="004D210B" w:rsidRPr="009133FE">
        <w:t xml:space="preserve"> založená</w:t>
      </w:r>
      <w:r w:rsidR="00FE52A8" w:rsidRPr="009133FE">
        <w:t xml:space="preserve"> </w:t>
      </w:r>
      <w:r w:rsidR="00DC51BA" w:rsidRPr="009133FE">
        <w:t>8.12.1997</w:t>
      </w:r>
      <w:r w:rsidR="00FE52A8" w:rsidRPr="009133FE">
        <w:t xml:space="preserve"> </w:t>
      </w:r>
      <w:r w:rsidR="001A02BF" w:rsidRPr="009133FE">
        <w:t xml:space="preserve">a do </w:t>
      </w:r>
      <w:r w:rsidR="00DD5F18" w:rsidRPr="009133FE">
        <w:t>O</w:t>
      </w:r>
      <w:r w:rsidR="001A02BF" w:rsidRPr="009133FE">
        <w:t>bchodného registra bola zapísan</w:t>
      </w:r>
      <w:r w:rsidR="008907FE" w:rsidRPr="009133FE">
        <w:t xml:space="preserve">á </w:t>
      </w:r>
      <w:r w:rsidR="00DC51BA" w:rsidRPr="009133FE">
        <w:t xml:space="preserve">12.1.1998. </w:t>
      </w:r>
      <w:r w:rsidR="001A02BF" w:rsidRPr="009133FE">
        <w:t>(Obchodný register Okresného súd</w:t>
      </w:r>
      <w:r w:rsidR="008907FE" w:rsidRPr="009133FE">
        <w:t xml:space="preserve">u </w:t>
      </w:r>
      <w:bookmarkStart w:id="2" w:name="DistrictCourt"/>
      <w:proofErr w:type="spellStart"/>
      <w:r w:rsidR="00DC51BA" w:rsidRPr="009133FE">
        <w:t>súdu</w:t>
      </w:r>
      <w:proofErr w:type="spellEnd"/>
      <w:r w:rsidR="00DC51BA" w:rsidRPr="009133FE">
        <w:t xml:space="preserve"> Bratislava III</w:t>
      </w:r>
      <w:r w:rsidR="00DC51BA" w:rsidRPr="009133FE" w:rsidDel="00DC51BA">
        <w:rPr>
          <w:color w:val="FF0000"/>
        </w:rPr>
        <w:t xml:space="preserve"> </w:t>
      </w:r>
      <w:r w:rsidR="001A02BF" w:rsidRPr="009133FE">
        <w:t>v</w:t>
      </w:r>
      <w:r w:rsidR="00DC51BA" w:rsidRPr="009133FE">
        <w:t> Bratislave,</w:t>
      </w:r>
      <w:r w:rsidR="00DC51BA" w:rsidRPr="009133FE" w:rsidDel="00DC51BA">
        <w:rPr>
          <w:color w:val="FF0000"/>
        </w:rPr>
        <w:t xml:space="preserve"> </w:t>
      </w:r>
      <w:bookmarkEnd w:id="2"/>
      <w:r w:rsidR="00993136" w:rsidRPr="009133FE">
        <w:t>oddi</w:t>
      </w:r>
      <w:r w:rsidR="004D210B" w:rsidRPr="009133FE">
        <w:t>el</w:t>
      </w:r>
      <w:r w:rsidR="00FE52A8" w:rsidRPr="009133FE">
        <w:t>:</w:t>
      </w:r>
      <w:r w:rsidR="00D85D38" w:rsidRPr="009133FE">
        <w:t xml:space="preserve"> </w:t>
      </w:r>
      <w:bookmarkStart w:id="3" w:name="Section"/>
      <w:proofErr w:type="spellStart"/>
      <w:r w:rsidR="007A044E" w:rsidRPr="009133FE">
        <w:t>Sro</w:t>
      </w:r>
      <w:bookmarkEnd w:id="3"/>
      <w:proofErr w:type="spellEnd"/>
      <w:r w:rsidR="001A02BF" w:rsidRPr="009133FE">
        <w:t xml:space="preserve">, vložka </w:t>
      </w:r>
      <w:r w:rsidR="00314E35" w:rsidRPr="009133FE">
        <w:t>č</w:t>
      </w:r>
      <w:r w:rsidR="008907FE" w:rsidRPr="009133FE">
        <w:t>.</w:t>
      </w:r>
      <w:bookmarkStart w:id="4" w:name="FileNum"/>
      <w:r w:rsidR="00FE52A8" w:rsidRPr="009133FE">
        <w:t xml:space="preserve"> </w:t>
      </w:r>
      <w:r w:rsidR="00DC51BA" w:rsidRPr="009133FE">
        <w:t>16467/B</w:t>
      </w:r>
      <w:r w:rsidR="00DC51BA" w:rsidRPr="009133FE" w:rsidDel="00DC51BA">
        <w:rPr>
          <w:color w:val="FF0000"/>
        </w:rPr>
        <w:t xml:space="preserve"> </w:t>
      </w:r>
      <w:bookmarkEnd w:id="4"/>
      <w:r w:rsidR="001A02BF" w:rsidRPr="009133FE">
        <w:t>).</w:t>
      </w:r>
    </w:p>
    <w:p w14:paraId="4882CD0D" w14:textId="77777777" w:rsidR="00A3677A" w:rsidRPr="009133FE" w:rsidRDefault="00A3677A" w:rsidP="00525654">
      <w:pPr>
        <w:pStyle w:val="odstavec"/>
        <w:keepLines/>
        <w:suppressAutoHyphens/>
        <w:ind w:left="425"/>
      </w:pPr>
    </w:p>
    <w:p w14:paraId="5D013C45" w14:textId="0408856F" w:rsidR="002A6B50" w:rsidRPr="002D06DE" w:rsidRDefault="00294347" w:rsidP="00525654">
      <w:pPr>
        <w:pStyle w:val="body"/>
        <w:keepLines/>
        <w:suppressAutoHyphens/>
        <w:ind w:left="425"/>
        <w:rPr>
          <w:rFonts w:ascii="Arial" w:hAnsi="Arial"/>
        </w:rPr>
      </w:pPr>
      <w:bookmarkStart w:id="5" w:name="_Hlk87003773"/>
      <w:r w:rsidRPr="002D06DE">
        <w:rPr>
          <w:rFonts w:ascii="Arial" w:hAnsi="Arial"/>
        </w:rPr>
        <w:t>Opis vykonávanej činnosti Spoločnosti</w:t>
      </w:r>
    </w:p>
    <w:p w14:paraId="4AB4782C" w14:textId="77777777" w:rsidR="00FE52A8" w:rsidRPr="009133FE" w:rsidRDefault="00FE52A8" w:rsidP="00525654">
      <w:pPr>
        <w:pStyle w:val="odstavec"/>
        <w:keepLines/>
        <w:suppressAutoHyphens/>
        <w:ind w:left="425"/>
      </w:pPr>
    </w:p>
    <w:p w14:paraId="79C77A2B" w14:textId="77777777" w:rsidR="007A044E" w:rsidRPr="002D06DE" w:rsidRDefault="007A044E" w:rsidP="00525654">
      <w:pPr>
        <w:pStyle w:val="body"/>
        <w:keepLines/>
        <w:suppressAutoHyphens/>
        <w:ind w:left="425"/>
        <w:rPr>
          <w:rFonts w:ascii="Arial" w:hAnsi="Arial"/>
        </w:rPr>
      </w:pPr>
      <w:r w:rsidRPr="002D06DE">
        <w:rPr>
          <w:rFonts w:ascii="Arial" w:hAnsi="Arial"/>
        </w:rPr>
        <w:t xml:space="preserve">Spoločnosť </w:t>
      </w:r>
      <w:proofErr w:type="spellStart"/>
      <w:r w:rsidRPr="002D06DE">
        <w:rPr>
          <w:rFonts w:ascii="Arial" w:hAnsi="Arial"/>
        </w:rPr>
        <w:t>HighChem</w:t>
      </w:r>
      <w:proofErr w:type="spellEnd"/>
      <w:r w:rsidRPr="002D06DE">
        <w:rPr>
          <w:rFonts w:ascii="Arial" w:hAnsi="Arial"/>
        </w:rPr>
        <w:t xml:space="preserve"> </w:t>
      </w:r>
      <w:proofErr w:type="spellStart"/>
      <w:r w:rsidRPr="002D06DE">
        <w:rPr>
          <w:rFonts w:ascii="Arial" w:hAnsi="Arial"/>
        </w:rPr>
        <w:t>s.r.o</w:t>
      </w:r>
      <w:proofErr w:type="spellEnd"/>
      <w:r w:rsidRPr="002D06DE">
        <w:rPr>
          <w:rFonts w:ascii="Arial" w:hAnsi="Arial"/>
        </w:rPr>
        <w:t xml:space="preserve">. sa zaoberá vývojom špecializovaných softvérových riešení pre laboratórne systémy v oblasti analytickej chémie, špecificky hmotnostnej spektrometrie a chromatografie. </w:t>
      </w:r>
    </w:p>
    <w:bookmarkEnd w:id="5"/>
    <w:p w14:paraId="22453E46" w14:textId="77777777" w:rsidR="00C264E9" w:rsidRPr="009133FE" w:rsidRDefault="00C264E9" w:rsidP="00525654">
      <w:pPr>
        <w:pStyle w:val="odstavec"/>
        <w:keepLines/>
        <w:suppressAutoHyphens/>
        <w:ind w:left="425"/>
      </w:pPr>
    </w:p>
    <w:p w14:paraId="5572B781" w14:textId="77777777" w:rsidR="002A6B50" w:rsidRPr="009133FE" w:rsidRDefault="006A14AA" w:rsidP="00525654">
      <w:pPr>
        <w:pStyle w:val="Heading2"/>
        <w:keepLines/>
      </w:pPr>
      <w:r w:rsidRPr="009133FE">
        <w:t>Neobmedzené ručenie</w:t>
      </w:r>
    </w:p>
    <w:p w14:paraId="2CF6B2EC" w14:textId="794F3B33" w:rsidR="00C264E9" w:rsidRPr="002D06DE" w:rsidRDefault="001A02BF" w:rsidP="00525654">
      <w:pPr>
        <w:pStyle w:val="body"/>
        <w:keepLines/>
        <w:suppressAutoHyphens/>
        <w:ind w:left="425"/>
        <w:rPr>
          <w:rFonts w:ascii="Arial" w:hAnsi="Arial"/>
        </w:rPr>
      </w:pPr>
      <w:r w:rsidRPr="002D06DE">
        <w:rPr>
          <w:rFonts w:ascii="Arial" w:hAnsi="Arial"/>
        </w:rPr>
        <w:t xml:space="preserve">Spoločnosť </w:t>
      </w:r>
      <w:r w:rsidR="00052D5F" w:rsidRPr="002D06DE">
        <w:rPr>
          <w:rFonts w:ascii="Arial" w:hAnsi="Arial"/>
        </w:rPr>
        <w:t xml:space="preserve">nie je </w:t>
      </w:r>
      <w:r w:rsidRPr="002D06DE">
        <w:rPr>
          <w:rFonts w:ascii="Arial" w:hAnsi="Arial"/>
        </w:rPr>
        <w:t>neobmedzene ručiacim spoločníkom v iných účtovných jednotkách</w:t>
      </w:r>
      <w:r w:rsidR="00052D5F" w:rsidRPr="002D06DE">
        <w:rPr>
          <w:rFonts w:ascii="Arial" w:hAnsi="Arial"/>
        </w:rPr>
        <w:t>.</w:t>
      </w:r>
    </w:p>
    <w:p w14:paraId="5BEA8FC1" w14:textId="77777777" w:rsidR="007A0452" w:rsidRPr="009133FE" w:rsidRDefault="007A0452" w:rsidP="00525654">
      <w:pPr>
        <w:pStyle w:val="odstavec"/>
        <w:keepLines/>
        <w:suppressAutoHyphens/>
        <w:ind w:left="425"/>
      </w:pPr>
    </w:p>
    <w:p w14:paraId="5099B50E" w14:textId="77777777" w:rsidR="007A0452" w:rsidRPr="009133FE" w:rsidRDefault="007A0452" w:rsidP="00525654">
      <w:pPr>
        <w:pStyle w:val="Heading2"/>
        <w:keepLines/>
      </w:pPr>
      <w:r w:rsidRPr="009133FE">
        <w:t>Dátum schválenia účtovnej závierky za predchádzajúce účtovné obdobie</w:t>
      </w:r>
    </w:p>
    <w:p w14:paraId="33C3C10A" w14:textId="7C6BBB13" w:rsidR="007A0452" w:rsidRPr="002D06DE" w:rsidRDefault="007A0452" w:rsidP="00525654">
      <w:pPr>
        <w:pStyle w:val="body"/>
        <w:keepLines/>
        <w:suppressAutoHyphens/>
        <w:ind w:left="425"/>
        <w:rPr>
          <w:rFonts w:ascii="Arial" w:hAnsi="Arial"/>
        </w:rPr>
      </w:pPr>
      <w:r w:rsidRPr="002D06DE">
        <w:rPr>
          <w:rFonts w:ascii="Arial" w:hAnsi="Arial"/>
        </w:rPr>
        <w:t xml:space="preserve">Valné zhromaždenie schválilo dňa </w:t>
      </w:r>
      <w:r w:rsidR="00FD5271" w:rsidRPr="002D06DE">
        <w:rPr>
          <w:rFonts w:ascii="Arial" w:hAnsi="Arial"/>
        </w:rPr>
        <w:t>13. decembra 2024</w:t>
      </w:r>
      <w:r w:rsidR="00993136" w:rsidRPr="002D06DE">
        <w:rPr>
          <w:rFonts w:ascii="Arial" w:hAnsi="Arial"/>
        </w:rPr>
        <w:t xml:space="preserve"> ú</w:t>
      </w:r>
      <w:r w:rsidRPr="002D06DE">
        <w:rPr>
          <w:rFonts w:ascii="Arial" w:hAnsi="Arial"/>
        </w:rPr>
        <w:t>čtovnú závierku Spoločnosti za predchádzajúce účtovné obdobie.</w:t>
      </w:r>
    </w:p>
    <w:p w14:paraId="77D16622" w14:textId="77777777" w:rsidR="006E7F81" w:rsidRPr="002D06DE" w:rsidRDefault="006E7F81" w:rsidP="00525654">
      <w:pPr>
        <w:pStyle w:val="body"/>
        <w:keepLines/>
        <w:suppressAutoHyphens/>
        <w:ind w:left="425"/>
        <w:rPr>
          <w:rFonts w:ascii="Arial" w:hAnsi="Arial"/>
        </w:rPr>
      </w:pPr>
    </w:p>
    <w:p w14:paraId="37482DD3" w14:textId="77777777" w:rsidR="00836DEF" w:rsidRPr="009133FE" w:rsidRDefault="00836DEF" w:rsidP="00525654">
      <w:pPr>
        <w:pStyle w:val="Heading2"/>
        <w:keepLines/>
      </w:pPr>
      <w:r w:rsidRPr="009133FE">
        <w:t>Právny dôvod na zostavenie účtovnej závierky</w:t>
      </w:r>
    </w:p>
    <w:p w14:paraId="6712BAB6" w14:textId="34595EC5" w:rsidR="00836DEF" w:rsidRPr="009133FE" w:rsidRDefault="00836DEF" w:rsidP="00525654">
      <w:pPr>
        <w:pStyle w:val="odstavec"/>
        <w:keepLines/>
        <w:suppressAutoHyphens/>
        <w:ind w:left="425"/>
      </w:pPr>
      <w:r w:rsidRPr="009133FE">
        <w:t xml:space="preserve">Účtovná závierka Spoločnosti k </w:t>
      </w:r>
      <w:bookmarkStart w:id="6" w:name="EntityDateEnd1"/>
      <w:r w:rsidR="00FC3EB0" w:rsidRPr="009133FE">
        <w:t xml:space="preserve">31. decembru </w:t>
      </w:r>
      <w:r w:rsidR="00B700B2" w:rsidRPr="009133FE">
        <w:t>202</w:t>
      </w:r>
      <w:r w:rsidR="00185B24" w:rsidRPr="009133FE">
        <w:t>4</w:t>
      </w:r>
      <w:bookmarkEnd w:id="6"/>
      <w:r w:rsidRPr="009133FE">
        <w:t xml:space="preserve"> je zostavená ako riadna účtovná závierka podľa § 17 ods. 6 zákona NR SR č. 431/2002 Z.</w:t>
      </w:r>
      <w:r w:rsidR="002D051A" w:rsidRPr="009133FE">
        <w:t xml:space="preserve"> </w:t>
      </w:r>
      <w:r w:rsidRPr="009133FE">
        <w:t>z. o účtovníctve v znení neskorších predpisov (ďalej len „</w:t>
      </w:r>
      <w:r w:rsidR="00993136" w:rsidRPr="009133FE">
        <w:rPr>
          <w:b/>
        </w:rPr>
        <w:t>Z</w:t>
      </w:r>
      <w:r w:rsidRPr="009133FE">
        <w:rPr>
          <w:b/>
        </w:rPr>
        <w:t>ákon o účtovníctve</w:t>
      </w:r>
      <w:r w:rsidRPr="009133FE">
        <w:t xml:space="preserve">“) za účtovné obdobie od </w:t>
      </w:r>
      <w:bookmarkStart w:id="7" w:name="EntityDateStart"/>
      <w:r w:rsidR="00FC3EB0" w:rsidRPr="009133FE">
        <w:t xml:space="preserve">1. januára </w:t>
      </w:r>
      <w:r w:rsidR="00B700B2" w:rsidRPr="009133FE">
        <w:t>202</w:t>
      </w:r>
      <w:r w:rsidR="00185B24" w:rsidRPr="009133FE">
        <w:t>4</w:t>
      </w:r>
      <w:bookmarkEnd w:id="7"/>
      <w:r w:rsidRPr="009133FE">
        <w:t xml:space="preserve"> do </w:t>
      </w:r>
      <w:bookmarkStart w:id="8" w:name="EntityDateEnd2"/>
      <w:r w:rsidR="00FC3EB0" w:rsidRPr="009133FE">
        <w:t xml:space="preserve">31. decembra </w:t>
      </w:r>
      <w:r w:rsidR="00B700B2" w:rsidRPr="009133FE">
        <w:t>202</w:t>
      </w:r>
      <w:r w:rsidR="00185B24" w:rsidRPr="009133FE">
        <w:t>4</w:t>
      </w:r>
      <w:bookmarkEnd w:id="8"/>
      <w:r w:rsidRPr="009133FE">
        <w:t>.</w:t>
      </w:r>
    </w:p>
    <w:p w14:paraId="5491C7C2" w14:textId="77777777" w:rsidR="00836DEF" w:rsidRPr="009133FE" w:rsidRDefault="00836DEF" w:rsidP="00525654">
      <w:pPr>
        <w:pStyle w:val="odstavec"/>
        <w:keepLines/>
        <w:suppressAutoHyphens/>
        <w:ind w:left="425"/>
      </w:pPr>
    </w:p>
    <w:p w14:paraId="77A9500A" w14:textId="77777777" w:rsidR="00836DEF" w:rsidRPr="009133FE" w:rsidRDefault="00836DEF" w:rsidP="00525654">
      <w:pPr>
        <w:pStyle w:val="Heading2"/>
        <w:keepLines/>
      </w:pPr>
      <w:r w:rsidRPr="009133FE">
        <w:t>Údaje o skupine</w:t>
      </w:r>
    </w:p>
    <w:p w14:paraId="37F34DA4" w14:textId="77777777" w:rsidR="00FD5271" w:rsidRPr="009133FE" w:rsidRDefault="00FD5271" w:rsidP="00525654">
      <w:pPr>
        <w:pStyle w:val="odstavec"/>
        <w:keepLines/>
        <w:suppressAutoHyphens/>
        <w:ind w:left="425"/>
        <w:rPr>
          <w:i/>
        </w:rPr>
      </w:pPr>
      <w:r w:rsidRPr="009133FE">
        <w:t xml:space="preserve">Konsolidovanú účtovnú závierku za skupinu s názvom </w:t>
      </w:r>
      <w:proofErr w:type="spellStart"/>
      <w:r w:rsidRPr="009133FE">
        <w:t>Thermo</w:t>
      </w:r>
      <w:proofErr w:type="spellEnd"/>
      <w:r w:rsidRPr="009133FE">
        <w:t xml:space="preserve"> </w:t>
      </w:r>
      <w:proofErr w:type="spellStart"/>
      <w:r w:rsidRPr="009133FE">
        <w:t>Fisher</w:t>
      </w:r>
      <w:proofErr w:type="spellEnd"/>
      <w:r w:rsidRPr="009133FE">
        <w:t xml:space="preserve"> </w:t>
      </w:r>
      <w:proofErr w:type="spellStart"/>
      <w:r w:rsidRPr="009133FE">
        <w:t>Scientific</w:t>
      </w:r>
      <w:proofErr w:type="spellEnd"/>
      <w:r w:rsidRPr="009133FE">
        <w:t xml:space="preserve">, ktorej súčasťou je Spoločnosť ako dcérska účtovná jednotka, zostavuje </w:t>
      </w:r>
      <w:proofErr w:type="spellStart"/>
      <w:r w:rsidRPr="009133FE">
        <w:t>Thermo</w:t>
      </w:r>
      <w:proofErr w:type="spellEnd"/>
      <w:r w:rsidRPr="009133FE">
        <w:t xml:space="preserve"> </w:t>
      </w:r>
      <w:proofErr w:type="spellStart"/>
      <w:r w:rsidRPr="009133FE">
        <w:t>Fisher</w:t>
      </w:r>
      <w:proofErr w:type="spellEnd"/>
      <w:r w:rsidRPr="009133FE">
        <w:t xml:space="preserve"> </w:t>
      </w:r>
      <w:proofErr w:type="spellStart"/>
      <w:r w:rsidRPr="009133FE">
        <w:t>Scientific</w:t>
      </w:r>
      <w:proofErr w:type="spellEnd"/>
      <w:r w:rsidRPr="009133FE">
        <w:t xml:space="preserve">, </w:t>
      </w:r>
      <w:proofErr w:type="spellStart"/>
      <w:r w:rsidRPr="009133FE">
        <w:t>Inc</w:t>
      </w:r>
      <w:proofErr w:type="spellEnd"/>
      <w:r w:rsidRPr="009133FE">
        <w:t xml:space="preserve">. so sídlom </w:t>
      </w:r>
      <w:proofErr w:type="spellStart"/>
      <w:r w:rsidRPr="009133FE">
        <w:rPr>
          <w:rStyle w:val="ra"/>
          <w:color w:val="000000"/>
          <w:shd w:val="clear" w:color="auto" w:fill="FFFFFF"/>
        </w:rPr>
        <w:t>Third</w:t>
      </w:r>
      <w:proofErr w:type="spellEnd"/>
      <w:r w:rsidRPr="009133FE">
        <w:rPr>
          <w:rStyle w:val="ra"/>
          <w:color w:val="000000"/>
          <w:shd w:val="clear" w:color="auto" w:fill="FFFFFF"/>
        </w:rPr>
        <w:t xml:space="preserve"> Avenue 168, </w:t>
      </w:r>
      <w:proofErr w:type="spellStart"/>
      <w:r w:rsidRPr="009133FE">
        <w:rPr>
          <w:rStyle w:val="ra"/>
          <w:color w:val="000000"/>
          <w:shd w:val="clear" w:color="auto" w:fill="FFFFFF"/>
        </w:rPr>
        <w:t>Waltham</w:t>
      </w:r>
      <w:proofErr w:type="spellEnd"/>
      <w:r w:rsidRPr="009133FE">
        <w:rPr>
          <w:rStyle w:val="ra"/>
          <w:color w:val="000000"/>
          <w:shd w:val="clear" w:color="auto" w:fill="FFFFFF"/>
        </w:rPr>
        <w:t>, Massachusetts 024 51</w:t>
      </w:r>
      <w:r w:rsidRPr="009133FE">
        <w:t xml:space="preserve"> United </w:t>
      </w:r>
      <w:proofErr w:type="spellStart"/>
      <w:r w:rsidRPr="009133FE">
        <w:t>States</w:t>
      </w:r>
      <w:proofErr w:type="spellEnd"/>
      <w:r w:rsidRPr="009133FE">
        <w:t xml:space="preserve">. Kópiu konsolidovanej účtovnej závierky si možno vyžiadať v sídle uvedenej spoločnosti. </w:t>
      </w:r>
    </w:p>
    <w:p w14:paraId="4A1FF220" w14:textId="77777777" w:rsidR="00B219A3" w:rsidRPr="009133FE" w:rsidRDefault="00B219A3" w:rsidP="00525654">
      <w:pPr>
        <w:pStyle w:val="odstavec"/>
        <w:keepLines/>
        <w:suppressAutoHyphens/>
        <w:ind w:left="425"/>
      </w:pPr>
    </w:p>
    <w:p w14:paraId="47429CDA" w14:textId="611039A9" w:rsidR="00762509" w:rsidRPr="002D06DE" w:rsidRDefault="00762509" w:rsidP="00525654">
      <w:pPr>
        <w:pStyle w:val="body"/>
        <w:keepLines/>
        <w:suppressAutoHyphens/>
        <w:ind w:left="425"/>
        <w:rPr>
          <w:rFonts w:ascii="Arial" w:hAnsi="Arial"/>
        </w:rPr>
      </w:pPr>
      <w:r w:rsidRPr="002D06DE">
        <w:rPr>
          <w:rFonts w:ascii="Arial" w:hAnsi="Arial"/>
        </w:rPr>
        <w:t>Spoločnosť nie je materskou účtovnou jednotkou a nemá povinnosť zostaviť konsolidovanú účtovnú závierku.</w:t>
      </w:r>
    </w:p>
    <w:p w14:paraId="6F9EF851" w14:textId="7535332D" w:rsidR="006D23EB" w:rsidRPr="009133FE" w:rsidRDefault="006D23EB" w:rsidP="00525654">
      <w:pPr>
        <w:pStyle w:val="odstavec"/>
        <w:keepLines/>
        <w:suppressAutoHyphens/>
        <w:ind w:left="425"/>
      </w:pPr>
    </w:p>
    <w:p w14:paraId="40A939AE" w14:textId="77777777" w:rsidR="005C535F" w:rsidRPr="002D06DE" w:rsidRDefault="005C535F" w:rsidP="00525654">
      <w:pPr>
        <w:pStyle w:val="body"/>
        <w:keepLines/>
        <w:suppressAutoHyphens/>
        <w:ind w:left="425"/>
        <w:rPr>
          <w:rFonts w:ascii="Arial" w:hAnsi="Arial"/>
        </w:rPr>
      </w:pPr>
    </w:p>
    <w:p w14:paraId="0ADA5E73" w14:textId="14F92CC0" w:rsidR="009F3FB9" w:rsidRPr="009133FE" w:rsidRDefault="005C39C1" w:rsidP="00525654">
      <w:pPr>
        <w:pStyle w:val="Heading2"/>
        <w:keepLines/>
      </w:pPr>
      <w:r w:rsidRPr="009133FE">
        <w:t>Počet zamestnancov</w:t>
      </w:r>
      <w:bookmarkStart w:id="9" w:name="FWT_T1"/>
    </w:p>
    <w:tbl>
      <w:tblPr>
        <w:tblW w:w="9212" w:type="dxa"/>
        <w:tblInd w:w="425" w:type="dxa"/>
        <w:tblLayout w:type="fixed"/>
        <w:tblCellMar>
          <w:left w:w="28" w:type="dxa"/>
          <w:right w:w="28" w:type="dxa"/>
        </w:tblCellMar>
        <w:tblLook w:val="04A0" w:firstRow="1" w:lastRow="0" w:firstColumn="1" w:lastColumn="0" w:noHBand="0" w:noVBand="1"/>
      </w:tblPr>
      <w:tblGrid>
        <w:gridCol w:w="6350"/>
        <w:gridCol w:w="1431"/>
        <w:gridCol w:w="1431"/>
      </w:tblGrid>
      <w:tr w:rsidR="00BF5442" w:rsidRPr="00525654" w14:paraId="3A9C0342" w14:textId="77777777" w:rsidTr="00525654">
        <w:trPr>
          <w:cantSplit/>
          <w:trHeight w:val="227"/>
        </w:trPr>
        <w:tc>
          <w:tcPr>
            <w:tcW w:w="6392" w:type="dxa"/>
            <w:tcBorders>
              <w:top w:val="nil"/>
              <w:left w:val="nil"/>
              <w:bottom w:val="single" w:sz="4" w:space="0" w:color="auto"/>
              <w:right w:val="nil"/>
            </w:tcBorders>
            <w:shd w:val="clear" w:color="auto" w:fill="auto"/>
            <w:vAlign w:val="bottom"/>
            <w:hideMark/>
          </w:tcPr>
          <w:p w14:paraId="4DD0B4C0" w14:textId="419A1B62" w:rsidR="00BF5442" w:rsidRPr="00525654" w:rsidRDefault="009B6AF7" w:rsidP="00525654">
            <w:pPr>
              <w:keepLines/>
              <w:suppressAutoHyphens/>
              <w:rPr>
                <w:rFonts w:ascii="Arial" w:hAnsi="Arial" w:cs="Arial"/>
                <w:b/>
                <w:bCs/>
                <w:sz w:val="18"/>
                <w:szCs w:val="18"/>
              </w:rPr>
            </w:pPr>
            <w:r w:rsidRPr="00525654">
              <w:rPr>
                <w:rFonts w:ascii="Arial" w:hAnsi="Arial" w:cs="Arial"/>
                <w:b/>
                <w:bCs/>
                <w:sz w:val="18"/>
                <w:szCs w:val="18"/>
              </w:rPr>
              <w:t>NÁZOV POLOŽKY</w:t>
            </w:r>
          </w:p>
        </w:tc>
        <w:tc>
          <w:tcPr>
            <w:tcW w:w="1440" w:type="dxa"/>
            <w:tcBorders>
              <w:top w:val="nil"/>
              <w:left w:val="nil"/>
              <w:bottom w:val="single" w:sz="4" w:space="0" w:color="auto"/>
              <w:right w:val="nil"/>
            </w:tcBorders>
            <w:shd w:val="clear" w:color="auto" w:fill="auto"/>
            <w:vAlign w:val="bottom"/>
            <w:hideMark/>
          </w:tcPr>
          <w:p w14:paraId="5AB31845" w14:textId="36368EB4" w:rsidR="00BF5442" w:rsidRPr="00525654" w:rsidRDefault="00BF5442" w:rsidP="00525654">
            <w:pPr>
              <w:keepLines/>
              <w:suppressAutoHyphens/>
              <w:jc w:val="center"/>
              <w:rPr>
                <w:rFonts w:ascii="Arial" w:hAnsi="Arial" w:cs="Arial"/>
                <w:b/>
                <w:bCs/>
                <w:sz w:val="18"/>
                <w:szCs w:val="18"/>
              </w:rPr>
            </w:pPr>
            <w:r w:rsidRPr="00525654">
              <w:rPr>
                <w:rFonts w:ascii="Arial" w:hAnsi="Arial" w:cs="Arial"/>
                <w:b/>
                <w:bCs/>
                <w:sz w:val="18"/>
                <w:szCs w:val="18"/>
              </w:rPr>
              <w:t>31.</w:t>
            </w:r>
            <w:r w:rsidR="009B6AF7" w:rsidRPr="00525654">
              <w:rPr>
                <w:rFonts w:ascii="Arial" w:hAnsi="Arial" w:cs="Arial"/>
                <w:b/>
                <w:bCs/>
                <w:sz w:val="18"/>
                <w:szCs w:val="18"/>
              </w:rPr>
              <w:t xml:space="preserve"> december </w:t>
            </w:r>
            <w:r w:rsidR="00B700B2" w:rsidRPr="00525654">
              <w:rPr>
                <w:rFonts w:ascii="Arial" w:hAnsi="Arial" w:cs="Arial"/>
                <w:b/>
                <w:bCs/>
                <w:sz w:val="18"/>
                <w:szCs w:val="18"/>
              </w:rPr>
              <w:t>202</w:t>
            </w:r>
            <w:r w:rsidR="00762509" w:rsidRPr="00525654">
              <w:rPr>
                <w:rFonts w:ascii="Arial" w:hAnsi="Arial" w:cs="Arial"/>
                <w:b/>
                <w:bCs/>
                <w:sz w:val="18"/>
                <w:szCs w:val="18"/>
              </w:rPr>
              <w:t>4</w:t>
            </w:r>
          </w:p>
        </w:tc>
        <w:tc>
          <w:tcPr>
            <w:tcW w:w="1440" w:type="dxa"/>
            <w:tcBorders>
              <w:top w:val="nil"/>
              <w:left w:val="nil"/>
              <w:bottom w:val="single" w:sz="4" w:space="0" w:color="auto"/>
              <w:right w:val="nil"/>
            </w:tcBorders>
            <w:shd w:val="clear" w:color="auto" w:fill="auto"/>
            <w:vAlign w:val="bottom"/>
            <w:hideMark/>
          </w:tcPr>
          <w:p w14:paraId="23B6E5D6" w14:textId="660D57C5" w:rsidR="00BF5442" w:rsidRPr="00525654" w:rsidRDefault="00BF5442" w:rsidP="00525654">
            <w:pPr>
              <w:keepLines/>
              <w:suppressAutoHyphens/>
              <w:jc w:val="center"/>
              <w:rPr>
                <w:rFonts w:ascii="Arial" w:hAnsi="Arial" w:cs="Arial"/>
                <w:b/>
                <w:bCs/>
                <w:sz w:val="18"/>
                <w:szCs w:val="18"/>
              </w:rPr>
            </w:pPr>
            <w:r w:rsidRPr="00525654">
              <w:rPr>
                <w:rFonts w:ascii="Arial" w:hAnsi="Arial" w:cs="Arial"/>
                <w:b/>
                <w:bCs/>
                <w:sz w:val="18"/>
                <w:szCs w:val="18"/>
              </w:rPr>
              <w:t>31.</w:t>
            </w:r>
            <w:r w:rsidR="009B6AF7" w:rsidRPr="00525654">
              <w:rPr>
                <w:rFonts w:ascii="Arial" w:hAnsi="Arial" w:cs="Arial"/>
                <w:b/>
                <w:bCs/>
                <w:sz w:val="18"/>
                <w:szCs w:val="18"/>
              </w:rPr>
              <w:t xml:space="preserve"> december </w:t>
            </w:r>
            <w:r w:rsidR="00B700B2" w:rsidRPr="00525654">
              <w:rPr>
                <w:rFonts w:ascii="Arial" w:hAnsi="Arial" w:cs="Arial"/>
                <w:b/>
                <w:bCs/>
                <w:sz w:val="18"/>
                <w:szCs w:val="18"/>
              </w:rPr>
              <w:t>202</w:t>
            </w:r>
            <w:r w:rsidR="00762509" w:rsidRPr="00525654">
              <w:rPr>
                <w:rFonts w:ascii="Arial" w:hAnsi="Arial" w:cs="Arial"/>
                <w:b/>
                <w:bCs/>
                <w:sz w:val="18"/>
                <w:szCs w:val="18"/>
              </w:rPr>
              <w:t>3</w:t>
            </w:r>
          </w:p>
        </w:tc>
      </w:tr>
      <w:tr w:rsidR="008C4D2F" w:rsidRPr="00525654" w14:paraId="2250B740" w14:textId="77777777" w:rsidTr="00525654">
        <w:trPr>
          <w:cantSplit/>
          <w:trHeight w:val="227"/>
        </w:trPr>
        <w:tc>
          <w:tcPr>
            <w:tcW w:w="6392" w:type="dxa"/>
            <w:tcBorders>
              <w:top w:val="nil"/>
              <w:left w:val="nil"/>
              <w:bottom w:val="nil"/>
              <w:right w:val="nil"/>
            </w:tcBorders>
            <w:shd w:val="clear" w:color="auto" w:fill="auto"/>
            <w:vAlign w:val="bottom"/>
          </w:tcPr>
          <w:p w14:paraId="35AEFED6" w14:textId="77777777" w:rsidR="008C4D2F" w:rsidRPr="00525654" w:rsidRDefault="008C4D2F" w:rsidP="00525654">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tcPr>
          <w:p w14:paraId="157325AC" w14:textId="77777777" w:rsidR="008C4D2F" w:rsidRPr="00525654" w:rsidRDefault="008C4D2F" w:rsidP="00525654">
            <w:pPr>
              <w:keepLines/>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tcPr>
          <w:p w14:paraId="7D78E75C" w14:textId="77777777" w:rsidR="008C4D2F" w:rsidRPr="00525654" w:rsidRDefault="008C4D2F" w:rsidP="00525654">
            <w:pPr>
              <w:keepLines/>
              <w:suppressAutoHyphens/>
              <w:jc w:val="right"/>
              <w:rPr>
                <w:rFonts w:ascii="Arial" w:hAnsi="Arial" w:cs="Arial"/>
                <w:sz w:val="18"/>
                <w:szCs w:val="18"/>
              </w:rPr>
            </w:pPr>
          </w:p>
        </w:tc>
      </w:tr>
      <w:tr w:rsidR="00BF5442" w:rsidRPr="00525654" w14:paraId="5E0B3C9F" w14:textId="77777777" w:rsidTr="00525654">
        <w:trPr>
          <w:cantSplit/>
          <w:trHeight w:val="227"/>
        </w:trPr>
        <w:tc>
          <w:tcPr>
            <w:tcW w:w="6392" w:type="dxa"/>
            <w:tcBorders>
              <w:top w:val="nil"/>
              <w:left w:val="nil"/>
              <w:bottom w:val="nil"/>
              <w:right w:val="nil"/>
            </w:tcBorders>
            <w:shd w:val="clear" w:color="auto" w:fill="auto"/>
            <w:vAlign w:val="bottom"/>
            <w:hideMark/>
          </w:tcPr>
          <w:p w14:paraId="0E35BD84" w14:textId="4F1D127F" w:rsidR="00BF5442" w:rsidRPr="00525654" w:rsidRDefault="00BF5442" w:rsidP="00525654">
            <w:pPr>
              <w:keepLines/>
              <w:suppressAutoHyphens/>
              <w:rPr>
                <w:rFonts w:ascii="Arial" w:hAnsi="Arial" w:cs="Arial"/>
                <w:sz w:val="18"/>
                <w:szCs w:val="18"/>
              </w:rPr>
            </w:pPr>
            <w:r w:rsidRPr="00525654">
              <w:rPr>
                <w:rFonts w:ascii="Arial" w:hAnsi="Arial" w:cs="Arial"/>
                <w:sz w:val="18"/>
                <w:szCs w:val="18"/>
              </w:rPr>
              <w:t>Priemerný počet zamestnancov</w:t>
            </w:r>
            <w:r w:rsidR="009B6AF7" w:rsidRPr="00525654">
              <w:rPr>
                <w:rFonts w:ascii="Arial" w:hAnsi="Arial" w:cs="Arial"/>
                <w:sz w:val="18"/>
                <w:szCs w:val="18"/>
              </w:rPr>
              <w:t xml:space="preserve"> </w:t>
            </w:r>
            <w:r w:rsidR="00D831A0" w:rsidRPr="00525654">
              <w:rPr>
                <w:rFonts w:ascii="Arial" w:hAnsi="Arial" w:cs="Arial"/>
                <w:sz w:val="18"/>
                <w:szCs w:val="18"/>
              </w:rPr>
              <w:t>(</w:t>
            </w:r>
            <w:r w:rsidR="009B6AF7" w:rsidRPr="00525654">
              <w:rPr>
                <w:rFonts w:ascii="Arial" w:hAnsi="Arial" w:cs="Arial"/>
                <w:sz w:val="18"/>
                <w:szCs w:val="18"/>
              </w:rPr>
              <w:t xml:space="preserve">prepočítaný na </w:t>
            </w:r>
            <w:proofErr w:type="spellStart"/>
            <w:r w:rsidR="009B6AF7" w:rsidRPr="00525654">
              <w:rPr>
                <w:rFonts w:ascii="Arial" w:hAnsi="Arial" w:cs="Arial"/>
                <w:sz w:val="18"/>
                <w:szCs w:val="18"/>
              </w:rPr>
              <w:t>PPÚ</w:t>
            </w:r>
            <w:proofErr w:type="spellEnd"/>
            <w:r w:rsidR="00D831A0" w:rsidRPr="00525654">
              <w:rPr>
                <w:rFonts w:ascii="Arial" w:hAnsi="Arial" w:cs="Arial"/>
                <w:sz w:val="18"/>
                <w:szCs w:val="18"/>
              </w:rPr>
              <w:t>)</w:t>
            </w:r>
          </w:p>
        </w:tc>
        <w:tc>
          <w:tcPr>
            <w:tcW w:w="1440" w:type="dxa"/>
            <w:tcBorders>
              <w:top w:val="nil"/>
              <w:left w:val="nil"/>
              <w:bottom w:val="nil"/>
              <w:right w:val="nil"/>
            </w:tcBorders>
            <w:shd w:val="clear" w:color="auto" w:fill="auto"/>
            <w:vAlign w:val="bottom"/>
            <w:hideMark/>
          </w:tcPr>
          <w:p w14:paraId="3EB42FD2" w14:textId="28ED0C3D" w:rsidR="00BF5442" w:rsidRPr="00525654" w:rsidRDefault="0090359F" w:rsidP="00525654">
            <w:pPr>
              <w:keepLines/>
              <w:suppressAutoHyphens/>
              <w:jc w:val="right"/>
              <w:rPr>
                <w:rFonts w:ascii="Arial" w:hAnsi="Arial" w:cs="Arial"/>
                <w:sz w:val="18"/>
                <w:szCs w:val="18"/>
              </w:rPr>
            </w:pPr>
            <w:r w:rsidRPr="00525654">
              <w:rPr>
                <w:rFonts w:ascii="Arial" w:hAnsi="Arial" w:cs="Arial"/>
                <w:sz w:val="18"/>
                <w:szCs w:val="18"/>
              </w:rPr>
              <w:t>98</w:t>
            </w:r>
          </w:p>
        </w:tc>
        <w:tc>
          <w:tcPr>
            <w:tcW w:w="1440" w:type="dxa"/>
            <w:tcBorders>
              <w:top w:val="nil"/>
              <w:left w:val="nil"/>
              <w:bottom w:val="nil"/>
              <w:right w:val="nil"/>
            </w:tcBorders>
            <w:shd w:val="clear" w:color="auto" w:fill="auto"/>
            <w:vAlign w:val="bottom"/>
            <w:hideMark/>
          </w:tcPr>
          <w:p w14:paraId="219B4DFA" w14:textId="28FB5AAD" w:rsidR="00BF5442" w:rsidRPr="00525654" w:rsidRDefault="0090359F" w:rsidP="00525654">
            <w:pPr>
              <w:keepLines/>
              <w:suppressAutoHyphens/>
              <w:jc w:val="right"/>
              <w:rPr>
                <w:rFonts w:ascii="Arial" w:hAnsi="Arial" w:cs="Arial"/>
                <w:sz w:val="18"/>
                <w:szCs w:val="18"/>
              </w:rPr>
            </w:pPr>
            <w:r w:rsidRPr="00525654">
              <w:rPr>
                <w:rFonts w:ascii="Arial" w:hAnsi="Arial" w:cs="Arial"/>
                <w:sz w:val="18"/>
                <w:szCs w:val="18"/>
              </w:rPr>
              <w:t>102</w:t>
            </w:r>
          </w:p>
        </w:tc>
      </w:tr>
      <w:tr w:rsidR="00BF5442" w:rsidRPr="00525654" w14:paraId="527EEE56" w14:textId="77777777" w:rsidTr="00525654">
        <w:trPr>
          <w:cantSplit/>
          <w:trHeight w:val="227"/>
        </w:trPr>
        <w:tc>
          <w:tcPr>
            <w:tcW w:w="6392" w:type="dxa"/>
            <w:tcBorders>
              <w:top w:val="nil"/>
              <w:left w:val="nil"/>
              <w:bottom w:val="nil"/>
              <w:right w:val="nil"/>
            </w:tcBorders>
            <w:shd w:val="clear" w:color="auto" w:fill="auto"/>
            <w:vAlign w:val="bottom"/>
            <w:hideMark/>
          </w:tcPr>
          <w:p w14:paraId="70218091" w14:textId="77777777" w:rsidR="00BF5442" w:rsidRPr="00525654" w:rsidRDefault="00BF5442" w:rsidP="00525654">
            <w:pPr>
              <w:keepLines/>
              <w:suppressAutoHyphens/>
              <w:rPr>
                <w:rFonts w:ascii="Arial" w:hAnsi="Arial" w:cs="Arial"/>
                <w:sz w:val="18"/>
                <w:szCs w:val="18"/>
              </w:rPr>
            </w:pPr>
            <w:r w:rsidRPr="00525654">
              <w:rPr>
                <w:rFonts w:ascii="Arial" w:hAnsi="Arial" w:cs="Arial"/>
                <w:sz w:val="18"/>
                <w:szCs w:val="18"/>
              </w:rPr>
              <w:t>Stav zamestnancov ku dňu, ku ktorému sa zostavuje účtovná závierka, z toho:</w:t>
            </w:r>
          </w:p>
        </w:tc>
        <w:tc>
          <w:tcPr>
            <w:tcW w:w="1440" w:type="dxa"/>
            <w:tcBorders>
              <w:top w:val="nil"/>
              <w:left w:val="nil"/>
              <w:bottom w:val="nil"/>
              <w:right w:val="nil"/>
            </w:tcBorders>
            <w:shd w:val="clear" w:color="auto" w:fill="auto"/>
            <w:vAlign w:val="bottom"/>
            <w:hideMark/>
          </w:tcPr>
          <w:p w14:paraId="504E2E97" w14:textId="4DD26282" w:rsidR="00BF5442" w:rsidRPr="00525654" w:rsidRDefault="0090359F" w:rsidP="00525654">
            <w:pPr>
              <w:keepLines/>
              <w:suppressAutoHyphens/>
              <w:jc w:val="right"/>
              <w:rPr>
                <w:rFonts w:ascii="Arial" w:hAnsi="Arial" w:cs="Arial"/>
                <w:sz w:val="18"/>
                <w:szCs w:val="18"/>
              </w:rPr>
            </w:pPr>
            <w:r w:rsidRPr="00525654">
              <w:rPr>
                <w:rFonts w:ascii="Arial" w:hAnsi="Arial" w:cs="Arial"/>
                <w:sz w:val="18"/>
                <w:szCs w:val="18"/>
              </w:rPr>
              <w:t>121</w:t>
            </w:r>
          </w:p>
        </w:tc>
        <w:tc>
          <w:tcPr>
            <w:tcW w:w="1440" w:type="dxa"/>
            <w:tcBorders>
              <w:top w:val="nil"/>
              <w:left w:val="nil"/>
              <w:bottom w:val="nil"/>
              <w:right w:val="nil"/>
            </w:tcBorders>
            <w:shd w:val="clear" w:color="auto" w:fill="auto"/>
            <w:vAlign w:val="bottom"/>
            <w:hideMark/>
          </w:tcPr>
          <w:p w14:paraId="625E30B1" w14:textId="1B19EFE4" w:rsidR="00BF5442" w:rsidRPr="00525654" w:rsidRDefault="0090359F" w:rsidP="00525654">
            <w:pPr>
              <w:keepLines/>
              <w:suppressAutoHyphens/>
              <w:jc w:val="right"/>
              <w:rPr>
                <w:rFonts w:ascii="Arial" w:hAnsi="Arial" w:cs="Arial"/>
                <w:sz w:val="18"/>
                <w:szCs w:val="18"/>
              </w:rPr>
            </w:pPr>
            <w:r w:rsidRPr="00525654">
              <w:rPr>
                <w:rFonts w:ascii="Arial" w:hAnsi="Arial" w:cs="Arial"/>
                <w:sz w:val="18"/>
                <w:szCs w:val="18"/>
              </w:rPr>
              <w:t>113</w:t>
            </w:r>
          </w:p>
        </w:tc>
      </w:tr>
      <w:tr w:rsidR="00BF5442" w:rsidRPr="00525654" w14:paraId="654DC1CB" w14:textId="77777777" w:rsidTr="00525654">
        <w:trPr>
          <w:cantSplit/>
          <w:trHeight w:val="227"/>
        </w:trPr>
        <w:tc>
          <w:tcPr>
            <w:tcW w:w="6392" w:type="dxa"/>
            <w:tcBorders>
              <w:top w:val="nil"/>
              <w:left w:val="nil"/>
              <w:bottom w:val="nil"/>
              <w:right w:val="nil"/>
            </w:tcBorders>
            <w:shd w:val="clear" w:color="auto" w:fill="auto"/>
            <w:vAlign w:val="bottom"/>
            <w:hideMark/>
          </w:tcPr>
          <w:p w14:paraId="6A8A32A1" w14:textId="723BED34" w:rsidR="00BF5442" w:rsidRPr="00525654" w:rsidRDefault="00BF5442" w:rsidP="00525654">
            <w:pPr>
              <w:pStyle w:val="ListParagraph"/>
              <w:keepLines/>
              <w:numPr>
                <w:ilvl w:val="0"/>
                <w:numId w:val="19"/>
              </w:numPr>
              <w:suppressAutoHyphens/>
              <w:ind w:left="0"/>
              <w:rPr>
                <w:rFonts w:ascii="Arial" w:hAnsi="Arial" w:cs="Arial"/>
                <w:i/>
                <w:iCs/>
                <w:sz w:val="18"/>
                <w:szCs w:val="18"/>
              </w:rPr>
            </w:pPr>
            <w:r w:rsidRPr="00525654">
              <w:rPr>
                <w:rFonts w:ascii="Arial" w:hAnsi="Arial" w:cs="Arial"/>
                <w:i/>
                <w:iCs/>
                <w:sz w:val="18"/>
                <w:szCs w:val="18"/>
              </w:rPr>
              <w:t>počet vedúcich zamestnancov</w:t>
            </w:r>
          </w:p>
        </w:tc>
        <w:tc>
          <w:tcPr>
            <w:tcW w:w="1440" w:type="dxa"/>
            <w:tcBorders>
              <w:top w:val="nil"/>
              <w:left w:val="nil"/>
              <w:bottom w:val="nil"/>
              <w:right w:val="nil"/>
            </w:tcBorders>
            <w:shd w:val="clear" w:color="auto" w:fill="auto"/>
            <w:vAlign w:val="bottom"/>
            <w:hideMark/>
          </w:tcPr>
          <w:p w14:paraId="52C53F13" w14:textId="4D14CF6D" w:rsidR="00BF5442" w:rsidRPr="00525654" w:rsidRDefault="00762509" w:rsidP="00525654">
            <w:pPr>
              <w:keepLines/>
              <w:suppressAutoHyphens/>
              <w:jc w:val="right"/>
              <w:rPr>
                <w:rFonts w:ascii="Arial" w:hAnsi="Arial" w:cs="Arial"/>
                <w:i/>
                <w:iCs/>
                <w:sz w:val="18"/>
                <w:szCs w:val="18"/>
              </w:rPr>
            </w:pPr>
            <w:r w:rsidRPr="00525654">
              <w:rPr>
                <w:rFonts w:ascii="Arial" w:hAnsi="Arial" w:cs="Arial"/>
                <w:i/>
                <w:iCs/>
                <w:sz w:val="18"/>
                <w:szCs w:val="18"/>
              </w:rPr>
              <w:t>1</w:t>
            </w:r>
          </w:p>
        </w:tc>
        <w:tc>
          <w:tcPr>
            <w:tcW w:w="1440" w:type="dxa"/>
            <w:tcBorders>
              <w:top w:val="nil"/>
              <w:left w:val="nil"/>
              <w:bottom w:val="nil"/>
              <w:right w:val="nil"/>
            </w:tcBorders>
            <w:shd w:val="clear" w:color="auto" w:fill="auto"/>
            <w:vAlign w:val="bottom"/>
            <w:hideMark/>
          </w:tcPr>
          <w:p w14:paraId="7411AE04" w14:textId="32665B05" w:rsidR="00BF5442" w:rsidRPr="00525654" w:rsidRDefault="00762509" w:rsidP="00525654">
            <w:pPr>
              <w:keepLines/>
              <w:suppressAutoHyphens/>
              <w:jc w:val="right"/>
              <w:rPr>
                <w:rFonts w:ascii="Arial" w:hAnsi="Arial" w:cs="Arial"/>
                <w:i/>
                <w:iCs/>
                <w:sz w:val="18"/>
                <w:szCs w:val="18"/>
              </w:rPr>
            </w:pPr>
            <w:r w:rsidRPr="00525654">
              <w:rPr>
                <w:rFonts w:ascii="Arial" w:hAnsi="Arial" w:cs="Arial"/>
                <w:i/>
                <w:iCs/>
                <w:sz w:val="18"/>
                <w:szCs w:val="18"/>
              </w:rPr>
              <w:t>1</w:t>
            </w:r>
          </w:p>
        </w:tc>
      </w:tr>
      <w:bookmarkEnd w:id="9"/>
    </w:tbl>
    <w:p w14:paraId="3E76D2CD" w14:textId="77777777" w:rsidR="000A74C9" w:rsidRPr="009133FE" w:rsidRDefault="000A74C9" w:rsidP="00525654">
      <w:pPr>
        <w:keepLines/>
        <w:suppressAutoHyphens/>
        <w:ind w:left="425"/>
        <w:rPr>
          <w:rFonts w:ascii="Arial" w:hAnsi="Arial" w:cs="Arial"/>
          <w:b/>
          <w:bCs/>
          <w:iCs/>
          <w:sz w:val="20"/>
          <w:szCs w:val="20"/>
        </w:rPr>
      </w:pPr>
      <w:r w:rsidRPr="009133FE">
        <w:rPr>
          <w:rFonts w:ascii="Arial" w:hAnsi="Arial" w:cs="Arial"/>
        </w:rPr>
        <w:br w:type="page"/>
      </w:r>
    </w:p>
    <w:p w14:paraId="351234D3" w14:textId="6444CCEF" w:rsidR="00FD2075" w:rsidRPr="009133FE" w:rsidRDefault="00FD2075" w:rsidP="00525654">
      <w:pPr>
        <w:pStyle w:val="Heading2"/>
        <w:keepLines/>
      </w:pPr>
      <w:r w:rsidRPr="009133FE">
        <w:lastRenderedPageBreak/>
        <w:t>Dátum schválenia audítora Spoločnosti</w:t>
      </w:r>
    </w:p>
    <w:p w14:paraId="168150BB" w14:textId="0F0656E7" w:rsidR="00FD2075" w:rsidRPr="002D06DE" w:rsidRDefault="00FD2075" w:rsidP="00525654">
      <w:pPr>
        <w:pStyle w:val="body"/>
        <w:keepLines/>
        <w:suppressAutoHyphens/>
        <w:ind w:left="425"/>
        <w:rPr>
          <w:rFonts w:ascii="Arial" w:hAnsi="Arial"/>
        </w:rPr>
      </w:pPr>
      <w:r w:rsidRPr="002D06DE">
        <w:rPr>
          <w:rFonts w:ascii="Arial" w:hAnsi="Arial"/>
        </w:rPr>
        <w:t xml:space="preserve">Valné zhromaždenie Spoločnosti schválilo dňa </w:t>
      </w:r>
      <w:r w:rsidR="00762509" w:rsidRPr="002D06DE">
        <w:rPr>
          <w:rFonts w:ascii="Arial" w:hAnsi="Arial"/>
        </w:rPr>
        <w:t>10.3.2025</w:t>
      </w:r>
      <w:r w:rsidR="009B6AF7" w:rsidRPr="002D06DE">
        <w:rPr>
          <w:rFonts w:ascii="Arial" w:hAnsi="Arial"/>
        </w:rPr>
        <w:t xml:space="preserve"> </w:t>
      </w:r>
      <w:r w:rsidRPr="002D06DE">
        <w:rPr>
          <w:rFonts w:ascii="Arial" w:hAnsi="Arial"/>
        </w:rPr>
        <w:t xml:space="preserve">spoločnosť </w:t>
      </w:r>
      <w:proofErr w:type="spellStart"/>
      <w:r w:rsidRPr="002D06DE">
        <w:rPr>
          <w:rFonts w:ascii="Arial" w:hAnsi="Arial"/>
        </w:rPr>
        <w:t>PricewaterhouseCoopers</w:t>
      </w:r>
      <w:proofErr w:type="spellEnd"/>
      <w:r w:rsidRPr="002D06DE">
        <w:rPr>
          <w:rFonts w:ascii="Arial" w:hAnsi="Arial"/>
        </w:rPr>
        <w:t xml:space="preserve"> Slovensko, </w:t>
      </w:r>
      <w:proofErr w:type="spellStart"/>
      <w:r w:rsidRPr="002D06DE">
        <w:rPr>
          <w:rFonts w:ascii="Arial" w:hAnsi="Arial"/>
        </w:rPr>
        <w:t>s.r.o</w:t>
      </w:r>
      <w:proofErr w:type="spellEnd"/>
      <w:r w:rsidRPr="002D06DE">
        <w:rPr>
          <w:rFonts w:ascii="Arial" w:hAnsi="Arial"/>
        </w:rPr>
        <w:t xml:space="preserve">. ako audítora účtovnej závierky za finančný rok </w:t>
      </w:r>
      <w:r w:rsidR="008C4D2F" w:rsidRPr="002D06DE">
        <w:rPr>
          <w:rFonts w:ascii="Arial" w:hAnsi="Arial"/>
        </w:rPr>
        <w:t xml:space="preserve">ukončený </w:t>
      </w:r>
      <w:r w:rsidR="00FC3EB0" w:rsidRPr="002D06DE">
        <w:rPr>
          <w:rFonts w:ascii="Arial" w:hAnsi="Arial"/>
        </w:rPr>
        <w:t xml:space="preserve">31. decembra </w:t>
      </w:r>
      <w:r w:rsidR="00B700B2" w:rsidRPr="002D06DE">
        <w:rPr>
          <w:rFonts w:ascii="Arial" w:hAnsi="Arial"/>
        </w:rPr>
        <w:t>202</w:t>
      </w:r>
      <w:r w:rsidR="00762509" w:rsidRPr="002D06DE">
        <w:rPr>
          <w:rFonts w:ascii="Arial" w:hAnsi="Arial"/>
        </w:rPr>
        <w:t>4</w:t>
      </w:r>
      <w:r w:rsidRPr="002D06DE">
        <w:rPr>
          <w:rFonts w:ascii="Arial" w:hAnsi="Arial"/>
        </w:rPr>
        <w:t>.</w:t>
      </w:r>
    </w:p>
    <w:p w14:paraId="7A02D3BF" w14:textId="77777777" w:rsidR="009D1713" w:rsidRPr="009133FE" w:rsidRDefault="009D1713" w:rsidP="00525654">
      <w:pPr>
        <w:pStyle w:val="odstavec"/>
        <w:keepLines/>
        <w:suppressAutoHyphens/>
        <w:ind w:left="425"/>
      </w:pPr>
    </w:p>
    <w:p w14:paraId="598240F8" w14:textId="5160E965" w:rsidR="002A6B50" w:rsidRPr="009133FE" w:rsidRDefault="00FD2075" w:rsidP="00525654">
      <w:pPr>
        <w:pStyle w:val="Heading2"/>
        <w:keepLines/>
      </w:pPr>
      <w:r w:rsidRPr="009133FE">
        <w:t>Orgány a spoločníci</w:t>
      </w:r>
      <w:r w:rsidR="009B6AF7" w:rsidRPr="009133FE">
        <w:t xml:space="preserve"> </w:t>
      </w:r>
      <w:r w:rsidR="00033D10" w:rsidRPr="009133FE">
        <w:t>S</w:t>
      </w:r>
      <w:r w:rsidRPr="009133FE">
        <w:t>poločnosti</w:t>
      </w:r>
    </w:p>
    <w:p w14:paraId="7FA04113" w14:textId="77777777" w:rsidR="00601773" w:rsidRPr="009133FE" w:rsidRDefault="00601773" w:rsidP="00525654">
      <w:pPr>
        <w:pStyle w:val="odstavec"/>
        <w:keepLines/>
        <w:suppressAutoHyphens/>
        <w:ind w:left="425"/>
      </w:pPr>
    </w:p>
    <w:p w14:paraId="75034A39" w14:textId="0A74159F" w:rsidR="00E1515F" w:rsidRPr="009133FE" w:rsidRDefault="001A02BF" w:rsidP="00525654">
      <w:pPr>
        <w:pStyle w:val="body1"/>
        <w:keepLines/>
        <w:suppressAutoHyphens/>
        <w:ind w:left="425"/>
      </w:pPr>
      <w:r w:rsidRPr="009133FE">
        <w:t>Orgány Spoločnosti</w:t>
      </w:r>
    </w:p>
    <w:p w14:paraId="27F8157E" w14:textId="77777777" w:rsidR="008E698C" w:rsidRPr="002D06DE" w:rsidRDefault="008E698C" w:rsidP="00525654">
      <w:pPr>
        <w:pStyle w:val="body"/>
        <w:keepLines/>
        <w:suppressAutoHyphens/>
        <w:ind w:left="425"/>
        <w:rPr>
          <w:rFonts w:ascii="Arial" w:hAnsi="Arial"/>
        </w:rPr>
      </w:pPr>
    </w:p>
    <w:tbl>
      <w:tblPr>
        <w:tblW w:w="9212" w:type="dxa"/>
        <w:tblInd w:w="425" w:type="dxa"/>
        <w:tblLayout w:type="fixed"/>
        <w:tblCellMar>
          <w:left w:w="28" w:type="dxa"/>
          <w:right w:w="28" w:type="dxa"/>
        </w:tblCellMar>
        <w:tblLook w:val="0000" w:firstRow="0" w:lastRow="0" w:firstColumn="0" w:lastColumn="0" w:noHBand="0" w:noVBand="0"/>
      </w:tblPr>
      <w:tblGrid>
        <w:gridCol w:w="2114"/>
        <w:gridCol w:w="3688"/>
        <w:gridCol w:w="3410"/>
      </w:tblGrid>
      <w:tr w:rsidR="00762509" w:rsidRPr="00525654" w14:paraId="6F95762A" w14:textId="77777777" w:rsidTr="00525654">
        <w:trPr>
          <w:cantSplit/>
          <w:trHeight w:val="227"/>
        </w:trPr>
        <w:tc>
          <w:tcPr>
            <w:tcW w:w="2113" w:type="dxa"/>
            <w:tcBorders>
              <w:bottom w:val="single" w:sz="4" w:space="0" w:color="auto"/>
            </w:tcBorders>
            <w:vAlign w:val="bottom"/>
          </w:tcPr>
          <w:p w14:paraId="735D580A" w14:textId="77777777" w:rsidR="008C4D2F" w:rsidRPr="00525654" w:rsidRDefault="008C4D2F" w:rsidP="00525654">
            <w:pPr>
              <w:keepLines/>
              <w:suppressAutoHyphens/>
              <w:rPr>
                <w:rFonts w:ascii="Arial" w:hAnsi="Arial" w:cs="Arial"/>
                <w:sz w:val="18"/>
                <w:szCs w:val="18"/>
              </w:rPr>
            </w:pPr>
          </w:p>
        </w:tc>
        <w:tc>
          <w:tcPr>
            <w:tcW w:w="3685" w:type="dxa"/>
            <w:tcBorders>
              <w:bottom w:val="single" w:sz="4" w:space="0" w:color="auto"/>
            </w:tcBorders>
            <w:vAlign w:val="bottom"/>
          </w:tcPr>
          <w:p w14:paraId="5F076C98" w14:textId="7BB68937" w:rsidR="008C4D2F" w:rsidRPr="008C182D" w:rsidRDefault="008C4D2F" w:rsidP="00525654">
            <w:pPr>
              <w:pStyle w:val="body"/>
              <w:keepLines/>
              <w:suppressAutoHyphens/>
              <w:ind w:left="0"/>
              <w:jc w:val="right"/>
              <w:rPr>
                <w:rFonts w:ascii="Arial" w:hAnsi="Arial"/>
                <w:b/>
                <w:bCs w:val="0"/>
                <w:sz w:val="18"/>
              </w:rPr>
            </w:pPr>
            <w:r w:rsidRPr="008C182D">
              <w:rPr>
                <w:rFonts w:ascii="Arial" w:hAnsi="Arial"/>
                <w:b/>
                <w:bCs w:val="0"/>
                <w:sz w:val="18"/>
              </w:rPr>
              <w:t xml:space="preserve">31. december </w:t>
            </w:r>
            <w:r w:rsidR="00B700B2" w:rsidRPr="008C182D">
              <w:rPr>
                <w:rFonts w:ascii="Arial" w:hAnsi="Arial"/>
                <w:b/>
                <w:bCs w:val="0"/>
                <w:sz w:val="18"/>
              </w:rPr>
              <w:t>202</w:t>
            </w:r>
            <w:r w:rsidR="00762509" w:rsidRPr="008C182D">
              <w:rPr>
                <w:rFonts w:ascii="Arial" w:hAnsi="Arial"/>
                <w:b/>
                <w:bCs w:val="0"/>
                <w:sz w:val="18"/>
              </w:rPr>
              <w:t>4</w:t>
            </w:r>
          </w:p>
        </w:tc>
        <w:tc>
          <w:tcPr>
            <w:tcW w:w="3407" w:type="dxa"/>
            <w:tcBorders>
              <w:bottom w:val="single" w:sz="4" w:space="0" w:color="auto"/>
            </w:tcBorders>
            <w:vAlign w:val="bottom"/>
          </w:tcPr>
          <w:p w14:paraId="3ADDF1E3" w14:textId="24BAFFD0" w:rsidR="008C4D2F" w:rsidRPr="008C182D" w:rsidRDefault="008C4D2F" w:rsidP="00525654">
            <w:pPr>
              <w:pStyle w:val="body"/>
              <w:keepLines/>
              <w:suppressAutoHyphens/>
              <w:ind w:left="0"/>
              <w:jc w:val="right"/>
              <w:rPr>
                <w:rFonts w:ascii="Arial" w:hAnsi="Arial"/>
                <w:b/>
                <w:bCs w:val="0"/>
                <w:sz w:val="18"/>
              </w:rPr>
            </w:pPr>
            <w:r w:rsidRPr="008C182D">
              <w:rPr>
                <w:rFonts w:ascii="Arial" w:hAnsi="Arial"/>
                <w:b/>
                <w:bCs w:val="0"/>
                <w:sz w:val="18"/>
              </w:rPr>
              <w:t xml:space="preserve">31. december </w:t>
            </w:r>
            <w:r w:rsidR="00B700B2" w:rsidRPr="008C182D">
              <w:rPr>
                <w:rFonts w:ascii="Arial" w:hAnsi="Arial"/>
                <w:b/>
                <w:bCs w:val="0"/>
                <w:sz w:val="18"/>
              </w:rPr>
              <w:t>202</w:t>
            </w:r>
            <w:r w:rsidR="00762509" w:rsidRPr="008C182D">
              <w:rPr>
                <w:rFonts w:ascii="Arial" w:hAnsi="Arial"/>
                <w:b/>
                <w:bCs w:val="0"/>
                <w:sz w:val="18"/>
              </w:rPr>
              <w:t>3</w:t>
            </w:r>
          </w:p>
        </w:tc>
      </w:tr>
      <w:tr w:rsidR="00762509" w:rsidRPr="00525654" w14:paraId="679DB1C5" w14:textId="77777777" w:rsidTr="00525654">
        <w:trPr>
          <w:cantSplit/>
          <w:trHeight w:val="227"/>
        </w:trPr>
        <w:tc>
          <w:tcPr>
            <w:tcW w:w="2113" w:type="dxa"/>
            <w:tcBorders>
              <w:top w:val="single" w:sz="4" w:space="0" w:color="auto"/>
            </w:tcBorders>
            <w:vAlign w:val="bottom"/>
          </w:tcPr>
          <w:p w14:paraId="53E32E41" w14:textId="77777777" w:rsidR="00E07B05" w:rsidRPr="00525654" w:rsidRDefault="00E07B05" w:rsidP="00525654">
            <w:pPr>
              <w:keepLines/>
              <w:suppressAutoHyphens/>
              <w:rPr>
                <w:rFonts w:ascii="Arial" w:hAnsi="Arial" w:cs="Arial"/>
                <w:sz w:val="18"/>
                <w:szCs w:val="18"/>
              </w:rPr>
            </w:pPr>
          </w:p>
        </w:tc>
        <w:tc>
          <w:tcPr>
            <w:tcW w:w="3685" w:type="dxa"/>
            <w:tcBorders>
              <w:top w:val="single" w:sz="4" w:space="0" w:color="auto"/>
            </w:tcBorders>
            <w:vAlign w:val="bottom"/>
          </w:tcPr>
          <w:p w14:paraId="4D725D56" w14:textId="77777777" w:rsidR="00E07B05" w:rsidRPr="00525654" w:rsidRDefault="00E07B05" w:rsidP="00525654">
            <w:pPr>
              <w:keepLines/>
              <w:suppressAutoHyphens/>
              <w:ind w:right="138"/>
              <w:jc w:val="right"/>
              <w:rPr>
                <w:rFonts w:ascii="Arial" w:hAnsi="Arial" w:cs="Arial"/>
                <w:sz w:val="18"/>
                <w:szCs w:val="18"/>
              </w:rPr>
            </w:pPr>
          </w:p>
        </w:tc>
        <w:tc>
          <w:tcPr>
            <w:tcW w:w="3407" w:type="dxa"/>
            <w:tcBorders>
              <w:top w:val="single" w:sz="4" w:space="0" w:color="auto"/>
            </w:tcBorders>
            <w:vAlign w:val="bottom"/>
          </w:tcPr>
          <w:p w14:paraId="37739165" w14:textId="77777777" w:rsidR="00E07B05" w:rsidRPr="00525654" w:rsidRDefault="00E07B05" w:rsidP="00525654">
            <w:pPr>
              <w:keepLines/>
              <w:suppressAutoHyphens/>
              <w:ind w:right="57"/>
              <w:jc w:val="right"/>
              <w:rPr>
                <w:rFonts w:ascii="Arial" w:hAnsi="Arial" w:cs="Arial"/>
                <w:bCs/>
                <w:sz w:val="18"/>
                <w:szCs w:val="18"/>
              </w:rPr>
            </w:pPr>
          </w:p>
        </w:tc>
      </w:tr>
      <w:tr w:rsidR="00762509" w:rsidRPr="00525654" w14:paraId="355DF952" w14:textId="77777777" w:rsidTr="00525654">
        <w:trPr>
          <w:cantSplit/>
          <w:trHeight w:val="227"/>
        </w:trPr>
        <w:tc>
          <w:tcPr>
            <w:tcW w:w="2113" w:type="dxa"/>
            <w:vAlign w:val="bottom"/>
          </w:tcPr>
          <w:p w14:paraId="27B9C9DB" w14:textId="4430BE2D" w:rsidR="005D507C" w:rsidRPr="00525654" w:rsidRDefault="005D507C" w:rsidP="00525654">
            <w:pPr>
              <w:pStyle w:val="body"/>
              <w:keepLines/>
              <w:suppressAutoHyphens/>
              <w:ind w:left="0" w:firstLine="200"/>
              <w:jc w:val="left"/>
              <w:rPr>
                <w:rFonts w:ascii="Arial" w:hAnsi="Arial"/>
                <w:color w:val="0070C0"/>
                <w:sz w:val="18"/>
              </w:rPr>
            </w:pPr>
            <w:r w:rsidRPr="00525654">
              <w:rPr>
                <w:rFonts w:ascii="Arial" w:hAnsi="Arial"/>
                <w:sz w:val="18"/>
              </w:rPr>
              <w:t>Konatelia</w:t>
            </w:r>
          </w:p>
        </w:tc>
        <w:tc>
          <w:tcPr>
            <w:tcW w:w="3685" w:type="dxa"/>
            <w:vAlign w:val="bottom"/>
          </w:tcPr>
          <w:p w14:paraId="1D8190A1" w14:textId="5217B796" w:rsidR="005D507C" w:rsidRPr="00525654" w:rsidRDefault="00762509" w:rsidP="00525654">
            <w:pPr>
              <w:keepLines/>
              <w:suppressAutoHyphens/>
              <w:ind w:right="138"/>
              <w:jc w:val="right"/>
              <w:rPr>
                <w:rFonts w:ascii="Arial" w:hAnsi="Arial" w:cs="Arial"/>
                <w:bCs/>
                <w:color w:val="0070C0"/>
                <w:sz w:val="18"/>
                <w:szCs w:val="18"/>
              </w:rPr>
            </w:pPr>
            <w:r w:rsidRPr="00525654">
              <w:rPr>
                <w:rFonts w:ascii="Arial" w:hAnsi="Arial" w:cs="Arial"/>
                <w:sz w:val="18"/>
                <w:szCs w:val="18"/>
              </w:rPr>
              <w:t xml:space="preserve">  Michal </w:t>
            </w:r>
            <w:proofErr w:type="spellStart"/>
            <w:r w:rsidRPr="00525654">
              <w:rPr>
                <w:rFonts w:ascii="Arial" w:hAnsi="Arial" w:cs="Arial"/>
                <w:sz w:val="18"/>
                <w:szCs w:val="18"/>
              </w:rPr>
              <w:t>Raab</w:t>
            </w:r>
            <w:proofErr w:type="spellEnd"/>
          </w:p>
        </w:tc>
        <w:tc>
          <w:tcPr>
            <w:tcW w:w="3407" w:type="dxa"/>
            <w:vAlign w:val="bottom"/>
          </w:tcPr>
          <w:p w14:paraId="0E964190" w14:textId="210E5777" w:rsidR="005D507C" w:rsidRPr="00525654" w:rsidRDefault="00762509" w:rsidP="00525654">
            <w:pPr>
              <w:keepLines/>
              <w:suppressAutoHyphens/>
              <w:ind w:right="57"/>
              <w:jc w:val="right"/>
              <w:rPr>
                <w:rFonts w:ascii="Arial" w:hAnsi="Arial" w:cs="Arial"/>
                <w:bCs/>
                <w:color w:val="0070C0"/>
                <w:sz w:val="18"/>
                <w:szCs w:val="18"/>
              </w:rPr>
            </w:pPr>
            <w:r w:rsidRPr="00525654">
              <w:rPr>
                <w:rFonts w:ascii="Arial" w:hAnsi="Arial" w:cs="Arial"/>
                <w:sz w:val="18"/>
                <w:szCs w:val="18"/>
              </w:rPr>
              <w:t xml:space="preserve">Michal </w:t>
            </w:r>
            <w:proofErr w:type="spellStart"/>
            <w:r w:rsidRPr="00525654">
              <w:rPr>
                <w:rFonts w:ascii="Arial" w:hAnsi="Arial" w:cs="Arial"/>
                <w:sz w:val="18"/>
                <w:szCs w:val="18"/>
              </w:rPr>
              <w:t>Raab</w:t>
            </w:r>
            <w:proofErr w:type="spellEnd"/>
          </w:p>
        </w:tc>
      </w:tr>
      <w:tr w:rsidR="00762509" w:rsidRPr="00525654" w14:paraId="7F72C095" w14:textId="77777777" w:rsidTr="00525654">
        <w:trPr>
          <w:cantSplit/>
          <w:trHeight w:val="227"/>
        </w:trPr>
        <w:tc>
          <w:tcPr>
            <w:tcW w:w="2113" w:type="dxa"/>
            <w:vAlign w:val="bottom"/>
          </w:tcPr>
          <w:p w14:paraId="7132879E" w14:textId="3E3E46B3" w:rsidR="00762509" w:rsidRPr="00525654" w:rsidRDefault="00762509" w:rsidP="00525654">
            <w:pPr>
              <w:pStyle w:val="body"/>
              <w:keepLines/>
              <w:suppressAutoHyphens/>
              <w:ind w:left="0"/>
              <w:rPr>
                <w:rFonts w:ascii="Arial" w:hAnsi="Arial"/>
                <w:sz w:val="18"/>
              </w:rPr>
            </w:pPr>
          </w:p>
        </w:tc>
        <w:tc>
          <w:tcPr>
            <w:tcW w:w="3685" w:type="dxa"/>
            <w:vAlign w:val="bottom"/>
          </w:tcPr>
          <w:p w14:paraId="3A89A785" w14:textId="762B0C07" w:rsidR="00762509" w:rsidRPr="00525654" w:rsidRDefault="00762509" w:rsidP="00525654">
            <w:pPr>
              <w:keepLines/>
              <w:suppressAutoHyphens/>
              <w:ind w:right="138"/>
              <w:jc w:val="right"/>
              <w:rPr>
                <w:rFonts w:ascii="Arial" w:hAnsi="Arial" w:cs="Arial"/>
                <w:bCs/>
                <w:color w:val="0070C0"/>
                <w:sz w:val="18"/>
                <w:szCs w:val="18"/>
              </w:rPr>
            </w:pPr>
            <w:hyperlink r:id="rId8" w:history="1">
              <w:proofErr w:type="spellStart"/>
              <w:r w:rsidRPr="00525654">
                <w:rPr>
                  <w:rFonts w:ascii="Arial" w:hAnsi="Arial" w:cs="Arial"/>
                  <w:sz w:val="18"/>
                  <w:szCs w:val="18"/>
                </w:rPr>
                <w:t>Petrus</w:t>
              </w:r>
              <w:proofErr w:type="spellEnd"/>
              <w:r w:rsidRPr="00525654">
                <w:rPr>
                  <w:rFonts w:ascii="Arial" w:hAnsi="Arial" w:cs="Arial"/>
                  <w:sz w:val="18"/>
                  <w:szCs w:val="18"/>
                </w:rPr>
                <w:t xml:space="preserve"> Thomas </w:t>
              </w:r>
              <w:proofErr w:type="spellStart"/>
              <w:r w:rsidRPr="00525654">
                <w:rPr>
                  <w:rFonts w:ascii="Arial" w:hAnsi="Arial" w:cs="Arial"/>
                  <w:sz w:val="18"/>
                  <w:szCs w:val="18"/>
                </w:rPr>
                <w:t>Adrianus</w:t>
              </w:r>
              <w:proofErr w:type="spellEnd"/>
              <w:r w:rsidRPr="00525654">
                <w:rPr>
                  <w:rFonts w:ascii="Arial" w:hAnsi="Arial" w:cs="Arial"/>
                  <w:sz w:val="18"/>
                  <w:szCs w:val="18"/>
                </w:rPr>
                <w:t xml:space="preserve"> van der </w:t>
              </w:r>
              <w:proofErr w:type="spellStart"/>
              <w:r w:rsidRPr="00525654">
                <w:rPr>
                  <w:rFonts w:ascii="Arial" w:hAnsi="Arial" w:cs="Arial"/>
                  <w:sz w:val="18"/>
                  <w:szCs w:val="18"/>
                </w:rPr>
                <w:t>Zande</w:t>
              </w:r>
              <w:proofErr w:type="spellEnd"/>
            </w:hyperlink>
          </w:p>
        </w:tc>
        <w:tc>
          <w:tcPr>
            <w:tcW w:w="3407" w:type="dxa"/>
            <w:vAlign w:val="bottom"/>
          </w:tcPr>
          <w:p w14:paraId="4DEC5B2E" w14:textId="6C7961ED" w:rsidR="00762509" w:rsidRPr="00525654" w:rsidRDefault="00762509" w:rsidP="00525654">
            <w:pPr>
              <w:keepLines/>
              <w:suppressAutoHyphens/>
              <w:ind w:right="57"/>
              <w:jc w:val="right"/>
              <w:rPr>
                <w:rFonts w:ascii="Arial" w:hAnsi="Arial" w:cs="Arial"/>
                <w:bCs/>
                <w:color w:val="0070C0"/>
                <w:sz w:val="18"/>
                <w:szCs w:val="18"/>
              </w:rPr>
            </w:pPr>
            <w:hyperlink r:id="rId9" w:history="1">
              <w:proofErr w:type="spellStart"/>
              <w:r w:rsidRPr="00525654">
                <w:rPr>
                  <w:rFonts w:ascii="Arial" w:hAnsi="Arial" w:cs="Arial"/>
                  <w:sz w:val="18"/>
                  <w:szCs w:val="18"/>
                </w:rPr>
                <w:t>Petrus</w:t>
              </w:r>
              <w:proofErr w:type="spellEnd"/>
              <w:r w:rsidRPr="00525654">
                <w:rPr>
                  <w:rFonts w:ascii="Arial" w:hAnsi="Arial" w:cs="Arial"/>
                  <w:sz w:val="18"/>
                  <w:szCs w:val="18"/>
                </w:rPr>
                <w:t xml:space="preserve"> Thomas </w:t>
              </w:r>
              <w:proofErr w:type="spellStart"/>
              <w:r w:rsidRPr="00525654">
                <w:rPr>
                  <w:rFonts w:ascii="Arial" w:hAnsi="Arial" w:cs="Arial"/>
                  <w:sz w:val="18"/>
                  <w:szCs w:val="18"/>
                </w:rPr>
                <w:t>Adrianus</w:t>
              </w:r>
              <w:proofErr w:type="spellEnd"/>
              <w:r w:rsidRPr="00525654">
                <w:rPr>
                  <w:rFonts w:ascii="Arial" w:hAnsi="Arial" w:cs="Arial"/>
                  <w:sz w:val="18"/>
                  <w:szCs w:val="18"/>
                </w:rPr>
                <w:t xml:space="preserve"> van der </w:t>
              </w:r>
              <w:proofErr w:type="spellStart"/>
              <w:r w:rsidRPr="00525654">
                <w:rPr>
                  <w:rFonts w:ascii="Arial" w:hAnsi="Arial" w:cs="Arial"/>
                  <w:sz w:val="18"/>
                  <w:szCs w:val="18"/>
                </w:rPr>
                <w:t>Zande</w:t>
              </w:r>
              <w:proofErr w:type="spellEnd"/>
            </w:hyperlink>
          </w:p>
        </w:tc>
      </w:tr>
    </w:tbl>
    <w:p w14:paraId="589791E3" w14:textId="4F80A5B3" w:rsidR="00E07B05" w:rsidRPr="009133FE" w:rsidRDefault="00E07B05" w:rsidP="00525654">
      <w:pPr>
        <w:pStyle w:val="odstavec"/>
        <w:keepLines/>
        <w:suppressAutoHyphens/>
        <w:ind w:left="425"/>
      </w:pPr>
    </w:p>
    <w:p w14:paraId="15619BEC" w14:textId="77777777" w:rsidR="008C4D2F" w:rsidRPr="009133FE" w:rsidRDefault="008C4D2F" w:rsidP="00525654">
      <w:pPr>
        <w:pStyle w:val="odstavec"/>
        <w:keepLines/>
        <w:suppressAutoHyphens/>
        <w:ind w:left="425"/>
      </w:pPr>
    </w:p>
    <w:p w14:paraId="49C483BC" w14:textId="4E47DC28" w:rsidR="002A6B50" w:rsidRPr="009133FE" w:rsidRDefault="00FF1879" w:rsidP="00525654">
      <w:pPr>
        <w:pStyle w:val="body1"/>
        <w:keepLines/>
        <w:suppressAutoHyphens/>
        <w:ind w:left="425"/>
      </w:pPr>
      <w:r w:rsidRPr="009133FE">
        <w:t xml:space="preserve">Spoločníci </w:t>
      </w:r>
      <w:r w:rsidR="001A02BF" w:rsidRPr="009133FE">
        <w:t>Spoločnosti</w:t>
      </w:r>
    </w:p>
    <w:p w14:paraId="61294912" w14:textId="77777777" w:rsidR="008025F9" w:rsidRPr="009133FE" w:rsidRDefault="008025F9" w:rsidP="00525654">
      <w:pPr>
        <w:pStyle w:val="odstavec"/>
        <w:keepLines/>
        <w:suppressAutoHyphens/>
        <w:ind w:left="425"/>
      </w:pPr>
    </w:p>
    <w:p w14:paraId="12FEAE13" w14:textId="71A872FE" w:rsidR="00E1515F" w:rsidRPr="009133FE" w:rsidRDefault="001A02BF" w:rsidP="00525654">
      <w:pPr>
        <w:pStyle w:val="odstavec"/>
        <w:keepLines/>
        <w:suppressAutoHyphens/>
        <w:ind w:left="425"/>
      </w:pPr>
      <w:r w:rsidRPr="009133FE">
        <w:t>Štruktúra spoločníkov</w:t>
      </w:r>
      <w:r w:rsidR="00513471" w:rsidRPr="009133FE">
        <w:t xml:space="preserve"> </w:t>
      </w:r>
      <w:r w:rsidRPr="009133FE">
        <w:t>Spoločnosti k</w:t>
      </w:r>
      <w:r w:rsidR="00D81FBA" w:rsidRPr="009133FE">
        <w:t xml:space="preserve"> </w:t>
      </w:r>
      <w:r w:rsidR="00FC3EB0" w:rsidRPr="009133FE">
        <w:t xml:space="preserve">31. decembru </w:t>
      </w:r>
      <w:r w:rsidR="00B700B2" w:rsidRPr="009133FE">
        <w:t>202</w:t>
      </w:r>
      <w:r w:rsidR="00762509" w:rsidRPr="009133FE">
        <w:t>4</w:t>
      </w:r>
      <w:r w:rsidR="00D81FBA" w:rsidRPr="009133FE">
        <w:t xml:space="preserve"> </w:t>
      </w:r>
      <w:r w:rsidR="00CB663D" w:rsidRPr="009133FE">
        <w:t>a k</w:t>
      </w:r>
      <w:r w:rsidR="00516C0E" w:rsidRPr="009133FE">
        <w:t> </w:t>
      </w:r>
      <w:bookmarkStart w:id="10" w:name="EntityDateEndLY"/>
      <w:r w:rsidR="00FC3EB0" w:rsidRPr="009133FE">
        <w:t>31. decembr</w:t>
      </w:r>
      <w:r w:rsidR="00762509" w:rsidRPr="009133FE">
        <w:t>u</w:t>
      </w:r>
      <w:r w:rsidR="00FC3EB0" w:rsidRPr="009133FE">
        <w:t xml:space="preserve"> </w:t>
      </w:r>
      <w:r w:rsidR="00B700B2" w:rsidRPr="009133FE">
        <w:t>202</w:t>
      </w:r>
      <w:bookmarkEnd w:id="10"/>
      <w:r w:rsidR="00762509" w:rsidRPr="009133FE">
        <w:t>3</w:t>
      </w:r>
      <w:r w:rsidRPr="009133FE">
        <w:t>:</w:t>
      </w:r>
      <w:bookmarkStart w:id="11" w:name="FWT_T2a"/>
    </w:p>
    <w:tbl>
      <w:tblPr>
        <w:tblW w:w="9212" w:type="dxa"/>
        <w:tblInd w:w="425" w:type="dxa"/>
        <w:tblBorders>
          <w:bottom w:val="single" w:sz="4" w:space="0" w:color="auto"/>
        </w:tblBorders>
        <w:tblLayout w:type="fixed"/>
        <w:tblCellMar>
          <w:left w:w="28" w:type="dxa"/>
          <w:right w:w="28" w:type="dxa"/>
        </w:tblCellMar>
        <w:tblLook w:val="04A0" w:firstRow="1" w:lastRow="0" w:firstColumn="1" w:lastColumn="0" w:noHBand="0" w:noVBand="1"/>
      </w:tblPr>
      <w:tblGrid>
        <w:gridCol w:w="3686"/>
        <w:gridCol w:w="1346"/>
        <w:gridCol w:w="1347"/>
        <w:gridCol w:w="2833"/>
      </w:tblGrid>
      <w:tr w:rsidR="00513471" w:rsidRPr="00525654" w14:paraId="1393AF34" w14:textId="77777777" w:rsidTr="00525654">
        <w:trPr>
          <w:cantSplit/>
          <w:trHeight w:val="276"/>
        </w:trPr>
        <w:tc>
          <w:tcPr>
            <w:tcW w:w="3686" w:type="dxa"/>
            <w:vMerge w:val="restart"/>
            <w:tcBorders>
              <w:bottom w:val="single" w:sz="4" w:space="0" w:color="auto"/>
            </w:tcBorders>
            <w:shd w:val="clear" w:color="auto" w:fill="auto"/>
            <w:vAlign w:val="bottom"/>
            <w:hideMark/>
          </w:tcPr>
          <w:p w14:paraId="5C6EA2F3" w14:textId="7F59CEB1" w:rsidR="00513471" w:rsidRPr="00525654" w:rsidRDefault="00513471" w:rsidP="00525654">
            <w:pPr>
              <w:keepLines/>
              <w:suppressAutoHyphens/>
              <w:rPr>
                <w:rFonts w:ascii="Arial" w:hAnsi="Arial" w:cs="Arial"/>
                <w:b/>
                <w:bCs/>
                <w:color w:val="0070C0"/>
                <w:sz w:val="18"/>
                <w:szCs w:val="18"/>
              </w:rPr>
            </w:pPr>
            <w:r w:rsidRPr="00525654">
              <w:rPr>
                <w:rFonts w:ascii="Arial" w:hAnsi="Arial" w:cs="Arial"/>
                <w:b/>
                <w:bCs/>
                <w:sz w:val="18"/>
                <w:szCs w:val="18"/>
              </w:rPr>
              <w:t xml:space="preserve">SPOLOČNÍK </w:t>
            </w:r>
          </w:p>
        </w:tc>
        <w:tc>
          <w:tcPr>
            <w:tcW w:w="2693" w:type="dxa"/>
            <w:gridSpan w:val="2"/>
            <w:vMerge w:val="restart"/>
            <w:shd w:val="clear" w:color="auto" w:fill="auto"/>
            <w:vAlign w:val="bottom"/>
            <w:hideMark/>
          </w:tcPr>
          <w:p w14:paraId="1B6E25B0" w14:textId="237BD87C" w:rsidR="00513471" w:rsidRPr="00525654" w:rsidRDefault="00513471" w:rsidP="00525654">
            <w:pPr>
              <w:keepLines/>
              <w:suppressAutoHyphens/>
              <w:jc w:val="center"/>
              <w:rPr>
                <w:rFonts w:ascii="Arial" w:hAnsi="Arial" w:cs="Arial"/>
                <w:b/>
                <w:bCs/>
                <w:sz w:val="18"/>
                <w:szCs w:val="18"/>
              </w:rPr>
            </w:pPr>
            <w:r w:rsidRPr="00525654">
              <w:rPr>
                <w:rFonts w:ascii="Arial" w:hAnsi="Arial" w:cs="Arial"/>
                <w:b/>
                <w:bCs/>
                <w:sz w:val="18"/>
                <w:szCs w:val="18"/>
              </w:rPr>
              <w:t>Výška podielu</w:t>
            </w:r>
            <w:r w:rsidRPr="00525654">
              <w:rPr>
                <w:rFonts w:ascii="Arial" w:hAnsi="Arial" w:cs="Arial"/>
                <w:b/>
                <w:bCs/>
                <w:sz w:val="18"/>
                <w:szCs w:val="18"/>
              </w:rPr>
              <w:br/>
              <w:t>na základnom imaní</w:t>
            </w:r>
          </w:p>
        </w:tc>
        <w:tc>
          <w:tcPr>
            <w:tcW w:w="2833" w:type="dxa"/>
            <w:vMerge w:val="restart"/>
            <w:tcBorders>
              <w:bottom w:val="single" w:sz="4" w:space="0" w:color="auto"/>
            </w:tcBorders>
            <w:shd w:val="clear" w:color="auto" w:fill="auto"/>
            <w:vAlign w:val="bottom"/>
            <w:hideMark/>
          </w:tcPr>
          <w:p w14:paraId="7E01E740" w14:textId="77777777" w:rsidR="008030D1" w:rsidRDefault="00513471" w:rsidP="008030D1">
            <w:pPr>
              <w:keepLines/>
              <w:suppressAutoHyphens/>
              <w:jc w:val="center"/>
              <w:rPr>
                <w:rFonts w:ascii="Arial" w:hAnsi="Arial" w:cs="Arial"/>
                <w:b/>
                <w:bCs/>
                <w:sz w:val="18"/>
                <w:szCs w:val="18"/>
              </w:rPr>
            </w:pPr>
            <w:r w:rsidRPr="00525654">
              <w:rPr>
                <w:rFonts w:ascii="Arial" w:hAnsi="Arial" w:cs="Arial"/>
                <w:b/>
                <w:bCs/>
                <w:sz w:val="18"/>
                <w:szCs w:val="18"/>
              </w:rPr>
              <w:t>Podiel na hlasovacích</w:t>
            </w:r>
          </w:p>
          <w:p w14:paraId="6BA88982" w14:textId="3F0D5851" w:rsidR="00513471" w:rsidRPr="00525654" w:rsidRDefault="00513471" w:rsidP="008030D1">
            <w:pPr>
              <w:keepLines/>
              <w:suppressAutoHyphens/>
              <w:jc w:val="center"/>
              <w:rPr>
                <w:rFonts w:ascii="Arial" w:hAnsi="Arial" w:cs="Arial"/>
                <w:b/>
                <w:bCs/>
                <w:sz w:val="18"/>
                <w:szCs w:val="18"/>
              </w:rPr>
            </w:pPr>
            <w:r w:rsidRPr="00525654">
              <w:rPr>
                <w:rFonts w:ascii="Arial" w:hAnsi="Arial" w:cs="Arial"/>
                <w:b/>
                <w:bCs/>
                <w:sz w:val="18"/>
                <w:szCs w:val="18"/>
              </w:rPr>
              <w:t>právach</w:t>
            </w:r>
            <w:r w:rsidR="008030D1">
              <w:rPr>
                <w:rFonts w:ascii="Arial" w:hAnsi="Arial" w:cs="Arial"/>
                <w:b/>
                <w:bCs/>
                <w:sz w:val="18"/>
                <w:szCs w:val="18"/>
              </w:rPr>
              <w:t xml:space="preserve"> </w:t>
            </w:r>
            <w:r w:rsidRPr="00525654">
              <w:rPr>
                <w:rFonts w:ascii="Arial" w:hAnsi="Arial" w:cs="Arial"/>
                <w:b/>
                <w:bCs/>
                <w:sz w:val="18"/>
                <w:szCs w:val="18"/>
              </w:rPr>
              <w:t>%</w:t>
            </w:r>
          </w:p>
        </w:tc>
      </w:tr>
      <w:tr w:rsidR="00513471" w:rsidRPr="00525654" w14:paraId="03AB6630" w14:textId="77777777" w:rsidTr="00525654">
        <w:trPr>
          <w:cantSplit/>
          <w:trHeight w:val="276"/>
        </w:trPr>
        <w:tc>
          <w:tcPr>
            <w:tcW w:w="3686" w:type="dxa"/>
            <w:vMerge/>
            <w:tcBorders>
              <w:bottom w:val="single" w:sz="4" w:space="0" w:color="auto"/>
            </w:tcBorders>
            <w:vAlign w:val="bottom"/>
            <w:hideMark/>
          </w:tcPr>
          <w:p w14:paraId="23B51843" w14:textId="77777777" w:rsidR="00513471" w:rsidRPr="00525654" w:rsidRDefault="00513471" w:rsidP="00525654">
            <w:pPr>
              <w:keepLines/>
              <w:suppressAutoHyphens/>
              <w:rPr>
                <w:rFonts w:ascii="Arial" w:hAnsi="Arial" w:cs="Arial"/>
                <w:b/>
                <w:bCs/>
                <w:sz w:val="18"/>
                <w:szCs w:val="18"/>
              </w:rPr>
            </w:pPr>
          </w:p>
        </w:tc>
        <w:tc>
          <w:tcPr>
            <w:tcW w:w="2693" w:type="dxa"/>
            <w:gridSpan w:val="2"/>
            <w:vMerge/>
            <w:vAlign w:val="bottom"/>
            <w:hideMark/>
          </w:tcPr>
          <w:p w14:paraId="757088EB" w14:textId="77777777" w:rsidR="00513471" w:rsidRPr="00525654" w:rsidRDefault="00513471" w:rsidP="00525654">
            <w:pPr>
              <w:keepLines/>
              <w:suppressAutoHyphens/>
              <w:jc w:val="center"/>
              <w:rPr>
                <w:rFonts w:ascii="Arial" w:hAnsi="Arial" w:cs="Arial"/>
                <w:b/>
                <w:bCs/>
                <w:sz w:val="18"/>
                <w:szCs w:val="18"/>
              </w:rPr>
            </w:pPr>
          </w:p>
        </w:tc>
        <w:tc>
          <w:tcPr>
            <w:tcW w:w="2833" w:type="dxa"/>
            <w:vMerge/>
            <w:tcBorders>
              <w:bottom w:val="single" w:sz="4" w:space="0" w:color="auto"/>
            </w:tcBorders>
            <w:vAlign w:val="bottom"/>
            <w:hideMark/>
          </w:tcPr>
          <w:p w14:paraId="7941A39E" w14:textId="77777777" w:rsidR="00513471" w:rsidRPr="00525654" w:rsidRDefault="00513471" w:rsidP="00525654">
            <w:pPr>
              <w:keepLines/>
              <w:suppressAutoHyphens/>
              <w:jc w:val="center"/>
              <w:rPr>
                <w:rFonts w:ascii="Arial" w:hAnsi="Arial" w:cs="Arial"/>
                <w:b/>
                <w:bCs/>
                <w:sz w:val="18"/>
                <w:szCs w:val="18"/>
              </w:rPr>
            </w:pPr>
          </w:p>
        </w:tc>
      </w:tr>
      <w:tr w:rsidR="00513471" w:rsidRPr="00525654" w14:paraId="12433BED" w14:textId="77777777" w:rsidTr="00525654">
        <w:trPr>
          <w:cantSplit/>
          <w:trHeight w:val="276"/>
        </w:trPr>
        <w:tc>
          <w:tcPr>
            <w:tcW w:w="3686" w:type="dxa"/>
            <w:vMerge/>
            <w:tcBorders>
              <w:bottom w:val="single" w:sz="4" w:space="0" w:color="auto"/>
            </w:tcBorders>
            <w:vAlign w:val="bottom"/>
            <w:hideMark/>
          </w:tcPr>
          <w:p w14:paraId="617BE2BA" w14:textId="77777777" w:rsidR="00513471" w:rsidRPr="00525654" w:rsidRDefault="00513471" w:rsidP="00525654">
            <w:pPr>
              <w:keepLines/>
              <w:suppressAutoHyphens/>
              <w:rPr>
                <w:rFonts w:ascii="Arial" w:hAnsi="Arial" w:cs="Arial"/>
                <w:b/>
                <w:bCs/>
                <w:sz w:val="18"/>
                <w:szCs w:val="18"/>
              </w:rPr>
            </w:pPr>
          </w:p>
        </w:tc>
        <w:tc>
          <w:tcPr>
            <w:tcW w:w="2693" w:type="dxa"/>
            <w:gridSpan w:val="2"/>
            <w:vMerge/>
            <w:tcBorders>
              <w:bottom w:val="nil"/>
            </w:tcBorders>
            <w:vAlign w:val="bottom"/>
            <w:hideMark/>
          </w:tcPr>
          <w:p w14:paraId="68B5E89D" w14:textId="77777777" w:rsidR="00513471" w:rsidRPr="00525654" w:rsidRDefault="00513471" w:rsidP="00525654">
            <w:pPr>
              <w:keepLines/>
              <w:suppressAutoHyphens/>
              <w:jc w:val="center"/>
              <w:rPr>
                <w:rFonts w:ascii="Arial" w:hAnsi="Arial" w:cs="Arial"/>
                <w:b/>
                <w:bCs/>
                <w:sz w:val="18"/>
                <w:szCs w:val="18"/>
              </w:rPr>
            </w:pPr>
          </w:p>
        </w:tc>
        <w:tc>
          <w:tcPr>
            <w:tcW w:w="2833" w:type="dxa"/>
            <w:vMerge/>
            <w:tcBorders>
              <w:bottom w:val="single" w:sz="4" w:space="0" w:color="auto"/>
            </w:tcBorders>
            <w:vAlign w:val="bottom"/>
            <w:hideMark/>
          </w:tcPr>
          <w:p w14:paraId="25A9B038" w14:textId="77777777" w:rsidR="00513471" w:rsidRPr="00525654" w:rsidRDefault="00513471" w:rsidP="00525654">
            <w:pPr>
              <w:keepLines/>
              <w:suppressAutoHyphens/>
              <w:jc w:val="center"/>
              <w:rPr>
                <w:rFonts w:ascii="Arial" w:hAnsi="Arial" w:cs="Arial"/>
                <w:b/>
                <w:bCs/>
                <w:sz w:val="18"/>
                <w:szCs w:val="18"/>
              </w:rPr>
            </w:pPr>
          </w:p>
        </w:tc>
      </w:tr>
      <w:tr w:rsidR="00513471" w:rsidRPr="00525654" w14:paraId="0C3DEE3D" w14:textId="77777777" w:rsidTr="00525654">
        <w:trPr>
          <w:cantSplit/>
          <w:trHeight w:val="227"/>
        </w:trPr>
        <w:tc>
          <w:tcPr>
            <w:tcW w:w="3686" w:type="dxa"/>
            <w:vMerge/>
            <w:tcBorders>
              <w:bottom w:val="single" w:sz="4" w:space="0" w:color="auto"/>
            </w:tcBorders>
            <w:vAlign w:val="bottom"/>
            <w:hideMark/>
          </w:tcPr>
          <w:p w14:paraId="385E9F9B" w14:textId="77777777" w:rsidR="00513471" w:rsidRPr="00525654" w:rsidRDefault="00513471" w:rsidP="00525654">
            <w:pPr>
              <w:keepLines/>
              <w:suppressAutoHyphens/>
              <w:rPr>
                <w:rFonts w:ascii="Arial" w:hAnsi="Arial" w:cs="Arial"/>
                <w:b/>
                <w:bCs/>
                <w:sz w:val="18"/>
                <w:szCs w:val="18"/>
              </w:rPr>
            </w:pPr>
          </w:p>
        </w:tc>
        <w:tc>
          <w:tcPr>
            <w:tcW w:w="1346" w:type="dxa"/>
            <w:tcBorders>
              <w:bottom w:val="single" w:sz="4" w:space="0" w:color="auto"/>
            </w:tcBorders>
            <w:shd w:val="clear" w:color="auto" w:fill="auto"/>
            <w:vAlign w:val="bottom"/>
            <w:hideMark/>
          </w:tcPr>
          <w:p w14:paraId="211DD31B" w14:textId="7BFBBB31" w:rsidR="00513471" w:rsidRPr="00525654" w:rsidRDefault="00513471" w:rsidP="00525654">
            <w:pPr>
              <w:keepLines/>
              <w:suppressAutoHyphens/>
              <w:jc w:val="center"/>
              <w:rPr>
                <w:rFonts w:ascii="Arial" w:hAnsi="Arial" w:cs="Arial"/>
                <w:b/>
                <w:bCs/>
                <w:sz w:val="18"/>
                <w:szCs w:val="18"/>
              </w:rPr>
            </w:pPr>
            <w:r w:rsidRPr="00525654">
              <w:rPr>
                <w:rFonts w:ascii="Arial" w:hAnsi="Arial" w:cs="Arial"/>
                <w:b/>
                <w:bCs/>
                <w:sz w:val="18"/>
                <w:szCs w:val="18"/>
              </w:rPr>
              <w:t>EUR</w:t>
            </w:r>
          </w:p>
        </w:tc>
        <w:tc>
          <w:tcPr>
            <w:tcW w:w="1347" w:type="dxa"/>
            <w:tcBorders>
              <w:bottom w:val="single" w:sz="4" w:space="0" w:color="auto"/>
            </w:tcBorders>
            <w:shd w:val="clear" w:color="auto" w:fill="auto"/>
            <w:vAlign w:val="bottom"/>
            <w:hideMark/>
          </w:tcPr>
          <w:p w14:paraId="10386577" w14:textId="2BD15326" w:rsidR="00513471" w:rsidRPr="00525654" w:rsidRDefault="00513471" w:rsidP="00525654">
            <w:pPr>
              <w:keepLines/>
              <w:suppressAutoHyphens/>
              <w:jc w:val="center"/>
              <w:rPr>
                <w:rFonts w:ascii="Arial" w:hAnsi="Arial" w:cs="Arial"/>
                <w:b/>
                <w:bCs/>
                <w:sz w:val="18"/>
                <w:szCs w:val="18"/>
              </w:rPr>
            </w:pPr>
            <w:r w:rsidRPr="00525654">
              <w:rPr>
                <w:rFonts w:ascii="Arial" w:hAnsi="Arial" w:cs="Arial"/>
                <w:b/>
                <w:bCs/>
                <w:sz w:val="18"/>
                <w:szCs w:val="18"/>
              </w:rPr>
              <w:t>%</w:t>
            </w:r>
          </w:p>
        </w:tc>
        <w:tc>
          <w:tcPr>
            <w:tcW w:w="2833" w:type="dxa"/>
            <w:vMerge/>
            <w:tcBorders>
              <w:bottom w:val="single" w:sz="4" w:space="0" w:color="auto"/>
            </w:tcBorders>
            <w:vAlign w:val="bottom"/>
            <w:hideMark/>
          </w:tcPr>
          <w:p w14:paraId="5E99319D" w14:textId="77777777" w:rsidR="00513471" w:rsidRPr="00525654" w:rsidRDefault="00513471" w:rsidP="00525654">
            <w:pPr>
              <w:keepLines/>
              <w:suppressAutoHyphens/>
              <w:jc w:val="center"/>
              <w:rPr>
                <w:rFonts w:ascii="Arial" w:hAnsi="Arial" w:cs="Arial"/>
                <w:b/>
                <w:bCs/>
                <w:sz w:val="18"/>
                <w:szCs w:val="18"/>
              </w:rPr>
            </w:pPr>
          </w:p>
        </w:tc>
      </w:tr>
      <w:tr w:rsidR="00513471" w:rsidRPr="00525654" w14:paraId="3811386A" w14:textId="77777777" w:rsidTr="00525654">
        <w:trPr>
          <w:cantSplit/>
          <w:trHeight w:val="227"/>
        </w:trPr>
        <w:tc>
          <w:tcPr>
            <w:tcW w:w="3686" w:type="dxa"/>
            <w:tcBorders>
              <w:top w:val="single" w:sz="4" w:space="0" w:color="auto"/>
            </w:tcBorders>
            <w:shd w:val="clear" w:color="auto" w:fill="auto"/>
            <w:vAlign w:val="bottom"/>
            <w:hideMark/>
          </w:tcPr>
          <w:p w14:paraId="3EE9629E" w14:textId="77777777" w:rsidR="00513471" w:rsidRPr="00525654" w:rsidRDefault="00513471" w:rsidP="00525654">
            <w:pPr>
              <w:keepLines/>
              <w:suppressAutoHyphens/>
              <w:rPr>
                <w:rFonts w:ascii="Arial" w:hAnsi="Arial" w:cs="Arial"/>
                <w:sz w:val="18"/>
                <w:szCs w:val="18"/>
              </w:rPr>
            </w:pPr>
          </w:p>
        </w:tc>
        <w:tc>
          <w:tcPr>
            <w:tcW w:w="1346" w:type="dxa"/>
            <w:tcBorders>
              <w:top w:val="single" w:sz="4" w:space="0" w:color="auto"/>
            </w:tcBorders>
            <w:shd w:val="clear" w:color="auto" w:fill="auto"/>
            <w:vAlign w:val="bottom"/>
          </w:tcPr>
          <w:p w14:paraId="1A7913AE" w14:textId="0954E012" w:rsidR="00513471" w:rsidRPr="00525654" w:rsidRDefault="00513471" w:rsidP="00525654">
            <w:pPr>
              <w:keepLines/>
              <w:suppressAutoHyphens/>
              <w:jc w:val="right"/>
              <w:rPr>
                <w:rFonts w:ascii="Arial" w:hAnsi="Arial" w:cs="Arial"/>
                <w:sz w:val="18"/>
                <w:szCs w:val="18"/>
              </w:rPr>
            </w:pPr>
          </w:p>
        </w:tc>
        <w:tc>
          <w:tcPr>
            <w:tcW w:w="1347" w:type="dxa"/>
            <w:tcBorders>
              <w:top w:val="single" w:sz="4" w:space="0" w:color="auto"/>
            </w:tcBorders>
            <w:shd w:val="clear" w:color="auto" w:fill="auto"/>
            <w:vAlign w:val="bottom"/>
          </w:tcPr>
          <w:p w14:paraId="31F4AA3E" w14:textId="2F026120" w:rsidR="00513471" w:rsidRPr="00525654" w:rsidRDefault="00513471" w:rsidP="00525654">
            <w:pPr>
              <w:keepLines/>
              <w:suppressAutoHyphens/>
              <w:jc w:val="right"/>
              <w:rPr>
                <w:rFonts w:ascii="Arial" w:hAnsi="Arial" w:cs="Arial"/>
                <w:sz w:val="18"/>
                <w:szCs w:val="18"/>
              </w:rPr>
            </w:pPr>
          </w:p>
        </w:tc>
        <w:tc>
          <w:tcPr>
            <w:tcW w:w="2833" w:type="dxa"/>
            <w:tcBorders>
              <w:top w:val="single" w:sz="4" w:space="0" w:color="auto"/>
            </w:tcBorders>
            <w:shd w:val="clear" w:color="auto" w:fill="auto"/>
            <w:vAlign w:val="bottom"/>
          </w:tcPr>
          <w:p w14:paraId="1233D090" w14:textId="6F3713E0" w:rsidR="00513471" w:rsidRPr="00525654" w:rsidRDefault="00513471" w:rsidP="00525654">
            <w:pPr>
              <w:keepLines/>
              <w:suppressAutoHyphens/>
              <w:jc w:val="right"/>
              <w:rPr>
                <w:rFonts w:ascii="Arial" w:hAnsi="Arial" w:cs="Arial"/>
                <w:sz w:val="18"/>
                <w:szCs w:val="18"/>
              </w:rPr>
            </w:pPr>
          </w:p>
        </w:tc>
      </w:tr>
      <w:tr w:rsidR="00513471" w:rsidRPr="00525654" w14:paraId="494CFB93" w14:textId="77777777" w:rsidTr="00525654">
        <w:trPr>
          <w:cantSplit/>
          <w:trHeight w:val="227"/>
        </w:trPr>
        <w:tc>
          <w:tcPr>
            <w:tcW w:w="3686" w:type="dxa"/>
            <w:tcBorders>
              <w:bottom w:val="nil"/>
            </w:tcBorders>
            <w:shd w:val="clear" w:color="auto" w:fill="auto"/>
            <w:vAlign w:val="bottom"/>
            <w:hideMark/>
          </w:tcPr>
          <w:p w14:paraId="076DF2D9" w14:textId="43116767" w:rsidR="00513471" w:rsidRPr="00525654" w:rsidRDefault="00513471" w:rsidP="00525654">
            <w:pPr>
              <w:keepLines/>
              <w:suppressAutoHyphens/>
              <w:rPr>
                <w:rFonts w:ascii="Arial" w:hAnsi="Arial" w:cs="Arial"/>
                <w:color w:val="0070C0"/>
                <w:sz w:val="18"/>
                <w:szCs w:val="18"/>
              </w:rPr>
            </w:pPr>
            <w:proofErr w:type="spellStart"/>
            <w:r w:rsidRPr="00525654">
              <w:rPr>
                <w:rFonts w:ascii="Arial" w:hAnsi="Arial" w:cs="Arial"/>
                <w:sz w:val="18"/>
                <w:szCs w:val="18"/>
              </w:rPr>
              <w:t>Thermo</w:t>
            </w:r>
            <w:proofErr w:type="spellEnd"/>
            <w:r w:rsidRPr="00525654">
              <w:rPr>
                <w:rFonts w:ascii="Arial" w:hAnsi="Arial" w:cs="Arial"/>
                <w:sz w:val="18"/>
                <w:szCs w:val="18"/>
              </w:rPr>
              <w:t xml:space="preserve"> </w:t>
            </w:r>
            <w:proofErr w:type="spellStart"/>
            <w:r w:rsidRPr="00525654">
              <w:rPr>
                <w:rFonts w:ascii="Arial" w:hAnsi="Arial" w:cs="Arial"/>
                <w:sz w:val="18"/>
                <w:szCs w:val="18"/>
              </w:rPr>
              <w:t>Fisher</w:t>
            </w:r>
            <w:proofErr w:type="spellEnd"/>
            <w:r w:rsidRPr="00525654">
              <w:rPr>
                <w:rFonts w:ascii="Arial" w:hAnsi="Arial" w:cs="Arial"/>
                <w:sz w:val="18"/>
                <w:szCs w:val="18"/>
              </w:rPr>
              <w:t xml:space="preserve"> </w:t>
            </w:r>
            <w:proofErr w:type="spellStart"/>
            <w:r w:rsidRPr="00525654">
              <w:rPr>
                <w:rFonts w:ascii="Arial" w:hAnsi="Arial" w:cs="Arial"/>
                <w:sz w:val="18"/>
                <w:szCs w:val="18"/>
              </w:rPr>
              <w:t>Scientific</w:t>
            </w:r>
            <w:proofErr w:type="spellEnd"/>
            <w:r w:rsidRPr="00525654">
              <w:rPr>
                <w:rFonts w:ascii="Arial" w:hAnsi="Arial" w:cs="Arial"/>
                <w:sz w:val="18"/>
                <w:szCs w:val="18"/>
              </w:rPr>
              <w:t xml:space="preserve"> </w:t>
            </w:r>
            <w:proofErr w:type="spellStart"/>
            <w:r w:rsidRPr="00525654">
              <w:rPr>
                <w:rFonts w:ascii="Arial" w:hAnsi="Arial" w:cs="Arial"/>
                <w:sz w:val="18"/>
                <w:szCs w:val="18"/>
              </w:rPr>
              <w:t>Inc</w:t>
            </w:r>
            <w:proofErr w:type="spellEnd"/>
            <w:r w:rsidRPr="00525654">
              <w:rPr>
                <w:rFonts w:ascii="Arial" w:hAnsi="Arial" w:cs="Arial"/>
                <w:sz w:val="18"/>
                <w:szCs w:val="18"/>
              </w:rPr>
              <w:t>.</w:t>
            </w:r>
          </w:p>
        </w:tc>
        <w:tc>
          <w:tcPr>
            <w:tcW w:w="1346" w:type="dxa"/>
            <w:tcBorders>
              <w:bottom w:val="single" w:sz="4" w:space="0" w:color="auto"/>
            </w:tcBorders>
            <w:shd w:val="clear" w:color="auto" w:fill="auto"/>
            <w:vAlign w:val="bottom"/>
            <w:hideMark/>
          </w:tcPr>
          <w:p w14:paraId="200A3471" w14:textId="0DB8BE4D" w:rsidR="00513471" w:rsidRPr="00525654" w:rsidRDefault="00513471" w:rsidP="00525654">
            <w:pPr>
              <w:keepLines/>
              <w:suppressAutoHyphens/>
              <w:jc w:val="right"/>
              <w:rPr>
                <w:rFonts w:ascii="Arial" w:hAnsi="Arial" w:cs="Arial"/>
                <w:sz w:val="18"/>
                <w:szCs w:val="18"/>
              </w:rPr>
            </w:pPr>
            <w:r w:rsidRPr="00525654">
              <w:rPr>
                <w:rFonts w:ascii="Arial" w:hAnsi="Arial" w:cs="Arial"/>
                <w:sz w:val="18"/>
                <w:szCs w:val="18"/>
              </w:rPr>
              <w:t>6 639</w:t>
            </w:r>
          </w:p>
        </w:tc>
        <w:tc>
          <w:tcPr>
            <w:tcW w:w="1347" w:type="dxa"/>
            <w:tcBorders>
              <w:bottom w:val="single" w:sz="4" w:space="0" w:color="auto"/>
            </w:tcBorders>
            <w:shd w:val="clear" w:color="auto" w:fill="auto"/>
            <w:vAlign w:val="bottom"/>
            <w:hideMark/>
          </w:tcPr>
          <w:p w14:paraId="428AA313" w14:textId="1F70A8EB" w:rsidR="00513471" w:rsidRPr="00525654" w:rsidRDefault="00513471" w:rsidP="00525654">
            <w:pPr>
              <w:keepLines/>
              <w:suppressAutoHyphens/>
              <w:jc w:val="right"/>
              <w:rPr>
                <w:rFonts w:ascii="Arial" w:hAnsi="Arial" w:cs="Arial"/>
                <w:sz w:val="18"/>
                <w:szCs w:val="18"/>
              </w:rPr>
            </w:pPr>
            <w:r w:rsidRPr="00525654">
              <w:rPr>
                <w:rFonts w:ascii="Arial" w:hAnsi="Arial" w:cs="Arial"/>
                <w:sz w:val="18"/>
                <w:szCs w:val="18"/>
              </w:rPr>
              <w:t>100</w:t>
            </w:r>
          </w:p>
        </w:tc>
        <w:tc>
          <w:tcPr>
            <w:tcW w:w="2833" w:type="dxa"/>
            <w:tcBorders>
              <w:bottom w:val="single" w:sz="4" w:space="0" w:color="auto"/>
            </w:tcBorders>
            <w:shd w:val="clear" w:color="auto" w:fill="auto"/>
            <w:vAlign w:val="bottom"/>
            <w:hideMark/>
          </w:tcPr>
          <w:p w14:paraId="5B9EE971" w14:textId="6DBC35EB" w:rsidR="00513471" w:rsidRPr="00525654" w:rsidRDefault="00513471" w:rsidP="00525654">
            <w:pPr>
              <w:keepLines/>
              <w:suppressAutoHyphens/>
              <w:jc w:val="right"/>
              <w:rPr>
                <w:rFonts w:ascii="Arial" w:hAnsi="Arial" w:cs="Arial"/>
                <w:sz w:val="18"/>
                <w:szCs w:val="18"/>
              </w:rPr>
            </w:pPr>
            <w:r w:rsidRPr="00525654">
              <w:rPr>
                <w:rFonts w:ascii="Arial" w:hAnsi="Arial" w:cs="Arial"/>
                <w:sz w:val="18"/>
                <w:szCs w:val="18"/>
              </w:rPr>
              <w:t>100</w:t>
            </w:r>
          </w:p>
        </w:tc>
      </w:tr>
      <w:tr w:rsidR="00513471" w:rsidRPr="00525654" w14:paraId="2C5E5A39" w14:textId="77777777" w:rsidTr="00525654">
        <w:trPr>
          <w:cantSplit/>
          <w:trHeight w:val="227"/>
        </w:trPr>
        <w:tc>
          <w:tcPr>
            <w:tcW w:w="3686" w:type="dxa"/>
            <w:tcBorders>
              <w:bottom w:val="nil"/>
            </w:tcBorders>
            <w:shd w:val="clear" w:color="auto" w:fill="auto"/>
            <w:vAlign w:val="bottom"/>
            <w:hideMark/>
          </w:tcPr>
          <w:p w14:paraId="3439C886" w14:textId="77777777" w:rsidR="00513471" w:rsidRPr="00525654" w:rsidRDefault="00513471" w:rsidP="00525654">
            <w:pPr>
              <w:keepLines/>
              <w:suppressAutoHyphens/>
              <w:rPr>
                <w:rFonts w:ascii="Arial" w:hAnsi="Arial" w:cs="Arial"/>
                <w:b/>
                <w:bCs/>
                <w:sz w:val="18"/>
                <w:szCs w:val="18"/>
              </w:rPr>
            </w:pPr>
            <w:r w:rsidRPr="00525654">
              <w:rPr>
                <w:rFonts w:ascii="Arial" w:hAnsi="Arial" w:cs="Arial"/>
                <w:b/>
                <w:bCs/>
                <w:sz w:val="18"/>
                <w:szCs w:val="18"/>
              </w:rPr>
              <w:t>Spolu</w:t>
            </w:r>
          </w:p>
        </w:tc>
        <w:tc>
          <w:tcPr>
            <w:tcW w:w="1346" w:type="dxa"/>
            <w:tcBorders>
              <w:top w:val="single" w:sz="4" w:space="0" w:color="auto"/>
              <w:bottom w:val="double" w:sz="4" w:space="0" w:color="auto"/>
            </w:tcBorders>
            <w:shd w:val="clear" w:color="auto" w:fill="auto"/>
            <w:vAlign w:val="bottom"/>
            <w:hideMark/>
          </w:tcPr>
          <w:p w14:paraId="27CE940C" w14:textId="03694853" w:rsidR="00513471" w:rsidRPr="00525654" w:rsidRDefault="00513471" w:rsidP="00525654">
            <w:pPr>
              <w:keepLines/>
              <w:suppressAutoHyphens/>
              <w:jc w:val="right"/>
              <w:rPr>
                <w:rFonts w:ascii="Arial" w:hAnsi="Arial" w:cs="Arial"/>
                <w:b/>
                <w:bCs/>
                <w:sz w:val="18"/>
                <w:szCs w:val="18"/>
              </w:rPr>
            </w:pPr>
            <w:r w:rsidRPr="00525654">
              <w:rPr>
                <w:rFonts w:ascii="Arial" w:hAnsi="Arial" w:cs="Arial"/>
                <w:b/>
                <w:bCs/>
                <w:sz w:val="18"/>
                <w:szCs w:val="18"/>
              </w:rPr>
              <w:t>6 639</w:t>
            </w:r>
          </w:p>
        </w:tc>
        <w:tc>
          <w:tcPr>
            <w:tcW w:w="1347" w:type="dxa"/>
            <w:tcBorders>
              <w:top w:val="single" w:sz="4" w:space="0" w:color="auto"/>
              <w:bottom w:val="double" w:sz="4" w:space="0" w:color="auto"/>
            </w:tcBorders>
            <w:shd w:val="clear" w:color="auto" w:fill="auto"/>
            <w:vAlign w:val="bottom"/>
            <w:hideMark/>
          </w:tcPr>
          <w:p w14:paraId="3B126242" w14:textId="40E2A88F" w:rsidR="00513471" w:rsidRPr="00525654" w:rsidRDefault="00513471" w:rsidP="00525654">
            <w:pPr>
              <w:keepLines/>
              <w:suppressAutoHyphens/>
              <w:jc w:val="right"/>
              <w:rPr>
                <w:rFonts w:ascii="Arial" w:hAnsi="Arial" w:cs="Arial"/>
                <w:b/>
                <w:bCs/>
                <w:sz w:val="18"/>
                <w:szCs w:val="18"/>
              </w:rPr>
            </w:pPr>
            <w:r w:rsidRPr="00525654">
              <w:rPr>
                <w:rFonts w:ascii="Arial" w:hAnsi="Arial" w:cs="Arial"/>
                <w:b/>
                <w:bCs/>
                <w:sz w:val="18"/>
                <w:szCs w:val="18"/>
              </w:rPr>
              <w:t>100</w:t>
            </w:r>
          </w:p>
        </w:tc>
        <w:tc>
          <w:tcPr>
            <w:tcW w:w="2833" w:type="dxa"/>
            <w:tcBorders>
              <w:top w:val="single" w:sz="4" w:space="0" w:color="auto"/>
              <w:bottom w:val="double" w:sz="4" w:space="0" w:color="auto"/>
            </w:tcBorders>
            <w:shd w:val="clear" w:color="auto" w:fill="auto"/>
            <w:vAlign w:val="bottom"/>
            <w:hideMark/>
          </w:tcPr>
          <w:p w14:paraId="4B5045E8" w14:textId="64ED4014" w:rsidR="00513471" w:rsidRPr="00525654" w:rsidRDefault="00513471" w:rsidP="00525654">
            <w:pPr>
              <w:keepLines/>
              <w:suppressAutoHyphens/>
              <w:jc w:val="right"/>
              <w:rPr>
                <w:rFonts w:ascii="Arial" w:hAnsi="Arial" w:cs="Arial"/>
                <w:b/>
                <w:bCs/>
                <w:sz w:val="18"/>
                <w:szCs w:val="18"/>
              </w:rPr>
            </w:pPr>
            <w:r w:rsidRPr="00525654">
              <w:rPr>
                <w:rFonts w:ascii="Arial" w:hAnsi="Arial" w:cs="Arial"/>
                <w:b/>
                <w:bCs/>
                <w:sz w:val="18"/>
                <w:szCs w:val="18"/>
              </w:rPr>
              <w:t>100</w:t>
            </w:r>
          </w:p>
        </w:tc>
      </w:tr>
    </w:tbl>
    <w:p w14:paraId="175EB54D" w14:textId="6E7F7848" w:rsidR="00DD4CC3" w:rsidRPr="009133FE" w:rsidRDefault="00DD4CC3" w:rsidP="00525654">
      <w:pPr>
        <w:pStyle w:val="odstavec"/>
        <w:keepLines/>
        <w:suppressAutoHyphens/>
        <w:ind w:left="425"/>
      </w:pPr>
    </w:p>
    <w:bookmarkEnd w:id="11"/>
    <w:p w14:paraId="1F5D3389" w14:textId="77777777" w:rsidR="00DD4CC3" w:rsidRPr="009133FE" w:rsidRDefault="00DD4CC3" w:rsidP="00525654">
      <w:pPr>
        <w:pStyle w:val="odstavec"/>
        <w:keepLines/>
        <w:suppressAutoHyphens/>
        <w:ind w:left="425"/>
      </w:pPr>
    </w:p>
    <w:p w14:paraId="494BCA4A" w14:textId="7260558F" w:rsidR="002A6B50" w:rsidRPr="009133FE" w:rsidRDefault="00C469B9" w:rsidP="00525654">
      <w:pPr>
        <w:pStyle w:val="Heading1"/>
        <w:keepLines/>
        <w:ind w:left="425" w:hanging="426"/>
        <w:rPr>
          <w:rFonts w:ascii="Arial" w:hAnsi="Arial"/>
          <w:sz w:val="20"/>
          <w:szCs w:val="20"/>
        </w:rPr>
      </w:pPr>
      <w:r w:rsidRPr="009133FE">
        <w:rPr>
          <w:rFonts w:ascii="Arial" w:hAnsi="Arial"/>
          <w:sz w:val="20"/>
          <w:szCs w:val="20"/>
        </w:rPr>
        <w:t xml:space="preserve">INFORMÁCIE O PRIJATÝCH </w:t>
      </w:r>
      <w:r w:rsidR="00051C02" w:rsidRPr="009133FE">
        <w:rPr>
          <w:rFonts w:ascii="Arial" w:hAnsi="Arial"/>
          <w:sz w:val="20"/>
          <w:szCs w:val="20"/>
        </w:rPr>
        <w:t>ÚČTOVNÝCH ZÁSADÁCH A</w:t>
      </w:r>
      <w:r w:rsidR="00773EE8" w:rsidRPr="009133FE">
        <w:rPr>
          <w:rFonts w:ascii="Arial" w:hAnsi="Arial"/>
          <w:sz w:val="20"/>
          <w:szCs w:val="20"/>
        </w:rPr>
        <w:t xml:space="preserve"> ÚČTOVNÝCH </w:t>
      </w:r>
      <w:r w:rsidR="00051C02" w:rsidRPr="009133FE">
        <w:rPr>
          <w:rFonts w:ascii="Arial" w:hAnsi="Arial"/>
          <w:sz w:val="20"/>
          <w:szCs w:val="20"/>
        </w:rPr>
        <w:t>METÓDACH</w:t>
      </w:r>
    </w:p>
    <w:p w14:paraId="7B9C5E1C" w14:textId="7D33AACD" w:rsidR="002A6B50" w:rsidRPr="009133FE" w:rsidRDefault="00DD1079" w:rsidP="00525654">
      <w:pPr>
        <w:pStyle w:val="abc"/>
      </w:pPr>
      <w:r w:rsidRPr="009133FE">
        <w:t>Východiská pre zostavenie účtovnej závierky</w:t>
      </w:r>
    </w:p>
    <w:p w14:paraId="38D34139" w14:textId="406FF620" w:rsidR="00A3677A" w:rsidRPr="009133FE" w:rsidRDefault="00DD1079" w:rsidP="00525654">
      <w:pPr>
        <w:pStyle w:val="odstavec"/>
        <w:keepLines/>
        <w:suppressAutoHyphens/>
        <w:ind w:left="425"/>
      </w:pPr>
      <w:r w:rsidRPr="009133FE">
        <w:t xml:space="preserve">Účtovná závierka Spoločnosti bola zostavená za predpokladu nepretržitého trvania jej činnosti v súlade so </w:t>
      </w:r>
      <w:r w:rsidR="0029197A" w:rsidRPr="009133FE">
        <w:t>Z</w:t>
      </w:r>
      <w:r w:rsidRPr="009133FE">
        <w:t>ákonom o účtovníctve platným v Slovenskej republike a nadväzujúcimi postupmi účtovania.</w:t>
      </w:r>
    </w:p>
    <w:p w14:paraId="1B79F4A9" w14:textId="77777777" w:rsidR="009D1713" w:rsidRPr="009133FE" w:rsidRDefault="009D1713" w:rsidP="00525654">
      <w:pPr>
        <w:pStyle w:val="odstavec"/>
        <w:keepLines/>
        <w:suppressAutoHyphens/>
        <w:ind w:left="425"/>
      </w:pPr>
    </w:p>
    <w:p w14:paraId="30ABBFC7" w14:textId="73EE54AB" w:rsidR="009D1713" w:rsidRPr="009133FE" w:rsidRDefault="0029197A" w:rsidP="00525654">
      <w:pPr>
        <w:pStyle w:val="odstavec"/>
        <w:keepLines/>
        <w:suppressAutoHyphens/>
        <w:ind w:left="425"/>
      </w:pPr>
      <w:r w:rsidRPr="009133FE">
        <w:t xml:space="preserve">Spoločnosť </w:t>
      </w:r>
      <w:r w:rsidR="009D1713" w:rsidRPr="009133FE">
        <w:t xml:space="preserve">vedie </w:t>
      </w:r>
      <w:r w:rsidRPr="009133FE">
        <w:t xml:space="preserve">účtovníctvo </w:t>
      </w:r>
      <w:r w:rsidR="009D1713" w:rsidRPr="009133FE">
        <w:t>na základe dodržania časovej a vecnej súvislosti nákladov a výnosov. Za základ sa berú všetky náklady a výnosy, ktoré sa vzťahujú na účtovné obdobie bez ohľadu na dátum ich platenia.</w:t>
      </w:r>
    </w:p>
    <w:p w14:paraId="47E8FA9A" w14:textId="77777777" w:rsidR="009D1713" w:rsidRPr="009133FE" w:rsidRDefault="009D1713" w:rsidP="00525654">
      <w:pPr>
        <w:pStyle w:val="odstavec"/>
        <w:keepLines/>
        <w:suppressAutoHyphens/>
        <w:ind w:left="425"/>
      </w:pPr>
    </w:p>
    <w:p w14:paraId="4FE2C075" w14:textId="230E5B6A" w:rsidR="005B6107" w:rsidRPr="009133FE" w:rsidRDefault="005B6107" w:rsidP="00525654">
      <w:pPr>
        <w:pStyle w:val="odstavec"/>
        <w:keepLines/>
        <w:suppressAutoHyphens/>
        <w:ind w:left="425"/>
      </w:pPr>
      <w:r w:rsidRPr="009133FE">
        <w:t xml:space="preserve">Peňažné údaje v účtovnej závierke sú uvedené v celých </w:t>
      </w:r>
      <w:r w:rsidR="009E1FC3" w:rsidRPr="009133FE">
        <w:t>eurách</w:t>
      </w:r>
      <w:r w:rsidRPr="009133FE">
        <w:t>, pokiaľ nie je určené inak.</w:t>
      </w:r>
    </w:p>
    <w:p w14:paraId="48FE3287" w14:textId="77777777" w:rsidR="005B6107" w:rsidRPr="009133FE" w:rsidRDefault="005B6107" w:rsidP="00525654">
      <w:pPr>
        <w:pStyle w:val="odstavec"/>
        <w:keepLines/>
        <w:suppressAutoHyphens/>
        <w:ind w:left="425"/>
      </w:pPr>
    </w:p>
    <w:p w14:paraId="5AE53FB4" w14:textId="75C75AE0" w:rsidR="00A3677A" w:rsidRPr="009133FE" w:rsidRDefault="00DD1079" w:rsidP="00525654">
      <w:pPr>
        <w:pStyle w:val="odstavec"/>
        <w:keepLines/>
        <w:suppressAutoHyphens/>
        <w:ind w:left="425"/>
      </w:pPr>
      <w:r w:rsidRPr="009133FE">
        <w:t xml:space="preserve">Spoločnosť aplikovala </w:t>
      </w:r>
      <w:r w:rsidR="00BF22A9" w:rsidRPr="009133FE">
        <w:t xml:space="preserve">účtovné metódy a všeobecné účtovné zásady </w:t>
      </w:r>
      <w:r w:rsidRPr="009133FE">
        <w:t>konzistentne s predchádzajúcim účtovným ob</w:t>
      </w:r>
      <w:r w:rsidR="006774DA" w:rsidRPr="009133FE">
        <w:t>dobím</w:t>
      </w:r>
      <w:r w:rsidR="00C26F18" w:rsidRPr="009133FE">
        <w:t>.</w:t>
      </w:r>
    </w:p>
    <w:p w14:paraId="27C9D45A" w14:textId="77777777" w:rsidR="00C1053F" w:rsidRPr="009133FE" w:rsidRDefault="00C1053F" w:rsidP="00525654">
      <w:pPr>
        <w:pStyle w:val="odstavec"/>
        <w:keepLines/>
        <w:suppressAutoHyphens/>
        <w:ind w:left="425"/>
      </w:pPr>
    </w:p>
    <w:p w14:paraId="57F2D443" w14:textId="77777777" w:rsidR="002A6B50" w:rsidRPr="009133FE" w:rsidRDefault="00DD1079" w:rsidP="00525654">
      <w:pPr>
        <w:pStyle w:val="abc"/>
      </w:pPr>
      <w:r w:rsidRPr="009133FE">
        <w:t>Dlhodobý nehmotný a dlhodobý hmotný majetok</w:t>
      </w:r>
    </w:p>
    <w:p w14:paraId="19C60434" w14:textId="56733763" w:rsidR="00A3677A" w:rsidRPr="009133FE" w:rsidRDefault="00DD1079" w:rsidP="00525654">
      <w:pPr>
        <w:pStyle w:val="odstavec"/>
        <w:keepLines/>
        <w:suppressAutoHyphens/>
        <w:ind w:left="425"/>
        <w:rPr>
          <w:color w:val="0070C0"/>
        </w:rPr>
      </w:pPr>
      <w:r w:rsidRPr="009133FE">
        <w:t>Dlhodobý majetok nakupovaný sa oceňuje obstarávacou cenou, ktorá zahrňuje cenu</w:t>
      </w:r>
      <w:r w:rsidR="00297F73" w:rsidRPr="009133FE">
        <w:t>, za ktorú sa majetok obstaral</w:t>
      </w:r>
      <w:r w:rsidR="00264A5C" w:rsidRPr="009133FE">
        <w:t>,</w:t>
      </w:r>
      <w:r w:rsidR="00297F73" w:rsidRPr="009133FE">
        <w:t xml:space="preserve"> </w:t>
      </w:r>
      <w:r w:rsidRPr="009133FE">
        <w:t>a náklady súvisiace s obstaraním (clo, prepravu, montáž, poistné a pod.).</w:t>
      </w:r>
    </w:p>
    <w:p w14:paraId="4BD5E055" w14:textId="77777777" w:rsidR="00FF1879" w:rsidRPr="009133FE" w:rsidRDefault="00FF1879" w:rsidP="00525654">
      <w:pPr>
        <w:pStyle w:val="odstavec"/>
        <w:keepLines/>
        <w:suppressAutoHyphens/>
        <w:ind w:left="425"/>
      </w:pPr>
    </w:p>
    <w:p w14:paraId="670C0241" w14:textId="5DF6F955" w:rsidR="00A3677A" w:rsidRPr="009133FE" w:rsidRDefault="00EF04E2" w:rsidP="00525654">
      <w:pPr>
        <w:pStyle w:val="odstavec"/>
        <w:keepLines/>
        <w:suppressAutoHyphens/>
        <w:ind w:left="425"/>
      </w:pPr>
      <w:r w:rsidRPr="009133FE">
        <w:t>Hodnota obstarávaného dlhodobého majetku, ktorý sa používa, sa zníži o opravnú položku vo výške zodpovedajúcej opotrebeniu.</w:t>
      </w:r>
    </w:p>
    <w:p w14:paraId="52BF6E99" w14:textId="77777777" w:rsidR="00A3677A" w:rsidRPr="009133FE" w:rsidRDefault="00A3677A" w:rsidP="00525654">
      <w:pPr>
        <w:pStyle w:val="odstavec"/>
        <w:keepLines/>
        <w:suppressAutoHyphens/>
        <w:ind w:left="425"/>
      </w:pPr>
    </w:p>
    <w:p w14:paraId="1502CE82" w14:textId="77777777" w:rsidR="00A3677A" w:rsidRPr="009133FE" w:rsidRDefault="002A6B50" w:rsidP="00525654">
      <w:pPr>
        <w:pStyle w:val="odstavec"/>
        <w:keepLines/>
        <w:suppressAutoHyphens/>
        <w:ind w:left="425"/>
      </w:pPr>
      <w:r w:rsidRPr="009133FE">
        <w:t>Dlhodobý majetok vytvorený vlastnou činnosťou sa oceňuje vlastnými nákladmi. Vlastnými nákladmi sú všetky priame náklady vynaložené na výrobu alebo inú činnosť a všetky nepriame náklady vzťahujúce sa na výrobu alebo inú činnosť.</w:t>
      </w:r>
    </w:p>
    <w:p w14:paraId="3990F596" w14:textId="16A15F4B" w:rsidR="00525654" w:rsidRDefault="00525654">
      <w:pPr>
        <w:rPr>
          <w:rFonts w:ascii="Arial" w:hAnsi="Arial" w:cs="Arial"/>
          <w:bCs/>
          <w:sz w:val="20"/>
          <w:szCs w:val="20"/>
        </w:rPr>
      </w:pPr>
      <w:r>
        <w:br w:type="page"/>
      </w:r>
    </w:p>
    <w:p w14:paraId="54E875B6" w14:textId="1A74FEEE" w:rsidR="00143EC2" w:rsidRPr="009133FE" w:rsidRDefault="00EF04E2" w:rsidP="00525654">
      <w:pPr>
        <w:pStyle w:val="odstavec"/>
        <w:keepLines/>
        <w:suppressAutoHyphens/>
        <w:ind w:left="425"/>
        <w:rPr>
          <w:i/>
        </w:rPr>
      </w:pPr>
      <w:r w:rsidRPr="009133FE">
        <w:lastRenderedPageBreak/>
        <w:t xml:space="preserve">Dlhodobý hmotný majetok sa odpisuje podľa odpisového plánu, ktorý bol zostavený na základe predpokladanej doby jeho používania zodpovedajúcej spotrebe </w:t>
      </w:r>
      <w:r w:rsidR="0043369D" w:rsidRPr="009133FE">
        <w:t>budúcich ekonomických úžitkov z </w:t>
      </w:r>
      <w:r w:rsidRPr="009133FE">
        <w:t xml:space="preserve">majetku. </w:t>
      </w:r>
      <w:r w:rsidR="002A6B50" w:rsidRPr="009133FE">
        <w:t>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w:t>
      </w:r>
      <w:r w:rsidR="00143EC2" w:rsidRPr="009133FE">
        <w:t>nia.</w:t>
      </w:r>
    </w:p>
    <w:p w14:paraId="3FE39C67" w14:textId="77777777" w:rsidR="005D49E9" w:rsidRPr="009133FE" w:rsidRDefault="005D49E9" w:rsidP="00525654">
      <w:pPr>
        <w:pStyle w:val="odstavec"/>
        <w:keepLines/>
        <w:suppressAutoHyphens/>
        <w:ind w:left="425"/>
      </w:pPr>
    </w:p>
    <w:p w14:paraId="19F3E6B9" w14:textId="77777777" w:rsidR="00A3677A" w:rsidRPr="009133FE" w:rsidRDefault="00EF04E2" w:rsidP="00525654">
      <w:pPr>
        <w:pStyle w:val="odstavec"/>
        <w:keepLines/>
        <w:suppressAutoHyphens/>
        <w:ind w:left="425"/>
      </w:pPr>
      <w:r w:rsidRPr="009133FE">
        <w:t>Predpokladaná doba používania, metóda odpisovania a odpisová sadzba sú uvedené v nasledujúcej tabuľke:</w:t>
      </w:r>
    </w:p>
    <w:p w14:paraId="3CE70FBD" w14:textId="77777777" w:rsidR="00A3677A" w:rsidRPr="009133FE" w:rsidRDefault="00A3677A" w:rsidP="00525654">
      <w:pPr>
        <w:pStyle w:val="odstavec"/>
        <w:keepLines/>
        <w:suppressAutoHyphens/>
        <w:ind w:left="425"/>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8C7E86" w:rsidRPr="00525654" w14:paraId="14C19EBE" w14:textId="77777777" w:rsidTr="00525654">
        <w:trPr>
          <w:cantSplit/>
          <w:trHeight w:val="227"/>
        </w:trPr>
        <w:tc>
          <w:tcPr>
            <w:tcW w:w="3346" w:type="dxa"/>
            <w:tcBorders>
              <w:bottom w:val="single" w:sz="4" w:space="0" w:color="auto"/>
            </w:tcBorders>
            <w:vAlign w:val="bottom"/>
          </w:tcPr>
          <w:p w14:paraId="075398E9" w14:textId="77777777" w:rsidR="002A6B50" w:rsidRPr="00525654" w:rsidRDefault="002A6B50" w:rsidP="00525654">
            <w:pPr>
              <w:keepLines/>
              <w:suppressAutoHyphens/>
              <w:rPr>
                <w:rFonts w:ascii="Arial" w:hAnsi="Arial" w:cs="Arial"/>
                <w:sz w:val="18"/>
                <w:szCs w:val="18"/>
              </w:rPr>
            </w:pPr>
          </w:p>
        </w:tc>
        <w:tc>
          <w:tcPr>
            <w:tcW w:w="1980" w:type="dxa"/>
            <w:tcBorders>
              <w:bottom w:val="single" w:sz="4" w:space="0" w:color="auto"/>
            </w:tcBorders>
            <w:vAlign w:val="bottom"/>
          </w:tcPr>
          <w:p w14:paraId="2D1DCE8E" w14:textId="3E2D7B4B" w:rsidR="002A6B50" w:rsidRPr="00525654" w:rsidRDefault="008C7E86" w:rsidP="00525654">
            <w:pPr>
              <w:keepLines/>
              <w:suppressAutoHyphens/>
              <w:ind w:right="57"/>
              <w:jc w:val="center"/>
              <w:rPr>
                <w:rFonts w:ascii="Arial" w:hAnsi="Arial" w:cs="Arial"/>
                <w:b/>
                <w:sz w:val="18"/>
                <w:szCs w:val="18"/>
              </w:rPr>
            </w:pPr>
            <w:r w:rsidRPr="00525654">
              <w:rPr>
                <w:rFonts w:ascii="Arial" w:hAnsi="Arial" w:cs="Arial"/>
                <w:b/>
                <w:sz w:val="18"/>
                <w:szCs w:val="18"/>
              </w:rPr>
              <w:t xml:space="preserve">Predpokladaná doba </w:t>
            </w:r>
            <w:r w:rsidRPr="00525654">
              <w:rPr>
                <w:rFonts w:ascii="Arial" w:hAnsi="Arial" w:cs="Arial"/>
                <w:b/>
                <w:sz w:val="18"/>
                <w:szCs w:val="18"/>
              </w:rPr>
              <w:br/>
              <w:t xml:space="preserve">používania </w:t>
            </w:r>
            <w:r w:rsidR="00BF22A9" w:rsidRPr="00525654">
              <w:rPr>
                <w:rFonts w:ascii="Arial" w:hAnsi="Arial" w:cs="Arial"/>
                <w:b/>
                <w:sz w:val="18"/>
                <w:szCs w:val="18"/>
              </w:rPr>
              <w:t>(</w:t>
            </w:r>
            <w:r w:rsidRPr="00525654">
              <w:rPr>
                <w:rFonts w:ascii="Arial" w:hAnsi="Arial" w:cs="Arial"/>
                <w:b/>
                <w:sz w:val="18"/>
                <w:szCs w:val="18"/>
              </w:rPr>
              <w:t>rok</w:t>
            </w:r>
            <w:r w:rsidR="00BF22A9" w:rsidRPr="00525654">
              <w:rPr>
                <w:rFonts w:ascii="Arial" w:hAnsi="Arial" w:cs="Arial"/>
                <w:b/>
                <w:sz w:val="18"/>
                <w:szCs w:val="18"/>
              </w:rPr>
              <w:t>y)</w:t>
            </w:r>
          </w:p>
        </w:tc>
        <w:tc>
          <w:tcPr>
            <w:tcW w:w="1980" w:type="dxa"/>
            <w:tcBorders>
              <w:bottom w:val="single" w:sz="4" w:space="0" w:color="auto"/>
            </w:tcBorders>
            <w:vAlign w:val="bottom"/>
          </w:tcPr>
          <w:p w14:paraId="6B89E1FE" w14:textId="77777777" w:rsidR="002A6B50" w:rsidRPr="00525654" w:rsidRDefault="008C7E86" w:rsidP="00525654">
            <w:pPr>
              <w:keepLines/>
              <w:suppressAutoHyphens/>
              <w:ind w:right="57"/>
              <w:jc w:val="center"/>
              <w:rPr>
                <w:rFonts w:ascii="Arial" w:hAnsi="Arial" w:cs="Arial"/>
                <w:b/>
                <w:sz w:val="18"/>
                <w:szCs w:val="18"/>
              </w:rPr>
            </w:pPr>
            <w:r w:rsidRPr="00525654">
              <w:rPr>
                <w:rFonts w:ascii="Arial" w:hAnsi="Arial" w:cs="Arial"/>
                <w:b/>
                <w:sz w:val="18"/>
                <w:szCs w:val="18"/>
              </w:rPr>
              <w:t xml:space="preserve">Metóda </w:t>
            </w:r>
            <w:r w:rsidRPr="00525654">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525654" w:rsidRDefault="008C7E86" w:rsidP="00525654">
            <w:pPr>
              <w:keepLines/>
              <w:suppressAutoHyphens/>
              <w:ind w:right="57"/>
              <w:jc w:val="center"/>
              <w:rPr>
                <w:rFonts w:ascii="Arial" w:hAnsi="Arial" w:cs="Arial"/>
                <w:b/>
                <w:sz w:val="18"/>
                <w:szCs w:val="18"/>
              </w:rPr>
            </w:pPr>
            <w:r w:rsidRPr="00525654">
              <w:rPr>
                <w:rFonts w:ascii="Arial" w:hAnsi="Arial" w:cs="Arial"/>
                <w:b/>
                <w:sz w:val="18"/>
                <w:szCs w:val="18"/>
              </w:rPr>
              <w:t>Ročná odpisová</w:t>
            </w:r>
          </w:p>
          <w:p w14:paraId="297BFDBA" w14:textId="3732825C" w:rsidR="002A6B50" w:rsidRPr="00525654" w:rsidRDefault="008C7E86" w:rsidP="00525654">
            <w:pPr>
              <w:keepLines/>
              <w:suppressAutoHyphens/>
              <w:ind w:right="57"/>
              <w:jc w:val="center"/>
              <w:rPr>
                <w:rFonts w:ascii="Arial" w:hAnsi="Arial" w:cs="Arial"/>
                <w:b/>
                <w:sz w:val="18"/>
                <w:szCs w:val="18"/>
              </w:rPr>
            </w:pPr>
            <w:r w:rsidRPr="00525654">
              <w:rPr>
                <w:rFonts w:ascii="Arial" w:hAnsi="Arial" w:cs="Arial"/>
                <w:b/>
                <w:sz w:val="18"/>
                <w:szCs w:val="18"/>
              </w:rPr>
              <w:t xml:space="preserve">sadzba </w:t>
            </w:r>
            <w:r w:rsidR="00B92941" w:rsidRPr="00525654">
              <w:rPr>
                <w:rFonts w:ascii="Arial" w:hAnsi="Arial" w:cs="Arial"/>
                <w:b/>
                <w:sz w:val="18"/>
                <w:szCs w:val="18"/>
              </w:rPr>
              <w:t>(</w:t>
            </w:r>
            <w:r w:rsidRPr="00525654">
              <w:rPr>
                <w:rFonts w:ascii="Arial" w:hAnsi="Arial" w:cs="Arial"/>
                <w:b/>
                <w:sz w:val="18"/>
                <w:szCs w:val="18"/>
              </w:rPr>
              <w:t>%</w:t>
            </w:r>
            <w:r w:rsidR="00B92941" w:rsidRPr="00525654">
              <w:rPr>
                <w:rFonts w:ascii="Arial" w:hAnsi="Arial" w:cs="Arial"/>
                <w:b/>
                <w:sz w:val="18"/>
                <w:szCs w:val="18"/>
              </w:rPr>
              <w:t>)</w:t>
            </w:r>
          </w:p>
        </w:tc>
      </w:tr>
      <w:tr w:rsidR="00B92941" w:rsidRPr="00525654" w14:paraId="3B853100" w14:textId="77777777" w:rsidTr="00525654">
        <w:trPr>
          <w:cantSplit/>
          <w:trHeight w:val="227"/>
        </w:trPr>
        <w:tc>
          <w:tcPr>
            <w:tcW w:w="3346" w:type="dxa"/>
            <w:vAlign w:val="bottom"/>
          </w:tcPr>
          <w:p w14:paraId="672F9A1F" w14:textId="77777777" w:rsidR="00B92941" w:rsidRPr="00525654" w:rsidRDefault="00B92941" w:rsidP="00525654">
            <w:pPr>
              <w:keepLines/>
              <w:suppressAutoHyphens/>
              <w:rPr>
                <w:rFonts w:ascii="Arial" w:hAnsi="Arial" w:cs="Arial"/>
                <w:sz w:val="18"/>
                <w:szCs w:val="18"/>
              </w:rPr>
            </w:pPr>
          </w:p>
        </w:tc>
        <w:tc>
          <w:tcPr>
            <w:tcW w:w="1980" w:type="dxa"/>
            <w:vAlign w:val="bottom"/>
          </w:tcPr>
          <w:p w14:paraId="28388EA0" w14:textId="77777777" w:rsidR="00B92941" w:rsidRPr="00525654" w:rsidRDefault="00B92941" w:rsidP="00525654">
            <w:pPr>
              <w:keepLines/>
              <w:suppressAutoHyphens/>
              <w:ind w:right="57"/>
              <w:jc w:val="center"/>
              <w:rPr>
                <w:rFonts w:ascii="Arial" w:hAnsi="Arial" w:cs="Arial"/>
                <w:sz w:val="18"/>
                <w:szCs w:val="18"/>
              </w:rPr>
            </w:pPr>
          </w:p>
        </w:tc>
        <w:tc>
          <w:tcPr>
            <w:tcW w:w="1980" w:type="dxa"/>
            <w:vAlign w:val="bottom"/>
          </w:tcPr>
          <w:p w14:paraId="1CC4512A" w14:textId="77777777" w:rsidR="00B92941" w:rsidRPr="00525654" w:rsidRDefault="00B92941" w:rsidP="00525654">
            <w:pPr>
              <w:keepLines/>
              <w:suppressAutoHyphens/>
              <w:ind w:right="57"/>
              <w:jc w:val="center"/>
              <w:rPr>
                <w:rFonts w:ascii="Arial" w:hAnsi="Arial" w:cs="Arial"/>
                <w:sz w:val="18"/>
                <w:szCs w:val="18"/>
              </w:rPr>
            </w:pPr>
          </w:p>
        </w:tc>
        <w:tc>
          <w:tcPr>
            <w:tcW w:w="1980" w:type="dxa"/>
            <w:vAlign w:val="bottom"/>
          </w:tcPr>
          <w:p w14:paraId="326A8536" w14:textId="77777777" w:rsidR="00B92941" w:rsidRPr="00525654" w:rsidRDefault="00B92941" w:rsidP="00525654">
            <w:pPr>
              <w:keepLines/>
              <w:suppressAutoHyphens/>
              <w:ind w:right="57"/>
              <w:jc w:val="center"/>
              <w:rPr>
                <w:rFonts w:ascii="Arial" w:hAnsi="Arial" w:cs="Arial"/>
                <w:sz w:val="18"/>
                <w:szCs w:val="18"/>
              </w:rPr>
            </w:pPr>
          </w:p>
        </w:tc>
      </w:tr>
      <w:tr w:rsidR="00143EC2" w:rsidRPr="00525654" w14:paraId="2D93C951" w14:textId="77777777" w:rsidTr="00525654">
        <w:trPr>
          <w:cantSplit/>
          <w:trHeight w:val="227"/>
        </w:trPr>
        <w:tc>
          <w:tcPr>
            <w:tcW w:w="3346" w:type="dxa"/>
            <w:vAlign w:val="bottom"/>
          </w:tcPr>
          <w:p w14:paraId="53FEF87A" w14:textId="454531E3" w:rsidR="00143EC2" w:rsidRPr="00525654" w:rsidRDefault="00143EC2" w:rsidP="00525654">
            <w:pPr>
              <w:keepLines/>
              <w:suppressAutoHyphens/>
              <w:rPr>
                <w:rFonts w:ascii="Arial" w:hAnsi="Arial" w:cs="Arial"/>
                <w:sz w:val="18"/>
                <w:szCs w:val="18"/>
              </w:rPr>
            </w:pPr>
            <w:r w:rsidRPr="00525654">
              <w:rPr>
                <w:rFonts w:ascii="Arial" w:hAnsi="Arial" w:cs="Arial"/>
                <w:sz w:val="18"/>
                <w:szCs w:val="18"/>
              </w:rPr>
              <w:t>Technické zhodnotenie prenajatej budovy</w:t>
            </w:r>
          </w:p>
        </w:tc>
        <w:tc>
          <w:tcPr>
            <w:tcW w:w="1980" w:type="dxa"/>
            <w:vAlign w:val="bottom"/>
          </w:tcPr>
          <w:p w14:paraId="778F52E2" w14:textId="0A97BB58" w:rsidR="00143EC2" w:rsidRPr="00525654" w:rsidRDefault="00143EC2" w:rsidP="00525654">
            <w:pPr>
              <w:keepLines/>
              <w:suppressAutoHyphens/>
              <w:ind w:right="57"/>
              <w:jc w:val="center"/>
              <w:rPr>
                <w:rFonts w:ascii="Arial" w:hAnsi="Arial" w:cs="Arial"/>
                <w:sz w:val="18"/>
                <w:szCs w:val="18"/>
              </w:rPr>
            </w:pPr>
            <w:r w:rsidRPr="00525654">
              <w:rPr>
                <w:rFonts w:ascii="Arial" w:hAnsi="Arial" w:cs="Arial"/>
                <w:sz w:val="18"/>
                <w:szCs w:val="18"/>
              </w:rPr>
              <w:t>5,5</w:t>
            </w:r>
          </w:p>
        </w:tc>
        <w:tc>
          <w:tcPr>
            <w:tcW w:w="1980" w:type="dxa"/>
            <w:vAlign w:val="bottom"/>
          </w:tcPr>
          <w:p w14:paraId="506B9DE3" w14:textId="79FAC554" w:rsidR="00143EC2" w:rsidRPr="00525654" w:rsidRDefault="00143EC2" w:rsidP="00525654">
            <w:pPr>
              <w:keepLines/>
              <w:suppressAutoHyphens/>
              <w:ind w:right="57"/>
              <w:jc w:val="center"/>
              <w:rPr>
                <w:rFonts w:ascii="Arial" w:hAnsi="Arial" w:cs="Arial"/>
                <w:sz w:val="18"/>
                <w:szCs w:val="18"/>
              </w:rPr>
            </w:pPr>
            <w:r w:rsidRPr="00525654">
              <w:rPr>
                <w:rFonts w:ascii="Arial" w:hAnsi="Arial" w:cs="Arial"/>
                <w:sz w:val="18"/>
                <w:szCs w:val="18"/>
              </w:rPr>
              <w:t>lineárna</w:t>
            </w:r>
          </w:p>
        </w:tc>
        <w:tc>
          <w:tcPr>
            <w:tcW w:w="1980" w:type="dxa"/>
            <w:vAlign w:val="bottom"/>
          </w:tcPr>
          <w:p w14:paraId="4B94FBFC" w14:textId="247127B8" w:rsidR="00143EC2" w:rsidRPr="00525654" w:rsidRDefault="00143EC2" w:rsidP="00525654">
            <w:pPr>
              <w:keepLines/>
              <w:suppressAutoHyphens/>
              <w:ind w:right="57"/>
              <w:jc w:val="center"/>
              <w:rPr>
                <w:rFonts w:ascii="Arial" w:hAnsi="Arial" w:cs="Arial"/>
                <w:sz w:val="18"/>
                <w:szCs w:val="18"/>
              </w:rPr>
            </w:pPr>
            <w:r w:rsidRPr="00525654">
              <w:rPr>
                <w:rFonts w:ascii="Arial" w:hAnsi="Arial" w:cs="Arial"/>
                <w:sz w:val="18"/>
                <w:szCs w:val="18"/>
              </w:rPr>
              <w:t>18,18</w:t>
            </w:r>
          </w:p>
        </w:tc>
      </w:tr>
      <w:tr w:rsidR="00143EC2" w:rsidRPr="00525654" w14:paraId="78AF9DCB" w14:textId="77777777" w:rsidTr="00525654">
        <w:trPr>
          <w:cantSplit/>
          <w:trHeight w:val="227"/>
        </w:trPr>
        <w:tc>
          <w:tcPr>
            <w:tcW w:w="3346" w:type="dxa"/>
            <w:vAlign w:val="bottom"/>
          </w:tcPr>
          <w:p w14:paraId="62F38E27" w14:textId="1564A0CB" w:rsidR="00143EC2" w:rsidRPr="00525654" w:rsidRDefault="00143EC2" w:rsidP="00525654">
            <w:pPr>
              <w:keepLines/>
              <w:suppressAutoHyphens/>
              <w:rPr>
                <w:rFonts w:ascii="Arial" w:hAnsi="Arial" w:cs="Arial"/>
                <w:color w:val="0070C0"/>
                <w:sz w:val="18"/>
                <w:szCs w:val="18"/>
              </w:rPr>
            </w:pPr>
            <w:r w:rsidRPr="00525654">
              <w:rPr>
                <w:rFonts w:ascii="Arial" w:hAnsi="Arial" w:cs="Arial"/>
                <w:sz w:val="18"/>
                <w:szCs w:val="18"/>
              </w:rPr>
              <w:t>Samostatný hnuteľný majetok</w:t>
            </w:r>
          </w:p>
        </w:tc>
        <w:tc>
          <w:tcPr>
            <w:tcW w:w="1980" w:type="dxa"/>
            <w:vAlign w:val="bottom"/>
          </w:tcPr>
          <w:p w14:paraId="34A151AC" w14:textId="5079454A" w:rsidR="00143EC2" w:rsidRPr="00525654" w:rsidRDefault="00143EC2" w:rsidP="00525654">
            <w:pPr>
              <w:keepLines/>
              <w:suppressAutoHyphens/>
              <w:ind w:right="57"/>
              <w:jc w:val="center"/>
              <w:rPr>
                <w:rFonts w:ascii="Arial" w:hAnsi="Arial" w:cs="Arial"/>
                <w:color w:val="FF0000"/>
                <w:sz w:val="18"/>
                <w:szCs w:val="18"/>
              </w:rPr>
            </w:pPr>
          </w:p>
        </w:tc>
        <w:tc>
          <w:tcPr>
            <w:tcW w:w="1980" w:type="dxa"/>
            <w:vAlign w:val="bottom"/>
          </w:tcPr>
          <w:p w14:paraId="2BC715B8" w14:textId="576414E7" w:rsidR="00143EC2" w:rsidRPr="00525654" w:rsidRDefault="00143EC2" w:rsidP="00525654">
            <w:pPr>
              <w:keepLines/>
              <w:suppressAutoHyphens/>
              <w:ind w:right="57"/>
              <w:jc w:val="center"/>
              <w:rPr>
                <w:rFonts w:ascii="Arial" w:hAnsi="Arial" w:cs="Arial"/>
                <w:color w:val="FF0000"/>
                <w:sz w:val="18"/>
                <w:szCs w:val="18"/>
              </w:rPr>
            </w:pPr>
          </w:p>
        </w:tc>
        <w:tc>
          <w:tcPr>
            <w:tcW w:w="1980" w:type="dxa"/>
            <w:vAlign w:val="bottom"/>
          </w:tcPr>
          <w:p w14:paraId="0F98EC58" w14:textId="3582C6C6" w:rsidR="00143EC2" w:rsidRPr="00525654" w:rsidRDefault="00143EC2" w:rsidP="00525654">
            <w:pPr>
              <w:keepLines/>
              <w:suppressAutoHyphens/>
              <w:ind w:right="57"/>
              <w:jc w:val="center"/>
              <w:rPr>
                <w:rFonts w:ascii="Arial" w:hAnsi="Arial" w:cs="Arial"/>
                <w:color w:val="FF0000"/>
                <w:sz w:val="18"/>
                <w:szCs w:val="18"/>
              </w:rPr>
            </w:pPr>
          </w:p>
        </w:tc>
      </w:tr>
      <w:tr w:rsidR="00143EC2" w:rsidRPr="00525654" w14:paraId="29C24958" w14:textId="77777777" w:rsidTr="00525654">
        <w:trPr>
          <w:cantSplit/>
          <w:trHeight w:val="227"/>
        </w:trPr>
        <w:tc>
          <w:tcPr>
            <w:tcW w:w="3346" w:type="dxa"/>
            <w:vAlign w:val="bottom"/>
          </w:tcPr>
          <w:p w14:paraId="04456CEF" w14:textId="75106022" w:rsidR="00143EC2" w:rsidRPr="00525654" w:rsidRDefault="00143EC2" w:rsidP="00525654">
            <w:pPr>
              <w:keepLines/>
              <w:suppressAutoHyphens/>
              <w:rPr>
                <w:rFonts w:ascii="Arial" w:hAnsi="Arial" w:cs="Arial"/>
                <w:color w:val="0070C0"/>
                <w:sz w:val="18"/>
                <w:szCs w:val="18"/>
              </w:rPr>
            </w:pPr>
            <w:r w:rsidRPr="00525654">
              <w:rPr>
                <w:rFonts w:ascii="Arial" w:hAnsi="Arial" w:cs="Arial"/>
                <w:i/>
                <w:iCs/>
                <w:sz w:val="18"/>
                <w:szCs w:val="18"/>
              </w:rPr>
              <w:t xml:space="preserve"> Počítač s príslušenstvom</w:t>
            </w:r>
          </w:p>
        </w:tc>
        <w:tc>
          <w:tcPr>
            <w:tcW w:w="1980" w:type="dxa"/>
            <w:vAlign w:val="bottom"/>
          </w:tcPr>
          <w:p w14:paraId="7670CDC9" w14:textId="10450020" w:rsidR="00143EC2" w:rsidRPr="00525654" w:rsidRDefault="00143EC2" w:rsidP="00525654">
            <w:pPr>
              <w:keepLines/>
              <w:suppressAutoHyphens/>
              <w:ind w:right="57"/>
              <w:jc w:val="center"/>
              <w:rPr>
                <w:rFonts w:ascii="Arial" w:hAnsi="Arial" w:cs="Arial"/>
                <w:color w:val="FF0000"/>
                <w:sz w:val="18"/>
                <w:szCs w:val="18"/>
              </w:rPr>
            </w:pPr>
            <w:r w:rsidRPr="00525654">
              <w:rPr>
                <w:rFonts w:ascii="Arial" w:hAnsi="Arial" w:cs="Arial"/>
                <w:sz w:val="18"/>
                <w:szCs w:val="18"/>
              </w:rPr>
              <w:t>4</w:t>
            </w:r>
          </w:p>
        </w:tc>
        <w:tc>
          <w:tcPr>
            <w:tcW w:w="1980" w:type="dxa"/>
            <w:vAlign w:val="bottom"/>
          </w:tcPr>
          <w:p w14:paraId="6093845D" w14:textId="42228432" w:rsidR="00143EC2" w:rsidRPr="00525654" w:rsidRDefault="00143EC2" w:rsidP="00525654">
            <w:pPr>
              <w:keepLines/>
              <w:suppressAutoHyphens/>
              <w:ind w:right="57"/>
              <w:jc w:val="center"/>
              <w:rPr>
                <w:rFonts w:ascii="Arial" w:hAnsi="Arial" w:cs="Arial"/>
                <w:color w:val="FF0000"/>
                <w:sz w:val="18"/>
                <w:szCs w:val="18"/>
              </w:rPr>
            </w:pPr>
            <w:r w:rsidRPr="00525654">
              <w:rPr>
                <w:rFonts w:ascii="Arial" w:hAnsi="Arial" w:cs="Arial"/>
                <w:sz w:val="18"/>
                <w:szCs w:val="18"/>
              </w:rPr>
              <w:t>lineárna</w:t>
            </w:r>
          </w:p>
        </w:tc>
        <w:tc>
          <w:tcPr>
            <w:tcW w:w="1980" w:type="dxa"/>
            <w:vAlign w:val="bottom"/>
          </w:tcPr>
          <w:p w14:paraId="1649D6CE" w14:textId="41365153" w:rsidR="00143EC2" w:rsidRPr="00525654" w:rsidRDefault="00143EC2" w:rsidP="00525654">
            <w:pPr>
              <w:keepLines/>
              <w:suppressAutoHyphens/>
              <w:ind w:right="57"/>
              <w:jc w:val="center"/>
              <w:rPr>
                <w:rFonts w:ascii="Arial" w:hAnsi="Arial" w:cs="Arial"/>
                <w:bCs/>
                <w:color w:val="FF0000"/>
                <w:sz w:val="18"/>
                <w:szCs w:val="18"/>
              </w:rPr>
            </w:pPr>
            <w:r w:rsidRPr="00525654">
              <w:rPr>
                <w:rFonts w:ascii="Arial" w:hAnsi="Arial" w:cs="Arial"/>
                <w:sz w:val="18"/>
                <w:szCs w:val="18"/>
              </w:rPr>
              <w:t>25</w:t>
            </w:r>
          </w:p>
        </w:tc>
      </w:tr>
      <w:tr w:rsidR="00143EC2" w:rsidRPr="00525654" w14:paraId="5274CC45" w14:textId="77777777" w:rsidTr="00525654">
        <w:trPr>
          <w:cantSplit/>
          <w:trHeight w:val="227"/>
        </w:trPr>
        <w:tc>
          <w:tcPr>
            <w:tcW w:w="3346" w:type="dxa"/>
            <w:vAlign w:val="bottom"/>
          </w:tcPr>
          <w:p w14:paraId="1D848AC4" w14:textId="5BDAAADA" w:rsidR="00143EC2" w:rsidRPr="00525654" w:rsidRDefault="00143EC2" w:rsidP="00525654">
            <w:pPr>
              <w:keepLines/>
              <w:suppressAutoHyphens/>
              <w:rPr>
                <w:rFonts w:ascii="Arial" w:hAnsi="Arial" w:cs="Arial"/>
                <w:i/>
                <w:color w:val="0070C0"/>
                <w:sz w:val="18"/>
                <w:szCs w:val="18"/>
              </w:rPr>
            </w:pPr>
            <w:r w:rsidRPr="00525654">
              <w:rPr>
                <w:rFonts w:ascii="Arial" w:hAnsi="Arial" w:cs="Arial"/>
                <w:i/>
                <w:iCs/>
                <w:sz w:val="18"/>
                <w:szCs w:val="18"/>
              </w:rPr>
              <w:t xml:space="preserve"> Dopravné prostriedky</w:t>
            </w:r>
          </w:p>
        </w:tc>
        <w:tc>
          <w:tcPr>
            <w:tcW w:w="1980" w:type="dxa"/>
            <w:vAlign w:val="bottom"/>
          </w:tcPr>
          <w:p w14:paraId="00CC33DC" w14:textId="6ED954E5" w:rsidR="00143EC2" w:rsidRPr="00525654" w:rsidRDefault="00143EC2" w:rsidP="00525654">
            <w:pPr>
              <w:keepLines/>
              <w:suppressAutoHyphens/>
              <w:ind w:right="57"/>
              <w:jc w:val="center"/>
              <w:rPr>
                <w:rFonts w:ascii="Arial" w:hAnsi="Arial" w:cs="Arial"/>
                <w:color w:val="FF0000"/>
                <w:sz w:val="18"/>
                <w:szCs w:val="18"/>
              </w:rPr>
            </w:pPr>
            <w:r w:rsidRPr="00525654">
              <w:rPr>
                <w:rFonts w:ascii="Arial" w:hAnsi="Arial" w:cs="Arial"/>
                <w:sz w:val="18"/>
                <w:szCs w:val="18"/>
              </w:rPr>
              <w:t>4</w:t>
            </w:r>
          </w:p>
        </w:tc>
        <w:tc>
          <w:tcPr>
            <w:tcW w:w="1980" w:type="dxa"/>
            <w:vAlign w:val="bottom"/>
          </w:tcPr>
          <w:p w14:paraId="34EE2A4E" w14:textId="229ABE05" w:rsidR="00143EC2" w:rsidRPr="00525654" w:rsidRDefault="00143EC2" w:rsidP="00525654">
            <w:pPr>
              <w:keepLines/>
              <w:suppressAutoHyphens/>
              <w:ind w:right="57"/>
              <w:jc w:val="center"/>
              <w:rPr>
                <w:rFonts w:ascii="Arial" w:hAnsi="Arial" w:cs="Arial"/>
                <w:color w:val="FF0000"/>
                <w:sz w:val="18"/>
                <w:szCs w:val="18"/>
              </w:rPr>
            </w:pPr>
            <w:r w:rsidRPr="00525654">
              <w:rPr>
                <w:rFonts w:ascii="Arial" w:hAnsi="Arial" w:cs="Arial"/>
                <w:sz w:val="18"/>
                <w:szCs w:val="18"/>
              </w:rPr>
              <w:t>lineárna</w:t>
            </w:r>
          </w:p>
        </w:tc>
        <w:tc>
          <w:tcPr>
            <w:tcW w:w="1980" w:type="dxa"/>
            <w:vAlign w:val="bottom"/>
          </w:tcPr>
          <w:p w14:paraId="2FD9D2B2" w14:textId="25787DCA" w:rsidR="00143EC2" w:rsidRPr="00525654" w:rsidRDefault="00143EC2" w:rsidP="00525654">
            <w:pPr>
              <w:keepLines/>
              <w:suppressAutoHyphens/>
              <w:ind w:right="57"/>
              <w:jc w:val="center"/>
              <w:rPr>
                <w:rFonts w:ascii="Arial" w:hAnsi="Arial" w:cs="Arial"/>
                <w:bCs/>
                <w:color w:val="FF0000"/>
                <w:sz w:val="18"/>
                <w:szCs w:val="18"/>
              </w:rPr>
            </w:pPr>
            <w:r w:rsidRPr="00525654">
              <w:rPr>
                <w:rFonts w:ascii="Arial" w:hAnsi="Arial" w:cs="Arial"/>
                <w:sz w:val="18"/>
                <w:szCs w:val="18"/>
              </w:rPr>
              <w:t>25</w:t>
            </w:r>
          </w:p>
        </w:tc>
      </w:tr>
      <w:tr w:rsidR="00143EC2" w:rsidRPr="00525654" w14:paraId="3915CC1E" w14:textId="77777777" w:rsidTr="00525654">
        <w:trPr>
          <w:cantSplit/>
          <w:trHeight w:val="227"/>
        </w:trPr>
        <w:tc>
          <w:tcPr>
            <w:tcW w:w="3346" w:type="dxa"/>
            <w:vAlign w:val="bottom"/>
          </w:tcPr>
          <w:p w14:paraId="65CD4DD7" w14:textId="1A7E7C29" w:rsidR="00143EC2" w:rsidRPr="00525654" w:rsidRDefault="00143EC2" w:rsidP="00525654">
            <w:pPr>
              <w:keepLines/>
              <w:suppressAutoHyphens/>
              <w:rPr>
                <w:rFonts w:ascii="Arial" w:hAnsi="Arial" w:cs="Arial"/>
                <w:i/>
                <w:color w:val="0070C0"/>
                <w:sz w:val="18"/>
                <w:szCs w:val="18"/>
              </w:rPr>
            </w:pPr>
            <w:r w:rsidRPr="00525654">
              <w:rPr>
                <w:rFonts w:ascii="Arial" w:hAnsi="Arial" w:cs="Arial"/>
                <w:sz w:val="18"/>
                <w:szCs w:val="18"/>
              </w:rPr>
              <w:t>Nábytok</w:t>
            </w:r>
          </w:p>
        </w:tc>
        <w:tc>
          <w:tcPr>
            <w:tcW w:w="1980" w:type="dxa"/>
            <w:vAlign w:val="bottom"/>
          </w:tcPr>
          <w:p w14:paraId="1030204D" w14:textId="016DF934" w:rsidR="00143EC2" w:rsidRPr="00525654" w:rsidRDefault="00143EC2" w:rsidP="00525654">
            <w:pPr>
              <w:keepLines/>
              <w:suppressAutoHyphens/>
              <w:ind w:right="57"/>
              <w:jc w:val="center"/>
              <w:rPr>
                <w:rFonts w:ascii="Arial" w:hAnsi="Arial" w:cs="Arial"/>
                <w:color w:val="FF0000"/>
                <w:sz w:val="18"/>
                <w:szCs w:val="18"/>
              </w:rPr>
            </w:pPr>
            <w:r w:rsidRPr="00525654">
              <w:rPr>
                <w:rFonts w:ascii="Arial" w:hAnsi="Arial" w:cs="Arial"/>
                <w:sz w:val="18"/>
                <w:szCs w:val="18"/>
              </w:rPr>
              <w:t>5,5</w:t>
            </w:r>
          </w:p>
        </w:tc>
        <w:tc>
          <w:tcPr>
            <w:tcW w:w="1980" w:type="dxa"/>
            <w:vAlign w:val="bottom"/>
          </w:tcPr>
          <w:p w14:paraId="2153F2BB" w14:textId="72FDFE3A" w:rsidR="00143EC2" w:rsidRPr="00525654" w:rsidRDefault="00143EC2" w:rsidP="00525654">
            <w:pPr>
              <w:keepLines/>
              <w:suppressAutoHyphens/>
              <w:ind w:right="57"/>
              <w:jc w:val="center"/>
              <w:rPr>
                <w:rFonts w:ascii="Arial" w:hAnsi="Arial" w:cs="Arial"/>
                <w:color w:val="FF0000"/>
                <w:sz w:val="18"/>
                <w:szCs w:val="18"/>
              </w:rPr>
            </w:pPr>
            <w:r w:rsidRPr="00525654">
              <w:rPr>
                <w:rFonts w:ascii="Arial" w:hAnsi="Arial" w:cs="Arial"/>
                <w:sz w:val="18"/>
                <w:szCs w:val="18"/>
              </w:rPr>
              <w:t>lineárna</w:t>
            </w:r>
          </w:p>
        </w:tc>
        <w:tc>
          <w:tcPr>
            <w:tcW w:w="1980" w:type="dxa"/>
            <w:vAlign w:val="bottom"/>
          </w:tcPr>
          <w:p w14:paraId="2C93B1B9" w14:textId="150EFC12" w:rsidR="00143EC2" w:rsidRPr="00525654" w:rsidRDefault="00143EC2" w:rsidP="00525654">
            <w:pPr>
              <w:keepLines/>
              <w:suppressAutoHyphens/>
              <w:ind w:right="57"/>
              <w:jc w:val="center"/>
              <w:rPr>
                <w:rFonts w:ascii="Arial" w:hAnsi="Arial" w:cs="Arial"/>
                <w:bCs/>
                <w:color w:val="FF0000"/>
                <w:sz w:val="18"/>
                <w:szCs w:val="18"/>
              </w:rPr>
            </w:pPr>
            <w:r w:rsidRPr="00525654">
              <w:rPr>
                <w:rFonts w:ascii="Arial" w:hAnsi="Arial" w:cs="Arial"/>
                <w:sz w:val="18"/>
                <w:szCs w:val="18"/>
              </w:rPr>
              <w:t>18,18</w:t>
            </w:r>
          </w:p>
        </w:tc>
      </w:tr>
    </w:tbl>
    <w:p w14:paraId="3C9594D8" w14:textId="77777777" w:rsidR="00A3677A" w:rsidRDefault="00A3677A" w:rsidP="00525654">
      <w:pPr>
        <w:pStyle w:val="odstavec"/>
        <w:keepLines/>
        <w:suppressAutoHyphens/>
        <w:ind w:left="425"/>
      </w:pPr>
    </w:p>
    <w:p w14:paraId="437BD9FF" w14:textId="77777777" w:rsidR="00525654" w:rsidRPr="009133FE" w:rsidRDefault="00525654" w:rsidP="00525654">
      <w:pPr>
        <w:pStyle w:val="odstavec"/>
        <w:keepLines/>
        <w:suppressAutoHyphens/>
        <w:ind w:left="425"/>
      </w:pPr>
    </w:p>
    <w:p w14:paraId="517C05BF" w14:textId="6D021B92" w:rsidR="00A3677A" w:rsidRPr="009133FE" w:rsidRDefault="00DD1079" w:rsidP="00525654">
      <w:pPr>
        <w:pStyle w:val="odstavec"/>
        <w:keepLines/>
        <w:suppressAutoHyphens/>
        <w:ind w:left="425"/>
      </w:pPr>
      <w:r w:rsidRPr="009133FE">
        <w:t xml:space="preserve">V prípade prechodného zníženia úžitkovej hodnoty dlhodobého majetku, ktorá bola zistená pri inventarizácii a je výrazne nižšia </w:t>
      </w:r>
      <w:r w:rsidR="00B92941" w:rsidRPr="009133FE">
        <w:t>než</w:t>
      </w:r>
      <w:r w:rsidRPr="009133FE">
        <w:t xml:space="preserve"> jeho ocenenie v účtovníctve po odpočítaní oprávok, je vytvorená opravná položka na úroveň jeho zistenej úžitkovej hodnoty.</w:t>
      </w:r>
    </w:p>
    <w:p w14:paraId="1DF56414" w14:textId="77777777" w:rsidR="00F938D3" w:rsidRPr="009133FE" w:rsidRDefault="00F938D3" w:rsidP="00525654">
      <w:pPr>
        <w:pStyle w:val="odstavec"/>
        <w:keepLines/>
        <w:suppressAutoHyphens/>
        <w:ind w:left="425"/>
        <w:rPr>
          <w:highlight w:val="red"/>
        </w:rPr>
      </w:pPr>
    </w:p>
    <w:p w14:paraId="60AF852F" w14:textId="77777777" w:rsidR="002A6B50" w:rsidRPr="00525654" w:rsidRDefault="00DD1079" w:rsidP="00525654">
      <w:pPr>
        <w:pStyle w:val="abc"/>
      </w:pPr>
      <w:r w:rsidRPr="00525654">
        <w:t>Zásoby</w:t>
      </w:r>
    </w:p>
    <w:p w14:paraId="7E339E69" w14:textId="407D4475" w:rsidR="004A0F66" w:rsidRPr="00525654" w:rsidRDefault="00143EC2" w:rsidP="00525654">
      <w:pPr>
        <w:pStyle w:val="abc"/>
        <w:numPr>
          <w:ilvl w:val="0"/>
          <w:numId w:val="0"/>
        </w:numPr>
        <w:ind w:left="425"/>
        <w:rPr>
          <w:b w:val="0"/>
          <w:bCs/>
        </w:rPr>
      </w:pPr>
      <w:r w:rsidRPr="00525654">
        <w:rPr>
          <w:b w:val="0"/>
          <w:bCs/>
        </w:rPr>
        <w:t xml:space="preserve">Spoločnosť o zásobách neúčtuje. </w:t>
      </w:r>
    </w:p>
    <w:p w14:paraId="1D857F1C" w14:textId="77777777" w:rsidR="005D49E9" w:rsidRPr="009133FE" w:rsidRDefault="005D49E9" w:rsidP="00525654">
      <w:pPr>
        <w:keepLines/>
        <w:suppressAutoHyphens/>
        <w:autoSpaceDE w:val="0"/>
        <w:autoSpaceDN w:val="0"/>
        <w:adjustRightInd w:val="0"/>
        <w:ind w:left="425"/>
        <w:jc w:val="both"/>
        <w:rPr>
          <w:rFonts w:ascii="Arial" w:hAnsi="Arial" w:cs="Arial"/>
          <w:color w:val="0070C0"/>
          <w:sz w:val="20"/>
          <w:szCs w:val="20"/>
        </w:rPr>
      </w:pPr>
    </w:p>
    <w:p w14:paraId="256A171C" w14:textId="77777777" w:rsidR="005D49E9" w:rsidRPr="00525654" w:rsidRDefault="005C39C1" w:rsidP="00525654">
      <w:pPr>
        <w:pStyle w:val="abc"/>
      </w:pPr>
      <w:r w:rsidRPr="00525654">
        <w:t>Pohľadávky</w:t>
      </w:r>
    </w:p>
    <w:p w14:paraId="72056104" w14:textId="5A81EA6E" w:rsidR="00A3677A" w:rsidRPr="009133FE" w:rsidRDefault="00DD1079" w:rsidP="00525654">
      <w:pPr>
        <w:pStyle w:val="odstavec"/>
        <w:keepLines/>
        <w:suppressAutoHyphens/>
        <w:ind w:left="425"/>
      </w:pPr>
      <w:r w:rsidRPr="009133FE">
        <w:t xml:space="preserve">Pohľadávky sa pri ich vzniku oceňujú menovitou </w:t>
      </w:r>
      <w:r w:rsidR="007C6250" w:rsidRPr="009133FE">
        <w:t>hodnotou</w:t>
      </w:r>
      <w:r w:rsidR="00901313" w:rsidRPr="009133FE">
        <w:t xml:space="preserve">. </w:t>
      </w:r>
      <w:r w:rsidRPr="009133FE">
        <w:t>Opravná položka sa vytvára k</w:t>
      </w:r>
      <w:r w:rsidR="0024713C" w:rsidRPr="009133FE">
        <w:t xml:space="preserve"> </w:t>
      </w:r>
      <w:r w:rsidRPr="009133FE">
        <w:t>pochybným a nedobytným pohľadávkam, kde existuje riziko nevymožiteľnosti po</w:t>
      </w:r>
      <w:r w:rsidR="005C39C1" w:rsidRPr="009133FE">
        <w:t>hľadávok.</w:t>
      </w:r>
    </w:p>
    <w:p w14:paraId="5367BA1B" w14:textId="77777777" w:rsidR="00A3677A" w:rsidRPr="009133FE" w:rsidRDefault="00A3677A" w:rsidP="00525654">
      <w:pPr>
        <w:pStyle w:val="odstavec"/>
        <w:keepLines/>
        <w:suppressAutoHyphens/>
        <w:ind w:left="425"/>
      </w:pPr>
    </w:p>
    <w:p w14:paraId="4D5B8E20" w14:textId="77777777" w:rsidR="00A3677A" w:rsidRPr="009133FE" w:rsidRDefault="00DD1079" w:rsidP="00525654">
      <w:pPr>
        <w:pStyle w:val="odstavec"/>
        <w:keepLines/>
        <w:suppressAutoHyphens/>
        <w:ind w:left="425"/>
      </w:pPr>
      <w:r w:rsidRPr="009133FE">
        <w:t>Ak je zostatková doba splatnosti pohľadávky dlhšia než jeden rok, vytvára sa opravná položka, ktorá predstavuje rozdiel medzi menovitou a súčasnou hodnotou pohľadávky.</w:t>
      </w:r>
      <w:r w:rsidR="004F664C" w:rsidRPr="009133FE">
        <w:t xml:space="preserve"> Súčasná hodnota pohľadávky sa počíta ako súčet súčinov budúcich peňažných príjmov a príslušných diskontných faktorov.</w:t>
      </w:r>
    </w:p>
    <w:p w14:paraId="4C68462E" w14:textId="77777777" w:rsidR="00A3677A" w:rsidRPr="009133FE" w:rsidRDefault="00A3677A" w:rsidP="00525654">
      <w:pPr>
        <w:pStyle w:val="odstavec"/>
        <w:keepLines/>
        <w:suppressAutoHyphens/>
        <w:ind w:left="425"/>
      </w:pPr>
    </w:p>
    <w:p w14:paraId="57592368" w14:textId="77777777" w:rsidR="002A6B50" w:rsidRPr="009133FE" w:rsidRDefault="00122C5E" w:rsidP="00525654">
      <w:pPr>
        <w:pStyle w:val="abc"/>
      </w:pPr>
      <w:r w:rsidRPr="009133FE">
        <w:t>Finančné účty</w:t>
      </w:r>
    </w:p>
    <w:p w14:paraId="3B498A4F" w14:textId="77777777" w:rsidR="00143EC2" w:rsidRPr="009133FE" w:rsidRDefault="00143EC2" w:rsidP="00525654">
      <w:pPr>
        <w:pStyle w:val="odstavec"/>
        <w:keepLines/>
        <w:suppressAutoHyphens/>
        <w:ind w:left="425"/>
        <w:rPr>
          <w:color w:val="0070C0"/>
        </w:rPr>
      </w:pPr>
      <w:r w:rsidRPr="009133FE">
        <w:t xml:space="preserve">Finančné účty tvorí peňažná hotovosť a zostatky na bankových účtoch, pričom riziko zmeny hodnoty tohto majetku je zanedbateľne nízke. </w:t>
      </w:r>
    </w:p>
    <w:p w14:paraId="316129EC" w14:textId="77777777" w:rsidR="00A459A2" w:rsidRPr="009133FE" w:rsidRDefault="00A459A2" w:rsidP="00525654">
      <w:pPr>
        <w:pStyle w:val="odstavec"/>
        <w:keepLines/>
        <w:suppressAutoHyphens/>
        <w:ind w:left="425"/>
      </w:pPr>
    </w:p>
    <w:p w14:paraId="7792099D" w14:textId="77777777" w:rsidR="002A6B50" w:rsidRPr="009133FE" w:rsidRDefault="00C723D4" w:rsidP="00525654">
      <w:pPr>
        <w:pStyle w:val="abc"/>
      </w:pPr>
      <w:r w:rsidRPr="009133FE">
        <w:t>Náklady budúcich období a príjmy budúcich období</w:t>
      </w:r>
    </w:p>
    <w:p w14:paraId="3887C5CB" w14:textId="77777777" w:rsidR="00A3677A" w:rsidRPr="009133FE" w:rsidRDefault="00C723D4" w:rsidP="00525654">
      <w:pPr>
        <w:pStyle w:val="odstavec"/>
        <w:keepLines/>
        <w:suppressAutoHyphens/>
        <w:ind w:left="425"/>
      </w:pPr>
      <w:r w:rsidRPr="009133FE">
        <w:t>Náklady budúcich období a príjmy budúcich období sú vykázané vo výške, ktorá je potrebná na dodržanie zásady vecnej a časovej súvislosti s účtovným obdobím.</w:t>
      </w:r>
    </w:p>
    <w:p w14:paraId="4A18B028" w14:textId="77777777" w:rsidR="00A3677A" w:rsidRPr="009133FE" w:rsidRDefault="00A3677A" w:rsidP="00525654">
      <w:pPr>
        <w:pStyle w:val="odstavec"/>
        <w:keepLines/>
        <w:suppressAutoHyphens/>
        <w:ind w:left="425"/>
      </w:pPr>
    </w:p>
    <w:p w14:paraId="302AD376" w14:textId="77777777" w:rsidR="002A6B50" w:rsidRPr="009133FE" w:rsidRDefault="00A54AF7" w:rsidP="00525654">
      <w:pPr>
        <w:pStyle w:val="abc"/>
      </w:pPr>
      <w:r w:rsidRPr="009133FE">
        <w:t>Opravné položky</w:t>
      </w:r>
    </w:p>
    <w:p w14:paraId="75FF230A" w14:textId="77777777" w:rsidR="00A3677A" w:rsidRPr="009133FE" w:rsidRDefault="00A54AF7" w:rsidP="00525654">
      <w:pPr>
        <w:pStyle w:val="odstavec"/>
        <w:keepLines/>
        <w:suppressAutoHyphens/>
        <w:ind w:left="425"/>
      </w:pPr>
      <w:r w:rsidRPr="009133FE">
        <w:t xml:space="preserve">Opravné položky sa tvoria na základe zásady opatrnosti, ak je opodstatnené predpokladať, že </w:t>
      </w:r>
      <w:r w:rsidR="00803848" w:rsidRPr="009133FE">
        <w:t>došlo k </w:t>
      </w:r>
      <w:r w:rsidRPr="009133FE">
        <w:t>zníženi</w:t>
      </w:r>
      <w:r w:rsidR="00803848" w:rsidRPr="009133FE">
        <w:t>u</w:t>
      </w:r>
      <w:r w:rsidRPr="009133FE">
        <w:t xml:space="preserve"> hodnoty majetku oproti jeho oceneniu v účtovníctve. Opravná položka sa účtuje v sume opodstatneného predpokladu zníženia hodnoty majetku oproti jeho oceneniu v účtovníctve.</w:t>
      </w:r>
    </w:p>
    <w:p w14:paraId="57F03A48" w14:textId="77777777" w:rsidR="00A3677A" w:rsidRPr="009133FE" w:rsidRDefault="00A3677A" w:rsidP="00525654">
      <w:pPr>
        <w:pStyle w:val="odstavec"/>
        <w:keepLines/>
        <w:suppressAutoHyphens/>
        <w:ind w:left="425"/>
      </w:pPr>
    </w:p>
    <w:p w14:paraId="35F8BB8A" w14:textId="77777777" w:rsidR="002A6B50" w:rsidRPr="009133FE" w:rsidRDefault="00DD1079" w:rsidP="00525654">
      <w:pPr>
        <w:pStyle w:val="abc"/>
      </w:pPr>
      <w:r w:rsidRPr="009133FE">
        <w:t>Rezervy</w:t>
      </w:r>
    </w:p>
    <w:p w14:paraId="223F7FBE" w14:textId="77777777" w:rsidR="00A3677A" w:rsidRPr="009133FE" w:rsidRDefault="000C4682" w:rsidP="00525654">
      <w:pPr>
        <w:pStyle w:val="odstavec"/>
        <w:keepLines/>
        <w:suppressAutoHyphens/>
        <w:ind w:left="425"/>
      </w:pPr>
      <w:r w:rsidRPr="009133FE">
        <w:t xml:space="preserve">Rezerva je záväzok predstavujúci existujúcu povinnosť Spoločnosti, ktorá vznikla z minulých udalostí a je pravdepodobné, že v budúcnosti zníži </w:t>
      </w:r>
      <w:r w:rsidR="00E16251" w:rsidRPr="009133FE">
        <w:t xml:space="preserve">jej </w:t>
      </w:r>
      <w:r w:rsidRPr="009133FE">
        <w:t xml:space="preserve">ekonomické úžitky. </w:t>
      </w:r>
      <w:r w:rsidR="00DD1079" w:rsidRPr="009133FE">
        <w:t xml:space="preserve">Rezervy sú záväzky s neurčitým časovým vymedzením alebo výškou a oceňujú sa </w:t>
      </w:r>
      <w:r w:rsidRPr="009133FE">
        <w:t>odhadom v sume potrebnej na splnenie existujúcej povinnosti ku dňu, ku ktorému sa zostavuje účtovná závierka.</w:t>
      </w:r>
    </w:p>
    <w:p w14:paraId="5419E8B5" w14:textId="77777777" w:rsidR="00525654" w:rsidRDefault="00525654">
      <w:pPr>
        <w:rPr>
          <w:rFonts w:ascii="Arial" w:hAnsi="Arial" w:cs="Arial"/>
          <w:bCs/>
          <w:sz w:val="20"/>
          <w:szCs w:val="20"/>
        </w:rPr>
      </w:pPr>
      <w:r>
        <w:br w:type="page"/>
      </w:r>
    </w:p>
    <w:p w14:paraId="1B743097" w14:textId="46D42846" w:rsidR="00A3677A" w:rsidRPr="009133FE" w:rsidRDefault="000C4682" w:rsidP="00525654">
      <w:pPr>
        <w:pStyle w:val="odstavec"/>
        <w:keepLines/>
        <w:suppressAutoHyphens/>
        <w:ind w:left="425"/>
      </w:pPr>
      <w:r w:rsidRPr="009133FE">
        <w:lastRenderedPageBreak/>
        <w:t xml:space="preserve">Tvorba rezervy sa účtuje na </w:t>
      </w:r>
      <w:r w:rsidR="00B924FF" w:rsidRPr="009133FE">
        <w:t xml:space="preserve">vecne príslušný </w:t>
      </w:r>
      <w:r w:rsidR="00EF04E2" w:rsidRPr="009133FE">
        <w:t xml:space="preserve">nákladový </w:t>
      </w:r>
      <w:r w:rsidR="002A6B50" w:rsidRPr="009133FE">
        <w:t xml:space="preserve">alebo majetkový </w:t>
      </w:r>
      <w:r w:rsidR="00EF04E2" w:rsidRPr="009133FE">
        <w:t>účet</w:t>
      </w:r>
      <w:r w:rsidRPr="009133FE">
        <w:t xml:space="preserve">, ku ktorému záväzok prislúcha. Použitie rezervy sa účtuje na ťarchu vecne príslušného účtu rezerv so súvzťažným zápisom v prospech vecne príslušného účtu záväzkov. </w:t>
      </w:r>
      <w:r w:rsidR="00C47204" w:rsidRPr="009133FE">
        <w:t>Rozpustenie</w:t>
      </w:r>
      <w:r w:rsidRPr="009133FE">
        <w:t xml:space="preserve"> nepotrebnej rezervy alebo jej časti sa účtuje opačným účtovným zápisom</w:t>
      </w:r>
      <w:r w:rsidR="006B544C" w:rsidRPr="009133FE">
        <w:t>,</w:t>
      </w:r>
      <w:r w:rsidRPr="009133FE">
        <w:t xml:space="preserve"> ako sa účtovala tvorba rezervy.</w:t>
      </w:r>
    </w:p>
    <w:p w14:paraId="37035D5C" w14:textId="77777777" w:rsidR="004E5AE0" w:rsidRPr="009133FE" w:rsidRDefault="004E5AE0" w:rsidP="00525654">
      <w:pPr>
        <w:pStyle w:val="odstavec"/>
        <w:keepLines/>
        <w:suppressAutoHyphens/>
        <w:ind w:left="425"/>
      </w:pPr>
    </w:p>
    <w:p w14:paraId="0772610E" w14:textId="2C1DE946" w:rsidR="000A74C9" w:rsidRDefault="00143EC2" w:rsidP="00525654">
      <w:pPr>
        <w:pStyle w:val="odstavec"/>
        <w:keepLines/>
        <w:suppressAutoHyphens/>
        <w:ind w:left="425"/>
      </w:pPr>
      <w:r w:rsidRPr="009133FE">
        <w:t xml:space="preserve">Spoločnosť vytvorila rezervy na nevyčerpanú dovolenku a ročný bonus zamestnancov. </w:t>
      </w:r>
    </w:p>
    <w:p w14:paraId="78926506" w14:textId="77777777" w:rsidR="00525654" w:rsidRPr="00525654" w:rsidRDefault="00525654" w:rsidP="00525654">
      <w:pPr>
        <w:pStyle w:val="odstavec"/>
        <w:keepLines/>
        <w:suppressAutoHyphens/>
        <w:ind w:left="425"/>
      </w:pPr>
    </w:p>
    <w:p w14:paraId="3B293B2E" w14:textId="78FFC696" w:rsidR="002A6B50" w:rsidRPr="009133FE" w:rsidRDefault="00C723D4" w:rsidP="00525654">
      <w:pPr>
        <w:pStyle w:val="abc"/>
      </w:pPr>
      <w:r w:rsidRPr="009133FE">
        <w:t>Záväzky</w:t>
      </w:r>
    </w:p>
    <w:p w14:paraId="37D03857" w14:textId="3C9AC593" w:rsidR="00A3677A" w:rsidRPr="009133FE" w:rsidRDefault="00C723D4" w:rsidP="00525654">
      <w:pPr>
        <w:pStyle w:val="odstavec"/>
        <w:keepLines/>
        <w:suppressAutoHyphens/>
        <w:ind w:left="425"/>
      </w:pPr>
      <w:r w:rsidRPr="009133FE">
        <w:t xml:space="preserve">Záväzky </w:t>
      </w:r>
      <w:r w:rsidR="006B544C" w:rsidRPr="009133FE">
        <w:t xml:space="preserve">sa </w:t>
      </w:r>
      <w:r w:rsidRPr="009133FE">
        <w:t>pri ich vzniku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9133FE" w:rsidRDefault="00A3677A" w:rsidP="00525654">
      <w:pPr>
        <w:pStyle w:val="odstavec"/>
        <w:keepLines/>
        <w:suppressAutoHyphens/>
        <w:ind w:left="425"/>
      </w:pPr>
    </w:p>
    <w:p w14:paraId="1EB7F9D7" w14:textId="77777777" w:rsidR="002A6B50" w:rsidRPr="009133FE" w:rsidRDefault="00897A48" w:rsidP="00525654">
      <w:pPr>
        <w:pStyle w:val="abc"/>
      </w:pPr>
      <w:r w:rsidRPr="009133FE">
        <w:t>Zamestnanecké po</w:t>
      </w:r>
      <w:r w:rsidR="001574DF" w:rsidRPr="009133FE">
        <w:t>žitky</w:t>
      </w:r>
    </w:p>
    <w:p w14:paraId="12F8648E" w14:textId="74CD8C58" w:rsidR="002A6B50" w:rsidRPr="009133FE" w:rsidRDefault="001574DF" w:rsidP="00525654">
      <w:pPr>
        <w:pStyle w:val="ABC-paragrahinNotes"/>
        <w:keepLines/>
        <w:suppressAutoHyphens/>
        <w:spacing w:after="0"/>
        <w:ind w:left="425"/>
        <w:rPr>
          <w:rFonts w:cs="Arial"/>
          <w:sz w:val="20"/>
          <w:lang w:val="sk-SK"/>
        </w:rPr>
      </w:pPr>
      <w:r w:rsidRPr="009133FE">
        <w:rPr>
          <w:rFonts w:cs="Arial"/>
          <w:sz w:val="20"/>
          <w:lang w:val="sk-SK"/>
        </w:rPr>
        <w:t>Platy, mzdy, príspevky do štátnych dôchodkových a poistných fondov, platená ročná dovolenka a</w:t>
      </w:r>
      <w:r w:rsidR="006B544C" w:rsidRPr="009133FE">
        <w:rPr>
          <w:rFonts w:cs="Arial"/>
          <w:sz w:val="20"/>
          <w:lang w:val="sk-SK"/>
        </w:rPr>
        <w:t xml:space="preserve"> </w:t>
      </w:r>
      <w:r w:rsidR="002A4CE6" w:rsidRPr="009133FE">
        <w:rPr>
          <w:rFonts w:cs="Arial"/>
          <w:sz w:val="20"/>
          <w:lang w:val="sk-SK"/>
        </w:rPr>
        <w:t>platená zdravotná dovolenka</w:t>
      </w:r>
      <w:r w:rsidRPr="009133FE">
        <w:rPr>
          <w:rFonts w:cs="Arial"/>
          <w:sz w:val="20"/>
          <w:lang w:val="sk-SK"/>
        </w:rPr>
        <w:t>, bonusy a ostatné nepeňažné požitky (napr</w:t>
      </w:r>
      <w:r w:rsidR="00BC2A59" w:rsidRPr="009133FE">
        <w:rPr>
          <w:rFonts w:cs="Arial"/>
          <w:sz w:val="20"/>
          <w:lang w:val="sk-SK"/>
        </w:rPr>
        <w:t xml:space="preserve">. </w:t>
      </w:r>
      <w:r w:rsidRPr="009133FE">
        <w:rPr>
          <w:rFonts w:cs="Arial"/>
          <w:sz w:val="20"/>
          <w:lang w:val="sk-SK"/>
        </w:rPr>
        <w:t>zdravotná starostlivosť) sa účtujú v účtovnom období</w:t>
      </w:r>
      <w:r w:rsidR="007F79CC" w:rsidRPr="009133FE">
        <w:rPr>
          <w:rFonts w:cs="Arial"/>
          <w:sz w:val="20"/>
          <w:lang w:val="sk-SK"/>
        </w:rPr>
        <w:t>, s ktorým vecne a časovo súvisia.</w:t>
      </w:r>
    </w:p>
    <w:p w14:paraId="5F065554" w14:textId="77777777" w:rsidR="00143EC2" w:rsidRPr="009133FE" w:rsidRDefault="00143EC2" w:rsidP="00525654">
      <w:pPr>
        <w:pStyle w:val="ABC-paragrahinNotes"/>
        <w:keepLines/>
        <w:suppressAutoHyphens/>
        <w:spacing w:after="0"/>
        <w:ind w:left="425"/>
        <w:rPr>
          <w:rFonts w:cs="Arial"/>
          <w:sz w:val="20"/>
          <w:lang w:val="sk-SK"/>
        </w:rPr>
      </w:pPr>
    </w:p>
    <w:p w14:paraId="790CB259" w14:textId="77777777" w:rsidR="00143EC2" w:rsidRPr="009133FE" w:rsidRDefault="00143EC2" w:rsidP="00525654">
      <w:pPr>
        <w:pStyle w:val="ABC-paragrahinNotes"/>
        <w:keepLines/>
        <w:suppressAutoHyphens/>
        <w:spacing w:after="0"/>
        <w:ind w:left="425"/>
        <w:rPr>
          <w:rFonts w:cs="Arial"/>
          <w:sz w:val="20"/>
          <w:lang w:val="sk-SK"/>
        </w:rPr>
      </w:pPr>
      <w:r w:rsidRPr="009133FE">
        <w:rPr>
          <w:rFonts w:cs="Arial"/>
          <w:sz w:val="20"/>
          <w:lang w:val="sk-SK"/>
        </w:rPr>
        <w:t xml:space="preserve">Na nevyčerpanú dovolenku Spoločnosť vytvára rezervu. </w:t>
      </w:r>
    </w:p>
    <w:p w14:paraId="7722ED80" w14:textId="77777777" w:rsidR="00143EC2" w:rsidRPr="009133FE" w:rsidRDefault="00143EC2" w:rsidP="00525654">
      <w:pPr>
        <w:pStyle w:val="ABC-paragrahinNotes"/>
        <w:keepLines/>
        <w:suppressAutoHyphens/>
        <w:spacing w:after="0"/>
        <w:ind w:left="425"/>
        <w:rPr>
          <w:rFonts w:cs="Arial"/>
          <w:sz w:val="20"/>
          <w:lang w:val="sk-SK"/>
        </w:rPr>
      </w:pPr>
    </w:p>
    <w:p w14:paraId="11FE3A5E" w14:textId="77777777" w:rsidR="00143EC2" w:rsidRPr="009133FE" w:rsidRDefault="00143EC2" w:rsidP="00525654">
      <w:pPr>
        <w:pStyle w:val="ABC-paragrahinNotes"/>
        <w:keepLines/>
        <w:suppressAutoHyphens/>
        <w:spacing w:after="0"/>
        <w:ind w:left="425"/>
        <w:rPr>
          <w:rFonts w:cs="Arial"/>
          <w:sz w:val="20"/>
          <w:lang w:val="sk-SK"/>
        </w:rPr>
      </w:pPr>
      <w:r w:rsidRPr="009133FE">
        <w:rPr>
          <w:rFonts w:cs="Arial"/>
          <w:sz w:val="20"/>
          <w:lang w:val="sk-SK"/>
        </w:rPr>
        <w:t>Spoločnosť poskytuje svojim zamestnancom doplnkové dôchodkové sporenie prostredníctvom príspevkov do nezávislých penzijných fondov.</w:t>
      </w:r>
    </w:p>
    <w:p w14:paraId="5E365EF2" w14:textId="77777777" w:rsidR="002A6B50" w:rsidRPr="009133FE" w:rsidRDefault="002A6B50" w:rsidP="00525654">
      <w:pPr>
        <w:pStyle w:val="ABC-paragrahinNotes"/>
        <w:keepLines/>
        <w:suppressAutoHyphens/>
        <w:spacing w:after="0"/>
        <w:ind w:left="425"/>
        <w:rPr>
          <w:rFonts w:cs="Arial"/>
          <w:sz w:val="20"/>
          <w:lang w:val="sk-SK"/>
        </w:rPr>
      </w:pPr>
    </w:p>
    <w:p w14:paraId="3FF106B9" w14:textId="77777777" w:rsidR="002A6B50" w:rsidRPr="009133FE" w:rsidRDefault="00B90E35" w:rsidP="00525654">
      <w:pPr>
        <w:pStyle w:val="abc"/>
      </w:pPr>
      <w:r w:rsidRPr="009133FE">
        <w:t>Splatná daň z príjmu</w:t>
      </w:r>
    </w:p>
    <w:p w14:paraId="1C9BC386" w14:textId="119D4891" w:rsidR="00A3677A" w:rsidRPr="009133FE" w:rsidRDefault="00523395" w:rsidP="00525654">
      <w:pPr>
        <w:pStyle w:val="odstavec"/>
        <w:keepLines/>
        <w:suppressAutoHyphens/>
        <w:ind w:left="425"/>
      </w:pPr>
      <w:r w:rsidRPr="009133FE">
        <w:t>Daň z príjm</w:t>
      </w:r>
      <w:r w:rsidR="0017674C" w:rsidRPr="009133FE">
        <w:t>u</w:t>
      </w:r>
      <w:r w:rsidRPr="009133FE">
        <w:t xml:space="preserve">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w:t>
      </w:r>
      <w:r w:rsidR="0017674C" w:rsidRPr="009133FE">
        <w:t>než jej</w:t>
      </w:r>
      <w:r w:rsidRPr="009133FE">
        <w:t xml:space="preserve"> daňová povinnosť za tento rok, Spoločnosť vykazuje výslednú daňovú pohľadávku.</w:t>
      </w:r>
    </w:p>
    <w:p w14:paraId="1EA8ADC5" w14:textId="77777777" w:rsidR="00A3677A" w:rsidRPr="009133FE" w:rsidRDefault="00A3677A" w:rsidP="00525654">
      <w:pPr>
        <w:pStyle w:val="odstavec"/>
        <w:keepLines/>
        <w:suppressAutoHyphens/>
        <w:ind w:left="425"/>
      </w:pPr>
    </w:p>
    <w:p w14:paraId="481F19FC" w14:textId="77777777" w:rsidR="002A6B50" w:rsidRPr="009133FE" w:rsidRDefault="00DD1079" w:rsidP="00525654">
      <w:pPr>
        <w:pStyle w:val="abc"/>
      </w:pPr>
      <w:r w:rsidRPr="009133FE">
        <w:t>Odložená daň z príjmu</w:t>
      </w:r>
    </w:p>
    <w:p w14:paraId="6A77DB29" w14:textId="39D7A229" w:rsidR="00A3677A" w:rsidRPr="009133FE" w:rsidRDefault="00DD1079" w:rsidP="00525654">
      <w:pPr>
        <w:pStyle w:val="odstavec"/>
        <w:keepLines/>
        <w:suppressAutoHyphens/>
        <w:ind w:left="425"/>
      </w:pPr>
      <w:r w:rsidRPr="009133FE">
        <w:t xml:space="preserve">Odložená daň z príjmu </w:t>
      </w:r>
      <w:r w:rsidR="00122C5E" w:rsidRPr="009133FE">
        <w:t>vyplýva z</w:t>
      </w:r>
      <w:r w:rsidR="00143EC2" w:rsidRPr="009133FE">
        <w:t xml:space="preserve"> </w:t>
      </w:r>
      <w:r w:rsidRPr="009133FE">
        <w:t>rozdiel</w:t>
      </w:r>
      <w:r w:rsidR="00122C5E" w:rsidRPr="009133FE">
        <w:t>ov</w:t>
      </w:r>
      <w:r w:rsidRPr="009133FE">
        <w:t xml:space="preserve"> medzi účtovnou hodnotou majetku a účtovnou hodnotou záväzkov vykázanou v súvahe a ich daňovou základňou</w:t>
      </w:r>
      <w:r w:rsidR="00143EC2" w:rsidRPr="009133FE">
        <w:t>.</w:t>
      </w:r>
    </w:p>
    <w:p w14:paraId="7A7ECED1" w14:textId="77777777" w:rsidR="00A355C2" w:rsidRPr="009133FE" w:rsidRDefault="00A355C2" w:rsidP="00525654">
      <w:pPr>
        <w:pStyle w:val="odstavec"/>
        <w:keepLines/>
        <w:suppressAutoHyphens/>
        <w:ind w:left="425"/>
      </w:pPr>
    </w:p>
    <w:p w14:paraId="6DD11698" w14:textId="77777777" w:rsidR="00475AF9" w:rsidRPr="009133FE" w:rsidRDefault="00475AF9" w:rsidP="00525654">
      <w:pPr>
        <w:pStyle w:val="odstavec"/>
        <w:keepLines/>
        <w:suppressAutoHyphens/>
        <w:ind w:left="425"/>
      </w:pPr>
      <w:r w:rsidRPr="009133FE">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095CAA00" w14:textId="77777777" w:rsidR="00A3677A" w:rsidRPr="009133FE" w:rsidRDefault="00A3677A" w:rsidP="00525654">
      <w:pPr>
        <w:pStyle w:val="odstavec"/>
        <w:keepLines/>
        <w:suppressAutoHyphens/>
        <w:ind w:left="425"/>
      </w:pPr>
    </w:p>
    <w:p w14:paraId="42F28151" w14:textId="77777777" w:rsidR="00A3677A" w:rsidRPr="009133FE" w:rsidRDefault="00DD1079" w:rsidP="00525654">
      <w:pPr>
        <w:pStyle w:val="odstavec"/>
        <w:keepLines/>
        <w:suppressAutoHyphens/>
        <w:ind w:left="425"/>
      </w:pPr>
      <w:r w:rsidRPr="009133FE">
        <w:t>Odložená daňová pohľadávka sa účtuje iba do takej výšky, do akej je pravdepodobné, že bude možné dočasné rozdiely vyrovnať voči budúcemu základu dane.</w:t>
      </w:r>
    </w:p>
    <w:p w14:paraId="6C57C68E" w14:textId="77777777" w:rsidR="004E5AE0" w:rsidRPr="009133FE" w:rsidRDefault="004E5AE0" w:rsidP="00525654">
      <w:pPr>
        <w:pStyle w:val="odstavec"/>
        <w:keepLines/>
        <w:suppressAutoHyphens/>
        <w:ind w:left="425"/>
      </w:pPr>
    </w:p>
    <w:p w14:paraId="7E693662" w14:textId="77777777" w:rsidR="00A3677A" w:rsidRPr="009133FE" w:rsidRDefault="00DD1079" w:rsidP="00525654">
      <w:pPr>
        <w:pStyle w:val="odstavec"/>
        <w:keepLines/>
        <w:suppressAutoHyphens/>
        <w:ind w:left="425"/>
      </w:pPr>
      <w:r w:rsidRPr="009133FE">
        <w:t>Pri výpočte odloženej dane sa použije sadzba dane z príjmov, o ktorej sa predpokladá, že bude platiť v čase vyrov</w:t>
      </w:r>
      <w:r w:rsidR="005C39C1" w:rsidRPr="009133FE">
        <w:t>nania odloženej dane.</w:t>
      </w:r>
    </w:p>
    <w:p w14:paraId="25585719" w14:textId="77777777" w:rsidR="004C71AC" w:rsidRPr="009133FE" w:rsidRDefault="004C71AC" w:rsidP="00525654">
      <w:pPr>
        <w:pStyle w:val="odstavec"/>
        <w:keepLines/>
        <w:suppressAutoHyphens/>
        <w:ind w:left="425"/>
      </w:pPr>
    </w:p>
    <w:p w14:paraId="4912198C" w14:textId="77777777" w:rsidR="00A3677A" w:rsidRPr="009133FE" w:rsidRDefault="002A6B50" w:rsidP="00525654">
      <w:pPr>
        <w:pStyle w:val="abc"/>
      </w:pPr>
      <w:r w:rsidRPr="009133FE">
        <w:t>Dotácie zo štátneho rozpočtu</w:t>
      </w:r>
    </w:p>
    <w:p w14:paraId="566AE3EE" w14:textId="77777777" w:rsidR="00A3677A" w:rsidRPr="009133FE" w:rsidRDefault="002A6B50" w:rsidP="00525654">
      <w:pPr>
        <w:pStyle w:val="odstavec"/>
        <w:keepLines/>
        <w:suppressAutoHyphens/>
        <w:ind w:left="425"/>
      </w:pPr>
      <w:r w:rsidRPr="009133FE">
        <w:t xml:space="preserve">O nároku na dotáciu, podporu alebo príspevok sa účtuje, ak je takmer isté, že na základe splnených podmienok na poskytnutie dotácie, podpory alebo príspevku budú </w:t>
      </w:r>
      <w:r w:rsidR="00831752" w:rsidRPr="009133FE">
        <w:t xml:space="preserve">tieto finančné prostriedky </w:t>
      </w:r>
      <w:r w:rsidRPr="009133FE">
        <w:t>Spoločnosti poskytnuté.</w:t>
      </w:r>
    </w:p>
    <w:p w14:paraId="1609F7B4" w14:textId="77777777" w:rsidR="00525654" w:rsidRDefault="00525654">
      <w:pPr>
        <w:rPr>
          <w:rFonts w:ascii="Arial" w:hAnsi="Arial" w:cs="Arial"/>
          <w:bCs/>
          <w:sz w:val="20"/>
          <w:szCs w:val="20"/>
        </w:rPr>
      </w:pPr>
      <w:r>
        <w:br w:type="page"/>
      </w:r>
    </w:p>
    <w:p w14:paraId="4EAE57D6" w14:textId="233A7E3F" w:rsidR="005D49E9" w:rsidRPr="009133FE" w:rsidRDefault="002A6B50" w:rsidP="00525654">
      <w:pPr>
        <w:pStyle w:val="odstavec"/>
        <w:keepLines/>
        <w:suppressAutoHyphens/>
        <w:ind w:left="425"/>
      </w:pPr>
      <w:r w:rsidRPr="009133FE">
        <w:lastRenderedPageBreak/>
        <w:t xml:space="preserve">Prijaté dotácie zo štátneho rozpočtu sa účtujú ako záväzok Spoločnosti ku dňu prijatia. Dotácie na hospodársku činnosť sa účtujú </w:t>
      </w:r>
      <w:r w:rsidR="007977EA" w:rsidRPr="009133FE">
        <w:t>ako o</w:t>
      </w:r>
      <w:r w:rsidRPr="009133FE">
        <w:t>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w:t>
      </w:r>
      <w:r w:rsidR="004575C5" w:rsidRPr="009133FE">
        <w:t> </w:t>
      </w:r>
      <w:r w:rsidRPr="009133FE">
        <w:t xml:space="preserve">prospech </w:t>
      </w:r>
      <w:r w:rsidR="007977EA" w:rsidRPr="009133FE">
        <w:t>v</w:t>
      </w:r>
      <w:r w:rsidRPr="009133FE">
        <w:t>ýnos</w:t>
      </w:r>
      <w:r w:rsidR="007977EA" w:rsidRPr="009133FE">
        <w:t>ov</w:t>
      </w:r>
      <w:r w:rsidRPr="009133FE">
        <w:t xml:space="preserve"> budúcich období a následne sa </w:t>
      </w:r>
      <w:r w:rsidR="007977EA" w:rsidRPr="009133FE">
        <w:t>vykážu ako o</w:t>
      </w:r>
      <w:r w:rsidRPr="009133FE">
        <w:t>statné výnosy z hospodárskej činnosti v časovej a vecnej súvislosti so zaúčtovaním odpisov obstaraného dlhodobého majetku.</w:t>
      </w:r>
    </w:p>
    <w:p w14:paraId="116C847D" w14:textId="77777777" w:rsidR="005D49E9" w:rsidRPr="009133FE" w:rsidRDefault="005D49E9" w:rsidP="00525654">
      <w:pPr>
        <w:pStyle w:val="odstavec"/>
        <w:keepLines/>
        <w:suppressAutoHyphens/>
        <w:ind w:left="425"/>
      </w:pPr>
    </w:p>
    <w:p w14:paraId="0B23576D" w14:textId="77777777" w:rsidR="005D49E9" w:rsidRPr="009133FE" w:rsidRDefault="00C723D4" w:rsidP="00525654">
      <w:pPr>
        <w:pStyle w:val="abc"/>
      </w:pPr>
      <w:r w:rsidRPr="009133FE">
        <w:t>Výdavky budúcich období a výnosy budúcich období</w:t>
      </w:r>
    </w:p>
    <w:p w14:paraId="65DDA3EC" w14:textId="77777777" w:rsidR="00A3677A" w:rsidRPr="009133FE" w:rsidRDefault="00C723D4" w:rsidP="00525654">
      <w:pPr>
        <w:pStyle w:val="odstavec"/>
        <w:keepLines/>
        <w:suppressAutoHyphens/>
        <w:ind w:left="425"/>
      </w:pPr>
      <w:r w:rsidRPr="009133FE">
        <w:t>Výdavky budúcich období a výnosy budúcich období sú vykázané vo výške, ktorá je potrebná na dodržanie zásady vecnej a časovej súvislosti s účtovným obdobím.</w:t>
      </w:r>
    </w:p>
    <w:p w14:paraId="7554694E" w14:textId="77777777" w:rsidR="001B66A5" w:rsidRPr="009133FE" w:rsidRDefault="001B66A5" w:rsidP="00525654">
      <w:pPr>
        <w:pStyle w:val="odstavec"/>
        <w:keepLines/>
        <w:suppressAutoHyphens/>
        <w:ind w:left="425"/>
        <w:rPr>
          <w:highlight w:val="red"/>
        </w:rPr>
      </w:pPr>
    </w:p>
    <w:p w14:paraId="4258DEE8" w14:textId="77777777" w:rsidR="002A6B50" w:rsidRPr="009133FE" w:rsidRDefault="00DD1079" w:rsidP="00525654">
      <w:pPr>
        <w:pStyle w:val="abc"/>
      </w:pPr>
      <w:r w:rsidRPr="009133FE">
        <w:t>Cudzia mena</w:t>
      </w:r>
    </w:p>
    <w:p w14:paraId="666C30A3" w14:textId="458597D0" w:rsidR="005D49E9" w:rsidRPr="009133FE" w:rsidRDefault="00DD1079" w:rsidP="00525654">
      <w:pPr>
        <w:pStyle w:val="odstavec"/>
        <w:keepLines/>
        <w:suppressAutoHyphens/>
        <w:ind w:left="425"/>
      </w:pPr>
      <w:r w:rsidRPr="009133FE">
        <w:t>Majetok a záväzky vyjadrené v cudzej mene</w:t>
      </w:r>
      <w:r w:rsidR="00B609A3" w:rsidRPr="009133FE">
        <w:t xml:space="preserve"> (okrem preddavkov prijatých a poskytnutých)</w:t>
      </w:r>
      <w:r w:rsidRPr="009133FE">
        <w:t xml:space="preserve"> sa prepočítavajú</w:t>
      </w:r>
      <w:r w:rsidR="003A26B3" w:rsidRPr="009133FE">
        <w:t xml:space="preserve"> na</w:t>
      </w:r>
      <w:r w:rsidRPr="009133FE">
        <w:t xml:space="preserve"> </w:t>
      </w:r>
      <w:r w:rsidR="00B609A3" w:rsidRPr="009133FE">
        <w:t>eurá referenčným výmenným kurzom určeným a vyhláseným Európskou centrálnou bankou alebo Národnou bank</w:t>
      </w:r>
      <w:r w:rsidR="002376EF" w:rsidRPr="009133FE">
        <w:t>o</w:t>
      </w:r>
      <w:r w:rsidR="00B609A3" w:rsidRPr="009133FE">
        <w:t xml:space="preserve">u Slovenska v deň predchádzajúci dňu uskutočnenia účtovného prípadu alebo v deň, ku ktorému sa zostavuje účtovná závierka. </w:t>
      </w:r>
      <w:r w:rsidRPr="009133FE">
        <w:t>Vzniknu</w:t>
      </w:r>
      <w:r w:rsidR="00790655" w:rsidRPr="009133FE">
        <w:t>té kurzové rozdiely sa účtujú s </w:t>
      </w:r>
      <w:r w:rsidRPr="009133FE">
        <w:t>vplyvom na výsledok hospodárenia.</w:t>
      </w:r>
    </w:p>
    <w:p w14:paraId="5F92CC8F" w14:textId="77777777" w:rsidR="005D49E9" w:rsidRPr="009133FE" w:rsidRDefault="005D49E9" w:rsidP="00525654">
      <w:pPr>
        <w:pStyle w:val="odstavec"/>
        <w:keepLines/>
        <w:suppressAutoHyphens/>
        <w:ind w:left="425"/>
      </w:pPr>
    </w:p>
    <w:p w14:paraId="1DBE60A5" w14:textId="77777777" w:rsidR="005D49E9" w:rsidRPr="009133FE" w:rsidRDefault="00DD1079" w:rsidP="00525654">
      <w:pPr>
        <w:pStyle w:val="abc"/>
      </w:pPr>
      <w:r w:rsidRPr="009133FE">
        <w:t>V</w:t>
      </w:r>
      <w:r w:rsidR="00A8019C" w:rsidRPr="009133FE">
        <w:t>ykazovanie v</w:t>
      </w:r>
      <w:r w:rsidRPr="009133FE">
        <w:t>ýnos</w:t>
      </w:r>
      <w:r w:rsidR="00A8019C" w:rsidRPr="009133FE">
        <w:t>ov</w:t>
      </w:r>
    </w:p>
    <w:p w14:paraId="2B8E537D" w14:textId="77777777" w:rsidR="00A3677A" w:rsidRPr="009133FE" w:rsidRDefault="00B0184F" w:rsidP="00525654">
      <w:pPr>
        <w:pStyle w:val="odstavec"/>
        <w:keepLines/>
        <w:suppressAutoHyphens/>
        <w:ind w:left="425"/>
      </w:pPr>
      <w:r w:rsidRPr="009133FE">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9133FE" w:rsidRDefault="00A3677A" w:rsidP="00525654">
      <w:pPr>
        <w:pStyle w:val="odstavec"/>
        <w:keepLines/>
        <w:suppressAutoHyphens/>
        <w:ind w:left="425"/>
      </w:pPr>
    </w:p>
    <w:p w14:paraId="55D3D607" w14:textId="736948A0" w:rsidR="00A3677A" w:rsidRPr="009133FE" w:rsidRDefault="00B0184F" w:rsidP="00525654">
      <w:pPr>
        <w:pStyle w:val="odstavec"/>
        <w:keepLines/>
        <w:suppressAutoHyphens/>
        <w:ind w:left="425"/>
      </w:pPr>
      <w:r w:rsidRPr="009133FE">
        <w:t>Výnosy z predaja služieb sa vykazujú v účtovnom období, v ktorom boli služby poskytnuté s ohľadom na stav rozpracovanosti danej služby. Ten je zistený na základe skutočne poskytnutých služieb ako pomernej časti k celkovému rozsahu dohodnutých služieb.</w:t>
      </w:r>
    </w:p>
    <w:p w14:paraId="3AC6B71D" w14:textId="77777777" w:rsidR="00A3677A" w:rsidRPr="009133FE" w:rsidRDefault="00A3677A" w:rsidP="00525654">
      <w:pPr>
        <w:pStyle w:val="odstavec"/>
        <w:keepLines/>
        <w:suppressAutoHyphens/>
        <w:ind w:left="425"/>
      </w:pPr>
    </w:p>
    <w:p w14:paraId="746BB4F0" w14:textId="6B88176A" w:rsidR="00A3677A" w:rsidRPr="009133FE" w:rsidRDefault="00EF04E2" w:rsidP="00525654">
      <w:pPr>
        <w:pStyle w:val="odstavec"/>
        <w:keepLines/>
        <w:suppressAutoHyphens/>
        <w:ind w:left="425"/>
      </w:pPr>
      <w:r w:rsidRPr="009133FE">
        <w:t xml:space="preserve">Výnosy sa vykazujú po odpočítaní dane z pridanej hodnoty, zliav a zrážok (rabaty, bonusy, skontá, dobropisy a pod.). Výnosové úroky sa účtujú </w:t>
      </w:r>
      <w:r w:rsidR="002A6B50" w:rsidRPr="009133FE">
        <w:t>rovnomerne v účtovných obdobiach, ktorých sa vecne a</w:t>
      </w:r>
      <w:r w:rsidR="007268B7" w:rsidRPr="009133FE">
        <w:t xml:space="preserve"> </w:t>
      </w:r>
      <w:r w:rsidR="002A6B50" w:rsidRPr="009133FE">
        <w:t>časovo týkajú</w:t>
      </w:r>
      <w:r w:rsidR="005D0400" w:rsidRPr="009133FE">
        <w:t>.</w:t>
      </w:r>
      <w:r w:rsidRPr="009133FE">
        <w:t xml:space="preserve"> Výnosy z</w:t>
      </w:r>
      <w:r w:rsidR="00182CB5" w:rsidRPr="009133FE">
        <w:t xml:space="preserve"> </w:t>
      </w:r>
      <w:r w:rsidRPr="009133FE">
        <w:t>dividend sa zaúčtujú v čase vzniku práva Spoločnosti na prijatie platby.</w:t>
      </w:r>
    </w:p>
    <w:p w14:paraId="6309607C" w14:textId="77777777" w:rsidR="00A3677A" w:rsidRPr="009133FE" w:rsidRDefault="00A3677A" w:rsidP="00525654">
      <w:pPr>
        <w:pStyle w:val="odstavec"/>
        <w:keepLines/>
        <w:suppressAutoHyphens/>
        <w:ind w:left="425"/>
      </w:pPr>
    </w:p>
    <w:p w14:paraId="79C75447" w14:textId="469444E0" w:rsidR="00A3677A" w:rsidRPr="009133FE" w:rsidRDefault="00EF04E2" w:rsidP="00525654">
      <w:pPr>
        <w:pStyle w:val="odstavec"/>
        <w:keepLines/>
        <w:suppressAutoHyphens/>
        <w:ind w:left="425"/>
      </w:pPr>
      <w:r w:rsidRPr="009133FE">
        <w:t xml:space="preserve">Výnosy Spoločnosti tvoria najmä tržby z predaja </w:t>
      </w:r>
      <w:r w:rsidR="00C01AB5" w:rsidRPr="009133FE">
        <w:t>služieb.</w:t>
      </w:r>
    </w:p>
    <w:p w14:paraId="6EF922D3" w14:textId="77777777" w:rsidR="00A3677A" w:rsidRPr="009133FE" w:rsidRDefault="00A3677A" w:rsidP="00525654">
      <w:pPr>
        <w:pStyle w:val="odstavec"/>
        <w:keepLines/>
        <w:suppressAutoHyphens/>
        <w:ind w:left="425"/>
      </w:pPr>
    </w:p>
    <w:p w14:paraId="0BBA8CB9" w14:textId="77777777" w:rsidR="00A3677A" w:rsidRPr="009133FE" w:rsidRDefault="002A6B50" w:rsidP="00525654">
      <w:pPr>
        <w:pStyle w:val="abc"/>
      </w:pPr>
      <w:r w:rsidRPr="009133FE">
        <w:t>Oprava chýb minulých období</w:t>
      </w:r>
    </w:p>
    <w:p w14:paraId="0EB54D79" w14:textId="0ACFAF4F" w:rsidR="007A549A" w:rsidRPr="009133FE" w:rsidRDefault="002A6B50" w:rsidP="00525654">
      <w:pPr>
        <w:pStyle w:val="odstavec"/>
        <w:keepLines/>
        <w:suppressAutoHyphens/>
        <w:ind w:left="425"/>
      </w:pPr>
      <w:r w:rsidRPr="009133FE">
        <w:t xml:space="preserve">Ak Spoločnosť zistí v bežnom účtovnom období významnú chybu týkajúcu sa minulých účtovných období, opraví </w:t>
      </w:r>
      <w:r w:rsidR="00531102" w:rsidRPr="009133FE">
        <w:t xml:space="preserve">ju </w:t>
      </w:r>
      <w:r w:rsidRPr="009133FE">
        <w:t>na účt</w:t>
      </w:r>
      <w:r w:rsidR="002614F4" w:rsidRPr="009133FE">
        <w:t xml:space="preserve">och </w:t>
      </w:r>
      <w:r w:rsidR="003101B0" w:rsidRPr="009133FE">
        <w:rPr>
          <w:i/>
        </w:rPr>
        <w:t>Nerozdelený zisk minulých rokov</w:t>
      </w:r>
      <w:r w:rsidR="0051721F" w:rsidRPr="009133FE">
        <w:t xml:space="preserve"> a</w:t>
      </w:r>
      <w:r w:rsidR="008D5222" w:rsidRPr="009133FE">
        <w:t>lebo</w:t>
      </w:r>
      <w:r w:rsidR="0051721F" w:rsidRPr="009133FE">
        <w:t xml:space="preserve"> </w:t>
      </w:r>
      <w:r w:rsidR="0051721F" w:rsidRPr="009133FE">
        <w:rPr>
          <w:i/>
        </w:rPr>
        <w:t>N</w:t>
      </w:r>
      <w:r w:rsidR="003101B0" w:rsidRPr="009133FE">
        <w:rPr>
          <w:i/>
        </w:rPr>
        <w:t>euhradená strata minulých rokov</w:t>
      </w:r>
      <w:r w:rsidR="001B66A5" w:rsidRPr="009133FE">
        <w:t>,</w:t>
      </w:r>
      <w:r w:rsidRPr="009133FE">
        <w:t xml:space="preserve"> t.</w:t>
      </w:r>
      <w:r w:rsidR="00531102" w:rsidRPr="009133FE">
        <w:t xml:space="preserve"> </w:t>
      </w:r>
      <w:r w:rsidRPr="009133FE">
        <w:t>j. bez vplyvu na výsledok hospodárenia v bežnom účtovnom období. Opravy nevýznamných chýb minulých účtovných období sa účtujú v bežnom účtovnom období na príslušný nákladový alebo výnosový účet.</w:t>
      </w:r>
    </w:p>
    <w:p w14:paraId="5C69CEFC" w14:textId="77777777" w:rsidR="00E40C48" w:rsidRPr="009133FE" w:rsidRDefault="00E40C48" w:rsidP="00525654">
      <w:pPr>
        <w:pStyle w:val="odstavec"/>
        <w:keepLines/>
        <w:suppressAutoHyphens/>
        <w:ind w:left="425"/>
      </w:pPr>
      <w:bookmarkStart w:id="12" w:name="_Hlk87111933"/>
    </w:p>
    <w:p w14:paraId="3D1D9880" w14:textId="4862358D" w:rsidR="00A154F1" w:rsidRPr="009133FE" w:rsidRDefault="00A154F1" w:rsidP="00525654">
      <w:pPr>
        <w:pStyle w:val="odstavec"/>
        <w:keepLines/>
        <w:suppressAutoHyphens/>
        <w:ind w:left="425"/>
      </w:pPr>
      <w:r w:rsidRPr="009133FE">
        <w:t xml:space="preserve">V roku </w:t>
      </w:r>
      <w:r w:rsidR="00B700B2" w:rsidRPr="009133FE">
        <w:t>202</w:t>
      </w:r>
      <w:r w:rsidR="00C01AB5" w:rsidRPr="009133FE">
        <w:t>4</w:t>
      </w:r>
      <w:r w:rsidR="00F65BEB" w:rsidRPr="009133FE">
        <w:t xml:space="preserve"> S</w:t>
      </w:r>
      <w:r w:rsidRPr="009133FE">
        <w:t>poločnosť neúčtovala o oprave významných chýb minulých období</w:t>
      </w:r>
      <w:r w:rsidR="005D6204">
        <w:t>.</w:t>
      </w:r>
    </w:p>
    <w:p w14:paraId="33703EB1" w14:textId="77777777" w:rsidR="00E40C48" w:rsidRPr="009133FE" w:rsidRDefault="00E40C48" w:rsidP="00525654">
      <w:pPr>
        <w:pStyle w:val="odstavec"/>
        <w:keepLines/>
        <w:suppressAutoHyphens/>
        <w:ind w:left="425"/>
      </w:pPr>
    </w:p>
    <w:bookmarkEnd w:id="12"/>
    <w:p w14:paraId="008AC4B3" w14:textId="77777777" w:rsidR="00182CB5" w:rsidRPr="009133FE" w:rsidRDefault="00182CB5" w:rsidP="00525654">
      <w:pPr>
        <w:pStyle w:val="Default"/>
        <w:keepLines/>
        <w:suppressAutoHyphens/>
        <w:ind w:left="425"/>
        <w:rPr>
          <w:bCs/>
          <w:i/>
          <w:iCs/>
          <w:color w:val="00B050"/>
          <w:sz w:val="20"/>
          <w:szCs w:val="20"/>
        </w:rPr>
      </w:pPr>
    </w:p>
    <w:p w14:paraId="53097BBF" w14:textId="77777777" w:rsidR="00F714B9" w:rsidRPr="009133FE" w:rsidRDefault="00F714B9" w:rsidP="00525654">
      <w:pPr>
        <w:pStyle w:val="odstavec"/>
        <w:keepLines/>
        <w:suppressAutoHyphens/>
        <w:ind w:left="425"/>
        <w:sectPr w:rsidR="00F714B9" w:rsidRPr="009133FE" w:rsidSect="00FB6913">
          <w:headerReference w:type="default" r:id="rId10"/>
          <w:pgSz w:w="11906" w:h="16838"/>
          <w:pgMar w:top="1134" w:right="1134" w:bottom="1134" w:left="1134" w:header="709" w:footer="709" w:gutter="0"/>
          <w:cols w:space="708"/>
          <w:docGrid w:linePitch="360"/>
        </w:sectPr>
      </w:pPr>
    </w:p>
    <w:p w14:paraId="4F680133" w14:textId="77777777" w:rsidR="00C01AB5" w:rsidRPr="009133FE" w:rsidRDefault="00C01AB5" w:rsidP="00525654">
      <w:pPr>
        <w:pStyle w:val="Heading1"/>
        <w:keepLines/>
        <w:ind w:left="425" w:hanging="426"/>
        <w:rPr>
          <w:rFonts w:ascii="Arial" w:hAnsi="Arial"/>
          <w:sz w:val="20"/>
          <w:szCs w:val="20"/>
        </w:rPr>
      </w:pPr>
      <w:bookmarkStart w:id="18" w:name="_Hlk87128550"/>
      <w:r w:rsidRPr="009133FE">
        <w:rPr>
          <w:rFonts w:ascii="Arial" w:hAnsi="Arial"/>
          <w:sz w:val="20"/>
          <w:szCs w:val="20"/>
        </w:rPr>
        <w:lastRenderedPageBreak/>
        <w:t>INFORMÁCIE, KTORÉ DOPLŇUJÚ A VYSVETĽUJÚ POLOŽKY SÚVAHY</w:t>
      </w:r>
    </w:p>
    <w:p w14:paraId="6402EE79" w14:textId="77777777" w:rsidR="00C01AB5" w:rsidRPr="009133FE" w:rsidRDefault="00C01AB5" w:rsidP="00525654">
      <w:pPr>
        <w:pStyle w:val="Heading1"/>
        <w:keepLines/>
        <w:numPr>
          <w:ilvl w:val="0"/>
          <w:numId w:val="0"/>
        </w:numPr>
        <w:ind w:left="425"/>
        <w:rPr>
          <w:rFonts w:ascii="Arial" w:hAnsi="Arial"/>
          <w:sz w:val="20"/>
          <w:szCs w:val="20"/>
        </w:rPr>
      </w:pPr>
      <w:r w:rsidRPr="009133FE">
        <w:rPr>
          <w:rFonts w:ascii="Arial" w:hAnsi="Arial"/>
          <w:sz w:val="20"/>
          <w:szCs w:val="20"/>
        </w:rPr>
        <w:t>AKTÍVA</w:t>
      </w:r>
    </w:p>
    <w:p w14:paraId="5F8375D7" w14:textId="2C9E6300" w:rsidR="00C01AB5" w:rsidRPr="009133FE" w:rsidRDefault="00C01AB5" w:rsidP="00525654">
      <w:pPr>
        <w:pStyle w:val="Heading2"/>
        <w:keepLines/>
        <w:numPr>
          <w:ilvl w:val="1"/>
          <w:numId w:val="7"/>
        </w:numPr>
      </w:pPr>
      <w:r w:rsidRPr="009133FE">
        <w:t>Dlhodobý hmotný majetok</w:t>
      </w:r>
    </w:p>
    <w:bookmarkEnd w:id="18"/>
    <w:p w14:paraId="415D2256" w14:textId="1F056213" w:rsidR="008D71F7" w:rsidRPr="009133FE" w:rsidRDefault="00C2654E" w:rsidP="00525654">
      <w:pPr>
        <w:pStyle w:val="odstavec"/>
        <w:keepLines/>
        <w:suppressAutoHyphens/>
        <w:ind w:left="425"/>
      </w:pPr>
      <w:r w:rsidRPr="009133FE">
        <w:t xml:space="preserve">Prehľad pohybu dlhodobého </w:t>
      </w:r>
      <w:r w:rsidR="008D71F7" w:rsidRPr="009133FE">
        <w:t>hmotného majetku za bežné účtovné obdobie je uvedený nižšie:</w:t>
      </w:r>
    </w:p>
    <w:p w14:paraId="5F2E7C82" w14:textId="7B56F2E8" w:rsidR="00BF5442" w:rsidRPr="009133FE" w:rsidRDefault="00BF5442" w:rsidP="00525654">
      <w:pPr>
        <w:pStyle w:val="odstavec"/>
        <w:keepLines/>
        <w:suppressAutoHyphens/>
        <w:ind w:left="425"/>
      </w:pPr>
      <w:bookmarkStart w:id="19" w:name="FWT_T5a"/>
    </w:p>
    <w:tbl>
      <w:tblPr>
        <w:tblW w:w="9212" w:type="dxa"/>
        <w:tblInd w:w="425" w:type="dxa"/>
        <w:tblLayout w:type="fixed"/>
        <w:tblCellMar>
          <w:left w:w="28" w:type="dxa"/>
          <w:right w:w="28" w:type="dxa"/>
        </w:tblCellMar>
        <w:tblLook w:val="04A0" w:firstRow="1" w:lastRow="0" w:firstColumn="1" w:lastColumn="0" w:noHBand="0" w:noVBand="1"/>
      </w:tblPr>
      <w:tblGrid>
        <w:gridCol w:w="2460"/>
        <w:gridCol w:w="1226"/>
        <w:gridCol w:w="2150"/>
        <w:gridCol w:w="1688"/>
        <w:gridCol w:w="1688"/>
      </w:tblGrid>
      <w:tr w:rsidR="00E24810" w:rsidRPr="00525654" w14:paraId="3B3816D4" w14:textId="77777777" w:rsidTr="00525654">
        <w:trPr>
          <w:cantSplit/>
          <w:trHeight w:val="227"/>
        </w:trPr>
        <w:tc>
          <w:tcPr>
            <w:tcW w:w="2460" w:type="dxa"/>
            <w:tcBorders>
              <w:top w:val="nil"/>
              <w:left w:val="nil"/>
              <w:bottom w:val="single" w:sz="4" w:space="0" w:color="auto"/>
              <w:right w:val="nil"/>
            </w:tcBorders>
            <w:shd w:val="clear" w:color="auto" w:fill="auto"/>
            <w:vAlign w:val="bottom"/>
            <w:hideMark/>
          </w:tcPr>
          <w:p w14:paraId="156B5F0C" w14:textId="507430C3" w:rsidR="00E24810" w:rsidRPr="00525654" w:rsidRDefault="00E24810" w:rsidP="00525654">
            <w:pPr>
              <w:keepLines/>
              <w:suppressAutoHyphens/>
              <w:rPr>
                <w:rFonts w:ascii="Arial" w:hAnsi="Arial" w:cs="Arial"/>
                <w:b/>
                <w:bCs/>
                <w:sz w:val="18"/>
                <w:szCs w:val="18"/>
              </w:rPr>
            </w:pPr>
            <w:r w:rsidRPr="00525654">
              <w:rPr>
                <w:rFonts w:ascii="Arial" w:hAnsi="Arial" w:cs="Arial"/>
                <w:b/>
                <w:bCs/>
                <w:sz w:val="18"/>
                <w:szCs w:val="18"/>
              </w:rPr>
              <w:t>DLHODOBÝ HMOTNÝ MAJETOK (</w:t>
            </w:r>
            <w:proofErr w:type="spellStart"/>
            <w:r w:rsidRPr="00525654">
              <w:rPr>
                <w:rFonts w:ascii="Arial" w:hAnsi="Arial" w:cs="Arial"/>
                <w:b/>
                <w:bCs/>
                <w:sz w:val="18"/>
                <w:szCs w:val="18"/>
              </w:rPr>
              <w:t>DHM</w:t>
            </w:r>
            <w:proofErr w:type="spellEnd"/>
            <w:r w:rsidRPr="00525654">
              <w:rPr>
                <w:rFonts w:ascii="Arial" w:hAnsi="Arial" w:cs="Arial"/>
                <w:b/>
                <w:bCs/>
                <w:sz w:val="18"/>
                <w:szCs w:val="18"/>
              </w:rPr>
              <w:t>)</w:t>
            </w:r>
          </w:p>
        </w:tc>
        <w:tc>
          <w:tcPr>
            <w:tcW w:w="1226" w:type="dxa"/>
            <w:tcBorders>
              <w:top w:val="nil"/>
              <w:left w:val="nil"/>
              <w:bottom w:val="single" w:sz="4" w:space="0" w:color="auto"/>
              <w:right w:val="nil"/>
            </w:tcBorders>
            <w:shd w:val="clear" w:color="auto" w:fill="auto"/>
            <w:vAlign w:val="bottom"/>
            <w:hideMark/>
          </w:tcPr>
          <w:p w14:paraId="0D0F252D" w14:textId="77777777" w:rsidR="00E24810" w:rsidRPr="00525654" w:rsidRDefault="00E24810" w:rsidP="00525654">
            <w:pPr>
              <w:keepLines/>
              <w:suppressAutoHyphens/>
              <w:jc w:val="center"/>
              <w:rPr>
                <w:rFonts w:ascii="Arial" w:hAnsi="Arial" w:cs="Arial"/>
                <w:b/>
                <w:bCs/>
                <w:sz w:val="18"/>
                <w:szCs w:val="18"/>
              </w:rPr>
            </w:pPr>
            <w:r w:rsidRPr="00525654">
              <w:rPr>
                <w:rFonts w:ascii="Arial" w:hAnsi="Arial" w:cs="Arial"/>
                <w:b/>
                <w:bCs/>
                <w:sz w:val="18"/>
                <w:szCs w:val="18"/>
              </w:rPr>
              <w:t>Stavby</w:t>
            </w:r>
          </w:p>
        </w:tc>
        <w:tc>
          <w:tcPr>
            <w:tcW w:w="2150" w:type="dxa"/>
            <w:tcBorders>
              <w:top w:val="nil"/>
              <w:left w:val="nil"/>
              <w:bottom w:val="single" w:sz="4" w:space="0" w:color="auto"/>
              <w:right w:val="nil"/>
            </w:tcBorders>
            <w:shd w:val="clear" w:color="auto" w:fill="auto"/>
            <w:vAlign w:val="bottom"/>
            <w:hideMark/>
          </w:tcPr>
          <w:p w14:paraId="1911F376" w14:textId="77777777" w:rsidR="00E24810" w:rsidRPr="00525654" w:rsidRDefault="00E24810" w:rsidP="00525654">
            <w:pPr>
              <w:keepLines/>
              <w:suppressAutoHyphens/>
              <w:jc w:val="center"/>
              <w:rPr>
                <w:rFonts w:ascii="Arial" w:hAnsi="Arial" w:cs="Arial"/>
                <w:b/>
                <w:bCs/>
                <w:sz w:val="18"/>
                <w:szCs w:val="18"/>
              </w:rPr>
            </w:pPr>
            <w:r w:rsidRPr="00525654">
              <w:rPr>
                <w:rFonts w:ascii="Arial" w:hAnsi="Arial" w:cs="Arial"/>
                <w:b/>
                <w:bCs/>
                <w:sz w:val="18"/>
                <w:szCs w:val="18"/>
              </w:rPr>
              <w:t>Samostatné hnuteľné veci a súbory hnuteľných vecí</w:t>
            </w:r>
          </w:p>
        </w:tc>
        <w:tc>
          <w:tcPr>
            <w:tcW w:w="1688" w:type="dxa"/>
            <w:tcBorders>
              <w:top w:val="nil"/>
              <w:left w:val="nil"/>
              <w:bottom w:val="single" w:sz="4" w:space="0" w:color="auto"/>
              <w:right w:val="nil"/>
            </w:tcBorders>
            <w:vAlign w:val="bottom"/>
          </w:tcPr>
          <w:p w14:paraId="5BEDA1F0" w14:textId="1F8051A6" w:rsidR="00E24810" w:rsidRPr="00525654" w:rsidRDefault="00DA285B" w:rsidP="00525654">
            <w:pPr>
              <w:keepLines/>
              <w:suppressAutoHyphens/>
              <w:jc w:val="center"/>
              <w:rPr>
                <w:rFonts w:ascii="Arial" w:hAnsi="Arial" w:cs="Arial"/>
                <w:b/>
                <w:bCs/>
                <w:sz w:val="18"/>
                <w:szCs w:val="18"/>
              </w:rPr>
            </w:pPr>
            <w:r w:rsidRPr="00525654">
              <w:rPr>
                <w:rFonts w:ascii="Arial" w:hAnsi="Arial" w:cs="Arial"/>
                <w:b/>
                <w:bCs/>
                <w:sz w:val="18"/>
                <w:szCs w:val="18"/>
              </w:rPr>
              <w:t xml:space="preserve">Obstarávaný  </w:t>
            </w:r>
            <w:proofErr w:type="spellStart"/>
            <w:r w:rsidRPr="00525654">
              <w:rPr>
                <w:rFonts w:ascii="Arial" w:hAnsi="Arial" w:cs="Arial"/>
                <w:b/>
                <w:bCs/>
                <w:sz w:val="18"/>
                <w:szCs w:val="18"/>
              </w:rPr>
              <w:t>DHM</w:t>
            </w:r>
            <w:proofErr w:type="spellEnd"/>
          </w:p>
        </w:tc>
        <w:tc>
          <w:tcPr>
            <w:tcW w:w="1688" w:type="dxa"/>
            <w:tcBorders>
              <w:top w:val="nil"/>
              <w:left w:val="nil"/>
              <w:bottom w:val="single" w:sz="4" w:space="0" w:color="auto"/>
              <w:right w:val="nil"/>
            </w:tcBorders>
            <w:shd w:val="clear" w:color="auto" w:fill="auto"/>
            <w:vAlign w:val="bottom"/>
            <w:hideMark/>
          </w:tcPr>
          <w:p w14:paraId="5E7B4CA4" w14:textId="4E02C934" w:rsidR="00E24810" w:rsidRPr="00525654" w:rsidRDefault="00E24810" w:rsidP="00525654">
            <w:pPr>
              <w:keepLines/>
              <w:suppressAutoHyphens/>
              <w:jc w:val="center"/>
              <w:rPr>
                <w:rFonts w:ascii="Arial" w:hAnsi="Arial" w:cs="Arial"/>
                <w:b/>
                <w:bCs/>
                <w:sz w:val="18"/>
                <w:szCs w:val="18"/>
              </w:rPr>
            </w:pPr>
            <w:r w:rsidRPr="00525654">
              <w:rPr>
                <w:rFonts w:ascii="Arial" w:hAnsi="Arial" w:cs="Arial"/>
                <w:b/>
                <w:bCs/>
                <w:sz w:val="18"/>
                <w:szCs w:val="18"/>
              </w:rPr>
              <w:t>Spolu</w:t>
            </w:r>
          </w:p>
        </w:tc>
      </w:tr>
      <w:tr w:rsidR="00E24810" w:rsidRPr="00525654" w14:paraId="543A0263" w14:textId="77777777" w:rsidTr="00525654">
        <w:trPr>
          <w:cantSplit/>
          <w:trHeight w:val="227"/>
        </w:trPr>
        <w:tc>
          <w:tcPr>
            <w:tcW w:w="2460" w:type="dxa"/>
            <w:tcBorders>
              <w:top w:val="nil"/>
              <w:left w:val="nil"/>
              <w:bottom w:val="nil"/>
              <w:right w:val="nil"/>
            </w:tcBorders>
            <w:shd w:val="clear" w:color="auto" w:fill="auto"/>
            <w:vAlign w:val="bottom"/>
          </w:tcPr>
          <w:p w14:paraId="05EF5C1F" w14:textId="77777777" w:rsidR="00E24810" w:rsidRPr="00525654" w:rsidRDefault="00E24810" w:rsidP="00525654">
            <w:pPr>
              <w:keepLines/>
              <w:suppressAutoHyphens/>
              <w:rPr>
                <w:rFonts w:ascii="Arial" w:hAnsi="Arial" w:cs="Arial"/>
                <w:sz w:val="18"/>
                <w:szCs w:val="18"/>
              </w:rPr>
            </w:pPr>
          </w:p>
        </w:tc>
        <w:tc>
          <w:tcPr>
            <w:tcW w:w="1226" w:type="dxa"/>
            <w:tcBorders>
              <w:top w:val="nil"/>
              <w:left w:val="nil"/>
              <w:bottom w:val="nil"/>
              <w:right w:val="nil"/>
            </w:tcBorders>
            <w:shd w:val="clear" w:color="auto" w:fill="auto"/>
            <w:vAlign w:val="bottom"/>
          </w:tcPr>
          <w:p w14:paraId="0769F7F3" w14:textId="77777777" w:rsidR="00E24810" w:rsidRPr="00525654" w:rsidRDefault="00E24810" w:rsidP="00525654">
            <w:pPr>
              <w:keepLines/>
              <w:suppressAutoHyphens/>
              <w:jc w:val="right"/>
              <w:rPr>
                <w:rFonts w:ascii="Arial" w:hAnsi="Arial" w:cs="Arial"/>
                <w:sz w:val="18"/>
                <w:szCs w:val="18"/>
              </w:rPr>
            </w:pPr>
          </w:p>
        </w:tc>
        <w:tc>
          <w:tcPr>
            <w:tcW w:w="2150" w:type="dxa"/>
            <w:tcBorders>
              <w:top w:val="nil"/>
              <w:left w:val="nil"/>
              <w:bottom w:val="nil"/>
              <w:right w:val="nil"/>
            </w:tcBorders>
            <w:shd w:val="clear" w:color="auto" w:fill="auto"/>
            <w:vAlign w:val="bottom"/>
          </w:tcPr>
          <w:p w14:paraId="0759CBF2" w14:textId="77777777" w:rsidR="00E24810" w:rsidRPr="00525654" w:rsidRDefault="00E24810" w:rsidP="00525654">
            <w:pPr>
              <w:keepLines/>
              <w:suppressAutoHyphens/>
              <w:jc w:val="right"/>
              <w:rPr>
                <w:rFonts w:ascii="Arial" w:hAnsi="Arial" w:cs="Arial"/>
                <w:sz w:val="18"/>
                <w:szCs w:val="18"/>
              </w:rPr>
            </w:pPr>
          </w:p>
        </w:tc>
        <w:tc>
          <w:tcPr>
            <w:tcW w:w="1688" w:type="dxa"/>
            <w:tcBorders>
              <w:top w:val="nil"/>
              <w:left w:val="nil"/>
              <w:bottom w:val="nil"/>
              <w:right w:val="nil"/>
            </w:tcBorders>
            <w:vAlign w:val="bottom"/>
          </w:tcPr>
          <w:p w14:paraId="382E9EFE" w14:textId="77777777" w:rsidR="00E24810" w:rsidRPr="00525654" w:rsidRDefault="00E24810" w:rsidP="00525654">
            <w:pPr>
              <w:keepLines/>
              <w:suppressAutoHyphens/>
              <w:jc w:val="right"/>
              <w:rPr>
                <w:rFonts w:ascii="Arial" w:hAnsi="Arial" w:cs="Arial"/>
                <w:sz w:val="18"/>
                <w:szCs w:val="18"/>
              </w:rPr>
            </w:pPr>
          </w:p>
        </w:tc>
        <w:tc>
          <w:tcPr>
            <w:tcW w:w="1688" w:type="dxa"/>
            <w:tcBorders>
              <w:top w:val="nil"/>
              <w:left w:val="nil"/>
              <w:bottom w:val="nil"/>
              <w:right w:val="nil"/>
            </w:tcBorders>
            <w:shd w:val="clear" w:color="auto" w:fill="auto"/>
            <w:vAlign w:val="bottom"/>
          </w:tcPr>
          <w:p w14:paraId="151EA8AF" w14:textId="208C0F2B" w:rsidR="00E24810" w:rsidRPr="00525654" w:rsidRDefault="00E24810" w:rsidP="00525654">
            <w:pPr>
              <w:keepLines/>
              <w:suppressAutoHyphens/>
              <w:jc w:val="right"/>
              <w:rPr>
                <w:rFonts w:ascii="Arial" w:hAnsi="Arial" w:cs="Arial"/>
                <w:sz w:val="18"/>
                <w:szCs w:val="18"/>
              </w:rPr>
            </w:pPr>
          </w:p>
        </w:tc>
      </w:tr>
      <w:tr w:rsidR="00E24810" w:rsidRPr="00525654" w14:paraId="1F12B988" w14:textId="77777777" w:rsidTr="00525654">
        <w:trPr>
          <w:cantSplit/>
          <w:trHeight w:val="227"/>
        </w:trPr>
        <w:tc>
          <w:tcPr>
            <w:tcW w:w="2460" w:type="dxa"/>
            <w:tcBorders>
              <w:top w:val="nil"/>
              <w:left w:val="nil"/>
              <w:bottom w:val="nil"/>
              <w:right w:val="nil"/>
            </w:tcBorders>
            <w:shd w:val="clear" w:color="auto" w:fill="auto"/>
            <w:vAlign w:val="bottom"/>
            <w:hideMark/>
          </w:tcPr>
          <w:p w14:paraId="71D0A864" w14:textId="06C420A7" w:rsidR="00E24810" w:rsidRPr="00525654" w:rsidRDefault="00E24810" w:rsidP="00525654">
            <w:pPr>
              <w:keepLines/>
              <w:suppressAutoHyphens/>
              <w:rPr>
                <w:rFonts w:ascii="Arial" w:hAnsi="Arial" w:cs="Arial"/>
                <w:sz w:val="18"/>
                <w:szCs w:val="18"/>
              </w:rPr>
            </w:pPr>
            <w:r w:rsidRPr="00525654">
              <w:rPr>
                <w:rFonts w:ascii="Arial" w:hAnsi="Arial" w:cs="Arial"/>
                <w:i/>
                <w:iCs/>
                <w:sz w:val="18"/>
                <w:szCs w:val="18"/>
              </w:rPr>
              <w:t>Prvotné ocenenie</w:t>
            </w:r>
          </w:p>
        </w:tc>
        <w:tc>
          <w:tcPr>
            <w:tcW w:w="1226" w:type="dxa"/>
            <w:tcBorders>
              <w:top w:val="nil"/>
              <w:left w:val="nil"/>
              <w:bottom w:val="nil"/>
              <w:right w:val="nil"/>
            </w:tcBorders>
            <w:shd w:val="clear" w:color="auto" w:fill="auto"/>
            <w:vAlign w:val="bottom"/>
            <w:hideMark/>
          </w:tcPr>
          <w:p w14:paraId="5B2E16FC" w14:textId="77777777" w:rsidR="00E24810" w:rsidRPr="00525654" w:rsidRDefault="00E24810" w:rsidP="00525654">
            <w:pPr>
              <w:keepLines/>
              <w:suppressAutoHyphens/>
              <w:jc w:val="right"/>
              <w:rPr>
                <w:rFonts w:ascii="Arial" w:hAnsi="Arial" w:cs="Arial"/>
                <w:sz w:val="18"/>
                <w:szCs w:val="18"/>
              </w:rPr>
            </w:pPr>
          </w:p>
        </w:tc>
        <w:tc>
          <w:tcPr>
            <w:tcW w:w="2150" w:type="dxa"/>
            <w:tcBorders>
              <w:top w:val="nil"/>
              <w:left w:val="nil"/>
              <w:bottom w:val="nil"/>
              <w:right w:val="nil"/>
            </w:tcBorders>
            <w:shd w:val="clear" w:color="auto" w:fill="auto"/>
            <w:vAlign w:val="bottom"/>
            <w:hideMark/>
          </w:tcPr>
          <w:p w14:paraId="1234A32E" w14:textId="77777777" w:rsidR="00E24810" w:rsidRPr="00525654" w:rsidRDefault="00E24810" w:rsidP="00525654">
            <w:pPr>
              <w:keepLines/>
              <w:suppressAutoHyphens/>
              <w:jc w:val="right"/>
              <w:rPr>
                <w:rFonts w:ascii="Arial" w:hAnsi="Arial" w:cs="Arial"/>
                <w:sz w:val="18"/>
                <w:szCs w:val="18"/>
              </w:rPr>
            </w:pPr>
          </w:p>
        </w:tc>
        <w:tc>
          <w:tcPr>
            <w:tcW w:w="1688" w:type="dxa"/>
            <w:tcBorders>
              <w:top w:val="nil"/>
              <w:left w:val="nil"/>
              <w:bottom w:val="nil"/>
              <w:right w:val="nil"/>
            </w:tcBorders>
            <w:vAlign w:val="bottom"/>
          </w:tcPr>
          <w:p w14:paraId="0700D001" w14:textId="77777777" w:rsidR="00E24810" w:rsidRPr="00525654" w:rsidRDefault="00E24810" w:rsidP="00525654">
            <w:pPr>
              <w:keepLines/>
              <w:suppressAutoHyphens/>
              <w:jc w:val="right"/>
              <w:rPr>
                <w:rFonts w:ascii="Arial" w:hAnsi="Arial" w:cs="Arial"/>
                <w:sz w:val="18"/>
                <w:szCs w:val="18"/>
              </w:rPr>
            </w:pPr>
          </w:p>
        </w:tc>
        <w:tc>
          <w:tcPr>
            <w:tcW w:w="1688" w:type="dxa"/>
            <w:tcBorders>
              <w:top w:val="nil"/>
              <w:left w:val="nil"/>
              <w:bottom w:val="nil"/>
              <w:right w:val="nil"/>
            </w:tcBorders>
            <w:shd w:val="clear" w:color="auto" w:fill="auto"/>
            <w:vAlign w:val="bottom"/>
            <w:hideMark/>
          </w:tcPr>
          <w:p w14:paraId="5013B4FA" w14:textId="0DF18ED2" w:rsidR="00E24810" w:rsidRPr="00525654" w:rsidRDefault="00E24810" w:rsidP="00525654">
            <w:pPr>
              <w:keepLines/>
              <w:suppressAutoHyphens/>
              <w:jc w:val="right"/>
              <w:rPr>
                <w:rFonts w:ascii="Arial" w:hAnsi="Arial" w:cs="Arial"/>
                <w:sz w:val="18"/>
                <w:szCs w:val="18"/>
              </w:rPr>
            </w:pPr>
          </w:p>
        </w:tc>
      </w:tr>
      <w:tr w:rsidR="00E24810" w:rsidRPr="00525654" w14:paraId="0C17EAAE" w14:textId="77777777" w:rsidTr="00525654">
        <w:trPr>
          <w:cantSplit/>
          <w:trHeight w:val="227"/>
        </w:trPr>
        <w:tc>
          <w:tcPr>
            <w:tcW w:w="2460" w:type="dxa"/>
            <w:tcBorders>
              <w:top w:val="nil"/>
              <w:left w:val="nil"/>
              <w:bottom w:val="nil"/>
              <w:right w:val="nil"/>
            </w:tcBorders>
            <w:shd w:val="clear" w:color="auto" w:fill="auto"/>
            <w:vAlign w:val="bottom"/>
            <w:hideMark/>
          </w:tcPr>
          <w:p w14:paraId="2C6460A9" w14:textId="267110D5" w:rsidR="00E24810" w:rsidRPr="00525654" w:rsidRDefault="00E24810" w:rsidP="00525654">
            <w:pPr>
              <w:keepLines/>
              <w:suppressAutoHyphens/>
              <w:rPr>
                <w:rFonts w:ascii="Arial" w:hAnsi="Arial" w:cs="Arial"/>
                <w:b/>
                <w:bCs/>
                <w:sz w:val="18"/>
                <w:szCs w:val="18"/>
              </w:rPr>
            </w:pPr>
            <w:r w:rsidRPr="00525654">
              <w:rPr>
                <w:rFonts w:ascii="Arial" w:hAnsi="Arial" w:cs="Arial"/>
                <w:b/>
                <w:bCs/>
                <w:sz w:val="18"/>
                <w:szCs w:val="18"/>
              </w:rPr>
              <w:t>1. január 2024</w:t>
            </w:r>
          </w:p>
        </w:tc>
        <w:tc>
          <w:tcPr>
            <w:tcW w:w="1226" w:type="dxa"/>
            <w:tcBorders>
              <w:top w:val="nil"/>
              <w:left w:val="nil"/>
              <w:bottom w:val="nil"/>
              <w:right w:val="nil"/>
            </w:tcBorders>
            <w:shd w:val="clear" w:color="auto" w:fill="auto"/>
            <w:vAlign w:val="bottom"/>
            <w:hideMark/>
          </w:tcPr>
          <w:p w14:paraId="385A2815" w14:textId="5A9F7BE4" w:rsidR="00E24810" w:rsidRPr="00525654" w:rsidRDefault="00E24810" w:rsidP="00525654">
            <w:pPr>
              <w:keepLines/>
              <w:suppressAutoHyphens/>
              <w:jc w:val="right"/>
              <w:rPr>
                <w:rFonts w:ascii="Arial" w:hAnsi="Arial" w:cs="Arial"/>
                <w:b/>
                <w:bCs/>
                <w:sz w:val="18"/>
                <w:szCs w:val="18"/>
              </w:rPr>
            </w:pPr>
            <w:r w:rsidRPr="00525654">
              <w:rPr>
                <w:rFonts w:ascii="Arial" w:hAnsi="Arial" w:cs="Arial"/>
                <w:b/>
                <w:bCs/>
                <w:sz w:val="18"/>
                <w:szCs w:val="18"/>
              </w:rPr>
              <w:t>387 949</w:t>
            </w:r>
          </w:p>
        </w:tc>
        <w:tc>
          <w:tcPr>
            <w:tcW w:w="2150" w:type="dxa"/>
            <w:tcBorders>
              <w:top w:val="nil"/>
              <w:left w:val="nil"/>
              <w:bottom w:val="nil"/>
              <w:right w:val="nil"/>
            </w:tcBorders>
            <w:shd w:val="clear" w:color="auto" w:fill="auto"/>
            <w:vAlign w:val="bottom"/>
            <w:hideMark/>
          </w:tcPr>
          <w:p w14:paraId="75C07AA7" w14:textId="3360C2BB" w:rsidR="00E24810" w:rsidRPr="00525654" w:rsidRDefault="00E24810" w:rsidP="00525654">
            <w:pPr>
              <w:keepLines/>
              <w:suppressAutoHyphens/>
              <w:jc w:val="right"/>
              <w:rPr>
                <w:rFonts w:ascii="Arial" w:hAnsi="Arial" w:cs="Arial"/>
                <w:b/>
                <w:bCs/>
                <w:sz w:val="18"/>
                <w:szCs w:val="18"/>
              </w:rPr>
            </w:pPr>
            <w:r w:rsidRPr="00525654">
              <w:rPr>
                <w:rFonts w:ascii="Arial" w:hAnsi="Arial" w:cs="Arial"/>
                <w:b/>
                <w:bCs/>
                <w:sz w:val="18"/>
                <w:szCs w:val="18"/>
              </w:rPr>
              <w:t>250 543</w:t>
            </w:r>
          </w:p>
        </w:tc>
        <w:tc>
          <w:tcPr>
            <w:tcW w:w="1688" w:type="dxa"/>
            <w:tcBorders>
              <w:top w:val="nil"/>
              <w:left w:val="nil"/>
              <w:bottom w:val="nil"/>
              <w:right w:val="nil"/>
            </w:tcBorders>
            <w:vAlign w:val="bottom"/>
          </w:tcPr>
          <w:p w14:paraId="0BC833D3" w14:textId="3019F6F2" w:rsidR="00E24810" w:rsidRPr="00525654" w:rsidRDefault="00320896" w:rsidP="00525654">
            <w:pPr>
              <w:keepLines/>
              <w:suppressAutoHyphens/>
              <w:jc w:val="right"/>
              <w:rPr>
                <w:rFonts w:ascii="Arial" w:hAnsi="Arial" w:cs="Arial"/>
                <w:b/>
                <w:bCs/>
                <w:sz w:val="18"/>
                <w:szCs w:val="18"/>
              </w:rPr>
            </w:pPr>
            <w:r w:rsidRPr="00525654">
              <w:rPr>
                <w:rFonts w:ascii="Arial" w:hAnsi="Arial" w:cs="Arial"/>
                <w:b/>
                <w:bCs/>
                <w:sz w:val="18"/>
                <w:szCs w:val="18"/>
              </w:rPr>
              <w:t>131 141</w:t>
            </w:r>
          </w:p>
        </w:tc>
        <w:tc>
          <w:tcPr>
            <w:tcW w:w="1688" w:type="dxa"/>
            <w:tcBorders>
              <w:top w:val="nil"/>
              <w:left w:val="nil"/>
              <w:bottom w:val="nil"/>
              <w:right w:val="nil"/>
            </w:tcBorders>
            <w:shd w:val="clear" w:color="auto" w:fill="auto"/>
            <w:vAlign w:val="bottom"/>
            <w:hideMark/>
          </w:tcPr>
          <w:p w14:paraId="6E1A901F" w14:textId="247FAF9C" w:rsidR="00E24810" w:rsidRPr="00525654" w:rsidRDefault="00AD1D72" w:rsidP="00525654">
            <w:pPr>
              <w:keepLines/>
              <w:suppressAutoHyphens/>
              <w:jc w:val="right"/>
              <w:rPr>
                <w:rFonts w:ascii="Arial" w:hAnsi="Arial" w:cs="Arial"/>
                <w:b/>
                <w:bCs/>
                <w:sz w:val="18"/>
                <w:szCs w:val="18"/>
              </w:rPr>
            </w:pPr>
            <w:r w:rsidRPr="00525654">
              <w:rPr>
                <w:rFonts w:ascii="Arial" w:hAnsi="Arial" w:cs="Arial"/>
                <w:b/>
                <w:bCs/>
                <w:sz w:val="18"/>
                <w:szCs w:val="18"/>
              </w:rPr>
              <w:t>7</w:t>
            </w:r>
            <w:r w:rsidR="00D11972" w:rsidRPr="00525654">
              <w:rPr>
                <w:rFonts w:ascii="Arial" w:hAnsi="Arial" w:cs="Arial"/>
                <w:b/>
                <w:bCs/>
                <w:sz w:val="18"/>
                <w:szCs w:val="18"/>
              </w:rPr>
              <w:t>69</w:t>
            </w:r>
            <w:r w:rsidRPr="00525654">
              <w:rPr>
                <w:rFonts w:ascii="Arial" w:hAnsi="Arial" w:cs="Arial"/>
                <w:b/>
                <w:bCs/>
                <w:sz w:val="18"/>
                <w:szCs w:val="18"/>
              </w:rPr>
              <w:t xml:space="preserve"> </w:t>
            </w:r>
            <w:r w:rsidR="00390D13" w:rsidRPr="00525654">
              <w:rPr>
                <w:rFonts w:ascii="Arial" w:hAnsi="Arial" w:cs="Arial"/>
                <w:b/>
                <w:bCs/>
                <w:sz w:val="18"/>
                <w:szCs w:val="18"/>
              </w:rPr>
              <w:t>633</w:t>
            </w:r>
          </w:p>
        </w:tc>
      </w:tr>
      <w:tr w:rsidR="00E24810" w:rsidRPr="00525654" w14:paraId="47B5290B" w14:textId="77777777" w:rsidTr="00525654">
        <w:trPr>
          <w:cantSplit/>
          <w:trHeight w:val="227"/>
        </w:trPr>
        <w:tc>
          <w:tcPr>
            <w:tcW w:w="2460" w:type="dxa"/>
            <w:tcBorders>
              <w:top w:val="nil"/>
              <w:left w:val="nil"/>
              <w:bottom w:val="nil"/>
              <w:right w:val="nil"/>
            </w:tcBorders>
            <w:shd w:val="clear" w:color="auto" w:fill="auto"/>
            <w:vAlign w:val="bottom"/>
            <w:hideMark/>
          </w:tcPr>
          <w:p w14:paraId="0C92BA9B" w14:textId="40D2BC26" w:rsidR="00E24810" w:rsidRPr="00525654" w:rsidRDefault="00E24810" w:rsidP="00525654">
            <w:pPr>
              <w:keepLines/>
              <w:suppressAutoHyphens/>
              <w:rPr>
                <w:rFonts w:ascii="Arial" w:hAnsi="Arial" w:cs="Arial"/>
                <w:sz w:val="18"/>
                <w:szCs w:val="18"/>
              </w:rPr>
            </w:pPr>
            <w:r w:rsidRPr="00525654">
              <w:rPr>
                <w:rFonts w:ascii="Arial" w:hAnsi="Arial" w:cs="Arial"/>
                <w:sz w:val="18"/>
                <w:szCs w:val="18"/>
              </w:rPr>
              <w:t>Prírastky</w:t>
            </w:r>
          </w:p>
        </w:tc>
        <w:tc>
          <w:tcPr>
            <w:tcW w:w="1226" w:type="dxa"/>
            <w:tcBorders>
              <w:top w:val="nil"/>
              <w:left w:val="nil"/>
              <w:bottom w:val="nil"/>
              <w:right w:val="nil"/>
            </w:tcBorders>
            <w:shd w:val="clear" w:color="auto" w:fill="auto"/>
            <w:vAlign w:val="bottom"/>
            <w:hideMark/>
          </w:tcPr>
          <w:p w14:paraId="42D84B9E" w14:textId="77777777" w:rsidR="00E24810" w:rsidRPr="00525654" w:rsidRDefault="00E24810" w:rsidP="00525654">
            <w:pPr>
              <w:keepLines/>
              <w:suppressAutoHyphens/>
              <w:jc w:val="right"/>
              <w:rPr>
                <w:rFonts w:ascii="Arial" w:hAnsi="Arial" w:cs="Arial"/>
                <w:sz w:val="18"/>
                <w:szCs w:val="18"/>
              </w:rPr>
            </w:pPr>
            <w:r w:rsidRPr="00525654">
              <w:rPr>
                <w:rFonts w:ascii="Arial" w:hAnsi="Arial" w:cs="Arial"/>
                <w:sz w:val="18"/>
                <w:szCs w:val="18"/>
              </w:rPr>
              <w:t>0</w:t>
            </w:r>
          </w:p>
        </w:tc>
        <w:tc>
          <w:tcPr>
            <w:tcW w:w="2150" w:type="dxa"/>
            <w:tcBorders>
              <w:top w:val="nil"/>
              <w:left w:val="nil"/>
              <w:bottom w:val="nil"/>
              <w:right w:val="nil"/>
            </w:tcBorders>
            <w:shd w:val="clear" w:color="auto" w:fill="auto"/>
            <w:vAlign w:val="bottom"/>
            <w:hideMark/>
          </w:tcPr>
          <w:p w14:paraId="7ED9C0FD" w14:textId="23DC10B9" w:rsidR="00E24810" w:rsidRPr="00525654" w:rsidRDefault="00F0700B" w:rsidP="00525654">
            <w:pPr>
              <w:keepLines/>
              <w:suppressAutoHyphens/>
              <w:jc w:val="right"/>
              <w:rPr>
                <w:rFonts w:ascii="Arial" w:hAnsi="Arial" w:cs="Arial"/>
                <w:sz w:val="18"/>
                <w:szCs w:val="18"/>
              </w:rPr>
            </w:pPr>
            <w:r w:rsidRPr="00525654">
              <w:rPr>
                <w:rFonts w:ascii="Arial" w:hAnsi="Arial" w:cs="Arial"/>
                <w:sz w:val="18"/>
                <w:szCs w:val="18"/>
              </w:rPr>
              <w:t>18 709</w:t>
            </w:r>
          </w:p>
        </w:tc>
        <w:tc>
          <w:tcPr>
            <w:tcW w:w="1688" w:type="dxa"/>
            <w:tcBorders>
              <w:top w:val="nil"/>
              <w:left w:val="nil"/>
              <w:bottom w:val="nil"/>
              <w:right w:val="nil"/>
            </w:tcBorders>
            <w:vAlign w:val="bottom"/>
          </w:tcPr>
          <w:p w14:paraId="27188E47" w14:textId="2AF31681" w:rsidR="00E24810" w:rsidRPr="00525654" w:rsidRDefault="006D2170" w:rsidP="00525654">
            <w:pPr>
              <w:keepLines/>
              <w:suppressAutoHyphens/>
              <w:jc w:val="right"/>
              <w:rPr>
                <w:rFonts w:ascii="Arial" w:hAnsi="Arial" w:cs="Arial"/>
                <w:sz w:val="18"/>
                <w:szCs w:val="18"/>
              </w:rPr>
            </w:pPr>
            <w:r w:rsidRPr="00525654">
              <w:rPr>
                <w:rFonts w:ascii="Arial" w:hAnsi="Arial" w:cs="Arial"/>
                <w:sz w:val="18"/>
                <w:szCs w:val="18"/>
              </w:rPr>
              <w:t>0</w:t>
            </w:r>
          </w:p>
        </w:tc>
        <w:tc>
          <w:tcPr>
            <w:tcW w:w="1688" w:type="dxa"/>
            <w:tcBorders>
              <w:top w:val="nil"/>
              <w:left w:val="nil"/>
              <w:bottom w:val="nil"/>
              <w:right w:val="nil"/>
            </w:tcBorders>
            <w:shd w:val="clear" w:color="auto" w:fill="auto"/>
            <w:vAlign w:val="bottom"/>
            <w:hideMark/>
          </w:tcPr>
          <w:p w14:paraId="309E65D3" w14:textId="4C7A42C0" w:rsidR="00E24810" w:rsidRPr="00525654" w:rsidRDefault="00E24810" w:rsidP="00525654">
            <w:pPr>
              <w:keepLines/>
              <w:suppressAutoHyphens/>
              <w:jc w:val="right"/>
              <w:rPr>
                <w:rFonts w:ascii="Arial" w:hAnsi="Arial" w:cs="Arial"/>
                <w:sz w:val="18"/>
                <w:szCs w:val="18"/>
              </w:rPr>
            </w:pPr>
            <w:r w:rsidRPr="00525654">
              <w:rPr>
                <w:rFonts w:ascii="Arial" w:hAnsi="Arial" w:cs="Arial"/>
                <w:sz w:val="18"/>
                <w:szCs w:val="18"/>
              </w:rPr>
              <w:t>1</w:t>
            </w:r>
            <w:r w:rsidR="00F0700B" w:rsidRPr="00525654">
              <w:rPr>
                <w:rFonts w:ascii="Arial" w:hAnsi="Arial" w:cs="Arial"/>
                <w:sz w:val="18"/>
                <w:szCs w:val="18"/>
              </w:rPr>
              <w:t>8 709</w:t>
            </w:r>
          </w:p>
        </w:tc>
      </w:tr>
      <w:tr w:rsidR="00E24810" w:rsidRPr="00525654" w14:paraId="632F44CE" w14:textId="77777777" w:rsidTr="00525654">
        <w:trPr>
          <w:cantSplit/>
          <w:trHeight w:val="227"/>
        </w:trPr>
        <w:tc>
          <w:tcPr>
            <w:tcW w:w="2460" w:type="dxa"/>
            <w:tcBorders>
              <w:top w:val="nil"/>
              <w:left w:val="nil"/>
              <w:bottom w:val="nil"/>
              <w:right w:val="nil"/>
            </w:tcBorders>
            <w:shd w:val="clear" w:color="auto" w:fill="auto"/>
            <w:vAlign w:val="bottom"/>
            <w:hideMark/>
          </w:tcPr>
          <w:p w14:paraId="0BF4593A" w14:textId="6E3338B7" w:rsidR="00E24810" w:rsidRPr="00525654" w:rsidRDefault="00E24810" w:rsidP="00525654">
            <w:pPr>
              <w:keepLines/>
              <w:suppressAutoHyphens/>
              <w:rPr>
                <w:rFonts w:ascii="Arial" w:hAnsi="Arial" w:cs="Arial"/>
                <w:sz w:val="18"/>
                <w:szCs w:val="18"/>
              </w:rPr>
            </w:pPr>
            <w:r w:rsidRPr="00525654">
              <w:rPr>
                <w:rFonts w:ascii="Arial" w:hAnsi="Arial" w:cs="Arial"/>
                <w:sz w:val="18"/>
                <w:szCs w:val="18"/>
              </w:rPr>
              <w:t>Úbytky</w:t>
            </w:r>
          </w:p>
        </w:tc>
        <w:tc>
          <w:tcPr>
            <w:tcW w:w="1226" w:type="dxa"/>
            <w:tcBorders>
              <w:top w:val="nil"/>
              <w:left w:val="nil"/>
              <w:bottom w:val="nil"/>
              <w:right w:val="nil"/>
            </w:tcBorders>
            <w:shd w:val="clear" w:color="auto" w:fill="auto"/>
            <w:vAlign w:val="bottom"/>
            <w:hideMark/>
          </w:tcPr>
          <w:p w14:paraId="4C3199D8" w14:textId="77777777" w:rsidR="00E24810" w:rsidRPr="00525654" w:rsidRDefault="00E24810" w:rsidP="00525654">
            <w:pPr>
              <w:keepLines/>
              <w:suppressAutoHyphens/>
              <w:jc w:val="right"/>
              <w:rPr>
                <w:rFonts w:ascii="Arial" w:hAnsi="Arial" w:cs="Arial"/>
                <w:sz w:val="18"/>
                <w:szCs w:val="18"/>
              </w:rPr>
            </w:pPr>
            <w:r w:rsidRPr="00525654">
              <w:rPr>
                <w:rFonts w:ascii="Arial" w:hAnsi="Arial" w:cs="Arial"/>
                <w:sz w:val="18"/>
                <w:szCs w:val="18"/>
              </w:rPr>
              <w:t>0</w:t>
            </w:r>
          </w:p>
        </w:tc>
        <w:tc>
          <w:tcPr>
            <w:tcW w:w="2150" w:type="dxa"/>
            <w:tcBorders>
              <w:top w:val="nil"/>
              <w:left w:val="nil"/>
              <w:bottom w:val="nil"/>
              <w:right w:val="nil"/>
            </w:tcBorders>
            <w:shd w:val="clear" w:color="auto" w:fill="auto"/>
            <w:vAlign w:val="bottom"/>
            <w:hideMark/>
          </w:tcPr>
          <w:p w14:paraId="25E7D45A" w14:textId="01B9E37A" w:rsidR="00E24810" w:rsidRPr="00525654" w:rsidRDefault="00E24810" w:rsidP="00525654">
            <w:pPr>
              <w:keepLines/>
              <w:suppressAutoHyphens/>
              <w:jc w:val="right"/>
              <w:rPr>
                <w:rFonts w:ascii="Arial" w:hAnsi="Arial" w:cs="Arial"/>
                <w:sz w:val="18"/>
                <w:szCs w:val="18"/>
              </w:rPr>
            </w:pPr>
            <w:r w:rsidRPr="00525654">
              <w:rPr>
                <w:rFonts w:ascii="Arial" w:hAnsi="Arial" w:cs="Arial"/>
                <w:sz w:val="18"/>
                <w:szCs w:val="18"/>
              </w:rPr>
              <w:t>2 083</w:t>
            </w:r>
          </w:p>
        </w:tc>
        <w:tc>
          <w:tcPr>
            <w:tcW w:w="1688" w:type="dxa"/>
            <w:tcBorders>
              <w:top w:val="nil"/>
              <w:left w:val="nil"/>
              <w:bottom w:val="nil"/>
              <w:right w:val="nil"/>
            </w:tcBorders>
            <w:vAlign w:val="bottom"/>
          </w:tcPr>
          <w:p w14:paraId="6BCC5DD6" w14:textId="15EE8606" w:rsidR="00E24810" w:rsidRPr="00525654" w:rsidRDefault="006D2170" w:rsidP="00525654">
            <w:pPr>
              <w:keepLines/>
              <w:suppressAutoHyphens/>
              <w:jc w:val="right"/>
              <w:rPr>
                <w:rFonts w:ascii="Arial" w:hAnsi="Arial" w:cs="Arial"/>
                <w:sz w:val="18"/>
                <w:szCs w:val="18"/>
              </w:rPr>
            </w:pPr>
            <w:r w:rsidRPr="00525654">
              <w:rPr>
                <w:rFonts w:ascii="Arial" w:hAnsi="Arial" w:cs="Arial"/>
                <w:sz w:val="18"/>
                <w:szCs w:val="18"/>
              </w:rPr>
              <w:t>0</w:t>
            </w:r>
          </w:p>
        </w:tc>
        <w:tc>
          <w:tcPr>
            <w:tcW w:w="1688" w:type="dxa"/>
            <w:tcBorders>
              <w:top w:val="nil"/>
              <w:left w:val="nil"/>
              <w:bottom w:val="nil"/>
              <w:right w:val="nil"/>
            </w:tcBorders>
            <w:shd w:val="clear" w:color="auto" w:fill="auto"/>
            <w:vAlign w:val="bottom"/>
            <w:hideMark/>
          </w:tcPr>
          <w:p w14:paraId="627CA769" w14:textId="4395FB09" w:rsidR="00E24810" w:rsidRPr="00525654" w:rsidRDefault="00E24810" w:rsidP="00525654">
            <w:pPr>
              <w:keepLines/>
              <w:suppressAutoHyphens/>
              <w:jc w:val="right"/>
              <w:rPr>
                <w:rFonts w:ascii="Arial" w:hAnsi="Arial" w:cs="Arial"/>
                <w:sz w:val="18"/>
                <w:szCs w:val="18"/>
              </w:rPr>
            </w:pPr>
            <w:r w:rsidRPr="00525654">
              <w:rPr>
                <w:rFonts w:ascii="Arial" w:hAnsi="Arial" w:cs="Arial"/>
                <w:sz w:val="18"/>
                <w:szCs w:val="18"/>
              </w:rPr>
              <w:t>2 083</w:t>
            </w:r>
          </w:p>
        </w:tc>
      </w:tr>
      <w:tr w:rsidR="00E24810" w:rsidRPr="00525654" w14:paraId="4C1EA33F" w14:textId="77777777" w:rsidTr="00525654">
        <w:trPr>
          <w:cantSplit/>
          <w:trHeight w:val="227"/>
        </w:trPr>
        <w:tc>
          <w:tcPr>
            <w:tcW w:w="2460" w:type="dxa"/>
            <w:tcBorders>
              <w:top w:val="nil"/>
              <w:left w:val="nil"/>
              <w:bottom w:val="nil"/>
              <w:right w:val="nil"/>
            </w:tcBorders>
            <w:shd w:val="clear" w:color="auto" w:fill="auto"/>
            <w:vAlign w:val="bottom"/>
            <w:hideMark/>
          </w:tcPr>
          <w:p w14:paraId="276F6EA0" w14:textId="179B3D41" w:rsidR="00E24810" w:rsidRPr="00525654" w:rsidRDefault="00E24810" w:rsidP="00525654">
            <w:pPr>
              <w:keepLines/>
              <w:suppressAutoHyphens/>
              <w:rPr>
                <w:rFonts w:ascii="Arial" w:hAnsi="Arial" w:cs="Arial"/>
                <w:sz w:val="18"/>
                <w:szCs w:val="18"/>
              </w:rPr>
            </w:pPr>
            <w:r w:rsidRPr="00525654">
              <w:rPr>
                <w:rFonts w:ascii="Arial" w:hAnsi="Arial" w:cs="Arial"/>
                <w:sz w:val="18"/>
                <w:szCs w:val="18"/>
              </w:rPr>
              <w:t>Presuny</w:t>
            </w:r>
          </w:p>
        </w:tc>
        <w:tc>
          <w:tcPr>
            <w:tcW w:w="1226" w:type="dxa"/>
            <w:tcBorders>
              <w:top w:val="nil"/>
              <w:left w:val="nil"/>
              <w:bottom w:val="nil"/>
              <w:right w:val="nil"/>
            </w:tcBorders>
            <w:shd w:val="clear" w:color="auto" w:fill="auto"/>
            <w:vAlign w:val="bottom"/>
            <w:hideMark/>
          </w:tcPr>
          <w:p w14:paraId="38C65ADD" w14:textId="77777777" w:rsidR="00E24810" w:rsidRPr="00525654" w:rsidRDefault="00E24810" w:rsidP="00525654">
            <w:pPr>
              <w:keepLines/>
              <w:suppressAutoHyphens/>
              <w:jc w:val="right"/>
              <w:rPr>
                <w:rFonts w:ascii="Arial" w:hAnsi="Arial" w:cs="Arial"/>
                <w:sz w:val="18"/>
                <w:szCs w:val="18"/>
              </w:rPr>
            </w:pPr>
            <w:r w:rsidRPr="00525654">
              <w:rPr>
                <w:rFonts w:ascii="Arial" w:hAnsi="Arial" w:cs="Arial"/>
                <w:sz w:val="18"/>
                <w:szCs w:val="18"/>
              </w:rPr>
              <w:t>0</w:t>
            </w:r>
          </w:p>
        </w:tc>
        <w:tc>
          <w:tcPr>
            <w:tcW w:w="2150" w:type="dxa"/>
            <w:tcBorders>
              <w:top w:val="nil"/>
              <w:left w:val="nil"/>
              <w:bottom w:val="nil"/>
              <w:right w:val="nil"/>
            </w:tcBorders>
            <w:shd w:val="clear" w:color="auto" w:fill="auto"/>
            <w:vAlign w:val="bottom"/>
            <w:hideMark/>
          </w:tcPr>
          <w:p w14:paraId="2C98A854" w14:textId="095FACC6" w:rsidR="00E24810" w:rsidRPr="00525654" w:rsidRDefault="006D2170" w:rsidP="00525654">
            <w:pPr>
              <w:keepLines/>
              <w:suppressAutoHyphens/>
              <w:jc w:val="right"/>
              <w:rPr>
                <w:rFonts w:ascii="Arial" w:hAnsi="Arial" w:cs="Arial"/>
                <w:sz w:val="18"/>
                <w:szCs w:val="18"/>
              </w:rPr>
            </w:pPr>
            <w:r w:rsidRPr="00525654">
              <w:rPr>
                <w:rFonts w:ascii="Arial" w:hAnsi="Arial" w:cs="Arial"/>
                <w:sz w:val="18"/>
                <w:szCs w:val="18"/>
              </w:rPr>
              <w:t>131 141</w:t>
            </w:r>
          </w:p>
        </w:tc>
        <w:tc>
          <w:tcPr>
            <w:tcW w:w="1688" w:type="dxa"/>
            <w:tcBorders>
              <w:top w:val="nil"/>
              <w:left w:val="nil"/>
              <w:bottom w:val="nil"/>
              <w:right w:val="nil"/>
            </w:tcBorders>
            <w:vAlign w:val="bottom"/>
          </w:tcPr>
          <w:p w14:paraId="43A0216A" w14:textId="4DD22617" w:rsidR="00E24810" w:rsidRPr="00525654" w:rsidRDefault="006D2170" w:rsidP="00525654">
            <w:pPr>
              <w:pStyle w:val="ListParagraph"/>
              <w:keepLines/>
              <w:suppressAutoHyphens/>
              <w:ind w:left="0"/>
              <w:jc w:val="right"/>
              <w:rPr>
                <w:rFonts w:ascii="Arial" w:hAnsi="Arial" w:cs="Arial"/>
                <w:sz w:val="18"/>
                <w:szCs w:val="18"/>
              </w:rPr>
            </w:pPr>
            <w:r w:rsidRPr="00525654">
              <w:rPr>
                <w:rFonts w:ascii="Arial" w:hAnsi="Arial" w:cs="Arial"/>
                <w:sz w:val="18"/>
                <w:szCs w:val="18"/>
              </w:rPr>
              <w:t>- 131 141</w:t>
            </w:r>
          </w:p>
        </w:tc>
        <w:tc>
          <w:tcPr>
            <w:tcW w:w="1688" w:type="dxa"/>
            <w:tcBorders>
              <w:top w:val="nil"/>
              <w:left w:val="nil"/>
              <w:bottom w:val="nil"/>
              <w:right w:val="nil"/>
            </w:tcBorders>
            <w:shd w:val="clear" w:color="auto" w:fill="auto"/>
            <w:vAlign w:val="bottom"/>
            <w:hideMark/>
          </w:tcPr>
          <w:p w14:paraId="6CEFF1DD" w14:textId="0EEA0A77" w:rsidR="00E24810" w:rsidRPr="00525654" w:rsidRDefault="00E24810" w:rsidP="00525654">
            <w:pPr>
              <w:keepLines/>
              <w:suppressAutoHyphens/>
              <w:jc w:val="right"/>
              <w:rPr>
                <w:rFonts w:ascii="Arial" w:hAnsi="Arial" w:cs="Arial"/>
                <w:sz w:val="18"/>
                <w:szCs w:val="18"/>
              </w:rPr>
            </w:pPr>
            <w:r w:rsidRPr="00525654">
              <w:rPr>
                <w:rFonts w:ascii="Arial" w:hAnsi="Arial" w:cs="Arial"/>
                <w:sz w:val="18"/>
                <w:szCs w:val="18"/>
              </w:rPr>
              <w:t>0</w:t>
            </w:r>
          </w:p>
        </w:tc>
      </w:tr>
      <w:tr w:rsidR="00E24810" w:rsidRPr="00525654" w14:paraId="738A096E" w14:textId="77777777" w:rsidTr="00525654">
        <w:trPr>
          <w:cantSplit/>
          <w:trHeight w:val="227"/>
        </w:trPr>
        <w:tc>
          <w:tcPr>
            <w:tcW w:w="2460" w:type="dxa"/>
            <w:tcBorders>
              <w:top w:val="nil"/>
              <w:left w:val="nil"/>
              <w:bottom w:val="nil"/>
              <w:right w:val="nil"/>
            </w:tcBorders>
            <w:shd w:val="clear" w:color="auto" w:fill="auto"/>
            <w:vAlign w:val="bottom"/>
            <w:hideMark/>
          </w:tcPr>
          <w:p w14:paraId="4E697A62" w14:textId="016162FF" w:rsidR="00E24810" w:rsidRPr="00525654" w:rsidRDefault="00E24810" w:rsidP="00525654">
            <w:pPr>
              <w:keepLines/>
              <w:suppressAutoHyphens/>
              <w:rPr>
                <w:rFonts w:ascii="Arial" w:hAnsi="Arial" w:cs="Arial"/>
                <w:b/>
                <w:bCs/>
                <w:sz w:val="18"/>
                <w:szCs w:val="18"/>
              </w:rPr>
            </w:pPr>
            <w:r w:rsidRPr="00525654">
              <w:rPr>
                <w:rFonts w:ascii="Arial" w:hAnsi="Arial" w:cs="Arial"/>
                <w:b/>
                <w:bCs/>
                <w:sz w:val="18"/>
                <w:szCs w:val="18"/>
              </w:rPr>
              <w:t>31. december 2024</w:t>
            </w:r>
          </w:p>
        </w:tc>
        <w:tc>
          <w:tcPr>
            <w:tcW w:w="1226" w:type="dxa"/>
            <w:tcBorders>
              <w:top w:val="single" w:sz="4" w:space="0" w:color="auto"/>
              <w:left w:val="nil"/>
              <w:bottom w:val="double" w:sz="6" w:space="0" w:color="auto"/>
              <w:right w:val="nil"/>
            </w:tcBorders>
            <w:shd w:val="clear" w:color="auto" w:fill="auto"/>
            <w:vAlign w:val="bottom"/>
            <w:hideMark/>
          </w:tcPr>
          <w:p w14:paraId="004330A2" w14:textId="101F8BFC" w:rsidR="00E24810" w:rsidRPr="00525654" w:rsidRDefault="00E24810" w:rsidP="00525654">
            <w:pPr>
              <w:keepLines/>
              <w:suppressAutoHyphens/>
              <w:jc w:val="right"/>
              <w:rPr>
                <w:rFonts w:ascii="Arial" w:hAnsi="Arial" w:cs="Arial"/>
                <w:b/>
                <w:bCs/>
                <w:sz w:val="18"/>
                <w:szCs w:val="18"/>
              </w:rPr>
            </w:pPr>
            <w:r w:rsidRPr="00525654">
              <w:rPr>
                <w:rFonts w:ascii="Arial" w:hAnsi="Arial" w:cs="Arial"/>
                <w:b/>
                <w:bCs/>
                <w:sz w:val="18"/>
                <w:szCs w:val="18"/>
              </w:rPr>
              <w:t>387 949</w:t>
            </w:r>
          </w:p>
        </w:tc>
        <w:tc>
          <w:tcPr>
            <w:tcW w:w="2150" w:type="dxa"/>
            <w:tcBorders>
              <w:top w:val="single" w:sz="4" w:space="0" w:color="auto"/>
              <w:left w:val="nil"/>
              <w:bottom w:val="double" w:sz="6" w:space="0" w:color="auto"/>
              <w:right w:val="nil"/>
            </w:tcBorders>
            <w:shd w:val="clear" w:color="auto" w:fill="auto"/>
            <w:vAlign w:val="bottom"/>
            <w:hideMark/>
          </w:tcPr>
          <w:p w14:paraId="2CAD605D" w14:textId="1699899D" w:rsidR="00E24810" w:rsidRPr="00525654" w:rsidRDefault="00E24810" w:rsidP="00525654">
            <w:pPr>
              <w:keepLines/>
              <w:suppressAutoHyphens/>
              <w:jc w:val="right"/>
              <w:rPr>
                <w:rFonts w:ascii="Arial" w:hAnsi="Arial" w:cs="Arial"/>
                <w:b/>
                <w:bCs/>
                <w:sz w:val="18"/>
                <w:szCs w:val="18"/>
              </w:rPr>
            </w:pPr>
            <w:r w:rsidRPr="00525654">
              <w:rPr>
                <w:rFonts w:ascii="Arial" w:hAnsi="Arial" w:cs="Arial"/>
                <w:b/>
                <w:bCs/>
                <w:sz w:val="18"/>
                <w:szCs w:val="18"/>
              </w:rPr>
              <w:t>398 310</w:t>
            </w:r>
          </w:p>
        </w:tc>
        <w:tc>
          <w:tcPr>
            <w:tcW w:w="1688" w:type="dxa"/>
            <w:tcBorders>
              <w:top w:val="single" w:sz="4" w:space="0" w:color="auto"/>
              <w:left w:val="nil"/>
              <w:bottom w:val="double" w:sz="6" w:space="0" w:color="auto"/>
              <w:right w:val="nil"/>
            </w:tcBorders>
            <w:vAlign w:val="bottom"/>
          </w:tcPr>
          <w:p w14:paraId="3A808D95" w14:textId="139724AA" w:rsidR="00E24810" w:rsidRPr="00525654" w:rsidRDefault="00F0700B"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688" w:type="dxa"/>
            <w:tcBorders>
              <w:top w:val="single" w:sz="4" w:space="0" w:color="auto"/>
              <w:left w:val="nil"/>
              <w:bottom w:val="double" w:sz="6" w:space="0" w:color="auto"/>
              <w:right w:val="nil"/>
            </w:tcBorders>
            <w:shd w:val="clear" w:color="auto" w:fill="auto"/>
            <w:vAlign w:val="bottom"/>
            <w:hideMark/>
          </w:tcPr>
          <w:p w14:paraId="23A45CD4" w14:textId="5FE3A011" w:rsidR="00E24810" w:rsidRPr="00525654" w:rsidRDefault="00E24810" w:rsidP="00525654">
            <w:pPr>
              <w:keepLines/>
              <w:suppressAutoHyphens/>
              <w:jc w:val="right"/>
              <w:rPr>
                <w:rFonts w:ascii="Arial" w:hAnsi="Arial" w:cs="Arial"/>
                <w:b/>
                <w:bCs/>
                <w:sz w:val="18"/>
                <w:szCs w:val="18"/>
              </w:rPr>
            </w:pPr>
            <w:r w:rsidRPr="00525654">
              <w:rPr>
                <w:rFonts w:ascii="Arial" w:hAnsi="Arial" w:cs="Arial"/>
                <w:b/>
                <w:bCs/>
                <w:sz w:val="18"/>
                <w:szCs w:val="18"/>
              </w:rPr>
              <w:t>786 259</w:t>
            </w:r>
          </w:p>
        </w:tc>
      </w:tr>
      <w:tr w:rsidR="00E24810" w:rsidRPr="00525654" w14:paraId="0B5B2C8D" w14:textId="77777777" w:rsidTr="00525654">
        <w:trPr>
          <w:cantSplit/>
          <w:trHeight w:val="227"/>
        </w:trPr>
        <w:tc>
          <w:tcPr>
            <w:tcW w:w="2460" w:type="dxa"/>
            <w:tcBorders>
              <w:top w:val="nil"/>
              <w:left w:val="nil"/>
              <w:bottom w:val="nil"/>
              <w:right w:val="nil"/>
            </w:tcBorders>
            <w:shd w:val="clear" w:color="auto" w:fill="auto"/>
            <w:vAlign w:val="bottom"/>
          </w:tcPr>
          <w:p w14:paraId="6B19F098" w14:textId="77777777" w:rsidR="00E24810" w:rsidRPr="00525654" w:rsidRDefault="00E24810" w:rsidP="00525654">
            <w:pPr>
              <w:keepLines/>
              <w:suppressAutoHyphens/>
              <w:rPr>
                <w:rFonts w:ascii="Arial" w:hAnsi="Arial" w:cs="Arial"/>
                <w:sz w:val="18"/>
                <w:szCs w:val="18"/>
              </w:rPr>
            </w:pPr>
          </w:p>
        </w:tc>
        <w:tc>
          <w:tcPr>
            <w:tcW w:w="1226" w:type="dxa"/>
            <w:tcBorders>
              <w:top w:val="nil"/>
              <w:left w:val="nil"/>
              <w:bottom w:val="nil"/>
              <w:right w:val="nil"/>
            </w:tcBorders>
            <w:shd w:val="clear" w:color="auto" w:fill="auto"/>
            <w:vAlign w:val="bottom"/>
          </w:tcPr>
          <w:p w14:paraId="134246D9" w14:textId="77777777" w:rsidR="00E24810" w:rsidRPr="00525654" w:rsidRDefault="00E24810" w:rsidP="00525654">
            <w:pPr>
              <w:keepLines/>
              <w:suppressAutoHyphens/>
              <w:jc w:val="right"/>
              <w:rPr>
                <w:rFonts w:ascii="Arial" w:hAnsi="Arial" w:cs="Arial"/>
                <w:sz w:val="18"/>
                <w:szCs w:val="18"/>
              </w:rPr>
            </w:pPr>
          </w:p>
        </w:tc>
        <w:tc>
          <w:tcPr>
            <w:tcW w:w="2150" w:type="dxa"/>
            <w:tcBorders>
              <w:top w:val="nil"/>
              <w:left w:val="nil"/>
              <w:bottom w:val="nil"/>
              <w:right w:val="nil"/>
            </w:tcBorders>
            <w:shd w:val="clear" w:color="auto" w:fill="auto"/>
            <w:vAlign w:val="bottom"/>
          </w:tcPr>
          <w:p w14:paraId="70A4ADB9" w14:textId="77777777" w:rsidR="00E24810" w:rsidRPr="00525654" w:rsidRDefault="00E24810" w:rsidP="00525654">
            <w:pPr>
              <w:keepLines/>
              <w:suppressAutoHyphens/>
              <w:jc w:val="right"/>
              <w:rPr>
                <w:rFonts w:ascii="Arial" w:hAnsi="Arial" w:cs="Arial"/>
                <w:sz w:val="18"/>
                <w:szCs w:val="18"/>
              </w:rPr>
            </w:pPr>
          </w:p>
        </w:tc>
        <w:tc>
          <w:tcPr>
            <w:tcW w:w="1688" w:type="dxa"/>
            <w:tcBorders>
              <w:top w:val="nil"/>
              <w:left w:val="nil"/>
              <w:bottom w:val="nil"/>
              <w:right w:val="nil"/>
            </w:tcBorders>
            <w:vAlign w:val="bottom"/>
          </w:tcPr>
          <w:p w14:paraId="59280BF9" w14:textId="77777777" w:rsidR="00E24810" w:rsidRPr="00525654" w:rsidRDefault="00E24810" w:rsidP="00525654">
            <w:pPr>
              <w:keepLines/>
              <w:suppressAutoHyphens/>
              <w:jc w:val="right"/>
              <w:rPr>
                <w:rFonts w:ascii="Arial" w:hAnsi="Arial" w:cs="Arial"/>
                <w:sz w:val="18"/>
                <w:szCs w:val="18"/>
              </w:rPr>
            </w:pPr>
          </w:p>
        </w:tc>
        <w:tc>
          <w:tcPr>
            <w:tcW w:w="1688" w:type="dxa"/>
            <w:tcBorders>
              <w:top w:val="nil"/>
              <w:left w:val="nil"/>
              <w:bottom w:val="nil"/>
              <w:right w:val="nil"/>
            </w:tcBorders>
            <w:shd w:val="clear" w:color="auto" w:fill="auto"/>
            <w:vAlign w:val="bottom"/>
          </w:tcPr>
          <w:p w14:paraId="7105ECD2" w14:textId="55CA9E4E" w:rsidR="00E24810" w:rsidRPr="00525654" w:rsidRDefault="00E24810" w:rsidP="00525654">
            <w:pPr>
              <w:keepLines/>
              <w:suppressAutoHyphens/>
              <w:jc w:val="right"/>
              <w:rPr>
                <w:rFonts w:ascii="Arial" w:hAnsi="Arial" w:cs="Arial"/>
                <w:sz w:val="18"/>
                <w:szCs w:val="18"/>
              </w:rPr>
            </w:pPr>
          </w:p>
        </w:tc>
      </w:tr>
      <w:tr w:rsidR="00E24810" w:rsidRPr="00525654" w14:paraId="5E3EF973" w14:textId="77777777" w:rsidTr="00525654">
        <w:trPr>
          <w:cantSplit/>
          <w:trHeight w:val="227"/>
        </w:trPr>
        <w:tc>
          <w:tcPr>
            <w:tcW w:w="2460" w:type="dxa"/>
            <w:tcBorders>
              <w:top w:val="nil"/>
              <w:left w:val="nil"/>
              <w:bottom w:val="nil"/>
              <w:right w:val="nil"/>
            </w:tcBorders>
            <w:shd w:val="clear" w:color="auto" w:fill="auto"/>
            <w:vAlign w:val="bottom"/>
            <w:hideMark/>
          </w:tcPr>
          <w:p w14:paraId="1198A7B1" w14:textId="051094E4" w:rsidR="00E24810" w:rsidRPr="00525654" w:rsidRDefault="00E24810" w:rsidP="00525654">
            <w:pPr>
              <w:keepLines/>
              <w:suppressAutoHyphens/>
              <w:rPr>
                <w:rFonts w:ascii="Arial" w:hAnsi="Arial" w:cs="Arial"/>
                <w:sz w:val="18"/>
                <w:szCs w:val="18"/>
              </w:rPr>
            </w:pPr>
            <w:r w:rsidRPr="00525654">
              <w:rPr>
                <w:rFonts w:ascii="Arial" w:hAnsi="Arial" w:cs="Arial"/>
                <w:i/>
                <w:iCs/>
                <w:sz w:val="18"/>
                <w:szCs w:val="18"/>
              </w:rPr>
              <w:t>Oprávky</w:t>
            </w:r>
          </w:p>
        </w:tc>
        <w:tc>
          <w:tcPr>
            <w:tcW w:w="1226" w:type="dxa"/>
            <w:tcBorders>
              <w:top w:val="nil"/>
              <w:left w:val="nil"/>
              <w:bottom w:val="nil"/>
              <w:right w:val="nil"/>
            </w:tcBorders>
            <w:shd w:val="clear" w:color="auto" w:fill="auto"/>
            <w:vAlign w:val="bottom"/>
            <w:hideMark/>
          </w:tcPr>
          <w:p w14:paraId="683475E5" w14:textId="77777777" w:rsidR="00E24810" w:rsidRPr="00525654" w:rsidRDefault="00E24810" w:rsidP="00525654">
            <w:pPr>
              <w:keepLines/>
              <w:suppressAutoHyphens/>
              <w:jc w:val="right"/>
              <w:rPr>
                <w:rFonts w:ascii="Arial" w:hAnsi="Arial" w:cs="Arial"/>
                <w:sz w:val="18"/>
                <w:szCs w:val="18"/>
              </w:rPr>
            </w:pPr>
          </w:p>
        </w:tc>
        <w:tc>
          <w:tcPr>
            <w:tcW w:w="2150" w:type="dxa"/>
            <w:tcBorders>
              <w:top w:val="nil"/>
              <w:left w:val="nil"/>
              <w:bottom w:val="nil"/>
              <w:right w:val="nil"/>
            </w:tcBorders>
            <w:shd w:val="clear" w:color="auto" w:fill="auto"/>
            <w:vAlign w:val="bottom"/>
            <w:hideMark/>
          </w:tcPr>
          <w:p w14:paraId="3F9BB65F" w14:textId="77777777" w:rsidR="00E24810" w:rsidRPr="00525654" w:rsidRDefault="00E24810" w:rsidP="00525654">
            <w:pPr>
              <w:keepLines/>
              <w:suppressAutoHyphens/>
              <w:jc w:val="right"/>
              <w:rPr>
                <w:rFonts w:ascii="Arial" w:hAnsi="Arial" w:cs="Arial"/>
                <w:sz w:val="18"/>
                <w:szCs w:val="18"/>
              </w:rPr>
            </w:pPr>
          </w:p>
        </w:tc>
        <w:tc>
          <w:tcPr>
            <w:tcW w:w="1688" w:type="dxa"/>
            <w:tcBorders>
              <w:top w:val="nil"/>
              <w:left w:val="nil"/>
              <w:bottom w:val="nil"/>
              <w:right w:val="nil"/>
            </w:tcBorders>
            <w:vAlign w:val="bottom"/>
          </w:tcPr>
          <w:p w14:paraId="6AC99C55" w14:textId="77777777" w:rsidR="00E24810" w:rsidRPr="00525654" w:rsidRDefault="00E24810" w:rsidP="00525654">
            <w:pPr>
              <w:keepLines/>
              <w:suppressAutoHyphens/>
              <w:jc w:val="right"/>
              <w:rPr>
                <w:rFonts w:ascii="Arial" w:hAnsi="Arial" w:cs="Arial"/>
                <w:sz w:val="18"/>
                <w:szCs w:val="18"/>
              </w:rPr>
            </w:pPr>
          </w:p>
        </w:tc>
        <w:tc>
          <w:tcPr>
            <w:tcW w:w="1688" w:type="dxa"/>
            <w:tcBorders>
              <w:top w:val="nil"/>
              <w:left w:val="nil"/>
              <w:bottom w:val="nil"/>
              <w:right w:val="nil"/>
            </w:tcBorders>
            <w:shd w:val="clear" w:color="auto" w:fill="auto"/>
            <w:vAlign w:val="bottom"/>
            <w:hideMark/>
          </w:tcPr>
          <w:p w14:paraId="7724EA57" w14:textId="20474FB5" w:rsidR="00E24810" w:rsidRPr="00525654" w:rsidRDefault="00E24810" w:rsidP="00525654">
            <w:pPr>
              <w:keepLines/>
              <w:suppressAutoHyphens/>
              <w:jc w:val="right"/>
              <w:rPr>
                <w:rFonts w:ascii="Arial" w:hAnsi="Arial" w:cs="Arial"/>
                <w:sz w:val="18"/>
                <w:szCs w:val="18"/>
              </w:rPr>
            </w:pPr>
          </w:p>
        </w:tc>
      </w:tr>
      <w:tr w:rsidR="00E24810" w:rsidRPr="00525654" w14:paraId="7D4FE4D3" w14:textId="77777777" w:rsidTr="00525654">
        <w:trPr>
          <w:cantSplit/>
          <w:trHeight w:val="227"/>
        </w:trPr>
        <w:tc>
          <w:tcPr>
            <w:tcW w:w="2460" w:type="dxa"/>
            <w:tcBorders>
              <w:top w:val="nil"/>
              <w:left w:val="nil"/>
              <w:bottom w:val="nil"/>
              <w:right w:val="nil"/>
            </w:tcBorders>
            <w:shd w:val="clear" w:color="auto" w:fill="auto"/>
            <w:vAlign w:val="bottom"/>
            <w:hideMark/>
          </w:tcPr>
          <w:p w14:paraId="30F495B5" w14:textId="61EE999B" w:rsidR="00E24810" w:rsidRPr="00525654" w:rsidRDefault="00E24810" w:rsidP="00525654">
            <w:pPr>
              <w:keepLines/>
              <w:suppressAutoHyphens/>
              <w:rPr>
                <w:rFonts w:ascii="Arial" w:hAnsi="Arial" w:cs="Arial"/>
                <w:b/>
                <w:bCs/>
                <w:sz w:val="18"/>
                <w:szCs w:val="18"/>
              </w:rPr>
            </w:pPr>
            <w:r w:rsidRPr="00525654">
              <w:rPr>
                <w:rFonts w:ascii="Arial" w:hAnsi="Arial" w:cs="Arial"/>
                <w:b/>
                <w:bCs/>
                <w:sz w:val="18"/>
                <w:szCs w:val="18"/>
              </w:rPr>
              <w:t>1. január 2024</w:t>
            </w:r>
          </w:p>
        </w:tc>
        <w:tc>
          <w:tcPr>
            <w:tcW w:w="1226" w:type="dxa"/>
            <w:tcBorders>
              <w:top w:val="nil"/>
              <w:left w:val="nil"/>
              <w:bottom w:val="nil"/>
              <w:right w:val="nil"/>
            </w:tcBorders>
            <w:shd w:val="clear" w:color="auto" w:fill="auto"/>
            <w:vAlign w:val="bottom"/>
            <w:hideMark/>
          </w:tcPr>
          <w:p w14:paraId="12C340C0" w14:textId="1987A956" w:rsidR="00E24810" w:rsidRPr="00525654" w:rsidRDefault="00E24810" w:rsidP="00525654">
            <w:pPr>
              <w:keepLines/>
              <w:suppressAutoHyphens/>
              <w:jc w:val="right"/>
              <w:rPr>
                <w:rFonts w:ascii="Arial" w:hAnsi="Arial" w:cs="Arial"/>
                <w:b/>
                <w:bCs/>
                <w:sz w:val="18"/>
                <w:szCs w:val="18"/>
              </w:rPr>
            </w:pPr>
            <w:r w:rsidRPr="00525654">
              <w:rPr>
                <w:rFonts w:ascii="Arial" w:hAnsi="Arial" w:cs="Arial"/>
                <w:b/>
                <w:bCs/>
                <w:sz w:val="18"/>
                <w:szCs w:val="18"/>
              </w:rPr>
              <w:t>146 705</w:t>
            </w:r>
          </w:p>
        </w:tc>
        <w:tc>
          <w:tcPr>
            <w:tcW w:w="2150" w:type="dxa"/>
            <w:tcBorders>
              <w:top w:val="nil"/>
              <w:left w:val="nil"/>
              <w:bottom w:val="nil"/>
              <w:right w:val="nil"/>
            </w:tcBorders>
            <w:shd w:val="clear" w:color="auto" w:fill="auto"/>
            <w:vAlign w:val="bottom"/>
            <w:hideMark/>
          </w:tcPr>
          <w:p w14:paraId="6797BEB2" w14:textId="0478181F" w:rsidR="00E24810" w:rsidRPr="00525654" w:rsidRDefault="00E24810" w:rsidP="00525654">
            <w:pPr>
              <w:keepLines/>
              <w:suppressAutoHyphens/>
              <w:jc w:val="right"/>
              <w:rPr>
                <w:rFonts w:ascii="Arial" w:hAnsi="Arial" w:cs="Arial"/>
                <w:b/>
                <w:bCs/>
                <w:sz w:val="18"/>
                <w:szCs w:val="18"/>
              </w:rPr>
            </w:pPr>
            <w:r w:rsidRPr="00525654">
              <w:rPr>
                <w:rFonts w:ascii="Arial" w:hAnsi="Arial" w:cs="Arial"/>
                <w:b/>
                <w:bCs/>
                <w:sz w:val="18"/>
                <w:szCs w:val="18"/>
              </w:rPr>
              <w:t>91 674</w:t>
            </w:r>
          </w:p>
        </w:tc>
        <w:tc>
          <w:tcPr>
            <w:tcW w:w="1688" w:type="dxa"/>
            <w:tcBorders>
              <w:top w:val="nil"/>
              <w:left w:val="nil"/>
              <w:bottom w:val="nil"/>
              <w:right w:val="nil"/>
            </w:tcBorders>
            <w:vAlign w:val="bottom"/>
          </w:tcPr>
          <w:p w14:paraId="625B399C" w14:textId="00EEA234" w:rsidR="00E24810" w:rsidRPr="00525654" w:rsidRDefault="0077427A"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688" w:type="dxa"/>
            <w:tcBorders>
              <w:top w:val="nil"/>
              <w:left w:val="nil"/>
              <w:bottom w:val="nil"/>
              <w:right w:val="nil"/>
            </w:tcBorders>
            <w:shd w:val="clear" w:color="auto" w:fill="auto"/>
            <w:vAlign w:val="bottom"/>
            <w:hideMark/>
          </w:tcPr>
          <w:p w14:paraId="0A767414" w14:textId="108F3E71" w:rsidR="00E24810" w:rsidRPr="00525654" w:rsidRDefault="00E24810" w:rsidP="00525654">
            <w:pPr>
              <w:keepLines/>
              <w:suppressAutoHyphens/>
              <w:jc w:val="right"/>
              <w:rPr>
                <w:rFonts w:ascii="Arial" w:hAnsi="Arial" w:cs="Arial"/>
                <w:b/>
                <w:bCs/>
                <w:sz w:val="18"/>
                <w:szCs w:val="18"/>
              </w:rPr>
            </w:pPr>
            <w:r w:rsidRPr="00525654">
              <w:rPr>
                <w:rFonts w:ascii="Arial" w:hAnsi="Arial" w:cs="Arial"/>
                <w:b/>
                <w:bCs/>
                <w:sz w:val="18"/>
                <w:szCs w:val="18"/>
              </w:rPr>
              <w:t>238 379</w:t>
            </w:r>
          </w:p>
        </w:tc>
      </w:tr>
      <w:tr w:rsidR="009C1DA1" w:rsidRPr="00525654" w14:paraId="189CAD64" w14:textId="77777777" w:rsidTr="00525654">
        <w:trPr>
          <w:cantSplit/>
          <w:trHeight w:val="227"/>
        </w:trPr>
        <w:tc>
          <w:tcPr>
            <w:tcW w:w="2460" w:type="dxa"/>
            <w:tcBorders>
              <w:top w:val="nil"/>
              <w:left w:val="nil"/>
              <w:bottom w:val="nil"/>
              <w:right w:val="nil"/>
            </w:tcBorders>
            <w:shd w:val="clear" w:color="auto" w:fill="auto"/>
            <w:vAlign w:val="bottom"/>
            <w:hideMark/>
          </w:tcPr>
          <w:p w14:paraId="7D0A7061" w14:textId="7E6BF387" w:rsidR="009C1DA1" w:rsidRPr="00525654" w:rsidRDefault="009C1DA1" w:rsidP="009C1DA1">
            <w:pPr>
              <w:keepLines/>
              <w:suppressAutoHyphens/>
              <w:rPr>
                <w:rFonts w:ascii="Arial" w:hAnsi="Arial" w:cs="Arial"/>
                <w:sz w:val="18"/>
                <w:szCs w:val="18"/>
              </w:rPr>
            </w:pPr>
            <w:r w:rsidRPr="00525654">
              <w:rPr>
                <w:rFonts w:ascii="Arial" w:hAnsi="Arial" w:cs="Arial"/>
                <w:sz w:val="18"/>
                <w:szCs w:val="18"/>
              </w:rPr>
              <w:t>Prírastky</w:t>
            </w:r>
          </w:p>
        </w:tc>
        <w:tc>
          <w:tcPr>
            <w:tcW w:w="1226" w:type="dxa"/>
            <w:tcBorders>
              <w:top w:val="nil"/>
              <w:left w:val="nil"/>
              <w:bottom w:val="nil"/>
              <w:right w:val="nil"/>
            </w:tcBorders>
            <w:shd w:val="clear" w:color="auto" w:fill="auto"/>
            <w:vAlign w:val="bottom"/>
            <w:hideMark/>
          </w:tcPr>
          <w:p w14:paraId="7B2B833F" w14:textId="6B499C9B" w:rsidR="009C1DA1" w:rsidRPr="00525654" w:rsidRDefault="009C1DA1" w:rsidP="009C1DA1">
            <w:pPr>
              <w:keepLines/>
              <w:suppressAutoHyphens/>
              <w:jc w:val="right"/>
              <w:rPr>
                <w:rFonts w:ascii="Arial" w:hAnsi="Arial" w:cs="Arial"/>
                <w:sz w:val="18"/>
                <w:szCs w:val="18"/>
              </w:rPr>
            </w:pPr>
            <w:r>
              <w:rPr>
                <w:rFonts w:ascii="Arial" w:hAnsi="Arial" w:cs="Arial"/>
                <w:sz w:val="18"/>
                <w:szCs w:val="18"/>
              </w:rPr>
              <w:t>82 096</w:t>
            </w:r>
          </w:p>
        </w:tc>
        <w:tc>
          <w:tcPr>
            <w:tcW w:w="2150" w:type="dxa"/>
            <w:tcBorders>
              <w:top w:val="nil"/>
              <w:left w:val="nil"/>
              <w:bottom w:val="nil"/>
              <w:right w:val="nil"/>
            </w:tcBorders>
            <w:shd w:val="clear" w:color="auto" w:fill="auto"/>
            <w:vAlign w:val="bottom"/>
            <w:hideMark/>
          </w:tcPr>
          <w:p w14:paraId="4F56EED6" w14:textId="37EC145E" w:rsidR="009C1DA1" w:rsidRPr="00525654" w:rsidRDefault="009C1DA1" w:rsidP="009C1DA1">
            <w:pPr>
              <w:keepLines/>
              <w:suppressAutoHyphens/>
              <w:jc w:val="right"/>
              <w:rPr>
                <w:rFonts w:ascii="Arial" w:hAnsi="Arial" w:cs="Arial"/>
                <w:sz w:val="18"/>
                <w:szCs w:val="18"/>
              </w:rPr>
            </w:pPr>
            <w:r w:rsidRPr="00525654">
              <w:rPr>
                <w:rFonts w:ascii="Arial" w:hAnsi="Arial" w:cs="Arial"/>
                <w:sz w:val="18"/>
                <w:szCs w:val="18"/>
              </w:rPr>
              <w:t>89 129</w:t>
            </w:r>
          </w:p>
        </w:tc>
        <w:tc>
          <w:tcPr>
            <w:tcW w:w="1688" w:type="dxa"/>
            <w:tcBorders>
              <w:top w:val="nil"/>
              <w:left w:val="nil"/>
              <w:bottom w:val="nil"/>
              <w:right w:val="nil"/>
            </w:tcBorders>
            <w:vAlign w:val="bottom"/>
          </w:tcPr>
          <w:p w14:paraId="7DAE860A" w14:textId="6A528601" w:rsidR="009C1DA1" w:rsidRPr="00525654" w:rsidRDefault="009C1DA1" w:rsidP="009C1DA1">
            <w:pPr>
              <w:keepLines/>
              <w:suppressAutoHyphens/>
              <w:jc w:val="right"/>
              <w:rPr>
                <w:rFonts w:ascii="Arial" w:hAnsi="Arial" w:cs="Arial"/>
                <w:sz w:val="18"/>
                <w:szCs w:val="18"/>
              </w:rPr>
            </w:pPr>
            <w:r w:rsidRPr="00525654">
              <w:rPr>
                <w:rFonts w:ascii="Arial" w:hAnsi="Arial" w:cs="Arial"/>
                <w:sz w:val="18"/>
                <w:szCs w:val="18"/>
              </w:rPr>
              <w:t>0</w:t>
            </w:r>
          </w:p>
        </w:tc>
        <w:tc>
          <w:tcPr>
            <w:tcW w:w="1688" w:type="dxa"/>
            <w:tcBorders>
              <w:top w:val="nil"/>
              <w:left w:val="nil"/>
              <w:bottom w:val="nil"/>
              <w:right w:val="nil"/>
            </w:tcBorders>
            <w:shd w:val="clear" w:color="auto" w:fill="auto"/>
            <w:vAlign w:val="bottom"/>
            <w:hideMark/>
          </w:tcPr>
          <w:p w14:paraId="34541454" w14:textId="16E6447F" w:rsidR="009C1DA1" w:rsidRPr="00525654" w:rsidRDefault="009C1DA1" w:rsidP="009C1DA1">
            <w:pPr>
              <w:keepLines/>
              <w:suppressAutoHyphens/>
              <w:jc w:val="right"/>
              <w:rPr>
                <w:rFonts w:ascii="Arial" w:hAnsi="Arial" w:cs="Arial"/>
                <w:sz w:val="18"/>
                <w:szCs w:val="18"/>
              </w:rPr>
            </w:pPr>
            <w:r w:rsidRPr="009133FE">
              <w:rPr>
                <w:rFonts w:ascii="Arial" w:hAnsi="Arial" w:cs="Arial"/>
                <w:sz w:val="18"/>
                <w:szCs w:val="18"/>
              </w:rPr>
              <w:t>1</w:t>
            </w:r>
            <w:r>
              <w:rPr>
                <w:rFonts w:ascii="Arial" w:hAnsi="Arial" w:cs="Arial"/>
                <w:sz w:val="18"/>
                <w:szCs w:val="18"/>
              </w:rPr>
              <w:t>71 225</w:t>
            </w:r>
          </w:p>
        </w:tc>
      </w:tr>
      <w:tr w:rsidR="009C1DA1" w:rsidRPr="00525654" w14:paraId="472FAB4E" w14:textId="77777777" w:rsidTr="00525654">
        <w:trPr>
          <w:cantSplit/>
          <w:trHeight w:val="227"/>
        </w:trPr>
        <w:tc>
          <w:tcPr>
            <w:tcW w:w="2460" w:type="dxa"/>
            <w:tcBorders>
              <w:top w:val="nil"/>
              <w:left w:val="nil"/>
              <w:bottom w:val="nil"/>
              <w:right w:val="nil"/>
            </w:tcBorders>
            <w:shd w:val="clear" w:color="auto" w:fill="auto"/>
            <w:vAlign w:val="bottom"/>
            <w:hideMark/>
          </w:tcPr>
          <w:p w14:paraId="4DB484C2" w14:textId="245EBBE1" w:rsidR="009C1DA1" w:rsidRPr="00525654" w:rsidRDefault="009C1DA1" w:rsidP="009C1DA1">
            <w:pPr>
              <w:keepLines/>
              <w:suppressAutoHyphens/>
              <w:rPr>
                <w:rFonts w:ascii="Arial" w:hAnsi="Arial" w:cs="Arial"/>
                <w:sz w:val="18"/>
                <w:szCs w:val="18"/>
              </w:rPr>
            </w:pPr>
            <w:r w:rsidRPr="00525654">
              <w:rPr>
                <w:rFonts w:ascii="Arial" w:hAnsi="Arial" w:cs="Arial"/>
                <w:sz w:val="18"/>
                <w:szCs w:val="18"/>
              </w:rPr>
              <w:t>Úbytky</w:t>
            </w:r>
          </w:p>
        </w:tc>
        <w:tc>
          <w:tcPr>
            <w:tcW w:w="1226" w:type="dxa"/>
            <w:tcBorders>
              <w:top w:val="nil"/>
              <w:left w:val="nil"/>
              <w:bottom w:val="nil"/>
              <w:right w:val="nil"/>
            </w:tcBorders>
            <w:shd w:val="clear" w:color="auto" w:fill="auto"/>
            <w:vAlign w:val="bottom"/>
            <w:hideMark/>
          </w:tcPr>
          <w:p w14:paraId="766BB684" w14:textId="50A0A420" w:rsidR="009C1DA1" w:rsidRPr="00525654" w:rsidRDefault="009C1DA1" w:rsidP="009C1DA1">
            <w:pPr>
              <w:keepLines/>
              <w:suppressAutoHyphens/>
              <w:jc w:val="right"/>
              <w:rPr>
                <w:rFonts w:ascii="Arial" w:hAnsi="Arial" w:cs="Arial"/>
                <w:sz w:val="18"/>
                <w:szCs w:val="18"/>
              </w:rPr>
            </w:pPr>
            <w:r w:rsidRPr="009133FE">
              <w:rPr>
                <w:rFonts w:ascii="Arial" w:hAnsi="Arial" w:cs="Arial"/>
                <w:sz w:val="18"/>
                <w:szCs w:val="18"/>
              </w:rPr>
              <w:t>0</w:t>
            </w:r>
          </w:p>
        </w:tc>
        <w:tc>
          <w:tcPr>
            <w:tcW w:w="2150" w:type="dxa"/>
            <w:tcBorders>
              <w:top w:val="nil"/>
              <w:left w:val="nil"/>
              <w:bottom w:val="nil"/>
              <w:right w:val="nil"/>
            </w:tcBorders>
            <w:shd w:val="clear" w:color="auto" w:fill="auto"/>
            <w:vAlign w:val="bottom"/>
            <w:hideMark/>
          </w:tcPr>
          <w:p w14:paraId="1D45ECAD" w14:textId="228F518C" w:rsidR="009C1DA1" w:rsidRPr="00525654" w:rsidRDefault="009C1DA1" w:rsidP="009C1DA1">
            <w:pPr>
              <w:keepLines/>
              <w:suppressAutoHyphens/>
              <w:jc w:val="right"/>
              <w:rPr>
                <w:rFonts w:ascii="Arial" w:hAnsi="Arial" w:cs="Arial"/>
                <w:sz w:val="18"/>
                <w:szCs w:val="18"/>
              </w:rPr>
            </w:pPr>
            <w:r w:rsidRPr="00525654">
              <w:rPr>
                <w:rFonts w:ascii="Arial" w:hAnsi="Arial" w:cs="Arial"/>
                <w:sz w:val="18"/>
                <w:szCs w:val="18"/>
              </w:rPr>
              <w:t>2 083</w:t>
            </w:r>
          </w:p>
        </w:tc>
        <w:tc>
          <w:tcPr>
            <w:tcW w:w="1688" w:type="dxa"/>
            <w:tcBorders>
              <w:top w:val="nil"/>
              <w:left w:val="nil"/>
              <w:bottom w:val="nil"/>
              <w:right w:val="nil"/>
            </w:tcBorders>
            <w:vAlign w:val="bottom"/>
          </w:tcPr>
          <w:p w14:paraId="32C9A704" w14:textId="6B76E573" w:rsidR="009C1DA1" w:rsidRPr="00525654" w:rsidRDefault="009C1DA1" w:rsidP="009C1DA1">
            <w:pPr>
              <w:keepLines/>
              <w:suppressAutoHyphens/>
              <w:jc w:val="right"/>
              <w:rPr>
                <w:rFonts w:ascii="Arial" w:hAnsi="Arial" w:cs="Arial"/>
                <w:sz w:val="18"/>
                <w:szCs w:val="18"/>
              </w:rPr>
            </w:pPr>
            <w:r w:rsidRPr="00525654">
              <w:rPr>
                <w:rFonts w:ascii="Arial" w:hAnsi="Arial" w:cs="Arial"/>
                <w:sz w:val="18"/>
                <w:szCs w:val="18"/>
              </w:rPr>
              <w:t>0</w:t>
            </w:r>
          </w:p>
        </w:tc>
        <w:tc>
          <w:tcPr>
            <w:tcW w:w="1688" w:type="dxa"/>
            <w:tcBorders>
              <w:top w:val="nil"/>
              <w:left w:val="nil"/>
              <w:bottom w:val="nil"/>
              <w:right w:val="nil"/>
            </w:tcBorders>
            <w:shd w:val="clear" w:color="auto" w:fill="auto"/>
            <w:vAlign w:val="bottom"/>
            <w:hideMark/>
          </w:tcPr>
          <w:p w14:paraId="2A48D567" w14:textId="628C4A48" w:rsidR="009C1DA1" w:rsidRPr="00525654" w:rsidRDefault="009C1DA1" w:rsidP="009C1DA1">
            <w:pPr>
              <w:keepLines/>
              <w:suppressAutoHyphens/>
              <w:jc w:val="right"/>
              <w:rPr>
                <w:rFonts w:ascii="Arial" w:hAnsi="Arial" w:cs="Arial"/>
                <w:sz w:val="18"/>
                <w:szCs w:val="18"/>
              </w:rPr>
            </w:pPr>
            <w:r w:rsidRPr="009133FE">
              <w:rPr>
                <w:rFonts w:ascii="Arial" w:hAnsi="Arial" w:cs="Arial"/>
                <w:sz w:val="18"/>
                <w:szCs w:val="18"/>
              </w:rPr>
              <w:t>2 083</w:t>
            </w:r>
          </w:p>
        </w:tc>
      </w:tr>
      <w:tr w:rsidR="009C1DA1" w:rsidRPr="00525654" w14:paraId="1A5F2756" w14:textId="77777777" w:rsidTr="00525654">
        <w:trPr>
          <w:cantSplit/>
          <w:trHeight w:val="227"/>
        </w:trPr>
        <w:tc>
          <w:tcPr>
            <w:tcW w:w="2460" w:type="dxa"/>
            <w:tcBorders>
              <w:top w:val="nil"/>
              <w:left w:val="nil"/>
              <w:bottom w:val="nil"/>
              <w:right w:val="nil"/>
            </w:tcBorders>
            <w:shd w:val="clear" w:color="auto" w:fill="auto"/>
            <w:vAlign w:val="bottom"/>
            <w:hideMark/>
          </w:tcPr>
          <w:p w14:paraId="0ACBB5D7" w14:textId="63A551BE" w:rsidR="009C1DA1" w:rsidRPr="00525654" w:rsidRDefault="009C1DA1" w:rsidP="009C1DA1">
            <w:pPr>
              <w:keepLines/>
              <w:suppressAutoHyphens/>
              <w:rPr>
                <w:rFonts w:ascii="Arial" w:hAnsi="Arial" w:cs="Arial"/>
                <w:sz w:val="18"/>
                <w:szCs w:val="18"/>
              </w:rPr>
            </w:pPr>
            <w:r w:rsidRPr="00525654">
              <w:rPr>
                <w:rFonts w:ascii="Arial" w:hAnsi="Arial" w:cs="Arial"/>
                <w:sz w:val="18"/>
                <w:szCs w:val="18"/>
              </w:rPr>
              <w:t>Presuny</w:t>
            </w:r>
          </w:p>
        </w:tc>
        <w:tc>
          <w:tcPr>
            <w:tcW w:w="1226" w:type="dxa"/>
            <w:tcBorders>
              <w:top w:val="nil"/>
              <w:left w:val="nil"/>
              <w:bottom w:val="nil"/>
              <w:right w:val="nil"/>
            </w:tcBorders>
            <w:shd w:val="clear" w:color="auto" w:fill="auto"/>
            <w:vAlign w:val="bottom"/>
            <w:hideMark/>
          </w:tcPr>
          <w:p w14:paraId="11B181BB" w14:textId="55B86AAF" w:rsidR="009C1DA1" w:rsidRPr="00525654" w:rsidRDefault="009C1DA1" w:rsidP="009C1DA1">
            <w:pPr>
              <w:keepLines/>
              <w:suppressAutoHyphens/>
              <w:jc w:val="right"/>
              <w:rPr>
                <w:rFonts w:ascii="Arial" w:hAnsi="Arial" w:cs="Arial"/>
                <w:sz w:val="18"/>
                <w:szCs w:val="18"/>
              </w:rPr>
            </w:pPr>
            <w:r w:rsidRPr="009133FE">
              <w:rPr>
                <w:rFonts w:ascii="Arial" w:hAnsi="Arial" w:cs="Arial"/>
                <w:sz w:val="18"/>
                <w:szCs w:val="18"/>
              </w:rPr>
              <w:t>0</w:t>
            </w:r>
          </w:p>
        </w:tc>
        <w:tc>
          <w:tcPr>
            <w:tcW w:w="2150" w:type="dxa"/>
            <w:tcBorders>
              <w:top w:val="nil"/>
              <w:left w:val="nil"/>
              <w:bottom w:val="nil"/>
              <w:right w:val="nil"/>
            </w:tcBorders>
            <w:shd w:val="clear" w:color="auto" w:fill="auto"/>
            <w:vAlign w:val="bottom"/>
            <w:hideMark/>
          </w:tcPr>
          <w:p w14:paraId="61CAA3BF" w14:textId="77777777" w:rsidR="009C1DA1" w:rsidRPr="00525654" w:rsidRDefault="009C1DA1" w:rsidP="009C1DA1">
            <w:pPr>
              <w:keepLines/>
              <w:suppressAutoHyphens/>
              <w:jc w:val="right"/>
              <w:rPr>
                <w:rFonts w:ascii="Arial" w:hAnsi="Arial" w:cs="Arial"/>
                <w:sz w:val="18"/>
                <w:szCs w:val="18"/>
              </w:rPr>
            </w:pPr>
            <w:r w:rsidRPr="00525654">
              <w:rPr>
                <w:rFonts w:ascii="Arial" w:hAnsi="Arial" w:cs="Arial"/>
                <w:sz w:val="18"/>
                <w:szCs w:val="18"/>
              </w:rPr>
              <w:t>0</w:t>
            </w:r>
          </w:p>
        </w:tc>
        <w:tc>
          <w:tcPr>
            <w:tcW w:w="1688" w:type="dxa"/>
            <w:tcBorders>
              <w:top w:val="nil"/>
              <w:left w:val="nil"/>
              <w:bottom w:val="nil"/>
              <w:right w:val="nil"/>
            </w:tcBorders>
            <w:vAlign w:val="bottom"/>
          </w:tcPr>
          <w:p w14:paraId="4324D225" w14:textId="1C4346A2" w:rsidR="009C1DA1" w:rsidRPr="00525654" w:rsidRDefault="009C1DA1" w:rsidP="009C1DA1">
            <w:pPr>
              <w:keepLines/>
              <w:suppressAutoHyphens/>
              <w:jc w:val="right"/>
              <w:rPr>
                <w:rFonts w:ascii="Arial" w:hAnsi="Arial" w:cs="Arial"/>
                <w:sz w:val="18"/>
                <w:szCs w:val="18"/>
              </w:rPr>
            </w:pPr>
            <w:r w:rsidRPr="00525654">
              <w:rPr>
                <w:rFonts w:ascii="Arial" w:hAnsi="Arial" w:cs="Arial"/>
                <w:sz w:val="18"/>
                <w:szCs w:val="18"/>
              </w:rPr>
              <w:t>0</w:t>
            </w:r>
          </w:p>
        </w:tc>
        <w:tc>
          <w:tcPr>
            <w:tcW w:w="1688" w:type="dxa"/>
            <w:tcBorders>
              <w:top w:val="nil"/>
              <w:left w:val="nil"/>
              <w:bottom w:val="nil"/>
              <w:right w:val="nil"/>
            </w:tcBorders>
            <w:shd w:val="clear" w:color="auto" w:fill="auto"/>
            <w:vAlign w:val="bottom"/>
            <w:hideMark/>
          </w:tcPr>
          <w:p w14:paraId="37CBA3FE" w14:textId="226683E6" w:rsidR="009C1DA1" w:rsidRPr="00525654" w:rsidRDefault="009C1DA1" w:rsidP="009C1DA1">
            <w:pPr>
              <w:keepLines/>
              <w:suppressAutoHyphens/>
              <w:jc w:val="right"/>
              <w:rPr>
                <w:rFonts w:ascii="Arial" w:hAnsi="Arial" w:cs="Arial"/>
                <w:sz w:val="18"/>
                <w:szCs w:val="18"/>
              </w:rPr>
            </w:pPr>
            <w:r w:rsidRPr="009133FE">
              <w:rPr>
                <w:rFonts w:ascii="Arial" w:hAnsi="Arial" w:cs="Arial"/>
                <w:sz w:val="18"/>
                <w:szCs w:val="18"/>
              </w:rPr>
              <w:t>0</w:t>
            </w:r>
          </w:p>
        </w:tc>
      </w:tr>
      <w:tr w:rsidR="009C1DA1" w:rsidRPr="00525654" w14:paraId="6BA52B26" w14:textId="77777777" w:rsidTr="00525654">
        <w:trPr>
          <w:cantSplit/>
          <w:trHeight w:val="227"/>
        </w:trPr>
        <w:tc>
          <w:tcPr>
            <w:tcW w:w="2460" w:type="dxa"/>
            <w:tcBorders>
              <w:top w:val="nil"/>
              <w:left w:val="nil"/>
              <w:bottom w:val="nil"/>
              <w:right w:val="nil"/>
            </w:tcBorders>
            <w:shd w:val="clear" w:color="auto" w:fill="auto"/>
            <w:vAlign w:val="bottom"/>
            <w:hideMark/>
          </w:tcPr>
          <w:p w14:paraId="4F74BC79" w14:textId="1566CCE8" w:rsidR="009C1DA1" w:rsidRPr="00525654" w:rsidRDefault="009C1DA1" w:rsidP="009C1DA1">
            <w:pPr>
              <w:keepLines/>
              <w:suppressAutoHyphens/>
              <w:rPr>
                <w:rFonts w:ascii="Arial" w:hAnsi="Arial" w:cs="Arial"/>
                <w:b/>
                <w:bCs/>
                <w:sz w:val="18"/>
                <w:szCs w:val="18"/>
              </w:rPr>
            </w:pPr>
            <w:r w:rsidRPr="00525654">
              <w:rPr>
                <w:rFonts w:ascii="Arial" w:hAnsi="Arial" w:cs="Arial"/>
                <w:b/>
                <w:bCs/>
                <w:sz w:val="18"/>
                <w:szCs w:val="18"/>
              </w:rPr>
              <w:t>31. december 2024</w:t>
            </w:r>
          </w:p>
        </w:tc>
        <w:tc>
          <w:tcPr>
            <w:tcW w:w="1226" w:type="dxa"/>
            <w:tcBorders>
              <w:top w:val="single" w:sz="4" w:space="0" w:color="auto"/>
              <w:left w:val="nil"/>
              <w:bottom w:val="double" w:sz="6" w:space="0" w:color="auto"/>
              <w:right w:val="nil"/>
            </w:tcBorders>
            <w:shd w:val="clear" w:color="auto" w:fill="auto"/>
            <w:vAlign w:val="bottom"/>
            <w:hideMark/>
          </w:tcPr>
          <w:p w14:paraId="648C89FF" w14:textId="5127BE6B" w:rsidR="009C1DA1" w:rsidRPr="00525654" w:rsidRDefault="009C1DA1" w:rsidP="009C1DA1">
            <w:pPr>
              <w:keepLines/>
              <w:suppressAutoHyphens/>
              <w:jc w:val="right"/>
              <w:rPr>
                <w:rFonts w:ascii="Arial" w:hAnsi="Arial" w:cs="Arial"/>
                <w:b/>
                <w:bCs/>
                <w:sz w:val="18"/>
                <w:szCs w:val="18"/>
              </w:rPr>
            </w:pPr>
            <w:r w:rsidRPr="009133FE">
              <w:rPr>
                <w:rFonts w:ascii="Arial" w:hAnsi="Arial" w:cs="Arial"/>
                <w:b/>
                <w:bCs/>
                <w:sz w:val="18"/>
                <w:szCs w:val="18"/>
              </w:rPr>
              <w:t>2</w:t>
            </w:r>
            <w:r>
              <w:rPr>
                <w:rFonts w:ascii="Arial" w:hAnsi="Arial" w:cs="Arial"/>
                <w:b/>
                <w:bCs/>
                <w:sz w:val="18"/>
                <w:szCs w:val="18"/>
              </w:rPr>
              <w:t>28 801</w:t>
            </w:r>
            <w:r w:rsidRPr="009133FE">
              <w:rPr>
                <w:rFonts w:ascii="Arial" w:hAnsi="Arial" w:cs="Arial"/>
                <w:b/>
                <w:bCs/>
                <w:sz w:val="18"/>
                <w:szCs w:val="18"/>
              </w:rPr>
              <w:t xml:space="preserve"> </w:t>
            </w:r>
          </w:p>
        </w:tc>
        <w:tc>
          <w:tcPr>
            <w:tcW w:w="2150" w:type="dxa"/>
            <w:tcBorders>
              <w:top w:val="single" w:sz="4" w:space="0" w:color="auto"/>
              <w:left w:val="nil"/>
              <w:bottom w:val="double" w:sz="6" w:space="0" w:color="auto"/>
              <w:right w:val="nil"/>
            </w:tcBorders>
            <w:shd w:val="clear" w:color="auto" w:fill="auto"/>
            <w:vAlign w:val="bottom"/>
            <w:hideMark/>
          </w:tcPr>
          <w:p w14:paraId="7E96D5FF" w14:textId="1FC52579" w:rsidR="009C1DA1" w:rsidRPr="00525654" w:rsidRDefault="009C1DA1" w:rsidP="009C1DA1">
            <w:pPr>
              <w:keepLines/>
              <w:suppressAutoHyphens/>
              <w:jc w:val="right"/>
              <w:rPr>
                <w:rFonts w:ascii="Arial" w:hAnsi="Arial" w:cs="Arial"/>
                <w:b/>
                <w:bCs/>
                <w:sz w:val="18"/>
                <w:szCs w:val="18"/>
              </w:rPr>
            </w:pPr>
            <w:r w:rsidRPr="00525654">
              <w:rPr>
                <w:rFonts w:ascii="Arial" w:hAnsi="Arial" w:cs="Arial"/>
                <w:b/>
                <w:bCs/>
                <w:sz w:val="18"/>
                <w:szCs w:val="18"/>
              </w:rPr>
              <w:t>178 720</w:t>
            </w:r>
          </w:p>
        </w:tc>
        <w:tc>
          <w:tcPr>
            <w:tcW w:w="1688" w:type="dxa"/>
            <w:tcBorders>
              <w:top w:val="single" w:sz="4" w:space="0" w:color="auto"/>
              <w:left w:val="nil"/>
              <w:bottom w:val="double" w:sz="6" w:space="0" w:color="auto"/>
              <w:right w:val="nil"/>
            </w:tcBorders>
            <w:vAlign w:val="bottom"/>
          </w:tcPr>
          <w:p w14:paraId="0B439213" w14:textId="19550E4D" w:rsidR="009C1DA1" w:rsidRPr="00525654" w:rsidRDefault="009C1DA1" w:rsidP="009C1DA1">
            <w:pPr>
              <w:keepLines/>
              <w:suppressAutoHyphens/>
              <w:jc w:val="right"/>
              <w:rPr>
                <w:rFonts w:ascii="Arial" w:hAnsi="Arial" w:cs="Arial"/>
                <w:b/>
                <w:bCs/>
                <w:sz w:val="18"/>
                <w:szCs w:val="18"/>
              </w:rPr>
            </w:pPr>
            <w:r w:rsidRPr="00525654">
              <w:rPr>
                <w:rFonts w:ascii="Arial" w:hAnsi="Arial" w:cs="Arial"/>
                <w:b/>
                <w:bCs/>
                <w:sz w:val="18"/>
                <w:szCs w:val="18"/>
              </w:rPr>
              <w:t>0</w:t>
            </w:r>
          </w:p>
        </w:tc>
        <w:tc>
          <w:tcPr>
            <w:tcW w:w="1688" w:type="dxa"/>
            <w:tcBorders>
              <w:top w:val="single" w:sz="4" w:space="0" w:color="auto"/>
              <w:left w:val="nil"/>
              <w:bottom w:val="double" w:sz="6" w:space="0" w:color="auto"/>
              <w:right w:val="nil"/>
            </w:tcBorders>
            <w:shd w:val="clear" w:color="auto" w:fill="auto"/>
            <w:vAlign w:val="bottom"/>
            <w:hideMark/>
          </w:tcPr>
          <w:p w14:paraId="1DE169D1" w14:textId="6D5B7552" w:rsidR="009C1DA1" w:rsidRPr="00525654" w:rsidRDefault="009C1DA1" w:rsidP="009C1DA1">
            <w:pPr>
              <w:keepLines/>
              <w:suppressAutoHyphens/>
              <w:jc w:val="right"/>
              <w:rPr>
                <w:rFonts w:ascii="Arial" w:hAnsi="Arial" w:cs="Arial"/>
                <w:b/>
                <w:bCs/>
                <w:sz w:val="18"/>
                <w:szCs w:val="18"/>
              </w:rPr>
            </w:pPr>
            <w:r>
              <w:rPr>
                <w:rFonts w:ascii="Arial" w:hAnsi="Arial" w:cs="Arial"/>
                <w:b/>
                <w:bCs/>
                <w:sz w:val="18"/>
                <w:szCs w:val="18"/>
              </w:rPr>
              <w:t>407 521</w:t>
            </w:r>
          </w:p>
        </w:tc>
      </w:tr>
      <w:tr w:rsidR="00E24810" w:rsidRPr="00525654" w14:paraId="5B0F9E8C" w14:textId="77777777" w:rsidTr="00525654">
        <w:trPr>
          <w:cantSplit/>
          <w:trHeight w:val="227"/>
        </w:trPr>
        <w:tc>
          <w:tcPr>
            <w:tcW w:w="2460" w:type="dxa"/>
            <w:tcBorders>
              <w:top w:val="nil"/>
              <w:left w:val="nil"/>
              <w:bottom w:val="nil"/>
              <w:right w:val="nil"/>
            </w:tcBorders>
            <w:shd w:val="clear" w:color="auto" w:fill="auto"/>
            <w:vAlign w:val="bottom"/>
          </w:tcPr>
          <w:p w14:paraId="64BE53D8" w14:textId="77777777" w:rsidR="00E24810" w:rsidRPr="00525654" w:rsidRDefault="00E24810" w:rsidP="00525654">
            <w:pPr>
              <w:keepLines/>
              <w:suppressAutoHyphens/>
              <w:rPr>
                <w:rFonts w:ascii="Arial" w:hAnsi="Arial" w:cs="Arial"/>
                <w:sz w:val="18"/>
                <w:szCs w:val="18"/>
              </w:rPr>
            </w:pPr>
          </w:p>
        </w:tc>
        <w:tc>
          <w:tcPr>
            <w:tcW w:w="1226" w:type="dxa"/>
            <w:tcBorders>
              <w:top w:val="nil"/>
              <w:left w:val="nil"/>
              <w:bottom w:val="nil"/>
              <w:right w:val="nil"/>
            </w:tcBorders>
            <w:shd w:val="clear" w:color="auto" w:fill="auto"/>
            <w:vAlign w:val="bottom"/>
          </w:tcPr>
          <w:p w14:paraId="3A8C2B5F" w14:textId="77777777" w:rsidR="00E24810" w:rsidRPr="00525654" w:rsidRDefault="00E24810" w:rsidP="00525654">
            <w:pPr>
              <w:keepLines/>
              <w:suppressAutoHyphens/>
              <w:jc w:val="right"/>
              <w:rPr>
                <w:rFonts w:ascii="Arial" w:hAnsi="Arial" w:cs="Arial"/>
                <w:sz w:val="18"/>
                <w:szCs w:val="18"/>
              </w:rPr>
            </w:pPr>
          </w:p>
        </w:tc>
        <w:tc>
          <w:tcPr>
            <w:tcW w:w="2150" w:type="dxa"/>
            <w:tcBorders>
              <w:top w:val="nil"/>
              <w:left w:val="nil"/>
              <w:bottom w:val="nil"/>
              <w:right w:val="nil"/>
            </w:tcBorders>
            <w:shd w:val="clear" w:color="auto" w:fill="auto"/>
            <w:vAlign w:val="bottom"/>
          </w:tcPr>
          <w:p w14:paraId="2E68B50D" w14:textId="77777777" w:rsidR="00E24810" w:rsidRPr="00525654" w:rsidRDefault="00E24810" w:rsidP="00525654">
            <w:pPr>
              <w:keepLines/>
              <w:suppressAutoHyphens/>
              <w:jc w:val="right"/>
              <w:rPr>
                <w:rFonts w:ascii="Arial" w:hAnsi="Arial" w:cs="Arial"/>
                <w:sz w:val="18"/>
                <w:szCs w:val="18"/>
              </w:rPr>
            </w:pPr>
          </w:p>
        </w:tc>
        <w:tc>
          <w:tcPr>
            <w:tcW w:w="1688" w:type="dxa"/>
            <w:tcBorders>
              <w:top w:val="nil"/>
              <w:left w:val="nil"/>
              <w:bottom w:val="nil"/>
              <w:right w:val="nil"/>
            </w:tcBorders>
            <w:vAlign w:val="bottom"/>
          </w:tcPr>
          <w:p w14:paraId="3AC218C4" w14:textId="77777777" w:rsidR="00E24810" w:rsidRPr="00525654" w:rsidRDefault="00E24810" w:rsidP="00525654">
            <w:pPr>
              <w:keepLines/>
              <w:suppressAutoHyphens/>
              <w:jc w:val="right"/>
              <w:rPr>
                <w:rFonts w:ascii="Arial" w:hAnsi="Arial" w:cs="Arial"/>
                <w:sz w:val="18"/>
                <w:szCs w:val="18"/>
              </w:rPr>
            </w:pPr>
          </w:p>
        </w:tc>
        <w:tc>
          <w:tcPr>
            <w:tcW w:w="1688" w:type="dxa"/>
            <w:tcBorders>
              <w:top w:val="nil"/>
              <w:left w:val="nil"/>
              <w:bottom w:val="nil"/>
              <w:right w:val="nil"/>
            </w:tcBorders>
            <w:shd w:val="clear" w:color="auto" w:fill="auto"/>
            <w:vAlign w:val="bottom"/>
          </w:tcPr>
          <w:p w14:paraId="778C43BD" w14:textId="3C94FD31" w:rsidR="00E24810" w:rsidRPr="00525654" w:rsidRDefault="00E24810" w:rsidP="00525654">
            <w:pPr>
              <w:keepLines/>
              <w:suppressAutoHyphens/>
              <w:jc w:val="right"/>
              <w:rPr>
                <w:rFonts w:ascii="Arial" w:hAnsi="Arial" w:cs="Arial"/>
                <w:sz w:val="18"/>
                <w:szCs w:val="18"/>
              </w:rPr>
            </w:pPr>
          </w:p>
        </w:tc>
      </w:tr>
      <w:tr w:rsidR="00E24810" w:rsidRPr="00525654" w14:paraId="5CA2FA24" w14:textId="77777777" w:rsidTr="00525654">
        <w:trPr>
          <w:cantSplit/>
          <w:trHeight w:val="227"/>
        </w:trPr>
        <w:tc>
          <w:tcPr>
            <w:tcW w:w="2460" w:type="dxa"/>
            <w:tcBorders>
              <w:top w:val="nil"/>
              <w:left w:val="nil"/>
              <w:bottom w:val="nil"/>
              <w:right w:val="nil"/>
            </w:tcBorders>
            <w:shd w:val="clear" w:color="auto" w:fill="auto"/>
            <w:vAlign w:val="bottom"/>
          </w:tcPr>
          <w:p w14:paraId="1DAC3A1A" w14:textId="77777777" w:rsidR="00E24810" w:rsidRPr="00525654" w:rsidRDefault="00E24810" w:rsidP="00525654">
            <w:pPr>
              <w:keepLines/>
              <w:suppressAutoHyphens/>
              <w:rPr>
                <w:rFonts w:ascii="Arial" w:hAnsi="Arial" w:cs="Arial"/>
                <w:sz w:val="18"/>
                <w:szCs w:val="18"/>
              </w:rPr>
            </w:pPr>
          </w:p>
        </w:tc>
        <w:tc>
          <w:tcPr>
            <w:tcW w:w="1226" w:type="dxa"/>
            <w:tcBorders>
              <w:top w:val="nil"/>
              <w:left w:val="nil"/>
              <w:bottom w:val="nil"/>
              <w:right w:val="nil"/>
            </w:tcBorders>
            <w:shd w:val="clear" w:color="auto" w:fill="auto"/>
            <w:vAlign w:val="bottom"/>
          </w:tcPr>
          <w:p w14:paraId="23062C8D" w14:textId="77777777" w:rsidR="00E24810" w:rsidRPr="00525654" w:rsidRDefault="00E24810" w:rsidP="00525654">
            <w:pPr>
              <w:keepLines/>
              <w:suppressAutoHyphens/>
              <w:jc w:val="right"/>
              <w:rPr>
                <w:rFonts w:ascii="Arial" w:hAnsi="Arial" w:cs="Arial"/>
                <w:sz w:val="18"/>
                <w:szCs w:val="18"/>
              </w:rPr>
            </w:pPr>
          </w:p>
        </w:tc>
        <w:tc>
          <w:tcPr>
            <w:tcW w:w="2150" w:type="dxa"/>
            <w:tcBorders>
              <w:top w:val="nil"/>
              <w:left w:val="nil"/>
              <w:bottom w:val="nil"/>
              <w:right w:val="nil"/>
            </w:tcBorders>
            <w:shd w:val="clear" w:color="auto" w:fill="auto"/>
            <w:vAlign w:val="bottom"/>
          </w:tcPr>
          <w:p w14:paraId="3EE7DF16" w14:textId="77777777" w:rsidR="00E24810" w:rsidRPr="00525654" w:rsidRDefault="00E24810" w:rsidP="00525654">
            <w:pPr>
              <w:keepLines/>
              <w:suppressAutoHyphens/>
              <w:jc w:val="right"/>
              <w:rPr>
                <w:rFonts w:ascii="Arial" w:hAnsi="Arial" w:cs="Arial"/>
                <w:sz w:val="18"/>
                <w:szCs w:val="18"/>
              </w:rPr>
            </w:pPr>
          </w:p>
        </w:tc>
        <w:tc>
          <w:tcPr>
            <w:tcW w:w="1688" w:type="dxa"/>
            <w:tcBorders>
              <w:top w:val="nil"/>
              <w:left w:val="nil"/>
              <w:bottom w:val="nil"/>
              <w:right w:val="nil"/>
            </w:tcBorders>
            <w:vAlign w:val="bottom"/>
          </w:tcPr>
          <w:p w14:paraId="124F025E" w14:textId="77777777" w:rsidR="00E24810" w:rsidRPr="00525654" w:rsidRDefault="00E24810" w:rsidP="00525654">
            <w:pPr>
              <w:keepLines/>
              <w:suppressAutoHyphens/>
              <w:jc w:val="right"/>
              <w:rPr>
                <w:rFonts w:ascii="Arial" w:hAnsi="Arial" w:cs="Arial"/>
                <w:sz w:val="18"/>
                <w:szCs w:val="18"/>
              </w:rPr>
            </w:pPr>
          </w:p>
        </w:tc>
        <w:tc>
          <w:tcPr>
            <w:tcW w:w="1688" w:type="dxa"/>
            <w:tcBorders>
              <w:top w:val="nil"/>
              <w:left w:val="nil"/>
              <w:bottom w:val="nil"/>
              <w:right w:val="nil"/>
            </w:tcBorders>
            <w:shd w:val="clear" w:color="auto" w:fill="auto"/>
            <w:vAlign w:val="bottom"/>
          </w:tcPr>
          <w:p w14:paraId="0A96F789" w14:textId="73800BBB" w:rsidR="00E24810" w:rsidRPr="00525654" w:rsidRDefault="00E24810" w:rsidP="00525654">
            <w:pPr>
              <w:keepLines/>
              <w:suppressAutoHyphens/>
              <w:jc w:val="right"/>
              <w:rPr>
                <w:rFonts w:ascii="Arial" w:hAnsi="Arial" w:cs="Arial"/>
                <w:sz w:val="18"/>
                <w:szCs w:val="18"/>
              </w:rPr>
            </w:pPr>
          </w:p>
        </w:tc>
      </w:tr>
      <w:tr w:rsidR="00E24810" w:rsidRPr="00525654" w14:paraId="30C51678" w14:textId="77777777" w:rsidTr="00525654">
        <w:trPr>
          <w:cantSplit/>
          <w:trHeight w:val="227"/>
        </w:trPr>
        <w:tc>
          <w:tcPr>
            <w:tcW w:w="2460" w:type="dxa"/>
            <w:tcBorders>
              <w:top w:val="nil"/>
              <w:left w:val="nil"/>
              <w:right w:val="nil"/>
            </w:tcBorders>
            <w:shd w:val="clear" w:color="auto" w:fill="auto"/>
            <w:vAlign w:val="bottom"/>
            <w:hideMark/>
          </w:tcPr>
          <w:p w14:paraId="4F6F378A" w14:textId="64D64676" w:rsidR="00E24810" w:rsidRPr="00525654" w:rsidRDefault="00E24810" w:rsidP="00525654">
            <w:pPr>
              <w:keepLines/>
              <w:suppressAutoHyphens/>
              <w:rPr>
                <w:rFonts w:ascii="Arial" w:hAnsi="Arial" w:cs="Arial"/>
                <w:sz w:val="18"/>
                <w:szCs w:val="18"/>
              </w:rPr>
            </w:pPr>
            <w:r w:rsidRPr="00525654">
              <w:rPr>
                <w:rFonts w:ascii="Arial" w:hAnsi="Arial" w:cs="Arial"/>
                <w:i/>
                <w:iCs/>
                <w:sz w:val="18"/>
                <w:szCs w:val="18"/>
              </w:rPr>
              <w:t>Zostatková hodnota</w:t>
            </w:r>
          </w:p>
        </w:tc>
        <w:tc>
          <w:tcPr>
            <w:tcW w:w="1226" w:type="dxa"/>
            <w:tcBorders>
              <w:top w:val="nil"/>
              <w:left w:val="nil"/>
              <w:right w:val="nil"/>
            </w:tcBorders>
            <w:shd w:val="clear" w:color="auto" w:fill="auto"/>
            <w:vAlign w:val="bottom"/>
            <w:hideMark/>
          </w:tcPr>
          <w:p w14:paraId="7223C9F7" w14:textId="77777777" w:rsidR="00E24810" w:rsidRPr="00525654" w:rsidRDefault="00E24810" w:rsidP="00525654">
            <w:pPr>
              <w:keepLines/>
              <w:suppressAutoHyphens/>
              <w:jc w:val="right"/>
              <w:rPr>
                <w:rFonts w:ascii="Arial" w:hAnsi="Arial" w:cs="Arial"/>
                <w:sz w:val="18"/>
                <w:szCs w:val="18"/>
              </w:rPr>
            </w:pPr>
          </w:p>
        </w:tc>
        <w:tc>
          <w:tcPr>
            <w:tcW w:w="2150" w:type="dxa"/>
            <w:tcBorders>
              <w:top w:val="nil"/>
              <w:left w:val="nil"/>
              <w:right w:val="nil"/>
            </w:tcBorders>
            <w:shd w:val="clear" w:color="auto" w:fill="auto"/>
            <w:vAlign w:val="bottom"/>
            <w:hideMark/>
          </w:tcPr>
          <w:p w14:paraId="6207F526" w14:textId="77777777" w:rsidR="00E24810" w:rsidRPr="00525654" w:rsidRDefault="00E24810" w:rsidP="00525654">
            <w:pPr>
              <w:keepLines/>
              <w:suppressAutoHyphens/>
              <w:jc w:val="right"/>
              <w:rPr>
                <w:rFonts w:ascii="Arial" w:hAnsi="Arial" w:cs="Arial"/>
                <w:sz w:val="18"/>
                <w:szCs w:val="18"/>
              </w:rPr>
            </w:pPr>
          </w:p>
        </w:tc>
        <w:tc>
          <w:tcPr>
            <w:tcW w:w="1688" w:type="dxa"/>
            <w:tcBorders>
              <w:top w:val="nil"/>
              <w:left w:val="nil"/>
              <w:right w:val="nil"/>
            </w:tcBorders>
            <w:vAlign w:val="bottom"/>
          </w:tcPr>
          <w:p w14:paraId="6D27D4C3" w14:textId="77777777" w:rsidR="00E24810" w:rsidRPr="00525654" w:rsidRDefault="00E24810" w:rsidP="00525654">
            <w:pPr>
              <w:keepLines/>
              <w:suppressAutoHyphens/>
              <w:jc w:val="right"/>
              <w:rPr>
                <w:rFonts w:ascii="Arial" w:hAnsi="Arial" w:cs="Arial"/>
                <w:sz w:val="18"/>
                <w:szCs w:val="18"/>
              </w:rPr>
            </w:pPr>
          </w:p>
        </w:tc>
        <w:tc>
          <w:tcPr>
            <w:tcW w:w="1688" w:type="dxa"/>
            <w:tcBorders>
              <w:top w:val="nil"/>
              <w:left w:val="nil"/>
              <w:right w:val="nil"/>
            </w:tcBorders>
            <w:shd w:val="clear" w:color="auto" w:fill="auto"/>
            <w:vAlign w:val="bottom"/>
            <w:hideMark/>
          </w:tcPr>
          <w:p w14:paraId="390931B7" w14:textId="3019E9B7" w:rsidR="00E24810" w:rsidRPr="00525654" w:rsidRDefault="00E24810" w:rsidP="00525654">
            <w:pPr>
              <w:keepLines/>
              <w:suppressAutoHyphens/>
              <w:jc w:val="right"/>
              <w:rPr>
                <w:rFonts w:ascii="Arial" w:hAnsi="Arial" w:cs="Arial"/>
                <w:sz w:val="18"/>
                <w:szCs w:val="18"/>
              </w:rPr>
            </w:pPr>
          </w:p>
        </w:tc>
      </w:tr>
      <w:tr w:rsidR="00320896" w:rsidRPr="00525654" w14:paraId="328E6B9B" w14:textId="77777777" w:rsidTr="00525654">
        <w:trPr>
          <w:cantSplit/>
          <w:trHeight w:val="227"/>
        </w:trPr>
        <w:tc>
          <w:tcPr>
            <w:tcW w:w="2460" w:type="dxa"/>
            <w:tcBorders>
              <w:left w:val="nil"/>
              <w:right w:val="nil"/>
            </w:tcBorders>
            <w:shd w:val="clear" w:color="auto" w:fill="auto"/>
            <w:vAlign w:val="bottom"/>
            <w:hideMark/>
          </w:tcPr>
          <w:p w14:paraId="13FBBD08" w14:textId="1ACC173D" w:rsidR="00320896" w:rsidRPr="00525654" w:rsidRDefault="00320896" w:rsidP="00525654">
            <w:pPr>
              <w:keepLines/>
              <w:suppressAutoHyphens/>
              <w:rPr>
                <w:rFonts w:ascii="Arial" w:hAnsi="Arial" w:cs="Arial"/>
                <w:b/>
                <w:bCs/>
                <w:sz w:val="18"/>
                <w:szCs w:val="18"/>
              </w:rPr>
            </w:pPr>
            <w:r w:rsidRPr="00525654">
              <w:rPr>
                <w:rFonts w:ascii="Arial" w:hAnsi="Arial" w:cs="Arial"/>
                <w:b/>
                <w:bCs/>
                <w:sz w:val="18"/>
                <w:szCs w:val="18"/>
              </w:rPr>
              <w:t>1. január 2024</w:t>
            </w:r>
          </w:p>
        </w:tc>
        <w:tc>
          <w:tcPr>
            <w:tcW w:w="1226" w:type="dxa"/>
            <w:tcBorders>
              <w:left w:val="nil"/>
              <w:right w:val="nil"/>
            </w:tcBorders>
            <w:shd w:val="clear" w:color="auto" w:fill="auto"/>
            <w:vAlign w:val="bottom"/>
            <w:hideMark/>
          </w:tcPr>
          <w:p w14:paraId="1039D4B9" w14:textId="0B563306" w:rsidR="00320896" w:rsidRPr="00525654" w:rsidRDefault="00320896" w:rsidP="00525654">
            <w:pPr>
              <w:keepLines/>
              <w:suppressAutoHyphens/>
              <w:jc w:val="right"/>
              <w:rPr>
                <w:rFonts w:ascii="Arial" w:hAnsi="Arial" w:cs="Arial"/>
                <w:b/>
                <w:bCs/>
                <w:sz w:val="18"/>
                <w:szCs w:val="18"/>
              </w:rPr>
            </w:pPr>
            <w:r w:rsidRPr="00525654">
              <w:rPr>
                <w:rFonts w:ascii="Arial" w:hAnsi="Arial" w:cs="Arial"/>
                <w:b/>
                <w:bCs/>
                <w:sz w:val="18"/>
                <w:szCs w:val="18"/>
              </w:rPr>
              <w:t>241 244</w:t>
            </w:r>
          </w:p>
        </w:tc>
        <w:tc>
          <w:tcPr>
            <w:tcW w:w="2150" w:type="dxa"/>
            <w:tcBorders>
              <w:left w:val="nil"/>
              <w:right w:val="nil"/>
            </w:tcBorders>
            <w:shd w:val="clear" w:color="auto" w:fill="auto"/>
            <w:vAlign w:val="bottom"/>
            <w:hideMark/>
          </w:tcPr>
          <w:p w14:paraId="15A26825" w14:textId="04F028FA" w:rsidR="00320896" w:rsidRPr="00525654" w:rsidRDefault="00320896" w:rsidP="00525654">
            <w:pPr>
              <w:keepLines/>
              <w:suppressAutoHyphens/>
              <w:jc w:val="right"/>
              <w:rPr>
                <w:rFonts w:ascii="Arial" w:hAnsi="Arial" w:cs="Arial"/>
                <w:b/>
                <w:bCs/>
                <w:sz w:val="18"/>
                <w:szCs w:val="18"/>
              </w:rPr>
            </w:pPr>
            <w:r w:rsidRPr="00525654">
              <w:rPr>
                <w:rFonts w:ascii="Arial" w:hAnsi="Arial" w:cs="Arial"/>
                <w:b/>
                <w:bCs/>
                <w:sz w:val="18"/>
                <w:szCs w:val="18"/>
              </w:rPr>
              <w:t>158 869</w:t>
            </w:r>
          </w:p>
        </w:tc>
        <w:tc>
          <w:tcPr>
            <w:tcW w:w="1688" w:type="dxa"/>
            <w:tcBorders>
              <w:left w:val="nil"/>
              <w:right w:val="nil"/>
            </w:tcBorders>
            <w:vAlign w:val="bottom"/>
          </w:tcPr>
          <w:p w14:paraId="34029A78" w14:textId="4AC9612C" w:rsidR="00320896" w:rsidRPr="00525654" w:rsidRDefault="00320896" w:rsidP="00525654">
            <w:pPr>
              <w:keepLines/>
              <w:suppressAutoHyphens/>
              <w:jc w:val="right"/>
              <w:rPr>
                <w:rFonts w:ascii="Arial" w:hAnsi="Arial" w:cs="Arial"/>
                <w:b/>
                <w:bCs/>
                <w:sz w:val="18"/>
                <w:szCs w:val="18"/>
              </w:rPr>
            </w:pPr>
            <w:r w:rsidRPr="00525654">
              <w:rPr>
                <w:rFonts w:ascii="Arial" w:hAnsi="Arial" w:cs="Arial"/>
                <w:b/>
                <w:bCs/>
                <w:sz w:val="18"/>
                <w:szCs w:val="18"/>
              </w:rPr>
              <w:t>131 141</w:t>
            </w:r>
          </w:p>
        </w:tc>
        <w:tc>
          <w:tcPr>
            <w:tcW w:w="1688" w:type="dxa"/>
            <w:tcBorders>
              <w:left w:val="nil"/>
              <w:right w:val="nil"/>
            </w:tcBorders>
            <w:shd w:val="clear" w:color="auto" w:fill="auto"/>
            <w:vAlign w:val="bottom"/>
            <w:hideMark/>
          </w:tcPr>
          <w:p w14:paraId="73EBA7B9" w14:textId="0C60B05A" w:rsidR="00320896" w:rsidRPr="00525654" w:rsidRDefault="00320896" w:rsidP="00525654">
            <w:pPr>
              <w:keepLines/>
              <w:suppressAutoHyphens/>
              <w:jc w:val="right"/>
              <w:rPr>
                <w:rFonts w:ascii="Arial" w:hAnsi="Arial" w:cs="Arial"/>
                <w:b/>
                <w:bCs/>
                <w:sz w:val="18"/>
                <w:szCs w:val="18"/>
                <w:lang w:val="cs-CZ"/>
              </w:rPr>
            </w:pPr>
            <w:r w:rsidRPr="00525654">
              <w:rPr>
                <w:rFonts w:ascii="Arial" w:hAnsi="Arial" w:cs="Arial"/>
                <w:b/>
                <w:bCs/>
                <w:sz w:val="18"/>
                <w:szCs w:val="18"/>
              </w:rPr>
              <w:t>531 254</w:t>
            </w:r>
          </w:p>
        </w:tc>
      </w:tr>
      <w:tr w:rsidR="00A1391C" w:rsidRPr="00525654" w14:paraId="1159B10F" w14:textId="77777777" w:rsidTr="00525654">
        <w:trPr>
          <w:cantSplit/>
          <w:trHeight w:val="227"/>
        </w:trPr>
        <w:tc>
          <w:tcPr>
            <w:tcW w:w="2460" w:type="dxa"/>
            <w:tcBorders>
              <w:left w:val="nil"/>
              <w:bottom w:val="nil"/>
              <w:right w:val="nil"/>
            </w:tcBorders>
            <w:shd w:val="clear" w:color="auto" w:fill="auto"/>
            <w:vAlign w:val="bottom"/>
            <w:hideMark/>
          </w:tcPr>
          <w:p w14:paraId="1CC2D57A" w14:textId="44A9F269" w:rsidR="00A1391C" w:rsidRPr="00525654" w:rsidRDefault="00A1391C" w:rsidP="00A1391C">
            <w:pPr>
              <w:keepLines/>
              <w:suppressAutoHyphens/>
              <w:rPr>
                <w:rFonts w:ascii="Arial" w:hAnsi="Arial" w:cs="Arial"/>
                <w:b/>
                <w:bCs/>
                <w:sz w:val="18"/>
                <w:szCs w:val="18"/>
              </w:rPr>
            </w:pPr>
            <w:r w:rsidRPr="00525654">
              <w:rPr>
                <w:rFonts w:ascii="Arial" w:hAnsi="Arial" w:cs="Arial"/>
                <w:b/>
                <w:bCs/>
                <w:sz w:val="18"/>
                <w:szCs w:val="18"/>
              </w:rPr>
              <w:t>31. december 2024</w:t>
            </w:r>
          </w:p>
        </w:tc>
        <w:tc>
          <w:tcPr>
            <w:tcW w:w="1226" w:type="dxa"/>
            <w:tcBorders>
              <w:left w:val="nil"/>
              <w:bottom w:val="double" w:sz="6" w:space="0" w:color="auto"/>
              <w:right w:val="nil"/>
            </w:tcBorders>
            <w:shd w:val="clear" w:color="auto" w:fill="auto"/>
            <w:vAlign w:val="bottom"/>
            <w:hideMark/>
          </w:tcPr>
          <w:p w14:paraId="6AD6B701" w14:textId="2D23418F" w:rsidR="00A1391C" w:rsidRPr="00525654" w:rsidRDefault="00A1391C" w:rsidP="00A1391C">
            <w:pPr>
              <w:keepLines/>
              <w:suppressAutoHyphens/>
              <w:jc w:val="right"/>
              <w:rPr>
                <w:rFonts w:ascii="Arial" w:hAnsi="Arial" w:cs="Arial"/>
                <w:b/>
                <w:bCs/>
                <w:sz w:val="18"/>
                <w:szCs w:val="18"/>
              </w:rPr>
            </w:pPr>
            <w:r>
              <w:rPr>
                <w:rFonts w:ascii="Arial" w:hAnsi="Arial" w:cs="Arial"/>
                <w:b/>
                <w:bCs/>
                <w:sz w:val="18"/>
                <w:szCs w:val="18"/>
              </w:rPr>
              <w:t>159 148</w:t>
            </w:r>
          </w:p>
        </w:tc>
        <w:tc>
          <w:tcPr>
            <w:tcW w:w="2150" w:type="dxa"/>
            <w:tcBorders>
              <w:left w:val="nil"/>
              <w:bottom w:val="double" w:sz="6" w:space="0" w:color="auto"/>
              <w:right w:val="nil"/>
            </w:tcBorders>
            <w:shd w:val="clear" w:color="auto" w:fill="auto"/>
            <w:vAlign w:val="bottom"/>
            <w:hideMark/>
          </w:tcPr>
          <w:p w14:paraId="4A379B1F" w14:textId="0197E4CB" w:rsidR="00A1391C" w:rsidRPr="00525654" w:rsidRDefault="00A1391C" w:rsidP="00A1391C">
            <w:pPr>
              <w:keepLines/>
              <w:suppressAutoHyphens/>
              <w:jc w:val="right"/>
              <w:rPr>
                <w:rFonts w:ascii="Arial" w:hAnsi="Arial" w:cs="Arial"/>
                <w:b/>
                <w:bCs/>
                <w:sz w:val="18"/>
                <w:szCs w:val="18"/>
              </w:rPr>
            </w:pPr>
            <w:r w:rsidRPr="009133FE">
              <w:rPr>
                <w:rFonts w:ascii="Arial" w:hAnsi="Arial" w:cs="Arial"/>
                <w:b/>
                <w:bCs/>
                <w:sz w:val="18"/>
                <w:szCs w:val="18"/>
              </w:rPr>
              <w:t>219 590</w:t>
            </w:r>
          </w:p>
        </w:tc>
        <w:tc>
          <w:tcPr>
            <w:tcW w:w="1688" w:type="dxa"/>
            <w:tcBorders>
              <w:left w:val="nil"/>
              <w:bottom w:val="double" w:sz="6" w:space="0" w:color="auto"/>
              <w:right w:val="nil"/>
            </w:tcBorders>
            <w:vAlign w:val="bottom"/>
          </w:tcPr>
          <w:p w14:paraId="560F8200" w14:textId="62092B32" w:rsidR="00A1391C" w:rsidRPr="00525654" w:rsidRDefault="00A1391C" w:rsidP="00A1391C">
            <w:pPr>
              <w:keepLines/>
              <w:suppressAutoHyphens/>
              <w:jc w:val="right"/>
              <w:rPr>
                <w:rFonts w:ascii="Arial" w:hAnsi="Arial" w:cs="Arial"/>
                <w:b/>
                <w:bCs/>
                <w:sz w:val="18"/>
                <w:szCs w:val="18"/>
              </w:rPr>
            </w:pPr>
            <w:r w:rsidRPr="009133FE">
              <w:rPr>
                <w:rFonts w:ascii="Arial" w:hAnsi="Arial" w:cs="Arial"/>
                <w:b/>
                <w:bCs/>
                <w:sz w:val="18"/>
                <w:szCs w:val="18"/>
              </w:rPr>
              <w:t>0</w:t>
            </w:r>
          </w:p>
        </w:tc>
        <w:tc>
          <w:tcPr>
            <w:tcW w:w="1688" w:type="dxa"/>
            <w:tcBorders>
              <w:left w:val="nil"/>
              <w:bottom w:val="double" w:sz="6" w:space="0" w:color="auto"/>
              <w:right w:val="nil"/>
            </w:tcBorders>
            <w:shd w:val="clear" w:color="auto" w:fill="auto"/>
            <w:vAlign w:val="bottom"/>
            <w:hideMark/>
          </w:tcPr>
          <w:p w14:paraId="0DBC7178" w14:textId="4A97E5D8" w:rsidR="00A1391C" w:rsidRPr="00525654" w:rsidRDefault="00A1391C" w:rsidP="00A1391C">
            <w:pPr>
              <w:keepLines/>
              <w:suppressAutoHyphens/>
              <w:jc w:val="right"/>
              <w:rPr>
                <w:rFonts w:ascii="Arial" w:hAnsi="Arial" w:cs="Arial"/>
                <w:b/>
                <w:bCs/>
                <w:sz w:val="18"/>
                <w:szCs w:val="18"/>
              </w:rPr>
            </w:pPr>
            <w:r w:rsidRPr="009133FE">
              <w:rPr>
                <w:rFonts w:ascii="Arial" w:hAnsi="Arial" w:cs="Arial"/>
                <w:b/>
                <w:bCs/>
                <w:sz w:val="18"/>
                <w:szCs w:val="18"/>
              </w:rPr>
              <w:t>3</w:t>
            </w:r>
            <w:r>
              <w:rPr>
                <w:rFonts w:ascii="Arial" w:hAnsi="Arial" w:cs="Arial"/>
                <w:b/>
                <w:bCs/>
                <w:sz w:val="18"/>
                <w:szCs w:val="18"/>
              </w:rPr>
              <w:t>78 738</w:t>
            </w:r>
          </w:p>
        </w:tc>
      </w:tr>
    </w:tbl>
    <w:p w14:paraId="0F29BD9B" w14:textId="6A587933" w:rsidR="0036011D" w:rsidRDefault="0036011D" w:rsidP="00525654">
      <w:pPr>
        <w:pStyle w:val="odstavec"/>
        <w:keepLines/>
        <w:suppressAutoHyphens/>
        <w:ind w:left="425"/>
      </w:pPr>
    </w:p>
    <w:p w14:paraId="046560FF" w14:textId="77777777" w:rsidR="00525654" w:rsidRPr="009133FE" w:rsidRDefault="00525654" w:rsidP="00525654">
      <w:pPr>
        <w:pStyle w:val="odstavec"/>
        <w:keepLines/>
        <w:suppressAutoHyphens/>
        <w:ind w:left="425"/>
      </w:pPr>
    </w:p>
    <w:bookmarkEnd w:id="19"/>
    <w:p w14:paraId="6CCD7C70" w14:textId="1BE19609" w:rsidR="008D71F7" w:rsidRPr="009133FE" w:rsidRDefault="007A1EA3" w:rsidP="00525654">
      <w:pPr>
        <w:pStyle w:val="odstavec"/>
        <w:keepLines/>
        <w:suppressAutoHyphens/>
        <w:ind w:left="425"/>
      </w:pPr>
      <w:r w:rsidRPr="009133FE">
        <w:t>Informácie za predchádzajúce účtovné obdobie sú uvedené v nasledujúcej tabuľke:</w:t>
      </w:r>
    </w:p>
    <w:p w14:paraId="4D592C4D" w14:textId="710573F7" w:rsidR="007860E2" w:rsidRPr="009133FE" w:rsidRDefault="007860E2" w:rsidP="00525654">
      <w:pPr>
        <w:pStyle w:val="odstavec"/>
        <w:keepLines/>
        <w:suppressAutoHyphens/>
        <w:ind w:left="425"/>
      </w:pPr>
      <w:bookmarkStart w:id="20" w:name="FWT_T5b"/>
    </w:p>
    <w:tbl>
      <w:tblPr>
        <w:tblW w:w="9212" w:type="dxa"/>
        <w:tblInd w:w="425" w:type="dxa"/>
        <w:tblLayout w:type="fixed"/>
        <w:tblCellMar>
          <w:left w:w="28" w:type="dxa"/>
          <w:right w:w="28" w:type="dxa"/>
        </w:tblCellMar>
        <w:tblLook w:val="04A0" w:firstRow="1" w:lastRow="0" w:firstColumn="1" w:lastColumn="0" w:noHBand="0" w:noVBand="1"/>
      </w:tblPr>
      <w:tblGrid>
        <w:gridCol w:w="2460"/>
        <w:gridCol w:w="1226"/>
        <w:gridCol w:w="2150"/>
        <w:gridCol w:w="1688"/>
        <w:gridCol w:w="1688"/>
      </w:tblGrid>
      <w:tr w:rsidR="00E24810" w:rsidRPr="00525654" w14:paraId="16C20F13" w14:textId="77777777" w:rsidTr="00525654">
        <w:trPr>
          <w:cantSplit/>
          <w:trHeight w:val="227"/>
        </w:trPr>
        <w:tc>
          <w:tcPr>
            <w:tcW w:w="2460" w:type="dxa"/>
            <w:tcBorders>
              <w:top w:val="nil"/>
              <w:left w:val="nil"/>
              <w:bottom w:val="single" w:sz="4" w:space="0" w:color="auto"/>
              <w:right w:val="nil"/>
            </w:tcBorders>
            <w:shd w:val="clear" w:color="auto" w:fill="auto"/>
            <w:vAlign w:val="bottom"/>
            <w:hideMark/>
          </w:tcPr>
          <w:p w14:paraId="7199287C" w14:textId="77777777" w:rsidR="00AE1C49" w:rsidRPr="00525654" w:rsidRDefault="00AE1C49" w:rsidP="00525654">
            <w:pPr>
              <w:keepLines/>
              <w:suppressAutoHyphens/>
              <w:rPr>
                <w:rFonts w:ascii="Arial" w:hAnsi="Arial" w:cs="Arial"/>
                <w:b/>
                <w:bCs/>
                <w:sz w:val="18"/>
                <w:szCs w:val="18"/>
              </w:rPr>
            </w:pPr>
            <w:r w:rsidRPr="00525654">
              <w:rPr>
                <w:rFonts w:ascii="Arial" w:hAnsi="Arial" w:cs="Arial"/>
                <w:b/>
                <w:bCs/>
                <w:sz w:val="18"/>
                <w:szCs w:val="18"/>
              </w:rPr>
              <w:t>DLHODOBÝ HMOTNÝ MAJETOK (</w:t>
            </w:r>
            <w:proofErr w:type="spellStart"/>
            <w:r w:rsidRPr="00525654">
              <w:rPr>
                <w:rFonts w:ascii="Arial" w:hAnsi="Arial" w:cs="Arial"/>
                <w:b/>
                <w:bCs/>
                <w:sz w:val="18"/>
                <w:szCs w:val="18"/>
              </w:rPr>
              <w:t>DHM</w:t>
            </w:r>
            <w:proofErr w:type="spellEnd"/>
            <w:r w:rsidRPr="00525654">
              <w:rPr>
                <w:rFonts w:ascii="Arial" w:hAnsi="Arial" w:cs="Arial"/>
                <w:b/>
                <w:bCs/>
                <w:sz w:val="18"/>
                <w:szCs w:val="18"/>
              </w:rPr>
              <w:t>)</w:t>
            </w:r>
          </w:p>
        </w:tc>
        <w:tc>
          <w:tcPr>
            <w:tcW w:w="1226" w:type="dxa"/>
            <w:tcBorders>
              <w:top w:val="nil"/>
              <w:left w:val="nil"/>
              <w:bottom w:val="single" w:sz="4" w:space="0" w:color="auto"/>
              <w:right w:val="nil"/>
            </w:tcBorders>
            <w:shd w:val="clear" w:color="auto" w:fill="auto"/>
            <w:vAlign w:val="bottom"/>
            <w:hideMark/>
          </w:tcPr>
          <w:p w14:paraId="3D2623A9" w14:textId="77777777" w:rsidR="00AE1C49" w:rsidRPr="00525654" w:rsidRDefault="00AE1C49" w:rsidP="00525654">
            <w:pPr>
              <w:keepLines/>
              <w:suppressAutoHyphens/>
              <w:jc w:val="center"/>
              <w:rPr>
                <w:rFonts w:ascii="Arial" w:hAnsi="Arial" w:cs="Arial"/>
                <w:b/>
                <w:bCs/>
                <w:sz w:val="18"/>
                <w:szCs w:val="18"/>
              </w:rPr>
            </w:pPr>
            <w:r w:rsidRPr="00525654">
              <w:rPr>
                <w:rFonts w:ascii="Arial" w:hAnsi="Arial" w:cs="Arial"/>
                <w:b/>
                <w:bCs/>
                <w:sz w:val="18"/>
                <w:szCs w:val="18"/>
              </w:rPr>
              <w:t>Stavby</w:t>
            </w:r>
          </w:p>
        </w:tc>
        <w:tc>
          <w:tcPr>
            <w:tcW w:w="2150" w:type="dxa"/>
            <w:tcBorders>
              <w:top w:val="nil"/>
              <w:left w:val="nil"/>
              <w:bottom w:val="single" w:sz="4" w:space="0" w:color="auto"/>
              <w:right w:val="nil"/>
            </w:tcBorders>
            <w:shd w:val="clear" w:color="auto" w:fill="auto"/>
            <w:vAlign w:val="bottom"/>
            <w:hideMark/>
          </w:tcPr>
          <w:p w14:paraId="7B32CDFA" w14:textId="77777777" w:rsidR="00AE1C49" w:rsidRPr="00525654" w:rsidRDefault="00AE1C49" w:rsidP="00525654">
            <w:pPr>
              <w:keepLines/>
              <w:suppressAutoHyphens/>
              <w:jc w:val="center"/>
              <w:rPr>
                <w:rFonts w:ascii="Arial" w:hAnsi="Arial" w:cs="Arial"/>
                <w:b/>
                <w:bCs/>
                <w:sz w:val="18"/>
                <w:szCs w:val="18"/>
              </w:rPr>
            </w:pPr>
            <w:r w:rsidRPr="00525654">
              <w:rPr>
                <w:rFonts w:ascii="Arial" w:hAnsi="Arial" w:cs="Arial"/>
                <w:b/>
                <w:bCs/>
                <w:sz w:val="18"/>
                <w:szCs w:val="18"/>
              </w:rPr>
              <w:t>Samostatné hnuteľné veci a súbory hnuteľných vecí</w:t>
            </w:r>
          </w:p>
        </w:tc>
        <w:tc>
          <w:tcPr>
            <w:tcW w:w="1688" w:type="dxa"/>
            <w:tcBorders>
              <w:top w:val="nil"/>
              <w:left w:val="nil"/>
              <w:bottom w:val="single" w:sz="4" w:space="0" w:color="auto"/>
              <w:right w:val="nil"/>
            </w:tcBorders>
            <w:shd w:val="clear" w:color="auto" w:fill="auto"/>
            <w:vAlign w:val="bottom"/>
          </w:tcPr>
          <w:p w14:paraId="2C86018B" w14:textId="2772CF87" w:rsidR="00AE1C49" w:rsidRPr="00525654" w:rsidRDefault="00DA285B" w:rsidP="00525654">
            <w:pPr>
              <w:keepLines/>
              <w:suppressAutoHyphens/>
              <w:jc w:val="center"/>
              <w:rPr>
                <w:rFonts w:ascii="Arial" w:hAnsi="Arial" w:cs="Arial"/>
                <w:b/>
                <w:bCs/>
                <w:sz w:val="18"/>
                <w:szCs w:val="18"/>
              </w:rPr>
            </w:pPr>
            <w:r w:rsidRPr="00525654">
              <w:rPr>
                <w:rFonts w:ascii="Arial" w:hAnsi="Arial" w:cs="Arial"/>
                <w:b/>
                <w:bCs/>
                <w:sz w:val="18"/>
                <w:szCs w:val="18"/>
              </w:rPr>
              <w:t xml:space="preserve">Obstarávaný  </w:t>
            </w:r>
            <w:proofErr w:type="spellStart"/>
            <w:r w:rsidRPr="00525654">
              <w:rPr>
                <w:rFonts w:ascii="Arial" w:hAnsi="Arial" w:cs="Arial"/>
                <w:b/>
                <w:bCs/>
                <w:sz w:val="18"/>
                <w:szCs w:val="18"/>
              </w:rPr>
              <w:t>DHM</w:t>
            </w:r>
            <w:proofErr w:type="spellEnd"/>
          </w:p>
        </w:tc>
        <w:tc>
          <w:tcPr>
            <w:tcW w:w="1688" w:type="dxa"/>
            <w:tcBorders>
              <w:top w:val="nil"/>
              <w:left w:val="nil"/>
              <w:bottom w:val="single" w:sz="4" w:space="0" w:color="auto"/>
              <w:right w:val="nil"/>
            </w:tcBorders>
            <w:shd w:val="clear" w:color="auto" w:fill="auto"/>
            <w:vAlign w:val="bottom"/>
            <w:hideMark/>
          </w:tcPr>
          <w:p w14:paraId="2BF5FB9A" w14:textId="186747F1" w:rsidR="00AE1C49" w:rsidRPr="00525654" w:rsidRDefault="00AE1C49" w:rsidP="00525654">
            <w:pPr>
              <w:keepLines/>
              <w:suppressAutoHyphens/>
              <w:jc w:val="center"/>
              <w:rPr>
                <w:rFonts w:ascii="Arial" w:hAnsi="Arial" w:cs="Arial"/>
                <w:b/>
                <w:bCs/>
                <w:sz w:val="18"/>
                <w:szCs w:val="18"/>
              </w:rPr>
            </w:pPr>
            <w:r w:rsidRPr="00525654">
              <w:rPr>
                <w:rFonts w:ascii="Arial" w:hAnsi="Arial" w:cs="Arial"/>
                <w:b/>
                <w:bCs/>
                <w:sz w:val="18"/>
                <w:szCs w:val="18"/>
              </w:rPr>
              <w:t>Spolu</w:t>
            </w:r>
          </w:p>
        </w:tc>
      </w:tr>
      <w:tr w:rsidR="00E24810" w:rsidRPr="00525654" w14:paraId="47415649" w14:textId="77777777" w:rsidTr="00525654">
        <w:trPr>
          <w:cantSplit/>
          <w:trHeight w:val="227"/>
        </w:trPr>
        <w:tc>
          <w:tcPr>
            <w:tcW w:w="2460" w:type="dxa"/>
            <w:tcBorders>
              <w:top w:val="nil"/>
              <w:left w:val="nil"/>
              <w:bottom w:val="nil"/>
              <w:right w:val="nil"/>
            </w:tcBorders>
            <w:shd w:val="clear" w:color="auto" w:fill="auto"/>
            <w:vAlign w:val="bottom"/>
          </w:tcPr>
          <w:p w14:paraId="2DC9145C" w14:textId="77777777" w:rsidR="00AE1C49" w:rsidRPr="00525654" w:rsidRDefault="00AE1C49" w:rsidP="00525654">
            <w:pPr>
              <w:keepLines/>
              <w:suppressAutoHyphens/>
              <w:rPr>
                <w:rFonts w:ascii="Arial" w:hAnsi="Arial" w:cs="Arial"/>
                <w:sz w:val="18"/>
                <w:szCs w:val="18"/>
              </w:rPr>
            </w:pPr>
          </w:p>
        </w:tc>
        <w:tc>
          <w:tcPr>
            <w:tcW w:w="1226" w:type="dxa"/>
            <w:tcBorders>
              <w:top w:val="nil"/>
              <w:left w:val="nil"/>
              <w:bottom w:val="nil"/>
              <w:right w:val="nil"/>
            </w:tcBorders>
            <w:shd w:val="clear" w:color="auto" w:fill="auto"/>
            <w:vAlign w:val="bottom"/>
          </w:tcPr>
          <w:p w14:paraId="38927E6C" w14:textId="77777777" w:rsidR="00AE1C49" w:rsidRPr="00525654" w:rsidRDefault="00AE1C49" w:rsidP="00525654">
            <w:pPr>
              <w:keepLines/>
              <w:suppressAutoHyphens/>
              <w:jc w:val="right"/>
              <w:rPr>
                <w:rFonts w:ascii="Arial" w:hAnsi="Arial" w:cs="Arial"/>
                <w:sz w:val="18"/>
                <w:szCs w:val="18"/>
              </w:rPr>
            </w:pPr>
          </w:p>
        </w:tc>
        <w:tc>
          <w:tcPr>
            <w:tcW w:w="2150" w:type="dxa"/>
            <w:tcBorders>
              <w:top w:val="nil"/>
              <w:left w:val="nil"/>
              <w:bottom w:val="nil"/>
              <w:right w:val="nil"/>
            </w:tcBorders>
            <w:shd w:val="clear" w:color="auto" w:fill="auto"/>
            <w:vAlign w:val="bottom"/>
          </w:tcPr>
          <w:p w14:paraId="6708B944" w14:textId="77777777" w:rsidR="00AE1C49" w:rsidRPr="00525654" w:rsidRDefault="00AE1C49" w:rsidP="00525654">
            <w:pPr>
              <w:keepLines/>
              <w:suppressAutoHyphens/>
              <w:jc w:val="right"/>
              <w:rPr>
                <w:rFonts w:ascii="Arial" w:hAnsi="Arial" w:cs="Arial"/>
                <w:sz w:val="18"/>
                <w:szCs w:val="18"/>
              </w:rPr>
            </w:pPr>
          </w:p>
        </w:tc>
        <w:tc>
          <w:tcPr>
            <w:tcW w:w="1688" w:type="dxa"/>
            <w:tcBorders>
              <w:top w:val="nil"/>
              <w:left w:val="nil"/>
              <w:bottom w:val="nil"/>
              <w:right w:val="nil"/>
            </w:tcBorders>
            <w:shd w:val="clear" w:color="auto" w:fill="auto"/>
            <w:vAlign w:val="bottom"/>
          </w:tcPr>
          <w:p w14:paraId="7E418FD1" w14:textId="77777777" w:rsidR="00AE1C49" w:rsidRPr="00525654" w:rsidRDefault="00AE1C49" w:rsidP="00525654">
            <w:pPr>
              <w:keepLines/>
              <w:suppressAutoHyphens/>
              <w:jc w:val="right"/>
              <w:rPr>
                <w:rFonts w:ascii="Arial" w:hAnsi="Arial" w:cs="Arial"/>
                <w:sz w:val="18"/>
                <w:szCs w:val="18"/>
              </w:rPr>
            </w:pPr>
          </w:p>
        </w:tc>
        <w:tc>
          <w:tcPr>
            <w:tcW w:w="1688" w:type="dxa"/>
            <w:tcBorders>
              <w:top w:val="nil"/>
              <w:left w:val="nil"/>
              <w:bottom w:val="nil"/>
              <w:right w:val="nil"/>
            </w:tcBorders>
            <w:shd w:val="clear" w:color="auto" w:fill="auto"/>
            <w:vAlign w:val="bottom"/>
          </w:tcPr>
          <w:p w14:paraId="3437443B" w14:textId="1D87FC40" w:rsidR="00AE1C49" w:rsidRPr="00525654" w:rsidRDefault="00AE1C49" w:rsidP="00525654">
            <w:pPr>
              <w:keepLines/>
              <w:suppressAutoHyphens/>
              <w:jc w:val="right"/>
              <w:rPr>
                <w:rFonts w:ascii="Arial" w:hAnsi="Arial" w:cs="Arial"/>
                <w:sz w:val="18"/>
                <w:szCs w:val="18"/>
              </w:rPr>
            </w:pPr>
          </w:p>
        </w:tc>
      </w:tr>
      <w:tr w:rsidR="00E24810" w:rsidRPr="00525654" w14:paraId="6519C6C7" w14:textId="77777777" w:rsidTr="00525654">
        <w:trPr>
          <w:cantSplit/>
          <w:trHeight w:val="227"/>
        </w:trPr>
        <w:tc>
          <w:tcPr>
            <w:tcW w:w="2460" w:type="dxa"/>
            <w:tcBorders>
              <w:top w:val="nil"/>
              <w:left w:val="nil"/>
              <w:bottom w:val="nil"/>
              <w:right w:val="nil"/>
            </w:tcBorders>
            <w:shd w:val="clear" w:color="auto" w:fill="auto"/>
            <w:vAlign w:val="bottom"/>
            <w:hideMark/>
          </w:tcPr>
          <w:p w14:paraId="309819F8" w14:textId="77777777" w:rsidR="00AE1C49" w:rsidRPr="00525654" w:rsidRDefault="00AE1C49" w:rsidP="00525654">
            <w:pPr>
              <w:keepLines/>
              <w:suppressAutoHyphens/>
              <w:rPr>
                <w:rFonts w:ascii="Arial" w:hAnsi="Arial" w:cs="Arial"/>
                <w:sz w:val="18"/>
                <w:szCs w:val="18"/>
              </w:rPr>
            </w:pPr>
            <w:r w:rsidRPr="00525654">
              <w:rPr>
                <w:rFonts w:ascii="Arial" w:hAnsi="Arial" w:cs="Arial"/>
                <w:i/>
                <w:iCs/>
                <w:sz w:val="18"/>
                <w:szCs w:val="18"/>
              </w:rPr>
              <w:t>Prvotné ocenenie</w:t>
            </w:r>
          </w:p>
        </w:tc>
        <w:tc>
          <w:tcPr>
            <w:tcW w:w="1226" w:type="dxa"/>
            <w:tcBorders>
              <w:top w:val="nil"/>
              <w:left w:val="nil"/>
              <w:bottom w:val="nil"/>
              <w:right w:val="nil"/>
            </w:tcBorders>
            <w:shd w:val="clear" w:color="auto" w:fill="auto"/>
            <w:vAlign w:val="bottom"/>
            <w:hideMark/>
          </w:tcPr>
          <w:p w14:paraId="7EA63D69" w14:textId="77777777" w:rsidR="00AE1C49" w:rsidRPr="00525654" w:rsidRDefault="00AE1C49" w:rsidP="00525654">
            <w:pPr>
              <w:keepLines/>
              <w:suppressAutoHyphens/>
              <w:jc w:val="right"/>
              <w:rPr>
                <w:rFonts w:ascii="Arial" w:hAnsi="Arial" w:cs="Arial"/>
                <w:sz w:val="18"/>
                <w:szCs w:val="18"/>
              </w:rPr>
            </w:pPr>
          </w:p>
        </w:tc>
        <w:tc>
          <w:tcPr>
            <w:tcW w:w="2150" w:type="dxa"/>
            <w:tcBorders>
              <w:top w:val="nil"/>
              <w:left w:val="nil"/>
              <w:bottom w:val="nil"/>
              <w:right w:val="nil"/>
            </w:tcBorders>
            <w:shd w:val="clear" w:color="auto" w:fill="auto"/>
            <w:vAlign w:val="bottom"/>
            <w:hideMark/>
          </w:tcPr>
          <w:p w14:paraId="4A8EE50C" w14:textId="77777777" w:rsidR="00AE1C49" w:rsidRPr="00525654" w:rsidRDefault="00AE1C49" w:rsidP="00525654">
            <w:pPr>
              <w:keepLines/>
              <w:suppressAutoHyphens/>
              <w:jc w:val="right"/>
              <w:rPr>
                <w:rFonts w:ascii="Arial" w:hAnsi="Arial" w:cs="Arial"/>
                <w:sz w:val="18"/>
                <w:szCs w:val="18"/>
              </w:rPr>
            </w:pPr>
          </w:p>
        </w:tc>
        <w:tc>
          <w:tcPr>
            <w:tcW w:w="1688" w:type="dxa"/>
            <w:tcBorders>
              <w:top w:val="nil"/>
              <w:left w:val="nil"/>
              <w:bottom w:val="nil"/>
              <w:right w:val="nil"/>
            </w:tcBorders>
            <w:shd w:val="clear" w:color="auto" w:fill="auto"/>
            <w:vAlign w:val="bottom"/>
          </w:tcPr>
          <w:p w14:paraId="34997BA4" w14:textId="77777777" w:rsidR="00AE1C49" w:rsidRPr="00525654" w:rsidRDefault="00AE1C49" w:rsidP="00525654">
            <w:pPr>
              <w:keepLines/>
              <w:suppressAutoHyphens/>
              <w:jc w:val="right"/>
              <w:rPr>
                <w:rFonts w:ascii="Arial" w:hAnsi="Arial" w:cs="Arial"/>
                <w:sz w:val="18"/>
                <w:szCs w:val="18"/>
              </w:rPr>
            </w:pPr>
          </w:p>
        </w:tc>
        <w:tc>
          <w:tcPr>
            <w:tcW w:w="1688" w:type="dxa"/>
            <w:tcBorders>
              <w:top w:val="nil"/>
              <w:left w:val="nil"/>
              <w:bottom w:val="nil"/>
              <w:right w:val="nil"/>
            </w:tcBorders>
            <w:shd w:val="clear" w:color="auto" w:fill="auto"/>
            <w:vAlign w:val="bottom"/>
            <w:hideMark/>
          </w:tcPr>
          <w:p w14:paraId="7F290E62" w14:textId="5C4795A2" w:rsidR="00AE1C49" w:rsidRPr="00525654" w:rsidRDefault="00AE1C49" w:rsidP="00525654">
            <w:pPr>
              <w:keepLines/>
              <w:suppressAutoHyphens/>
              <w:jc w:val="right"/>
              <w:rPr>
                <w:rFonts w:ascii="Arial" w:hAnsi="Arial" w:cs="Arial"/>
                <w:sz w:val="18"/>
                <w:szCs w:val="18"/>
              </w:rPr>
            </w:pPr>
          </w:p>
        </w:tc>
      </w:tr>
      <w:tr w:rsidR="00E24810" w:rsidRPr="00525654" w14:paraId="0911E22D" w14:textId="77777777" w:rsidTr="00525654">
        <w:trPr>
          <w:cantSplit/>
          <w:trHeight w:val="227"/>
        </w:trPr>
        <w:tc>
          <w:tcPr>
            <w:tcW w:w="2460" w:type="dxa"/>
            <w:tcBorders>
              <w:top w:val="nil"/>
              <w:left w:val="nil"/>
              <w:bottom w:val="nil"/>
              <w:right w:val="nil"/>
            </w:tcBorders>
            <w:shd w:val="clear" w:color="auto" w:fill="auto"/>
            <w:vAlign w:val="bottom"/>
            <w:hideMark/>
          </w:tcPr>
          <w:p w14:paraId="28EB9FD4" w14:textId="4F0E9564" w:rsidR="00AE1C49" w:rsidRPr="00525654" w:rsidRDefault="00AE1C49" w:rsidP="00525654">
            <w:pPr>
              <w:keepLines/>
              <w:suppressAutoHyphens/>
              <w:rPr>
                <w:rFonts w:ascii="Arial" w:hAnsi="Arial" w:cs="Arial"/>
                <w:b/>
                <w:bCs/>
                <w:sz w:val="18"/>
                <w:szCs w:val="18"/>
              </w:rPr>
            </w:pPr>
            <w:r w:rsidRPr="00525654">
              <w:rPr>
                <w:rFonts w:ascii="Arial" w:hAnsi="Arial" w:cs="Arial"/>
                <w:b/>
                <w:bCs/>
                <w:sz w:val="18"/>
                <w:szCs w:val="18"/>
              </w:rPr>
              <w:t>1. január 202</w:t>
            </w:r>
            <w:r w:rsidR="009A79DE" w:rsidRPr="00525654">
              <w:rPr>
                <w:rFonts w:ascii="Arial" w:hAnsi="Arial" w:cs="Arial"/>
                <w:b/>
                <w:bCs/>
                <w:sz w:val="18"/>
                <w:szCs w:val="18"/>
              </w:rPr>
              <w:t>3</w:t>
            </w:r>
          </w:p>
        </w:tc>
        <w:tc>
          <w:tcPr>
            <w:tcW w:w="1226" w:type="dxa"/>
            <w:tcBorders>
              <w:top w:val="nil"/>
              <w:left w:val="nil"/>
              <w:bottom w:val="nil"/>
              <w:right w:val="nil"/>
            </w:tcBorders>
            <w:shd w:val="clear" w:color="auto" w:fill="auto"/>
            <w:vAlign w:val="bottom"/>
            <w:hideMark/>
          </w:tcPr>
          <w:p w14:paraId="4DE11B42" w14:textId="7AA0A066" w:rsidR="00AE1C49" w:rsidRPr="00525654" w:rsidRDefault="00AE1C49" w:rsidP="00525654">
            <w:pPr>
              <w:keepLines/>
              <w:suppressAutoHyphens/>
              <w:jc w:val="right"/>
              <w:rPr>
                <w:rFonts w:ascii="Arial" w:hAnsi="Arial" w:cs="Arial"/>
                <w:b/>
                <w:bCs/>
                <w:sz w:val="18"/>
                <w:szCs w:val="18"/>
              </w:rPr>
            </w:pPr>
            <w:r w:rsidRPr="00525654">
              <w:rPr>
                <w:rFonts w:ascii="Arial" w:hAnsi="Arial" w:cs="Arial"/>
                <w:b/>
                <w:bCs/>
                <w:sz w:val="18"/>
                <w:szCs w:val="18"/>
              </w:rPr>
              <w:t>387 949</w:t>
            </w:r>
          </w:p>
        </w:tc>
        <w:tc>
          <w:tcPr>
            <w:tcW w:w="2150" w:type="dxa"/>
            <w:tcBorders>
              <w:top w:val="nil"/>
              <w:left w:val="nil"/>
              <w:bottom w:val="nil"/>
              <w:right w:val="nil"/>
            </w:tcBorders>
            <w:shd w:val="clear" w:color="auto" w:fill="auto"/>
            <w:vAlign w:val="bottom"/>
            <w:hideMark/>
          </w:tcPr>
          <w:p w14:paraId="4FDF9DC0" w14:textId="7F36577F" w:rsidR="00AE1C49" w:rsidRPr="00525654" w:rsidRDefault="00AE1C49" w:rsidP="00525654">
            <w:pPr>
              <w:keepLines/>
              <w:suppressAutoHyphens/>
              <w:jc w:val="right"/>
              <w:rPr>
                <w:rFonts w:ascii="Arial" w:hAnsi="Arial" w:cs="Arial"/>
                <w:b/>
                <w:bCs/>
                <w:sz w:val="18"/>
                <w:szCs w:val="18"/>
              </w:rPr>
            </w:pPr>
            <w:r w:rsidRPr="00525654">
              <w:rPr>
                <w:rFonts w:ascii="Arial" w:hAnsi="Arial" w:cs="Arial"/>
                <w:b/>
                <w:bCs/>
                <w:sz w:val="18"/>
                <w:szCs w:val="18"/>
              </w:rPr>
              <w:t>132 783</w:t>
            </w:r>
          </w:p>
        </w:tc>
        <w:tc>
          <w:tcPr>
            <w:tcW w:w="1688" w:type="dxa"/>
            <w:tcBorders>
              <w:top w:val="nil"/>
              <w:left w:val="nil"/>
              <w:bottom w:val="nil"/>
              <w:right w:val="nil"/>
            </w:tcBorders>
            <w:shd w:val="clear" w:color="auto" w:fill="auto"/>
            <w:vAlign w:val="bottom"/>
          </w:tcPr>
          <w:p w14:paraId="2C0FDF5A" w14:textId="6E31C3CF" w:rsidR="00AE1C49" w:rsidRPr="00525654" w:rsidRDefault="00302C15"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688" w:type="dxa"/>
            <w:tcBorders>
              <w:top w:val="nil"/>
              <w:left w:val="nil"/>
              <w:bottom w:val="nil"/>
              <w:right w:val="nil"/>
            </w:tcBorders>
            <w:shd w:val="clear" w:color="auto" w:fill="auto"/>
            <w:vAlign w:val="bottom"/>
            <w:hideMark/>
          </w:tcPr>
          <w:p w14:paraId="77F83B8F" w14:textId="1E56A36D" w:rsidR="00AE1C49" w:rsidRPr="00525654" w:rsidRDefault="00AE1C49" w:rsidP="00525654">
            <w:pPr>
              <w:keepLines/>
              <w:suppressAutoHyphens/>
              <w:jc w:val="right"/>
              <w:rPr>
                <w:rFonts w:ascii="Arial" w:hAnsi="Arial" w:cs="Arial"/>
                <w:b/>
                <w:bCs/>
                <w:sz w:val="18"/>
                <w:szCs w:val="18"/>
              </w:rPr>
            </w:pPr>
            <w:r w:rsidRPr="00525654">
              <w:rPr>
                <w:rFonts w:ascii="Arial" w:hAnsi="Arial" w:cs="Arial"/>
                <w:b/>
                <w:bCs/>
                <w:sz w:val="18"/>
                <w:szCs w:val="18"/>
              </w:rPr>
              <w:t>520 732</w:t>
            </w:r>
          </w:p>
        </w:tc>
      </w:tr>
      <w:tr w:rsidR="00E24810" w:rsidRPr="00525654" w14:paraId="7028F941" w14:textId="77777777" w:rsidTr="00525654">
        <w:trPr>
          <w:cantSplit/>
          <w:trHeight w:val="227"/>
        </w:trPr>
        <w:tc>
          <w:tcPr>
            <w:tcW w:w="2460" w:type="dxa"/>
            <w:tcBorders>
              <w:top w:val="nil"/>
              <w:left w:val="nil"/>
              <w:bottom w:val="nil"/>
              <w:right w:val="nil"/>
            </w:tcBorders>
            <w:shd w:val="clear" w:color="auto" w:fill="auto"/>
            <w:vAlign w:val="bottom"/>
            <w:hideMark/>
          </w:tcPr>
          <w:p w14:paraId="0E1E8A54" w14:textId="77777777" w:rsidR="00AE1C49" w:rsidRPr="00525654" w:rsidRDefault="00AE1C49" w:rsidP="00525654">
            <w:pPr>
              <w:keepLines/>
              <w:suppressAutoHyphens/>
              <w:rPr>
                <w:rFonts w:ascii="Arial" w:hAnsi="Arial" w:cs="Arial"/>
                <w:sz w:val="18"/>
                <w:szCs w:val="18"/>
              </w:rPr>
            </w:pPr>
            <w:r w:rsidRPr="00525654">
              <w:rPr>
                <w:rFonts w:ascii="Arial" w:hAnsi="Arial" w:cs="Arial"/>
                <w:sz w:val="18"/>
                <w:szCs w:val="18"/>
              </w:rPr>
              <w:t>Prírastky</w:t>
            </w:r>
          </w:p>
        </w:tc>
        <w:tc>
          <w:tcPr>
            <w:tcW w:w="1226" w:type="dxa"/>
            <w:tcBorders>
              <w:top w:val="nil"/>
              <w:left w:val="nil"/>
              <w:bottom w:val="nil"/>
              <w:right w:val="nil"/>
            </w:tcBorders>
            <w:shd w:val="clear" w:color="auto" w:fill="auto"/>
            <w:vAlign w:val="bottom"/>
            <w:hideMark/>
          </w:tcPr>
          <w:p w14:paraId="4CF7D6BA" w14:textId="77777777" w:rsidR="00AE1C49" w:rsidRPr="00525654" w:rsidRDefault="00AE1C49" w:rsidP="00525654">
            <w:pPr>
              <w:keepLines/>
              <w:suppressAutoHyphens/>
              <w:jc w:val="right"/>
              <w:rPr>
                <w:rFonts w:ascii="Arial" w:hAnsi="Arial" w:cs="Arial"/>
                <w:sz w:val="18"/>
                <w:szCs w:val="18"/>
              </w:rPr>
            </w:pPr>
            <w:r w:rsidRPr="00525654">
              <w:rPr>
                <w:rFonts w:ascii="Arial" w:hAnsi="Arial" w:cs="Arial"/>
                <w:sz w:val="18"/>
                <w:szCs w:val="18"/>
              </w:rPr>
              <w:t>0</w:t>
            </w:r>
          </w:p>
        </w:tc>
        <w:tc>
          <w:tcPr>
            <w:tcW w:w="2150" w:type="dxa"/>
            <w:tcBorders>
              <w:top w:val="nil"/>
              <w:left w:val="nil"/>
              <w:bottom w:val="nil"/>
              <w:right w:val="nil"/>
            </w:tcBorders>
            <w:shd w:val="clear" w:color="auto" w:fill="auto"/>
            <w:vAlign w:val="bottom"/>
            <w:hideMark/>
          </w:tcPr>
          <w:p w14:paraId="5AF58AAA" w14:textId="58A4F5E6" w:rsidR="00AE1C49" w:rsidRPr="00525654" w:rsidRDefault="00EF6320" w:rsidP="00525654">
            <w:pPr>
              <w:keepLines/>
              <w:suppressAutoHyphens/>
              <w:jc w:val="right"/>
              <w:rPr>
                <w:rFonts w:ascii="Arial" w:hAnsi="Arial" w:cs="Arial"/>
                <w:sz w:val="18"/>
                <w:szCs w:val="18"/>
              </w:rPr>
            </w:pPr>
            <w:r w:rsidRPr="00525654">
              <w:rPr>
                <w:rFonts w:ascii="Arial" w:hAnsi="Arial" w:cs="Arial"/>
                <w:sz w:val="18"/>
                <w:szCs w:val="18"/>
              </w:rPr>
              <w:t>117 760</w:t>
            </w:r>
          </w:p>
        </w:tc>
        <w:tc>
          <w:tcPr>
            <w:tcW w:w="1688" w:type="dxa"/>
            <w:tcBorders>
              <w:top w:val="nil"/>
              <w:left w:val="nil"/>
              <w:bottom w:val="nil"/>
              <w:right w:val="nil"/>
            </w:tcBorders>
            <w:shd w:val="clear" w:color="auto" w:fill="auto"/>
            <w:vAlign w:val="bottom"/>
          </w:tcPr>
          <w:p w14:paraId="5753C82A" w14:textId="30E024C8" w:rsidR="00AE1C49" w:rsidRPr="00525654" w:rsidRDefault="009926D6" w:rsidP="00525654">
            <w:pPr>
              <w:keepLines/>
              <w:suppressAutoHyphens/>
              <w:jc w:val="right"/>
              <w:rPr>
                <w:rFonts w:ascii="Arial" w:hAnsi="Arial" w:cs="Arial"/>
                <w:sz w:val="18"/>
                <w:szCs w:val="18"/>
              </w:rPr>
            </w:pPr>
            <w:r w:rsidRPr="00525654">
              <w:rPr>
                <w:rFonts w:ascii="Arial" w:hAnsi="Arial" w:cs="Arial"/>
                <w:sz w:val="18"/>
                <w:szCs w:val="18"/>
              </w:rPr>
              <w:t>131 141</w:t>
            </w:r>
          </w:p>
        </w:tc>
        <w:tc>
          <w:tcPr>
            <w:tcW w:w="1688" w:type="dxa"/>
            <w:tcBorders>
              <w:top w:val="nil"/>
              <w:left w:val="nil"/>
              <w:bottom w:val="nil"/>
              <w:right w:val="nil"/>
            </w:tcBorders>
            <w:shd w:val="clear" w:color="auto" w:fill="auto"/>
            <w:vAlign w:val="bottom"/>
            <w:hideMark/>
          </w:tcPr>
          <w:p w14:paraId="4432E932" w14:textId="3A88F284" w:rsidR="00AE1C49" w:rsidRPr="00525654" w:rsidRDefault="00F341A1" w:rsidP="00525654">
            <w:pPr>
              <w:keepLines/>
              <w:suppressAutoHyphens/>
              <w:jc w:val="right"/>
              <w:rPr>
                <w:rFonts w:ascii="Arial" w:hAnsi="Arial" w:cs="Arial"/>
                <w:sz w:val="18"/>
                <w:szCs w:val="18"/>
              </w:rPr>
            </w:pPr>
            <w:r w:rsidRPr="00525654">
              <w:rPr>
                <w:rFonts w:ascii="Arial" w:hAnsi="Arial" w:cs="Arial"/>
                <w:sz w:val="18"/>
                <w:szCs w:val="18"/>
              </w:rPr>
              <w:t>248 901</w:t>
            </w:r>
          </w:p>
        </w:tc>
      </w:tr>
      <w:tr w:rsidR="00E24810" w:rsidRPr="00525654" w14:paraId="6C506BBC" w14:textId="77777777" w:rsidTr="00525654">
        <w:trPr>
          <w:cantSplit/>
          <w:trHeight w:val="227"/>
        </w:trPr>
        <w:tc>
          <w:tcPr>
            <w:tcW w:w="2460" w:type="dxa"/>
            <w:tcBorders>
              <w:top w:val="nil"/>
              <w:left w:val="nil"/>
              <w:bottom w:val="nil"/>
              <w:right w:val="nil"/>
            </w:tcBorders>
            <w:shd w:val="clear" w:color="auto" w:fill="auto"/>
            <w:vAlign w:val="bottom"/>
            <w:hideMark/>
          </w:tcPr>
          <w:p w14:paraId="6EEF2780" w14:textId="77777777" w:rsidR="00AE1C49" w:rsidRPr="00525654" w:rsidRDefault="00AE1C49" w:rsidP="00525654">
            <w:pPr>
              <w:keepLines/>
              <w:suppressAutoHyphens/>
              <w:rPr>
                <w:rFonts w:ascii="Arial" w:hAnsi="Arial" w:cs="Arial"/>
                <w:sz w:val="18"/>
                <w:szCs w:val="18"/>
              </w:rPr>
            </w:pPr>
            <w:r w:rsidRPr="00525654">
              <w:rPr>
                <w:rFonts w:ascii="Arial" w:hAnsi="Arial" w:cs="Arial"/>
                <w:sz w:val="18"/>
                <w:szCs w:val="18"/>
              </w:rPr>
              <w:t>Úbytky</w:t>
            </w:r>
          </w:p>
        </w:tc>
        <w:tc>
          <w:tcPr>
            <w:tcW w:w="1226" w:type="dxa"/>
            <w:tcBorders>
              <w:top w:val="nil"/>
              <w:left w:val="nil"/>
              <w:bottom w:val="nil"/>
              <w:right w:val="nil"/>
            </w:tcBorders>
            <w:shd w:val="clear" w:color="auto" w:fill="auto"/>
            <w:vAlign w:val="bottom"/>
            <w:hideMark/>
          </w:tcPr>
          <w:p w14:paraId="7B8E4A8E" w14:textId="77777777" w:rsidR="00AE1C49" w:rsidRPr="00525654" w:rsidRDefault="00AE1C49" w:rsidP="00525654">
            <w:pPr>
              <w:keepLines/>
              <w:suppressAutoHyphens/>
              <w:jc w:val="right"/>
              <w:rPr>
                <w:rFonts w:ascii="Arial" w:hAnsi="Arial" w:cs="Arial"/>
                <w:sz w:val="18"/>
                <w:szCs w:val="18"/>
              </w:rPr>
            </w:pPr>
            <w:r w:rsidRPr="00525654">
              <w:rPr>
                <w:rFonts w:ascii="Arial" w:hAnsi="Arial" w:cs="Arial"/>
                <w:sz w:val="18"/>
                <w:szCs w:val="18"/>
              </w:rPr>
              <w:t>0</w:t>
            </w:r>
          </w:p>
        </w:tc>
        <w:tc>
          <w:tcPr>
            <w:tcW w:w="2150" w:type="dxa"/>
            <w:tcBorders>
              <w:top w:val="nil"/>
              <w:left w:val="nil"/>
              <w:bottom w:val="nil"/>
              <w:right w:val="nil"/>
            </w:tcBorders>
            <w:shd w:val="clear" w:color="auto" w:fill="auto"/>
            <w:vAlign w:val="bottom"/>
            <w:hideMark/>
          </w:tcPr>
          <w:p w14:paraId="1CCF12F0" w14:textId="2F55D740" w:rsidR="00AE1C49" w:rsidRPr="00525654" w:rsidRDefault="00EF6320" w:rsidP="00525654">
            <w:pPr>
              <w:keepLines/>
              <w:suppressAutoHyphens/>
              <w:jc w:val="right"/>
              <w:rPr>
                <w:rFonts w:ascii="Arial" w:hAnsi="Arial" w:cs="Arial"/>
                <w:sz w:val="18"/>
                <w:szCs w:val="18"/>
              </w:rPr>
            </w:pPr>
            <w:r w:rsidRPr="00525654">
              <w:rPr>
                <w:rFonts w:ascii="Arial" w:hAnsi="Arial" w:cs="Arial"/>
                <w:sz w:val="18"/>
                <w:szCs w:val="18"/>
              </w:rPr>
              <w:t>0</w:t>
            </w:r>
          </w:p>
        </w:tc>
        <w:tc>
          <w:tcPr>
            <w:tcW w:w="1688" w:type="dxa"/>
            <w:tcBorders>
              <w:top w:val="nil"/>
              <w:left w:val="nil"/>
              <w:bottom w:val="nil"/>
              <w:right w:val="nil"/>
            </w:tcBorders>
            <w:shd w:val="clear" w:color="auto" w:fill="auto"/>
            <w:vAlign w:val="bottom"/>
          </w:tcPr>
          <w:p w14:paraId="288DF54A" w14:textId="52AA10E7" w:rsidR="00AE1C49" w:rsidRPr="00525654" w:rsidRDefault="009926D6" w:rsidP="00525654">
            <w:pPr>
              <w:keepLines/>
              <w:suppressAutoHyphens/>
              <w:jc w:val="right"/>
              <w:rPr>
                <w:rFonts w:ascii="Arial" w:hAnsi="Arial" w:cs="Arial"/>
                <w:sz w:val="18"/>
                <w:szCs w:val="18"/>
              </w:rPr>
            </w:pPr>
            <w:r w:rsidRPr="00525654">
              <w:rPr>
                <w:rFonts w:ascii="Arial" w:hAnsi="Arial" w:cs="Arial"/>
                <w:sz w:val="18"/>
                <w:szCs w:val="18"/>
              </w:rPr>
              <w:t>0</w:t>
            </w:r>
          </w:p>
        </w:tc>
        <w:tc>
          <w:tcPr>
            <w:tcW w:w="1688" w:type="dxa"/>
            <w:tcBorders>
              <w:top w:val="nil"/>
              <w:left w:val="nil"/>
              <w:bottom w:val="nil"/>
              <w:right w:val="nil"/>
            </w:tcBorders>
            <w:shd w:val="clear" w:color="auto" w:fill="auto"/>
            <w:vAlign w:val="bottom"/>
            <w:hideMark/>
          </w:tcPr>
          <w:p w14:paraId="6907D3AC" w14:textId="0B2F8F2A" w:rsidR="00AE1C49" w:rsidRPr="00525654" w:rsidRDefault="00EF6320" w:rsidP="00525654">
            <w:pPr>
              <w:keepLines/>
              <w:suppressAutoHyphens/>
              <w:jc w:val="right"/>
              <w:rPr>
                <w:rFonts w:ascii="Arial" w:hAnsi="Arial" w:cs="Arial"/>
                <w:sz w:val="18"/>
                <w:szCs w:val="18"/>
              </w:rPr>
            </w:pPr>
            <w:r w:rsidRPr="00525654">
              <w:rPr>
                <w:rFonts w:ascii="Arial" w:hAnsi="Arial" w:cs="Arial"/>
                <w:sz w:val="18"/>
                <w:szCs w:val="18"/>
              </w:rPr>
              <w:t>0</w:t>
            </w:r>
          </w:p>
        </w:tc>
      </w:tr>
      <w:tr w:rsidR="00E24810" w:rsidRPr="00525654" w14:paraId="7C89656D" w14:textId="77777777" w:rsidTr="00525654">
        <w:trPr>
          <w:cantSplit/>
          <w:trHeight w:val="227"/>
        </w:trPr>
        <w:tc>
          <w:tcPr>
            <w:tcW w:w="2460" w:type="dxa"/>
            <w:tcBorders>
              <w:top w:val="nil"/>
              <w:left w:val="nil"/>
              <w:bottom w:val="nil"/>
              <w:right w:val="nil"/>
            </w:tcBorders>
            <w:shd w:val="clear" w:color="auto" w:fill="auto"/>
            <w:vAlign w:val="bottom"/>
            <w:hideMark/>
          </w:tcPr>
          <w:p w14:paraId="64420DF8" w14:textId="77777777" w:rsidR="00AE1C49" w:rsidRPr="00525654" w:rsidRDefault="00AE1C49" w:rsidP="00525654">
            <w:pPr>
              <w:keepLines/>
              <w:suppressAutoHyphens/>
              <w:rPr>
                <w:rFonts w:ascii="Arial" w:hAnsi="Arial" w:cs="Arial"/>
                <w:sz w:val="18"/>
                <w:szCs w:val="18"/>
              </w:rPr>
            </w:pPr>
            <w:r w:rsidRPr="00525654">
              <w:rPr>
                <w:rFonts w:ascii="Arial" w:hAnsi="Arial" w:cs="Arial"/>
                <w:sz w:val="18"/>
                <w:szCs w:val="18"/>
              </w:rPr>
              <w:t>Presuny</w:t>
            </w:r>
          </w:p>
        </w:tc>
        <w:tc>
          <w:tcPr>
            <w:tcW w:w="1226" w:type="dxa"/>
            <w:tcBorders>
              <w:top w:val="nil"/>
              <w:left w:val="nil"/>
              <w:bottom w:val="nil"/>
              <w:right w:val="nil"/>
            </w:tcBorders>
            <w:shd w:val="clear" w:color="auto" w:fill="auto"/>
            <w:vAlign w:val="bottom"/>
            <w:hideMark/>
          </w:tcPr>
          <w:p w14:paraId="1BC0BAC5" w14:textId="77777777" w:rsidR="00AE1C49" w:rsidRPr="00525654" w:rsidRDefault="00AE1C49" w:rsidP="00525654">
            <w:pPr>
              <w:keepLines/>
              <w:suppressAutoHyphens/>
              <w:jc w:val="right"/>
              <w:rPr>
                <w:rFonts w:ascii="Arial" w:hAnsi="Arial" w:cs="Arial"/>
                <w:sz w:val="18"/>
                <w:szCs w:val="18"/>
              </w:rPr>
            </w:pPr>
            <w:r w:rsidRPr="00525654">
              <w:rPr>
                <w:rFonts w:ascii="Arial" w:hAnsi="Arial" w:cs="Arial"/>
                <w:sz w:val="18"/>
                <w:szCs w:val="18"/>
              </w:rPr>
              <w:t>0</w:t>
            </w:r>
          </w:p>
        </w:tc>
        <w:tc>
          <w:tcPr>
            <w:tcW w:w="2150" w:type="dxa"/>
            <w:tcBorders>
              <w:top w:val="nil"/>
              <w:left w:val="nil"/>
              <w:bottom w:val="nil"/>
              <w:right w:val="nil"/>
            </w:tcBorders>
            <w:shd w:val="clear" w:color="auto" w:fill="auto"/>
            <w:vAlign w:val="bottom"/>
            <w:hideMark/>
          </w:tcPr>
          <w:p w14:paraId="4BC9CBCB" w14:textId="77777777" w:rsidR="00AE1C49" w:rsidRPr="00525654" w:rsidRDefault="00AE1C49" w:rsidP="00525654">
            <w:pPr>
              <w:keepLines/>
              <w:suppressAutoHyphens/>
              <w:jc w:val="right"/>
              <w:rPr>
                <w:rFonts w:ascii="Arial" w:hAnsi="Arial" w:cs="Arial"/>
                <w:sz w:val="18"/>
                <w:szCs w:val="18"/>
              </w:rPr>
            </w:pPr>
            <w:r w:rsidRPr="00525654">
              <w:rPr>
                <w:rFonts w:ascii="Arial" w:hAnsi="Arial" w:cs="Arial"/>
                <w:sz w:val="18"/>
                <w:szCs w:val="18"/>
              </w:rPr>
              <w:t>0</w:t>
            </w:r>
          </w:p>
        </w:tc>
        <w:tc>
          <w:tcPr>
            <w:tcW w:w="1688" w:type="dxa"/>
            <w:tcBorders>
              <w:top w:val="nil"/>
              <w:left w:val="nil"/>
              <w:bottom w:val="nil"/>
              <w:right w:val="nil"/>
            </w:tcBorders>
            <w:shd w:val="clear" w:color="auto" w:fill="auto"/>
            <w:vAlign w:val="bottom"/>
          </w:tcPr>
          <w:p w14:paraId="58C19F54" w14:textId="68D94C31" w:rsidR="00AE1C49" w:rsidRPr="00525654" w:rsidRDefault="009926D6" w:rsidP="00525654">
            <w:pPr>
              <w:keepLines/>
              <w:suppressAutoHyphens/>
              <w:jc w:val="right"/>
              <w:rPr>
                <w:rFonts w:ascii="Arial" w:hAnsi="Arial" w:cs="Arial"/>
                <w:sz w:val="18"/>
                <w:szCs w:val="18"/>
              </w:rPr>
            </w:pPr>
            <w:r w:rsidRPr="00525654">
              <w:rPr>
                <w:rFonts w:ascii="Arial" w:hAnsi="Arial" w:cs="Arial"/>
                <w:sz w:val="18"/>
                <w:szCs w:val="18"/>
              </w:rPr>
              <w:t>0</w:t>
            </w:r>
          </w:p>
        </w:tc>
        <w:tc>
          <w:tcPr>
            <w:tcW w:w="1688" w:type="dxa"/>
            <w:tcBorders>
              <w:top w:val="nil"/>
              <w:left w:val="nil"/>
              <w:bottom w:val="nil"/>
              <w:right w:val="nil"/>
            </w:tcBorders>
            <w:shd w:val="clear" w:color="auto" w:fill="auto"/>
            <w:vAlign w:val="bottom"/>
            <w:hideMark/>
          </w:tcPr>
          <w:p w14:paraId="170A2DBD" w14:textId="66C4EB33" w:rsidR="00AE1C49" w:rsidRPr="00525654" w:rsidRDefault="00AE1C49" w:rsidP="00525654">
            <w:pPr>
              <w:keepLines/>
              <w:suppressAutoHyphens/>
              <w:jc w:val="right"/>
              <w:rPr>
                <w:rFonts w:ascii="Arial" w:hAnsi="Arial" w:cs="Arial"/>
                <w:sz w:val="18"/>
                <w:szCs w:val="18"/>
              </w:rPr>
            </w:pPr>
            <w:r w:rsidRPr="00525654">
              <w:rPr>
                <w:rFonts w:ascii="Arial" w:hAnsi="Arial" w:cs="Arial"/>
                <w:sz w:val="18"/>
                <w:szCs w:val="18"/>
              </w:rPr>
              <w:t>0</w:t>
            </w:r>
          </w:p>
        </w:tc>
      </w:tr>
      <w:tr w:rsidR="00E24810" w:rsidRPr="00525654" w14:paraId="74344402" w14:textId="77777777" w:rsidTr="00525654">
        <w:trPr>
          <w:cantSplit/>
          <w:trHeight w:val="227"/>
        </w:trPr>
        <w:tc>
          <w:tcPr>
            <w:tcW w:w="2460" w:type="dxa"/>
            <w:tcBorders>
              <w:top w:val="nil"/>
              <w:left w:val="nil"/>
              <w:bottom w:val="nil"/>
              <w:right w:val="nil"/>
            </w:tcBorders>
            <w:shd w:val="clear" w:color="auto" w:fill="auto"/>
            <w:vAlign w:val="bottom"/>
            <w:hideMark/>
          </w:tcPr>
          <w:p w14:paraId="3E050886" w14:textId="3B0537EC" w:rsidR="00AE1C49" w:rsidRPr="00525654" w:rsidRDefault="00AE1C49" w:rsidP="00525654">
            <w:pPr>
              <w:keepLines/>
              <w:suppressAutoHyphens/>
              <w:rPr>
                <w:rFonts w:ascii="Arial" w:hAnsi="Arial" w:cs="Arial"/>
                <w:b/>
                <w:bCs/>
                <w:sz w:val="18"/>
                <w:szCs w:val="18"/>
              </w:rPr>
            </w:pPr>
            <w:r w:rsidRPr="00525654">
              <w:rPr>
                <w:rFonts w:ascii="Arial" w:hAnsi="Arial" w:cs="Arial"/>
                <w:b/>
                <w:bCs/>
                <w:sz w:val="18"/>
                <w:szCs w:val="18"/>
              </w:rPr>
              <w:t>31. december 2023</w:t>
            </w:r>
          </w:p>
        </w:tc>
        <w:tc>
          <w:tcPr>
            <w:tcW w:w="1226" w:type="dxa"/>
            <w:tcBorders>
              <w:top w:val="single" w:sz="4" w:space="0" w:color="auto"/>
              <w:left w:val="nil"/>
              <w:bottom w:val="double" w:sz="6" w:space="0" w:color="auto"/>
              <w:right w:val="nil"/>
            </w:tcBorders>
            <w:shd w:val="clear" w:color="auto" w:fill="auto"/>
            <w:vAlign w:val="bottom"/>
            <w:hideMark/>
          </w:tcPr>
          <w:p w14:paraId="3A18800F" w14:textId="523F39FE" w:rsidR="00AE1C49" w:rsidRPr="00525654" w:rsidRDefault="00AE1C49" w:rsidP="00525654">
            <w:pPr>
              <w:keepLines/>
              <w:suppressAutoHyphens/>
              <w:jc w:val="right"/>
              <w:rPr>
                <w:rFonts w:ascii="Arial" w:hAnsi="Arial" w:cs="Arial"/>
                <w:b/>
                <w:bCs/>
                <w:sz w:val="18"/>
                <w:szCs w:val="18"/>
              </w:rPr>
            </w:pPr>
            <w:r w:rsidRPr="00525654">
              <w:rPr>
                <w:rFonts w:ascii="Arial" w:hAnsi="Arial" w:cs="Arial"/>
                <w:b/>
                <w:bCs/>
                <w:sz w:val="18"/>
                <w:szCs w:val="18"/>
              </w:rPr>
              <w:t>387 949</w:t>
            </w:r>
          </w:p>
        </w:tc>
        <w:tc>
          <w:tcPr>
            <w:tcW w:w="2150" w:type="dxa"/>
            <w:tcBorders>
              <w:top w:val="single" w:sz="4" w:space="0" w:color="auto"/>
              <w:left w:val="nil"/>
              <w:bottom w:val="double" w:sz="6" w:space="0" w:color="auto"/>
              <w:right w:val="nil"/>
            </w:tcBorders>
            <w:shd w:val="clear" w:color="auto" w:fill="auto"/>
            <w:vAlign w:val="bottom"/>
            <w:hideMark/>
          </w:tcPr>
          <w:p w14:paraId="58F58E0C" w14:textId="3A93FABA" w:rsidR="00AE1C49" w:rsidRPr="00525654" w:rsidRDefault="00AE1C49" w:rsidP="00525654">
            <w:pPr>
              <w:keepLines/>
              <w:suppressAutoHyphens/>
              <w:jc w:val="right"/>
              <w:rPr>
                <w:rFonts w:ascii="Arial" w:hAnsi="Arial" w:cs="Arial"/>
                <w:b/>
                <w:bCs/>
                <w:sz w:val="18"/>
                <w:szCs w:val="18"/>
              </w:rPr>
            </w:pPr>
            <w:r w:rsidRPr="00525654">
              <w:rPr>
                <w:rFonts w:ascii="Arial" w:hAnsi="Arial" w:cs="Arial"/>
                <w:b/>
                <w:bCs/>
                <w:sz w:val="18"/>
                <w:szCs w:val="18"/>
              </w:rPr>
              <w:t>2</w:t>
            </w:r>
            <w:r w:rsidR="006B183D" w:rsidRPr="00525654">
              <w:rPr>
                <w:rFonts w:ascii="Arial" w:hAnsi="Arial" w:cs="Arial"/>
                <w:b/>
                <w:bCs/>
                <w:sz w:val="18"/>
                <w:szCs w:val="18"/>
              </w:rPr>
              <w:t>50 543</w:t>
            </w:r>
          </w:p>
        </w:tc>
        <w:tc>
          <w:tcPr>
            <w:tcW w:w="1688" w:type="dxa"/>
            <w:tcBorders>
              <w:top w:val="single" w:sz="4" w:space="0" w:color="auto"/>
              <w:left w:val="nil"/>
              <w:bottom w:val="double" w:sz="6" w:space="0" w:color="auto"/>
              <w:right w:val="nil"/>
            </w:tcBorders>
            <w:shd w:val="clear" w:color="auto" w:fill="auto"/>
            <w:vAlign w:val="bottom"/>
          </w:tcPr>
          <w:p w14:paraId="23AE028C" w14:textId="094E592A" w:rsidR="00AE1C49" w:rsidRPr="00525654" w:rsidRDefault="009926D6" w:rsidP="00525654">
            <w:pPr>
              <w:keepLines/>
              <w:suppressAutoHyphens/>
              <w:jc w:val="right"/>
              <w:rPr>
                <w:rFonts w:ascii="Arial" w:hAnsi="Arial" w:cs="Arial"/>
                <w:b/>
                <w:bCs/>
                <w:sz w:val="18"/>
                <w:szCs w:val="18"/>
              </w:rPr>
            </w:pPr>
            <w:r w:rsidRPr="00525654">
              <w:rPr>
                <w:rFonts w:ascii="Arial" w:hAnsi="Arial" w:cs="Arial"/>
                <w:b/>
                <w:bCs/>
                <w:sz w:val="18"/>
                <w:szCs w:val="18"/>
              </w:rPr>
              <w:t>131 141</w:t>
            </w:r>
          </w:p>
        </w:tc>
        <w:tc>
          <w:tcPr>
            <w:tcW w:w="1688" w:type="dxa"/>
            <w:tcBorders>
              <w:top w:val="single" w:sz="4" w:space="0" w:color="auto"/>
              <w:left w:val="nil"/>
              <w:bottom w:val="double" w:sz="6" w:space="0" w:color="auto"/>
              <w:right w:val="nil"/>
            </w:tcBorders>
            <w:shd w:val="clear" w:color="auto" w:fill="auto"/>
            <w:vAlign w:val="bottom"/>
            <w:hideMark/>
          </w:tcPr>
          <w:p w14:paraId="65A4894D" w14:textId="32CC73AB" w:rsidR="00541599" w:rsidRPr="00525654" w:rsidRDefault="00F341A1" w:rsidP="00525654">
            <w:pPr>
              <w:keepLines/>
              <w:suppressAutoHyphens/>
              <w:jc w:val="right"/>
              <w:rPr>
                <w:rFonts w:ascii="Arial" w:hAnsi="Arial" w:cs="Arial"/>
                <w:b/>
                <w:bCs/>
                <w:sz w:val="18"/>
                <w:szCs w:val="18"/>
              </w:rPr>
            </w:pPr>
            <w:r w:rsidRPr="00525654">
              <w:rPr>
                <w:rFonts w:ascii="Arial" w:hAnsi="Arial" w:cs="Arial"/>
                <w:b/>
                <w:bCs/>
                <w:sz w:val="18"/>
                <w:szCs w:val="18"/>
              </w:rPr>
              <w:t>769 633</w:t>
            </w:r>
          </w:p>
        </w:tc>
      </w:tr>
      <w:tr w:rsidR="00E24810" w:rsidRPr="00525654" w14:paraId="028152D3" w14:textId="77777777" w:rsidTr="00525654">
        <w:trPr>
          <w:cantSplit/>
          <w:trHeight w:val="227"/>
        </w:trPr>
        <w:tc>
          <w:tcPr>
            <w:tcW w:w="2460" w:type="dxa"/>
            <w:tcBorders>
              <w:top w:val="nil"/>
              <w:left w:val="nil"/>
              <w:bottom w:val="nil"/>
              <w:right w:val="nil"/>
            </w:tcBorders>
            <w:shd w:val="clear" w:color="auto" w:fill="auto"/>
            <w:vAlign w:val="bottom"/>
          </w:tcPr>
          <w:p w14:paraId="1421F64B" w14:textId="77777777" w:rsidR="00AE1C49" w:rsidRPr="00525654" w:rsidRDefault="00AE1C49" w:rsidP="00525654">
            <w:pPr>
              <w:keepLines/>
              <w:suppressAutoHyphens/>
              <w:rPr>
                <w:rFonts w:ascii="Arial" w:hAnsi="Arial" w:cs="Arial"/>
                <w:sz w:val="18"/>
                <w:szCs w:val="18"/>
              </w:rPr>
            </w:pPr>
          </w:p>
        </w:tc>
        <w:tc>
          <w:tcPr>
            <w:tcW w:w="1226" w:type="dxa"/>
            <w:tcBorders>
              <w:top w:val="nil"/>
              <w:left w:val="nil"/>
              <w:bottom w:val="nil"/>
              <w:right w:val="nil"/>
            </w:tcBorders>
            <w:shd w:val="clear" w:color="auto" w:fill="auto"/>
            <w:vAlign w:val="bottom"/>
          </w:tcPr>
          <w:p w14:paraId="6BBD2123" w14:textId="77777777" w:rsidR="00AE1C49" w:rsidRPr="00525654" w:rsidRDefault="00AE1C49" w:rsidP="00525654">
            <w:pPr>
              <w:keepLines/>
              <w:suppressAutoHyphens/>
              <w:jc w:val="right"/>
              <w:rPr>
                <w:rFonts w:ascii="Arial" w:hAnsi="Arial" w:cs="Arial"/>
                <w:sz w:val="18"/>
                <w:szCs w:val="18"/>
              </w:rPr>
            </w:pPr>
          </w:p>
        </w:tc>
        <w:tc>
          <w:tcPr>
            <w:tcW w:w="2150" w:type="dxa"/>
            <w:tcBorders>
              <w:top w:val="nil"/>
              <w:left w:val="nil"/>
              <w:bottom w:val="nil"/>
              <w:right w:val="nil"/>
            </w:tcBorders>
            <w:shd w:val="clear" w:color="auto" w:fill="auto"/>
            <w:vAlign w:val="bottom"/>
          </w:tcPr>
          <w:p w14:paraId="51AD1D58" w14:textId="77777777" w:rsidR="00AE1C49" w:rsidRPr="00525654" w:rsidRDefault="00AE1C49" w:rsidP="00525654">
            <w:pPr>
              <w:keepLines/>
              <w:suppressAutoHyphens/>
              <w:jc w:val="right"/>
              <w:rPr>
                <w:rFonts w:ascii="Arial" w:hAnsi="Arial" w:cs="Arial"/>
                <w:sz w:val="18"/>
                <w:szCs w:val="18"/>
              </w:rPr>
            </w:pPr>
          </w:p>
        </w:tc>
        <w:tc>
          <w:tcPr>
            <w:tcW w:w="1688" w:type="dxa"/>
            <w:tcBorders>
              <w:top w:val="nil"/>
              <w:left w:val="nil"/>
              <w:bottom w:val="nil"/>
              <w:right w:val="nil"/>
            </w:tcBorders>
            <w:shd w:val="clear" w:color="auto" w:fill="auto"/>
            <w:vAlign w:val="bottom"/>
          </w:tcPr>
          <w:p w14:paraId="17AA0AE3" w14:textId="77777777" w:rsidR="00AE1C49" w:rsidRPr="00525654" w:rsidRDefault="00AE1C49" w:rsidP="00525654">
            <w:pPr>
              <w:keepLines/>
              <w:suppressAutoHyphens/>
              <w:jc w:val="right"/>
              <w:rPr>
                <w:rFonts w:ascii="Arial" w:hAnsi="Arial" w:cs="Arial"/>
                <w:sz w:val="18"/>
                <w:szCs w:val="18"/>
              </w:rPr>
            </w:pPr>
          </w:p>
        </w:tc>
        <w:tc>
          <w:tcPr>
            <w:tcW w:w="1688" w:type="dxa"/>
            <w:tcBorders>
              <w:top w:val="nil"/>
              <w:left w:val="nil"/>
              <w:bottom w:val="nil"/>
              <w:right w:val="nil"/>
            </w:tcBorders>
            <w:shd w:val="clear" w:color="auto" w:fill="auto"/>
            <w:vAlign w:val="bottom"/>
          </w:tcPr>
          <w:p w14:paraId="7170768F" w14:textId="4ADD18EC" w:rsidR="00AE1C49" w:rsidRPr="00525654" w:rsidRDefault="00AE1C49" w:rsidP="00525654">
            <w:pPr>
              <w:keepLines/>
              <w:suppressAutoHyphens/>
              <w:jc w:val="right"/>
              <w:rPr>
                <w:rFonts w:ascii="Arial" w:hAnsi="Arial" w:cs="Arial"/>
                <w:sz w:val="18"/>
                <w:szCs w:val="18"/>
              </w:rPr>
            </w:pPr>
          </w:p>
        </w:tc>
      </w:tr>
      <w:tr w:rsidR="00E24810" w:rsidRPr="00525654" w14:paraId="5D9C6328" w14:textId="77777777" w:rsidTr="00525654">
        <w:trPr>
          <w:cantSplit/>
          <w:trHeight w:val="227"/>
        </w:trPr>
        <w:tc>
          <w:tcPr>
            <w:tcW w:w="2460" w:type="dxa"/>
            <w:tcBorders>
              <w:top w:val="nil"/>
              <w:left w:val="nil"/>
              <w:bottom w:val="nil"/>
              <w:right w:val="nil"/>
            </w:tcBorders>
            <w:shd w:val="clear" w:color="auto" w:fill="auto"/>
            <w:vAlign w:val="bottom"/>
            <w:hideMark/>
          </w:tcPr>
          <w:p w14:paraId="36531A55" w14:textId="77777777" w:rsidR="00AE1C49" w:rsidRPr="00525654" w:rsidRDefault="00AE1C49" w:rsidP="00525654">
            <w:pPr>
              <w:keepLines/>
              <w:suppressAutoHyphens/>
              <w:rPr>
                <w:rFonts w:ascii="Arial" w:hAnsi="Arial" w:cs="Arial"/>
                <w:sz w:val="18"/>
                <w:szCs w:val="18"/>
              </w:rPr>
            </w:pPr>
            <w:r w:rsidRPr="00525654">
              <w:rPr>
                <w:rFonts w:ascii="Arial" w:hAnsi="Arial" w:cs="Arial"/>
                <w:i/>
                <w:iCs/>
                <w:sz w:val="18"/>
                <w:szCs w:val="18"/>
              </w:rPr>
              <w:t>Oprávky</w:t>
            </w:r>
          </w:p>
        </w:tc>
        <w:tc>
          <w:tcPr>
            <w:tcW w:w="1226" w:type="dxa"/>
            <w:tcBorders>
              <w:top w:val="nil"/>
              <w:left w:val="nil"/>
              <w:bottom w:val="nil"/>
              <w:right w:val="nil"/>
            </w:tcBorders>
            <w:shd w:val="clear" w:color="auto" w:fill="auto"/>
            <w:vAlign w:val="bottom"/>
            <w:hideMark/>
          </w:tcPr>
          <w:p w14:paraId="23DF296A" w14:textId="77777777" w:rsidR="00AE1C49" w:rsidRPr="00525654" w:rsidRDefault="00AE1C49" w:rsidP="00525654">
            <w:pPr>
              <w:keepLines/>
              <w:suppressAutoHyphens/>
              <w:jc w:val="right"/>
              <w:rPr>
                <w:rFonts w:ascii="Arial" w:hAnsi="Arial" w:cs="Arial"/>
                <w:sz w:val="18"/>
                <w:szCs w:val="18"/>
              </w:rPr>
            </w:pPr>
          </w:p>
        </w:tc>
        <w:tc>
          <w:tcPr>
            <w:tcW w:w="2150" w:type="dxa"/>
            <w:tcBorders>
              <w:top w:val="nil"/>
              <w:left w:val="nil"/>
              <w:bottom w:val="nil"/>
              <w:right w:val="nil"/>
            </w:tcBorders>
            <w:shd w:val="clear" w:color="auto" w:fill="auto"/>
            <w:vAlign w:val="bottom"/>
            <w:hideMark/>
          </w:tcPr>
          <w:p w14:paraId="434483AD" w14:textId="77777777" w:rsidR="00AE1C49" w:rsidRPr="00525654" w:rsidRDefault="00AE1C49" w:rsidP="00525654">
            <w:pPr>
              <w:keepLines/>
              <w:suppressAutoHyphens/>
              <w:jc w:val="right"/>
              <w:rPr>
                <w:rFonts w:ascii="Arial" w:hAnsi="Arial" w:cs="Arial"/>
                <w:sz w:val="18"/>
                <w:szCs w:val="18"/>
              </w:rPr>
            </w:pPr>
          </w:p>
        </w:tc>
        <w:tc>
          <w:tcPr>
            <w:tcW w:w="1688" w:type="dxa"/>
            <w:tcBorders>
              <w:top w:val="nil"/>
              <w:left w:val="nil"/>
              <w:bottom w:val="nil"/>
              <w:right w:val="nil"/>
            </w:tcBorders>
            <w:shd w:val="clear" w:color="auto" w:fill="auto"/>
            <w:vAlign w:val="bottom"/>
          </w:tcPr>
          <w:p w14:paraId="4FB13173" w14:textId="77777777" w:rsidR="00AE1C49" w:rsidRPr="00525654" w:rsidRDefault="00AE1C49" w:rsidP="00525654">
            <w:pPr>
              <w:keepLines/>
              <w:suppressAutoHyphens/>
              <w:jc w:val="right"/>
              <w:rPr>
                <w:rFonts w:ascii="Arial" w:hAnsi="Arial" w:cs="Arial"/>
                <w:sz w:val="18"/>
                <w:szCs w:val="18"/>
              </w:rPr>
            </w:pPr>
          </w:p>
        </w:tc>
        <w:tc>
          <w:tcPr>
            <w:tcW w:w="1688" w:type="dxa"/>
            <w:tcBorders>
              <w:top w:val="nil"/>
              <w:left w:val="nil"/>
              <w:bottom w:val="nil"/>
              <w:right w:val="nil"/>
            </w:tcBorders>
            <w:shd w:val="clear" w:color="auto" w:fill="auto"/>
            <w:vAlign w:val="bottom"/>
            <w:hideMark/>
          </w:tcPr>
          <w:p w14:paraId="5BC2DCC5" w14:textId="104B731E" w:rsidR="00AE1C49" w:rsidRPr="00525654" w:rsidRDefault="00AE1C49" w:rsidP="00525654">
            <w:pPr>
              <w:keepLines/>
              <w:suppressAutoHyphens/>
              <w:jc w:val="right"/>
              <w:rPr>
                <w:rFonts w:ascii="Arial" w:hAnsi="Arial" w:cs="Arial"/>
                <w:sz w:val="18"/>
                <w:szCs w:val="18"/>
              </w:rPr>
            </w:pPr>
          </w:p>
        </w:tc>
      </w:tr>
      <w:tr w:rsidR="00E24810" w:rsidRPr="00525654" w14:paraId="38A0E2F5" w14:textId="77777777" w:rsidTr="00525654">
        <w:trPr>
          <w:cantSplit/>
          <w:trHeight w:val="227"/>
        </w:trPr>
        <w:tc>
          <w:tcPr>
            <w:tcW w:w="2460" w:type="dxa"/>
            <w:tcBorders>
              <w:top w:val="nil"/>
              <w:left w:val="nil"/>
              <w:bottom w:val="nil"/>
              <w:right w:val="nil"/>
            </w:tcBorders>
            <w:shd w:val="clear" w:color="auto" w:fill="auto"/>
            <w:vAlign w:val="bottom"/>
            <w:hideMark/>
          </w:tcPr>
          <w:p w14:paraId="5394DD75" w14:textId="4F673E76" w:rsidR="00AE1C49" w:rsidRPr="00525654" w:rsidRDefault="00AE1C49" w:rsidP="00525654">
            <w:pPr>
              <w:keepLines/>
              <w:suppressAutoHyphens/>
              <w:rPr>
                <w:rFonts w:ascii="Arial" w:hAnsi="Arial" w:cs="Arial"/>
                <w:b/>
                <w:bCs/>
                <w:sz w:val="18"/>
                <w:szCs w:val="18"/>
              </w:rPr>
            </w:pPr>
            <w:r w:rsidRPr="00525654">
              <w:rPr>
                <w:rFonts w:ascii="Arial" w:hAnsi="Arial" w:cs="Arial"/>
                <w:b/>
                <w:bCs/>
                <w:sz w:val="18"/>
                <w:szCs w:val="18"/>
              </w:rPr>
              <w:t>1. január 202</w:t>
            </w:r>
            <w:r w:rsidR="009A79DE" w:rsidRPr="00525654">
              <w:rPr>
                <w:rFonts w:ascii="Arial" w:hAnsi="Arial" w:cs="Arial"/>
                <w:b/>
                <w:bCs/>
                <w:sz w:val="18"/>
                <w:szCs w:val="18"/>
              </w:rPr>
              <w:t>3</w:t>
            </w:r>
          </w:p>
        </w:tc>
        <w:tc>
          <w:tcPr>
            <w:tcW w:w="1226" w:type="dxa"/>
            <w:tcBorders>
              <w:top w:val="nil"/>
              <w:left w:val="nil"/>
              <w:bottom w:val="nil"/>
              <w:right w:val="nil"/>
            </w:tcBorders>
            <w:shd w:val="clear" w:color="auto" w:fill="auto"/>
            <w:vAlign w:val="bottom"/>
            <w:hideMark/>
          </w:tcPr>
          <w:p w14:paraId="615B44E8" w14:textId="2759073E" w:rsidR="00AE1C49" w:rsidRPr="00525654" w:rsidRDefault="00AE1C49" w:rsidP="00525654">
            <w:pPr>
              <w:keepLines/>
              <w:suppressAutoHyphens/>
              <w:jc w:val="right"/>
              <w:rPr>
                <w:rFonts w:ascii="Arial" w:hAnsi="Arial" w:cs="Arial"/>
                <w:b/>
                <w:bCs/>
                <w:sz w:val="18"/>
                <w:szCs w:val="18"/>
              </w:rPr>
            </w:pPr>
            <w:r w:rsidRPr="00525654">
              <w:rPr>
                <w:rFonts w:ascii="Arial" w:hAnsi="Arial" w:cs="Arial"/>
                <w:b/>
                <w:bCs/>
                <w:sz w:val="18"/>
                <w:szCs w:val="18"/>
              </w:rPr>
              <w:t>76 427</w:t>
            </w:r>
          </w:p>
        </w:tc>
        <w:tc>
          <w:tcPr>
            <w:tcW w:w="2150" w:type="dxa"/>
            <w:tcBorders>
              <w:top w:val="nil"/>
              <w:left w:val="nil"/>
              <w:bottom w:val="nil"/>
              <w:right w:val="nil"/>
            </w:tcBorders>
            <w:shd w:val="clear" w:color="auto" w:fill="auto"/>
            <w:vAlign w:val="bottom"/>
            <w:hideMark/>
          </w:tcPr>
          <w:p w14:paraId="056F6694" w14:textId="477ABF60" w:rsidR="00AE1C49" w:rsidRPr="00525654" w:rsidRDefault="00AE1C49" w:rsidP="00525654">
            <w:pPr>
              <w:keepLines/>
              <w:suppressAutoHyphens/>
              <w:jc w:val="right"/>
              <w:rPr>
                <w:rFonts w:ascii="Arial" w:hAnsi="Arial" w:cs="Arial"/>
                <w:b/>
                <w:bCs/>
                <w:sz w:val="18"/>
                <w:szCs w:val="18"/>
              </w:rPr>
            </w:pPr>
            <w:r w:rsidRPr="00525654">
              <w:rPr>
                <w:rFonts w:ascii="Arial" w:hAnsi="Arial" w:cs="Arial"/>
                <w:b/>
                <w:bCs/>
                <w:sz w:val="18"/>
                <w:szCs w:val="18"/>
              </w:rPr>
              <w:t>35 940</w:t>
            </w:r>
          </w:p>
        </w:tc>
        <w:tc>
          <w:tcPr>
            <w:tcW w:w="1688" w:type="dxa"/>
            <w:tcBorders>
              <w:top w:val="nil"/>
              <w:left w:val="nil"/>
              <w:bottom w:val="nil"/>
              <w:right w:val="nil"/>
            </w:tcBorders>
            <w:shd w:val="clear" w:color="auto" w:fill="auto"/>
            <w:vAlign w:val="bottom"/>
          </w:tcPr>
          <w:p w14:paraId="0AD9192A" w14:textId="1609EFAA" w:rsidR="00AE1C49" w:rsidRPr="00525654" w:rsidRDefault="00196994"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688" w:type="dxa"/>
            <w:tcBorders>
              <w:top w:val="nil"/>
              <w:left w:val="nil"/>
              <w:bottom w:val="nil"/>
              <w:right w:val="nil"/>
            </w:tcBorders>
            <w:shd w:val="clear" w:color="auto" w:fill="auto"/>
            <w:vAlign w:val="bottom"/>
            <w:hideMark/>
          </w:tcPr>
          <w:p w14:paraId="45A72771" w14:textId="107BB7E5" w:rsidR="00AE1C49" w:rsidRPr="00525654" w:rsidRDefault="00AE1C49" w:rsidP="00525654">
            <w:pPr>
              <w:keepLines/>
              <w:suppressAutoHyphens/>
              <w:jc w:val="right"/>
              <w:rPr>
                <w:rFonts w:ascii="Arial" w:hAnsi="Arial" w:cs="Arial"/>
                <w:b/>
                <w:bCs/>
                <w:sz w:val="18"/>
                <w:szCs w:val="18"/>
              </w:rPr>
            </w:pPr>
            <w:r w:rsidRPr="00525654">
              <w:rPr>
                <w:rFonts w:ascii="Arial" w:hAnsi="Arial" w:cs="Arial"/>
                <w:b/>
                <w:bCs/>
                <w:sz w:val="18"/>
                <w:szCs w:val="18"/>
              </w:rPr>
              <w:t>112 367</w:t>
            </w:r>
          </w:p>
        </w:tc>
      </w:tr>
      <w:tr w:rsidR="00E24810" w:rsidRPr="00525654" w14:paraId="7D9C35C1" w14:textId="77777777" w:rsidTr="00525654">
        <w:trPr>
          <w:cantSplit/>
          <w:trHeight w:val="227"/>
        </w:trPr>
        <w:tc>
          <w:tcPr>
            <w:tcW w:w="2460" w:type="dxa"/>
            <w:tcBorders>
              <w:top w:val="nil"/>
              <w:left w:val="nil"/>
              <w:bottom w:val="nil"/>
              <w:right w:val="nil"/>
            </w:tcBorders>
            <w:shd w:val="clear" w:color="auto" w:fill="auto"/>
            <w:vAlign w:val="bottom"/>
            <w:hideMark/>
          </w:tcPr>
          <w:p w14:paraId="0F2FA0BB" w14:textId="77777777" w:rsidR="00AE1C49" w:rsidRPr="00525654" w:rsidRDefault="00AE1C49" w:rsidP="00525654">
            <w:pPr>
              <w:keepLines/>
              <w:suppressAutoHyphens/>
              <w:rPr>
                <w:rFonts w:ascii="Arial" w:hAnsi="Arial" w:cs="Arial"/>
                <w:sz w:val="18"/>
                <w:szCs w:val="18"/>
              </w:rPr>
            </w:pPr>
            <w:r w:rsidRPr="00525654">
              <w:rPr>
                <w:rFonts w:ascii="Arial" w:hAnsi="Arial" w:cs="Arial"/>
                <w:sz w:val="18"/>
                <w:szCs w:val="18"/>
              </w:rPr>
              <w:t>Prírastky</w:t>
            </w:r>
          </w:p>
        </w:tc>
        <w:tc>
          <w:tcPr>
            <w:tcW w:w="1226" w:type="dxa"/>
            <w:tcBorders>
              <w:top w:val="nil"/>
              <w:left w:val="nil"/>
              <w:bottom w:val="nil"/>
              <w:right w:val="nil"/>
            </w:tcBorders>
            <w:shd w:val="clear" w:color="auto" w:fill="auto"/>
            <w:vAlign w:val="bottom"/>
            <w:hideMark/>
          </w:tcPr>
          <w:p w14:paraId="7B69513A" w14:textId="29A56C9B" w:rsidR="00AE1C49" w:rsidRPr="00525654" w:rsidRDefault="002552A0" w:rsidP="00525654">
            <w:pPr>
              <w:keepLines/>
              <w:suppressAutoHyphens/>
              <w:jc w:val="right"/>
              <w:rPr>
                <w:rFonts w:ascii="Arial" w:hAnsi="Arial" w:cs="Arial"/>
                <w:sz w:val="18"/>
                <w:szCs w:val="18"/>
              </w:rPr>
            </w:pPr>
            <w:r w:rsidRPr="00525654">
              <w:rPr>
                <w:rFonts w:ascii="Arial" w:hAnsi="Arial" w:cs="Arial"/>
                <w:sz w:val="18"/>
                <w:szCs w:val="18"/>
              </w:rPr>
              <w:t xml:space="preserve">70 </w:t>
            </w:r>
            <w:r w:rsidR="006D6118" w:rsidRPr="00525654">
              <w:rPr>
                <w:rFonts w:ascii="Arial" w:hAnsi="Arial" w:cs="Arial"/>
                <w:sz w:val="18"/>
                <w:szCs w:val="18"/>
              </w:rPr>
              <w:t>278</w:t>
            </w:r>
          </w:p>
        </w:tc>
        <w:tc>
          <w:tcPr>
            <w:tcW w:w="2150" w:type="dxa"/>
            <w:tcBorders>
              <w:top w:val="nil"/>
              <w:left w:val="nil"/>
              <w:bottom w:val="nil"/>
              <w:right w:val="nil"/>
            </w:tcBorders>
            <w:shd w:val="clear" w:color="auto" w:fill="auto"/>
            <w:vAlign w:val="bottom"/>
            <w:hideMark/>
          </w:tcPr>
          <w:p w14:paraId="125E0673" w14:textId="4A444176" w:rsidR="00AE1C49" w:rsidRPr="00525654" w:rsidRDefault="00815398" w:rsidP="00525654">
            <w:pPr>
              <w:keepLines/>
              <w:suppressAutoHyphens/>
              <w:jc w:val="right"/>
              <w:rPr>
                <w:rFonts w:ascii="Arial" w:hAnsi="Arial" w:cs="Arial"/>
                <w:sz w:val="18"/>
                <w:szCs w:val="18"/>
              </w:rPr>
            </w:pPr>
            <w:r w:rsidRPr="00525654">
              <w:rPr>
                <w:rFonts w:ascii="Arial" w:hAnsi="Arial" w:cs="Arial"/>
                <w:sz w:val="18"/>
                <w:szCs w:val="18"/>
              </w:rPr>
              <w:t>55 734</w:t>
            </w:r>
          </w:p>
        </w:tc>
        <w:tc>
          <w:tcPr>
            <w:tcW w:w="1688" w:type="dxa"/>
            <w:tcBorders>
              <w:top w:val="nil"/>
              <w:left w:val="nil"/>
              <w:bottom w:val="nil"/>
              <w:right w:val="nil"/>
            </w:tcBorders>
            <w:shd w:val="clear" w:color="auto" w:fill="auto"/>
            <w:vAlign w:val="bottom"/>
          </w:tcPr>
          <w:p w14:paraId="6DE71EED" w14:textId="0122B926" w:rsidR="00AE1C49" w:rsidRPr="00525654" w:rsidRDefault="00196994" w:rsidP="00525654">
            <w:pPr>
              <w:keepLines/>
              <w:suppressAutoHyphens/>
              <w:jc w:val="right"/>
              <w:rPr>
                <w:rFonts w:ascii="Arial" w:hAnsi="Arial" w:cs="Arial"/>
                <w:sz w:val="18"/>
                <w:szCs w:val="18"/>
              </w:rPr>
            </w:pPr>
            <w:r w:rsidRPr="00525654">
              <w:rPr>
                <w:rFonts w:ascii="Arial" w:hAnsi="Arial" w:cs="Arial"/>
                <w:sz w:val="18"/>
                <w:szCs w:val="18"/>
              </w:rPr>
              <w:t>0</w:t>
            </w:r>
          </w:p>
        </w:tc>
        <w:tc>
          <w:tcPr>
            <w:tcW w:w="1688" w:type="dxa"/>
            <w:tcBorders>
              <w:top w:val="nil"/>
              <w:left w:val="nil"/>
              <w:bottom w:val="nil"/>
              <w:right w:val="nil"/>
            </w:tcBorders>
            <w:shd w:val="clear" w:color="auto" w:fill="auto"/>
            <w:vAlign w:val="bottom"/>
            <w:hideMark/>
          </w:tcPr>
          <w:p w14:paraId="569A6EDF" w14:textId="37902CD3" w:rsidR="00AE1C49" w:rsidRPr="00525654" w:rsidRDefault="00EE6AE0" w:rsidP="00525654">
            <w:pPr>
              <w:keepLines/>
              <w:suppressAutoHyphens/>
              <w:jc w:val="right"/>
              <w:rPr>
                <w:rFonts w:ascii="Arial" w:hAnsi="Arial" w:cs="Arial"/>
                <w:sz w:val="18"/>
                <w:szCs w:val="18"/>
              </w:rPr>
            </w:pPr>
            <w:r w:rsidRPr="00525654">
              <w:rPr>
                <w:rFonts w:ascii="Arial" w:hAnsi="Arial" w:cs="Arial"/>
                <w:sz w:val="18"/>
                <w:szCs w:val="18"/>
              </w:rPr>
              <w:t>126 012</w:t>
            </w:r>
          </w:p>
        </w:tc>
      </w:tr>
      <w:tr w:rsidR="00E24810" w:rsidRPr="00525654" w14:paraId="788DC808" w14:textId="77777777" w:rsidTr="00525654">
        <w:trPr>
          <w:cantSplit/>
          <w:trHeight w:val="227"/>
        </w:trPr>
        <w:tc>
          <w:tcPr>
            <w:tcW w:w="2460" w:type="dxa"/>
            <w:tcBorders>
              <w:top w:val="nil"/>
              <w:left w:val="nil"/>
              <w:bottom w:val="nil"/>
              <w:right w:val="nil"/>
            </w:tcBorders>
            <w:shd w:val="clear" w:color="auto" w:fill="auto"/>
            <w:vAlign w:val="bottom"/>
            <w:hideMark/>
          </w:tcPr>
          <w:p w14:paraId="6CC717A9" w14:textId="77777777" w:rsidR="00AE1C49" w:rsidRPr="00525654" w:rsidRDefault="00AE1C49" w:rsidP="00525654">
            <w:pPr>
              <w:keepLines/>
              <w:suppressAutoHyphens/>
              <w:rPr>
                <w:rFonts w:ascii="Arial" w:hAnsi="Arial" w:cs="Arial"/>
                <w:sz w:val="18"/>
                <w:szCs w:val="18"/>
              </w:rPr>
            </w:pPr>
            <w:r w:rsidRPr="00525654">
              <w:rPr>
                <w:rFonts w:ascii="Arial" w:hAnsi="Arial" w:cs="Arial"/>
                <w:sz w:val="18"/>
                <w:szCs w:val="18"/>
              </w:rPr>
              <w:t>Úbytky</w:t>
            </w:r>
          </w:p>
        </w:tc>
        <w:tc>
          <w:tcPr>
            <w:tcW w:w="1226" w:type="dxa"/>
            <w:tcBorders>
              <w:top w:val="nil"/>
              <w:left w:val="nil"/>
              <w:bottom w:val="nil"/>
              <w:right w:val="nil"/>
            </w:tcBorders>
            <w:shd w:val="clear" w:color="auto" w:fill="auto"/>
            <w:vAlign w:val="bottom"/>
            <w:hideMark/>
          </w:tcPr>
          <w:p w14:paraId="31A323E3" w14:textId="77777777" w:rsidR="00AE1C49" w:rsidRPr="00525654" w:rsidRDefault="00AE1C49" w:rsidP="00525654">
            <w:pPr>
              <w:keepLines/>
              <w:suppressAutoHyphens/>
              <w:jc w:val="right"/>
              <w:rPr>
                <w:rFonts w:ascii="Arial" w:hAnsi="Arial" w:cs="Arial"/>
                <w:sz w:val="18"/>
                <w:szCs w:val="18"/>
              </w:rPr>
            </w:pPr>
            <w:r w:rsidRPr="00525654">
              <w:rPr>
                <w:rFonts w:ascii="Arial" w:hAnsi="Arial" w:cs="Arial"/>
                <w:sz w:val="18"/>
                <w:szCs w:val="18"/>
              </w:rPr>
              <w:t>0</w:t>
            </w:r>
          </w:p>
        </w:tc>
        <w:tc>
          <w:tcPr>
            <w:tcW w:w="2150" w:type="dxa"/>
            <w:tcBorders>
              <w:top w:val="nil"/>
              <w:left w:val="nil"/>
              <w:bottom w:val="nil"/>
              <w:right w:val="nil"/>
            </w:tcBorders>
            <w:shd w:val="clear" w:color="auto" w:fill="auto"/>
            <w:vAlign w:val="bottom"/>
            <w:hideMark/>
          </w:tcPr>
          <w:p w14:paraId="5AA48F3C" w14:textId="77777777" w:rsidR="00AE1C49" w:rsidRPr="00525654" w:rsidRDefault="00AE1C49" w:rsidP="00525654">
            <w:pPr>
              <w:keepLines/>
              <w:suppressAutoHyphens/>
              <w:jc w:val="right"/>
              <w:rPr>
                <w:rFonts w:ascii="Arial" w:hAnsi="Arial" w:cs="Arial"/>
                <w:sz w:val="18"/>
                <w:szCs w:val="18"/>
              </w:rPr>
            </w:pPr>
            <w:r w:rsidRPr="00525654">
              <w:rPr>
                <w:rFonts w:ascii="Arial" w:hAnsi="Arial" w:cs="Arial"/>
                <w:sz w:val="18"/>
                <w:szCs w:val="18"/>
              </w:rPr>
              <w:t>0</w:t>
            </w:r>
          </w:p>
        </w:tc>
        <w:tc>
          <w:tcPr>
            <w:tcW w:w="1688" w:type="dxa"/>
            <w:tcBorders>
              <w:top w:val="nil"/>
              <w:left w:val="nil"/>
              <w:bottom w:val="nil"/>
              <w:right w:val="nil"/>
            </w:tcBorders>
            <w:shd w:val="clear" w:color="auto" w:fill="auto"/>
            <w:vAlign w:val="bottom"/>
          </w:tcPr>
          <w:p w14:paraId="06084ACC" w14:textId="2128E5B4" w:rsidR="00AE1C49" w:rsidRPr="00525654" w:rsidRDefault="00196994" w:rsidP="00525654">
            <w:pPr>
              <w:keepLines/>
              <w:suppressAutoHyphens/>
              <w:jc w:val="right"/>
              <w:rPr>
                <w:rFonts w:ascii="Arial" w:hAnsi="Arial" w:cs="Arial"/>
                <w:sz w:val="18"/>
                <w:szCs w:val="18"/>
              </w:rPr>
            </w:pPr>
            <w:r w:rsidRPr="00525654">
              <w:rPr>
                <w:rFonts w:ascii="Arial" w:hAnsi="Arial" w:cs="Arial"/>
                <w:sz w:val="18"/>
                <w:szCs w:val="18"/>
              </w:rPr>
              <w:t>0</w:t>
            </w:r>
          </w:p>
        </w:tc>
        <w:tc>
          <w:tcPr>
            <w:tcW w:w="1688" w:type="dxa"/>
            <w:tcBorders>
              <w:top w:val="nil"/>
              <w:left w:val="nil"/>
              <w:bottom w:val="nil"/>
              <w:right w:val="nil"/>
            </w:tcBorders>
            <w:shd w:val="clear" w:color="auto" w:fill="auto"/>
            <w:vAlign w:val="bottom"/>
            <w:hideMark/>
          </w:tcPr>
          <w:p w14:paraId="072A305B" w14:textId="5AA88F9F" w:rsidR="00AE1C49" w:rsidRPr="00525654" w:rsidRDefault="00AE1C49" w:rsidP="00525654">
            <w:pPr>
              <w:keepLines/>
              <w:suppressAutoHyphens/>
              <w:jc w:val="right"/>
              <w:rPr>
                <w:rFonts w:ascii="Arial" w:hAnsi="Arial" w:cs="Arial"/>
                <w:sz w:val="18"/>
                <w:szCs w:val="18"/>
              </w:rPr>
            </w:pPr>
            <w:r w:rsidRPr="00525654">
              <w:rPr>
                <w:rFonts w:ascii="Arial" w:hAnsi="Arial" w:cs="Arial"/>
                <w:sz w:val="18"/>
                <w:szCs w:val="18"/>
              </w:rPr>
              <w:t>0</w:t>
            </w:r>
          </w:p>
        </w:tc>
      </w:tr>
      <w:tr w:rsidR="00E24810" w:rsidRPr="00525654" w14:paraId="57F1F93F" w14:textId="77777777" w:rsidTr="00525654">
        <w:trPr>
          <w:cantSplit/>
          <w:trHeight w:val="227"/>
        </w:trPr>
        <w:tc>
          <w:tcPr>
            <w:tcW w:w="2460" w:type="dxa"/>
            <w:tcBorders>
              <w:top w:val="nil"/>
              <w:left w:val="nil"/>
              <w:bottom w:val="nil"/>
              <w:right w:val="nil"/>
            </w:tcBorders>
            <w:shd w:val="clear" w:color="auto" w:fill="auto"/>
            <w:vAlign w:val="bottom"/>
            <w:hideMark/>
          </w:tcPr>
          <w:p w14:paraId="723FC4DA" w14:textId="77777777" w:rsidR="00AE1C49" w:rsidRPr="00525654" w:rsidRDefault="00AE1C49" w:rsidP="00525654">
            <w:pPr>
              <w:keepLines/>
              <w:suppressAutoHyphens/>
              <w:rPr>
                <w:rFonts w:ascii="Arial" w:hAnsi="Arial" w:cs="Arial"/>
                <w:sz w:val="18"/>
                <w:szCs w:val="18"/>
              </w:rPr>
            </w:pPr>
            <w:r w:rsidRPr="00525654">
              <w:rPr>
                <w:rFonts w:ascii="Arial" w:hAnsi="Arial" w:cs="Arial"/>
                <w:sz w:val="18"/>
                <w:szCs w:val="18"/>
              </w:rPr>
              <w:t>Presuny</w:t>
            </w:r>
          </w:p>
        </w:tc>
        <w:tc>
          <w:tcPr>
            <w:tcW w:w="1226" w:type="dxa"/>
            <w:tcBorders>
              <w:top w:val="nil"/>
              <w:left w:val="nil"/>
              <w:bottom w:val="nil"/>
              <w:right w:val="nil"/>
            </w:tcBorders>
            <w:shd w:val="clear" w:color="auto" w:fill="auto"/>
            <w:vAlign w:val="bottom"/>
            <w:hideMark/>
          </w:tcPr>
          <w:p w14:paraId="44F42826" w14:textId="77777777" w:rsidR="00AE1C49" w:rsidRPr="00525654" w:rsidRDefault="00AE1C49" w:rsidP="00525654">
            <w:pPr>
              <w:keepLines/>
              <w:suppressAutoHyphens/>
              <w:jc w:val="right"/>
              <w:rPr>
                <w:rFonts w:ascii="Arial" w:hAnsi="Arial" w:cs="Arial"/>
                <w:sz w:val="18"/>
                <w:szCs w:val="18"/>
              </w:rPr>
            </w:pPr>
            <w:r w:rsidRPr="00525654">
              <w:rPr>
                <w:rFonts w:ascii="Arial" w:hAnsi="Arial" w:cs="Arial"/>
                <w:sz w:val="18"/>
                <w:szCs w:val="18"/>
              </w:rPr>
              <w:t>0</w:t>
            </w:r>
          </w:p>
        </w:tc>
        <w:tc>
          <w:tcPr>
            <w:tcW w:w="2150" w:type="dxa"/>
            <w:tcBorders>
              <w:top w:val="nil"/>
              <w:left w:val="nil"/>
              <w:bottom w:val="nil"/>
              <w:right w:val="nil"/>
            </w:tcBorders>
            <w:shd w:val="clear" w:color="auto" w:fill="auto"/>
            <w:vAlign w:val="bottom"/>
            <w:hideMark/>
          </w:tcPr>
          <w:p w14:paraId="65B50A93" w14:textId="77777777" w:rsidR="00AE1C49" w:rsidRPr="00525654" w:rsidRDefault="00AE1C49" w:rsidP="00525654">
            <w:pPr>
              <w:keepLines/>
              <w:suppressAutoHyphens/>
              <w:jc w:val="right"/>
              <w:rPr>
                <w:rFonts w:ascii="Arial" w:hAnsi="Arial" w:cs="Arial"/>
                <w:sz w:val="18"/>
                <w:szCs w:val="18"/>
              </w:rPr>
            </w:pPr>
            <w:r w:rsidRPr="00525654">
              <w:rPr>
                <w:rFonts w:ascii="Arial" w:hAnsi="Arial" w:cs="Arial"/>
                <w:sz w:val="18"/>
                <w:szCs w:val="18"/>
              </w:rPr>
              <w:t>0</w:t>
            </w:r>
          </w:p>
        </w:tc>
        <w:tc>
          <w:tcPr>
            <w:tcW w:w="1688" w:type="dxa"/>
            <w:tcBorders>
              <w:top w:val="nil"/>
              <w:left w:val="nil"/>
              <w:bottom w:val="nil"/>
              <w:right w:val="nil"/>
            </w:tcBorders>
            <w:shd w:val="clear" w:color="auto" w:fill="auto"/>
            <w:vAlign w:val="bottom"/>
          </w:tcPr>
          <w:p w14:paraId="073CB115" w14:textId="27F4CAC1" w:rsidR="00AE1C49" w:rsidRPr="00525654" w:rsidRDefault="00196994" w:rsidP="00525654">
            <w:pPr>
              <w:keepLines/>
              <w:suppressAutoHyphens/>
              <w:jc w:val="right"/>
              <w:rPr>
                <w:rFonts w:ascii="Arial" w:hAnsi="Arial" w:cs="Arial"/>
                <w:sz w:val="18"/>
                <w:szCs w:val="18"/>
              </w:rPr>
            </w:pPr>
            <w:r w:rsidRPr="00525654">
              <w:rPr>
                <w:rFonts w:ascii="Arial" w:hAnsi="Arial" w:cs="Arial"/>
                <w:sz w:val="18"/>
                <w:szCs w:val="18"/>
              </w:rPr>
              <w:t>0</w:t>
            </w:r>
          </w:p>
        </w:tc>
        <w:tc>
          <w:tcPr>
            <w:tcW w:w="1688" w:type="dxa"/>
            <w:tcBorders>
              <w:top w:val="nil"/>
              <w:left w:val="nil"/>
              <w:bottom w:val="nil"/>
              <w:right w:val="nil"/>
            </w:tcBorders>
            <w:shd w:val="clear" w:color="auto" w:fill="auto"/>
            <w:vAlign w:val="bottom"/>
            <w:hideMark/>
          </w:tcPr>
          <w:p w14:paraId="3E6230AC" w14:textId="3D65BF35" w:rsidR="00AE1C49" w:rsidRPr="00525654" w:rsidRDefault="00AE1C49" w:rsidP="00525654">
            <w:pPr>
              <w:keepLines/>
              <w:suppressAutoHyphens/>
              <w:jc w:val="right"/>
              <w:rPr>
                <w:rFonts w:ascii="Arial" w:hAnsi="Arial" w:cs="Arial"/>
                <w:sz w:val="18"/>
                <w:szCs w:val="18"/>
              </w:rPr>
            </w:pPr>
            <w:r w:rsidRPr="00525654">
              <w:rPr>
                <w:rFonts w:ascii="Arial" w:hAnsi="Arial" w:cs="Arial"/>
                <w:sz w:val="18"/>
                <w:szCs w:val="18"/>
              </w:rPr>
              <w:t>0</w:t>
            </w:r>
          </w:p>
        </w:tc>
      </w:tr>
      <w:tr w:rsidR="00E24810" w:rsidRPr="00525654" w14:paraId="46BAF285" w14:textId="77777777" w:rsidTr="00525654">
        <w:trPr>
          <w:cantSplit/>
          <w:trHeight w:val="227"/>
        </w:trPr>
        <w:tc>
          <w:tcPr>
            <w:tcW w:w="2460" w:type="dxa"/>
            <w:tcBorders>
              <w:top w:val="nil"/>
              <w:left w:val="nil"/>
              <w:bottom w:val="nil"/>
              <w:right w:val="nil"/>
            </w:tcBorders>
            <w:shd w:val="clear" w:color="auto" w:fill="auto"/>
            <w:vAlign w:val="bottom"/>
            <w:hideMark/>
          </w:tcPr>
          <w:p w14:paraId="78F3B9A7" w14:textId="5AB9BD7A" w:rsidR="00AE1C49" w:rsidRPr="00525654" w:rsidRDefault="00AE1C49" w:rsidP="00525654">
            <w:pPr>
              <w:keepLines/>
              <w:suppressAutoHyphens/>
              <w:rPr>
                <w:rFonts w:ascii="Arial" w:hAnsi="Arial" w:cs="Arial"/>
                <w:b/>
                <w:bCs/>
                <w:sz w:val="18"/>
                <w:szCs w:val="18"/>
              </w:rPr>
            </w:pPr>
            <w:r w:rsidRPr="00525654">
              <w:rPr>
                <w:rFonts w:ascii="Arial" w:hAnsi="Arial" w:cs="Arial"/>
                <w:b/>
                <w:bCs/>
                <w:sz w:val="18"/>
                <w:szCs w:val="18"/>
              </w:rPr>
              <w:t>31. december 2023</w:t>
            </w:r>
          </w:p>
        </w:tc>
        <w:tc>
          <w:tcPr>
            <w:tcW w:w="1226" w:type="dxa"/>
            <w:tcBorders>
              <w:top w:val="single" w:sz="4" w:space="0" w:color="auto"/>
              <w:left w:val="nil"/>
              <w:bottom w:val="double" w:sz="6" w:space="0" w:color="auto"/>
              <w:right w:val="nil"/>
            </w:tcBorders>
            <w:shd w:val="clear" w:color="auto" w:fill="auto"/>
            <w:vAlign w:val="bottom"/>
            <w:hideMark/>
          </w:tcPr>
          <w:p w14:paraId="0B40E6D9" w14:textId="22A6E1CA" w:rsidR="00AE1C49" w:rsidRPr="00525654" w:rsidRDefault="00AE1C49" w:rsidP="00525654">
            <w:pPr>
              <w:keepLines/>
              <w:suppressAutoHyphens/>
              <w:jc w:val="right"/>
              <w:rPr>
                <w:rFonts w:ascii="Arial" w:hAnsi="Arial" w:cs="Arial"/>
                <w:b/>
                <w:bCs/>
                <w:sz w:val="18"/>
                <w:szCs w:val="18"/>
              </w:rPr>
            </w:pPr>
            <w:r w:rsidRPr="00525654">
              <w:rPr>
                <w:rFonts w:ascii="Arial" w:hAnsi="Arial" w:cs="Arial"/>
                <w:b/>
                <w:bCs/>
                <w:sz w:val="18"/>
                <w:szCs w:val="18"/>
              </w:rPr>
              <w:t>146 705</w:t>
            </w:r>
          </w:p>
        </w:tc>
        <w:tc>
          <w:tcPr>
            <w:tcW w:w="2150" w:type="dxa"/>
            <w:tcBorders>
              <w:top w:val="single" w:sz="4" w:space="0" w:color="auto"/>
              <w:left w:val="nil"/>
              <w:bottom w:val="double" w:sz="6" w:space="0" w:color="auto"/>
              <w:right w:val="nil"/>
            </w:tcBorders>
            <w:shd w:val="clear" w:color="auto" w:fill="auto"/>
            <w:vAlign w:val="bottom"/>
            <w:hideMark/>
          </w:tcPr>
          <w:p w14:paraId="53E4C9AE" w14:textId="7730CE82" w:rsidR="00AE1C49" w:rsidRPr="00525654" w:rsidRDefault="00AE1C49" w:rsidP="00525654">
            <w:pPr>
              <w:keepLines/>
              <w:suppressAutoHyphens/>
              <w:jc w:val="right"/>
              <w:rPr>
                <w:rFonts w:ascii="Arial" w:hAnsi="Arial" w:cs="Arial"/>
                <w:b/>
                <w:bCs/>
                <w:sz w:val="18"/>
                <w:szCs w:val="18"/>
              </w:rPr>
            </w:pPr>
            <w:r w:rsidRPr="00525654">
              <w:rPr>
                <w:rFonts w:ascii="Arial" w:hAnsi="Arial" w:cs="Arial"/>
                <w:b/>
                <w:bCs/>
                <w:sz w:val="18"/>
                <w:szCs w:val="18"/>
              </w:rPr>
              <w:t>91 674</w:t>
            </w:r>
          </w:p>
        </w:tc>
        <w:tc>
          <w:tcPr>
            <w:tcW w:w="1688" w:type="dxa"/>
            <w:tcBorders>
              <w:top w:val="single" w:sz="4" w:space="0" w:color="auto"/>
              <w:left w:val="nil"/>
              <w:bottom w:val="double" w:sz="6" w:space="0" w:color="auto"/>
              <w:right w:val="nil"/>
            </w:tcBorders>
            <w:shd w:val="clear" w:color="auto" w:fill="auto"/>
            <w:vAlign w:val="bottom"/>
          </w:tcPr>
          <w:p w14:paraId="1C7832E1" w14:textId="0ABA8E89" w:rsidR="00AE1C49" w:rsidRPr="00525654" w:rsidRDefault="00196994"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688" w:type="dxa"/>
            <w:tcBorders>
              <w:top w:val="single" w:sz="4" w:space="0" w:color="auto"/>
              <w:left w:val="nil"/>
              <w:bottom w:val="double" w:sz="6" w:space="0" w:color="auto"/>
              <w:right w:val="nil"/>
            </w:tcBorders>
            <w:shd w:val="clear" w:color="auto" w:fill="auto"/>
            <w:vAlign w:val="bottom"/>
            <w:hideMark/>
          </w:tcPr>
          <w:p w14:paraId="4A44A6AC" w14:textId="14F8D8B7" w:rsidR="00AE1C49" w:rsidRPr="00525654" w:rsidRDefault="00AE1C49" w:rsidP="00525654">
            <w:pPr>
              <w:keepLines/>
              <w:suppressAutoHyphens/>
              <w:jc w:val="right"/>
              <w:rPr>
                <w:rFonts w:ascii="Arial" w:hAnsi="Arial" w:cs="Arial"/>
                <w:b/>
                <w:bCs/>
                <w:sz w:val="18"/>
                <w:szCs w:val="18"/>
              </w:rPr>
            </w:pPr>
            <w:r w:rsidRPr="00525654">
              <w:rPr>
                <w:rFonts w:ascii="Arial" w:hAnsi="Arial" w:cs="Arial"/>
                <w:b/>
                <w:bCs/>
                <w:sz w:val="18"/>
                <w:szCs w:val="18"/>
              </w:rPr>
              <w:t>238 379</w:t>
            </w:r>
          </w:p>
        </w:tc>
      </w:tr>
      <w:tr w:rsidR="00E24810" w:rsidRPr="00525654" w14:paraId="61B83C68" w14:textId="77777777" w:rsidTr="00525654">
        <w:trPr>
          <w:cantSplit/>
          <w:trHeight w:val="227"/>
        </w:trPr>
        <w:tc>
          <w:tcPr>
            <w:tcW w:w="2460" w:type="dxa"/>
            <w:tcBorders>
              <w:top w:val="nil"/>
              <w:left w:val="nil"/>
              <w:bottom w:val="nil"/>
              <w:right w:val="nil"/>
            </w:tcBorders>
            <w:shd w:val="clear" w:color="auto" w:fill="auto"/>
            <w:vAlign w:val="bottom"/>
          </w:tcPr>
          <w:p w14:paraId="0265E923" w14:textId="77777777" w:rsidR="00AE1C49" w:rsidRPr="00525654" w:rsidRDefault="00AE1C49" w:rsidP="00525654">
            <w:pPr>
              <w:keepLines/>
              <w:suppressAutoHyphens/>
              <w:rPr>
                <w:rFonts w:ascii="Arial" w:hAnsi="Arial" w:cs="Arial"/>
                <w:sz w:val="18"/>
                <w:szCs w:val="18"/>
              </w:rPr>
            </w:pPr>
          </w:p>
        </w:tc>
        <w:tc>
          <w:tcPr>
            <w:tcW w:w="1226" w:type="dxa"/>
            <w:tcBorders>
              <w:top w:val="nil"/>
              <w:left w:val="nil"/>
              <w:bottom w:val="nil"/>
              <w:right w:val="nil"/>
            </w:tcBorders>
            <w:shd w:val="clear" w:color="auto" w:fill="auto"/>
            <w:vAlign w:val="bottom"/>
          </w:tcPr>
          <w:p w14:paraId="108B249C" w14:textId="77777777" w:rsidR="00AE1C49" w:rsidRPr="00525654" w:rsidRDefault="00AE1C49" w:rsidP="00525654">
            <w:pPr>
              <w:keepLines/>
              <w:suppressAutoHyphens/>
              <w:jc w:val="right"/>
              <w:rPr>
                <w:rFonts w:ascii="Arial" w:hAnsi="Arial" w:cs="Arial"/>
                <w:sz w:val="18"/>
                <w:szCs w:val="18"/>
              </w:rPr>
            </w:pPr>
          </w:p>
        </w:tc>
        <w:tc>
          <w:tcPr>
            <w:tcW w:w="2150" w:type="dxa"/>
            <w:tcBorders>
              <w:top w:val="nil"/>
              <w:left w:val="nil"/>
              <w:bottom w:val="nil"/>
              <w:right w:val="nil"/>
            </w:tcBorders>
            <w:shd w:val="clear" w:color="auto" w:fill="auto"/>
            <w:vAlign w:val="bottom"/>
          </w:tcPr>
          <w:p w14:paraId="45081C75" w14:textId="77777777" w:rsidR="00AE1C49" w:rsidRPr="00525654" w:rsidRDefault="00AE1C49" w:rsidP="00525654">
            <w:pPr>
              <w:keepLines/>
              <w:suppressAutoHyphens/>
              <w:jc w:val="right"/>
              <w:rPr>
                <w:rFonts w:ascii="Arial" w:hAnsi="Arial" w:cs="Arial"/>
                <w:sz w:val="18"/>
                <w:szCs w:val="18"/>
              </w:rPr>
            </w:pPr>
          </w:p>
        </w:tc>
        <w:tc>
          <w:tcPr>
            <w:tcW w:w="1688" w:type="dxa"/>
            <w:tcBorders>
              <w:top w:val="nil"/>
              <w:left w:val="nil"/>
              <w:bottom w:val="nil"/>
              <w:right w:val="nil"/>
            </w:tcBorders>
            <w:shd w:val="clear" w:color="auto" w:fill="auto"/>
            <w:vAlign w:val="bottom"/>
          </w:tcPr>
          <w:p w14:paraId="14E842DC" w14:textId="77777777" w:rsidR="00AE1C49" w:rsidRPr="00525654" w:rsidRDefault="00AE1C49" w:rsidP="00525654">
            <w:pPr>
              <w:keepLines/>
              <w:suppressAutoHyphens/>
              <w:jc w:val="right"/>
              <w:rPr>
                <w:rFonts w:ascii="Arial" w:hAnsi="Arial" w:cs="Arial"/>
                <w:sz w:val="18"/>
                <w:szCs w:val="18"/>
              </w:rPr>
            </w:pPr>
          </w:p>
        </w:tc>
        <w:tc>
          <w:tcPr>
            <w:tcW w:w="1688" w:type="dxa"/>
            <w:tcBorders>
              <w:top w:val="nil"/>
              <w:left w:val="nil"/>
              <w:bottom w:val="nil"/>
              <w:right w:val="nil"/>
            </w:tcBorders>
            <w:shd w:val="clear" w:color="auto" w:fill="auto"/>
            <w:vAlign w:val="bottom"/>
          </w:tcPr>
          <w:p w14:paraId="2D599BBC" w14:textId="6D7D52B5" w:rsidR="00AE1C49" w:rsidRPr="00525654" w:rsidRDefault="00AE1C49" w:rsidP="00525654">
            <w:pPr>
              <w:keepLines/>
              <w:suppressAutoHyphens/>
              <w:jc w:val="right"/>
              <w:rPr>
                <w:rFonts w:ascii="Arial" w:hAnsi="Arial" w:cs="Arial"/>
                <w:sz w:val="18"/>
                <w:szCs w:val="18"/>
              </w:rPr>
            </w:pPr>
          </w:p>
        </w:tc>
      </w:tr>
      <w:tr w:rsidR="00E24810" w:rsidRPr="00525654" w14:paraId="52806DB6" w14:textId="77777777" w:rsidTr="00525654">
        <w:trPr>
          <w:cantSplit/>
          <w:trHeight w:val="227"/>
        </w:trPr>
        <w:tc>
          <w:tcPr>
            <w:tcW w:w="2460" w:type="dxa"/>
            <w:tcBorders>
              <w:top w:val="nil"/>
              <w:left w:val="nil"/>
              <w:right w:val="nil"/>
            </w:tcBorders>
            <w:shd w:val="clear" w:color="auto" w:fill="auto"/>
            <w:vAlign w:val="bottom"/>
            <w:hideMark/>
          </w:tcPr>
          <w:p w14:paraId="73F25C10" w14:textId="77777777" w:rsidR="00AE1C49" w:rsidRPr="00525654" w:rsidRDefault="00AE1C49" w:rsidP="00525654">
            <w:pPr>
              <w:keepLines/>
              <w:suppressAutoHyphens/>
              <w:rPr>
                <w:rFonts w:ascii="Arial" w:hAnsi="Arial" w:cs="Arial"/>
                <w:sz w:val="18"/>
                <w:szCs w:val="18"/>
              </w:rPr>
            </w:pPr>
            <w:r w:rsidRPr="00525654">
              <w:rPr>
                <w:rFonts w:ascii="Arial" w:hAnsi="Arial" w:cs="Arial"/>
                <w:i/>
                <w:iCs/>
                <w:sz w:val="18"/>
                <w:szCs w:val="18"/>
              </w:rPr>
              <w:t>Zostatková hodnota</w:t>
            </w:r>
          </w:p>
        </w:tc>
        <w:tc>
          <w:tcPr>
            <w:tcW w:w="1226" w:type="dxa"/>
            <w:tcBorders>
              <w:top w:val="nil"/>
              <w:left w:val="nil"/>
              <w:right w:val="nil"/>
            </w:tcBorders>
            <w:shd w:val="clear" w:color="auto" w:fill="auto"/>
            <w:vAlign w:val="bottom"/>
            <w:hideMark/>
          </w:tcPr>
          <w:p w14:paraId="50C3DA72" w14:textId="77777777" w:rsidR="00AE1C49" w:rsidRPr="00525654" w:rsidRDefault="00AE1C49" w:rsidP="00525654">
            <w:pPr>
              <w:keepLines/>
              <w:suppressAutoHyphens/>
              <w:jc w:val="right"/>
              <w:rPr>
                <w:rFonts w:ascii="Arial" w:hAnsi="Arial" w:cs="Arial"/>
                <w:sz w:val="18"/>
                <w:szCs w:val="18"/>
              </w:rPr>
            </w:pPr>
          </w:p>
        </w:tc>
        <w:tc>
          <w:tcPr>
            <w:tcW w:w="2150" w:type="dxa"/>
            <w:tcBorders>
              <w:top w:val="nil"/>
              <w:left w:val="nil"/>
              <w:right w:val="nil"/>
            </w:tcBorders>
            <w:shd w:val="clear" w:color="auto" w:fill="auto"/>
            <w:vAlign w:val="bottom"/>
            <w:hideMark/>
          </w:tcPr>
          <w:p w14:paraId="04A02561" w14:textId="77777777" w:rsidR="00AE1C49" w:rsidRPr="00525654" w:rsidRDefault="00AE1C49" w:rsidP="00525654">
            <w:pPr>
              <w:keepLines/>
              <w:suppressAutoHyphens/>
              <w:jc w:val="right"/>
              <w:rPr>
                <w:rFonts w:ascii="Arial" w:hAnsi="Arial" w:cs="Arial"/>
                <w:sz w:val="18"/>
                <w:szCs w:val="18"/>
              </w:rPr>
            </w:pPr>
          </w:p>
        </w:tc>
        <w:tc>
          <w:tcPr>
            <w:tcW w:w="1688" w:type="dxa"/>
            <w:tcBorders>
              <w:top w:val="nil"/>
              <w:left w:val="nil"/>
              <w:right w:val="nil"/>
            </w:tcBorders>
            <w:shd w:val="clear" w:color="auto" w:fill="auto"/>
            <w:vAlign w:val="bottom"/>
          </w:tcPr>
          <w:p w14:paraId="672FB9E7" w14:textId="77777777" w:rsidR="00AE1C49" w:rsidRPr="00525654" w:rsidRDefault="00AE1C49" w:rsidP="00525654">
            <w:pPr>
              <w:keepLines/>
              <w:suppressAutoHyphens/>
              <w:jc w:val="right"/>
              <w:rPr>
                <w:rFonts w:ascii="Arial" w:hAnsi="Arial" w:cs="Arial"/>
                <w:sz w:val="18"/>
                <w:szCs w:val="18"/>
              </w:rPr>
            </w:pPr>
          </w:p>
        </w:tc>
        <w:tc>
          <w:tcPr>
            <w:tcW w:w="1688" w:type="dxa"/>
            <w:tcBorders>
              <w:top w:val="nil"/>
              <w:left w:val="nil"/>
              <w:right w:val="nil"/>
            </w:tcBorders>
            <w:shd w:val="clear" w:color="auto" w:fill="auto"/>
            <w:vAlign w:val="bottom"/>
            <w:hideMark/>
          </w:tcPr>
          <w:p w14:paraId="2CFBC9FB" w14:textId="14AAD7A8" w:rsidR="00AE1C49" w:rsidRPr="00525654" w:rsidRDefault="00AE1C49" w:rsidP="00525654">
            <w:pPr>
              <w:keepLines/>
              <w:suppressAutoHyphens/>
              <w:jc w:val="right"/>
              <w:rPr>
                <w:rFonts w:ascii="Arial" w:hAnsi="Arial" w:cs="Arial"/>
                <w:sz w:val="18"/>
                <w:szCs w:val="18"/>
              </w:rPr>
            </w:pPr>
          </w:p>
        </w:tc>
      </w:tr>
      <w:tr w:rsidR="00E24810" w:rsidRPr="00525654" w14:paraId="02CE630F" w14:textId="77777777" w:rsidTr="00525654">
        <w:trPr>
          <w:cantSplit/>
          <w:trHeight w:val="227"/>
        </w:trPr>
        <w:tc>
          <w:tcPr>
            <w:tcW w:w="2460" w:type="dxa"/>
            <w:tcBorders>
              <w:left w:val="nil"/>
              <w:right w:val="nil"/>
            </w:tcBorders>
            <w:shd w:val="clear" w:color="auto" w:fill="auto"/>
            <w:vAlign w:val="bottom"/>
            <w:hideMark/>
          </w:tcPr>
          <w:p w14:paraId="23FDBC8E" w14:textId="4F8F309B" w:rsidR="00AE1C49" w:rsidRPr="00525654" w:rsidRDefault="00AE1C49" w:rsidP="00525654">
            <w:pPr>
              <w:keepLines/>
              <w:suppressAutoHyphens/>
              <w:rPr>
                <w:rFonts w:ascii="Arial" w:hAnsi="Arial" w:cs="Arial"/>
                <w:b/>
                <w:bCs/>
                <w:sz w:val="18"/>
                <w:szCs w:val="18"/>
              </w:rPr>
            </w:pPr>
            <w:r w:rsidRPr="00525654">
              <w:rPr>
                <w:rFonts w:ascii="Arial" w:hAnsi="Arial" w:cs="Arial"/>
                <w:b/>
                <w:bCs/>
                <w:sz w:val="18"/>
                <w:szCs w:val="18"/>
              </w:rPr>
              <w:t>1. január 202</w:t>
            </w:r>
            <w:r w:rsidR="009A79DE" w:rsidRPr="00525654">
              <w:rPr>
                <w:rFonts w:ascii="Arial" w:hAnsi="Arial" w:cs="Arial"/>
                <w:b/>
                <w:bCs/>
                <w:sz w:val="18"/>
                <w:szCs w:val="18"/>
              </w:rPr>
              <w:t>3</w:t>
            </w:r>
          </w:p>
        </w:tc>
        <w:tc>
          <w:tcPr>
            <w:tcW w:w="1226" w:type="dxa"/>
            <w:tcBorders>
              <w:left w:val="nil"/>
              <w:right w:val="nil"/>
            </w:tcBorders>
            <w:shd w:val="clear" w:color="auto" w:fill="auto"/>
            <w:vAlign w:val="bottom"/>
            <w:hideMark/>
          </w:tcPr>
          <w:p w14:paraId="5E9680FD" w14:textId="299E9B7B" w:rsidR="00AE1C49" w:rsidRPr="00525654" w:rsidRDefault="00AE1C49" w:rsidP="00525654">
            <w:pPr>
              <w:keepLines/>
              <w:suppressAutoHyphens/>
              <w:jc w:val="right"/>
              <w:rPr>
                <w:rFonts w:ascii="Arial" w:hAnsi="Arial" w:cs="Arial"/>
                <w:b/>
                <w:bCs/>
                <w:sz w:val="18"/>
                <w:szCs w:val="18"/>
              </w:rPr>
            </w:pPr>
            <w:r w:rsidRPr="00525654">
              <w:rPr>
                <w:rFonts w:ascii="Arial" w:hAnsi="Arial" w:cs="Arial"/>
                <w:b/>
                <w:bCs/>
                <w:sz w:val="18"/>
                <w:szCs w:val="18"/>
              </w:rPr>
              <w:t>311 522</w:t>
            </w:r>
          </w:p>
        </w:tc>
        <w:tc>
          <w:tcPr>
            <w:tcW w:w="2150" w:type="dxa"/>
            <w:tcBorders>
              <w:left w:val="nil"/>
              <w:right w:val="nil"/>
            </w:tcBorders>
            <w:shd w:val="clear" w:color="auto" w:fill="auto"/>
            <w:vAlign w:val="bottom"/>
            <w:hideMark/>
          </w:tcPr>
          <w:p w14:paraId="4EDF4A1E" w14:textId="31147624" w:rsidR="00AE1C49" w:rsidRPr="00525654" w:rsidRDefault="00AE1C49" w:rsidP="00525654">
            <w:pPr>
              <w:keepLines/>
              <w:suppressAutoHyphens/>
              <w:jc w:val="right"/>
              <w:rPr>
                <w:rFonts w:ascii="Arial" w:hAnsi="Arial" w:cs="Arial"/>
                <w:b/>
                <w:bCs/>
                <w:sz w:val="18"/>
                <w:szCs w:val="18"/>
              </w:rPr>
            </w:pPr>
            <w:r w:rsidRPr="00525654">
              <w:rPr>
                <w:rFonts w:ascii="Arial" w:hAnsi="Arial" w:cs="Arial"/>
                <w:b/>
                <w:bCs/>
                <w:sz w:val="18"/>
                <w:szCs w:val="18"/>
              </w:rPr>
              <w:t>96 84</w:t>
            </w:r>
            <w:r w:rsidR="00C878FC" w:rsidRPr="00525654">
              <w:rPr>
                <w:rFonts w:ascii="Arial" w:hAnsi="Arial" w:cs="Arial"/>
                <w:b/>
                <w:bCs/>
                <w:sz w:val="18"/>
                <w:szCs w:val="18"/>
              </w:rPr>
              <w:t>3</w:t>
            </w:r>
          </w:p>
        </w:tc>
        <w:tc>
          <w:tcPr>
            <w:tcW w:w="1688" w:type="dxa"/>
            <w:tcBorders>
              <w:left w:val="nil"/>
              <w:right w:val="nil"/>
            </w:tcBorders>
            <w:shd w:val="clear" w:color="auto" w:fill="auto"/>
            <w:vAlign w:val="bottom"/>
          </w:tcPr>
          <w:p w14:paraId="2E42FBCE" w14:textId="1EEE28A7" w:rsidR="00AE1C49" w:rsidRPr="00525654" w:rsidRDefault="00320896"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688" w:type="dxa"/>
            <w:tcBorders>
              <w:left w:val="nil"/>
              <w:right w:val="nil"/>
            </w:tcBorders>
            <w:shd w:val="clear" w:color="auto" w:fill="auto"/>
            <w:vAlign w:val="bottom"/>
            <w:hideMark/>
          </w:tcPr>
          <w:p w14:paraId="5AC2EB6C" w14:textId="79051499" w:rsidR="00AE1C49" w:rsidRPr="00525654" w:rsidRDefault="00AE1C49" w:rsidP="00525654">
            <w:pPr>
              <w:keepLines/>
              <w:suppressAutoHyphens/>
              <w:jc w:val="right"/>
              <w:rPr>
                <w:rFonts w:ascii="Arial" w:hAnsi="Arial" w:cs="Arial"/>
                <w:b/>
                <w:bCs/>
                <w:sz w:val="18"/>
                <w:szCs w:val="18"/>
              </w:rPr>
            </w:pPr>
            <w:r w:rsidRPr="00525654">
              <w:rPr>
                <w:rFonts w:ascii="Arial" w:hAnsi="Arial" w:cs="Arial"/>
                <w:b/>
                <w:bCs/>
                <w:sz w:val="18"/>
                <w:szCs w:val="18"/>
              </w:rPr>
              <w:t>408 36</w:t>
            </w:r>
            <w:r w:rsidR="0015749C" w:rsidRPr="00525654">
              <w:rPr>
                <w:rFonts w:ascii="Arial" w:hAnsi="Arial" w:cs="Arial"/>
                <w:b/>
                <w:bCs/>
                <w:sz w:val="18"/>
                <w:szCs w:val="18"/>
              </w:rPr>
              <w:t>5</w:t>
            </w:r>
          </w:p>
        </w:tc>
      </w:tr>
      <w:tr w:rsidR="00E24810" w:rsidRPr="00525654" w14:paraId="263D62EE" w14:textId="77777777" w:rsidTr="00525654">
        <w:trPr>
          <w:cantSplit/>
          <w:trHeight w:val="227"/>
        </w:trPr>
        <w:tc>
          <w:tcPr>
            <w:tcW w:w="2460" w:type="dxa"/>
            <w:tcBorders>
              <w:left w:val="nil"/>
              <w:bottom w:val="nil"/>
              <w:right w:val="nil"/>
            </w:tcBorders>
            <w:shd w:val="clear" w:color="auto" w:fill="auto"/>
            <w:vAlign w:val="bottom"/>
            <w:hideMark/>
          </w:tcPr>
          <w:p w14:paraId="42BADB3D" w14:textId="12997B10" w:rsidR="00AE1C49" w:rsidRPr="00525654" w:rsidRDefault="00AE1C49" w:rsidP="00525654">
            <w:pPr>
              <w:keepLines/>
              <w:suppressAutoHyphens/>
              <w:rPr>
                <w:rFonts w:ascii="Arial" w:hAnsi="Arial" w:cs="Arial"/>
                <w:b/>
                <w:bCs/>
                <w:sz w:val="18"/>
                <w:szCs w:val="18"/>
              </w:rPr>
            </w:pPr>
            <w:r w:rsidRPr="00525654">
              <w:rPr>
                <w:rFonts w:ascii="Arial" w:hAnsi="Arial" w:cs="Arial"/>
                <w:b/>
                <w:bCs/>
                <w:sz w:val="18"/>
                <w:szCs w:val="18"/>
              </w:rPr>
              <w:t>31. december 2023</w:t>
            </w:r>
          </w:p>
        </w:tc>
        <w:tc>
          <w:tcPr>
            <w:tcW w:w="1226" w:type="dxa"/>
            <w:tcBorders>
              <w:left w:val="nil"/>
              <w:bottom w:val="double" w:sz="6" w:space="0" w:color="auto"/>
              <w:right w:val="nil"/>
            </w:tcBorders>
            <w:shd w:val="clear" w:color="auto" w:fill="auto"/>
            <w:vAlign w:val="bottom"/>
            <w:hideMark/>
          </w:tcPr>
          <w:p w14:paraId="74343563" w14:textId="2512E2E4" w:rsidR="00AE1C49" w:rsidRPr="00525654" w:rsidRDefault="00AE1C49" w:rsidP="00525654">
            <w:pPr>
              <w:keepLines/>
              <w:suppressAutoHyphens/>
              <w:jc w:val="right"/>
              <w:rPr>
                <w:rFonts w:ascii="Arial" w:hAnsi="Arial" w:cs="Arial"/>
                <w:b/>
                <w:bCs/>
                <w:sz w:val="18"/>
                <w:szCs w:val="18"/>
              </w:rPr>
            </w:pPr>
            <w:r w:rsidRPr="00525654">
              <w:rPr>
                <w:rFonts w:ascii="Arial" w:hAnsi="Arial" w:cs="Arial"/>
                <w:b/>
                <w:bCs/>
                <w:sz w:val="18"/>
                <w:szCs w:val="18"/>
              </w:rPr>
              <w:t>241 244</w:t>
            </w:r>
          </w:p>
        </w:tc>
        <w:tc>
          <w:tcPr>
            <w:tcW w:w="2150" w:type="dxa"/>
            <w:tcBorders>
              <w:left w:val="nil"/>
              <w:bottom w:val="double" w:sz="6" w:space="0" w:color="auto"/>
              <w:right w:val="nil"/>
            </w:tcBorders>
            <w:shd w:val="clear" w:color="auto" w:fill="auto"/>
            <w:vAlign w:val="bottom"/>
            <w:hideMark/>
          </w:tcPr>
          <w:p w14:paraId="11F105C9" w14:textId="609702A4" w:rsidR="00AE1C49" w:rsidRPr="00525654" w:rsidRDefault="00AE1C49" w:rsidP="00525654">
            <w:pPr>
              <w:keepLines/>
              <w:suppressAutoHyphens/>
              <w:jc w:val="right"/>
              <w:rPr>
                <w:rFonts w:ascii="Arial" w:hAnsi="Arial" w:cs="Arial"/>
                <w:b/>
                <w:bCs/>
                <w:sz w:val="18"/>
                <w:szCs w:val="18"/>
              </w:rPr>
            </w:pPr>
            <w:r w:rsidRPr="00525654">
              <w:rPr>
                <w:rFonts w:ascii="Arial" w:hAnsi="Arial" w:cs="Arial"/>
                <w:b/>
                <w:bCs/>
                <w:sz w:val="18"/>
                <w:szCs w:val="18"/>
              </w:rPr>
              <w:t>158 869</w:t>
            </w:r>
          </w:p>
        </w:tc>
        <w:tc>
          <w:tcPr>
            <w:tcW w:w="1688" w:type="dxa"/>
            <w:tcBorders>
              <w:left w:val="nil"/>
              <w:bottom w:val="double" w:sz="6" w:space="0" w:color="auto"/>
              <w:right w:val="nil"/>
            </w:tcBorders>
            <w:shd w:val="clear" w:color="auto" w:fill="auto"/>
            <w:vAlign w:val="bottom"/>
          </w:tcPr>
          <w:p w14:paraId="1AC030E4" w14:textId="6330A3B7" w:rsidR="00AE1C49" w:rsidRPr="00525654" w:rsidRDefault="00320896" w:rsidP="00525654">
            <w:pPr>
              <w:keepLines/>
              <w:suppressAutoHyphens/>
              <w:jc w:val="right"/>
              <w:rPr>
                <w:rFonts w:ascii="Arial" w:hAnsi="Arial" w:cs="Arial"/>
                <w:b/>
                <w:bCs/>
                <w:sz w:val="18"/>
                <w:szCs w:val="18"/>
              </w:rPr>
            </w:pPr>
            <w:r w:rsidRPr="00525654">
              <w:rPr>
                <w:rFonts w:ascii="Arial" w:hAnsi="Arial" w:cs="Arial"/>
                <w:b/>
                <w:bCs/>
                <w:sz w:val="18"/>
                <w:szCs w:val="18"/>
              </w:rPr>
              <w:t>131 141</w:t>
            </w:r>
          </w:p>
        </w:tc>
        <w:tc>
          <w:tcPr>
            <w:tcW w:w="1688" w:type="dxa"/>
            <w:tcBorders>
              <w:left w:val="nil"/>
              <w:bottom w:val="double" w:sz="6" w:space="0" w:color="auto"/>
              <w:right w:val="nil"/>
            </w:tcBorders>
            <w:shd w:val="clear" w:color="auto" w:fill="auto"/>
            <w:vAlign w:val="bottom"/>
            <w:hideMark/>
          </w:tcPr>
          <w:p w14:paraId="5A205A84" w14:textId="687E260F" w:rsidR="00AE1C49" w:rsidRPr="00525654" w:rsidRDefault="00320896" w:rsidP="00525654">
            <w:pPr>
              <w:keepLines/>
              <w:suppressAutoHyphens/>
              <w:jc w:val="right"/>
              <w:rPr>
                <w:rFonts w:ascii="Arial" w:hAnsi="Arial" w:cs="Arial"/>
                <w:b/>
                <w:bCs/>
                <w:sz w:val="18"/>
                <w:szCs w:val="18"/>
              </w:rPr>
            </w:pPr>
            <w:r w:rsidRPr="00525654">
              <w:rPr>
                <w:rFonts w:ascii="Arial" w:hAnsi="Arial" w:cs="Arial"/>
                <w:b/>
                <w:bCs/>
                <w:sz w:val="18"/>
                <w:szCs w:val="18"/>
              </w:rPr>
              <w:t>531 254</w:t>
            </w:r>
          </w:p>
        </w:tc>
      </w:tr>
      <w:bookmarkEnd w:id="20"/>
    </w:tbl>
    <w:p w14:paraId="35B5F0E4" w14:textId="77777777" w:rsidR="00525654" w:rsidRDefault="00525654" w:rsidP="00525654">
      <w:pPr>
        <w:pStyle w:val="Heading2"/>
        <w:keepLines/>
        <w:numPr>
          <w:ilvl w:val="0"/>
          <w:numId w:val="0"/>
        </w:numPr>
        <w:spacing w:before="0" w:after="0"/>
        <w:ind w:left="425"/>
        <w:rPr>
          <w:b w:val="0"/>
          <w:bCs w:val="0"/>
        </w:rPr>
      </w:pPr>
    </w:p>
    <w:p w14:paraId="7FDA23F5" w14:textId="77777777" w:rsidR="00525654" w:rsidRDefault="00525654" w:rsidP="00525654">
      <w:pPr>
        <w:pStyle w:val="Heading2"/>
        <w:keepLines/>
        <w:numPr>
          <w:ilvl w:val="0"/>
          <w:numId w:val="0"/>
        </w:numPr>
        <w:spacing w:before="0" w:after="0"/>
        <w:ind w:left="425"/>
        <w:rPr>
          <w:b w:val="0"/>
          <w:bCs w:val="0"/>
        </w:rPr>
      </w:pPr>
    </w:p>
    <w:p w14:paraId="41F8265A" w14:textId="1FE719EC" w:rsidR="00CA7C43" w:rsidRPr="009133FE" w:rsidRDefault="00CA7C43" w:rsidP="00525654">
      <w:pPr>
        <w:pStyle w:val="Heading2"/>
        <w:keepLines/>
        <w:numPr>
          <w:ilvl w:val="0"/>
          <w:numId w:val="0"/>
        </w:numPr>
        <w:ind w:left="425"/>
        <w:rPr>
          <w:b w:val="0"/>
          <w:bCs w:val="0"/>
        </w:rPr>
      </w:pPr>
      <w:r w:rsidRPr="009133FE">
        <w:rPr>
          <w:b w:val="0"/>
          <w:bCs w:val="0"/>
        </w:rPr>
        <w:t>Spoločnosť má právo neobmedzene disponovať s dlhodobým hmotným majetkom. Na majetok nie je zriadené zá</w:t>
      </w:r>
      <w:r w:rsidR="005D6204">
        <w:rPr>
          <w:b w:val="0"/>
          <w:bCs w:val="0"/>
        </w:rPr>
        <w:t>ložné</w:t>
      </w:r>
      <w:r w:rsidRPr="009133FE">
        <w:rPr>
          <w:b w:val="0"/>
          <w:bCs w:val="0"/>
        </w:rPr>
        <w:t xml:space="preserve"> právo.</w:t>
      </w:r>
    </w:p>
    <w:p w14:paraId="3AE5D8C5" w14:textId="00832391" w:rsidR="005B3ACC" w:rsidRPr="009133FE" w:rsidRDefault="005B3ACC" w:rsidP="00525654">
      <w:pPr>
        <w:pStyle w:val="Heading2"/>
        <w:keepLines/>
      </w:pPr>
      <w:r w:rsidRPr="009133FE">
        <w:lastRenderedPageBreak/>
        <w:t>Pohľadávky</w:t>
      </w:r>
    </w:p>
    <w:p w14:paraId="3CDA7126" w14:textId="30BDD3D4" w:rsidR="005B3ACC" w:rsidRDefault="002F2B59" w:rsidP="00525654">
      <w:pPr>
        <w:pStyle w:val="odstavec"/>
        <w:keepLines/>
        <w:suppressAutoHyphens/>
        <w:ind w:left="425"/>
      </w:pPr>
      <w:r w:rsidRPr="009133FE">
        <w:t xml:space="preserve">Spoločnosť </w:t>
      </w:r>
      <w:r w:rsidR="006229F9" w:rsidRPr="009133FE">
        <w:t xml:space="preserve">neeviduje pochybné a nedobytné pohľadávky, </w:t>
      </w:r>
      <w:r w:rsidR="0045228E" w:rsidRPr="009133FE">
        <w:t>preto</w:t>
      </w:r>
      <w:r w:rsidR="006229F9" w:rsidRPr="009133FE">
        <w:t xml:space="preserve"> </w:t>
      </w:r>
      <w:r w:rsidRPr="009133FE">
        <w:t xml:space="preserve">netvorí </w:t>
      </w:r>
      <w:r w:rsidR="005B3ACC" w:rsidRPr="009133FE">
        <w:t>opravn</w:t>
      </w:r>
      <w:r w:rsidRPr="009133FE">
        <w:t xml:space="preserve">ou </w:t>
      </w:r>
      <w:r w:rsidR="005B3ACC" w:rsidRPr="009133FE">
        <w:t>položk</w:t>
      </w:r>
      <w:r w:rsidRPr="009133FE">
        <w:t>u</w:t>
      </w:r>
      <w:r w:rsidR="005B3ACC" w:rsidRPr="009133FE">
        <w:t xml:space="preserve"> </w:t>
      </w:r>
      <w:r w:rsidR="00AA354D" w:rsidRPr="009133FE">
        <w:t>k</w:t>
      </w:r>
      <w:r w:rsidR="00BE6680" w:rsidRPr="009133FE">
        <w:t> </w:t>
      </w:r>
      <w:r w:rsidR="00AA354D" w:rsidRPr="009133FE">
        <w:t>pohľadávkam</w:t>
      </w:r>
      <w:r w:rsidR="00BE6680" w:rsidRPr="009133FE">
        <w:t>.</w:t>
      </w:r>
    </w:p>
    <w:p w14:paraId="717A8AC9" w14:textId="77777777" w:rsidR="00525654" w:rsidRPr="009133FE" w:rsidRDefault="00525654" w:rsidP="00525654">
      <w:pPr>
        <w:pStyle w:val="odstavec"/>
        <w:keepLines/>
        <w:suppressAutoHyphens/>
        <w:ind w:left="425"/>
      </w:pPr>
    </w:p>
    <w:p w14:paraId="1B12574B" w14:textId="135F3361" w:rsidR="00E67702" w:rsidRPr="009133FE" w:rsidRDefault="00F04CE9" w:rsidP="00525654">
      <w:pPr>
        <w:pStyle w:val="odstavec"/>
        <w:keepLines/>
        <w:suppressAutoHyphens/>
        <w:ind w:left="425"/>
      </w:pPr>
      <w:r w:rsidRPr="009133FE">
        <w:t>Dlhodobé pohľadávky Spoločnosti sú v lehote splatnosti. Veková štruktúra krátkodobých pohľadávok Spoločnosti k </w:t>
      </w:r>
      <w:r w:rsidR="00FC3EB0" w:rsidRPr="009133FE">
        <w:t xml:space="preserve">31. decembru </w:t>
      </w:r>
      <w:r w:rsidR="00B700B2" w:rsidRPr="009133FE">
        <w:t>202</w:t>
      </w:r>
      <w:r w:rsidR="005E742E" w:rsidRPr="009133FE">
        <w:t>4</w:t>
      </w:r>
      <w:r w:rsidRPr="009133FE">
        <w:t xml:space="preserve"> </w:t>
      </w:r>
      <w:r w:rsidR="003425E2" w:rsidRPr="009133FE">
        <w:t xml:space="preserve">je uvedená </w:t>
      </w:r>
      <w:r w:rsidR="00C10476" w:rsidRPr="009133FE">
        <w:t>v</w:t>
      </w:r>
      <w:r w:rsidR="00925889" w:rsidRPr="009133FE">
        <w:t> </w:t>
      </w:r>
      <w:r w:rsidR="00C10476" w:rsidRPr="009133FE">
        <w:t>nasledujúc</w:t>
      </w:r>
      <w:r w:rsidR="00925889" w:rsidRPr="009133FE">
        <w:t>ej tabuľke</w:t>
      </w:r>
      <w:r w:rsidR="00C10476" w:rsidRPr="009133FE">
        <w:t>:</w:t>
      </w:r>
    </w:p>
    <w:p w14:paraId="26FC0D04" w14:textId="268255C7" w:rsidR="00BF5442" w:rsidRPr="009133FE" w:rsidRDefault="00BF5442" w:rsidP="00525654">
      <w:pPr>
        <w:pStyle w:val="odstavec"/>
        <w:keepLines/>
        <w:suppressAutoHyphens/>
        <w:ind w:left="425"/>
      </w:pPr>
      <w:bookmarkStart w:id="21" w:name="FWT_T15a"/>
    </w:p>
    <w:tbl>
      <w:tblPr>
        <w:tblW w:w="9212" w:type="dxa"/>
        <w:tblInd w:w="425" w:type="dxa"/>
        <w:tblLayout w:type="fixed"/>
        <w:tblCellMar>
          <w:left w:w="28" w:type="dxa"/>
          <w:right w:w="28" w:type="dxa"/>
        </w:tblCellMar>
        <w:tblLook w:val="04A0" w:firstRow="1" w:lastRow="0" w:firstColumn="1" w:lastColumn="0" w:noHBand="0" w:noVBand="1"/>
      </w:tblPr>
      <w:tblGrid>
        <w:gridCol w:w="5302"/>
        <w:gridCol w:w="1320"/>
        <w:gridCol w:w="1320"/>
        <w:gridCol w:w="1270"/>
      </w:tblGrid>
      <w:tr w:rsidR="00BF5442" w:rsidRPr="00525654" w14:paraId="39F049B8" w14:textId="77777777" w:rsidTr="00525654">
        <w:trPr>
          <w:cantSplit/>
          <w:trHeight w:val="227"/>
        </w:trPr>
        <w:tc>
          <w:tcPr>
            <w:tcW w:w="5386" w:type="dxa"/>
            <w:tcBorders>
              <w:top w:val="nil"/>
              <w:left w:val="nil"/>
              <w:bottom w:val="single" w:sz="4" w:space="0" w:color="auto"/>
              <w:right w:val="nil"/>
            </w:tcBorders>
            <w:shd w:val="clear" w:color="auto" w:fill="auto"/>
            <w:vAlign w:val="bottom"/>
            <w:hideMark/>
          </w:tcPr>
          <w:p w14:paraId="2E8C0987" w14:textId="35F26DE1" w:rsidR="00BF5442" w:rsidRPr="00525654" w:rsidRDefault="007A7B58" w:rsidP="00525654">
            <w:pPr>
              <w:keepLines/>
              <w:suppressAutoHyphens/>
              <w:rPr>
                <w:rFonts w:ascii="Arial" w:hAnsi="Arial" w:cs="Arial"/>
                <w:b/>
                <w:bCs/>
                <w:sz w:val="18"/>
                <w:szCs w:val="18"/>
              </w:rPr>
            </w:pPr>
            <w:bookmarkStart w:id="22" w:name="_Hlk87350732"/>
            <w:r w:rsidRPr="00525654">
              <w:rPr>
                <w:rFonts w:ascii="Arial" w:hAnsi="Arial" w:cs="Arial"/>
                <w:b/>
                <w:bCs/>
                <w:sz w:val="18"/>
                <w:szCs w:val="18"/>
              </w:rPr>
              <w:t>NÁZOV POLOŽKY</w:t>
            </w:r>
          </w:p>
        </w:tc>
        <w:tc>
          <w:tcPr>
            <w:tcW w:w="1340" w:type="dxa"/>
            <w:tcBorders>
              <w:top w:val="nil"/>
              <w:left w:val="nil"/>
              <w:bottom w:val="single" w:sz="4" w:space="0" w:color="auto"/>
              <w:right w:val="nil"/>
            </w:tcBorders>
            <w:shd w:val="clear" w:color="auto" w:fill="auto"/>
            <w:vAlign w:val="bottom"/>
            <w:hideMark/>
          </w:tcPr>
          <w:p w14:paraId="4D5646ED" w14:textId="77777777" w:rsidR="00BF5442" w:rsidRPr="00525654" w:rsidRDefault="00BF5442" w:rsidP="00525654">
            <w:pPr>
              <w:keepLines/>
              <w:suppressAutoHyphens/>
              <w:jc w:val="center"/>
              <w:rPr>
                <w:rFonts w:ascii="Arial" w:hAnsi="Arial" w:cs="Arial"/>
                <w:b/>
                <w:bCs/>
                <w:sz w:val="18"/>
                <w:szCs w:val="18"/>
              </w:rPr>
            </w:pPr>
            <w:r w:rsidRPr="00525654">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01EBC57F" w14:textId="77777777" w:rsidR="00BF5442" w:rsidRPr="00525654" w:rsidRDefault="00BF5442" w:rsidP="00525654">
            <w:pPr>
              <w:keepLines/>
              <w:suppressAutoHyphens/>
              <w:jc w:val="center"/>
              <w:rPr>
                <w:rFonts w:ascii="Arial" w:hAnsi="Arial" w:cs="Arial"/>
                <w:b/>
                <w:bCs/>
                <w:sz w:val="18"/>
                <w:szCs w:val="18"/>
              </w:rPr>
            </w:pPr>
            <w:r w:rsidRPr="00525654">
              <w:rPr>
                <w:rFonts w:ascii="Arial" w:hAnsi="Arial" w:cs="Arial"/>
                <w:b/>
                <w:bCs/>
                <w:sz w:val="18"/>
                <w:szCs w:val="18"/>
              </w:rPr>
              <w:t>Po lehote splatnosti</w:t>
            </w:r>
          </w:p>
        </w:tc>
        <w:tc>
          <w:tcPr>
            <w:tcW w:w="1289" w:type="dxa"/>
            <w:tcBorders>
              <w:top w:val="nil"/>
              <w:left w:val="nil"/>
              <w:bottom w:val="single" w:sz="4" w:space="0" w:color="auto"/>
              <w:right w:val="nil"/>
            </w:tcBorders>
            <w:shd w:val="clear" w:color="auto" w:fill="auto"/>
            <w:vAlign w:val="bottom"/>
            <w:hideMark/>
          </w:tcPr>
          <w:p w14:paraId="4D0452FB" w14:textId="77777777" w:rsidR="00BF5442" w:rsidRPr="00525654" w:rsidRDefault="00BF5442" w:rsidP="00525654">
            <w:pPr>
              <w:keepLines/>
              <w:suppressAutoHyphens/>
              <w:jc w:val="center"/>
              <w:rPr>
                <w:rFonts w:ascii="Arial" w:hAnsi="Arial" w:cs="Arial"/>
                <w:b/>
                <w:bCs/>
                <w:sz w:val="18"/>
                <w:szCs w:val="18"/>
              </w:rPr>
            </w:pPr>
            <w:r w:rsidRPr="00525654">
              <w:rPr>
                <w:rFonts w:ascii="Arial" w:hAnsi="Arial" w:cs="Arial"/>
                <w:b/>
                <w:bCs/>
                <w:sz w:val="18"/>
                <w:szCs w:val="18"/>
              </w:rPr>
              <w:t>Pohľadávky spolu</w:t>
            </w:r>
          </w:p>
        </w:tc>
      </w:tr>
      <w:tr w:rsidR="007A7B58" w:rsidRPr="00525654" w14:paraId="574E82A1" w14:textId="77777777" w:rsidTr="00525654">
        <w:trPr>
          <w:cantSplit/>
          <w:trHeight w:val="227"/>
        </w:trPr>
        <w:tc>
          <w:tcPr>
            <w:tcW w:w="5386" w:type="dxa"/>
            <w:tcBorders>
              <w:top w:val="nil"/>
              <w:left w:val="nil"/>
              <w:right w:val="nil"/>
            </w:tcBorders>
            <w:shd w:val="clear" w:color="auto" w:fill="auto"/>
            <w:vAlign w:val="bottom"/>
          </w:tcPr>
          <w:p w14:paraId="51592934" w14:textId="77777777" w:rsidR="007A7B58" w:rsidRPr="00525654" w:rsidRDefault="007A7B58" w:rsidP="00525654">
            <w:pPr>
              <w:keepLines/>
              <w:suppressAutoHyphens/>
              <w:rPr>
                <w:rFonts w:ascii="Arial" w:hAnsi="Arial" w:cs="Arial"/>
                <w:sz w:val="18"/>
                <w:szCs w:val="18"/>
              </w:rPr>
            </w:pPr>
          </w:p>
        </w:tc>
        <w:tc>
          <w:tcPr>
            <w:tcW w:w="1340" w:type="dxa"/>
            <w:tcBorders>
              <w:top w:val="nil"/>
              <w:left w:val="nil"/>
              <w:right w:val="nil"/>
            </w:tcBorders>
            <w:shd w:val="clear" w:color="auto" w:fill="auto"/>
            <w:vAlign w:val="bottom"/>
          </w:tcPr>
          <w:p w14:paraId="648E8921" w14:textId="77777777" w:rsidR="007A7B58" w:rsidRPr="00525654" w:rsidRDefault="007A7B58" w:rsidP="00525654">
            <w:pPr>
              <w:keepLines/>
              <w:suppressAutoHyphens/>
              <w:jc w:val="right"/>
              <w:rPr>
                <w:rFonts w:ascii="Arial" w:hAnsi="Arial" w:cs="Arial"/>
                <w:sz w:val="18"/>
                <w:szCs w:val="18"/>
              </w:rPr>
            </w:pPr>
          </w:p>
        </w:tc>
        <w:tc>
          <w:tcPr>
            <w:tcW w:w="1340" w:type="dxa"/>
            <w:tcBorders>
              <w:top w:val="nil"/>
              <w:left w:val="nil"/>
              <w:right w:val="nil"/>
            </w:tcBorders>
            <w:shd w:val="clear" w:color="auto" w:fill="auto"/>
            <w:vAlign w:val="bottom"/>
          </w:tcPr>
          <w:p w14:paraId="4B2F9DA4" w14:textId="77777777" w:rsidR="007A7B58" w:rsidRPr="00525654" w:rsidRDefault="007A7B58" w:rsidP="00525654">
            <w:pPr>
              <w:keepLines/>
              <w:suppressAutoHyphens/>
              <w:jc w:val="right"/>
              <w:rPr>
                <w:rFonts w:ascii="Arial" w:hAnsi="Arial" w:cs="Arial"/>
                <w:sz w:val="18"/>
                <w:szCs w:val="18"/>
              </w:rPr>
            </w:pPr>
          </w:p>
        </w:tc>
        <w:tc>
          <w:tcPr>
            <w:tcW w:w="1289" w:type="dxa"/>
            <w:tcBorders>
              <w:top w:val="nil"/>
              <w:left w:val="nil"/>
              <w:right w:val="nil"/>
            </w:tcBorders>
            <w:shd w:val="clear" w:color="auto" w:fill="auto"/>
            <w:vAlign w:val="bottom"/>
          </w:tcPr>
          <w:p w14:paraId="7CBF7092" w14:textId="77777777" w:rsidR="007A7B58" w:rsidRPr="00525654" w:rsidRDefault="007A7B58" w:rsidP="00525654">
            <w:pPr>
              <w:keepLines/>
              <w:suppressAutoHyphens/>
              <w:jc w:val="right"/>
              <w:rPr>
                <w:rFonts w:ascii="Arial" w:hAnsi="Arial" w:cs="Arial"/>
                <w:sz w:val="18"/>
                <w:szCs w:val="18"/>
              </w:rPr>
            </w:pPr>
          </w:p>
        </w:tc>
      </w:tr>
      <w:tr w:rsidR="00BF5442" w:rsidRPr="00525654" w14:paraId="69D526FC" w14:textId="77777777" w:rsidTr="00525654">
        <w:trPr>
          <w:cantSplit/>
          <w:trHeight w:val="227"/>
        </w:trPr>
        <w:tc>
          <w:tcPr>
            <w:tcW w:w="5386" w:type="dxa"/>
            <w:tcBorders>
              <w:left w:val="nil"/>
              <w:bottom w:val="nil"/>
              <w:right w:val="nil"/>
            </w:tcBorders>
            <w:shd w:val="clear" w:color="auto" w:fill="auto"/>
            <w:vAlign w:val="bottom"/>
            <w:hideMark/>
          </w:tcPr>
          <w:p w14:paraId="5248DCDA" w14:textId="77777777" w:rsidR="00BF5442" w:rsidRPr="00525654" w:rsidRDefault="00BF5442" w:rsidP="00525654">
            <w:pPr>
              <w:keepLines/>
              <w:suppressAutoHyphens/>
              <w:rPr>
                <w:rFonts w:ascii="Arial" w:hAnsi="Arial" w:cs="Arial"/>
                <w:b/>
                <w:bCs/>
                <w:sz w:val="18"/>
                <w:szCs w:val="18"/>
              </w:rPr>
            </w:pPr>
            <w:r w:rsidRPr="00525654">
              <w:rPr>
                <w:rFonts w:ascii="Arial" w:hAnsi="Arial" w:cs="Arial"/>
                <w:b/>
                <w:bCs/>
                <w:sz w:val="18"/>
                <w:szCs w:val="18"/>
              </w:rPr>
              <w:t>Krátkodobé pohľadávky z obchodného styku, z toho:</w:t>
            </w:r>
          </w:p>
        </w:tc>
        <w:tc>
          <w:tcPr>
            <w:tcW w:w="1340" w:type="dxa"/>
            <w:tcBorders>
              <w:left w:val="nil"/>
              <w:bottom w:val="single" w:sz="8" w:space="0" w:color="auto"/>
              <w:right w:val="nil"/>
            </w:tcBorders>
            <w:shd w:val="clear" w:color="auto" w:fill="auto"/>
            <w:vAlign w:val="bottom"/>
            <w:hideMark/>
          </w:tcPr>
          <w:p w14:paraId="504D7C33" w14:textId="4642C2E4" w:rsidR="00BF5442" w:rsidRPr="00525654" w:rsidRDefault="007C1873" w:rsidP="00525654">
            <w:pPr>
              <w:keepLines/>
              <w:suppressAutoHyphens/>
              <w:jc w:val="right"/>
              <w:rPr>
                <w:rFonts w:ascii="Arial" w:hAnsi="Arial" w:cs="Arial"/>
                <w:b/>
                <w:bCs/>
                <w:sz w:val="18"/>
                <w:szCs w:val="18"/>
              </w:rPr>
            </w:pPr>
            <w:r w:rsidRPr="00525654">
              <w:rPr>
                <w:rFonts w:ascii="Arial" w:hAnsi="Arial" w:cs="Arial"/>
                <w:b/>
                <w:bCs/>
                <w:sz w:val="18"/>
                <w:szCs w:val="18"/>
              </w:rPr>
              <w:t>4 049 116</w:t>
            </w:r>
          </w:p>
        </w:tc>
        <w:tc>
          <w:tcPr>
            <w:tcW w:w="1340" w:type="dxa"/>
            <w:tcBorders>
              <w:left w:val="nil"/>
              <w:bottom w:val="single" w:sz="8" w:space="0" w:color="auto"/>
              <w:right w:val="nil"/>
            </w:tcBorders>
            <w:shd w:val="clear" w:color="auto" w:fill="auto"/>
            <w:vAlign w:val="bottom"/>
            <w:hideMark/>
          </w:tcPr>
          <w:p w14:paraId="47A284AC" w14:textId="0A3B7694" w:rsidR="00BF5442" w:rsidRPr="00525654" w:rsidRDefault="007C1873" w:rsidP="00525654">
            <w:pPr>
              <w:keepLines/>
              <w:suppressAutoHyphens/>
              <w:jc w:val="right"/>
              <w:rPr>
                <w:rFonts w:ascii="Arial" w:hAnsi="Arial" w:cs="Arial"/>
                <w:b/>
                <w:bCs/>
                <w:sz w:val="18"/>
                <w:szCs w:val="18"/>
              </w:rPr>
            </w:pPr>
            <w:r w:rsidRPr="00525654">
              <w:rPr>
                <w:rFonts w:ascii="Arial" w:hAnsi="Arial" w:cs="Arial"/>
                <w:b/>
                <w:bCs/>
                <w:sz w:val="18"/>
                <w:szCs w:val="18"/>
              </w:rPr>
              <w:t>27 071</w:t>
            </w:r>
          </w:p>
        </w:tc>
        <w:tc>
          <w:tcPr>
            <w:tcW w:w="1289" w:type="dxa"/>
            <w:tcBorders>
              <w:left w:val="nil"/>
              <w:bottom w:val="single" w:sz="8" w:space="0" w:color="auto"/>
              <w:right w:val="nil"/>
            </w:tcBorders>
            <w:shd w:val="clear" w:color="auto" w:fill="auto"/>
            <w:vAlign w:val="bottom"/>
            <w:hideMark/>
          </w:tcPr>
          <w:p w14:paraId="40C893A6" w14:textId="3F848535" w:rsidR="00BF5442" w:rsidRPr="00525654" w:rsidRDefault="007C1873" w:rsidP="00525654">
            <w:pPr>
              <w:keepLines/>
              <w:suppressAutoHyphens/>
              <w:jc w:val="right"/>
              <w:rPr>
                <w:rFonts w:ascii="Arial" w:hAnsi="Arial" w:cs="Arial"/>
                <w:b/>
                <w:bCs/>
                <w:sz w:val="18"/>
                <w:szCs w:val="18"/>
              </w:rPr>
            </w:pPr>
            <w:r w:rsidRPr="00525654">
              <w:rPr>
                <w:rFonts w:ascii="Arial" w:hAnsi="Arial" w:cs="Arial"/>
                <w:b/>
                <w:bCs/>
                <w:sz w:val="18"/>
                <w:szCs w:val="18"/>
              </w:rPr>
              <w:t>4 </w:t>
            </w:r>
            <w:r w:rsidR="00BF5442" w:rsidRPr="00525654">
              <w:rPr>
                <w:rFonts w:ascii="Arial" w:hAnsi="Arial" w:cs="Arial"/>
                <w:b/>
                <w:bCs/>
                <w:sz w:val="18"/>
                <w:szCs w:val="18"/>
              </w:rPr>
              <w:t>0</w:t>
            </w:r>
            <w:r w:rsidRPr="00525654">
              <w:rPr>
                <w:rFonts w:ascii="Arial" w:hAnsi="Arial" w:cs="Arial"/>
                <w:b/>
                <w:bCs/>
                <w:sz w:val="18"/>
                <w:szCs w:val="18"/>
              </w:rPr>
              <w:t>76 187</w:t>
            </w:r>
          </w:p>
        </w:tc>
      </w:tr>
      <w:tr w:rsidR="00BF5442" w:rsidRPr="00525654" w14:paraId="57513309" w14:textId="77777777" w:rsidTr="00525654">
        <w:trPr>
          <w:cantSplit/>
          <w:trHeight w:val="227"/>
        </w:trPr>
        <w:tc>
          <w:tcPr>
            <w:tcW w:w="5386" w:type="dxa"/>
            <w:tcBorders>
              <w:top w:val="nil"/>
              <w:left w:val="nil"/>
              <w:bottom w:val="nil"/>
              <w:right w:val="nil"/>
            </w:tcBorders>
            <w:shd w:val="clear" w:color="auto" w:fill="auto"/>
            <w:vAlign w:val="bottom"/>
            <w:hideMark/>
          </w:tcPr>
          <w:p w14:paraId="31459007" w14:textId="77777777" w:rsidR="00BF5442" w:rsidRPr="00525654" w:rsidRDefault="00BF5442" w:rsidP="00525654">
            <w:pPr>
              <w:keepLines/>
              <w:suppressAutoHyphens/>
              <w:rPr>
                <w:rFonts w:ascii="Arial" w:hAnsi="Arial" w:cs="Arial"/>
                <w:sz w:val="18"/>
                <w:szCs w:val="18"/>
              </w:rPr>
            </w:pPr>
            <w:r w:rsidRPr="00525654">
              <w:rPr>
                <w:rFonts w:ascii="Arial" w:hAnsi="Arial" w:cs="Arial"/>
                <w:sz w:val="18"/>
                <w:szCs w:val="18"/>
              </w:rPr>
              <w:t>Pohľadávky voči prepojeným účtovným jednotkám</w:t>
            </w:r>
          </w:p>
        </w:tc>
        <w:tc>
          <w:tcPr>
            <w:tcW w:w="1340" w:type="dxa"/>
            <w:tcBorders>
              <w:top w:val="single" w:sz="8" w:space="0" w:color="auto"/>
              <w:left w:val="nil"/>
              <w:bottom w:val="nil"/>
              <w:right w:val="nil"/>
            </w:tcBorders>
            <w:shd w:val="clear" w:color="auto" w:fill="auto"/>
            <w:vAlign w:val="bottom"/>
            <w:hideMark/>
          </w:tcPr>
          <w:p w14:paraId="54B32765" w14:textId="2640C5C3" w:rsidR="00BF5442" w:rsidRPr="00525654" w:rsidRDefault="007C1873" w:rsidP="00525654">
            <w:pPr>
              <w:keepLines/>
              <w:suppressAutoHyphens/>
              <w:jc w:val="right"/>
              <w:rPr>
                <w:rFonts w:ascii="Arial" w:hAnsi="Arial" w:cs="Arial"/>
                <w:sz w:val="18"/>
                <w:szCs w:val="18"/>
              </w:rPr>
            </w:pPr>
            <w:r w:rsidRPr="00525654">
              <w:rPr>
                <w:rFonts w:ascii="Arial" w:hAnsi="Arial" w:cs="Arial"/>
                <w:sz w:val="18"/>
                <w:szCs w:val="18"/>
              </w:rPr>
              <w:t>3 886 111</w:t>
            </w:r>
          </w:p>
        </w:tc>
        <w:tc>
          <w:tcPr>
            <w:tcW w:w="1340" w:type="dxa"/>
            <w:tcBorders>
              <w:top w:val="single" w:sz="8" w:space="0" w:color="auto"/>
              <w:left w:val="nil"/>
              <w:bottom w:val="nil"/>
              <w:right w:val="nil"/>
            </w:tcBorders>
            <w:shd w:val="clear" w:color="auto" w:fill="auto"/>
            <w:vAlign w:val="bottom"/>
            <w:hideMark/>
          </w:tcPr>
          <w:p w14:paraId="77FB3923" w14:textId="1DEF93F2" w:rsidR="00BF5442" w:rsidRPr="00525654" w:rsidRDefault="007C1873" w:rsidP="00525654">
            <w:pPr>
              <w:keepLines/>
              <w:suppressAutoHyphens/>
              <w:jc w:val="right"/>
              <w:rPr>
                <w:rFonts w:ascii="Arial" w:hAnsi="Arial" w:cs="Arial"/>
                <w:sz w:val="18"/>
                <w:szCs w:val="18"/>
              </w:rPr>
            </w:pPr>
            <w:r w:rsidRPr="00525654">
              <w:rPr>
                <w:rFonts w:ascii="Arial" w:hAnsi="Arial" w:cs="Arial"/>
                <w:sz w:val="18"/>
                <w:szCs w:val="18"/>
              </w:rPr>
              <w:t>27 071</w:t>
            </w:r>
          </w:p>
        </w:tc>
        <w:tc>
          <w:tcPr>
            <w:tcW w:w="1289" w:type="dxa"/>
            <w:tcBorders>
              <w:top w:val="single" w:sz="8" w:space="0" w:color="auto"/>
              <w:left w:val="nil"/>
              <w:bottom w:val="nil"/>
              <w:right w:val="nil"/>
            </w:tcBorders>
            <w:shd w:val="clear" w:color="auto" w:fill="auto"/>
            <w:noWrap/>
            <w:vAlign w:val="bottom"/>
            <w:hideMark/>
          </w:tcPr>
          <w:p w14:paraId="7BCBDFAF" w14:textId="0B0B770B" w:rsidR="00BF5442" w:rsidRPr="00525654" w:rsidRDefault="007C1873" w:rsidP="00525654">
            <w:pPr>
              <w:keepLines/>
              <w:suppressAutoHyphens/>
              <w:jc w:val="right"/>
              <w:rPr>
                <w:rFonts w:ascii="Arial" w:hAnsi="Arial" w:cs="Arial"/>
                <w:sz w:val="18"/>
                <w:szCs w:val="18"/>
              </w:rPr>
            </w:pPr>
            <w:r w:rsidRPr="00525654">
              <w:rPr>
                <w:rFonts w:ascii="Arial" w:hAnsi="Arial" w:cs="Arial"/>
                <w:sz w:val="18"/>
                <w:szCs w:val="18"/>
              </w:rPr>
              <w:t>3 913 182</w:t>
            </w:r>
          </w:p>
        </w:tc>
      </w:tr>
      <w:tr w:rsidR="00BF5442" w:rsidRPr="00525654" w14:paraId="5C96B722" w14:textId="77777777" w:rsidTr="00525654">
        <w:trPr>
          <w:cantSplit/>
          <w:trHeight w:val="227"/>
        </w:trPr>
        <w:tc>
          <w:tcPr>
            <w:tcW w:w="5386" w:type="dxa"/>
            <w:tcBorders>
              <w:top w:val="nil"/>
              <w:left w:val="nil"/>
              <w:right w:val="nil"/>
            </w:tcBorders>
            <w:shd w:val="clear" w:color="auto" w:fill="auto"/>
            <w:vAlign w:val="bottom"/>
            <w:hideMark/>
          </w:tcPr>
          <w:p w14:paraId="23635682" w14:textId="77777777" w:rsidR="00BF5442" w:rsidRPr="00525654" w:rsidRDefault="00BF5442" w:rsidP="00525654">
            <w:pPr>
              <w:keepLines/>
              <w:suppressAutoHyphens/>
              <w:rPr>
                <w:rFonts w:ascii="Arial" w:hAnsi="Arial" w:cs="Arial"/>
                <w:sz w:val="18"/>
                <w:szCs w:val="18"/>
              </w:rPr>
            </w:pPr>
            <w:r w:rsidRPr="00525654">
              <w:rPr>
                <w:rFonts w:ascii="Arial" w:hAnsi="Arial" w:cs="Arial"/>
                <w:sz w:val="18"/>
                <w:szCs w:val="18"/>
              </w:rPr>
              <w:t>Ostatné pohľadávky z obchodného styku</w:t>
            </w:r>
          </w:p>
        </w:tc>
        <w:tc>
          <w:tcPr>
            <w:tcW w:w="1340" w:type="dxa"/>
            <w:tcBorders>
              <w:top w:val="nil"/>
              <w:left w:val="nil"/>
              <w:right w:val="nil"/>
            </w:tcBorders>
            <w:shd w:val="clear" w:color="auto" w:fill="auto"/>
            <w:vAlign w:val="bottom"/>
            <w:hideMark/>
          </w:tcPr>
          <w:p w14:paraId="34FA82E2" w14:textId="0F41D92A" w:rsidR="00BF5442" w:rsidRPr="00525654" w:rsidRDefault="007C1873" w:rsidP="00525654">
            <w:pPr>
              <w:keepLines/>
              <w:suppressAutoHyphens/>
              <w:jc w:val="right"/>
              <w:rPr>
                <w:rFonts w:ascii="Arial" w:hAnsi="Arial" w:cs="Arial"/>
                <w:sz w:val="18"/>
                <w:szCs w:val="18"/>
              </w:rPr>
            </w:pPr>
            <w:r w:rsidRPr="00525654">
              <w:rPr>
                <w:rFonts w:ascii="Arial" w:hAnsi="Arial" w:cs="Arial"/>
                <w:sz w:val="18"/>
                <w:szCs w:val="18"/>
              </w:rPr>
              <w:t>163 0</w:t>
            </w:r>
            <w:r w:rsidR="00BF5442" w:rsidRPr="00525654">
              <w:rPr>
                <w:rFonts w:ascii="Arial" w:hAnsi="Arial" w:cs="Arial"/>
                <w:sz w:val="18"/>
                <w:szCs w:val="18"/>
              </w:rPr>
              <w:t>0</w:t>
            </w:r>
            <w:r w:rsidRPr="00525654">
              <w:rPr>
                <w:rFonts w:ascii="Arial" w:hAnsi="Arial" w:cs="Arial"/>
                <w:sz w:val="18"/>
                <w:szCs w:val="18"/>
              </w:rPr>
              <w:t>5</w:t>
            </w:r>
          </w:p>
        </w:tc>
        <w:tc>
          <w:tcPr>
            <w:tcW w:w="1340" w:type="dxa"/>
            <w:tcBorders>
              <w:top w:val="nil"/>
              <w:left w:val="nil"/>
              <w:right w:val="nil"/>
            </w:tcBorders>
            <w:shd w:val="clear" w:color="auto" w:fill="auto"/>
            <w:vAlign w:val="bottom"/>
            <w:hideMark/>
          </w:tcPr>
          <w:p w14:paraId="097BE0C9" w14:textId="77777777" w:rsidR="00BF5442" w:rsidRPr="00525654" w:rsidRDefault="00BF5442" w:rsidP="00525654">
            <w:pPr>
              <w:keepLines/>
              <w:suppressAutoHyphens/>
              <w:jc w:val="right"/>
              <w:rPr>
                <w:rFonts w:ascii="Arial" w:hAnsi="Arial" w:cs="Arial"/>
                <w:sz w:val="18"/>
                <w:szCs w:val="18"/>
              </w:rPr>
            </w:pPr>
            <w:r w:rsidRPr="00525654">
              <w:rPr>
                <w:rFonts w:ascii="Arial" w:hAnsi="Arial" w:cs="Arial"/>
                <w:sz w:val="18"/>
                <w:szCs w:val="18"/>
              </w:rPr>
              <w:t>0</w:t>
            </w:r>
          </w:p>
        </w:tc>
        <w:tc>
          <w:tcPr>
            <w:tcW w:w="1289" w:type="dxa"/>
            <w:tcBorders>
              <w:top w:val="nil"/>
              <w:left w:val="nil"/>
              <w:right w:val="nil"/>
            </w:tcBorders>
            <w:shd w:val="clear" w:color="auto" w:fill="auto"/>
            <w:noWrap/>
            <w:vAlign w:val="bottom"/>
            <w:hideMark/>
          </w:tcPr>
          <w:p w14:paraId="706B39D6" w14:textId="51E2A973" w:rsidR="00BF5442" w:rsidRPr="00525654" w:rsidRDefault="007C1873" w:rsidP="00525654">
            <w:pPr>
              <w:keepLines/>
              <w:suppressAutoHyphens/>
              <w:jc w:val="right"/>
              <w:rPr>
                <w:rFonts w:ascii="Arial" w:hAnsi="Arial" w:cs="Arial"/>
                <w:sz w:val="18"/>
                <w:szCs w:val="18"/>
              </w:rPr>
            </w:pPr>
            <w:r w:rsidRPr="00525654">
              <w:rPr>
                <w:rFonts w:ascii="Arial" w:hAnsi="Arial" w:cs="Arial"/>
                <w:sz w:val="18"/>
                <w:szCs w:val="18"/>
              </w:rPr>
              <w:t>163 005</w:t>
            </w:r>
          </w:p>
        </w:tc>
      </w:tr>
      <w:tr w:rsidR="007A7B58" w:rsidRPr="00525654" w14:paraId="69E0E97D" w14:textId="77777777" w:rsidTr="00525654">
        <w:trPr>
          <w:cantSplit/>
          <w:trHeight w:val="227"/>
        </w:trPr>
        <w:tc>
          <w:tcPr>
            <w:tcW w:w="5386" w:type="dxa"/>
            <w:tcBorders>
              <w:top w:val="nil"/>
              <w:left w:val="nil"/>
              <w:right w:val="nil"/>
            </w:tcBorders>
            <w:shd w:val="clear" w:color="auto" w:fill="auto"/>
            <w:vAlign w:val="bottom"/>
          </w:tcPr>
          <w:p w14:paraId="2E49C8D2" w14:textId="77777777" w:rsidR="007A7B58" w:rsidRPr="00525654" w:rsidRDefault="007A7B58" w:rsidP="00525654">
            <w:pPr>
              <w:keepLines/>
              <w:suppressAutoHyphens/>
              <w:rPr>
                <w:rFonts w:ascii="Arial" w:hAnsi="Arial" w:cs="Arial"/>
                <w:sz w:val="18"/>
                <w:szCs w:val="18"/>
              </w:rPr>
            </w:pPr>
          </w:p>
        </w:tc>
        <w:tc>
          <w:tcPr>
            <w:tcW w:w="1340" w:type="dxa"/>
            <w:tcBorders>
              <w:top w:val="nil"/>
              <w:left w:val="nil"/>
              <w:right w:val="nil"/>
            </w:tcBorders>
            <w:shd w:val="clear" w:color="auto" w:fill="auto"/>
            <w:vAlign w:val="bottom"/>
          </w:tcPr>
          <w:p w14:paraId="5FA9FB53" w14:textId="77777777" w:rsidR="007A7B58" w:rsidRPr="00525654" w:rsidRDefault="007A7B58" w:rsidP="00525654">
            <w:pPr>
              <w:keepLines/>
              <w:suppressAutoHyphens/>
              <w:jc w:val="right"/>
              <w:rPr>
                <w:rFonts w:ascii="Arial" w:hAnsi="Arial" w:cs="Arial"/>
                <w:sz w:val="18"/>
                <w:szCs w:val="18"/>
              </w:rPr>
            </w:pPr>
          </w:p>
        </w:tc>
        <w:tc>
          <w:tcPr>
            <w:tcW w:w="1340" w:type="dxa"/>
            <w:tcBorders>
              <w:top w:val="nil"/>
              <w:left w:val="nil"/>
              <w:right w:val="nil"/>
            </w:tcBorders>
            <w:shd w:val="clear" w:color="auto" w:fill="auto"/>
            <w:vAlign w:val="bottom"/>
          </w:tcPr>
          <w:p w14:paraId="171B9398" w14:textId="77777777" w:rsidR="007A7B58" w:rsidRPr="00525654" w:rsidRDefault="007A7B58" w:rsidP="00525654">
            <w:pPr>
              <w:keepLines/>
              <w:suppressAutoHyphens/>
              <w:jc w:val="right"/>
              <w:rPr>
                <w:rFonts w:ascii="Arial" w:hAnsi="Arial" w:cs="Arial"/>
                <w:sz w:val="18"/>
                <w:szCs w:val="18"/>
              </w:rPr>
            </w:pPr>
          </w:p>
        </w:tc>
        <w:tc>
          <w:tcPr>
            <w:tcW w:w="1289" w:type="dxa"/>
            <w:tcBorders>
              <w:top w:val="nil"/>
              <w:left w:val="nil"/>
              <w:right w:val="nil"/>
            </w:tcBorders>
            <w:shd w:val="clear" w:color="auto" w:fill="auto"/>
            <w:noWrap/>
            <w:vAlign w:val="bottom"/>
          </w:tcPr>
          <w:p w14:paraId="17F9EC0A" w14:textId="77777777" w:rsidR="007A7B58" w:rsidRPr="00525654" w:rsidRDefault="007A7B58" w:rsidP="00525654">
            <w:pPr>
              <w:keepLines/>
              <w:suppressAutoHyphens/>
              <w:jc w:val="right"/>
              <w:rPr>
                <w:rFonts w:ascii="Arial" w:hAnsi="Arial" w:cs="Arial"/>
                <w:sz w:val="18"/>
                <w:szCs w:val="18"/>
              </w:rPr>
            </w:pPr>
          </w:p>
        </w:tc>
      </w:tr>
      <w:tr w:rsidR="00BF5442" w:rsidRPr="00525654" w14:paraId="4D3EB5C9" w14:textId="77777777" w:rsidTr="00525654">
        <w:trPr>
          <w:cantSplit/>
          <w:trHeight w:val="227"/>
        </w:trPr>
        <w:tc>
          <w:tcPr>
            <w:tcW w:w="5386" w:type="dxa"/>
            <w:tcBorders>
              <w:left w:val="nil"/>
              <w:bottom w:val="nil"/>
              <w:right w:val="nil"/>
            </w:tcBorders>
            <w:shd w:val="clear" w:color="auto" w:fill="auto"/>
            <w:vAlign w:val="bottom"/>
            <w:hideMark/>
          </w:tcPr>
          <w:p w14:paraId="1CFC7EE0" w14:textId="77777777" w:rsidR="00BF5442" w:rsidRPr="00525654" w:rsidRDefault="00BF5442" w:rsidP="00525654">
            <w:pPr>
              <w:keepLines/>
              <w:suppressAutoHyphens/>
              <w:rPr>
                <w:rFonts w:ascii="Arial" w:hAnsi="Arial" w:cs="Arial"/>
                <w:b/>
                <w:bCs/>
                <w:sz w:val="18"/>
                <w:szCs w:val="18"/>
              </w:rPr>
            </w:pPr>
            <w:r w:rsidRPr="00525654">
              <w:rPr>
                <w:rFonts w:ascii="Arial" w:hAnsi="Arial" w:cs="Arial"/>
                <w:b/>
                <w:bCs/>
                <w:sz w:val="18"/>
                <w:szCs w:val="18"/>
              </w:rPr>
              <w:t>Ostatné krátkodobé pohľadávky, z toho:</w:t>
            </w:r>
          </w:p>
        </w:tc>
        <w:tc>
          <w:tcPr>
            <w:tcW w:w="1340" w:type="dxa"/>
            <w:tcBorders>
              <w:left w:val="nil"/>
              <w:bottom w:val="single" w:sz="8" w:space="0" w:color="auto"/>
              <w:right w:val="nil"/>
            </w:tcBorders>
            <w:shd w:val="clear" w:color="auto" w:fill="auto"/>
            <w:vAlign w:val="bottom"/>
            <w:hideMark/>
          </w:tcPr>
          <w:p w14:paraId="1D9C23F4" w14:textId="7F8B936A" w:rsidR="00BF5442" w:rsidRPr="00525654" w:rsidRDefault="00640228" w:rsidP="00525654">
            <w:pPr>
              <w:keepLines/>
              <w:suppressAutoHyphens/>
              <w:jc w:val="right"/>
              <w:rPr>
                <w:rFonts w:ascii="Arial" w:hAnsi="Arial" w:cs="Arial"/>
                <w:b/>
                <w:bCs/>
                <w:sz w:val="18"/>
                <w:szCs w:val="18"/>
              </w:rPr>
            </w:pPr>
            <w:r w:rsidRPr="00525654">
              <w:rPr>
                <w:rFonts w:ascii="Arial" w:hAnsi="Arial" w:cs="Arial"/>
                <w:b/>
                <w:bCs/>
                <w:sz w:val="18"/>
                <w:szCs w:val="18"/>
              </w:rPr>
              <w:t>318 943</w:t>
            </w:r>
          </w:p>
        </w:tc>
        <w:tc>
          <w:tcPr>
            <w:tcW w:w="1340" w:type="dxa"/>
            <w:tcBorders>
              <w:left w:val="nil"/>
              <w:bottom w:val="single" w:sz="8" w:space="0" w:color="auto"/>
              <w:right w:val="nil"/>
            </w:tcBorders>
            <w:shd w:val="clear" w:color="auto" w:fill="auto"/>
            <w:vAlign w:val="bottom"/>
            <w:hideMark/>
          </w:tcPr>
          <w:p w14:paraId="0A1C138C" w14:textId="77777777" w:rsidR="00BF5442" w:rsidRPr="00525654" w:rsidRDefault="00BF5442"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289" w:type="dxa"/>
            <w:tcBorders>
              <w:left w:val="nil"/>
              <w:bottom w:val="single" w:sz="8" w:space="0" w:color="auto"/>
              <w:right w:val="nil"/>
            </w:tcBorders>
            <w:shd w:val="clear" w:color="auto" w:fill="auto"/>
            <w:vAlign w:val="bottom"/>
            <w:hideMark/>
          </w:tcPr>
          <w:p w14:paraId="72269568" w14:textId="28A34644" w:rsidR="00BF5442" w:rsidRPr="00525654" w:rsidRDefault="00640228" w:rsidP="00525654">
            <w:pPr>
              <w:keepLines/>
              <w:suppressAutoHyphens/>
              <w:jc w:val="right"/>
              <w:rPr>
                <w:rFonts w:ascii="Arial" w:hAnsi="Arial" w:cs="Arial"/>
                <w:b/>
                <w:bCs/>
                <w:sz w:val="18"/>
                <w:szCs w:val="18"/>
              </w:rPr>
            </w:pPr>
            <w:r w:rsidRPr="00525654">
              <w:rPr>
                <w:rFonts w:ascii="Arial" w:hAnsi="Arial" w:cs="Arial"/>
                <w:b/>
                <w:bCs/>
                <w:sz w:val="18"/>
                <w:szCs w:val="18"/>
              </w:rPr>
              <w:t>318 943</w:t>
            </w:r>
          </w:p>
        </w:tc>
      </w:tr>
      <w:tr w:rsidR="00BF5442" w:rsidRPr="00525654" w14:paraId="620E7071" w14:textId="77777777" w:rsidTr="00525654">
        <w:trPr>
          <w:cantSplit/>
          <w:trHeight w:val="227"/>
        </w:trPr>
        <w:tc>
          <w:tcPr>
            <w:tcW w:w="5386" w:type="dxa"/>
            <w:tcBorders>
              <w:top w:val="nil"/>
              <w:left w:val="nil"/>
              <w:bottom w:val="nil"/>
              <w:right w:val="nil"/>
            </w:tcBorders>
            <w:shd w:val="clear" w:color="auto" w:fill="auto"/>
            <w:vAlign w:val="bottom"/>
            <w:hideMark/>
          </w:tcPr>
          <w:p w14:paraId="6D33F5AB" w14:textId="77777777" w:rsidR="00BF5442" w:rsidRPr="00525654" w:rsidRDefault="00BF5442" w:rsidP="00525654">
            <w:pPr>
              <w:keepLines/>
              <w:suppressAutoHyphens/>
              <w:rPr>
                <w:rFonts w:ascii="Arial" w:hAnsi="Arial" w:cs="Arial"/>
                <w:sz w:val="18"/>
                <w:szCs w:val="18"/>
              </w:rPr>
            </w:pPr>
            <w:r w:rsidRPr="00525654">
              <w:rPr>
                <w:rFonts w:ascii="Arial" w:hAnsi="Arial" w:cs="Arial"/>
                <w:sz w:val="18"/>
                <w:szCs w:val="18"/>
              </w:rPr>
              <w:t>Daňové pohľadávky a dotácie</w:t>
            </w:r>
          </w:p>
        </w:tc>
        <w:tc>
          <w:tcPr>
            <w:tcW w:w="1340" w:type="dxa"/>
            <w:tcBorders>
              <w:top w:val="nil"/>
              <w:left w:val="nil"/>
              <w:bottom w:val="nil"/>
              <w:right w:val="nil"/>
            </w:tcBorders>
            <w:shd w:val="clear" w:color="auto" w:fill="auto"/>
            <w:vAlign w:val="bottom"/>
            <w:hideMark/>
          </w:tcPr>
          <w:p w14:paraId="7D648273" w14:textId="1ACB62D1" w:rsidR="00BF5442" w:rsidRPr="00525654" w:rsidRDefault="00640228" w:rsidP="00525654">
            <w:pPr>
              <w:keepLines/>
              <w:suppressAutoHyphens/>
              <w:jc w:val="right"/>
              <w:rPr>
                <w:rFonts w:ascii="Arial" w:hAnsi="Arial" w:cs="Arial"/>
                <w:sz w:val="18"/>
                <w:szCs w:val="18"/>
              </w:rPr>
            </w:pPr>
            <w:r w:rsidRPr="00525654">
              <w:rPr>
                <w:rFonts w:ascii="Arial" w:hAnsi="Arial" w:cs="Arial"/>
                <w:sz w:val="18"/>
                <w:szCs w:val="18"/>
              </w:rPr>
              <w:t>318 943</w:t>
            </w:r>
          </w:p>
        </w:tc>
        <w:tc>
          <w:tcPr>
            <w:tcW w:w="1340" w:type="dxa"/>
            <w:tcBorders>
              <w:top w:val="nil"/>
              <w:left w:val="nil"/>
              <w:bottom w:val="nil"/>
              <w:right w:val="nil"/>
            </w:tcBorders>
            <w:shd w:val="clear" w:color="auto" w:fill="auto"/>
            <w:vAlign w:val="bottom"/>
            <w:hideMark/>
          </w:tcPr>
          <w:p w14:paraId="13ED742F" w14:textId="77777777" w:rsidR="00BF5442" w:rsidRPr="00525654" w:rsidRDefault="00BF5442" w:rsidP="00525654">
            <w:pPr>
              <w:keepLines/>
              <w:suppressAutoHyphens/>
              <w:jc w:val="right"/>
              <w:rPr>
                <w:rFonts w:ascii="Arial" w:hAnsi="Arial" w:cs="Arial"/>
                <w:sz w:val="18"/>
                <w:szCs w:val="18"/>
              </w:rPr>
            </w:pPr>
            <w:r w:rsidRPr="00525654">
              <w:rPr>
                <w:rFonts w:ascii="Arial" w:hAnsi="Arial" w:cs="Arial"/>
                <w:sz w:val="18"/>
                <w:szCs w:val="18"/>
              </w:rPr>
              <w:t>0</w:t>
            </w:r>
          </w:p>
        </w:tc>
        <w:tc>
          <w:tcPr>
            <w:tcW w:w="1289" w:type="dxa"/>
            <w:tcBorders>
              <w:top w:val="nil"/>
              <w:left w:val="nil"/>
              <w:bottom w:val="nil"/>
              <w:right w:val="nil"/>
            </w:tcBorders>
            <w:shd w:val="clear" w:color="auto" w:fill="auto"/>
            <w:noWrap/>
            <w:vAlign w:val="bottom"/>
            <w:hideMark/>
          </w:tcPr>
          <w:p w14:paraId="178EF309" w14:textId="079AA3AD" w:rsidR="00BF5442" w:rsidRPr="00525654" w:rsidRDefault="00640228" w:rsidP="00525654">
            <w:pPr>
              <w:keepLines/>
              <w:suppressAutoHyphens/>
              <w:jc w:val="right"/>
              <w:rPr>
                <w:rFonts w:ascii="Arial" w:hAnsi="Arial" w:cs="Arial"/>
                <w:sz w:val="18"/>
                <w:szCs w:val="18"/>
              </w:rPr>
            </w:pPr>
            <w:r w:rsidRPr="00525654">
              <w:rPr>
                <w:rFonts w:ascii="Arial" w:hAnsi="Arial" w:cs="Arial"/>
                <w:sz w:val="18"/>
                <w:szCs w:val="18"/>
              </w:rPr>
              <w:t>318 943</w:t>
            </w:r>
          </w:p>
        </w:tc>
      </w:tr>
      <w:tr w:rsidR="00BF5442" w:rsidRPr="00525654" w14:paraId="1146B133" w14:textId="77777777" w:rsidTr="00525654">
        <w:trPr>
          <w:cantSplit/>
          <w:trHeight w:val="227"/>
        </w:trPr>
        <w:tc>
          <w:tcPr>
            <w:tcW w:w="5386" w:type="dxa"/>
            <w:tcBorders>
              <w:top w:val="nil"/>
              <w:left w:val="nil"/>
              <w:bottom w:val="nil"/>
              <w:right w:val="nil"/>
            </w:tcBorders>
            <w:shd w:val="clear" w:color="auto" w:fill="auto"/>
            <w:vAlign w:val="bottom"/>
            <w:hideMark/>
          </w:tcPr>
          <w:p w14:paraId="1AD29379" w14:textId="77777777" w:rsidR="00BF5442" w:rsidRPr="00525654" w:rsidRDefault="00BF5442" w:rsidP="00525654">
            <w:pPr>
              <w:keepLines/>
              <w:suppressAutoHyphens/>
              <w:rPr>
                <w:rFonts w:ascii="Arial" w:hAnsi="Arial" w:cs="Arial"/>
                <w:b/>
                <w:bCs/>
                <w:sz w:val="18"/>
                <w:szCs w:val="18"/>
              </w:rPr>
            </w:pPr>
            <w:r w:rsidRPr="00525654">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1B70480D" w14:textId="5285DCB8" w:rsidR="00BF5442" w:rsidRPr="00525654" w:rsidRDefault="00640228" w:rsidP="00525654">
            <w:pPr>
              <w:keepLines/>
              <w:suppressAutoHyphens/>
              <w:jc w:val="right"/>
              <w:rPr>
                <w:rFonts w:ascii="Arial" w:hAnsi="Arial" w:cs="Arial"/>
                <w:b/>
                <w:bCs/>
                <w:sz w:val="18"/>
                <w:szCs w:val="18"/>
              </w:rPr>
            </w:pPr>
            <w:r w:rsidRPr="00525654">
              <w:rPr>
                <w:rFonts w:ascii="Arial" w:hAnsi="Arial" w:cs="Arial"/>
                <w:b/>
                <w:bCs/>
                <w:sz w:val="18"/>
                <w:szCs w:val="18"/>
              </w:rPr>
              <w:t>4 368 059</w:t>
            </w:r>
          </w:p>
        </w:tc>
        <w:tc>
          <w:tcPr>
            <w:tcW w:w="1340" w:type="dxa"/>
            <w:tcBorders>
              <w:top w:val="single" w:sz="4" w:space="0" w:color="auto"/>
              <w:left w:val="nil"/>
              <w:bottom w:val="double" w:sz="6" w:space="0" w:color="auto"/>
              <w:right w:val="nil"/>
            </w:tcBorders>
            <w:shd w:val="clear" w:color="auto" w:fill="auto"/>
            <w:vAlign w:val="bottom"/>
            <w:hideMark/>
          </w:tcPr>
          <w:p w14:paraId="3D88CBF3" w14:textId="11FA06A7" w:rsidR="00BF5442" w:rsidRPr="00525654" w:rsidRDefault="00AF63E7" w:rsidP="00525654">
            <w:pPr>
              <w:keepLines/>
              <w:suppressAutoHyphens/>
              <w:jc w:val="right"/>
              <w:rPr>
                <w:rFonts w:ascii="Arial" w:hAnsi="Arial" w:cs="Arial"/>
                <w:b/>
                <w:bCs/>
                <w:sz w:val="18"/>
                <w:szCs w:val="18"/>
              </w:rPr>
            </w:pPr>
            <w:r w:rsidRPr="00525654">
              <w:rPr>
                <w:rFonts w:ascii="Arial" w:hAnsi="Arial" w:cs="Arial"/>
                <w:b/>
                <w:bCs/>
                <w:sz w:val="18"/>
                <w:szCs w:val="18"/>
              </w:rPr>
              <w:t>27 071</w:t>
            </w:r>
          </w:p>
        </w:tc>
        <w:tc>
          <w:tcPr>
            <w:tcW w:w="1289" w:type="dxa"/>
            <w:tcBorders>
              <w:top w:val="single" w:sz="4" w:space="0" w:color="auto"/>
              <w:left w:val="nil"/>
              <w:bottom w:val="double" w:sz="6" w:space="0" w:color="auto"/>
              <w:right w:val="nil"/>
            </w:tcBorders>
            <w:shd w:val="clear" w:color="auto" w:fill="auto"/>
            <w:vAlign w:val="bottom"/>
            <w:hideMark/>
          </w:tcPr>
          <w:p w14:paraId="44051014" w14:textId="74715383" w:rsidR="00BF5442" w:rsidRPr="00525654" w:rsidRDefault="00640228" w:rsidP="00525654">
            <w:pPr>
              <w:keepLines/>
              <w:suppressAutoHyphens/>
              <w:jc w:val="right"/>
              <w:rPr>
                <w:rFonts w:ascii="Arial" w:hAnsi="Arial" w:cs="Arial"/>
                <w:b/>
                <w:bCs/>
                <w:sz w:val="18"/>
                <w:szCs w:val="18"/>
              </w:rPr>
            </w:pPr>
            <w:r w:rsidRPr="00525654">
              <w:rPr>
                <w:rFonts w:ascii="Arial" w:hAnsi="Arial" w:cs="Arial"/>
                <w:b/>
                <w:bCs/>
                <w:sz w:val="18"/>
                <w:szCs w:val="18"/>
              </w:rPr>
              <w:t>4 395 130</w:t>
            </w:r>
          </w:p>
        </w:tc>
      </w:tr>
      <w:bookmarkEnd w:id="22"/>
    </w:tbl>
    <w:p w14:paraId="4BD98824" w14:textId="397DB7AC" w:rsidR="005C33EE" w:rsidRPr="009133FE" w:rsidRDefault="005C33EE" w:rsidP="00525654">
      <w:pPr>
        <w:pStyle w:val="odstavec"/>
        <w:keepLines/>
        <w:suppressAutoHyphens/>
        <w:ind w:left="425"/>
      </w:pPr>
    </w:p>
    <w:p w14:paraId="0D9A3730" w14:textId="77777777" w:rsidR="005C33EE" w:rsidRPr="009133FE" w:rsidRDefault="005C33EE" w:rsidP="00525654">
      <w:pPr>
        <w:pStyle w:val="odstavec"/>
        <w:keepLines/>
        <w:suppressAutoHyphens/>
        <w:ind w:left="425"/>
      </w:pPr>
    </w:p>
    <w:bookmarkEnd w:id="21"/>
    <w:p w14:paraId="3999D626" w14:textId="77777777" w:rsidR="00F04CE9" w:rsidRPr="009133FE" w:rsidRDefault="00925889" w:rsidP="00525654">
      <w:pPr>
        <w:pStyle w:val="odstavec"/>
        <w:keepLines/>
        <w:suppressAutoHyphens/>
        <w:ind w:left="425"/>
      </w:pPr>
      <w:r w:rsidRPr="009133FE">
        <w:t>Informácie za predchádzajúce účtovné obdobie sú uvedené v nasledujúcej tabuľke:</w:t>
      </w:r>
    </w:p>
    <w:p w14:paraId="359DD0DF" w14:textId="67449E25" w:rsidR="00BF5442" w:rsidRPr="009133FE" w:rsidRDefault="00BF5442" w:rsidP="00525654">
      <w:pPr>
        <w:pStyle w:val="odstavec"/>
        <w:keepLines/>
        <w:suppressAutoHyphens/>
        <w:ind w:left="425"/>
      </w:pPr>
      <w:bookmarkStart w:id="23" w:name="FWT_T15b"/>
    </w:p>
    <w:tbl>
      <w:tblPr>
        <w:tblW w:w="9212" w:type="dxa"/>
        <w:tblInd w:w="425" w:type="dxa"/>
        <w:tblLayout w:type="fixed"/>
        <w:tblCellMar>
          <w:left w:w="28" w:type="dxa"/>
          <w:right w:w="28" w:type="dxa"/>
        </w:tblCellMar>
        <w:tblLook w:val="04A0" w:firstRow="1" w:lastRow="0" w:firstColumn="1" w:lastColumn="0" w:noHBand="0" w:noVBand="1"/>
      </w:tblPr>
      <w:tblGrid>
        <w:gridCol w:w="5302"/>
        <w:gridCol w:w="1320"/>
        <w:gridCol w:w="1320"/>
        <w:gridCol w:w="1270"/>
      </w:tblGrid>
      <w:tr w:rsidR="00E26016" w:rsidRPr="00525654" w14:paraId="638F486F" w14:textId="77777777" w:rsidTr="00525654">
        <w:trPr>
          <w:cantSplit/>
          <w:trHeight w:val="227"/>
        </w:trPr>
        <w:tc>
          <w:tcPr>
            <w:tcW w:w="5386" w:type="dxa"/>
            <w:tcBorders>
              <w:top w:val="nil"/>
              <w:left w:val="nil"/>
              <w:bottom w:val="single" w:sz="4" w:space="0" w:color="auto"/>
              <w:right w:val="nil"/>
            </w:tcBorders>
            <w:shd w:val="clear" w:color="auto" w:fill="auto"/>
            <w:vAlign w:val="bottom"/>
            <w:hideMark/>
          </w:tcPr>
          <w:p w14:paraId="1C34B46D" w14:textId="77777777" w:rsidR="00E26016" w:rsidRPr="00525654" w:rsidRDefault="00E26016" w:rsidP="00525654">
            <w:pPr>
              <w:keepLines/>
              <w:suppressAutoHyphens/>
              <w:rPr>
                <w:rFonts w:ascii="Arial" w:hAnsi="Arial" w:cs="Arial"/>
                <w:b/>
                <w:bCs/>
                <w:sz w:val="18"/>
                <w:szCs w:val="18"/>
              </w:rPr>
            </w:pPr>
            <w:r w:rsidRPr="00525654">
              <w:rPr>
                <w:rFonts w:ascii="Arial" w:hAnsi="Arial" w:cs="Arial"/>
                <w:b/>
                <w:bCs/>
                <w:sz w:val="18"/>
                <w:szCs w:val="18"/>
              </w:rPr>
              <w:t>NÁZOV POLOŽKY</w:t>
            </w:r>
          </w:p>
        </w:tc>
        <w:tc>
          <w:tcPr>
            <w:tcW w:w="1340" w:type="dxa"/>
            <w:tcBorders>
              <w:top w:val="nil"/>
              <w:left w:val="nil"/>
              <w:bottom w:val="single" w:sz="4" w:space="0" w:color="auto"/>
              <w:right w:val="nil"/>
            </w:tcBorders>
            <w:shd w:val="clear" w:color="auto" w:fill="auto"/>
            <w:vAlign w:val="bottom"/>
            <w:hideMark/>
          </w:tcPr>
          <w:p w14:paraId="2CFA7445" w14:textId="77777777" w:rsidR="00E26016" w:rsidRPr="00525654" w:rsidRDefault="00E26016" w:rsidP="00525654">
            <w:pPr>
              <w:keepLines/>
              <w:suppressAutoHyphens/>
              <w:jc w:val="center"/>
              <w:rPr>
                <w:rFonts w:ascii="Arial" w:hAnsi="Arial" w:cs="Arial"/>
                <w:b/>
                <w:bCs/>
                <w:sz w:val="18"/>
                <w:szCs w:val="18"/>
              </w:rPr>
            </w:pPr>
            <w:r w:rsidRPr="00525654">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1F4B3729" w14:textId="77777777" w:rsidR="00E26016" w:rsidRPr="00525654" w:rsidRDefault="00E26016" w:rsidP="00525654">
            <w:pPr>
              <w:keepLines/>
              <w:suppressAutoHyphens/>
              <w:jc w:val="center"/>
              <w:rPr>
                <w:rFonts w:ascii="Arial" w:hAnsi="Arial" w:cs="Arial"/>
                <w:b/>
                <w:bCs/>
                <w:sz w:val="18"/>
                <w:szCs w:val="18"/>
              </w:rPr>
            </w:pPr>
            <w:r w:rsidRPr="00525654">
              <w:rPr>
                <w:rFonts w:ascii="Arial" w:hAnsi="Arial" w:cs="Arial"/>
                <w:b/>
                <w:bCs/>
                <w:sz w:val="18"/>
                <w:szCs w:val="18"/>
              </w:rPr>
              <w:t>Po lehote splatnosti</w:t>
            </w:r>
          </w:p>
        </w:tc>
        <w:tc>
          <w:tcPr>
            <w:tcW w:w="1289" w:type="dxa"/>
            <w:tcBorders>
              <w:top w:val="nil"/>
              <w:left w:val="nil"/>
              <w:bottom w:val="single" w:sz="4" w:space="0" w:color="auto"/>
              <w:right w:val="nil"/>
            </w:tcBorders>
            <w:shd w:val="clear" w:color="auto" w:fill="auto"/>
            <w:vAlign w:val="bottom"/>
            <w:hideMark/>
          </w:tcPr>
          <w:p w14:paraId="238FED4C" w14:textId="77777777" w:rsidR="00E26016" w:rsidRPr="00525654" w:rsidRDefault="00E26016" w:rsidP="00525654">
            <w:pPr>
              <w:keepLines/>
              <w:suppressAutoHyphens/>
              <w:jc w:val="center"/>
              <w:rPr>
                <w:rFonts w:ascii="Arial" w:hAnsi="Arial" w:cs="Arial"/>
                <w:b/>
                <w:bCs/>
                <w:sz w:val="18"/>
                <w:szCs w:val="18"/>
              </w:rPr>
            </w:pPr>
            <w:r w:rsidRPr="00525654">
              <w:rPr>
                <w:rFonts w:ascii="Arial" w:hAnsi="Arial" w:cs="Arial"/>
                <w:b/>
                <w:bCs/>
                <w:sz w:val="18"/>
                <w:szCs w:val="18"/>
              </w:rPr>
              <w:t>Pohľadávky spolu</w:t>
            </w:r>
          </w:p>
        </w:tc>
      </w:tr>
      <w:tr w:rsidR="00E26016" w:rsidRPr="00525654" w14:paraId="5F0291F7" w14:textId="77777777" w:rsidTr="00525654">
        <w:trPr>
          <w:cantSplit/>
          <w:trHeight w:val="227"/>
        </w:trPr>
        <w:tc>
          <w:tcPr>
            <w:tcW w:w="5386" w:type="dxa"/>
            <w:tcBorders>
              <w:top w:val="nil"/>
              <w:left w:val="nil"/>
              <w:right w:val="nil"/>
            </w:tcBorders>
            <w:shd w:val="clear" w:color="auto" w:fill="auto"/>
            <w:vAlign w:val="bottom"/>
          </w:tcPr>
          <w:p w14:paraId="0ADAC3A3" w14:textId="77777777" w:rsidR="00E26016" w:rsidRPr="00525654" w:rsidRDefault="00E26016" w:rsidP="00525654">
            <w:pPr>
              <w:keepLines/>
              <w:suppressAutoHyphens/>
              <w:rPr>
                <w:rFonts w:ascii="Arial" w:hAnsi="Arial" w:cs="Arial"/>
                <w:sz w:val="18"/>
                <w:szCs w:val="18"/>
              </w:rPr>
            </w:pPr>
          </w:p>
        </w:tc>
        <w:tc>
          <w:tcPr>
            <w:tcW w:w="1340" w:type="dxa"/>
            <w:tcBorders>
              <w:top w:val="nil"/>
              <w:left w:val="nil"/>
              <w:right w:val="nil"/>
            </w:tcBorders>
            <w:shd w:val="clear" w:color="auto" w:fill="auto"/>
            <w:vAlign w:val="bottom"/>
          </w:tcPr>
          <w:p w14:paraId="058FFA9E" w14:textId="77777777" w:rsidR="00E26016" w:rsidRPr="00525654" w:rsidRDefault="00E26016" w:rsidP="00525654">
            <w:pPr>
              <w:keepLines/>
              <w:suppressAutoHyphens/>
              <w:jc w:val="right"/>
              <w:rPr>
                <w:rFonts w:ascii="Arial" w:hAnsi="Arial" w:cs="Arial"/>
                <w:sz w:val="18"/>
                <w:szCs w:val="18"/>
              </w:rPr>
            </w:pPr>
          </w:p>
        </w:tc>
        <w:tc>
          <w:tcPr>
            <w:tcW w:w="1340" w:type="dxa"/>
            <w:tcBorders>
              <w:top w:val="nil"/>
              <w:left w:val="nil"/>
              <w:right w:val="nil"/>
            </w:tcBorders>
            <w:shd w:val="clear" w:color="auto" w:fill="auto"/>
            <w:vAlign w:val="bottom"/>
          </w:tcPr>
          <w:p w14:paraId="7F8E2DED" w14:textId="77777777" w:rsidR="00E26016" w:rsidRPr="00525654" w:rsidRDefault="00E26016" w:rsidP="00525654">
            <w:pPr>
              <w:keepLines/>
              <w:suppressAutoHyphens/>
              <w:jc w:val="right"/>
              <w:rPr>
                <w:rFonts w:ascii="Arial" w:hAnsi="Arial" w:cs="Arial"/>
                <w:sz w:val="18"/>
                <w:szCs w:val="18"/>
              </w:rPr>
            </w:pPr>
          </w:p>
        </w:tc>
        <w:tc>
          <w:tcPr>
            <w:tcW w:w="1289" w:type="dxa"/>
            <w:tcBorders>
              <w:top w:val="nil"/>
              <w:left w:val="nil"/>
              <w:right w:val="nil"/>
            </w:tcBorders>
            <w:shd w:val="clear" w:color="auto" w:fill="auto"/>
            <w:vAlign w:val="bottom"/>
          </w:tcPr>
          <w:p w14:paraId="0C84D596" w14:textId="77777777" w:rsidR="00E26016" w:rsidRPr="00525654" w:rsidRDefault="00E26016" w:rsidP="00525654">
            <w:pPr>
              <w:keepLines/>
              <w:suppressAutoHyphens/>
              <w:jc w:val="right"/>
              <w:rPr>
                <w:rFonts w:ascii="Arial" w:hAnsi="Arial" w:cs="Arial"/>
                <w:sz w:val="18"/>
                <w:szCs w:val="18"/>
              </w:rPr>
            </w:pPr>
          </w:p>
        </w:tc>
      </w:tr>
      <w:tr w:rsidR="00E26016" w:rsidRPr="00525654" w14:paraId="29FC2102" w14:textId="77777777" w:rsidTr="00525654">
        <w:trPr>
          <w:cantSplit/>
          <w:trHeight w:val="227"/>
        </w:trPr>
        <w:tc>
          <w:tcPr>
            <w:tcW w:w="5386" w:type="dxa"/>
            <w:tcBorders>
              <w:left w:val="nil"/>
              <w:bottom w:val="nil"/>
              <w:right w:val="nil"/>
            </w:tcBorders>
            <w:shd w:val="clear" w:color="auto" w:fill="auto"/>
            <w:vAlign w:val="bottom"/>
            <w:hideMark/>
          </w:tcPr>
          <w:p w14:paraId="00A68C99" w14:textId="77777777" w:rsidR="00E26016" w:rsidRPr="00525654" w:rsidRDefault="00E26016" w:rsidP="00525654">
            <w:pPr>
              <w:keepLines/>
              <w:suppressAutoHyphens/>
              <w:rPr>
                <w:rFonts w:ascii="Arial" w:hAnsi="Arial" w:cs="Arial"/>
                <w:b/>
                <w:bCs/>
                <w:sz w:val="18"/>
                <w:szCs w:val="18"/>
              </w:rPr>
            </w:pPr>
            <w:r w:rsidRPr="00525654">
              <w:rPr>
                <w:rFonts w:ascii="Arial" w:hAnsi="Arial" w:cs="Arial"/>
                <w:b/>
                <w:bCs/>
                <w:sz w:val="18"/>
                <w:szCs w:val="18"/>
              </w:rPr>
              <w:t>Krátkodobé pohľadávky z obchodného styku, z toho:</w:t>
            </w:r>
          </w:p>
        </w:tc>
        <w:tc>
          <w:tcPr>
            <w:tcW w:w="1340" w:type="dxa"/>
            <w:tcBorders>
              <w:left w:val="nil"/>
              <w:bottom w:val="single" w:sz="8" w:space="0" w:color="auto"/>
              <w:right w:val="nil"/>
            </w:tcBorders>
            <w:shd w:val="clear" w:color="auto" w:fill="auto"/>
            <w:vAlign w:val="bottom"/>
            <w:hideMark/>
          </w:tcPr>
          <w:p w14:paraId="106C7139" w14:textId="1D19DAAD" w:rsidR="00E26016" w:rsidRPr="00525654" w:rsidRDefault="000D3A6D" w:rsidP="00525654">
            <w:pPr>
              <w:keepLines/>
              <w:suppressAutoHyphens/>
              <w:jc w:val="right"/>
              <w:rPr>
                <w:rFonts w:ascii="Arial" w:hAnsi="Arial" w:cs="Arial"/>
                <w:b/>
                <w:bCs/>
                <w:sz w:val="18"/>
                <w:szCs w:val="18"/>
              </w:rPr>
            </w:pPr>
            <w:r w:rsidRPr="00525654">
              <w:rPr>
                <w:rFonts w:ascii="Arial" w:hAnsi="Arial" w:cs="Arial"/>
                <w:b/>
                <w:bCs/>
                <w:sz w:val="18"/>
                <w:szCs w:val="18"/>
              </w:rPr>
              <w:t>2 744 058</w:t>
            </w:r>
          </w:p>
        </w:tc>
        <w:tc>
          <w:tcPr>
            <w:tcW w:w="1340" w:type="dxa"/>
            <w:tcBorders>
              <w:left w:val="nil"/>
              <w:bottom w:val="single" w:sz="8" w:space="0" w:color="auto"/>
              <w:right w:val="nil"/>
            </w:tcBorders>
            <w:shd w:val="clear" w:color="auto" w:fill="auto"/>
            <w:vAlign w:val="bottom"/>
            <w:hideMark/>
          </w:tcPr>
          <w:p w14:paraId="2B404E8F" w14:textId="03E6EE0D" w:rsidR="00E26016" w:rsidRPr="00525654" w:rsidRDefault="000D3A6D" w:rsidP="00525654">
            <w:pPr>
              <w:keepLines/>
              <w:suppressAutoHyphens/>
              <w:jc w:val="right"/>
              <w:rPr>
                <w:rFonts w:ascii="Arial" w:hAnsi="Arial" w:cs="Arial"/>
                <w:b/>
                <w:bCs/>
                <w:sz w:val="18"/>
                <w:szCs w:val="18"/>
              </w:rPr>
            </w:pPr>
            <w:r w:rsidRPr="00525654">
              <w:rPr>
                <w:rFonts w:ascii="Arial" w:hAnsi="Arial" w:cs="Arial"/>
                <w:b/>
                <w:bCs/>
                <w:sz w:val="18"/>
                <w:szCs w:val="18"/>
              </w:rPr>
              <w:t>119 769</w:t>
            </w:r>
          </w:p>
        </w:tc>
        <w:tc>
          <w:tcPr>
            <w:tcW w:w="1289" w:type="dxa"/>
            <w:tcBorders>
              <w:left w:val="nil"/>
              <w:bottom w:val="single" w:sz="8" w:space="0" w:color="auto"/>
              <w:right w:val="nil"/>
            </w:tcBorders>
            <w:shd w:val="clear" w:color="auto" w:fill="auto"/>
            <w:vAlign w:val="bottom"/>
            <w:hideMark/>
          </w:tcPr>
          <w:p w14:paraId="5D12816D" w14:textId="4D471BF9" w:rsidR="00E26016" w:rsidRPr="00525654" w:rsidRDefault="000D3A6D" w:rsidP="00525654">
            <w:pPr>
              <w:keepLines/>
              <w:suppressAutoHyphens/>
              <w:jc w:val="right"/>
              <w:rPr>
                <w:rFonts w:ascii="Arial" w:hAnsi="Arial" w:cs="Arial"/>
                <w:b/>
                <w:bCs/>
                <w:sz w:val="18"/>
                <w:szCs w:val="18"/>
              </w:rPr>
            </w:pPr>
            <w:r w:rsidRPr="00525654">
              <w:rPr>
                <w:rFonts w:ascii="Arial" w:hAnsi="Arial" w:cs="Arial"/>
                <w:b/>
                <w:bCs/>
                <w:sz w:val="18"/>
                <w:szCs w:val="18"/>
              </w:rPr>
              <w:t>2 863 827</w:t>
            </w:r>
          </w:p>
        </w:tc>
      </w:tr>
      <w:tr w:rsidR="00E26016" w:rsidRPr="00525654" w14:paraId="574C0AD3" w14:textId="77777777" w:rsidTr="00525654">
        <w:trPr>
          <w:cantSplit/>
          <w:trHeight w:val="227"/>
        </w:trPr>
        <w:tc>
          <w:tcPr>
            <w:tcW w:w="5386" w:type="dxa"/>
            <w:tcBorders>
              <w:top w:val="nil"/>
              <w:left w:val="nil"/>
              <w:bottom w:val="nil"/>
              <w:right w:val="nil"/>
            </w:tcBorders>
            <w:shd w:val="clear" w:color="auto" w:fill="auto"/>
            <w:vAlign w:val="bottom"/>
            <w:hideMark/>
          </w:tcPr>
          <w:p w14:paraId="488B02D2" w14:textId="77777777" w:rsidR="00E26016" w:rsidRPr="00525654" w:rsidRDefault="00E26016" w:rsidP="00525654">
            <w:pPr>
              <w:keepLines/>
              <w:suppressAutoHyphens/>
              <w:rPr>
                <w:rFonts w:ascii="Arial" w:hAnsi="Arial" w:cs="Arial"/>
                <w:sz w:val="18"/>
                <w:szCs w:val="18"/>
              </w:rPr>
            </w:pPr>
            <w:r w:rsidRPr="00525654">
              <w:rPr>
                <w:rFonts w:ascii="Arial" w:hAnsi="Arial" w:cs="Arial"/>
                <w:sz w:val="18"/>
                <w:szCs w:val="18"/>
              </w:rPr>
              <w:t>Pohľadávky voči prepojeným účtovným jednotkám</w:t>
            </w:r>
          </w:p>
        </w:tc>
        <w:tc>
          <w:tcPr>
            <w:tcW w:w="1340" w:type="dxa"/>
            <w:tcBorders>
              <w:top w:val="single" w:sz="8" w:space="0" w:color="auto"/>
              <w:left w:val="nil"/>
              <w:bottom w:val="nil"/>
              <w:right w:val="nil"/>
            </w:tcBorders>
            <w:shd w:val="clear" w:color="auto" w:fill="auto"/>
            <w:vAlign w:val="bottom"/>
            <w:hideMark/>
          </w:tcPr>
          <w:p w14:paraId="17F81BDE" w14:textId="3C090296" w:rsidR="00E26016" w:rsidRPr="00525654" w:rsidRDefault="000D3A6D" w:rsidP="00525654">
            <w:pPr>
              <w:keepLines/>
              <w:suppressAutoHyphens/>
              <w:jc w:val="right"/>
              <w:rPr>
                <w:rFonts w:ascii="Arial" w:hAnsi="Arial" w:cs="Arial"/>
                <w:sz w:val="18"/>
                <w:szCs w:val="18"/>
              </w:rPr>
            </w:pPr>
            <w:r w:rsidRPr="00525654">
              <w:rPr>
                <w:rFonts w:ascii="Arial" w:hAnsi="Arial" w:cs="Arial"/>
                <w:sz w:val="18"/>
                <w:szCs w:val="18"/>
              </w:rPr>
              <w:t>2 740 111</w:t>
            </w:r>
          </w:p>
        </w:tc>
        <w:tc>
          <w:tcPr>
            <w:tcW w:w="1340" w:type="dxa"/>
            <w:tcBorders>
              <w:top w:val="single" w:sz="8" w:space="0" w:color="auto"/>
              <w:left w:val="nil"/>
              <w:bottom w:val="nil"/>
              <w:right w:val="nil"/>
            </w:tcBorders>
            <w:shd w:val="clear" w:color="auto" w:fill="auto"/>
            <w:vAlign w:val="bottom"/>
            <w:hideMark/>
          </w:tcPr>
          <w:p w14:paraId="2451C481" w14:textId="40B51A3F" w:rsidR="00E26016" w:rsidRPr="00525654" w:rsidRDefault="000D3A6D" w:rsidP="00525654">
            <w:pPr>
              <w:keepLines/>
              <w:suppressAutoHyphens/>
              <w:jc w:val="right"/>
              <w:rPr>
                <w:rFonts w:ascii="Arial" w:hAnsi="Arial" w:cs="Arial"/>
                <w:sz w:val="18"/>
                <w:szCs w:val="18"/>
              </w:rPr>
            </w:pPr>
            <w:r w:rsidRPr="00525654">
              <w:rPr>
                <w:rFonts w:ascii="Arial" w:hAnsi="Arial" w:cs="Arial"/>
                <w:sz w:val="18"/>
                <w:szCs w:val="18"/>
              </w:rPr>
              <w:t>119 769</w:t>
            </w:r>
          </w:p>
        </w:tc>
        <w:tc>
          <w:tcPr>
            <w:tcW w:w="1289" w:type="dxa"/>
            <w:tcBorders>
              <w:top w:val="single" w:sz="8" w:space="0" w:color="auto"/>
              <w:left w:val="nil"/>
              <w:bottom w:val="nil"/>
              <w:right w:val="nil"/>
            </w:tcBorders>
            <w:shd w:val="clear" w:color="auto" w:fill="auto"/>
            <w:noWrap/>
            <w:vAlign w:val="bottom"/>
            <w:hideMark/>
          </w:tcPr>
          <w:p w14:paraId="6FEC4CD2" w14:textId="7EBCAFFC" w:rsidR="00E26016" w:rsidRPr="00525654" w:rsidRDefault="000D3A6D" w:rsidP="00525654">
            <w:pPr>
              <w:keepLines/>
              <w:suppressAutoHyphens/>
              <w:jc w:val="right"/>
              <w:rPr>
                <w:rFonts w:ascii="Arial" w:hAnsi="Arial" w:cs="Arial"/>
                <w:sz w:val="18"/>
                <w:szCs w:val="18"/>
              </w:rPr>
            </w:pPr>
            <w:r w:rsidRPr="00525654">
              <w:rPr>
                <w:rFonts w:ascii="Arial" w:hAnsi="Arial" w:cs="Arial"/>
                <w:sz w:val="18"/>
                <w:szCs w:val="18"/>
              </w:rPr>
              <w:t>2 859 880</w:t>
            </w:r>
          </w:p>
        </w:tc>
      </w:tr>
      <w:tr w:rsidR="00E26016" w:rsidRPr="00525654" w14:paraId="25F30BAD" w14:textId="77777777" w:rsidTr="00525654">
        <w:trPr>
          <w:cantSplit/>
          <w:trHeight w:val="227"/>
        </w:trPr>
        <w:tc>
          <w:tcPr>
            <w:tcW w:w="5386" w:type="dxa"/>
            <w:tcBorders>
              <w:top w:val="nil"/>
              <w:left w:val="nil"/>
              <w:right w:val="nil"/>
            </w:tcBorders>
            <w:shd w:val="clear" w:color="auto" w:fill="auto"/>
            <w:vAlign w:val="bottom"/>
            <w:hideMark/>
          </w:tcPr>
          <w:p w14:paraId="1BB51A71" w14:textId="77777777" w:rsidR="00E26016" w:rsidRPr="00525654" w:rsidRDefault="00E26016" w:rsidP="00525654">
            <w:pPr>
              <w:keepLines/>
              <w:suppressAutoHyphens/>
              <w:rPr>
                <w:rFonts w:ascii="Arial" w:hAnsi="Arial" w:cs="Arial"/>
                <w:sz w:val="18"/>
                <w:szCs w:val="18"/>
              </w:rPr>
            </w:pPr>
            <w:r w:rsidRPr="00525654">
              <w:rPr>
                <w:rFonts w:ascii="Arial" w:hAnsi="Arial" w:cs="Arial"/>
                <w:sz w:val="18"/>
                <w:szCs w:val="18"/>
              </w:rPr>
              <w:t>Ostatné pohľadávky z obchodného styku</w:t>
            </w:r>
          </w:p>
        </w:tc>
        <w:tc>
          <w:tcPr>
            <w:tcW w:w="1340" w:type="dxa"/>
            <w:tcBorders>
              <w:top w:val="nil"/>
              <w:left w:val="nil"/>
              <w:right w:val="nil"/>
            </w:tcBorders>
            <w:shd w:val="clear" w:color="auto" w:fill="auto"/>
            <w:vAlign w:val="bottom"/>
            <w:hideMark/>
          </w:tcPr>
          <w:p w14:paraId="0DC41AF9" w14:textId="27B8533B" w:rsidR="00E26016" w:rsidRPr="00525654" w:rsidRDefault="000D3A6D" w:rsidP="00525654">
            <w:pPr>
              <w:keepLines/>
              <w:suppressAutoHyphens/>
              <w:jc w:val="right"/>
              <w:rPr>
                <w:rFonts w:ascii="Arial" w:hAnsi="Arial" w:cs="Arial"/>
                <w:sz w:val="18"/>
                <w:szCs w:val="18"/>
              </w:rPr>
            </w:pPr>
            <w:r w:rsidRPr="00525654">
              <w:rPr>
                <w:rFonts w:ascii="Arial" w:hAnsi="Arial" w:cs="Arial"/>
                <w:sz w:val="18"/>
                <w:szCs w:val="18"/>
              </w:rPr>
              <w:t>3 947</w:t>
            </w:r>
          </w:p>
        </w:tc>
        <w:tc>
          <w:tcPr>
            <w:tcW w:w="1340" w:type="dxa"/>
            <w:tcBorders>
              <w:top w:val="nil"/>
              <w:left w:val="nil"/>
              <w:right w:val="nil"/>
            </w:tcBorders>
            <w:shd w:val="clear" w:color="auto" w:fill="auto"/>
            <w:vAlign w:val="bottom"/>
            <w:hideMark/>
          </w:tcPr>
          <w:p w14:paraId="374B8598" w14:textId="77777777" w:rsidR="00E26016" w:rsidRPr="00525654" w:rsidRDefault="00E26016" w:rsidP="00525654">
            <w:pPr>
              <w:keepLines/>
              <w:suppressAutoHyphens/>
              <w:jc w:val="right"/>
              <w:rPr>
                <w:rFonts w:ascii="Arial" w:hAnsi="Arial" w:cs="Arial"/>
                <w:sz w:val="18"/>
                <w:szCs w:val="18"/>
              </w:rPr>
            </w:pPr>
            <w:r w:rsidRPr="00525654">
              <w:rPr>
                <w:rFonts w:ascii="Arial" w:hAnsi="Arial" w:cs="Arial"/>
                <w:sz w:val="18"/>
                <w:szCs w:val="18"/>
              </w:rPr>
              <w:t>0</w:t>
            </w:r>
          </w:p>
        </w:tc>
        <w:tc>
          <w:tcPr>
            <w:tcW w:w="1289" w:type="dxa"/>
            <w:tcBorders>
              <w:top w:val="nil"/>
              <w:left w:val="nil"/>
              <w:right w:val="nil"/>
            </w:tcBorders>
            <w:shd w:val="clear" w:color="auto" w:fill="auto"/>
            <w:noWrap/>
            <w:vAlign w:val="bottom"/>
            <w:hideMark/>
          </w:tcPr>
          <w:p w14:paraId="6750E877" w14:textId="655DBB80" w:rsidR="00E26016" w:rsidRPr="00525654" w:rsidRDefault="000D3A6D" w:rsidP="00525654">
            <w:pPr>
              <w:keepLines/>
              <w:suppressAutoHyphens/>
              <w:jc w:val="right"/>
              <w:rPr>
                <w:rFonts w:ascii="Arial" w:hAnsi="Arial" w:cs="Arial"/>
                <w:sz w:val="18"/>
                <w:szCs w:val="18"/>
              </w:rPr>
            </w:pPr>
            <w:r w:rsidRPr="00525654">
              <w:rPr>
                <w:rFonts w:ascii="Arial" w:hAnsi="Arial" w:cs="Arial"/>
                <w:sz w:val="18"/>
                <w:szCs w:val="18"/>
              </w:rPr>
              <w:t>3 947</w:t>
            </w:r>
          </w:p>
        </w:tc>
      </w:tr>
      <w:tr w:rsidR="00E26016" w:rsidRPr="00525654" w14:paraId="32D1C817" w14:textId="77777777" w:rsidTr="00525654">
        <w:trPr>
          <w:cantSplit/>
          <w:trHeight w:val="227"/>
        </w:trPr>
        <w:tc>
          <w:tcPr>
            <w:tcW w:w="5386" w:type="dxa"/>
            <w:tcBorders>
              <w:top w:val="nil"/>
              <w:left w:val="nil"/>
              <w:right w:val="nil"/>
            </w:tcBorders>
            <w:shd w:val="clear" w:color="auto" w:fill="auto"/>
            <w:vAlign w:val="bottom"/>
          </w:tcPr>
          <w:p w14:paraId="7813BBA5" w14:textId="77777777" w:rsidR="00E26016" w:rsidRPr="00525654" w:rsidRDefault="00E26016" w:rsidP="00525654">
            <w:pPr>
              <w:keepLines/>
              <w:suppressAutoHyphens/>
              <w:rPr>
                <w:rFonts w:ascii="Arial" w:hAnsi="Arial" w:cs="Arial"/>
                <w:sz w:val="18"/>
                <w:szCs w:val="18"/>
              </w:rPr>
            </w:pPr>
          </w:p>
        </w:tc>
        <w:tc>
          <w:tcPr>
            <w:tcW w:w="1340" w:type="dxa"/>
            <w:tcBorders>
              <w:top w:val="nil"/>
              <w:left w:val="nil"/>
              <w:right w:val="nil"/>
            </w:tcBorders>
            <w:shd w:val="clear" w:color="auto" w:fill="auto"/>
            <w:vAlign w:val="bottom"/>
          </w:tcPr>
          <w:p w14:paraId="281293F1" w14:textId="77777777" w:rsidR="00E26016" w:rsidRPr="00525654" w:rsidRDefault="00E26016" w:rsidP="00525654">
            <w:pPr>
              <w:keepLines/>
              <w:suppressAutoHyphens/>
              <w:jc w:val="right"/>
              <w:rPr>
                <w:rFonts w:ascii="Arial" w:hAnsi="Arial" w:cs="Arial"/>
                <w:sz w:val="18"/>
                <w:szCs w:val="18"/>
              </w:rPr>
            </w:pPr>
          </w:p>
        </w:tc>
        <w:tc>
          <w:tcPr>
            <w:tcW w:w="1340" w:type="dxa"/>
            <w:tcBorders>
              <w:top w:val="nil"/>
              <w:left w:val="nil"/>
              <w:right w:val="nil"/>
            </w:tcBorders>
            <w:shd w:val="clear" w:color="auto" w:fill="auto"/>
            <w:vAlign w:val="bottom"/>
          </w:tcPr>
          <w:p w14:paraId="6BC246B6" w14:textId="77777777" w:rsidR="00E26016" w:rsidRPr="00525654" w:rsidRDefault="00E26016" w:rsidP="00525654">
            <w:pPr>
              <w:keepLines/>
              <w:suppressAutoHyphens/>
              <w:jc w:val="right"/>
              <w:rPr>
                <w:rFonts w:ascii="Arial" w:hAnsi="Arial" w:cs="Arial"/>
                <w:sz w:val="18"/>
                <w:szCs w:val="18"/>
              </w:rPr>
            </w:pPr>
          </w:p>
        </w:tc>
        <w:tc>
          <w:tcPr>
            <w:tcW w:w="1289" w:type="dxa"/>
            <w:tcBorders>
              <w:top w:val="nil"/>
              <w:left w:val="nil"/>
              <w:right w:val="nil"/>
            </w:tcBorders>
            <w:shd w:val="clear" w:color="auto" w:fill="auto"/>
            <w:noWrap/>
            <w:vAlign w:val="bottom"/>
          </w:tcPr>
          <w:p w14:paraId="171F9CDF" w14:textId="77777777" w:rsidR="00E26016" w:rsidRPr="00525654" w:rsidRDefault="00E26016" w:rsidP="00525654">
            <w:pPr>
              <w:keepLines/>
              <w:suppressAutoHyphens/>
              <w:jc w:val="right"/>
              <w:rPr>
                <w:rFonts w:ascii="Arial" w:hAnsi="Arial" w:cs="Arial"/>
                <w:sz w:val="18"/>
                <w:szCs w:val="18"/>
              </w:rPr>
            </w:pPr>
          </w:p>
        </w:tc>
      </w:tr>
      <w:tr w:rsidR="00E26016" w:rsidRPr="00525654" w14:paraId="4B75D9B9" w14:textId="77777777" w:rsidTr="00525654">
        <w:trPr>
          <w:cantSplit/>
          <w:trHeight w:val="227"/>
        </w:trPr>
        <w:tc>
          <w:tcPr>
            <w:tcW w:w="5386" w:type="dxa"/>
            <w:tcBorders>
              <w:left w:val="nil"/>
              <w:bottom w:val="nil"/>
              <w:right w:val="nil"/>
            </w:tcBorders>
            <w:shd w:val="clear" w:color="auto" w:fill="auto"/>
            <w:vAlign w:val="bottom"/>
            <w:hideMark/>
          </w:tcPr>
          <w:p w14:paraId="34F5F339" w14:textId="77777777" w:rsidR="00E26016" w:rsidRPr="00525654" w:rsidRDefault="00E26016" w:rsidP="00525654">
            <w:pPr>
              <w:keepLines/>
              <w:suppressAutoHyphens/>
              <w:rPr>
                <w:rFonts w:ascii="Arial" w:hAnsi="Arial" w:cs="Arial"/>
                <w:b/>
                <w:bCs/>
                <w:sz w:val="18"/>
                <w:szCs w:val="18"/>
              </w:rPr>
            </w:pPr>
            <w:r w:rsidRPr="00525654">
              <w:rPr>
                <w:rFonts w:ascii="Arial" w:hAnsi="Arial" w:cs="Arial"/>
                <w:b/>
                <w:bCs/>
                <w:sz w:val="18"/>
                <w:szCs w:val="18"/>
              </w:rPr>
              <w:t>Ostatné krátkodobé pohľadávky, z toho:</w:t>
            </w:r>
          </w:p>
        </w:tc>
        <w:tc>
          <w:tcPr>
            <w:tcW w:w="1340" w:type="dxa"/>
            <w:tcBorders>
              <w:left w:val="nil"/>
              <w:bottom w:val="single" w:sz="8" w:space="0" w:color="auto"/>
              <w:right w:val="nil"/>
            </w:tcBorders>
            <w:shd w:val="clear" w:color="auto" w:fill="auto"/>
            <w:vAlign w:val="bottom"/>
            <w:hideMark/>
          </w:tcPr>
          <w:p w14:paraId="5A809584" w14:textId="57EEF8C3" w:rsidR="00E26016" w:rsidRPr="00525654" w:rsidRDefault="000D3A6D" w:rsidP="00525654">
            <w:pPr>
              <w:keepLines/>
              <w:suppressAutoHyphens/>
              <w:jc w:val="right"/>
              <w:rPr>
                <w:rFonts w:ascii="Arial" w:hAnsi="Arial" w:cs="Arial"/>
                <w:b/>
                <w:bCs/>
                <w:sz w:val="18"/>
                <w:szCs w:val="18"/>
              </w:rPr>
            </w:pPr>
            <w:r w:rsidRPr="00525654">
              <w:rPr>
                <w:rFonts w:ascii="Arial" w:hAnsi="Arial" w:cs="Arial"/>
                <w:b/>
                <w:bCs/>
                <w:sz w:val="18"/>
                <w:szCs w:val="18"/>
              </w:rPr>
              <w:t>72 791</w:t>
            </w:r>
          </w:p>
        </w:tc>
        <w:tc>
          <w:tcPr>
            <w:tcW w:w="1340" w:type="dxa"/>
            <w:tcBorders>
              <w:left w:val="nil"/>
              <w:bottom w:val="single" w:sz="8" w:space="0" w:color="auto"/>
              <w:right w:val="nil"/>
            </w:tcBorders>
            <w:shd w:val="clear" w:color="auto" w:fill="auto"/>
            <w:vAlign w:val="bottom"/>
            <w:hideMark/>
          </w:tcPr>
          <w:p w14:paraId="11F4D18E" w14:textId="77777777" w:rsidR="00E26016" w:rsidRPr="00525654" w:rsidRDefault="00E26016"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289" w:type="dxa"/>
            <w:tcBorders>
              <w:left w:val="nil"/>
              <w:bottom w:val="single" w:sz="8" w:space="0" w:color="auto"/>
              <w:right w:val="nil"/>
            </w:tcBorders>
            <w:shd w:val="clear" w:color="auto" w:fill="auto"/>
            <w:vAlign w:val="bottom"/>
            <w:hideMark/>
          </w:tcPr>
          <w:p w14:paraId="7817FDF0" w14:textId="05CA33D3" w:rsidR="00E26016" w:rsidRPr="00525654" w:rsidRDefault="000D3A6D" w:rsidP="00525654">
            <w:pPr>
              <w:keepLines/>
              <w:suppressAutoHyphens/>
              <w:jc w:val="right"/>
              <w:rPr>
                <w:rFonts w:ascii="Arial" w:hAnsi="Arial" w:cs="Arial"/>
                <w:b/>
                <w:bCs/>
                <w:sz w:val="18"/>
                <w:szCs w:val="18"/>
              </w:rPr>
            </w:pPr>
            <w:r w:rsidRPr="00525654">
              <w:rPr>
                <w:rFonts w:ascii="Arial" w:hAnsi="Arial" w:cs="Arial"/>
                <w:b/>
                <w:bCs/>
                <w:sz w:val="18"/>
                <w:szCs w:val="18"/>
              </w:rPr>
              <w:t>72 791</w:t>
            </w:r>
          </w:p>
        </w:tc>
      </w:tr>
      <w:tr w:rsidR="00E26016" w:rsidRPr="00525654" w14:paraId="7FD26736" w14:textId="77777777" w:rsidTr="00525654">
        <w:trPr>
          <w:cantSplit/>
          <w:trHeight w:val="227"/>
        </w:trPr>
        <w:tc>
          <w:tcPr>
            <w:tcW w:w="5386" w:type="dxa"/>
            <w:tcBorders>
              <w:top w:val="nil"/>
              <w:left w:val="nil"/>
              <w:bottom w:val="nil"/>
              <w:right w:val="nil"/>
            </w:tcBorders>
            <w:shd w:val="clear" w:color="auto" w:fill="auto"/>
            <w:vAlign w:val="bottom"/>
            <w:hideMark/>
          </w:tcPr>
          <w:p w14:paraId="0E719C35" w14:textId="77777777" w:rsidR="00E26016" w:rsidRPr="00525654" w:rsidRDefault="00E26016" w:rsidP="00525654">
            <w:pPr>
              <w:keepLines/>
              <w:suppressAutoHyphens/>
              <w:rPr>
                <w:rFonts w:ascii="Arial" w:hAnsi="Arial" w:cs="Arial"/>
                <w:sz w:val="18"/>
                <w:szCs w:val="18"/>
              </w:rPr>
            </w:pPr>
            <w:r w:rsidRPr="00525654">
              <w:rPr>
                <w:rFonts w:ascii="Arial" w:hAnsi="Arial" w:cs="Arial"/>
                <w:sz w:val="18"/>
                <w:szCs w:val="18"/>
              </w:rPr>
              <w:t>Daňové pohľadávky a dotácie</w:t>
            </w:r>
          </w:p>
        </w:tc>
        <w:tc>
          <w:tcPr>
            <w:tcW w:w="1340" w:type="dxa"/>
            <w:tcBorders>
              <w:top w:val="nil"/>
              <w:left w:val="nil"/>
              <w:bottom w:val="nil"/>
              <w:right w:val="nil"/>
            </w:tcBorders>
            <w:shd w:val="clear" w:color="auto" w:fill="auto"/>
            <w:vAlign w:val="bottom"/>
            <w:hideMark/>
          </w:tcPr>
          <w:p w14:paraId="378244E4" w14:textId="3932D71B" w:rsidR="00E26016" w:rsidRPr="00525654" w:rsidRDefault="000D3A6D" w:rsidP="00525654">
            <w:pPr>
              <w:keepLines/>
              <w:suppressAutoHyphens/>
              <w:jc w:val="right"/>
              <w:rPr>
                <w:rFonts w:ascii="Arial" w:hAnsi="Arial" w:cs="Arial"/>
                <w:sz w:val="18"/>
                <w:szCs w:val="18"/>
              </w:rPr>
            </w:pPr>
            <w:r w:rsidRPr="00525654">
              <w:rPr>
                <w:rFonts w:ascii="Arial" w:hAnsi="Arial" w:cs="Arial"/>
                <w:sz w:val="18"/>
                <w:szCs w:val="18"/>
              </w:rPr>
              <w:t>72 350</w:t>
            </w:r>
          </w:p>
        </w:tc>
        <w:tc>
          <w:tcPr>
            <w:tcW w:w="1340" w:type="dxa"/>
            <w:tcBorders>
              <w:top w:val="nil"/>
              <w:left w:val="nil"/>
              <w:bottom w:val="nil"/>
              <w:right w:val="nil"/>
            </w:tcBorders>
            <w:shd w:val="clear" w:color="auto" w:fill="auto"/>
            <w:vAlign w:val="bottom"/>
            <w:hideMark/>
          </w:tcPr>
          <w:p w14:paraId="1B99BC0B" w14:textId="77777777" w:rsidR="00E26016" w:rsidRPr="00525654" w:rsidRDefault="00E26016" w:rsidP="00525654">
            <w:pPr>
              <w:keepLines/>
              <w:suppressAutoHyphens/>
              <w:jc w:val="right"/>
              <w:rPr>
                <w:rFonts w:ascii="Arial" w:hAnsi="Arial" w:cs="Arial"/>
                <w:sz w:val="18"/>
                <w:szCs w:val="18"/>
              </w:rPr>
            </w:pPr>
            <w:r w:rsidRPr="00525654">
              <w:rPr>
                <w:rFonts w:ascii="Arial" w:hAnsi="Arial" w:cs="Arial"/>
                <w:sz w:val="18"/>
                <w:szCs w:val="18"/>
              </w:rPr>
              <w:t>0</w:t>
            </w:r>
          </w:p>
        </w:tc>
        <w:tc>
          <w:tcPr>
            <w:tcW w:w="1289" w:type="dxa"/>
            <w:tcBorders>
              <w:top w:val="nil"/>
              <w:left w:val="nil"/>
              <w:bottom w:val="nil"/>
              <w:right w:val="nil"/>
            </w:tcBorders>
            <w:shd w:val="clear" w:color="auto" w:fill="auto"/>
            <w:noWrap/>
            <w:vAlign w:val="bottom"/>
            <w:hideMark/>
          </w:tcPr>
          <w:p w14:paraId="73CFA3F8" w14:textId="6E72FC26" w:rsidR="00E26016" w:rsidRPr="00525654" w:rsidRDefault="000D3A6D" w:rsidP="00525654">
            <w:pPr>
              <w:keepLines/>
              <w:suppressAutoHyphens/>
              <w:jc w:val="right"/>
              <w:rPr>
                <w:rFonts w:ascii="Arial" w:hAnsi="Arial" w:cs="Arial"/>
                <w:sz w:val="18"/>
                <w:szCs w:val="18"/>
              </w:rPr>
            </w:pPr>
            <w:r w:rsidRPr="00525654">
              <w:rPr>
                <w:rFonts w:ascii="Arial" w:hAnsi="Arial" w:cs="Arial"/>
                <w:sz w:val="18"/>
                <w:szCs w:val="18"/>
              </w:rPr>
              <w:t>72 350</w:t>
            </w:r>
          </w:p>
        </w:tc>
      </w:tr>
      <w:tr w:rsidR="00E26016" w:rsidRPr="00525654" w14:paraId="0E582D31" w14:textId="77777777" w:rsidTr="00525654">
        <w:trPr>
          <w:cantSplit/>
          <w:trHeight w:val="227"/>
        </w:trPr>
        <w:tc>
          <w:tcPr>
            <w:tcW w:w="5386" w:type="dxa"/>
            <w:tcBorders>
              <w:top w:val="nil"/>
              <w:left w:val="nil"/>
              <w:bottom w:val="nil"/>
              <w:right w:val="nil"/>
            </w:tcBorders>
            <w:shd w:val="clear" w:color="auto" w:fill="auto"/>
            <w:vAlign w:val="bottom"/>
            <w:hideMark/>
          </w:tcPr>
          <w:p w14:paraId="45BCF20D" w14:textId="77777777" w:rsidR="00E26016" w:rsidRPr="00525654" w:rsidRDefault="00E26016" w:rsidP="00525654">
            <w:pPr>
              <w:keepLines/>
              <w:suppressAutoHyphens/>
              <w:rPr>
                <w:rFonts w:ascii="Arial" w:hAnsi="Arial" w:cs="Arial"/>
                <w:sz w:val="18"/>
                <w:szCs w:val="18"/>
              </w:rPr>
            </w:pPr>
            <w:r w:rsidRPr="00525654">
              <w:rPr>
                <w:rFonts w:ascii="Arial" w:hAnsi="Arial" w:cs="Arial"/>
                <w:sz w:val="18"/>
                <w:szCs w:val="18"/>
              </w:rPr>
              <w:t>Iné pohľadávky</w:t>
            </w:r>
          </w:p>
        </w:tc>
        <w:tc>
          <w:tcPr>
            <w:tcW w:w="1340" w:type="dxa"/>
            <w:tcBorders>
              <w:top w:val="nil"/>
              <w:left w:val="nil"/>
              <w:bottom w:val="nil"/>
              <w:right w:val="nil"/>
            </w:tcBorders>
            <w:shd w:val="clear" w:color="auto" w:fill="auto"/>
            <w:vAlign w:val="bottom"/>
            <w:hideMark/>
          </w:tcPr>
          <w:p w14:paraId="7C9EBCC7" w14:textId="4C4039BC" w:rsidR="00E26016" w:rsidRPr="00525654" w:rsidRDefault="000D3A6D" w:rsidP="00525654">
            <w:pPr>
              <w:keepLines/>
              <w:suppressAutoHyphens/>
              <w:jc w:val="right"/>
              <w:rPr>
                <w:rFonts w:ascii="Arial" w:hAnsi="Arial" w:cs="Arial"/>
                <w:sz w:val="18"/>
                <w:szCs w:val="18"/>
              </w:rPr>
            </w:pPr>
            <w:r w:rsidRPr="00525654">
              <w:rPr>
                <w:rFonts w:ascii="Arial" w:hAnsi="Arial" w:cs="Arial"/>
                <w:sz w:val="18"/>
                <w:szCs w:val="18"/>
              </w:rPr>
              <w:t>441</w:t>
            </w:r>
          </w:p>
        </w:tc>
        <w:tc>
          <w:tcPr>
            <w:tcW w:w="1340" w:type="dxa"/>
            <w:tcBorders>
              <w:top w:val="nil"/>
              <w:left w:val="nil"/>
              <w:bottom w:val="nil"/>
              <w:right w:val="nil"/>
            </w:tcBorders>
            <w:shd w:val="clear" w:color="auto" w:fill="auto"/>
            <w:vAlign w:val="bottom"/>
            <w:hideMark/>
          </w:tcPr>
          <w:p w14:paraId="70BD193F" w14:textId="77777777" w:rsidR="00E26016" w:rsidRPr="00525654" w:rsidRDefault="00E26016" w:rsidP="00525654">
            <w:pPr>
              <w:keepLines/>
              <w:suppressAutoHyphens/>
              <w:jc w:val="right"/>
              <w:rPr>
                <w:rFonts w:ascii="Arial" w:hAnsi="Arial" w:cs="Arial"/>
                <w:sz w:val="18"/>
                <w:szCs w:val="18"/>
              </w:rPr>
            </w:pPr>
            <w:r w:rsidRPr="00525654">
              <w:rPr>
                <w:rFonts w:ascii="Arial" w:hAnsi="Arial" w:cs="Arial"/>
                <w:sz w:val="18"/>
                <w:szCs w:val="18"/>
              </w:rPr>
              <w:t>0</w:t>
            </w:r>
          </w:p>
        </w:tc>
        <w:tc>
          <w:tcPr>
            <w:tcW w:w="1289" w:type="dxa"/>
            <w:tcBorders>
              <w:top w:val="nil"/>
              <w:left w:val="nil"/>
              <w:bottom w:val="nil"/>
              <w:right w:val="nil"/>
            </w:tcBorders>
            <w:shd w:val="clear" w:color="auto" w:fill="auto"/>
            <w:noWrap/>
            <w:vAlign w:val="bottom"/>
            <w:hideMark/>
          </w:tcPr>
          <w:p w14:paraId="217E88F0" w14:textId="56F3CBEB" w:rsidR="00E26016" w:rsidRPr="00525654" w:rsidRDefault="000D3A6D" w:rsidP="00525654">
            <w:pPr>
              <w:keepLines/>
              <w:suppressAutoHyphens/>
              <w:jc w:val="right"/>
              <w:rPr>
                <w:rFonts w:ascii="Arial" w:hAnsi="Arial" w:cs="Arial"/>
                <w:sz w:val="18"/>
                <w:szCs w:val="18"/>
              </w:rPr>
            </w:pPr>
            <w:r w:rsidRPr="00525654">
              <w:rPr>
                <w:rFonts w:ascii="Arial" w:hAnsi="Arial" w:cs="Arial"/>
                <w:sz w:val="18"/>
                <w:szCs w:val="18"/>
              </w:rPr>
              <w:t>441</w:t>
            </w:r>
          </w:p>
        </w:tc>
      </w:tr>
      <w:tr w:rsidR="00E26016" w:rsidRPr="00525654" w14:paraId="498E9944" w14:textId="77777777" w:rsidTr="00525654">
        <w:trPr>
          <w:cantSplit/>
          <w:trHeight w:val="227"/>
        </w:trPr>
        <w:tc>
          <w:tcPr>
            <w:tcW w:w="5386" w:type="dxa"/>
            <w:tcBorders>
              <w:top w:val="nil"/>
              <w:left w:val="nil"/>
              <w:bottom w:val="nil"/>
              <w:right w:val="nil"/>
            </w:tcBorders>
            <w:shd w:val="clear" w:color="auto" w:fill="auto"/>
            <w:vAlign w:val="bottom"/>
            <w:hideMark/>
          </w:tcPr>
          <w:p w14:paraId="67CA67A5" w14:textId="77777777" w:rsidR="00E26016" w:rsidRPr="00525654" w:rsidRDefault="00E26016" w:rsidP="00525654">
            <w:pPr>
              <w:keepLines/>
              <w:suppressAutoHyphens/>
              <w:rPr>
                <w:rFonts w:ascii="Arial" w:hAnsi="Arial" w:cs="Arial"/>
                <w:b/>
                <w:bCs/>
                <w:sz w:val="18"/>
                <w:szCs w:val="18"/>
              </w:rPr>
            </w:pPr>
            <w:r w:rsidRPr="00525654">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5AF723A5" w14:textId="61E2E26A" w:rsidR="00E26016" w:rsidRPr="00525654" w:rsidRDefault="000D3A6D" w:rsidP="00525654">
            <w:pPr>
              <w:keepLines/>
              <w:suppressAutoHyphens/>
              <w:jc w:val="right"/>
              <w:rPr>
                <w:rFonts w:ascii="Arial" w:hAnsi="Arial" w:cs="Arial"/>
                <w:b/>
                <w:bCs/>
                <w:sz w:val="18"/>
                <w:szCs w:val="18"/>
              </w:rPr>
            </w:pPr>
            <w:r w:rsidRPr="00525654">
              <w:rPr>
                <w:rFonts w:ascii="Arial" w:hAnsi="Arial" w:cs="Arial"/>
                <w:b/>
                <w:bCs/>
                <w:sz w:val="18"/>
                <w:szCs w:val="18"/>
              </w:rPr>
              <w:t>2 816 849</w:t>
            </w:r>
          </w:p>
        </w:tc>
        <w:tc>
          <w:tcPr>
            <w:tcW w:w="1340" w:type="dxa"/>
            <w:tcBorders>
              <w:top w:val="single" w:sz="4" w:space="0" w:color="auto"/>
              <w:left w:val="nil"/>
              <w:bottom w:val="double" w:sz="6" w:space="0" w:color="auto"/>
              <w:right w:val="nil"/>
            </w:tcBorders>
            <w:shd w:val="clear" w:color="auto" w:fill="auto"/>
            <w:vAlign w:val="bottom"/>
            <w:hideMark/>
          </w:tcPr>
          <w:p w14:paraId="561F50B3" w14:textId="5814F9DD" w:rsidR="00E26016" w:rsidRPr="00525654" w:rsidRDefault="000D3A6D" w:rsidP="00525654">
            <w:pPr>
              <w:keepLines/>
              <w:suppressAutoHyphens/>
              <w:jc w:val="right"/>
              <w:rPr>
                <w:rFonts w:ascii="Arial" w:hAnsi="Arial" w:cs="Arial"/>
                <w:b/>
                <w:bCs/>
                <w:sz w:val="18"/>
                <w:szCs w:val="18"/>
              </w:rPr>
            </w:pPr>
            <w:r w:rsidRPr="00525654">
              <w:rPr>
                <w:rFonts w:ascii="Arial" w:hAnsi="Arial" w:cs="Arial"/>
                <w:b/>
                <w:bCs/>
                <w:sz w:val="18"/>
                <w:szCs w:val="18"/>
              </w:rPr>
              <w:t>119 769</w:t>
            </w:r>
          </w:p>
        </w:tc>
        <w:tc>
          <w:tcPr>
            <w:tcW w:w="1289" w:type="dxa"/>
            <w:tcBorders>
              <w:top w:val="single" w:sz="4" w:space="0" w:color="auto"/>
              <w:left w:val="nil"/>
              <w:bottom w:val="double" w:sz="6" w:space="0" w:color="auto"/>
              <w:right w:val="nil"/>
            </w:tcBorders>
            <w:shd w:val="clear" w:color="auto" w:fill="auto"/>
            <w:vAlign w:val="bottom"/>
            <w:hideMark/>
          </w:tcPr>
          <w:p w14:paraId="0A67C21D" w14:textId="37C268B4" w:rsidR="00E26016" w:rsidRPr="00525654" w:rsidRDefault="000D3A6D" w:rsidP="00525654">
            <w:pPr>
              <w:keepLines/>
              <w:suppressAutoHyphens/>
              <w:jc w:val="right"/>
              <w:rPr>
                <w:rFonts w:ascii="Arial" w:hAnsi="Arial" w:cs="Arial"/>
                <w:b/>
                <w:bCs/>
                <w:sz w:val="18"/>
                <w:szCs w:val="18"/>
              </w:rPr>
            </w:pPr>
            <w:r w:rsidRPr="00525654">
              <w:rPr>
                <w:rFonts w:ascii="Arial" w:hAnsi="Arial" w:cs="Arial"/>
                <w:b/>
                <w:bCs/>
                <w:sz w:val="18"/>
                <w:szCs w:val="18"/>
              </w:rPr>
              <w:t>2 936 618</w:t>
            </w:r>
          </w:p>
        </w:tc>
      </w:tr>
    </w:tbl>
    <w:p w14:paraId="7E9AB185" w14:textId="77777777" w:rsidR="00E26016" w:rsidRPr="009133FE" w:rsidRDefault="00E26016" w:rsidP="00525654">
      <w:pPr>
        <w:pStyle w:val="odstavec"/>
        <w:keepLines/>
        <w:suppressAutoHyphens/>
        <w:ind w:left="425"/>
      </w:pPr>
    </w:p>
    <w:p w14:paraId="4E73E38E" w14:textId="4EEDB0ED" w:rsidR="00E26016" w:rsidRPr="009133FE" w:rsidRDefault="00E26016" w:rsidP="00525654">
      <w:pPr>
        <w:pStyle w:val="odstavec"/>
        <w:keepLines/>
        <w:suppressAutoHyphens/>
        <w:ind w:left="425"/>
      </w:pPr>
    </w:p>
    <w:bookmarkEnd w:id="23"/>
    <w:p w14:paraId="10E2F714" w14:textId="77777777" w:rsidR="007972C6" w:rsidRPr="009133FE" w:rsidRDefault="007972C6" w:rsidP="00525654">
      <w:pPr>
        <w:pStyle w:val="Heading2"/>
        <w:keepLines/>
      </w:pPr>
      <w:r w:rsidRPr="009133FE">
        <w:t>Odložená daňová pohľadávka</w:t>
      </w:r>
    </w:p>
    <w:p w14:paraId="45A9ECDA" w14:textId="59121002" w:rsidR="007972C6" w:rsidRPr="009133FE" w:rsidRDefault="007972C6" w:rsidP="00525654">
      <w:pPr>
        <w:pStyle w:val="odstavec"/>
        <w:keepLines/>
        <w:suppressAutoHyphens/>
        <w:ind w:left="425"/>
      </w:pPr>
      <w:r w:rsidRPr="009133FE">
        <w:t>Informácie o výpo</w:t>
      </w:r>
      <w:r w:rsidR="00044BED" w:rsidRPr="009133FE">
        <w:t xml:space="preserve">čte odloženej daňovej pohľadávky </w:t>
      </w:r>
      <w:r w:rsidR="00370341" w:rsidRPr="009133FE">
        <w:t xml:space="preserve">a iné doplňujúce informácie k odloženej dani </w:t>
      </w:r>
      <w:r w:rsidR="00044BED" w:rsidRPr="009133FE">
        <w:t>sú uvedené v </w:t>
      </w:r>
      <w:r w:rsidR="00A058C2" w:rsidRPr="009133FE">
        <w:t>P</w:t>
      </w:r>
      <w:r w:rsidR="00044BED" w:rsidRPr="009133FE">
        <w:t xml:space="preserve">oznámkach v časti </w:t>
      </w:r>
      <w:r w:rsidR="00C049FD" w:rsidRPr="009133FE">
        <w:t xml:space="preserve">IV bod </w:t>
      </w:r>
      <w:r w:rsidR="00B30E2B" w:rsidRPr="009133FE">
        <w:t>5</w:t>
      </w:r>
      <w:r w:rsidR="00C049FD" w:rsidRPr="009133FE">
        <w:t xml:space="preserve"> na strane</w:t>
      </w:r>
      <w:r w:rsidR="00B30E2B" w:rsidRPr="009133FE">
        <w:t xml:space="preserve"> 1</w:t>
      </w:r>
      <w:r w:rsidR="00CA7C43" w:rsidRPr="009133FE">
        <w:t>1</w:t>
      </w:r>
      <w:r w:rsidR="00C049FD" w:rsidRPr="009133FE">
        <w:t>.</w:t>
      </w:r>
    </w:p>
    <w:p w14:paraId="79B7570B" w14:textId="77777777" w:rsidR="00B931DD" w:rsidRPr="009133FE" w:rsidRDefault="00B931DD" w:rsidP="00525654">
      <w:pPr>
        <w:pStyle w:val="odstavec"/>
        <w:keepLines/>
        <w:suppressAutoHyphens/>
        <w:ind w:left="425"/>
      </w:pPr>
    </w:p>
    <w:p w14:paraId="70048ED6" w14:textId="77777777" w:rsidR="00B931DD" w:rsidRPr="009133FE" w:rsidRDefault="00B931DD" w:rsidP="00525654">
      <w:pPr>
        <w:pStyle w:val="Heading2"/>
        <w:keepLines/>
      </w:pPr>
      <w:r w:rsidRPr="009133FE">
        <w:t>Finančné účty</w:t>
      </w:r>
    </w:p>
    <w:p w14:paraId="7058DD5C" w14:textId="5EB8A5CC" w:rsidR="00B931DD" w:rsidRPr="009133FE" w:rsidRDefault="00B931DD" w:rsidP="00525654">
      <w:pPr>
        <w:pStyle w:val="odstavec"/>
        <w:keepLines/>
        <w:suppressAutoHyphens/>
        <w:ind w:left="425"/>
        <w:rPr>
          <w:highlight w:val="yellow"/>
        </w:rPr>
      </w:pPr>
      <w:r w:rsidRPr="009133FE">
        <w:t>Finančnými účtami môže Spoločnosť voľne disponovať</w:t>
      </w:r>
      <w:r w:rsidR="005D6204">
        <w:t>.</w:t>
      </w:r>
    </w:p>
    <w:p w14:paraId="6FEEB912" w14:textId="77777777" w:rsidR="00FC3E4E" w:rsidRPr="009133FE" w:rsidRDefault="00FC3E4E" w:rsidP="00525654">
      <w:pPr>
        <w:pStyle w:val="odstavec"/>
        <w:keepLines/>
        <w:suppressAutoHyphens/>
        <w:ind w:left="425"/>
        <w:rPr>
          <w:highlight w:val="yellow"/>
        </w:rPr>
      </w:pPr>
    </w:p>
    <w:p w14:paraId="71B8BB55" w14:textId="0F01CEDE" w:rsidR="00D51D9C" w:rsidRPr="009133FE" w:rsidRDefault="00D51D9C" w:rsidP="00525654">
      <w:pPr>
        <w:pStyle w:val="Heading2"/>
        <w:keepLines/>
      </w:pPr>
      <w:r w:rsidRPr="009133FE">
        <w:t>Časové rozlíšenie</w:t>
      </w:r>
    </w:p>
    <w:p w14:paraId="69E2F5C0" w14:textId="1D0D4EC3" w:rsidR="00086557" w:rsidRPr="009133FE" w:rsidRDefault="00086557" w:rsidP="00525654">
      <w:pPr>
        <w:pStyle w:val="odstavec"/>
        <w:keepLines/>
        <w:suppressAutoHyphens/>
        <w:ind w:left="425"/>
      </w:pPr>
      <w:r w:rsidRPr="009133FE">
        <w:t xml:space="preserve">Náklady </w:t>
      </w:r>
      <w:r w:rsidR="00C93FA0" w:rsidRPr="009133FE">
        <w:t>budúcich</w:t>
      </w:r>
      <w:r w:rsidRPr="009133FE">
        <w:t xml:space="preserve"> období</w:t>
      </w:r>
      <w:r w:rsidR="00C93FA0" w:rsidRPr="009133FE">
        <w:t xml:space="preserve"> zahŕňajú časové rozlíšenie nákladov predovšetkým za služby spojené s nájmom v</w:t>
      </w:r>
      <w:r w:rsidR="00CA7C43" w:rsidRPr="009133FE">
        <w:t>o</w:t>
      </w:r>
      <w:r w:rsidR="00C93FA0" w:rsidRPr="009133FE">
        <w:t xml:space="preserve"> výš</w:t>
      </w:r>
      <w:r w:rsidR="00CA7C43" w:rsidRPr="009133FE">
        <w:t>ke</w:t>
      </w:r>
      <w:r w:rsidRPr="009133FE">
        <w:t xml:space="preserve"> 198</w:t>
      </w:r>
      <w:r w:rsidR="00CA7C43" w:rsidRPr="009133FE">
        <w:t xml:space="preserve"> 013</w:t>
      </w:r>
      <w:r w:rsidRPr="009133FE">
        <w:t xml:space="preserve"> EUR (2023</w:t>
      </w:r>
      <w:r w:rsidR="0005208E" w:rsidRPr="009133FE">
        <w:t>:</w:t>
      </w:r>
      <w:r w:rsidRPr="009133FE">
        <w:t xml:space="preserve"> 226 </w:t>
      </w:r>
      <w:r w:rsidR="00CA7C43" w:rsidRPr="009133FE">
        <w:t>937</w:t>
      </w:r>
      <w:r w:rsidRPr="009133FE">
        <w:t xml:space="preserve"> EUR).</w:t>
      </w:r>
    </w:p>
    <w:p w14:paraId="47BBC6E8" w14:textId="77777777" w:rsidR="00525654" w:rsidRDefault="00525654" w:rsidP="00525654">
      <w:pPr>
        <w:pStyle w:val="Heading1"/>
        <w:keepLines/>
        <w:numPr>
          <w:ilvl w:val="0"/>
          <w:numId w:val="0"/>
        </w:numPr>
        <w:ind w:left="425"/>
        <w:rPr>
          <w:rFonts w:ascii="Arial" w:hAnsi="Arial"/>
          <w:sz w:val="20"/>
          <w:szCs w:val="20"/>
        </w:rPr>
      </w:pPr>
    </w:p>
    <w:p w14:paraId="2E76B602" w14:textId="20D93465" w:rsidR="00710CBF" w:rsidRPr="009133FE" w:rsidRDefault="00710CBF" w:rsidP="00525654">
      <w:pPr>
        <w:pStyle w:val="Heading1"/>
        <w:keepLines/>
        <w:numPr>
          <w:ilvl w:val="0"/>
          <w:numId w:val="0"/>
        </w:numPr>
        <w:ind w:left="425"/>
        <w:rPr>
          <w:rFonts w:ascii="Arial" w:hAnsi="Arial"/>
          <w:sz w:val="20"/>
          <w:szCs w:val="20"/>
        </w:rPr>
      </w:pPr>
      <w:r w:rsidRPr="009133FE">
        <w:rPr>
          <w:rFonts w:ascii="Arial" w:hAnsi="Arial"/>
          <w:sz w:val="20"/>
          <w:szCs w:val="20"/>
        </w:rPr>
        <w:t>PASÍVA</w:t>
      </w:r>
    </w:p>
    <w:p w14:paraId="1B312B18" w14:textId="77777777" w:rsidR="00497802" w:rsidRPr="009133FE" w:rsidRDefault="00497802" w:rsidP="00525654">
      <w:pPr>
        <w:pStyle w:val="Heading2"/>
        <w:keepLines/>
      </w:pPr>
      <w:r w:rsidRPr="009133FE">
        <w:t>Vlastné imanie</w:t>
      </w:r>
    </w:p>
    <w:p w14:paraId="2E2BE4F0" w14:textId="4C73D348" w:rsidR="008C5A31" w:rsidRPr="009133FE" w:rsidRDefault="008C5A31" w:rsidP="00525654">
      <w:pPr>
        <w:pStyle w:val="odstavec"/>
        <w:keepLines/>
        <w:suppressAutoHyphens/>
        <w:ind w:left="425"/>
      </w:pPr>
      <w:r w:rsidRPr="009133FE">
        <w:t xml:space="preserve">Informácie o pohyboch vo vlastnom imaní a iné dodatočné informácie o vlastnom imaní Spoločnosti sú uvedené v Poznámkach v časti </w:t>
      </w:r>
      <w:r w:rsidR="00CA7C43" w:rsidRPr="009133FE">
        <w:t>IX</w:t>
      </w:r>
      <w:r w:rsidRPr="009133FE">
        <w:t xml:space="preserve"> na strane 1</w:t>
      </w:r>
      <w:r w:rsidR="00CA7C43" w:rsidRPr="009133FE">
        <w:t>3</w:t>
      </w:r>
      <w:r w:rsidRPr="009133FE">
        <w:t>.</w:t>
      </w:r>
    </w:p>
    <w:p w14:paraId="10DD0F44" w14:textId="09CA7F50" w:rsidR="00525654" w:rsidRDefault="00525654">
      <w:pPr>
        <w:rPr>
          <w:rFonts w:ascii="Arial" w:hAnsi="Arial" w:cs="Arial"/>
          <w:b/>
          <w:bCs/>
          <w:iCs/>
          <w:sz w:val="20"/>
          <w:szCs w:val="20"/>
        </w:rPr>
      </w:pPr>
      <w:r>
        <w:rPr>
          <w:rFonts w:ascii="Arial" w:hAnsi="Arial" w:cs="Arial"/>
          <w:b/>
          <w:bCs/>
          <w:iCs/>
          <w:sz w:val="20"/>
          <w:szCs w:val="20"/>
        </w:rPr>
        <w:br w:type="page"/>
      </w:r>
    </w:p>
    <w:p w14:paraId="1343FA2B" w14:textId="21DF5C1A" w:rsidR="007C7236" w:rsidRPr="009133FE" w:rsidRDefault="007C7236" w:rsidP="00525654">
      <w:pPr>
        <w:pStyle w:val="Heading2"/>
        <w:keepLines/>
      </w:pPr>
      <w:r w:rsidRPr="009133FE">
        <w:lastRenderedPageBreak/>
        <w:t>Sociálny fond</w:t>
      </w:r>
    </w:p>
    <w:p w14:paraId="31E102A3" w14:textId="77777777" w:rsidR="007C7236" w:rsidRPr="009133FE" w:rsidRDefault="007C7236" w:rsidP="00525654">
      <w:pPr>
        <w:pStyle w:val="odstavec"/>
        <w:keepLines/>
        <w:suppressAutoHyphens/>
        <w:ind w:left="425"/>
      </w:pPr>
      <w:r w:rsidRPr="009133FE">
        <w:t>Tvorba a čerpanie sociálneho fondu v priebehu bežného i predchádzajúceho účtovného obdobia sú uvedené v nasledujúcej tabuľke:</w:t>
      </w:r>
    </w:p>
    <w:p w14:paraId="202EF7D7" w14:textId="77777777" w:rsidR="007C7236" w:rsidRPr="009133FE" w:rsidRDefault="007C7236" w:rsidP="00525654">
      <w:pPr>
        <w:pStyle w:val="odstavec"/>
        <w:keepLines/>
        <w:suppressAutoHyphens/>
        <w:ind w:left="425"/>
      </w:pPr>
    </w:p>
    <w:tbl>
      <w:tblPr>
        <w:tblW w:w="9212" w:type="dxa"/>
        <w:tblInd w:w="425" w:type="dxa"/>
        <w:tblLayout w:type="fixed"/>
        <w:tblCellMar>
          <w:left w:w="28" w:type="dxa"/>
          <w:right w:w="28" w:type="dxa"/>
        </w:tblCellMar>
        <w:tblLook w:val="04A0" w:firstRow="1" w:lastRow="0" w:firstColumn="1" w:lastColumn="0" w:noHBand="0" w:noVBand="1"/>
      </w:tblPr>
      <w:tblGrid>
        <w:gridCol w:w="6337"/>
        <w:gridCol w:w="1447"/>
        <w:gridCol w:w="1428"/>
      </w:tblGrid>
      <w:tr w:rsidR="0024549D" w:rsidRPr="00525654" w14:paraId="1A4A42BB" w14:textId="77777777" w:rsidTr="00525654">
        <w:trPr>
          <w:cantSplit/>
          <w:trHeight w:val="227"/>
        </w:trPr>
        <w:tc>
          <w:tcPr>
            <w:tcW w:w="6378" w:type="dxa"/>
            <w:tcBorders>
              <w:top w:val="nil"/>
              <w:left w:val="nil"/>
              <w:bottom w:val="single" w:sz="4" w:space="0" w:color="auto"/>
              <w:right w:val="nil"/>
            </w:tcBorders>
            <w:shd w:val="clear" w:color="auto" w:fill="auto"/>
            <w:vAlign w:val="bottom"/>
            <w:hideMark/>
          </w:tcPr>
          <w:p w14:paraId="44E6B7AA" w14:textId="77777777" w:rsidR="007C7236" w:rsidRPr="00525654" w:rsidRDefault="007C7236" w:rsidP="00525654">
            <w:pPr>
              <w:keepLines/>
              <w:suppressAutoHyphens/>
              <w:rPr>
                <w:rFonts w:ascii="Arial" w:hAnsi="Arial" w:cs="Arial"/>
                <w:b/>
                <w:bCs/>
                <w:sz w:val="18"/>
                <w:szCs w:val="18"/>
              </w:rPr>
            </w:pPr>
            <w:r w:rsidRPr="00525654">
              <w:rPr>
                <w:rFonts w:ascii="Arial" w:hAnsi="Arial" w:cs="Arial"/>
                <w:b/>
                <w:bCs/>
                <w:sz w:val="18"/>
                <w:szCs w:val="18"/>
              </w:rPr>
              <w:t>NÁZOV POLOŽKY</w:t>
            </w:r>
          </w:p>
        </w:tc>
        <w:tc>
          <w:tcPr>
            <w:tcW w:w="1456" w:type="dxa"/>
            <w:tcBorders>
              <w:top w:val="nil"/>
              <w:left w:val="nil"/>
              <w:bottom w:val="single" w:sz="4" w:space="0" w:color="auto"/>
              <w:right w:val="nil"/>
            </w:tcBorders>
            <w:shd w:val="clear" w:color="auto" w:fill="auto"/>
            <w:noWrap/>
            <w:vAlign w:val="bottom"/>
            <w:hideMark/>
          </w:tcPr>
          <w:p w14:paraId="6220D650" w14:textId="4075E3AE" w:rsidR="007C7236" w:rsidRPr="00525654" w:rsidRDefault="007C7236" w:rsidP="00525654">
            <w:pPr>
              <w:keepLines/>
              <w:suppressAutoHyphens/>
              <w:jc w:val="center"/>
              <w:rPr>
                <w:rFonts w:ascii="Arial" w:hAnsi="Arial" w:cs="Arial"/>
                <w:b/>
                <w:bCs/>
                <w:sz w:val="18"/>
                <w:szCs w:val="18"/>
              </w:rPr>
            </w:pPr>
            <w:r w:rsidRPr="00525654">
              <w:rPr>
                <w:rFonts w:ascii="Arial" w:hAnsi="Arial" w:cs="Arial"/>
                <w:b/>
                <w:bCs/>
                <w:sz w:val="18"/>
                <w:szCs w:val="18"/>
              </w:rPr>
              <w:t>2024</w:t>
            </w:r>
          </w:p>
        </w:tc>
        <w:tc>
          <w:tcPr>
            <w:tcW w:w="1437" w:type="dxa"/>
            <w:tcBorders>
              <w:top w:val="nil"/>
              <w:left w:val="nil"/>
              <w:bottom w:val="single" w:sz="4" w:space="0" w:color="auto"/>
              <w:right w:val="nil"/>
            </w:tcBorders>
            <w:shd w:val="clear" w:color="auto" w:fill="auto"/>
            <w:vAlign w:val="bottom"/>
            <w:hideMark/>
          </w:tcPr>
          <w:p w14:paraId="20CAA7EF" w14:textId="2E2BCCAE" w:rsidR="007C7236" w:rsidRPr="00525654" w:rsidRDefault="007C7236" w:rsidP="00525654">
            <w:pPr>
              <w:keepLines/>
              <w:suppressAutoHyphens/>
              <w:jc w:val="center"/>
              <w:rPr>
                <w:rFonts w:ascii="Arial" w:hAnsi="Arial" w:cs="Arial"/>
                <w:b/>
                <w:bCs/>
                <w:sz w:val="18"/>
                <w:szCs w:val="18"/>
              </w:rPr>
            </w:pPr>
            <w:r w:rsidRPr="00525654">
              <w:rPr>
                <w:rFonts w:ascii="Arial" w:hAnsi="Arial" w:cs="Arial"/>
                <w:b/>
                <w:bCs/>
                <w:sz w:val="18"/>
                <w:szCs w:val="18"/>
              </w:rPr>
              <w:t>2023</w:t>
            </w:r>
          </w:p>
        </w:tc>
      </w:tr>
      <w:tr w:rsidR="0024549D" w:rsidRPr="00525654" w14:paraId="55342926" w14:textId="77777777" w:rsidTr="00525654">
        <w:trPr>
          <w:cantSplit/>
          <w:trHeight w:val="227"/>
        </w:trPr>
        <w:tc>
          <w:tcPr>
            <w:tcW w:w="6378" w:type="dxa"/>
            <w:tcBorders>
              <w:top w:val="nil"/>
              <w:left w:val="nil"/>
              <w:bottom w:val="nil"/>
              <w:right w:val="nil"/>
            </w:tcBorders>
            <w:shd w:val="clear" w:color="auto" w:fill="auto"/>
            <w:vAlign w:val="bottom"/>
          </w:tcPr>
          <w:p w14:paraId="2A08117A" w14:textId="77777777" w:rsidR="007C7236" w:rsidRPr="00525654" w:rsidRDefault="007C7236" w:rsidP="00525654">
            <w:pPr>
              <w:keepLines/>
              <w:suppressAutoHyphens/>
              <w:rPr>
                <w:rFonts w:ascii="Arial" w:hAnsi="Arial" w:cs="Arial"/>
                <w:sz w:val="18"/>
                <w:szCs w:val="18"/>
              </w:rPr>
            </w:pPr>
          </w:p>
        </w:tc>
        <w:tc>
          <w:tcPr>
            <w:tcW w:w="1456" w:type="dxa"/>
            <w:tcBorders>
              <w:top w:val="nil"/>
              <w:left w:val="nil"/>
              <w:bottom w:val="nil"/>
              <w:right w:val="nil"/>
            </w:tcBorders>
            <w:shd w:val="clear" w:color="auto" w:fill="auto"/>
            <w:noWrap/>
            <w:vAlign w:val="bottom"/>
          </w:tcPr>
          <w:p w14:paraId="12932F9E" w14:textId="77777777" w:rsidR="007C7236" w:rsidRPr="00525654" w:rsidRDefault="007C7236" w:rsidP="00525654">
            <w:pPr>
              <w:keepLines/>
              <w:suppressAutoHyphens/>
              <w:jc w:val="right"/>
              <w:rPr>
                <w:rFonts w:ascii="Arial" w:hAnsi="Arial" w:cs="Arial"/>
                <w:b/>
                <w:bCs/>
                <w:sz w:val="18"/>
                <w:szCs w:val="18"/>
              </w:rPr>
            </w:pPr>
          </w:p>
        </w:tc>
        <w:tc>
          <w:tcPr>
            <w:tcW w:w="1437" w:type="dxa"/>
            <w:tcBorders>
              <w:top w:val="nil"/>
              <w:left w:val="nil"/>
              <w:bottom w:val="nil"/>
              <w:right w:val="nil"/>
            </w:tcBorders>
            <w:shd w:val="clear" w:color="auto" w:fill="auto"/>
            <w:vAlign w:val="bottom"/>
          </w:tcPr>
          <w:p w14:paraId="33968003" w14:textId="77777777" w:rsidR="007C7236" w:rsidRPr="00525654" w:rsidRDefault="007C7236" w:rsidP="00525654">
            <w:pPr>
              <w:keepLines/>
              <w:suppressAutoHyphens/>
              <w:jc w:val="right"/>
              <w:rPr>
                <w:rFonts w:ascii="Arial" w:hAnsi="Arial" w:cs="Arial"/>
                <w:sz w:val="18"/>
                <w:szCs w:val="18"/>
              </w:rPr>
            </w:pPr>
          </w:p>
        </w:tc>
      </w:tr>
      <w:tr w:rsidR="0024549D" w:rsidRPr="00525654" w14:paraId="1467E22E" w14:textId="77777777" w:rsidTr="00525654">
        <w:trPr>
          <w:cantSplit/>
          <w:trHeight w:val="227"/>
        </w:trPr>
        <w:tc>
          <w:tcPr>
            <w:tcW w:w="6378" w:type="dxa"/>
            <w:tcBorders>
              <w:top w:val="nil"/>
              <w:left w:val="nil"/>
              <w:bottom w:val="nil"/>
              <w:right w:val="nil"/>
            </w:tcBorders>
            <w:shd w:val="clear" w:color="auto" w:fill="auto"/>
            <w:vAlign w:val="bottom"/>
            <w:hideMark/>
          </w:tcPr>
          <w:p w14:paraId="0730EA0A" w14:textId="77777777" w:rsidR="007C7236" w:rsidRPr="00525654" w:rsidRDefault="007C7236" w:rsidP="00525654">
            <w:pPr>
              <w:keepLines/>
              <w:suppressAutoHyphens/>
              <w:rPr>
                <w:rFonts w:ascii="Arial" w:hAnsi="Arial" w:cs="Arial"/>
                <w:b/>
                <w:bCs/>
                <w:sz w:val="18"/>
                <w:szCs w:val="18"/>
              </w:rPr>
            </w:pPr>
            <w:r w:rsidRPr="00525654">
              <w:rPr>
                <w:rFonts w:ascii="Arial" w:hAnsi="Arial" w:cs="Arial"/>
                <w:b/>
                <w:bCs/>
                <w:sz w:val="18"/>
                <w:szCs w:val="18"/>
              </w:rPr>
              <w:t>1. január</w:t>
            </w:r>
          </w:p>
        </w:tc>
        <w:tc>
          <w:tcPr>
            <w:tcW w:w="1456" w:type="dxa"/>
            <w:tcBorders>
              <w:top w:val="nil"/>
              <w:left w:val="nil"/>
              <w:bottom w:val="nil"/>
              <w:right w:val="nil"/>
            </w:tcBorders>
            <w:shd w:val="clear" w:color="auto" w:fill="auto"/>
            <w:noWrap/>
            <w:vAlign w:val="bottom"/>
            <w:hideMark/>
          </w:tcPr>
          <w:p w14:paraId="7A8F3FD2" w14:textId="75853123" w:rsidR="007C7236" w:rsidRPr="00525654" w:rsidRDefault="007C7236" w:rsidP="00525654">
            <w:pPr>
              <w:keepLines/>
              <w:suppressAutoHyphens/>
              <w:jc w:val="right"/>
              <w:rPr>
                <w:rFonts w:ascii="Arial" w:hAnsi="Arial" w:cs="Arial"/>
                <w:b/>
                <w:bCs/>
                <w:sz w:val="18"/>
                <w:szCs w:val="18"/>
              </w:rPr>
            </w:pPr>
            <w:r w:rsidRPr="00525654">
              <w:rPr>
                <w:rFonts w:ascii="Arial" w:hAnsi="Arial" w:cs="Arial"/>
                <w:b/>
                <w:bCs/>
                <w:sz w:val="18"/>
                <w:szCs w:val="18"/>
              </w:rPr>
              <w:t>21 156</w:t>
            </w:r>
          </w:p>
        </w:tc>
        <w:tc>
          <w:tcPr>
            <w:tcW w:w="1437" w:type="dxa"/>
            <w:tcBorders>
              <w:top w:val="nil"/>
              <w:left w:val="nil"/>
              <w:bottom w:val="nil"/>
              <w:right w:val="nil"/>
            </w:tcBorders>
            <w:shd w:val="clear" w:color="auto" w:fill="auto"/>
            <w:vAlign w:val="bottom"/>
            <w:hideMark/>
          </w:tcPr>
          <w:p w14:paraId="64905259" w14:textId="077E1036" w:rsidR="007C7236" w:rsidRPr="00525654" w:rsidRDefault="0024549D" w:rsidP="00525654">
            <w:pPr>
              <w:keepLines/>
              <w:suppressAutoHyphens/>
              <w:jc w:val="right"/>
              <w:rPr>
                <w:rFonts w:ascii="Arial" w:hAnsi="Arial" w:cs="Arial"/>
                <w:b/>
                <w:bCs/>
                <w:sz w:val="18"/>
                <w:szCs w:val="18"/>
              </w:rPr>
            </w:pPr>
            <w:r w:rsidRPr="00525654">
              <w:rPr>
                <w:rFonts w:ascii="Arial" w:hAnsi="Arial" w:cs="Arial"/>
                <w:b/>
                <w:bCs/>
                <w:sz w:val="18"/>
                <w:szCs w:val="18"/>
              </w:rPr>
              <w:t>19 203</w:t>
            </w:r>
          </w:p>
        </w:tc>
      </w:tr>
      <w:tr w:rsidR="0024549D" w:rsidRPr="00525654" w14:paraId="4FE6E960" w14:textId="77777777" w:rsidTr="00525654">
        <w:trPr>
          <w:cantSplit/>
          <w:trHeight w:val="227"/>
        </w:trPr>
        <w:tc>
          <w:tcPr>
            <w:tcW w:w="6378" w:type="dxa"/>
            <w:tcBorders>
              <w:top w:val="nil"/>
              <w:left w:val="nil"/>
              <w:bottom w:val="nil"/>
              <w:right w:val="nil"/>
            </w:tcBorders>
            <w:shd w:val="clear" w:color="auto" w:fill="auto"/>
            <w:vAlign w:val="bottom"/>
            <w:hideMark/>
          </w:tcPr>
          <w:p w14:paraId="0A2ED204" w14:textId="77777777" w:rsidR="007C7236" w:rsidRPr="00525654" w:rsidRDefault="007C7236" w:rsidP="00525654">
            <w:pPr>
              <w:keepLines/>
              <w:suppressAutoHyphens/>
              <w:rPr>
                <w:rFonts w:ascii="Arial" w:hAnsi="Arial" w:cs="Arial"/>
                <w:sz w:val="18"/>
                <w:szCs w:val="18"/>
              </w:rPr>
            </w:pPr>
            <w:r w:rsidRPr="00525654">
              <w:rPr>
                <w:rFonts w:ascii="Arial" w:hAnsi="Arial" w:cs="Arial"/>
                <w:sz w:val="18"/>
                <w:szCs w:val="18"/>
              </w:rPr>
              <w:t>Tvorba na ťarchu nákladov</w:t>
            </w:r>
          </w:p>
        </w:tc>
        <w:tc>
          <w:tcPr>
            <w:tcW w:w="1456" w:type="dxa"/>
            <w:tcBorders>
              <w:top w:val="nil"/>
              <w:left w:val="nil"/>
              <w:bottom w:val="nil"/>
              <w:right w:val="nil"/>
            </w:tcBorders>
            <w:shd w:val="clear" w:color="auto" w:fill="auto"/>
            <w:vAlign w:val="bottom"/>
            <w:hideMark/>
          </w:tcPr>
          <w:p w14:paraId="413BA637" w14:textId="3984D08F" w:rsidR="007C7236" w:rsidRPr="00525654" w:rsidRDefault="0024549D" w:rsidP="00525654">
            <w:pPr>
              <w:keepLines/>
              <w:suppressAutoHyphens/>
              <w:jc w:val="right"/>
              <w:rPr>
                <w:rFonts w:ascii="Arial" w:hAnsi="Arial" w:cs="Arial"/>
                <w:sz w:val="18"/>
                <w:szCs w:val="18"/>
              </w:rPr>
            </w:pPr>
            <w:r w:rsidRPr="00525654">
              <w:rPr>
                <w:rFonts w:ascii="Arial" w:hAnsi="Arial" w:cs="Arial"/>
                <w:sz w:val="18"/>
                <w:szCs w:val="18"/>
              </w:rPr>
              <w:t>30 716</w:t>
            </w:r>
          </w:p>
        </w:tc>
        <w:tc>
          <w:tcPr>
            <w:tcW w:w="1437" w:type="dxa"/>
            <w:tcBorders>
              <w:top w:val="nil"/>
              <w:left w:val="nil"/>
              <w:bottom w:val="nil"/>
              <w:right w:val="nil"/>
            </w:tcBorders>
            <w:shd w:val="clear" w:color="auto" w:fill="auto"/>
            <w:vAlign w:val="bottom"/>
            <w:hideMark/>
          </w:tcPr>
          <w:p w14:paraId="28645FC1" w14:textId="001A054F" w:rsidR="007C7236" w:rsidRPr="00525654" w:rsidRDefault="0024549D" w:rsidP="00525654">
            <w:pPr>
              <w:keepLines/>
              <w:suppressAutoHyphens/>
              <w:jc w:val="right"/>
              <w:rPr>
                <w:rFonts w:ascii="Arial" w:hAnsi="Arial" w:cs="Arial"/>
                <w:sz w:val="18"/>
                <w:szCs w:val="18"/>
              </w:rPr>
            </w:pPr>
            <w:r w:rsidRPr="00525654">
              <w:rPr>
                <w:rFonts w:ascii="Arial" w:hAnsi="Arial" w:cs="Arial"/>
                <w:sz w:val="18"/>
                <w:szCs w:val="18"/>
              </w:rPr>
              <w:t>28 384</w:t>
            </w:r>
          </w:p>
        </w:tc>
      </w:tr>
      <w:tr w:rsidR="0024549D" w:rsidRPr="00525654" w14:paraId="5EEA5AE9" w14:textId="77777777" w:rsidTr="00525654">
        <w:trPr>
          <w:cantSplit/>
          <w:trHeight w:val="227"/>
        </w:trPr>
        <w:tc>
          <w:tcPr>
            <w:tcW w:w="6378" w:type="dxa"/>
            <w:tcBorders>
              <w:top w:val="nil"/>
              <w:left w:val="nil"/>
              <w:bottom w:val="nil"/>
              <w:right w:val="nil"/>
            </w:tcBorders>
            <w:shd w:val="clear" w:color="auto" w:fill="auto"/>
            <w:vAlign w:val="bottom"/>
            <w:hideMark/>
          </w:tcPr>
          <w:p w14:paraId="5431843B" w14:textId="77777777" w:rsidR="007C7236" w:rsidRPr="00525654" w:rsidRDefault="007C7236" w:rsidP="00525654">
            <w:pPr>
              <w:keepLines/>
              <w:suppressAutoHyphens/>
              <w:rPr>
                <w:rFonts w:ascii="Arial" w:hAnsi="Arial" w:cs="Arial"/>
                <w:b/>
                <w:bCs/>
                <w:sz w:val="18"/>
                <w:szCs w:val="18"/>
              </w:rPr>
            </w:pPr>
            <w:r w:rsidRPr="00525654">
              <w:rPr>
                <w:rFonts w:ascii="Arial" w:hAnsi="Arial" w:cs="Arial"/>
                <w:b/>
                <w:bCs/>
                <w:sz w:val="18"/>
                <w:szCs w:val="18"/>
              </w:rPr>
              <w:t>Tvorba spolu</w:t>
            </w:r>
          </w:p>
        </w:tc>
        <w:tc>
          <w:tcPr>
            <w:tcW w:w="1456" w:type="dxa"/>
            <w:tcBorders>
              <w:top w:val="single" w:sz="4" w:space="0" w:color="auto"/>
              <w:left w:val="nil"/>
              <w:right w:val="nil"/>
            </w:tcBorders>
            <w:shd w:val="clear" w:color="auto" w:fill="auto"/>
            <w:noWrap/>
            <w:vAlign w:val="bottom"/>
            <w:hideMark/>
          </w:tcPr>
          <w:p w14:paraId="0AAAC01A" w14:textId="5AAA71DA" w:rsidR="007C7236" w:rsidRPr="00525654" w:rsidRDefault="0024549D" w:rsidP="00525654">
            <w:pPr>
              <w:keepLines/>
              <w:suppressAutoHyphens/>
              <w:jc w:val="right"/>
              <w:rPr>
                <w:rFonts w:ascii="Arial" w:hAnsi="Arial" w:cs="Arial"/>
                <w:b/>
                <w:bCs/>
                <w:sz w:val="18"/>
                <w:szCs w:val="18"/>
              </w:rPr>
            </w:pPr>
            <w:r w:rsidRPr="00525654">
              <w:rPr>
                <w:rFonts w:ascii="Arial" w:hAnsi="Arial" w:cs="Arial"/>
                <w:b/>
                <w:bCs/>
                <w:sz w:val="18"/>
                <w:szCs w:val="18"/>
              </w:rPr>
              <w:t>30 716</w:t>
            </w:r>
          </w:p>
        </w:tc>
        <w:tc>
          <w:tcPr>
            <w:tcW w:w="1437" w:type="dxa"/>
            <w:tcBorders>
              <w:top w:val="single" w:sz="4" w:space="0" w:color="auto"/>
              <w:left w:val="nil"/>
              <w:right w:val="nil"/>
            </w:tcBorders>
            <w:shd w:val="clear" w:color="auto" w:fill="auto"/>
            <w:noWrap/>
            <w:vAlign w:val="bottom"/>
            <w:hideMark/>
          </w:tcPr>
          <w:p w14:paraId="539851CD" w14:textId="42E69184" w:rsidR="007C7236" w:rsidRPr="00525654" w:rsidRDefault="007B6E38" w:rsidP="00525654">
            <w:pPr>
              <w:keepLines/>
              <w:suppressAutoHyphens/>
              <w:jc w:val="right"/>
              <w:rPr>
                <w:rFonts w:ascii="Arial" w:hAnsi="Arial" w:cs="Arial"/>
                <w:b/>
                <w:bCs/>
                <w:sz w:val="18"/>
                <w:szCs w:val="18"/>
              </w:rPr>
            </w:pPr>
            <w:r w:rsidRPr="00525654">
              <w:rPr>
                <w:rFonts w:ascii="Arial" w:hAnsi="Arial" w:cs="Arial"/>
                <w:b/>
                <w:bCs/>
                <w:sz w:val="18"/>
                <w:szCs w:val="18"/>
              </w:rPr>
              <w:t>28 384</w:t>
            </w:r>
          </w:p>
        </w:tc>
      </w:tr>
      <w:tr w:rsidR="0024549D" w:rsidRPr="00525654" w14:paraId="6A23BB92" w14:textId="77777777" w:rsidTr="00525654">
        <w:trPr>
          <w:cantSplit/>
          <w:trHeight w:val="227"/>
        </w:trPr>
        <w:tc>
          <w:tcPr>
            <w:tcW w:w="6378" w:type="dxa"/>
            <w:tcBorders>
              <w:top w:val="nil"/>
              <w:left w:val="nil"/>
              <w:bottom w:val="nil"/>
              <w:right w:val="nil"/>
            </w:tcBorders>
            <w:shd w:val="clear" w:color="auto" w:fill="auto"/>
            <w:vAlign w:val="bottom"/>
            <w:hideMark/>
          </w:tcPr>
          <w:p w14:paraId="22229283" w14:textId="77777777" w:rsidR="007C7236" w:rsidRPr="00525654" w:rsidRDefault="007C7236" w:rsidP="00525654">
            <w:pPr>
              <w:keepLines/>
              <w:suppressAutoHyphens/>
              <w:rPr>
                <w:rFonts w:ascii="Arial" w:hAnsi="Arial" w:cs="Arial"/>
                <w:b/>
                <w:bCs/>
                <w:sz w:val="18"/>
                <w:szCs w:val="18"/>
              </w:rPr>
            </w:pPr>
            <w:r w:rsidRPr="00525654">
              <w:rPr>
                <w:rFonts w:ascii="Arial" w:hAnsi="Arial" w:cs="Arial"/>
                <w:b/>
                <w:bCs/>
                <w:sz w:val="18"/>
                <w:szCs w:val="18"/>
              </w:rPr>
              <w:t>Čerpanie</w:t>
            </w:r>
          </w:p>
        </w:tc>
        <w:tc>
          <w:tcPr>
            <w:tcW w:w="1456" w:type="dxa"/>
            <w:tcBorders>
              <w:top w:val="nil"/>
              <w:left w:val="nil"/>
              <w:bottom w:val="nil"/>
              <w:right w:val="nil"/>
            </w:tcBorders>
            <w:shd w:val="clear" w:color="auto" w:fill="auto"/>
            <w:vAlign w:val="bottom"/>
            <w:hideMark/>
          </w:tcPr>
          <w:p w14:paraId="235B7146" w14:textId="7D8BFC4E" w:rsidR="007C7236" w:rsidRPr="00525654" w:rsidRDefault="0024549D" w:rsidP="00525654">
            <w:pPr>
              <w:keepLines/>
              <w:suppressAutoHyphens/>
              <w:jc w:val="right"/>
              <w:rPr>
                <w:rFonts w:ascii="Arial" w:hAnsi="Arial" w:cs="Arial"/>
                <w:b/>
                <w:bCs/>
                <w:sz w:val="18"/>
                <w:szCs w:val="18"/>
              </w:rPr>
            </w:pPr>
            <w:r w:rsidRPr="00525654">
              <w:rPr>
                <w:rFonts w:ascii="Arial" w:hAnsi="Arial" w:cs="Arial"/>
                <w:b/>
                <w:bCs/>
                <w:sz w:val="18"/>
                <w:szCs w:val="18"/>
              </w:rPr>
              <w:t>27 765</w:t>
            </w:r>
          </w:p>
        </w:tc>
        <w:tc>
          <w:tcPr>
            <w:tcW w:w="1437" w:type="dxa"/>
            <w:tcBorders>
              <w:top w:val="nil"/>
              <w:left w:val="nil"/>
              <w:bottom w:val="nil"/>
              <w:right w:val="nil"/>
            </w:tcBorders>
            <w:shd w:val="clear" w:color="auto" w:fill="auto"/>
            <w:vAlign w:val="bottom"/>
            <w:hideMark/>
          </w:tcPr>
          <w:p w14:paraId="0615616D" w14:textId="3DC74683" w:rsidR="007C7236" w:rsidRPr="00525654" w:rsidRDefault="0024549D" w:rsidP="00525654">
            <w:pPr>
              <w:keepLines/>
              <w:suppressAutoHyphens/>
              <w:jc w:val="right"/>
              <w:rPr>
                <w:rFonts w:ascii="Arial" w:hAnsi="Arial" w:cs="Arial"/>
                <w:b/>
                <w:bCs/>
                <w:sz w:val="18"/>
                <w:szCs w:val="18"/>
              </w:rPr>
            </w:pPr>
            <w:r w:rsidRPr="00525654">
              <w:rPr>
                <w:rFonts w:ascii="Arial" w:hAnsi="Arial" w:cs="Arial"/>
                <w:b/>
                <w:bCs/>
                <w:sz w:val="18"/>
                <w:szCs w:val="18"/>
              </w:rPr>
              <w:t>26 461</w:t>
            </w:r>
          </w:p>
        </w:tc>
      </w:tr>
      <w:tr w:rsidR="0024549D" w:rsidRPr="00525654" w14:paraId="390CB764" w14:textId="77777777" w:rsidTr="00525654">
        <w:trPr>
          <w:cantSplit/>
          <w:trHeight w:val="227"/>
        </w:trPr>
        <w:tc>
          <w:tcPr>
            <w:tcW w:w="6378" w:type="dxa"/>
            <w:tcBorders>
              <w:top w:val="nil"/>
              <w:left w:val="nil"/>
              <w:bottom w:val="nil"/>
              <w:right w:val="nil"/>
            </w:tcBorders>
            <w:shd w:val="clear" w:color="auto" w:fill="auto"/>
            <w:vAlign w:val="bottom"/>
            <w:hideMark/>
          </w:tcPr>
          <w:p w14:paraId="31AE8035" w14:textId="77777777" w:rsidR="007C7236" w:rsidRPr="00525654" w:rsidRDefault="007C7236" w:rsidP="00525654">
            <w:pPr>
              <w:keepLines/>
              <w:suppressAutoHyphens/>
              <w:rPr>
                <w:rFonts w:ascii="Arial" w:hAnsi="Arial" w:cs="Arial"/>
                <w:b/>
                <w:bCs/>
                <w:sz w:val="18"/>
                <w:szCs w:val="18"/>
              </w:rPr>
            </w:pPr>
            <w:r w:rsidRPr="00525654">
              <w:rPr>
                <w:rFonts w:ascii="Arial" w:hAnsi="Arial" w:cs="Arial"/>
                <w:b/>
                <w:bCs/>
                <w:sz w:val="18"/>
                <w:szCs w:val="18"/>
              </w:rPr>
              <w:t>31. december</w:t>
            </w:r>
          </w:p>
        </w:tc>
        <w:tc>
          <w:tcPr>
            <w:tcW w:w="1456" w:type="dxa"/>
            <w:tcBorders>
              <w:top w:val="single" w:sz="4" w:space="0" w:color="auto"/>
              <w:left w:val="nil"/>
              <w:bottom w:val="double" w:sz="6" w:space="0" w:color="auto"/>
              <w:right w:val="nil"/>
            </w:tcBorders>
            <w:shd w:val="clear" w:color="auto" w:fill="auto"/>
            <w:noWrap/>
            <w:vAlign w:val="bottom"/>
            <w:hideMark/>
          </w:tcPr>
          <w:p w14:paraId="0E793152" w14:textId="0DE4566C" w:rsidR="007C7236" w:rsidRPr="00525654" w:rsidRDefault="007C7236" w:rsidP="00525654">
            <w:pPr>
              <w:keepLines/>
              <w:suppressAutoHyphens/>
              <w:jc w:val="right"/>
              <w:rPr>
                <w:rFonts w:ascii="Arial" w:hAnsi="Arial" w:cs="Arial"/>
                <w:b/>
                <w:bCs/>
                <w:sz w:val="18"/>
                <w:szCs w:val="18"/>
              </w:rPr>
            </w:pPr>
            <w:r w:rsidRPr="00525654">
              <w:rPr>
                <w:rFonts w:ascii="Arial" w:hAnsi="Arial" w:cs="Arial"/>
                <w:b/>
                <w:bCs/>
                <w:sz w:val="18"/>
                <w:szCs w:val="18"/>
              </w:rPr>
              <w:t>24 107</w:t>
            </w:r>
          </w:p>
        </w:tc>
        <w:tc>
          <w:tcPr>
            <w:tcW w:w="1437" w:type="dxa"/>
            <w:tcBorders>
              <w:top w:val="single" w:sz="4" w:space="0" w:color="auto"/>
              <w:left w:val="nil"/>
              <w:bottom w:val="double" w:sz="6" w:space="0" w:color="auto"/>
              <w:right w:val="nil"/>
            </w:tcBorders>
            <w:shd w:val="clear" w:color="auto" w:fill="auto"/>
            <w:noWrap/>
            <w:vAlign w:val="bottom"/>
            <w:hideMark/>
          </w:tcPr>
          <w:p w14:paraId="5A65D5E1" w14:textId="631F30AA" w:rsidR="007C7236" w:rsidRPr="00525654" w:rsidRDefault="007C7236" w:rsidP="00525654">
            <w:pPr>
              <w:keepLines/>
              <w:suppressAutoHyphens/>
              <w:jc w:val="right"/>
              <w:rPr>
                <w:rFonts w:ascii="Arial" w:hAnsi="Arial" w:cs="Arial"/>
                <w:b/>
                <w:bCs/>
                <w:sz w:val="18"/>
                <w:szCs w:val="18"/>
              </w:rPr>
            </w:pPr>
            <w:r w:rsidRPr="00525654">
              <w:rPr>
                <w:rFonts w:ascii="Arial" w:hAnsi="Arial" w:cs="Arial"/>
                <w:b/>
                <w:bCs/>
                <w:sz w:val="18"/>
                <w:szCs w:val="18"/>
              </w:rPr>
              <w:t>21 156</w:t>
            </w:r>
          </w:p>
        </w:tc>
      </w:tr>
    </w:tbl>
    <w:p w14:paraId="69FD3422" w14:textId="77777777" w:rsidR="007C7236" w:rsidRDefault="007C7236" w:rsidP="00525654">
      <w:pPr>
        <w:pStyle w:val="odstavec"/>
        <w:keepLines/>
        <w:suppressAutoHyphens/>
        <w:ind w:left="425"/>
      </w:pPr>
    </w:p>
    <w:p w14:paraId="11E34304" w14:textId="77777777" w:rsidR="00525654" w:rsidRPr="009133FE" w:rsidRDefault="00525654" w:rsidP="00525654">
      <w:pPr>
        <w:pStyle w:val="odstavec"/>
        <w:keepLines/>
        <w:suppressAutoHyphens/>
        <w:ind w:left="425"/>
      </w:pPr>
    </w:p>
    <w:p w14:paraId="249546CF" w14:textId="77777777" w:rsidR="002A6B50" w:rsidRPr="009133FE" w:rsidRDefault="00F316C5" w:rsidP="00525654">
      <w:pPr>
        <w:pStyle w:val="Heading2"/>
        <w:keepLines/>
      </w:pPr>
      <w:r w:rsidRPr="009133FE">
        <w:t>Záväzky</w:t>
      </w:r>
    </w:p>
    <w:p w14:paraId="0DCA2E3F" w14:textId="712BABAE" w:rsidR="002F5809" w:rsidRPr="009133FE" w:rsidRDefault="00316173" w:rsidP="00525654">
      <w:pPr>
        <w:pStyle w:val="odstavec"/>
        <w:keepLines/>
        <w:suppressAutoHyphens/>
        <w:ind w:left="425"/>
      </w:pPr>
      <w:r w:rsidRPr="009133FE">
        <w:t>Štruktúra záväzkov</w:t>
      </w:r>
      <w:r w:rsidR="006441E9" w:rsidRPr="009133FE">
        <w:t xml:space="preserve"> </w:t>
      </w:r>
      <w:r w:rsidRPr="009133FE">
        <w:t>podľa zostatkov</w:t>
      </w:r>
      <w:r w:rsidR="000B2ED1" w:rsidRPr="009133FE">
        <w:t xml:space="preserve">ej doby splatnosti </w:t>
      </w:r>
      <w:r w:rsidR="006441E9" w:rsidRPr="009133FE">
        <w:t>k </w:t>
      </w:r>
      <w:r w:rsidR="00FC3EB0" w:rsidRPr="009133FE">
        <w:t xml:space="preserve">31. decembru </w:t>
      </w:r>
      <w:r w:rsidR="00B700B2" w:rsidRPr="009133FE">
        <w:t>202</w:t>
      </w:r>
      <w:r w:rsidR="0058566A" w:rsidRPr="009133FE">
        <w:t>4</w:t>
      </w:r>
      <w:r w:rsidR="006441E9" w:rsidRPr="009133FE">
        <w:t>:</w:t>
      </w:r>
    </w:p>
    <w:p w14:paraId="2ED490F0" w14:textId="30D377BD" w:rsidR="00BF5442" w:rsidRPr="009133FE" w:rsidRDefault="00BF5442" w:rsidP="00525654">
      <w:pPr>
        <w:pStyle w:val="odstavec"/>
        <w:keepLines/>
        <w:suppressAutoHyphens/>
        <w:ind w:left="425"/>
      </w:pPr>
      <w:bookmarkStart w:id="24" w:name="FWT_T26a"/>
    </w:p>
    <w:tbl>
      <w:tblPr>
        <w:tblW w:w="9212" w:type="dxa"/>
        <w:tblInd w:w="425" w:type="dxa"/>
        <w:tblLayout w:type="fixed"/>
        <w:tblCellMar>
          <w:left w:w="28" w:type="dxa"/>
          <w:right w:w="28" w:type="dxa"/>
        </w:tblCellMar>
        <w:tblLook w:val="04A0" w:firstRow="1" w:lastRow="0" w:firstColumn="1" w:lastColumn="0" w:noHBand="0" w:noVBand="1"/>
      </w:tblPr>
      <w:tblGrid>
        <w:gridCol w:w="3896"/>
        <w:gridCol w:w="975"/>
        <w:gridCol w:w="1100"/>
        <w:gridCol w:w="16"/>
        <w:gridCol w:w="974"/>
        <w:gridCol w:w="1100"/>
        <w:gridCol w:w="11"/>
        <w:gridCol w:w="1109"/>
        <w:gridCol w:w="31"/>
      </w:tblGrid>
      <w:tr w:rsidR="00BF5442" w:rsidRPr="00525654" w14:paraId="78AD1A27" w14:textId="77777777" w:rsidTr="00525654">
        <w:trPr>
          <w:cantSplit/>
          <w:trHeight w:val="227"/>
        </w:trPr>
        <w:tc>
          <w:tcPr>
            <w:tcW w:w="3968" w:type="dxa"/>
            <w:vMerge w:val="restart"/>
            <w:tcBorders>
              <w:top w:val="nil"/>
              <w:left w:val="nil"/>
              <w:bottom w:val="single" w:sz="4" w:space="0" w:color="000000"/>
              <w:right w:val="nil"/>
            </w:tcBorders>
            <w:shd w:val="clear" w:color="auto" w:fill="auto"/>
            <w:vAlign w:val="bottom"/>
            <w:hideMark/>
          </w:tcPr>
          <w:p w14:paraId="2BC91AE2" w14:textId="6385F724" w:rsidR="00BF5442" w:rsidRPr="00525654" w:rsidRDefault="00883FA9" w:rsidP="00525654">
            <w:pPr>
              <w:keepLines/>
              <w:suppressAutoHyphens/>
              <w:ind w:firstLine="2"/>
              <w:rPr>
                <w:rFonts w:ascii="Arial" w:hAnsi="Arial" w:cs="Arial"/>
                <w:b/>
                <w:bCs/>
                <w:sz w:val="18"/>
                <w:szCs w:val="18"/>
              </w:rPr>
            </w:pPr>
            <w:r w:rsidRPr="00525654">
              <w:rPr>
                <w:rFonts w:ascii="Arial" w:hAnsi="Arial" w:cs="Arial"/>
                <w:b/>
                <w:bCs/>
                <w:sz w:val="18"/>
                <w:szCs w:val="18"/>
              </w:rPr>
              <w:t>NÁZOV POLOŽKY</w:t>
            </w:r>
          </w:p>
        </w:tc>
        <w:tc>
          <w:tcPr>
            <w:tcW w:w="3119" w:type="dxa"/>
            <w:gridSpan w:val="4"/>
            <w:tcBorders>
              <w:top w:val="nil"/>
              <w:left w:val="nil"/>
              <w:bottom w:val="nil"/>
              <w:right w:val="nil"/>
            </w:tcBorders>
            <w:shd w:val="clear" w:color="auto" w:fill="auto"/>
            <w:vAlign w:val="bottom"/>
            <w:hideMark/>
          </w:tcPr>
          <w:p w14:paraId="5D1925D1" w14:textId="77777777" w:rsidR="00BF5442" w:rsidRPr="00525654" w:rsidRDefault="00BF5442" w:rsidP="00525654">
            <w:pPr>
              <w:keepLines/>
              <w:suppressAutoHyphens/>
              <w:jc w:val="center"/>
              <w:rPr>
                <w:rFonts w:ascii="Arial" w:hAnsi="Arial" w:cs="Arial"/>
                <w:b/>
                <w:bCs/>
                <w:sz w:val="18"/>
                <w:szCs w:val="18"/>
              </w:rPr>
            </w:pPr>
            <w:r w:rsidRPr="00525654">
              <w:rPr>
                <w:rFonts w:ascii="Arial" w:hAnsi="Arial"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28CCBB56" w14:textId="4FD19597" w:rsidR="00BF5442" w:rsidRPr="00525654" w:rsidRDefault="00BF5442" w:rsidP="00525654">
            <w:pPr>
              <w:keepLines/>
              <w:suppressAutoHyphens/>
              <w:jc w:val="center"/>
              <w:rPr>
                <w:rFonts w:ascii="Arial" w:hAnsi="Arial" w:cs="Arial"/>
                <w:b/>
                <w:bCs/>
                <w:sz w:val="18"/>
                <w:szCs w:val="18"/>
              </w:rPr>
            </w:pPr>
            <w:r w:rsidRPr="00525654">
              <w:rPr>
                <w:rFonts w:ascii="Arial" w:hAnsi="Arial" w:cs="Arial"/>
                <w:b/>
                <w:bCs/>
                <w:sz w:val="18"/>
                <w:szCs w:val="18"/>
              </w:rPr>
              <w:t>Záväzky</w:t>
            </w:r>
            <w:r w:rsidR="00883FA9" w:rsidRPr="00525654">
              <w:rPr>
                <w:rFonts w:ascii="Arial" w:hAnsi="Arial" w:cs="Arial"/>
                <w:b/>
                <w:bCs/>
                <w:sz w:val="18"/>
                <w:szCs w:val="18"/>
              </w:rPr>
              <w:br/>
            </w:r>
            <w:r w:rsidRPr="00525654">
              <w:rPr>
                <w:rFonts w:ascii="Arial" w:hAnsi="Arial" w:cs="Arial"/>
                <w:b/>
                <w:bCs/>
                <w:sz w:val="18"/>
                <w:szCs w:val="18"/>
              </w:rPr>
              <w:t>po lehote splatnosti</w:t>
            </w:r>
          </w:p>
        </w:tc>
        <w:tc>
          <w:tcPr>
            <w:tcW w:w="1172" w:type="dxa"/>
            <w:gridSpan w:val="3"/>
            <w:vMerge w:val="restart"/>
            <w:tcBorders>
              <w:top w:val="nil"/>
              <w:left w:val="nil"/>
              <w:bottom w:val="single" w:sz="4" w:space="0" w:color="000000"/>
              <w:right w:val="nil"/>
            </w:tcBorders>
            <w:shd w:val="clear" w:color="auto" w:fill="auto"/>
            <w:vAlign w:val="bottom"/>
            <w:hideMark/>
          </w:tcPr>
          <w:p w14:paraId="513BA81C" w14:textId="0EEF3453" w:rsidR="00BF5442" w:rsidRPr="00525654" w:rsidRDefault="00883FA9" w:rsidP="00525654">
            <w:pPr>
              <w:keepLines/>
              <w:suppressAutoHyphens/>
              <w:jc w:val="center"/>
              <w:rPr>
                <w:rFonts w:ascii="Arial" w:hAnsi="Arial" w:cs="Arial"/>
                <w:b/>
                <w:bCs/>
                <w:sz w:val="18"/>
                <w:szCs w:val="18"/>
              </w:rPr>
            </w:pPr>
            <w:r w:rsidRPr="00525654">
              <w:rPr>
                <w:rFonts w:ascii="Arial" w:hAnsi="Arial" w:cs="Arial"/>
                <w:b/>
                <w:bCs/>
                <w:sz w:val="18"/>
                <w:szCs w:val="18"/>
              </w:rPr>
              <w:t>Z</w:t>
            </w:r>
            <w:r w:rsidR="00BF5442" w:rsidRPr="00525654">
              <w:rPr>
                <w:rFonts w:ascii="Arial" w:hAnsi="Arial" w:cs="Arial"/>
                <w:b/>
                <w:bCs/>
                <w:sz w:val="18"/>
                <w:szCs w:val="18"/>
              </w:rPr>
              <w:t>áväzky</w:t>
            </w:r>
            <w:r w:rsidRPr="00525654">
              <w:rPr>
                <w:rFonts w:ascii="Arial" w:hAnsi="Arial" w:cs="Arial"/>
                <w:b/>
                <w:bCs/>
                <w:sz w:val="18"/>
                <w:szCs w:val="18"/>
              </w:rPr>
              <w:t xml:space="preserve"> spolu</w:t>
            </w:r>
          </w:p>
        </w:tc>
      </w:tr>
      <w:tr w:rsidR="00883FA9" w:rsidRPr="00525654" w14:paraId="30D52259" w14:textId="77777777" w:rsidTr="00525654">
        <w:trPr>
          <w:cantSplit/>
          <w:trHeight w:val="227"/>
        </w:trPr>
        <w:tc>
          <w:tcPr>
            <w:tcW w:w="3968" w:type="dxa"/>
            <w:vMerge/>
            <w:tcBorders>
              <w:top w:val="nil"/>
              <w:left w:val="nil"/>
              <w:bottom w:val="single" w:sz="4" w:space="0" w:color="000000"/>
              <w:right w:val="nil"/>
            </w:tcBorders>
            <w:vAlign w:val="bottom"/>
            <w:hideMark/>
          </w:tcPr>
          <w:p w14:paraId="23D13E29" w14:textId="77777777" w:rsidR="00883FA9" w:rsidRPr="00525654" w:rsidRDefault="00883FA9" w:rsidP="00525654">
            <w:pPr>
              <w:keepLines/>
              <w:suppressAutoHyphens/>
              <w:ind w:firstLine="2"/>
              <w:rPr>
                <w:rFonts w:ascii="Arial" w:hAnsi="Arial" w:cs="Arial"/>
                <w:b/>
                <w:bCs/>
                <w:sz w:val="18"/>
                <w:szCs w:val="18"/>
              </w:rPr>
            </w:pPr>
          </w:p>
        </w:tc>
        <w:tc>
          <w:tcPr>
            <w:tcW w:w="992" w:type="dxa"/>
            <w:tcBorders>
              <w:top w:val="nil"/>
              <w:left w:val="nil"/>
              <w:bottom w:val="single" w:sz="4" w:space="0" w:color="auto"/>
              <w:right w:val="nil"/>
            </w:tcBorders>
            <w:shd w:val="clear" w:color="auto" w:fill="auto"/>
            <w:vAlign w:val="bottom"/>
            <w:hideMark/>
          </w:tcPr>
          <w:p w14:paraId="2D4A6544" w14:textId="0BE28880" w:rsidR="00883FA9" w:rsidRPr="00525654" w:rsidRDefault="00883FA9" w:rsidP="00525654">
            <w:pPr>
              <w:keepLines/>
              <w:suppressAutoHyphens/>
              <w:jc w:val="center"/>
              <w:rPr>
                <w:rFonts w:ascii="Arial" w:hAnsi="Arial" w:cs="Arial"/>
                <w:b/>
                <w:bCs/>
                <w:sz w:val="18"/>
                <w:szCs w:val="18"/>
              </w:rPr>
            </w:pPr>
            <w:r w:rsidRPr="00525654">
              <w:rPr>
                <w:rFonts w:ascii="Arial" w:hAnsi="Arial" w:cs="Arial"/>
                <w:b/>
                <w:bCs/>
                <w:sz w:val="18"/>
                <w:szCs w:val="18"/>
              </w:rPr>
              <w:t>&gt; 5 rokov</w:t>
            </w:r>
          </w:p>
        </w:tc>
        <w:tc>
          <w:tcPr>
            <w:tcW w:w="1120" w:type="dxa"/>
            <w:tcBorders>
              <w:top w:val="nil"/>
              <w:left w:val="nil"/>
              <w:bottom w:val="single" w:sz="4" w:space="0" w:color="auto"/>
              <w:right w:val="nil"/>
            </w:tcBorders>
            <w:shd w:val="clear" w:color="auto" w:fill="auto"/>
            <w:vAlign w:val="bottom"/>
            <w:hideMark/>
          </w:tcPr>
          <w:p w14:paraId="1A1BA84A" w14:textId="0156A52E" w:rsidR="00883FA9" w:rsidRPr="00525654" w:rsidRDefault="00883FA9" w:rsidP="00525654">
            <w:pPr>
              <w:keepLines/>
              <w:suppressAutoHyphens/>
              <w:jc w:val="center"/>
              <w:rPr>
                <w:rFonts w:ascii="Arial" w:hAnsi="Arial" w:cs="Arial"/>
                <w:b/>
                <w:bCs/>
                <w:sz w:val="18"/>
                <w:szCs w:val="18"/>
              </w:rPr>
            </w:pPr>
            <w:r w:rsidRPr="00525654">
              <w:rPr>
                <w:rFonts w:ascii="Arial" w:hAnsi="Arial" w:cs="Arial"/>
                <w:b/>
                <w:bCs/>
                <w:sz w:val="18"/>
                <w:szCs w:val="18"/>
              </w:rPr>
              <w:t>&gt;1 rok</w:t>
            </w:r>
            <w:r w:rsidRPr="00525654">
              <w:rPr>
                <w:rFonts w:ascii="Arial" w:hAnsi="Arial" w:cs="Arial"/>
                <w:b/>
                <w:bCs/>
                <w:sz w:val="18"/>
                <w:szCs w:val="18"/>
              </w:rPr>
              <w:br/>
              <w:t>≤ 5 rokov</w:t>
            </w:r>
          </w:p>
        </w:tc>
        <w:tc>
          <w:tcPr>
            <w:tcW w:w="1007" w:type="dxa"/>
            <w:gridSpan w:val="2"/>
            <w:tcBorders>
              <w:top w:val="nil"/>
              <w:left w:val="nil"/>
              <w:bottom w:val="single" w:sz="4" w:space="0" w:color="auto"/>
              <w:right w:val="nil"/>
            </w:tcBorders>
            <w:shd w:val="clear" w:color="auto" w:fill="auto"/>
            <w:vAlign w:val="bottom"/>
            <w:hideMark/>
          </w:tcPr>
          <w:p w14:paraId="3213D668" w14:textId="3DB97EC0" w:rsidR="00883FA9" w:rsidRPr="00525654" w:rsidRDefault="00883FA9" w:rsidP="00525654">
            <w:pPr>
              <w:keepLines/>
              <w:suppressAutoHyphens/>
              <w:jc w:val="center"/>
              <w:rPr>
                <w:rFonts w:ascii="Arial" w:hAnsi="Arial" w:cs="Arial"/>
                <w:b/>
                <w:bCs/>
                <w:sz w:val="18"/>
                <w:szCs w:val="18"/>
              </w:rPr>
            </w:pPr>
            <w:r w:rsidRPr="00525654">
              <w:rPr>
                <w:rFonts w:ascii="Arial" w:hAnsi="Arial" w:cs="Arial"/>
                <w:b/>
                <w:bCs/>
                <w:sz w:val="18"/>
                <w:szCs w:val="18"/>
              </w:rPr>
              <w:t>≤ 1 rok</w:t>
            </w:r>
          </w:p>
        </w:tc>
        <w:tc>
          <w:tcPr>
            <w:tcW w:w="1120" w:type="dxa"/>
            <w:vMerge/>
            <w:tcBorders>
              <w:top w:val="nil"/>
              <w:left w:val="nil"/>
              <w:bottom w:val="single" w:sz="4" w:space="0" w:color="000000"/>
              <w:right w:val="nil"/>
            </w:tcBorders>
            <w:vAlign w:val="bottom"/>
            <w:hideMark/>
          </w:tcPr>
          <w:p w14:paraId="3E151E1C" w14:textId="77777777" w:rsidR="00883FA9" w:rsidRPr="00525654" w:rsidRDefault="00883FA9" w:rsidP="00525654">
            <w:pPr>
              <w:keepLines/>
              <w:suppressAutoHyphens/>
              <w:rPr>
                <w:rFonts w:ascii="Arial" w:hAnsi="Arial" w:cs="Arial"/>
                <w:b/>
                <w:bCs/>
                <w:sz w:val="18"/>
                <w:szCs w:val="18"/>
              </w:rPr>
            </w:pPr>
          </w:p>
        </w:tc>
        <w:tc>
          <w:tcPr>
            <w:tcW w:w="1172" w:type="dxa"/>
            <w:gridSpan w:val="3"/>
            <w:vMerge/>
            <w:tcBorders>
              <w:top w:val="nil"/>
              <w:left w:val="nil"/>
              <w:bottom w:val="single" w:sz="4" w:space="0" w:color="000000"/>
              <w:right w:val="nil"/>
            </w:tcBorders>
            <w:vAlign w:val="bottom"/>
            <w:hideMark/>
          </w:tcPr>
          <w:p w14:paraId="4B30F934" w14:textId="77777777" w:rsidR="00883FA9" w:rsidRPr="00525654" w:rsidRDefault="00883FA9" w:rsidP="00525654">
            <w:pPr>
              <w:keepLines/>
              <w:suppressAutoHyphens/>
              <w:rPr>
                <w:rFonts w:ascii="Arial" w:hAnsi="Arial" w:cs="Arial"/>
                <w:b/>
                <w:bCs/>
                <w:sz w:val="18"/>
                <w:szCs w:val="18"/>
              </w:rPr>
            </w:pPr>
          </w:p>
        </w:tc>
      </w:tr>
      <w:tr w:rsidR="00883FA9" w:rsidRPr="00525654" w14:paraId="181B7DD3" w14:textId="77777777" w:rsidTr="00525654">
        <w:trPr>
          <w:cantSplit/>
          <w:trHeight w:val="227"/>
        </w:trPr>
        <w:tc>
          <w:tcPr>
            <w:tcW w:w="3968" w:type="dxa"/>
            <w:tcBorders>
              <w:top w:val="nil"/>
              <w:left w:val="nil"/>
              <w:right w:val="nil"/>
            </w:tcBorders>
            <w:shd w:val="clear" w:color="auto" w:fill="auto"/>
            <w:vAlign w:val="bottom"/>
          </w:tcPr>
          <w:p w14:paraId="0F3BE783" w14:textId="77777777" w:rsidR="00883FA9" w:rsidRPr="00525654" w:rsidRDefault="00883FA9" w:rsidP="00525654">
            <w:pPr>
              <w:keepLines/>
              <w:suppressAutoHyphens/>
              <w:ind w:firstLine="2"/>
              <w:rPr>
                <w:rFonts w:ascii="Arial" w:hAnsi="Arial" w:cs="Arial"/>
                <w:sz w:val="18"/>
                <w:szCs w:val="18"/>
              </w:rPr>
            </w:pPr>
          </w:p>
        </w:tc>
        <w:tc>
          <w:tcPr>
            <w:tcW w:w="992" w:type="dxa"/>
            <w:tcBorders>
              <w:top w:val="nil"/>
              <w:left w:val="nil"/>
              <w:right w:val="nil"/>
            </w:tcBorders>
            <w:shd w:val="clear" w:color="auto" w:fill="auto"/>
            <w:noWrap/>
            <w:vAlign w:val="bottom"/>
          </w:tcPr>
          <w:p w14:paraId="082D38CD" w14:textId="77777777" w:rsidR="00883FA9" w:rsidRPr="00525654" w:rsidRDefault="00883FA9" w:rsidP="00525654">
            <w:pPr>
              <w:keepLines/>
              <w:suppressAutoHyphens/>
              <w:jc w:val="right"/>
              <w:rPr>
                <w:rFonts w:ascii="Arial" w:hAnsi="Arial" w:cs="Arial"/>
                <w:b/>
                <w:bCs/>
                <w:sz w:val="18"/>
                <w:szCs w:val="18"/>
              </w:rPr>
            </w:pPr>
          </w:p>
        </w:tc>
        <w:tc>
          <w:tcPr>
            <w:tcW w:w="1120" w:type="dxa"/>
            <w:tcBorders>
              <w:top w:val="nil"/>
              <w:left w:val="nil"/>
              <w:right w:val="nil"/>
            </w:tcBorders>
            <w:shd w:val="clear" w:color="auto" w:fill="auto"/>
            <w:noWrap/>
            <w:vAlign w:val="bottom"/>
          </w:tcPr>
          <w:p w14:paraId="49E8CA64" w14:textId="77777777" w:rsidR="00883FA9" w:rsidRPr="00525654" w:rsidRDefault="00883FA9" w:rsidP="00525654">
            <w:pPr>
              <w:keepLines/>
              <w:suppressAutoHyphens/>
              <w:jc w:val="right"/>
              <w:rPr>
                <w:rFonts w:ascii="Arial" w:hAnsi="Arial" w:cs="Arial"/>
                <w:b/>
                <w:bCs/>
                <w:sz w:val="18"/>
                <w:szCs w:val="18"/>
              </w:rPr>
            </w:pPr>
          </w:p>
        </w:tc>
        <w:tc>
          <w:tcPr>
            <w:tcW w:w="1007" w:type="dxa"/>
            <w:gridSpan w:val="2"/>
            <w:tcBorders>
              <w:top w:val="nil"/>
              <w:left w:val="nil"/>
              <w:right w:val="nil"/>
            </w:tcBorders>
            <w:shd w:val="clear" w:color="auto" w:fill="auto"/>
            <w:noWrap/>
            <w:vAlign w:val="bottom"/>
          </w:tcPr>
          <w:p w14:paraId="02A947D5" w14:textId="77777777" w:rsidR="00883FA9" w:rsidRPr="00525654" w:rsidRDefault="00883FA9" w:rsidP="00525654">
            <w:pPr>
              <w:keepLines/>
              <w:suppressAutoHyphens/>
              <w:jc w:val="right"/>
              <w:rPr>
                <w:rFonts w:ascii="Arial" w:hAnsi="Arial" w:cs="Arial"/>
                <w:b/>
                <w:bCs/>
                <w:sz w:val="18"/>
                <w:szCs w:val="18"/>
              </w:rPr>
            </w:pPr>
          </w:p>
        </w:tc>
        <w:tc>
          <w:tcPr>
            <w:tcW w:w="1120" w:type="dxa"/>
            <w:tcBorders>
              <w:top w:val="nil"/>
              <w:left w:val="nil"/>
              <w:right w:val="nil"/>
            </w:tcBorders>
            <w:shd w:val="clear" w:color="auto" w:fill="auto"/>
            <w:noWrap/>
            <w:vAlign w:val="bottom"/>
          </w:tcPr>
          <w:p w14:paraId="33356044" w14:textId="77777777" w:rsidR="00883FA9" w:rsidRPr="00525654" w:rsidRDefault="00883FA9" w:rsidP="00525654">
            <w:pPr>
              <w:keepLines/>
              <w:suppressAutoHyphens/>
              <w:jc w:val="right"/>
              <w:rPr>
                <w:rFonts w:ascii="Arial" w:hAnsi="Arial" w:cs="Arial"/>
                <w:b/>
                <w:bCs/>
                <w:sz w:val="18"/>
                <w:szCs w:val="18"/>
              </w:rPr>
            </w:pPr>
          </w:p>
        </w:tc>
        <w:tc>
          <w:tcPr>
            <w:tcW w:w="1172" w:type="dxa"/>
            <w:gridSpan w:val="3"/>
            <w:tcBorders>
              <w:top w:val="nil"/>
              <w:left w:val="nil"/>
              <w:right w:val="nil"/>
            </w:tcBorders>
            <w:shd w:val="clear" w:color="auto" w:fill="auto"/>
            <w:noWrap/>
            <w:vAlign w:val="bottom"/>
          </w:tcPr>
          <w:p w14:paraId="21BAD8CA" w14:textId="77777777" w:rsidR="00883FA9" w:rsidRPr="00525654" w:rsidRDefault="00883FA9" w:rsidP="00525654">
            <w:pPr>
              <w:keepLines/>
              <w:suppressAutoHyphens/>
              <w:jc w:val="right"/>
              <w:rPr>
                <w:rFonts w:ascii="Arial" w:hAnsi="Arial" w:cs="Arial"/>
                <w:b/>
                <w:bCs/>
                <w:sz w:val="18"/>
                <w:szCs w:val="18"/>
              </w:rPr>
            </w:pPr>
          </w:p>
        </w:tc>
      </w:tr>
      <w:tr w:rsidR="003819AC" w:rsidRPr="00525654" w14:paraId="7268E8AC" w14:textId="77777777" w:rsidTr="00525654">
        <w:trPr>
          <w:cantSplit/>
          <w:trHeight w:val="227"/>
        </w:trPr>
        <w:tc>
          <w:tcPr>
            <w:tcW w:w="3968" w:type="dxa"/>
            <w:tcBorders>
              <w:left w:val="nil"/>
              <w:bottom w:val="nil"/>
              <w:right w:val="nil"/>
            </w:tcBorders>
            <w:shd w:val="clear" w:color="auto" w:fill="auto"/>
            <w:vAlign w:val="bottom"/>
            <w:hideMark/>
          </w:tcPr>
          <w:p w14:paraId="14C872CD" w14:textId="77777777" w:rsidR="003819AC" w:rsidRPr="00525654" w:rsidRDefault="003819AC" w:rsidP="00525654">
            <w:pPr>
              <w:keepLines/>
              <w:suppressAutoHyphens/>
              <w:ind w:firstLine="2"/>
              <w:rPr>
                <w:rFonts w:ascii="Arial" w:hAnsi="Arial" w:cs="Arial"/>
                <w:b/>
                <w:bCs/>
                <w:sz w:val="18"/>
                <w:szCs w:val="18"/>
              </w:rPr>
            </w:pPr>
            <w:r w:rsidRPr="00525654">
              <w:rPr>
                <w:rFonts w:ascii="Arial" w:hAnsi="Arial" w:cs="Arial"/>
                <w:b/>
                <w:bCs/>
                <w:sz w:val="18"/>
                <w:szCs w:val="18"/>
              </w:rPr>
              <w:t>Ostatné dlhodobé záväzky, z toho:</w:t>
            </w:r>
          </w:p>
        </w:tc>
        <w:tc>
          <w:tcPr>
            <w:tcW w:w="992" w:type="dxa"/>
            <w:tcBorders>
              <w:left w:val="nil"/>
              <w:bottom w:val="single" w:sz="8" w:space="0" w:color="auto"/>
              <w:right w:val="nil"/>
            </w:tcBorders>
            <w:shd w:val="clear" w:color="auto" w:fill="auto"/>
            <w:noWrap/>
            <w:vAlign w:val="bottom"/>
            <w:hideMark/>
          </w:tcPr>
          <w:p w14:paraId="68E8EFDF" w14:textId="77777777" w:rsidR="003819AC" w:rsidRPr="00525654" w:rsidRDefault="003819AC"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120" w:type="dxa"/>
            <w:tcBorders>
              <w:left w:val="nil"/>
              <w:bottom w:val="single" w:sz="8" w:space="0" w:color="auto"/>
              <w:right w:val="nil"/>
            </w:tcBorders>
            <w:shd w:val="clear" w:color="auto" w:fill="auto"/>
            <w:noWrap/>
            <w:vAlign w:val="bottom"/>
            <w:hideMark/>
          </w:tcPr>
          <w:p w14:paraId="4B473034" w14:textId="4BF253A6" w:rsidR="003819AC" w:rsidRPr="00525654" w:rsidRDefault="003819AC" w:rsidP="00525654">
            <w:pPr>
              <w:keepLines/>
              <w:suppressAutoHyphens/>
              <w:jc w:val="right"/>
              <w:rPr>
                <w:rFonts w:ascii="Arial" w:hAnsi="Arial" w:cs="Arial"/>
                <w:b/>
                <w:bCs/>
                <w:sz w:val="18"/>
                <w:szCs w:val="18"/>
              </w:rPr>
            </w:pPr>
            <w:r w:rsidRPr="00525654">
              <w:rPr>
                <w:rFonts w:ascii="Arial" w:hAnsi="Arial" w:cs="Arial"/>
                <w:b/>
                <w:bCs/>
                <w:sz w:val="18"/>
                <w:szCs w:val="18"/>
              </w:rPr>
              <w:t>24 107</w:t>
            </w:r>
          </w:p>
        </w:tc>
        <w:tc>
          <w:tcPr>
            <w:tcW w:w="1007" w:type="dxa"/>
            <w:gridSpan w:val="2"/>
            <w:tcBorders>
              <w:left w:val="nil"/>
              <w:bottom w:val="single" w:sz="8" w:space="0" w:color="auto"/>
              <w:right w:val="nil"/>
            </w:tcBorders>
            <w:shd w:val="clear" w:color="auto" w:fill="auto"/>
            <w:noWrap/>
            <w:vAlign w:val="bottom"/>
            <w:hideMark/>
          </w:tcPr>
          <w:p w14:paraId="05110DD7" w14:textId="2A7FF454" w:rsidR="003819AC" w:rsidRPr="00525654" w:rsidRDefault="003819AC"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120" w:type="dxa"/>
            <w:tcBorders>
              <w:left w:val="nil"/>
              <w:bottom w:val="single" w:sz="8" w:space="0" w:color="auto"/>
              <w:right w:val="nil"/>
            </w:tcBorders>
            <w:shd w:val="clear" w:color="auto" w:fill="auto"/>
            <w:noWrap/>
            <w:vAlign w:val="bottom"/>
            <w:hideMark/>
          </w:tcPr>
          <w:p w14:paraId="7A4CA780" w14:textId="77777777" w:rsidR="003819AC" w:rsidRPr="00525654" w:rsidRDefault="003819AC"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172" w:type="dxa"/>
            <w:gridSpan w:val="3"/>
            <w:tcBorders>
              <w:left w:val="nil"/>
              <w:bottom w:val="single" w:sz="8" w:space="0" w:color="auto"/>
              <w:right w:val="nil"/>
            </w:tcBorders>
            <w:shd w:val="clear" w:color="auto" w:fill="auto"/>
            <w:noWrap/>
            <w:vAlign w:val="bottom"/>
            <w:hideMark/>
          </w:tcPr>
          <w:p w14:paraId="69C2D4C1" w14:textId="49C73425" w:rsidR="003819AC" w:rsidRPr="00525654" w:rsidRDefault="003819AC" w:rsidP="00525654">
            <w:pPr>
              <w:keepLines/>
              <w:suppressAutoHyphens/>
              <w:jc w:val="right"/>
              <w:rPr>
                <w:rFonts w:ascii="Arial" w:hAnsi="Arial" w:cs="Arial"/>
                <w:b/>
                <w:bCs/>
                <w:sz w:val="18"/>
                <w:szCs w:val="18"/>
              </w:rPr>
            </w:pPr>
            <w:r w:rsidRPr="00525654">
              <w:rPr>
                <w:rFonts w:ascii="Arial" w:hAnsi="Arial" w:cs="Arial"/>
                <w:b/>
                <w:bCs/>
                <w:sz w:val="18"/>
                <w:szCs w:val="18"/>
              </w:rPr>
              <w:t>24 107</w:t>
            </w:r>
          </w:p>
        </w:tc>
      </w:tr>
      <w:tr w:rsidR="003819AC" w:rsidRPr="00525654" w14:paraId="68750BE6" w14:textId="77777777" w:rsidTr="00525654">
        <w:trPr>
          <w:cantSplit/>
          <w:trHeight w:val="227"/>
        </w:trPr>
        <w:tc>
          <w:tcPr>
            <w:tcW w:w="3968" w:type="dxa"/>
            <w:tcBorders>
              <w:top w:val="nil"/>
              <w:left w:val="nil"/>
              <w:bottom w:val="nil"/>
              <w:right w:val="nil"/>
            </w:tcBorders>
            <w:shd w:val="clear" w:color="auto" w:fill="auto"/>
            <w:vAlign w:val="bottom"/>
            <w:hideMark/>
          </w:tcPr>
          <w:p w14:paraId="07B6321E" w14:textId="36D75ACF" w:rsidR="003819AC" w:rsidRPr="00525654" w:rsidRDefault="003819AC" w:rsidP="00525654">
            <w:pPr>
              <w:keepLines/>
              <w:suppressAutoHyphens/>
              <w:ind w:firstLine="2"/>
              <w:rPr>
                <w:rFonts w:ascii="Arial" w:hAnsi="Arial" w:cs="Arial"/>
                <w:sz w:val="18"/>
                <w:szCs w:val="18"/>
              </w:rPr>
            </w:pPr>
            <w:r w:rsidRPr="00525654">
              <w:rPr>
                <w:rFonts w:ascii="Arial" w:hAnsi="Arial" w:cs="Arial"/>
                <w:sz w:val="18"/>
                <w:szCs w:val="18"/>
              </w:rPr>
              <w:t>Záväzky zo sociálneho fondu</w:t>
            </w:r>
          </w:p>
        </w:tc>
        <w:tc>
          <w:tcPr>
            <w:tcW w:w="992" w:type="dxa"/>
            <w:tcBorders>
              <w:top w:val="nil"/>
              <w:left w:val="nil"/>
              <w:bottom w:val="nil"/>
              <w:right w:val="nil"/>
            </w:tcBorders>
            <w:shd w:val="clear" w:color="auto" w:fill="auto"/>
            <w:vAlign w:val="bottom"/>
            <w:hideMark/>
          </w:tcPr>
          <w:p w14:paraId="73AD4C56" w14:textId="77777777" w:rsidR="003819AC" w:rsidRPr="00525654" w:rsidRDefault="003819AC" w:rsidP="00525654">
            <w:pPr>
              <w:keepLines/>
              <w:suppressAutoHyphens/>
              <w:jc w:val="right"/>
              <w:rPr>
                <w:rFonts w:ascii="Arial" w:hAnsi="Arial" w:cs="Arial"/>
                <w:sz w:val="18"/>
                <w:szCs w:val="18"/>
              </w:rPr>
            </w:pPr>
            <w:r w:rsidRPr="0052565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A567C39" w14:textId="0A23DF95" w:rsidR="003819AC" w:rsidRPr="00525654" w:rsidRDefault="003819AC" w:rsidP="00525654">
            <w:pPr>
              <w:keepLines/>
              <w:suppressAutoHyphens/>
              <w:jc w:val="right"/>
              <w:rPr>
                <w:rFonts w:ascii="Arial" w:hAnsi="Arial" w:cs="Arial"/>
                <w:sz w:val="18"/>
                <w:szCs w:val="18"/>
              </w:rPr>
            </w:pPr>
            <w:r w:rsidRPr="00525654">
              <w:rPr>
                <w:rFonts w:ascii="Arial" w:hAnsi="Arial" w:cs="Arial"/>
                <w:sz w:val="18"/>
                <w:szCs w:val="18"/>
              </w:rPr>
              <w:t>24 107</w:t>
            </w:r>
          </w:p>
        </w:tc>
        <w:tc>
          <w:tcPr>
            <w:tcW w:w="1007" w:type="dxa"/>
            <w:gridSpan w:val="2"/>
            <w:tcBorders>
              <w:top w:val="nil"/>
              <w:left w:val="nil"/>
              <w:bottom w:val="nil"/>
              <w:right w:val="nil"/>
            </w:tcBorders>
            <w:shd w:val="clear" w:color="auto" w:fill="auto"/>
            <w:vAlign w:val="bottom"/>
            <w:hideMark/>
          </w:tcPr>
          <w:p w14:paraId="42E86FA6" w14:textId="1D4508BC" w:rsidR="003819AC" w:rsidRPr="00525654" w:rsidRDefault="003819AC" w:rsidP="00525654">
            <w:pPr>
              <w:keepLines/>
              <w:suppressAutoHyphens/>
              <w:jc w:val="right"/>
              <w:rPr>
                <w:rFonts w:ascii="Arial" w:hAnsi="Arial" w:cs="Arial"/>
                <w:sz w:val="18"/>
                <w:szCs w:val="18"/>
              </w:rPr>
            </w:pPr>
            <w:r w:rsidRPr="0052565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A0FFE15" w14:textId="77777777" w:rsidR="003819AC" w:rsidRPr="00525654" w:rsidRDefault="003819AC" w:rsidP="00525654">
            <w:pPr>
              <w:keepLines/>
              <w:suppressAutoHyphens/>
              <w:jc w:val="right"/>
              <w:rPr>
                <w:rFonts w:ascii="Arial" w:hAnsi="Arial" w:cs="Arial"/>
                <w:sz w:val="18"/>
                <w:szCs w:val="18"/>
              </w:rPr>
            </w:pPr>
            <w:r w:rsidRPr="00525654">
              <w:rPr>
                <w:rFonts w:ascii="Arial" w:hAnsi="Arial" w:cs="Arial"/>
                <w:sz w:val="18"/>
                <w:szCs w:val="18"/>
              </w:rPr>
              <w:t>0</w:t>
            </w:r>
          </w:p>
        </w:tc>
        <w:tc>
          <w:tcPr>
            <w:tcW w:w="1172" w:type="dxa"/>
            <w:gridSpan w:val="3"/>
            <w:tcBorders>
              <w:top w:val="nil"/>
              <w:left w:val="nil"/>
              <w:bottom w:val="nil"/>
              <w:right w:val="nil"/>
            </w:tcBorders>
            <w:shd w:val="clear" w:color="auto" w:fill="auto"/>
            <w:vAlign w:val="bottom"/>
            <w:hideMark/>
          </w:tcPr>
          <w:p w14:paraId="0293501D" w14:textId="76062708" w:rsidR="003819AC" w:rsidRPr="00525654" w:rsidRDefault="003819AC" w:rsidP="00525654">
            <w:pPr>
              <w:keepLines/>
              <w:suppressAutoHyphens/>
              <w:jc w:val="right"/>
              <w:rPr>
                <w:rFonts w:ascii="Arial" w:hAnsi="Arial" w:cs="Arial"/>
                <w:sz w:val="18"/>
                <w:szCs w:val="18"/>
              </w:rPr>
            </w:pPr>
            <w:r w:rsidRPr="00525654">
              <w:rPr>
                <w:rFonts w:ascii="Arial" w:hAnsi="Arial" w:cs="Arial"/>
                <w:sz w:val="18"/>
                <w:szCs w:val="18"/>
              </w:rPr>
              <w:t>24 107</w:t>
            </w:r>
          </w:p>
        </w:tc>
      </w:tr>
      <w:tr w:rsidR="003819AC" w:rsidRPr="00525654" w14:paraId="0B2BF582" w14:textId="77777777" w:rsidTr="00525654">
        <w:trPr>
          <w:cantSplit/>
          <w:trHeight w:val="227"/>
        </w:trPr>
        <w:tc>
          <w:tcPr>
            <w:tcW w:w="3968" w:type="dxa"/>
            <w:tcBorders>
              <w:top w:val="nil"/>
              <w:left w:val="nil"/>
              <w:bottom w:val="nil"/>
              <w:right w:val="nil"/>
            </w:tcBorders>
            <w:shd w:val="clear" w:color="auto" w:fill="auto"/>
            <w:vAlign w:val="bottom"/>
            <w:hideMark/>
          </w:tcPr>
          <w:p w14:paraId="2DAD787E" w14:textId="77777777" w:rsidR="003819AC" w:rsidRPr="00525654" w:rsidRDefault="003819AC" w:rsidP="00525654">
            <w:pPr>
              <w:keepLines/>
              <w:suppressAutoHyphens/>
              <w:ind w:firstLine="2"/>
              <w:rPr>
                <w:rFonts w:ascii="Arial" w:hAnsi="Arial" w:cs="Arial"/>
                <w:b/>
                <w:bCs/>
                <w:sz w:val="18"/>
                <w:szCs w:val="18"/>
              </w:rPr>
            </w:pPr>
            <w:r w:rsidRPr="00525654">
              <w:rPr>
                <w:rFonts w:ascii="Arial" w:hAnsi="Arial" w:cs="Arial"/>
                <w:b/>
                <w:bCs/>
                <w:sz w:val="18"/>
                <w:szCs w:val="18"/>
              </w:rPr>
              <w:t>Dlhodobé záväzky spolu</w:t>
            </w:r>
          </w:p>
        </w:tc>
        <w:tc>
          <w:tcPr>
            <w:tcW w:w="992" w:type="dxa"/>
            <w:tcBorders>
              <w:top w:val="single" w:sz="4" w:space="0" w:color="auto"/>
              <w:left w:val="nil"/>
              <w:bottom w:val="double" w:sz="6" w:space="0" w:color="auto"/>
              <w:right w:val="nil"/>
            </w:tcBorders>
            <w:shd w:val="clear" w:color="auto" w:fill="auto"/>
            <w:noWrap/>
            <w:vAlign w:val="bottom"/>
            <w:hideMark/>
          </w:tcPr>
          <w:p w14:paraId="72F44513" w14:textId="77777777" w:rsidR="003819AC" w:rsidRPr="00525654" w:rsidRDefault="003819AC"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200AD8CC" w14:textId="2D832533" w:rsidR="003819AC" w:rsidRPr="00525654" w:rsidRDefault="003819AC" w:rsidP="00525654">
            <w:pPr>
              <w:keepLines/>
              <w:suppressAutoHyphens/>
              <w:jc w:val="right"/>
              <w:rPr>
                <w:rFonts w:ascii="Arial" w:hAnsi="Arial" w:cs="Arial"/>
                <w:b/>
                <w:bCs/>
                <w:sz w:val="18"/>
                <w:szCs w:val="18"/>
              </w:rPr>
            </w:pPr>
            <w:r w:rsidRPr="00525654">
              <w:rPr>
                <w:rFonts w:ascii="Arial" w:hAnsi="Arial" w:cs="Arial"/>
                <w:b/>
                <w:bCs/>
                <w:sz w:val="18"/>
                <w:szCs w:val="18"/>
              </w:rPr>
              <w:t>24 107</w:t>
            </w:r>
          </w:p>
        </w:tc>
        <w:tc>
          <w:tcPr>
            <w:tcW w:w="1007" w:type="dxa"/>
            <w:gridSpan w:val="2"/>
            <w:tcBorders>
              <w:top w:val="single" w:sz="4" w:space="0" w:color="auto"/>
              <w:left w:val="nil"/>
              <w:bottom w:val="double" w:sz="6" w:space="0" w:color="auto"/>
              <w:right w:val="nil"/>
            </w:tcBorders>
            <w:shd w:val="clear" w:color="auto" w:fill="auto"/>
            <w:noWrap/>
            <w:vAlign w:val="bottom"/>
            <w:hideMark/>
          </w:tcPr>
          <w:p w14:paraId="5B2BDD5A" w14:textId="1B36EFBF" w:rsidR="003819AC" w:rsidRPr="00525654" w:rsidRDefault="003819AC"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CD7BE55" w14:textId="77777777" w:rsidR="003819AC" w:rsidRPr="00525654" w:rsidRDefault="003819AC"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172" w:type="dxa"/>
            <w:gridSpan w:val="3"/>
            <w:tcBorders>
              <w:top w:val="single" w:sz="4" w:space="0" w:color="auto"/>
              <w:left w:val="nil"/>
              <w:bottom w:val="double" w:sz="6" w:space="0" w:color="auto"/>
              <w:right w:val="nil"/>
            </w:tcBorders>
            <w:shd w:val="clear" w:color="auto" w:fill="auto"/>
            <w:noWrap/>
            <w:vAlign w:val="bottom"/>
            <w:hideMark/>
          </w:tcPr>
          <w:p w14:paraId="3BAD874A" w14:textId="5A45A017" w:rsidR="003819AC" w:rsidRPr="00525654" w:rsidRDefault="003819AC" w:rsidP="00525654">
            <w:pPr>
              <w:keepLines/>
              <w:suppressAutoHyphens/>
              <w:jc w:val="right"/>
              <w:rPr>
                <w:rFonts w:ascii="Arial" w:hAnsi="Arial" w:cs="Arial"/>
                <w:b/>
                <w:bCs/>
                <w:sz w:val="18"/>
                <w:szCs w:val="18"/>
              </w:rPr>
            </w:pPr>
            <w:r w:rsidRPr="00525654">
              <w:rPr>
                <w:rFonts w:ascii="Arial" w:hAnsi="Arial" w:cs="Arial"/>
                <w:b/>
                <w:bCs/>
                <w:sz w:val="18"/>
                <w:szCs w:val="18"/>
              </w:rPr>
              <w:t>24 107</w:t>
            </w:r>
          </w:p>
        </w:tc>
      </w:tr>
      <w:tr w:rsidR="00BF5442" w:rsidRPr="00525654" w14:paraId="63B9E5E7" w14:textId="77777777" w:rsidTr="00525654">
        <w:trPr>
          <w:gridAfter w:val="1"/>
          <w:wAfter w:w="32" w:type="dxa"/>
          <w:cantSplit/>
          <w:trHeight w:val="227"/>
        </w:trPr>
        <w:tc>
          <w:tcPr>
            <w:tcW w:w="3968" w:type="dxa"/>
            <w:tcBorders>
              <w:left w:val="nil"/>
              <w:bottom w:val="nil"/>
              <w:right w:val="nil"/>
            </w:tcBorders>
            <w:shd w:val="clear" w:color="auto" w:fill="auto"/>
            <w:vAlign w:val="bottom"/>
            <w:hideMark/>
          </w:tcPr>
          <w:p w14:paraId="317B9414" w14:textId="0F602DD0" w:rsidR="00BF5442" w:rsidRPr="00525654" w:rsidRDefault="00BF5442" w:rsidP="00525654">
            <w:pPr>
              <w:keepLines/>
              <w:suppressAutoHyphens/>
              <w:rPr>
                <w:rFonts w:ascii="Arial" w:hAnsi="Arial" w:cs="Arial"/>
                <w:b/>
                <w:bCs/>
                <w:sz w:val="18"/>
                <w:szCs w:val="18"/>
              </w:rPr>
            </w:pPr>
            <w:bookmarkStart w:id="25" w:name="FWT_T26b"/>
            <w:bookmarkEnd w:id="24"/>
            <w:r w:rsidRPr="00525654">
              <w:rPr>
                <w:rFonts w:ascii="Arial" w:hAnsi="Arial" w:cs="Arial"/>
                <w:b/>
                <w:bCs/>
                <w:sz w:val="18"/>
                <w:szCs w:val="18"/>
              </w:rPr>
              <w:t>Krátkodobé záväzky z obchodného styku,</w:t>
            </w:r>
            <w:r w:rsidR="00115761" w:rsidRPr="00525654">
              <w:rPr>
                <w:rFonts w:ascii="Arial" w:hAnsi="Arial" w:cs="Arial"/>
                <w:b/>
                <w:bCs/>
                <w:sz w:val="18"/>
                <w:szCs w:val="18"/>
              </w:rPr>
              <w:br/>
            </w:r>
            <w:r w:rsidRPr="00525654">
              <w:rPr>
                <w:rFonts w:ascii="Arial" w:hAnsi="Arial" w:cs="Arial"/>
                <w:b/>
                <w:bCs/>
                <w:sz w:val="18"/>
                <w:szCs w:val="18"/>
              </w:rPr>
              <w:t>z toho:</w:t>
            </w:r>
          </w:p>
        </w:tc>
        <w:tc>
          <w:tcPr>
            <w:tcW w:w="992" w:type="dxa"/>
            <w:tcBorders>
              <w:left w:val="nil"/>
              <w:bottom w:val="single" w:sz="8" w:space="0" w:color="auto"/>
              <w:right w:val="nil"/>
            </w:tcBorders>
            <w:shd w:val="clear" w:color="auto" w:fill="auto"/>
            <w:noWrap/>
            <w:vAlign w:val="bottom"/>
            <w:hideMark/>
          </w:tcPr>
          <w:p w14:paraId="6CEC9097" w14:textId="77777777" w:rsidR="00BF5442" w:rsidRPr="00525654" w:rsidRDefault="00BF5442"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136" w:type="dxa"/>
            <w:gridSpan w:val="2"/>
            <w:tcBorders>
              <w:left w:val="nil"/>
              <w:bottom w:val="single" w:sz="8" w:space="0" w:color="auto"/>
              <w:right w:val="nil"/>
            </w:tcBorders>
            <w:shd w:val="clear" w:color="auto" w:fill="auto"/>
            <w:noWrap/>
            <w:vAlign w:val="bottom"/>
            <w:hideMark/>
          </w:tcPr>
          <w:p w14:paraId="4A73DC14" w14:textId="77777777" w:rsidR="00BF5442" w:rsidRPr="00525654" w:rsidRDefault="00BF5442"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991" w:type="dxa"/>
            <w:tcBorders>
              <w:left w:val="nil"/>
              <w:bottom w:val="single" w:sz="8" w:space="0" w:color="auto"/>
              <w:right w:val="nil"/>
            </w:tcBorders>
            <w:shd w:val="clear" w:color="auto" w:fill="auto"/>
            <w:noWrap/>
            <w:vAlign w:val="bottom"/>
            <w:hideMark/>
          </w:tcPr>
          <w:p w14:paraId="59CEC268" w14:textId="3C1B6C6B" w:rsidR="00BF5442" w:rsidRPr="00525654" w:rsidRDefault="00946581" w:rsidP="00525654">
            <w:pPr>
              <w:keepLines/>
              <w:suppressAutoHyphens/>
              <w:jc w:val="right"/>
              <w:rPr>
                <w:rFonts w:ascii="Arial" w:hAnsi="Arial" w:cs="Arial"/>
                <w:b/>
                <w:bCs/>
                <w:sz w:val="18"/>
                <w:szCs w:val="18"/>
              </w:rPr>
            </w:pPr>
            <w:r w:rsidRPr="00525654">
              <w:rPr>
                <w:rFonts w:ascii="Arial" w:hAnsi="Arial" w:cs="Arial"/>
                <w:b/>
                <w:bCs/>
                <w:sz w:val="18"/>
                <w:szCs w:val="18"/>
              </w:rPr>
              <w:t>214 330</w:t>
            </w:r>
          </w:p>
        </w:tc>
        <w:tc>
          <w:tcPr>
            <w:tcW w:w="1131" w:type="dxa"/>
            <w:gridSpan w:val="2"/>
            <w:tcBorders>
              <w:left w:val="nil"/>
              <w:bottom w:val="single" w:sz="8" w:space="0" w:color="auto"/>
              <w:right w:val="nil"/>
            </w:tcBorders>
            <w:shd w:val="clear" w:color="auto" w:fill="auto"/>
            <w:noWrap/>
            <w:vAlign w:val="bottom"/>
            <w:hideMark/>
          </w:tcPr>
          <w:p w14:paraId="6C04F322" w14:textId="77777777" w:rsidR="00BF5442" w:rsidRPr="00525654" w:rsidRDefault="00BF5442"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129" w:type="dxa"/>
            <w:tcBorders>
              <w:left w:val="nil"/>
              <w:bottom w:val="single" w:sz="8" w:space="0" w:color="auto"/>
              <w:right w:val="nil"/>
            </w:tcBorders>
            <w:shd w:val="clear" w:color="auto" w:fill="auto"/>
            <w:noWrap/>
            <w:vAlign w:val="bottom"/>
            <w:hideMark/>
          </w:tcPr>
          <w:p w14:paraId="14F05A03" w14:textId="031B2B74" w:rsidR="00BF5442" w:rsidRPr="00525654" w:rsidRDefault="00946581" w:rsidP="00525654">
            <w:pPr>
              <w:keepLines/>
              <w:suppressAutoHyphens/>
              <w:jc w:val="right"/>
              <w:rPr>
                <w:rFonts w:ascii="Arial" w:hAnsi="Arial" w:cs="Arial"/>
                <w:b/>
                <w:bCs/>
                <w:sz w:val="18"/>
                <w:szCs w:val="18"/>
              </w:rPr>
            </w:pPr>
            <w:r w:rsidRPr="00525654">
              <w:rPr>
                <w:rFonts w:ascii="Arial" w:hAnsi="Arial" w:cs="Arial"/>
                <w:b/>
                <w:bCs/>
                <w:sz w:val="18"/>
                <w:szCs w:val="18"/>
              </w:rPr>
              <w:t>214 330</w:t>
            </w:r>
          </w:p>
        </w:tc>
      </w:tr>
      <w:tr w:rsidR="00BF5442" w:rsidRPr="00525654" w14:paraId="1E571443" w14:textId="77777777" w:rsidTr="00525654">
        <w:trPr>
          <w:gridAfter w:val="1"/>
          <w:wAfter w:w="32" w:type="dxa"/>
          <w:cantSplit/>
          <w:trHeight w:val="227"/>
        </w:trPr>
        <w:tc>
          <w:tcPr>
            <w:tcW w:w="3968" w:type="dxa"/>
            <w:tcBorders>
              <w:top w:val="nil"/>
              <w:left w:val="nil"/>
              <w:bottom w:val="nil"/>
              <w:right w:val="nil"/>
            </w:tcBorders>
            <w:shd w:val="clear" w:color="auto" w:fill="auto"/>
            <w:vAlign w:val="bottom"/>
            <w:hideMark/>
          </w:tcPr>
          <w:p w14:paraId="6DB5AD53" w14:textId="16F58D8D" w:rsidR="00BF5442" w:rsidRPr="00525654" w:rsidRDefault="00BF5442" w:rsidP="00525654">
            <w:pPr>
              <w:keepLines/>
              <w:suppressAutoHyphens/>
              <w:rPr>
                <w:rFonts w:ascii="Arial" w:hAnsi="Arial" w:cs="Arial"/>
                <w:sz w:val="18"/>
                <w:szCs w:val="18"/>
              </w:rPr>
            </w:pPr>
            <w:r w:rsidRPr="00525654">
              <w:rPr>
                <w:rFonts w:ascii="Arial" w:hAnsi="Arial" w:cs="Arial"/>
                <w:sz w:val="18"/>
                <w:szCs w:val="18"/>
              </w:rPr>
              <w:t>Záväzky voči prepojeným účtovným jednotkám</w:t>
            </w:r>
          </w:p>
        </w:tc>
        <w:tc>
          <w:tcPr>
            <w:tcW w:w="992" w:type="dxa"/>
            <w:tcBorders>
              <w:top w:val="single" w:sz="8" w:space="0" w:color="auto"/>
              <w:left w:val="nil"/>
              <w:bottom w:val="nil"/>
              <w:right w:val="nil"/>
            </w:tcBorders>
            <w:shd w:val="clear" w:color="auto" w:fill="auto"/>
            <w:vAlign w:val="bottom"/>
            <w:hideMark/>
          </w:tcPr>
          <w:p w14:paraId="6DC74442" w14:textId="77777777" w:rsidR="00BF5442" w:rsidRPr="00525654" w:rsidRDefault="00BF5442" w:rsidP="00525654">
            <w:pPr>
              <w:keepLines/>
              <w:suppressAutoHyphens/>
              <w:jc w:val="right"/>
              <w:rPr>
                <w:rFonts w:ascii="Arial" w:hAnsi="Arial" w:cs="Arial"/>
                <w:sz w:val="18"/>
                <w:szCs w:val="18"/>
              </w:rPr>
            </w:pPr>
            <w:r w:rsidRPr="00525654">
              <w:rPr>
                <w:rFonts w:ascii="Arial" w:hAnsi="Arial" w:cs="Arial"/>
                <w:sz w:val="18"/>
                <w:szCs w:val="18"/>
              </w:rPr>
              <w:t>0</w:t>
            </w:r>
          </w:p>
        </w:tc>
        <w:tc>
          <w:tcPr>
            <w:tcW w:w="1136" w:type="dxa"/>
            <w:gridSpan w:val="2"/>
            <w:tcBorders>
              <w:top w:val="single" w:sz="8" w:space="0" w:color="auto"/>
              <w:left w:val="nil"/>
              <w:bottom w:val="nil"/>
              <w:right w:val="nil"/>
            </w:tcBorders>
            <w:shd w:val="clear" w:color="auto" w:fill="auto"/>
            <w:vAlign w:val="bottom"/>
            <w:hideMark/>
          </w:tcPr>
          <w:p w14:paraId="1092829A" w14:textId="77777777" w:rsidR="00BF5442" w:rsidRPr="00525654" w:rsidRDefault="00BF5442" w:rsidP="00525654">
            <w:pPr>
              <w:keepLines/>
              <w:suppressAutoHyphens/>
              <w:jc w:val="right"/>
              <w:rPr>
                <w:rFonts w:ascii="Arial" w:hAnsi="Arial" w:cs="Arial"/>
                <w:sz w:val="18"/>
                <w:szCs w:val="18"/>
              </w:rPr>
            </w:pPr>
            <w:r w:rsidRPr="00525654">
              <w:rPr>
                <w:rFonts w:ascii="Arial" w:hAnsi="Arial" w:cs="Arial"/>
                <w:sz w:val="18"/>
                <w:szCs w:val="18"/>
              </w:rPr>
              <w:t>0</w:t>
            </w:r>
          </w:p>
        </w:tc>
        <w:tc>
          <w:tcPr>
            <w:tcW w:w="991" w:type="dxa"/>
            <w:tcBorders>
              <w:top w:val="single" w:sz="8" w:space="0" w:color="auto"/>
              <w:left w:val="nil"/>
              <w:bottom w:val="nil"/>
              <w:right w:val="nil"/>
            </w:tcBorders>
            <w:shd w:val="clear" w:color="auto" w:fill="auto"/>
            <w:vAlign w:val="bottom"/>
            <w:hideMark/>
          </w:tcPr>
          <w:p w14:paraId="5FA913B4" w14:textId="445EA7CE" w:rsidR="00BF5442" w:rsidRPr="00525654" w:rsidRDefault="00946581" w:rsidP="00525654">
            <w:pPr>
              <w:keepLines/>
              <w:suppressAutoHyphens/>
              <w:jc w:val="right"/>
              <w:rPr>
                <w:rFonts w:ascii="Arial" w:hAnsi="Arial" w:cs="Arial"/>
                <w:sz w:val="18"/>
                <w:szCs w:val="18"/>
              </w:rPr>
            </w:pPr>
            <w:r w:rsidRPr="00525654">
              <w:rPr>
                <w:rFonts w:ascii="Arial" w:hAnsi="Arial" w:cs="Arial"/>
                <w:sz w:val="18"/>
                <w:szCs w:val="18"/>
              </w:rPr>
              <w:t>47 743</w:t>
            </w:r>
          </w:p>
        </w:tc>
        <w:tc>
          <w:tcPr>
            <w:tcW w:w="1131" w:type="dxa"/>
            <w:gridSpan w:val="2"/>
            <w:tcBorders>
              <w:top w:val="single" w:sz="8" w:space="0" w:color="auto"/>
              <w:left w:val="nil"/>
              <w:bottom w:val="nil"/>
              <w:right w:val="nil"/>
            </w:tcBorders>
            <w:shd w:val="clear" w:color="auto" w:fill="auto"/>
            <w:vAlign w:val="bottom"/>
            <w:hideMark/>
          </w:tcPr>
          <w:p w14:paraId="7465BE59" w14:textId="77777777" w:rsidR="00BF5442" w:rsidRPr="00525654" w:rsidRDefault="00BF5442" w:rsidP="00525654">
            <w:pPr>
              <w:keepLines/>
              <w:suppressAutoHyphens/>
              <w:jc w:val="right"/>
              <w:rPr>
                <w:rFonts w:ascii="Arial" w:hAnsi="Arial" w:cs="Arial"/>
                <w:sz w:val="18"/>
                <w:szCs w:val="18"/>
              </w:rPr>
            </w:pPr>
            <w:r w:rsidRPr="00525654">
              <w:rPr>
                <w:rFonts w:ascii="Arial" w:hAnsi="Arial" w:cs="Arial"/>
                <w:sz w:val="18"/>
                <w:szCs w:val="18"/>
              </w:rPr>
              <w:t>0</w:t>
            </w:r>
          </w:p>
        </w:tc>
        <w:tc>
          <w:tcPr>
            <w:tcW w:w="1129" w:type="dxa"/>
            <w:tcBorders>
              <w:top w:val="single" w:sz="8" w:space="0" w:color="auto"/>
              <w:left w:val="nil"/>
              <w:bottom w:val="nil"/>
              <w:right w:val="nil"/>
            </w:tcBorders>
            <w:shd w:val="clear" w:color="auto" w:fill="auto"/>
            <w:vAlign w:val="bottom"/>
            <w:hideMark/>
          </w:tcPr>
          <w:p w14:paraId="7E4453FD" w14:textId="7E58592F" w:rsidR="00BF5442" w:rsidRPr="00525654" w:rsidRDefault="00946581" w:rsidP="00525654">
            <w:pPr>
              <w:keepLines/>
              <w:suppressAutoHyphens/>
              <w:jc w:val="right"/>
              <w:rPr>
                <w:rFonts w:ascii="Arial" w:hAnsi="Arial" w:cs="Arial"/>
                <w:sz w:val="18"/>
                <w:szCs w:val="18"/>
              </w:rPr>
            </w:pPr>
            <w:r w:rsidRPr="00525654">
              <w:rPr>
                <w:rFonts w:ascii="Arial" w:hAnsi="Arial" w:cs="Arial"/>
                <w:sz w:val="18"/>
                <w:szCs w:val="18"/>
              </w:rPr>
              <w:t>47 743</w:t>
            </w:r>
          </w:p>
        </w:tc>
      </w:tr>
      <w:tr w:rsidR="00BF5442" w:rsidRPr="00525654" w14:paraId="5862DE65" w14:textId="77777777" w:rsidTr="00525654">
        <w:trPr>
          <w:gridAfter w:val="1"/>
          <w:wAfter w:w="32" w:type="dxa"/>
          <w:cantSplit/>
          <w:trHeight w:val="227"/>
        </w:trPr>
        <w:tc>
          <w:tcPr>
            <w:tcW w:w="3968" w:type="dxa"/>
            <w:tcBorders>
              <w:top w:val="nil"/>
              <w:left w:val="nil"/>
              <w:right w:val="nil"/>
            </w:tcBorders>
            <w:shd w:val="clear" w:color="auto" w:fill="auto"/>
            <w:vAlign w:val="bottom"/>
            <w:hideMark/>
          </w:tcPr>
          <w:p w14:paraId="27E5C9FD" w14:textId="3D1DA6F6" w:rsidR="00BF5442" w:rsidRPr="00525654" w:rsidRDefault="00BF5442" w:rsidP="00525654">
            <w:pPr>
              <w:keepLines/>
              <w:suppressAutoHyphens/>
              <w:rPr>
                <w:rFonts w:ascii="Arial" w:hAnsi="Arial" w:cs="Arial"/>
                <w:sz w:val="18"/>
                <w:szCs w:val="18"/>
              </w:rPr>
            </w:pPr>
            <w:r w:rsidRPr="00525654">
              <w:rPr>
                <w:rFonts w:ascii="Arial" w:hAnsi="Arial" w:cs="Arial"/>
                <w:sz w:val="18"/>
                <w:szCs w:val="18"/>
              </w:rPr>
              <w:t>Ostatné záväzky z obchodného styku</w:t>
            </w:r>
          </w:p>
        </w:tc>
        <w:tc>
          <w:tcPr>
            <w:tcW w:w="992" w:type="dxa"/>
            <w:tcBorders>
              <w:top w:val="nil"/>
              <w:left w:val="nil"/>
              <w:bottom w:val="single" w:sz="4" w:space="0" w:color="auto"/>
              <w:right w:val="nil"/>
            </w:tcBorders>
            <w:shd w:val="clear" w:color="auto" w:fill="auto"/>
            <w:vAlign w:val="bottom"/>
            <w:hideMark/>
          </w:tcPr>
          <w:p w14:paraId="3582A9CE" w14:textId="77777777" w:rsidR="00BF5442" w:rsidRPr="00525654" w:rsidRDefault="00BF5442" w:rsidP="00525654">
            <w:pPr>
              <w:keepLines/>
              <w:suppressAutoHyphens/>
              <w:jc w:val="right"/>
              <w:rPr>
                <w:rFonts w:ascii="Arial" w:hAnsi="Arial" w:cs="Arial"/>
                <w:sz w:val="18"/>
                <w:szCs w:val="18"/>
              </w:rPr>
            </w:pPr>
            <w:r w:rsidRPr="00525654">
              <w:rPr>
                <w:rFonts w:ascii="Arial" w:hAnsi="Arial" w:cs="Arial"/>
                <w:sz w:val="18"/>
                <w:szCs w:val="18"/>
              </w:rPr>
              <w:t>0</w:t>
            </w:r>
          </w:p>
        </w:tc>
        <w:tc>
          <w:tcPr>
            <w:tcW w:w="1136" w:type="dxa"/>
            <w:gridSpan w:val="2"/>
            <w:tcBorders>
              <w:top w:val="nil"/>
              <w:left w:val="nil"/>
              <w:bottom w:val="single" w:sz="4" w:space="0" w:color="auto"/>
              <w:right w:val="nil"/>
            </w:tcBorders>
            <w:shd w:val="clear" w:color="auto" w:fill="auto"/>
            <w:vAlign w:val="bottom"/>
            <w:hideMark/>
          </w:tcPr>
          <w:p w14:paraId="70B914D5" w14:textId="77777777" w:rsidR="00BF5442" w:rsidRPr="00525654" w:rsidRDefault="00BF5442" w:rsidP="00525654">
            <w:pPr>
              <w:keepLines/>
              <w:suppressAutoHyphens/>
              <w:jc w:val="right"/>
              <w:rPr>
                <w:rFonts w:ascii="Arial" w:hAnsi="Arial" w:cs="Arial"/>
                <w:sz w:val="18"/>
                <w:szCs w:val="18"/>
              </w:rPr>
            </w:pPr>
            <w:r w:rsidRPr="00525654">
              <w:rPr>
                <w:rFonts w:ascii="Arial" w:hAnsi="Arial" w:cs="Arial"/>
                <w:sz w:val="18"/>
                <w:szCs w:val="18"/>
              </w:rPr>
              <w:t>0</w:t>
            </w:r>
          </w:p>
        </w:tc>
        <w:tc>
          <w:tcPr>
            <w:tcW w:w="991" w:type="dxa"/>
            <w:tcBorders>
              <w:top w:val="nil"/>
              <w:left w:val="nil"/>
              <w:bottom w:val="single" w:sz="4" w:space="0" w:color="auto"/>
              <w:right w:val="nil"/>
            </w:tcBorders>
            <w:shd w:val="clear" w:color="auto" w:fill="auto"/>
            <w:vAlign w:val="bottom"/>
            <w:hideMark/>
          </w:tcPr>
          <w:p w14:paraId="076116C9" w14:textId="1E625EA1" w:rsidR="00BF5442" w:rsidRPr="00525654" w:rsidRDefault="00946581" w:rsidP="00525654">
            <w:pPr>
              <w:keepLines/>
              <w:suppressAutoHyphens/>
              <w:jc w:val="right"/>
              <w:rPr>
                <w:rFonts w:ascii="Arial" w:hAnsi="Arial" w:cs="Arial"/>
                <w:sz w:val="18"/>
                <w:szCs w:val="18"/>
              </w:rPr>
            </w:pPr>
            <w:r w:rsidRPr="00525654">
              <w:rPr>
                <w:rFonts w:ascii="Arial" w:hAnsi="Arial" w:cs="Arial"/>
                <w:sz w:val="18"/>
                <w:szCs w:val="18"/>
              </w:rPr>
              <w:t>166 587</w:t>
            </w:r>
          </w:p>
        </w:tc>
        <w:tc>
          <w:tcPr>
            <w:tcW w:w="1131" w:type="dxa"/>
            <w:gridSpan w:val="2"/>
            <w:tcBorders>
              <w:top w:val="nil"/>
              <w:left w:val="nil"/>
              <w:bottom w:val="single" w:sz="4" w:space="0" w:color="auto"/>
              <w:right w:val="nil"/>
            </w:tcBorders>
            <w:shd w:val="clear" w:color="auto" w:fill="auto"/>
            <w:vAlign w:val="bottom"/>
            <w:hideMark/>
          </w:tcPr>
          <w:p w14:paraId="32B3C39C" w14:textId="77777777" w:rsidR="00BF5442" w:rsidRPr="00525654" w:rsidRDefault="00BF5442" w:rsidP="00525654">
            <w:pPr>
              <w:keepLines/>
              <w:suppressAutoHyphens/>
              <w:jc w:val="right"/>
              <w:rPr>
                <w:rFonts w:ascii="Arial" w:hAnsi="Arial" w:cs="Arial"/>
                <w:sz w:val="18"/>
                <w:szCs w:val="18"/>
              </w:rPr>
            </w:pPr>
            <w:r w:rsidRPr="00525654">
              <w:rPr>
                <w:rFonts w:ascii="Arial" w:hAnsi="Arial" w:cs="Arial"/>
                <w:sz w:val="18"/>
                <w:szCs w:val="18"/>
              </w:rPr>
              <w:t>0</w:t>
            </w:r>
          </w:p>
        </w:tc>
        <w:tc>
          <w:tcPr>
            <w:tcW w:w="1129" w:type="dxa"/>
            <w:tcBorders>
              <w:top w:val="nil"/>
              <w:left w:val="nil"/>
              <w:bottom w:val="single" w:sz="4" w:space="0" w:color="auto"/>
              <w:right w:val="nil"/>
            </w:tcBorders>
            <w:shd w:val="clear" w:color="auto" w:fill="auto"/>
            <w:vAlign w:val="bottom"/>
            <w:hideMark/>
          </w:tcPr>
          <w:p w14:paraId="3564000E" w14:textId="3ED51863" w:rsidR="00BF5442" w:rsidRPr="00525654" w:rsidRDefault="00946581" w:rsidP="00525654">
            <w:pPr>
              <w:keepLines/>
              <w:suppressAutoHyphens/>
              <w:jc w:val="right"/>
              <w:rPr>
                <w:rFonts w:ascii="Arial" w:hAnsi="Arial" w:cs="Arial"/>
                <w:sz w:val="18"/>
                <w:szCs w:val="18"/>
              </w:rPr>
            </w:pPr>
            <w:r w:rsidRPr="00525654">
              <w:rPr>
                <w:rFonts w:ascii="Arial" w:hAnsi="Arial" w:cs="Arial"/>
                <w:sz w:val="18"/>
                <w:szCs w:val="18"/>
              </w:rPr>
              <w:t>166 587</w:t>
            </w:r>
          </w:p>
        </w:tc>
      </w:tr>
      <w:tr w:rsidR="00BF5442" w:rsidRPr="00525654" w14:paraId="37BE28EB" w14:textId="77777777" w:rsidTr="00525654">
        <w:trPr>
          <w:gridAfter w:val="1"/>
          <w:wAfter w:w="32" w:type="dxa"/>
          <w:cantSplit/>
          <w:trHeight w:val="227"/>
        </w:trPr>
        <w:tc>
          <w:tcPr>
            <w:tcW w:w="3968" w:type="dxa"/>
            <w:tcBorders>
              <w:left w:val="nil"/>
              <w:bottom w:val="nil"/>
              <w:right w:val="nil"/>
            </w:tcBorders>
            <w:shd w:val="clear" w:color="auto" w:fill="auto"/>
            <w:vAlign w:val="bottom"/>
            <w:hideMark/>
          </w:tcPr>
          <w:p w14:paraId="63FAA334" w14:textId="77777777" w:rsidR="00BF5442" w:rsidRPr="00525654" w:rsidRDefault="00BF5442" w:rsidP="00525654">
            <w:pPr>
              <w:keepLines/>
              <w:suppressAutoHyphens/>
              <w:rPr>
                <w:rFonts w:ascii="Arial" w:hAnsi="Arial" w:cs="Arial"/>
                <w:b/>
                <w:bCs/>
                <w:sz w:val="18"/>
                <w:szCs w:val="18"/>
              </w:rPr>
            </w:pPr>
            <w:r w:rsidRPr="00525654">
              <w:rPr>
                <w:rFonts w:ascii="Arial" w:hAnsi="Arial" w:cs="Arial"/>
                <w:b/>
                <w:bCs/>
                <w:sz w:val="18"/>
                <w:szCs w:val="18"/>
              </w:rPr>
              <w:t>Ostatné krátkodobé záväzky, z toho:</w:t>
            </w:r>
          </w:p>
        </w:tc>
        <w:tc>
          <w:tcPr>
            <w:tcW w:w="992" w:type="dxa"/>
            <w:tcBorders>
              <w:top w:val="single" w:sz="4" w:space="0" w:color="auto"/>
              <w:left w:val="nil"/>
              <w:bottom w:val="single" w:sz="8" w:space="0" w:color="auto"/>
              <w:right w:val="nil"/>
            </w:tcBorders>
            <w:shd w:val="clear" w:color="auto" w:fill="auto"/>
            <w:noWrap/>
            <w:vAlign w:val="bottom"/>
            <w:hideMark/>
          </w:tcPr>
          <w:p w14:paraId="2153EBEB" w14:textId="77777777" w:rsidR="00BF5442" w:rsidRPr="00525654" w:rsidRDefault="00BF5442"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136" w:type="dxa"/>
            <w:gridSpan w:val="2"/>
            <w:tcBorders>
              <w:top w:val="single" w:sz="4" w:space="0" w:color="auto"/>
              <w:left w:val="nil"/>
              <w:bottom w:val="single" w:sz="8" w:space="0" w:color="auto"/>
              <w:right w:val="nil"/>
            </w:tcBorders>
            <w:shd w:val="clear" w:color="auto" w:fill="auto"/>
            <w:noWrap/>
            <w:vAlign w:val="bottom"/>
            <w:hideMark/>
          </w:tcPr>
          <w:p w14:paraId="2B8E4AAC" w14:textId="77777777" w:rsidR="00BF5442" w:rsidRPr="00525654" w:rsidRDefault="00BF5442"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991" w:type="dxa"/>
            <w:tcBorders>
              <w:top w:val="single" w:sz="4" w:space="0" w:color="auto"/>
              <w:left w:val="nil"/>
              <w:bottom w:val="single" w:sz="8" w:space="0" w:color="auto"/>
              <w:right w:val="nil"/>
            </w:tcBorders>
            <w:shd w:val="clear" w:color="auto" w:fill="auto"/>
            <w:noWrap/>
            <w:vAlign w:val="bottom"/>
            <w:hideMark/>
          </w:tcPr>
          <w:p w14:paraId="0CD37A16" w14:textId="101555E6" w:rsidR="00BF5442" w:rsidRPr="00525654" w:rsidRDefault="00946581" w:rsidP="00525654">
            <w:pPr>
              <w:keepLines/>
              <w:suppressAutoHyphens/>
              <w:jc w:val="right"/>
              <w:rPr>
                <w:rFonts w:ascii="Arial" w:hAnsi="Arial" w:cs="Arial"/>
                <w:b/>
                <w:bCs/>
                <w:sz w:val="18"/>
                <w:szCs w:val="18"/>
              </w:rPr>
            </w:pPr>
            <w:r w:rsidRPr="00525654">
              <w:rPr>
                <w:rFonts w:ascii="Arial" w:hAnsi="Arial" w:cs="Arial"/>
                <w:b/>
                <w:bCs/>
                <w:sz w:val="18"/>
                <w:szCs w:val="18"/>
              </w:rPr>
              <w:t>654 087</w:t>
            </w:r>
          </w:p>
        </w:tc>
        <w:tc>
          <w:tcPr>
            <w:tcW w:w="1131" w:type="dxa"/>
            <w:gridSpan w:val="2"/>
            <w:tcBorders>
              <w:top w:val="single" w:sz="4" w:space="0" w:color="auto"/>
              <w:left w:val="nil"/>
              <w:bottom w:val="single" w:sz="8" w:space="0" w:color="auto"/>
              <w:right w:val="nil"/>
            </w:tcBorders>
            <w:shd w:val="clear" w:color="auto" w:fill="auto"/>
            <w:noWrap/>
            <w:vAlign w:val="bottom"/>
            <w:hideMark/>
          </w:tcPr>
          <w:p w14:paraId="27FF4A0D" w14:textId="77777777" w:rsidR="00BF5442" w:rsidRPr="00525654" w:rsidRDefault="00BF5442"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129" w:type="dxa"/>
            <w:tcBorders>
              <w:top w:val="single" w:sz="4" w:space="0" w:color="auto"/>
              <w:left w:val="nil"/>
              <w:bottom w:val="single" w:sz="8" w:space="0" w:color="auto"/>
              <w:right w:val="nil"/>
            </w:tcBorders>
            <w:shd w:val="clear" w:color="auto" w:fill="auto"/>
            <w:noWrap/>
            <w:vAlign w:val="bottom"/>
            <w:hideMark/>
          </w:tcPr>
          <w:p w14:paraId="07C8A713" w14:textId="1D8D1A6B" w:rsidR="00BF5442" w:rsidRPr="00525654" w:rsidRDefault="00946581" w:rsidP="00525654">
            <w:pPr>
              <w:keepLines/>
              <w:suppressAutoHyphens/>
              <w:jc w:val="right"/>
              <w:rPr>
                <w:rFonts w:ascii="Arial" w:hAnsi="Arial" w:cs="Arial"/>
                <w:b/>
                <w:bCs/>
                <w:sz w:val="18"/>
                <w:szCs w:val="18"/>
              </w:rPr>
            </w:pPr>
            <w:r w:rsidRPr="00525654">
              <w:rPr>
                <w:rFonts w:ascii="Arial" w:hAnsi="Arial" w:cs="Arial"/>
                <w:b/>
                <w:bCs/>
                <w:sz w:val="18"/>
                <w:szCs w:val="18"/>
              </w:rPr>
              <w:t>654 087</w:t>
            </w:r>
          </w:p>
        </w:tc>
      </w:tr>
      <w:tr w:rsidR="00BF5442" w:rsidRPr="00525654" w14:paraId="76D2FB06" w14:textId="77777777" w:rsidTr="00525654">
        <w:trPr>
          <w:gridAfter w:val="1"/>
          <w:wAfter w:w="32" w:type="dxa"/>
          <w:cantSplit/>
          <w:trHeight w:val="227"/>
        </w:trPr>
        <w:tc>
          <w:tcPr>
            <w:tcW w:w="3968" w:type="dxa"/>
            <w:tcBorders>
              <w:top w:val="nil"/>
              <w:left w:val="nil"/>
              <w:bottom w:val="nil"/>
              <w:right w:val="nil"/>
            </w:tcBorders>
            <w:shd w:val="clear" w:color="auto" w:fill="auto"/>
            <w:vAlign w:val="bottom"/>
            <w:hideMark/>
          </w:tcPr>
          <w:p w14:paraId="5C81C58F" w14:textId="2063588D" w:rsidR="00BF5442" w:rsidRPr="00525654" w:rsidRDefault="00BF5442" w:rsidP="00525654">
            <w:pPr>
              <w:keepLines/>
              <w:suppressAutoHyphens/>
              <w:rPr>
                <w:rFonts w:ascii="Arial" w:hAnsi="Arial" w:cs="Arial"/>
                <w:sz w:val="18"/>
                <w:szCs w:val="18"/>
              </w:rPr>
            </w:pPr>
            <w:r w:rsidRPr="00525654">
              <w:rPr>
                <w:rFonts w:ascii="Arial" w:hAnsi="Arial" w:cs="Arial"/>
                <w:sz w:val="18"/>
                <w:szCs w:val="18"/>
              </w:rPr>
              <w:t>Záväzky voči zamestnancom</w:t>
            </w:r>
          </w:p>
        </w:tc>
        <w:tc>
          <w:tcPr>
            <w:tcW w:w="992" w:type="dxa"/>
            <w:tcBorders>
              <w:top w:val="nil"/>
              <w:left w:val="nil"/>
              <w:bottom w:val="nil"/>
              <w:right w:val="nil"/>
            </w:tcBorders>
            <w:shd w:val="clear" w:color="auto" w:fill="auto"/>
            <w:vAlign w:val="bottom"/>
            <w:hideMark/>
          </w:tcPr>
          <w:p w14:paraId="7984E66C" w14:textId="77777777" w:rsidR="00BF5442" w:rsidRPr="00525654" w:rsidRDefault="00BF5442" w:rsidP="00525654">
            <w:pPr>
              <w:keepLines/>
              <w:suppressAutoHyphens/>
              <w:jc w:val="right"/>
              <w:rPr>
                <w:rFonts w:ascii="Arial" w:hAnsi="Arial" w:cs="Arial"/>
                <w:sz w:val="18"/>
                <w:szCs w:val="18"/>
              </w:rPr>
            </w:pPr>
            <w:r w:rsidRPr="00525654">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A88B784" w14:textId="77777777" w:rsidR="00BF5442" w:rsidRPr="00525654" w:rsidRDefault="00BF5442" w:rsidP="00525654">
            <w:pPr>
              <w:keepLines/>
              <w:suppressAutoHyphens/>
              <w:jc w:val="right"/>
              <w:rPr>
                <w:rFonts w:ascii="Arial" w:hAnsi="Arial" w:cs="Arial"/>
                <w:sz w:val="18"/>
                <w:szCs w:val="18"/>
              </w:rPr>
            </w:pPr>
            <w:r w:rsidRPr="00525654">
              <w:rPr>
                <w:rFonts w:ascii="Arial" w:hAnsi="Arial" w:cs="Arial"/>
                <w:sz w:val="18"/>
                <w:szCs w:val="18"/>
              </w:rPr>
              <w:t>0</w:t>
            </w:r>
          </w:p>
        </w:tc>
        <w:tc>
          <w:tcPr>
            <w:tcW w:w="991" w:type="dxa"/>
            <w:tcBorders>
              <w:top w:val="nil"/>
              <w:left w:val="nil"/>
              <w:bottom w:val="nil"/>
              <w:right w:val="nil"/>
            </w:tcBorders>
            <w:shd w:val="clear" w:color="auto" w:fill="auto"/>
            <w:vAlign w:val="bottom"/>
            <w:hideMark/>
          </w:tcPr>
          <w:p w14:paraId="69F52D93" w14:textId="493B47BF" w:rsidR="00BF5442" w:rsidRPr="00525654" w:rsidRDefault="00946581" w:rsidP="00525654">
            <w:pPr>
              <w:keepLines/>
              <w:suppressAutoHyphens/>
              <w:jc w:val="right"/>
              <w:rPr>
                <w:rFonts w:ascii="Arial" w:hAnsi="Arial" w:cs="Arial"/>
                <w:sz w:val="18"/>
                <w:szCs w:val="18"/>
              </w:rPr>
            </w:pPr>
            <w:r w:rsidRPr="00525654">
              <w:rPr>
                <w:rFonts w:ascii="Arial" w:hAnsi="Arial" w:cs="Arial"/>
                <w:sz w:val="18"/>
                <w:szCs w:val="18"/>
              </w:rPr>
              <w:t>337 831</w:t>
            </w:r>
          </w:p>
        </w:tc>
        <w:tc>
          <w:tcPr>
            <w:tcW w:w="1131" w:type="dxa"/>
            <w:gridSpan w:val="2"/>
            <w:tcBorders>
              <w:top w:val="nil"/>
              <w:left w:val="nil"/>
              <w:bottom w:val="nil"/>
              <w:right w:val="nil"/>
            </w:tcBorders>
            <w:shd w:val="clear" w:color="auto" w:fill="auto"/>
            <w:vAlign w:val="bottom"/>
            <w:hideMark/>
          </w:tcPr>
          <w:p w14:paraId="7DE24C85" w14:textId="77777777" w:rsidR="00BF5442" w:rsidRPr="00525654" w:rsidRDefault="00BF5442" w:rsidP="00525654">
            <w:pPr>
              <w:keepLines/>
              <w:suppressAutoHyphens/>
              <w:jc w:val="right"/>
              <w:rPr>
                <w:rFonts w:ascii="Arial" w:hAnsi="Arial" w:cs="Arial"/>
                <w:sz w:val="18"/>
                <w:szCs w:val="18"/>
              </w:rPr>
            </w:pPr>
            <w:r w:rsidRPr="00525654">
              <w:rPr>
                <w:rFonts w:ascii="Arial" w:hAnsi="Arial" w:cs="Arial"/>
                <w:sz w:val="18"/>
                <w:szCs w:val="18"/>
              </w:rPr>
              <w:t>0</w:t>
            </w:r>
          </w:p>
        </w:tc>
        <w:tc>
          <w:tcPr>
            <w:tcW w:w="1129" w:type="dxa"/>
            <w:tcBorders>
              <w:top w:val="nil"/>
              <w:left w:val="nil"/>
              <w:bottom w:val="nil"/>
              <w:right w:val="nil"/>
            </w:tcBorders>
            <w:shd w:val="clear" w:color="auto" w:fill="auto"/>
            <w:vAlign w:val="bottom"/>
            <w:hideMark/>
          </w:tcPr>
          <w:p w14:paraId="6D9E8EA3" w14:textId="023C522B" w:rsidR="00BF5442" w:rsidRPr="00525654" w:rsidRDefault="00946581" w:rsidP="00525654">
            <w:pPr>
              <w:keepLines/>
              <w:suppressAutoHyphens/>
              <w:jc w:val="right"/>
              <w:rPr>
                <w:rFonts w:ascii="Arial" w:hAnsi="Arial" w:cs="Arial"/>
                <w:sz w:val="18"/>
                <w:szCs w:val="18"/>
              </w:rPr>
            </w:pPr>
            <w:r w:rsidRPr="00525654">
              <w:rPr>
                <w:rFonts w:ascii="Arial" w:hAnsi="Arial" w:cs="Arial"/>
                <w:sz w:val="18"/>
                <w:szCs w:val="18"/>
              </w:rPr>
              <w:t>337 831</w:t>
            </w:r>
          </w:p>
        </w:tc>
      </w:tr>
      <w:tr w:rsidR="00BF5442" w:rsidRPr="00525654" w14:paraId="7C6CD5DA" w14:textId="77777777" w:rsidTr="00525654">
        <w:trPr>
          <w:gridAfter w:val="1"/>
          <w:wAfter w:w="32" w:type="dxa"/>
          <w:cantSplit/>
          <w:trHeight w:val="227"/>
        </w:trPr>
        <w:tc>
          <w:tcPr>
            <w:tcW w:w="3968" w:type="dxa"/>
            <w:tcBorders>
              <w:top w:val="nil"/>
              <w:left w:val="nil"/>
              <w:bottom w:val="nil"/>
              <w:right w:val="nil"/>
            </w:tcBorders>
            <w:shd w:val="clear" w:color="auto" w:fill="auto"/>
            <w:vAlign w:val="bottom"/>
            <w:hideMark/>
          </w:tcPr>
          <w:p w14:paraId="16F5001B" w14:textId="1E48DD7C" w:rsidR="00BF5442" w:rsidRPr="00525654" w:rsidRDefault="00BF5442" w:rsidP="00525654">
            <w:pPr>
              <w:keepLines/>
              <w:suppressAutoHyphens/>
              <w:rPr>
                <w:rFonts w:ascii="Arial" w:hAnsi="Arial" w:cs="Arial"/>
                <w:sz w:val="18"/>
                <w:szCs w:val="18"/>
              </w:rPr>
            </w:pPr>
            <w:r w:rsidRPr="00525654">
              <w:rPr>
                <w:rFonts w:ascii="Arial" w:hAnsi="Arial" w:cs="Arial"/>
                <w:sz w:val="18"/>
                <w:szCs w:val="18"/>
              </w:rPr>
              <w:t>Záväzky zo sociálneho poistenia</w:t>
            </w:r>
          </w:p>
        </w:tc>
        <w:tc>
          <w:tcPr>
            <w:tcW w:w="992" w:type="dxa"/>
            <w:tcBorders>
              <w:top w:val="nil"/>
              <w:left w:val="nil"/>
              <w:bottom w:val="nil"/>
              <w:right w:val="nil"/>
            </w:tcBorders>
            <w:shd w:val="clear" w:color="auto" w:fill="auto"/>
            <w:vAlign w:val="bottom"/>
            <w:hideMark/>
          </w:tcPr>
          <w:p w14:paraId="5011C714" w14:textId="77777777" w:rsidR="00BF5442" w:rsidRPr="00525654" w:rsidRDefault="00BF5442" w:rsidP="00525654">
            <w:pPr>
              <w:keepLines/>
              <w:suppressAutoHyphens/>
              <w:jc w:val="right"/>
              <w:rPr>
                <w:rFonts w:ascii="Arial" w:hAnsi="Arial" w:cs="Arial"/>
                <w:sz w:val="18"/>
                <w:szCs w:val="18"/>
              </w:rPr>
            </w:pPr>
            <w:r w:rsidRPr="00525654">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50F17BE" w14:textId="77777777" w:rsidR="00BF5442" w:rsidRPr="00525654" w:rsidRDefault="00BF5442" w:rsidP="00525654">
            <w:pPr>
              <w:keepLines/>
              <w:suppressAutoHyphens/>
              <w:jc w:val="right"/>
              <w:rPr>
                <w:rFonts w:ascii="Arial" w:hAnsi="Arial" w:cs="Arial"/>
                <w:sz w:val="18"/>
                <w:szCs w:val="18"/>
              </w:rPr>
            </w:pPr>
            <w:r w:rsidRPr="00525654">
              <w:rPr>
                <w:rFonts w:ascii="Arial" w:hAnsi="Arial" w:cs="Arial"/>
                <w:sz w:val="18"/>
                <w:szCs w:val="18"/>
              </w:rPr>
              <w:t>0</w:t>
            </w:r>
          </w:p>
        </w:tc>
        <w:tc>
          <w:tcPr>
            <w:tcW w:w="991" w:type="dxa"/>
            <w:tcBorders>
              <w:top w:val="nil"/>
              <w:left w:val="nil"/>
              <w:bottom w:val="nil"/>
              <w:right w:val="nil"/>
            </w:tcBorders>
            <w:shd w:val="clear" w:color="auto" w:fill="auto"/>
            <w:vAlign w:val="bottom"/>
            <w:hideMark/>
          </w:tcPr>
          <w:p w14:paraId="3F0EA6D2" w14:textId="5F28DEB0" w:rsidR="00BF5442" w:rsidRPr="00525654" w:rsidRDefault="00946581" w:rsidP="00525654">
            <w:pPr>
              <w:keepLines/>
              <w:suppressAutoHyphens/>
              <w:jc w:val="right"/>
              <w:rPr>
                <w:rFonts w:ascii="Arial" w:hAnsi="Arial" w:cs="Arial"/>
                <w:sz w:val="18"/>
                <w:szCs w:val="18"/>
              </w:rPr>
            </w:pPr>
            <w:r w:rsidRPr="00525654">
              <w:rPr>
                <w:rFonts w:ascii="Arial" w:hAnsi="Arial" w:cs="Arial"/>
                <w:sz w:val="18"/>
                <w:szCs w:val="18"/>
              </w:rPr>
              <w:t>244 877</w:t>
            </w:r>
          </w:p>
        </w:tc>
        <w:tc>
          <w:tcPr>
            <w:tcW w:w="1131" w:type="dxa"/>
            <w:gridSpan w:val="2"/>
            <w:tcBorders>
              <w:top w:val="nil"/>
              <w:left w:val="nil"/>
              <w:bottom w:val="nil"/>
              <w:right w:val="nil"/>
            </w:tcBorders>
            <w:shd w:val="clear" w:color="auto" w:fill="auto"/>
            <w:vAlign w:val="bottom"/>
            <w:hideMark/>
          </w:tcPr>
          <w:p w14:paraId="3022951D" w14:textId="77777777" w:rsidR="00BF5442" w:rsidRPr="00525654" w:rsidRDefault="00BF5442" w:rsidP="00525654">
            <w:pPr>
              <w:keepLines/>
              <w:suppressAutoHyphens/>
              <w:jc w:val="right"/>
              <w:rPr>
                <w:rFonts w:ascii="Arial" w:hAnsi="Arial" w:cs="Arial"/>
                <w:sz w:val="18"/>
                <w:szCs w:val="18"/>
              </w:rPr>
            </w:pPr>
            <w:r w:rsidRPr="00525654">
              <w:rPr>
                <w:rFonts w:ascii="Arial" w:hAnsi="Arial" w:cs="Arial"/>
                <w:sz w:val="18"/>
                <w:szCs w:val="18"/>
              </w:rPr>
              <w:t>0</w:t>
            </w:r>
          </w:p>
        </w:tc>
        <w:tc>
          <w:tcPr>
            <w:tcW w:w="1129" w:type="dxa"/>
            <w:tcBorders>
              <w:top w:val="nil"/>
              <w:left w:val="nil"/>
              <w:bottom w:val="nil"/>
              <w:right w:val="nil"/>
            </w:tcBorders>
            <w:shd w:val="clear" w:color="auto" w:fill="auto"/>
            <w:vAlign w:val="bottom"/>
            <w:hideMark/>
          </w:tcPr>
          <w:p w14:paraId="39BF56AC" w14:textId="3DF3E014" w:rsidR="00BF5442" w:rsidRPr="00525654" w:rsidRDefault="00946581" w:rsidP="00525654">
            <w:pPr>
              <w:keepLines/>
              <w:suppressAutoHyphens/>
              <w:jc w:val="right"/>
              <w:rPr>
                <w:rFonts w:ascii="Arial" w:hAnsi="Arial" w:cs="Arial"/>
                <w:sz w:val="18"/>
                <w:szCs w:val="18"/>
              </w:rPr>
            </w:pPr>
            <w:r w:rsidRPr="00525654">
              <w:rPr>
                <w:rFonts w:ascii="Arial" w:hAnsi="Arial" w:cs="Arial"/>
                <w:sz w:val="18"/>
                <w:szCs w:val="18"/>
              </w:rPr>
              <w:t>244 877</w:t>
            </w:r>
          </w:p>
        </w:tc>
      </w:tr>
      <w:tr w:rsidR="00BF5442" w:rsidRPr="00525654" w14:paraId="4915CD2E" w14:textId="77777777" w:rsidTr="00525654">
        <w:trPr>
          <w:gridAfter w:val="1"/>
          <w:wAfter w:w="32" w:type="dxa"/>
          <w:cantSplit/>
          <w:trHeight w:val="227"/>
        </w:trPr>
        <w:tc>
          <w:tcPr>
            <w:tcW w:w="3968" w:type="dxa"/>
            <w:tcBorders>
              <w:top w:val="nil"/>
              <w:left w:val="nil"/>
              <w:bottom w:val="nil"/>
              <w:right w:val="nil"/>
            </w:tcBorders>
            <w:shd w:val="clear" w:color="auto" w:fill="auto"/>
            <w:vAlign w:val="bottom"/>
            <w:hideMark/>
          </w:tcPr>
          <w:p w14:paraId="7655166F" w14:textId="6C65A3BA" w:rsidR="00BF5442" w:rsidRPr="00525654" w:rsidRDefault="00BF5442" w:rsidP="00525654">
            <w:pPr>
              <w:keepLines/>
              <w:suppressAutoHyphens/>
              <w:rPr>
                <w:rFonts w:ascii="Arial" w:hAnsi="Arial" w:cs="Arial"/>
                <w:sz w:val="18"/>
                <w:szCs w:val="18"/>
              </w:rPr>
            </w:pPr>
            <w:r w:rsidRPr="00525654">
              <w:rPr>
                <w:rFonts w:ascii="Arial" w:hAnsi="Arial" w:cs="Arial"/>
                <w:sz w:val="18"/>
                <w:szCs w:val="18"/>
              </w:rPr>
              <w:t>Daňové záväzky a dotácie</w:t>
            </w:r>
          </w:p>
        </w:tc>
        <w:tc>
          <w:tcPr>
            <w:tcW w:w="992" w:type="dxa"/>
            <w:tcBorders>
              <w:top w:val="nil"/>
              <w:left w:val="nil"/>
              <w:bottom w:val="nil"/>
              <w:right w:val="nil"/>
            </w:tcBorders>
            <w:shd w:val="clear" w:color="auto" w:fill="auto"/>
            <w:vAlign w:val="bottom"/>
            <w:hideMark/>
          </w:tcPr>
          <w:p w14:paraId="394AA579" w14:textId="77777777" w:rsidR="00BF5442" w:rsidRPr="00525654" w:rsidRDefault="00BF5442" w:rsidP="00525654">
            <w:pPr>
              <w:keepLines/>
              <w:suppressAutoHyphens/>
              <w:jc w:val="right"/>
              <w:rPr>
                <w:rFonts w:ascii="Arial" w:hAnsi="Arial" w:cs="Arial"/>
                <w:sz w:val="18"/>
                <w:szCs w:val="18"/>
              </w:rPr>
            </w:pPr>
            <w:r w:rsidRPr="00525654">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FBAE440" w14:textId="77777777" w:rsidR="00BF5442" w:rsidRPr="00525654" w:rsidRDefault="00BF5442" w:rsidP="00525654">
            <w:pPr>
              <w:keepLines/>
              <w:suppressAutoHyphens/>
              <w:jc w:val="right"/>
              <w:rPr>
                <w:rFonts w:ascii="Arial" w:hAnsi="Arial" w:cs="Arial"/>
                <w:sz w:val="18"/>
                <w:szCs w:val="18"/>
              </w:rPr>
            </w:pPr>
            <w:r w:rsidRPr="00525654">
              <w:rPr>
                <w:rFonts w:ascii="Arial" w:hAnsi="Arial" w:cs="Arial"/>
                <w:sz w:val="18"/>
                <w:szCs w:val="18"/>
              </w:rPr>
              <w:t>0</w:t>
            </w:r>
          </w:p>
        </w:tc>
        <w:tc>
          <w:tcPr>
            <w:tcW w:w="991" w:type="dxa"/>
            <w:tcBorders>
              <w:top w:val="nil"/>
              <w:left w:val="nil"/>
              <w:bottom w:val="nil"/>
              <w:right w:val="nil"/>
            </w:tcBorders>
            <w:shd w:val="clear" w:color="auto" w:fill="auto"/>
            <w:vAlign w:val="bottom"/>
            <w:hideMark/>
          </w:tcPr>
          <w:p w14:paraId="3FD36E86" w14:textId="4FE83D73" w:rsidR="00BF5442" w:rsidRPr="00525654" w:rsidRDefault="00946581" w:rsidP="00525654">
            <w:pPr>
              <w:keepLines/>
              <w:suppressAutoHyphens/>
              <w:jc w:val="right"/>
              <w:rPr>
                <w:rFonts w:ascii="Arial" w:hAnsi="Arial" w:cs="Arial"/>
                <w:sz w:val="18"/>
                <w:szCs w:val="18"/>
              </w:rPr>
            </w:pPr>
            <w:r w:rsidRPr="00525654">
              <w:rPr>
                <w:rFonts w:ascii="Arial" w:hAnsi="Arial" w:cs="Arial"/>
                <w:sz w:val="18"/>
                <w:szCs w:val="18"/>
              </w:rPr>
              <w:t>71 379</w:t>
            </w:r>
          </w:p>
        </w:tc>
        <w:tc>
          <w:tcPr>
            <w:tcW w:w="1131" w:type="dxa"/>
            <w:gridSpan w:val="2"/>
            <w:tcBorders>
              <w:top w:val="nil"/>
              <w:left w:val="nil"/>
              <w:bottom w:val="nil"/>
              <w:right w:val="nil"/>
            </w:tcBorders>
            <w:shd w:val="clear" w:color="auto" w:fill="auto"/>
            <w:vAlign w:val="bottom"/>
            <w:hideMark/>
          </w:tcPr>
          <w:p w14:paraId="2D43ED83" w14:textId="77777777" w:rsidR="00BF5442" w:rsidRPr="00525654" w:rsidRDefault="00BF5442" w:rsidP="00525654">
            <w:pPr>
              <w:keepLines/>
              <w:suppressAutoHyphens/>
              <w:jc w:val="right"/>
              <w:rPr>
                <w:rFonts w:ascii="Arial" w:hAnsi="Arial" w:cs="Arial"/>
                <w:sz w:val="18"/>
                <w:szCs w:val="18"/>
              </w:rPr>
            </w:pPr>
            <w:r w:rsidRPr="00525654">
              <w:rPr>
                <w:rFonts w:ascii="Arial" w:hAnsi="Arial" w:cs="Arial"/>
                <w:sz w:val="18"/>
                <w:szCs w:val="18"/>
              </w:rPr>
              <w:t>0</w:t>
            </w:r>
          </w:p>
        </w:tc>
        <w:tc>
          <w:tcPr>
            <w:tcW w:w="1129" w:type="dxa"/>
            <w:tcBorders>
              <w:top w:val="nil"/>
              <w:left w:val="nil"/>
              <w:bottom w:val="nil"/>
              <w:right w:val="nil"/>
            </w:tcBorders>
            <w:shd w:val="clear" w:color="auto" w:fill="auto"/>
            <w:vAlign w:val="bottom"/>
            <w:hideMark/>
          </w:tcPr>
          <w:p w14:paraId="21FB8479" w14:textId="1B8A4AFB" w:rsidR="00BF5442" w:rsidRPr="00525654" w:rsidRDefault="00946581" w:rsidP="00525654">
            <w:pPr>
              <w:keepLines/>
              <w:suppressAutoHyphens/>
              <w:jc w:val="right"/>
              <w:rPr>
                <w:rFonts w:ascii="Arial" w:hAnsi="Arial" w:cs="Arial"/>
                <w:sz w:val="18"/>
                <w:szCs w:val="18"/>
              </w:rPr>
            </w:pPr>
            <w:r w:rsidRPr="00525654">
              <w:rPr>
                <w:rFonts w:ascii="Arial" w:hAnsi="Arial" w:cs="Arial"/>
                <w:sz w:val="18"/>
                <w:szCs w:val="18"/>
              </w:rPr>
              <w:t>71 379</w:t>
            </w:r>
          </w:p>
        </w:tc>
      </w:tr>
      <w:tr w:rsidR="00BF5442" w:rsidRPr="00525654" w14:paraId="1FBB3E14" w14:textId="77777777" w:rsidTr="00525654">
        <w:trPr>
          <w:gridAfter w:val="1"/>
          <w:wAfter w:w="32" w:type="dxa"/>
          <w:cantSplit/>
          <w:trHeight w:val="227"/>
        </w:trPr>
        <w:tc>
          <w:tcPr>
            <w:tcW w:w="3968" w:type="dxa"/>
            <w:tcBorders>
              <w:top w:val="nil"/>
              <w:left w:val="nil"/>
              <w:bottom w:val="nil"/>
              <w:right w:val="nil"/>
            </w:tcBorders>
            <w:shd w:val="clear" w:color="auto" w:fill="auto"/>
            <w:vAlign w:val="bottom"/>
            <w:hideMark/>
          </w:tcPr>
          <w:p w14:paraId="54D30B44" w14:textId="77777777" w:rsidR="00BF5442" w:rsidRPr="00525654" w:rsidRDefault="00BF5442" w:rsidP="00525654">
            <w:pPr>
              <w:keepLines/>
              <w:suppressAutoHyphens/>
              <w:rPr>
                <w:rFonts w:ascii="Arial" w:hAnsi="Arial" w:cs="Arial"/>
                <w:b/>
                <w:bCs/>
                <w:sz w:val="18"/>
                <w:szCs w:val="18"/>
              </w:rPr>
            </w:pPr>
            <w:r w:rsidRPr="00525654">
              <w:rPr>
                <w:rFonts w:ascii="Arial" w:hAnsi="Arial" w:cs="Arial"/>
                <w:b/>
                <w:bCs/>
                <w:sz w:val="18"/>
                <w:szCs w:val="18"/>
              </w:rPr>
              <w:t>Krátkodobé záväzky spolu</w:t>
            </w:r>
          </w:p>
        </w:tc>
        <w:tc>
          <w:tcPr>
            <w:tcW w:w="992" w:type="dxa"/>
            <w:tcBorders>
              <w:top w:val="single" w:sz="4" w:space="0" w:color="auto"/>
              <w:left w:val="nil"/>
              <w:bottom w:val="double" w:sz="6" w:space="0" w:color="auto"/>
              <w:right w:val="nil"/>
            </w:tcBorders>
            <w:shd w:val="clear" w:color="auto" w:fill="auto"/>
            <w:noWrap/>
            <w:vAlign w:val="bottom"/>
            <w:hideMark/>
          </w:tcPr>
          <w:p w14:paraId="3F641ADA" w14:textId="77777777" w:rsidR="00BF5442" w:rsidRPr="00525654" w:rsidRDefault="00BF5442"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E66ED4A" w14:textId="77777777" w:rsidR="00BF5442" w:rsidRPr="00525654" w:rsidRDefault="00BF5442"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991" w:type="dxa"/>
            <w:tcBorders>
              <w:top w:val="single" w:sz="4" w:space="0" w:color="auto"/>
              <w:left w:val="nil"/>
              <w:bottom w:val="double" w:sz="6" w:space="0" w:color="auto"/>
              <w:right w:val="nil"/>
            </w:tcBorders>
            <w:shd w:val="clear" w:color="auto" w:fill="auto"/>
            <w:noWrap/>
            <w:vAlign w:val="bottom"/>
            <w:hideMark/>
          </w:tcPr>
          <w:p w14:paraId="4DAA36C1" w14:textId="236B4FBC" w:rsidR="00BF5442" w:rsidRPr="00525654" w:rsidRDefault="00946581" w:rsidP="00525654">
            <w:pPr>
              <w:keepLines/>
              <w:suppressAutoHyphens/>
              <w:jc w:val="right"/>
              <w:rPr>
                <w:rFonts w:ascii="Arial" w:hAnsi="Arial" w:cs="Arial"/>
                <w:b/>
                <w:bCs/>
                <w:sz w:val="18"/>
                <w:szCs w:val="18"/>
              </w:rPr>
            </w:pPr>
            <w:r w:rsidRPr="00525654">
              <w:rPr>
                <w:rFonts w:ascii="Arial" w:hAnsi="Arial" w:cs="Arial"/>
                <w:b/>
                <w:bCs/>
                <w:sz w:val="18"/>
                <w:szCs w:val="18"/>
              </w:rPr>
              <w:t>868 417</w:t>
            </w:r>
          </w:p>
        </w:tc>
        <w:tc>
          <w:tcPr>
            <w:tcW w:w="1131" w:type="dxa"/>
            <w:gridSpan w:val="2"/>
            <w:tcBorders>
              <w:top w:val="single" w:sz="4" w:space="0" w:color="auto"/>
              <w:left w:val="nil"/>
              <w:bottom w:val="double" w:sz="6" w:space="0" w:color="auto"/>
              <w:right w:val="nil"/>
            </w:tcBorders>
            <w:shd w:val="clear" w:color="auto" w:fill="auto"/>
            <w:noWrap/>
            <w:vAlign w:val="bottom"/>
            <w:hideMark/>
          </w:tcPr>
          <w:p w14:paraId="16036228" w14:textId="77777777" w:rsidR="00BF5442" w:rsidRPr="00525654" w:rsidRDefault="00BF5442"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129" w:type="dxa"/>
            <w:tcBorders>
              <w:top w:val="single" w:sz="4" w:space="0" w:color="auto"/>
              <w:left w:val="nil"/>
              <w:bottom w:val="double" w:sz="6" w:space="0" w:color="auto"/>
              <w:right w:val="nil"/>
            </w:tcBorders>
            <w:shd w:val="clear" w:color="auto" w:fill="auto"/>
            <w:noWrap/>
            <w:vAlign w:val="bottom"/>
            <w:hideMark/>
          </w:tcPr>
          <w:p w14:paraId="1AD95C6B" w14:textId="66DE9CE3" w:rsidR="00BF5442" w:rsidRPr="00525654" w:rsidRDefault="00946581" w:rsidP="00525654">
            <w:pPr>
              <w:keepLines/>
              <w:suppressAutoHyphens/>
              <w:jc w:val="right"/>
              <w:rPr>
                <w:rFonts w:ascii="Arial" w:hAnsi="Arial" w:cs="Arial"/>
                <w:b/>
                <w:bCs/>
                <w:sz w:val="18"/>
                <w:szCs w:val="18"/>
              </w:rPr>
            </w:pPr>
            <w:r w:rsidRPr="00525654">
              <w:rPr>
                <w:rFonts w:ascii="Arial" w:hAnsi="Arial" w:cs="Arial"/>
                <w:b/>
                <w:bCs/>
                <w:sz w:val="18"/>
                <w:szCs w:val="18"/>
              </w:rPr>
              <w:t>868 417</w:t>
            </w:r>
          </w:p>
        </w:tc>
      </w:tr>
    </w:tbl>
    <w:p w14:paraId="16A9311F" w14:textId="4F33B609" w:rsidR="00A729BB" w:rsidRPr="009133FE" w:rsidRDefault="00A729BB" w:rsidP="00525654">
      <w:pPr>
        <w:pStyle w:val="odstavec"/>
        <w:keepLines/>
        <w:suppressAutoHyphens/>
        <w:ind w:left="425"/>
      </w:pPr>
    </w:p>
    <w:bookmarkEnd w:id="25"/>
    <w:p w14:paraId="4D5B5210" w14:textId="77777777" w:rsidR="00A729BB" w:rsidRPr="009133FE" w:rsidRDefault="00A729BB" w:rsidP="00525654">
      <w:pPr>
        <w:pStyle w:val="odstavec"/>
        <w:keepLines/>
        <w:suppressAutoHyphens/>
        <w:ind w:left="425"/>
      </w:pPr>
    </w:p>
    <w:p w14:paraId="39827535" w14:textId="77777777" w:rsidR="006441E9" w:rsidRPr="009133FE" w:rsidRDefault="006441E9" w:rsidP="00525654">
      <w:pPr>
        <w:pStyle w:val="odstavec"/>
        <w:keepLines/>
        <w:suppressAutoHyphens/>
        <w:ind w:left="425"/>
      </w:pPr>
      <w:r w:rsidRPr="009133FE">
        <w:t>Informácie za predchádzajúce účtovné obdobie sú uvedené v nasledujúcej tabuľke:</w:t>
      </w:r>
    </w:p>
    <w:p w14:paraId="35E8E6BE" w14:textId="37BAD86B" w:rsidR="00BF5442" w:rsidRPr="009133FE" w:rsidRDefault="00BF5442" w:rsidP="00525654">
      <w:pPr>
        <w:pStyle w:val="odstavec"/>
        <w:keepLines/>
        <w:suppressAutoHyphens/>
        <w:ind w:left="425"/>
      </w:pPr>
      <w:bookmarkStart w:id="26" w:name="FWT_T26c"/>
    </w:p>
    <w:tbl>
      <w:tblPr>
        <w:tblW w:w="9212" w:type="dxa"/>
        <w:tblInd w:w="425" w:type="dxa"/>
        <w:tblLayout w:type="fixed"/>
        <w:tblCellMar>
          <w:left w:w="28" w:type="dxa"/>
          <w:right w:w="28" w:type="dxa"/>
        </w:tblCellMar>
        <w:tblLook w:val="04A0" w:firstRow="1" w:lastRow="0" w:firstColumn="1" w:lastColumn="0" w:noHBand="0" w:noVBand="1"/>
      </w:tblPr>
      <w:tblGrid>
        <w:gridCol w:w="3896"/>
        <w:gridCol w:w="975"/>
        <w:gridCol w:w="1100"/>
        <w:gridCol w:w="16"/>
        <w:gridCol w:w="974"/>
        <w:gridCol w:w="1100"/>
        <w:gridCol w:w="11"/>
        <w:gridCol w:w="1109"/>
        <w:gridCol w:w="31"/>
      </w:tblGrid>
      <w:tr w:rsidR="00115761" w:rsidRPr="00525654" w14:paraId="1948814D" w14:textId="77777777" w:rsidTr="00525654">
        <w:trPr>
          <w:cantSplit/>
          <w:trHeight w:val="227"/>
        </w:trPr>
        <w:tc>
          <w:tcPr>
            <w:tcW w:w="3968" w:type="dxa"/>
            <w:vMerge w:val="restart"/>
            <w:tcBorders>
              <w:top w:val="nil"/>
              <w:left w:val="nil"/>
              <w:bottom w:val="single" w:sz="4" w:space="0" w:color="000000"/>
              <w:right w:val="nil"/>
            </w:tcBorders>
            <w:shd w:val="clear" w:color="auto" w:fill="auto"/>
            <w:vAlign w:val="bottom"/>
            <w:hideMark/>
          </w:tcPr>
          <w:p w14:paraId="06EF60B0" w14:textId="77777777" w:rsidR="00115761" w:rsidRPr="00525654" w:rsidRDefault="00115761" w:rsidP="00525654">
            <w:pPr>
              <w:keepLines/>
              <w:suppressAutoHyphens/>
              <w:ind w:firstLine="2"/>
              <w:rPr>
                <w:rFonts w:ascii="Arial" w:hAnsi="Arial" w:cs="Arial"/>
                <w:b/>
                <w:bCs/>
                <w:sz w:val="18"/>
                <w:szCs w:val="18"/>
              </w:rPr>
            </w:pPr>
            <w:r w:rsidRPr="00525654">
              <w:rPr>
                <w:rFonts w:ascii="Arial" w:hAnsi="Arial" w:cs="Arial"/>
                <w:b/>
                <w:bCs/>
                <w:sz w:val="18"/>
                <w:szCs w:val="18"/>
              </w:rPr>
              <w:t>NÁZOV POLOŽKY</w:t>
            </w:r>
          </w:p>
        </w:tc>
        <w:tc>
          <w:tcPr>
            <w:tcW w:w="3119" w:type="dxa"/>
            <w:gridSpan w:val="4"/>
            <w:tcBorders>
              <w:top w:val="nil"/>
              <w:left w:val="nil"/>
              <w:bottom w:val="nil"/>
              <w:right w:val="nil"/>
            </w:tcBorders>
            <w:shd w:val="clear" w:color="auto" w:fill="auto"/>
            <w:vAlign w:val="bottom"/>
            <w:hideMark/>
          </w:tcPr>
          <w:p w14:paraId="285CE94D" w14:textId="77777777" w:rsidR="00115761" w:rsidRPr="00525654" w:rsidRDefault="00115761" w:rsidP="00525654">
            <w:pPr>
              <w:keepLines/>
              <w:suppressAutoHyphens/>
              <w:jc w:val="center"/>
              <w:rPr>
                <w:rFonts w:ascii="Arial" w:hAnsi="Arial" w:cs="Arial"/>
                <w:b/>
                <w:bCs/>
                <w:sz w:val="18"/>
                <w:szCs w:val="18"/>
              </w:rPr>
            </w:pPr>
            <w:r w:rsidRPr="00525654">
              <w:rPr>
                <w:rFonts w:ascii="Arial" w:hAnsi="Arial"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0F6EECA4" w14:textId="77777777" w:rsidR="00115761" w:rsidRPr="00525654" w:rsidRDefault="00115761" w:rsidP="00525654">
            <w:pPr>
              <w:keepLines/>
              <w:suppressAutoHyphens/>
              <w:jc w:val="center"/>
              <w:rPr>
                <w:rFonts w:ascii="Arial" w:hAnsi="Arial" w:cs="Arial"/>
                <w:b/>
                <w:bCs/>
                <w:sz w:val="18"/>
                <w:szCs w:val="18"/>
              </w:rPr>
            </w:pPr>
            <w:r w:rsidRPr="00525654">
              <w:rPr>
                <w:rFonts w:ascii="Arial" w:hAnsi="Arial" w:cs="Arial"/>
                <w:b/>
                <w:bCs/>
                <w:sz w:val="18"/>
                <w:szCs w:val="18"/>
              </w:rPr>
              <w:t>Záväzky</w:t>
            </w:r>
            <w:r w:rsidRPr="00525654">
              <w:rPr>
                <w:rFonts w:ascii="Arial" w:hAnsi="Arial" w:cs="Arial"/>
                <w:b/>
                <w:bCs/>
                <w:sz w:val="18"/>
                <w:szCs w:val="18"/>
              </w:rPr>
              <w:br/>
              <w:t>po lehote splatnosti</w:t>
            </w:r>
          </w:p>
        </w:tc>
        <w:tc>
          <w:tcPr>
            <w:tcW w:w="1172" w:type="dxa"/>
            <w:gridSpan w:val="3"/>
            <w:vMerge w:val="restart"/>
            <w:tcBorders>
              <w:top w:val="nil"/>
              <w:left w:val="nil"/>
              <w:bottom w:val="single" w:sz="4" w:space="0" w:color="000000"/>
              <w:right w:val="nil"/>
            </w:tcBorders>
            <w:shd w:val="clear" w:color="auto" w:fill="auto"/>
            <w:vAlign w:val="bottom"/>
            <w:hideMark/>
          </w:tcPr>
          <w:p w14:paraId="2D7915DD" w14:textId="77777777" w:rsidR="00115761" w:rsidRPr="00525654" w:rsidRDefault="00115761" w:rsidP="00525654">
            <w:pPr>
              <w:keepLines/>
              <w:suppressAutoHyphens/>
              <w:jc w:val="center"/>
              <w:rPr>
                <w:rFonts w:ascii="Arial" w:hAnsi="Arial" w:cs="Arial"/>
                <w:b/>
                <w:bCs/>
                <w:sz w:val="18"/>
                <w:szCs w:val="18"/>
              </w:rPr>
            </w:pPr>
            <w:r w:rsidRPr="00525654">
              <w:rPr>
                <w:rFonts w:ascii="Arial" w:hAnsi="Arial" w:cs="Arial"/>
                <w:b/>
                <w:bCs/>
                <w:sz w:val="18"/>
                <w:szCs w:val="18"/>
              </w:rPr>
              <w:t>Záväzky spolu</w:t>
            </w:r>
          </w:p>
        </w:tc>
      </w:tr>
      <w:tr w:rsidR="00115761" w:rsidRPr="00525654" w14:paraId="46ACCF7C" w14:textId="77777777" w:rsidTr="00525654">
        <w:trPr>
          <w:cantSplit/>
          <w:trHeight w:val="227"/>
        </w:trPr>
        <w:tc>
          <w:tcPr>
            <w:tcW w:w="3968" w:type="dxa"/>
            <w:vMerge/>
            <w:tcBorders>
              <w:top w:val="nil"/>
              <w:left w:val="nil"/>
              <w:bottom w:val="single" w:sz="4" w:space="0" w:color="000000"/>
              <w:right w:val="nil"/>
            </w:tcBorders>
            <w:vAlign w:val="bottom"/>
            <w:hideMark/>
          </w:tcPr>
          <w:p w14:paraId="0D951B6D" w14:textId="77777777" w:rsidR="00115761" w:rsidRPr="00525654" w:rsidRDefault="00115761" w:rsidP="00525654">
            <w:pPr>
              <w:keepLines/>
              <w:suppressAutoHyphens/>
              <w:ind w:firstLine="2"/>
              <w:rPr>
                <w:rFonts w:ascii="Arial" w:hAnsi="Arial" w:cs="Arial"/>
                <w:b/>
                <w:bCs/>
                <w:sz w:val="18"/>
                <w:szCs w:val="18"/>
              </w:rPr>
            </w:pPr>
          </w:p>
        </w:tc>
        <w:tc>
          <w:tcPr>
            <w:tcW w:w="992" w:type="dxa"/>
            <w:tcBorders>
              <w:top w:val="nil"/>
              <w:left w:val="nil"/>
              <w:bottom w:val="single" w:sz="4" w:space="0" w:color="auto"/>
              <w:right w:val="nil"/>
            </w:tcBorders>
            <w:shd w:val="clear" w:color="auto" w:fill="auto"/>
            <w:vAlign w:val="bottom"/>
            <w:hideMark/>
          </w:tcPr>
          <w:p w14:paraId="2C49DDC5" w14:textId="77777777" w:rsidR="00115761" w:rsidRPr="00525654" w:rsidRDefault="00115761" w:rsidP="00525654">
            <w:pPr>
              <w:keepLines/>
              <w:suppressAutoHyphens/>
              <w:jc w:val="center"/>
              <w:rPr>
                <w:rFonts w:ascii="Arial" w:hAnsi="Arial" w:cs="Arial"/>
                <w:b/>
                <w:bCs/>
                <w:sz w:val="18"/>
                <w:szCs w:val="18"/>
              </w:rPr>
            </w:pPr>
            <w:r w:rsidRPr="00525654">
              <w:rPr>
                <w:rFonts w:ascii="Arial" w:hAnsi="Arial" w:cs="Arial"/>
                <w:b/>
                <w:bCs/>
                <w:sz w:val="18"/>
                <w:szCs w:val="18"/>
              </w:rPr>
              <w:t>&gt; 5 rokov</w:t>
            </w:r>
          </w:p>
        </w:tc>
        <w:tc>
          <w:tcPr>
            <w:tcW w:w="1120" w:type="dxa"/>
            <w:tcBorders>
              <w:top w:val="nil"/>
              <w:left w:val="nil"/>
              <w:bottom w:val="single" w:sz="4" w:space="0" w:color="auto"/>
              <w:right w:val="nil"/>
            </w:tcBorders>
            <w:shd w:val="clear" w:color="auto" w:fill="auto"/>
            <w:vAlign w:val="bottom"/>
            <w:hideMark/>
          </w:tcPr>
          <w:p w14:paraId="28CD98BF" w14:textId="77777777" w:rsidR="00115761" w:rsidRPr="00525654" w:rsidRDefault="00115761" w:rsidP="00525654">
            <w:pPr>
              <w:keepLines/>
              <w:suppressAutoHyphens/>
              <w:jc w:val="center"/>
              <w:rPr>
                <w:rFonts w:ascii="Arial" w:hAnsi="Arial" w:cs="Arial"/>
                <w:b/>
                <w:bCs/>
                <w:sz w:val="18"/>
                <w:szCs w:val="18"/>
              </w:rPr>
            </w:pPr>
            <w:r w:rsidRPr="00525654">
              <w:rPr>
                <w:rFonts w:ascii="Arial" w:hAnsi="Arial" w:cs="Arial"/>
                <w:b/>
                <w:bCs/>
                <w:sz w:val="18"/>
                <w:szCs w:val="18"/>
              </w:rPr>
              <w:t>&gt;1 rok</w:t>
            </w:r>
            <w:r w:rsidRPr="00525654">
              <w:rPr>
                <w:rFonts w:ascii="Arial" w:hAnsi="Arial" w:cs="Arial"/>
                <w:b/>
                <w:bCs/>
                <w:sz w:val="18"/>
                <w:szCs w:val="18"/>
              </w:rPr>
              <w:br/>
              <w:t>≤ 5 rokov</w:t>
            </w:r>
          </w:p>
        </w:tc>
        <w:tc>
          <w:tcPr>
            <w:tcW w:w="1007" w:type="dxa"/>
            <w:gridSpan w:val="2"/>
            <w:tcBorders>
              <w:top w:val="nil"/>
              <w:left w:val="nil"/>
              <w:bottom w:val="single" w:sz="4" w:space="0" w:color="auto"/>
              <w:right w:val="nil"/>
            </w:tcBorders>
            <w:shd w:val="clear" w:color="auto" w:fill="auto"/>
            <w:vAlign w:val="bottom"/>
            <w:hideMark/>
          </w:tcPr>
          <w:p w14:paraId="7269AA7B" w14:textId="77777777" w:rsidR="00115761" w:rsidRPr="00525654" w:rsidRDefault="00115761" w:rsidP="00525654">
            <w:pPr>
              <w:keepLines/>
              <w:suppressAutoHyphens/>
              <w:jc w:val="center"/>
              <w:rPr>
                <w:rFonts w:ascii="Arial" w:hAnsi="Arial" w:cs="Arial"/>
                <w:b/>
                <w:bCs/>
                <w:sz w:val="18"/>
                <w:szCs w:val="18"/>
              </w:rPr>
            </w:pPr>
            <w:r w:rsidRPr="00525654">
              <w:rPr>
                <w:rFonts w:ascii="Arial" w:hAnsi="Arial" w:cs="Arial"/>
                <w:b/>
                <w:bCs/>
                <w:sz w:val="18"/>
                <w:szCs w:val="18"/>
              </w:rPr>
              <w:t>≤ 1 rok</w:t>
            </w:r>
          </w:p>
        </w:tc>
        <w:tc>
          <w:tcPr>
            <w:tcW w:w="1120" w:type="dxa"/>
            <w:vMerge/>
            <w:tcBorders>
              <w:top w:val="nil"/>
              <w:left w:val="nil"/>
              <w:bottom w:val="single" w:sz="4" w:space="0" w:color="000000"/>
              <w:right w:val="nil"/>
            </w:tcBorders>
            <w:vAlign w:val="bottom"/>
            <w:hideMark/>
          </w:tcPr>
          <w:p w14:paraId="5ABE1B61" w14:textId="77777777" w:rsidR="00115761" w:rsidRPr="00525654" w:rsidRDefault="00115761" w:rsidP="00525654">
            <w:pPr>
              <w:keepLines/>
              <w:suppressAutoHyphens/>
              <w:rPr>
                <w:rFonts w:ascii="Arial" w:hAnsi="Arial" w:cs="Arial"/>
                <w:b/>
                <w:bCs/>
                <w:sz w:val="18"/>
                <w:szCs w:val="18"/>
              </w:rPr>
            </w:pPr>
          </w:p>
        </w:tc>
        <w:tc>
          <w:tcPr>
            <w:tcW w:w="1172" w:type="dxa"/>
            <w:gridSpan w:val="3"/>
            <w:vMerge/>
            <w:tcBorders>
              <w:top w:val="nil"/>
              <w:left w:val="nil"/>
              <w:bottom w:val="single" w:sz="4" w:space="0" w:color="000000"/>
              <w:right w:val="nil"/>
            </w:tcBorders>
            <w:vAlign w:val="bottom"/>
            <w:hideMark/>
          </w:tcPr>
          <w:p w14:paraId="4A2D4B41" w14:textId="77777777" w:rsidR="00115761" w:rsidRPr="00525654" w:rsidRDefault="00115761" w:rsidP="00525654">
            <w:pPr>
              <w:keepLines/>
              <w:suppressAutoHyphens/>
              <w:rPr>
                <w:rFonts w:ascii="Arial" w:hAnsi="Arial" w:cs="Arial"/>
                <w:b/>
                <w:bCs/>
                <w:sz w:val="18"/>
                <w:szCs w:val="18"/>
              </w:rPr>
            </w:pPr>
          </w:p>
        </w:tc>
      </w:tr>
      <w:tr w:rsidR="00115761" w:rsidRPr="00525654" w14:paraId="0599BF14" w14:textId="77777777" w:rsidTr="00525654">
        <w:trPr>
          <w:cantSplit/>
          <w:trHeight w:val="227"/>
        </w:trPr>
        <w:tc>
          <w:tcPr>
            <w:tcW w:w="3968" w:type="dxa"/>
            <w:tcBorders>
              <w:top w:val="nil"/>
              <w:left w:val="nil"/>
              <w:right w:val="nil"/>
            </w:tcBorders>
            <w:shd w:val="clear" w:color="auto" w:fill="auto"/>
            <w:vAlign w:val="bottom"/>
          </w:tcPr>
          <w:p w14:paraId="6EA09DD6" w14:textId="77777777" w:rsidR="00115761" w:rsidRPr="00525654" w:rsidRDefault="00115761" w:rsidP="00525654">
            <w:pPr>
              <w:keepLines/>
              <w:suppressAutoHyphens/>
              <w:ind w:firstLine="2"/>
              <w:rPr>
                <w:rFonts w:ascii="Arial" w:hAnsi="Arial" w:cs="Arial"/>
                <w:sz w:val="18"/>
                <w:szCs w:val="18"/>
              </w:rPr>
            </w:pPr>
          </w:p>
        </w:tc>
        <w:tc>
          <w:tcPr>
            <w:tcW w:w="992" w:type="dxa"/>
            <w:tcBorders>
              <w:top w:val="nil"/>
              <w:left w:val="nil"/>
              <w:right w:val="nil"/>
            </w:tcBorders>
            <w:shd w:val="clear" w:color="auto" w:fill="auto"/>
            <w:noWrap/>
            <w:vAlign w:val="bottom"/>
          </w:tcPr>
          <w:p w14:paraId="22D41A1F" w14:textId="77777777" w:rsidR="00115761" w:rsidRPr="00525654" w:rsidRDefault="00115761" w:rsidP="00525654">
            <w:pPr>
              <w:keepLines/>
              <w:suppressAutoHyphens/>
              <w:jc w:val="right"/>
              <w:rPr>
                <w:rFonts w:ascii="Arial" w:hAnsi="Arial" w:cs="Arial"/>
                <w:b/>
                <w:bCs/>
                <w:sz w:val="18"/>
                <w:szCs w:val="18"/>
              </w:rPr>
            </w:pPr>
          </w:p>
        </w:tc>
        <w:tc>
          <w:tcPr>
            <w:tcW w:w="1120" w:type="dxa"/>
            <w:tcBorders>
              <w:top w:val="nil"/>
              <w:left w:val="nil"/>
              <w:right w:val="nil"/>
            </w:tcBorders>
            <w:shd w:val="clear" w:color="auto" w:fill="auto"/>
            <w:noWrap/>
            <w:vAlign w:val="bottom"/>
          </w:tcPr>
          <w:p w14:paraId="3DFAE902" w14:textId="77777777" w:rsidR="00115761" w:rsidRPr="00525654" w:rsidRDefault="00115761" w:rsidP="00525654">
            <w:pPr>
              <w:keepLines/>
              <w:suppressAutoHyphens/>
              <w:jc w:val="right"/>
              <w:rPr>
                <w:rFonts w:ascii="Arial" w:hAnsi="Arial" w:cs="Arial"/>
                <w:b/>
                <w:bCs/>
                <w:sz w:val="18"/>
                <w:szCs w:val="18"/>
              </w:rPr>
            </w:pPr>
          </w:p>
        </w:tc>
        <w:tc>
          <w:tcPr>
            <w:tcW w:w="1007" w:type="dxa"/>
            <w:gridSpan w:val="2"/>
            <w:tcBorders>
              <w:top w:val="nil"/>
              <w:left w:val="nil"/>
              <w:right w:val="nil"/>
            </w:tcBorders>
            <w:shd w:val="clear" w:color="auto" w:fill="auto"/>
            <w:noWrap/>
            <w:vAlign w:val="bottom"/>
          </w:tcPr>
          <w:p w14:paraId="5DC9D215" w14:textId="77777777" w:rsidR="00115761" w:rsidRPr="00525654" w:rsidRDefault="00115761" w:rsidP="00525654">
            <w:pPr>
              <w:keepLines/>
              <w:suppressAutoHyphens/>
              <w:jc w:val="right"/>
              <w:rPr>
                <w:rFonts w:ascii="Arial" w:hAnsi="Arial" w:cs="Arial"/>
                <w:b/>
                <w:bCs/>
                <w:sz w:val="18"/>
                <w:szCs w:val="18"/>
              </w:rPr>
            </w:pPr>
          </w:p>
        </w:tc>
        <w:tc>
          <w:tcPr>
            <w:tcW w:w="1120" w:type="dxa"/>
            <w:tcBorders>
              <w:top w:val="nil"/>
              <w:left w:val="nil"/>
              <w:right w:val="nil"/>
            </w:tcBorders>
            <w:shd w:val="clear" w:color="auto" w:fill="auto"/>
            <w:noWrap/>
            <w:vAlign w:val="bottom"/>
          </w:tcPr>
          <w:p w14:paraId="228D6019" w14:textId="77777777" w:rsidR="00115761" w:rsidRPr="00525654" w:rsidRDefault="00115761" w:rsidP="00525654">
            <w:pPr>
              <w:keepLines/>
              <w:suppressAutoHyphens/>
              <w:jc w:val="right"/>
              <w:rPr>
                <w:rFonts w:ascii="Arial" w:hAnsi="Arial" w:cs="Arial"/>
                <w:b/>
                <w:bCs/>
                <w:sz w:val="18"/>
                <w:szCs w:val="18"/>
              </w:rPr>
            </w:pPr>
          </w:p>
        </w:tc>
        <w:tc>
          <w:tcPr>
            <w:tcW w:w="1172" w:type="dxa"/>
            <w:gridSpan w:val="3"/>
            <w:tcBorders>
              <w:top w:val="nil"/>
              <w:left w:val="nil"/>
              <w:right w:val="nil"/>
            </w:tcBorders>
            <w:shd w:val="clear" w:color="auto" w:fill="auto"/>
            <w:noWrap/>
            <w:vAlign w:val="bottom"/>
          </w:tcPr>
          <w:p w14:paraId="24AC6B36" w14:textId="77777777" w:rsidR="00115761" w:rsidRPr="00525654" w:rsidRDefault="00115761" w:rsidP="00525654">
            <w:pPr>
              <w:keepLines/>
              <w:suppressAutoHyphens/>
              <w:jc w:val="right"/>
              <w:rPr>
                <w:rFonts w:ascii="Arial" w:hAnsi="Arial" w:cs="Arial"/>
                <w:b/>
                <w:bCs/>
                <w:sz w:val="18"/>
                <w:szCs w:val="18"/>
              </w:rPr>
            </w:pPr>
          </w:p>
        </w:tc>
      </w:tr>
      <w:tr w:rsidR="007D201B" w:rsidRPr="00525654" w14:paraId="5721B729" w14:textId="77777777" w:rsidTr="00525654">
        <w:trPr>
          <w:cantSplit/>
          <w:trHeight w:val="227"/>
        </w:trPr>
        <w:tc>
          <w:tcPr>
            <w:tcW w:w="3968" w:type="dxa"/>
            <w:tcBorders>
              <w:left w:val="nil"/>
              <w:bottom w:val="nil"/>
              <w:right w:val="nil"/>
            </w:tcBorders>
            <w:shd w:val="clear" w:color="auto" w:fill="auto"/>
            <w:vAlign w:val="bottom"/>
            <w:hideMark/>
          </w:tcPr>
          <w:p w14:paraId="3C622E16" w14:textId="77777777" w:rsidR="007D201B" w:rsidRPr="00525654" w:rsidRDefault="007D201B" w:rsidP="00525654">
            <w:pPr>
              <w:keepLines/>
              <w:suppressAutoHyphens/>
              <w:ind w:firstLine="2"/>
              <w:rPr>
                <w:rFonts w:ascii="Arial" w:hAnsi="Arial" w:cs="Arial"/>
                <w:b/>
                <w:bCs/>
                <w:sz w:val="18"/>
                <w:szCs w:val="18"/>
              </w:rPr>
            </w:pPr>
            <w:r w:rsidRPr="00525654">
              <w:rPr>
                <w:rFonts w:ascii="Arial" w:hAnsi="Arial" w:cs="Arial"/>
                <w:b/>
                <w:bCs/>
                <w:sz w:val="18"/>
                <w:szCs w:val="18"/>
              </w:rPr>
              <w:t>Ostatné dlhodobé záväzky, z toho:</w:t>
            </w:r>
          </w:p>
        </w:tc>
        <w:tc>
          <w:tcPr>
            <w:tcW w:w="992" w:type="dxa"/>
            <w:tcBorders>
              <w:left w:val="nil"/>
              <w:bottom w:val="single" w:sz="8" w:space="0" w:color="auto"/>
              <w:right w:val="nil"/>
            </w:tcBorders>
            <w:shd w:val="clear" w:color="auto" w:fill="auto"/>
            <w:noWrap/>
            <w:vAlign w:val="bottom"/>
            <w:hideMark/>
          </w:tcPr>
          <w:p w14:paraId="1D8ECD73" w14:textId="77777777" w:rsidR="007D201B" w:rsidRPr="00525654" w:rsidRDefault="007D201B"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120" w:type="dxa"/>
            <w:tcBorders>
              <w:left w:val="nil"/>
              <w:bottom w:val="single" w:sz="8" w:space="0" w:color="auto"/>
              <w:right w:val="nil"/>
            </w:tcBorders>
            <w:shd w:val="clear" w:color="auto" w:fill="auto"/>
            <w:noWrap/>
            <w:vAlign w:val="bottom"/>
            <w:hideMark/>
          </w:tcPr>
          <w:p w14:paraId="0A6C64E3" w14:textId="137176BA" w:rsidR="007D201B" w:rsidRPr="00525654" w:rsidRDefault="007D201B" w:rsidP="00525654">
            <w:pPr>
              <w:keepLines/>
              <w:suppressAutoHyphens/>
              <w:jc w:val="right"/>
              <w:rPr>
                <w:rFonts w:ascii="Arial" w:hAnsi="Arial" w:cs="Arial"/>
                <w:b/>
                <w:bCs/>
                <w:sz w:val="18"/>
                <w:szCs w:val="18"/>
              </w:rPr>
            </w:pPr>
            <w:r w:rsidRPr="00525654">
              <w:rPr>
                <w:rFonts w:ascii="Arial" w:hAnsi="Arial" w:cs="Arial"/>
                <w:b/>
                <w:bCs/>
                <w:sz w:val="18"/>
                <w:szCs w:val="18"/>
              </w:rPr>
              <w:t>21 156</w:t>
            </w:r>
          </w:p>
        </w:tc>
        <w:tc>
          <w:tcPr>
            <w:tcW w:w="1007" w:type="dxa"/>
            <w:gridSpan w:val="2"/>
            <w:tcBorders>
              <w:left w:val="nil"/>
              <w:bottom w:val="single" w:sz="8" w:space="0" w:color="auto"/>
              <w:right w:val="nil"/>
            </w:tcBorders>
            <w:shd w:val="clear" w:color="auto" w:fill="auto"/>
            <w:noWrap/>
            <w:vAlign w:val="bottom"/>
            <w:hideMark/>
          </w:tcPr>
          <w:p w14:paraId="7B66FD1A" w14:textId="02E482BC" w:rsidR="007D201B" w:rsidRPr="00525654" w:rsidRDefault="007D201B"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120" w:type="dxa"/>
            <w:tcBorders>
              <w:left w:val="nil"/>
              <w:bottom w:val="single" w:sz="8" w:space="0" w:color="auto"/>
              <w:right w:val="nil"/>
            </w:tcBorders>
            <w:shd w:val="clear" w:color="auto" w:fill="auto"/>
            <w:noWrap/>
            <w:vAlign w:val="bottom"/>
            <w:hideMark/>
          </w:tcPr>
          <w:p w14:paraId="3908C7D4" w14:textId="77777777" w:rsidR="007D201B" w:rsidRPr="00525654" w:rsidRDefault="007D201B"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172" w:type="dxa"/>
            <w:gridSpan w:val="3"/>
            <w:tcBorders>
              <w:left w:val="nil"/>
              <w:bottom w:val="single" w:sz="8" w:space="0" w:color="auto"/>
              <w:right w:val="nil"/>
            </w:tcBorders>
            <w:shd w:val="clear" w:color="auto" w:fill="auto"/>
            <w:noWrap/>
            <w:vAlign w:val="bottom"/>
            <w:hideMark/>
          </w:tcPr>
          <w:p w14:paraId="20E6F3BF" w14:textId="6DE5FC79" w:rsidR="007D201B" w:rsidRPr="00525654" w:rsidRDefault="007D201B" w:rsidP="00525654">
            <w:pPr>
              <w:keepLines/>
              <w:suppressAutoHyphens/>
              <w:jc w:val="right"/>
              <w:rPr>
                <w:rFonts w:ascii="Arial" w:hAnsi="Arial" w:cs="Arial"/>
                <w:b/>
                <w:bCs/>
                <w:sz w:val="18"/>
                <w:szCs w:val="18"/>
              </w:rPr>
            </w:pPr>
            <w:r w:rsidRPr="00525654">
              <w:rPr>
                <w:rFonts w:ascii="Arial" w:hAnsi="Arial" w:cs="Arial"/>
                <w:b/>
                <w:bCs/>
                <w:sz w:val="18"/>
                <w:szCs w:val="18"/>
              </w:rPr>
              <w:t>21 156</w:t>
            </w:r>
          </w:p>
        </w:tc>
      </w:tr>
      <w:tr w:rsidR="007D201B" w:rsidRPr="00525654" w14:paraId="0DE8437B" w14:textId="77777777" w:rsidTr="00525654">
        <w:trPr>
          <w:cantSplit/>
          <w:trHeight w:val="227"/>
        </w:trPr>
        <w:tc>
          <w:tcPr>
            <w:tcW w:w="3968" w:type="dxa"/>
            <w:tcBorders>
              <w:top w:val="nil"/>
              <w:left w:val="nil"/>
              <w:bottom w:val="nil"/>
              <w:right w:val="nil"/>
            </w:tcBorders>
            <w:shd w:val="clear" w:color="auto" w:fill="auto"/>
            <w:vAlign w:val="bottom"/>
            <w:hideMark/>
          </w:tcPr>
          <w:p w14:paraId="612D75AD" w14:textId="77777777" w:rsidR="007D201B" w:rsidRPr="00525654" w:rsidRDefault="007D201B" w:rsidP="00525654">
            <w:pPr>
              <w:keepLines/>
              <w:suppressAutoHyphens/>
              <w:ind w:firstLine="2"/>
              <w:rPr>
                <w:rFonts w:ascii="Arial" w:hAnsi="Arial" w:cs="Arial"/>
                <w:sz w:val="18"/>
                <w:szCs w:val="18"/>
              </w:rPr>
            </w:pPr>
            <w:r w:rsidRPr="00525654">
              <w:rPr>
                <w:rFonts w:ascii="Arial" w:hAnsi="Arial" w:cs="Arial"/>
                <w:sz w:val="18"/>
                <w:szCs w:val="18"/>
              </w:rPr>
              <w:t>Záväzky zo sociálneho fondu</w:t>
            </w:r>
          </w:p>
        </w:tc>
        <w:tc>
          <w:tcPr>
            <w:tcW w:w="992" w:type="dxa"/>
            <w:tcBorders>
              <w:top w:val="nil"/>
              <w:left w:val="nil"/>
              <w:bottom w:val="single" w:sz="4" w:space="0" w:color="auto"/>
              <w:right w:val="nil"/>
            </w:tcBorders>
            <w:shd w:val="clear" w:color="auto" w:fill="auto"/>
            <w:vAlign w:val="bottom"/>
            <w:hideMark/>
          </w:tcPr>
          <w:p w14:paraId="280861B0" w14:textId="77777777" w:rsidR="007D201B" w:rsidRPr="00525654" w:rsidRDefault="007D201B" w:rsidP="00525654">
            <w:pPr>
              <w:keepLines/>
              <w:suppressAutoHyphens/>
              <w:jc w:val="right"/>
              <w:rPr>
                <w:rFonts w:ascii="Arial" w:hAnsi="Arial" w:cs="Arial"/>
                <w:sz w:val="18"/>
                <w:szCs w:val="18"/>
              </w:rPr>
            </w:pPr>
            <w:r w:rsidRPr="00525654">
              <w:rPr>
                <w:rFonts w:ascii="Arial" w:hAnsi="Arial" w:cs="Arial"/>
                <w:sz w:val="18"/>
                <w:szCs w:val="18"/>
              </w:rPr>
              <w:t>0</w:t>
            </w:r>
          </w:p>
        </w:tc>
        <w:tc>
          <w:tcPr>
            <w:tcW w:w="1120" w:type="dxa"/>
            <w:tcBorders>
              <w:top w:val="nil"/>
              <w:left w:val="nil"/>
              <w:bottom w:val="single" w:sz="4" w:space="0" w:color="auto"/>
              <w:right w:val="nil"/>
            </w:tcBorders>
            <w:shd w:val="clear" w:color="auto" w:fill="auto"/>
            <w:vAlign w:val="bottom"/>
            <w:hideMark/>
          </w:tcPr>
          <w:p w14:paraId="64986FBB" w14:textId="78C18FA4" w:rsidR="007D201B" w:rsidRPr="00525654" w:rsidRDefault="007D201B" w:rsidP="00525654">
            <w:pPr>
              <w:keepLines/>
              <w:suppressAutoHyphens/>
              <w:jc w:val="right"/>
              <w:rPr>
                <w:rFonts w:ascii="Arial" w:hAnsi="Arial" w:cs="Arial"/>
                <w:sz w:val="18"/>
                <w:szCs w:val="18"/>
              </w:rPr>
            </w:pPr>
            <w:r w:rsidRPr="00525654">
              <w:rPr>
                <w:rFonts w:ascii="Arial" w:hAnsi="Arial" w:cs="Arial"/>
                <w:sz w:val="18"/>
                <w:szCs w:val="18"/>
              </w:rPr>
              <w:t>21 156</w:t>
            </w:r>
          </w:p>
        </w:tc>
        <w:tc>
          <w:tcPr>
            <w:tcW w:w="1007" w:type="dxa"/>
            <w:gridSpan w:val="2"/>
            <w:tcBorders>
              <w:top w:val="nil"/>
              <w:left w:val="nil"/>
              <w:bottom w:val="single" w:sz="4" w:space="0" w:color="auto"/>
              <w:right w:val="nil"/>
            </w:tcBorders>
            <w:shd w:val="clear" w:color="auto" w:fill="auto"/>
            <w:vAlign w:val="bottom"/>
            <w:hideMark/>
          </w:tcPr>
          <w:p w14:paraId="47034E1F" w14:textId="34B08B21" w:rsidR="007D201B" w:rsidRPr="00525654" w:rsidRDefault="007D201B" w:rsidP="00525654">
            <w:pPr>
              <w:keepLines/>
              <w:suppressAutoHyphens/>
              <w:jc w:val="right"/>
              <w:rPr>
                <w:rFonts w:ascii="Arial" w:hAnsi="Arial" w:cs="Arial"/>
                <w:sz w:val="18"/>
                <w:szCs w:val="18"/>
              </w:rPr>
            </w:pPr>
            <w:r w:rsidRPr="00525654">
              <w:rPr>
                <w:rFonts w:ascii="Arial" w:hAnsi="Arial" w:cs="Arial"/>
                <w:sz w:val="18"/>
                <w:szCs w:val="18"/>
              </w:rPr>
              <w:t>0</w:t>
            </w:r>
          </w:p>
        </w:tc>
        <w:tc>
          <w:tcPr>
            <w:tcW w:w="1120" w:type="dxa"/>
            <w:tcBorders>
              <w:top w:val="nil"/>
              <w:left w:val="nil"/>
              <w:bottom w:val="single" w:sz="4" w:space="0" w:color="auto"/>
              <w:right w:val="nil"/>
            </w:tcBorders>
            <w:shd w:val="clear" w:color="auto" w:fill="auto"/>
            <w:vAlign w:val="bottom"/>
            <w:hideMark/>
          </w:tcPr>
          <w:p w14:paraId="64D8D865" w14:textId="77777777" w:rsidR="007D201B" w:rsidRPr="00525654" w:rsidRDefault="007D201B" w:rsidP="00525654">
            <w:pPr>
              <w:keepLines/>
              <w:suppressAutoHyphens/>
              <w:jc w:val="right"/>
              <w:rPr>
                <w:rFonts w:ascii="Arial" w:hAnsi="Arial" w:cs="Arial"/>
                <w:sz w:val="18"/>
                <w:szCs w:val="18"/>
              </w:rPr>
            </w:pPr>
            <w:r w:rsidRPr="00525654">
              <w:rPr>
                <w:rFonts w:ascii="Arial" w:hAnsi="Arial" w:cs="Arial"/>
                <w:sz w:val="18"/>
                <w:szCs w:val="18"/>
              </w:rPr>
              <w:t>0</w:t>
            </w:r>
          </w:p>
        </w:tc>
        <w:tc>
          <w:tcPr>
            <w:tcW w:w="1172" w:type="dxa"/>
            <w:gridSpan w:val="3"/>
            <w:tcBorders>
              <w:top w:val="nil"/>
              <w:left w:val="nil"/>
              <w:bottom w:val="single" w:sz="4" w:space="0" w:color="auto"/>
              <w:right w:val="nil"/>
            </w:tcBorders>
            <w:shd w:val="clear" w:color="auto" w:fill="auto"/>
            <w:vAlign w:val="bottom"/>
            <w:hideMark/>
          </w:tcPr>
          <w:p w14:paraId="6DF2926D" w14:textId="28DCFCF5" w:rsidR="007D201B" w:rsidRPr="00525654" w:rsidRDefault="007D201B" w:rsidP="00525654">
            <w:pPr>
              <w:keepLines/>
              <w:suppressAutoHyphens/>
              <w:jc w:val="right"/>
              <w:rPr>
                <w:rFonts w:ascii="Arial" w:hAnsi="Arial" w:cs="Arial"/>
                <w:sz w:val="18"/>
                <w:szCs w:val="18"/>
              </w:rPr>
            </w:pPr>
            <w:r w:rsidRPr="00525654">
              <w:rPr>
                <w:rFonts w:ascii="Arial" w:hAnsi="Arial" w:cs="Arial"/>
                <w:sz w:val="18"/>
                <w:szCs w:val="18"/>
              </w:rPr>
              <w:t>21 156</w:t>
            </w:r>
          </w:p>
        </w:tc>
      </w:tr>
      <w:tr w:rsidR="007D201B" w:rsidRPr="00525654" w14:paraId="332F012F" w14:textId="77777777" w:rsidTr="00525654">
        <w:trPr>
          <w:cantSplit/>
          <w:trHeight w:val="227"/>
        </w:trPr>
        <w:tc>
          <w:tcPr>
            <w:tcW w:w="3968" w:type="dxa"/>
            <w:tcBorders>
              <w:top w:val="nil"/>
              <w:left w:val="nil"/>
              <w:bottom w:val="nil"/>
              <w:right w:val="nil"/>
            </w:tcBorders>
            <w:shd w:val="clear" w:color="auto" w:fill="auto"/>
            <w:vAlign w:val="bottom"/>
            <w:hideMark/>
          </w:tcPr>
          <w:p w14:paraId="6DC2C2AA" w14:textId="77777777" w:rsidR="007D201B" w:rsidRPr="00525654" w:rsidRDefault="007D201B" w:rsidP="00525654">
            <w:pPr>
              <w:keepLines/>
              <w:suppressAutoHyphens/>
              <w:ind w:firstLine="2"/>
              <w:rPr>
                <w:rFonts w:ascii="Arial" w:hAnsi="Arial" w:cs="Arial"/>
                <w:b/>
                <w:bCs/>
                <w:sz w:val="18"/>
                <w:szCs w:val="18"/>
              </w:rPr>
            </w:pPr>
            <w:r w:rsidRPr="00525654">
              <w:rPr>
                <w:rFonts w:ascii="Arial" w:hAnsi="Arial" w:cs="Arial"/>
                <w:b/>
                <w:bCs/>
                <w:sz w:val="18"/>
                <w:szCs w:val="18"/>
              </w:rPr>
              <w:t>Dlhodobé záväzky spolu</w:t>
            </w:r>
          </w:p>
        </w:tc>
        <w:tc>
          <w:tcPr>
            <w:tcW w:w="992" w:type="dxa"/>
            <w:tcBorders>
              <w:top w:val="single" w:sz="4" w:space="0" w:color="auto"/>
              <w:left w:val="nil"/>
              <w:right w:val="nil"/>
            </w:tcBorders>
            <w:shd w:val="clear" w:color="auto" w:fill="auto"/>
            <w:noWrap/>
            <w:vAlign w:val="bottom"/>
            <w:hideMark/>
          </w:tcPr>
          <w:p w14:paraId="63B2DEFA" w14:textId="77777777" w:rsidR="007D201B" w:rsidRPr="00525654" w:rsidRDefault="007D201B"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120" w:type="dxa"/>
            <w:tcBorders>
              <w:top w:val="single" w:sz="4" w:space="0" w:color="auto"/>
              <w:left w:val="nil"/>
              <w:right w:val="nil"/>
            </w:tcBorders>
            <w:shd w:val="clear" w:color="auto" w:fill="auto"/>
            <w:noWrap/>
            <w:vAlign w:val="bottom"/>
            <w:hideMark/>
          </w:tcPr>
          <w:p w14:paraId="60211A53" w14:textId="73D630E6" w:rsidR="007D201B" w:rsidRPr="00525654" w:rsidRDefault="007D201B" w:rsidP="00525654">
            <w:pPr>
              <w:keepLines/>
              <w:suppressAutoHyphens/>
              <w:jc w:val="right"/>
              <w:rPr>
                <w:rFonts w:ascii="Arial" w:hAnsi="Arial" w:cs="Arial"/>
                <w:b/>
                <w:bCs/>
                <w:sz w:val="18"/>
                <w:szCs w:val="18"/>
              </w:rPr>
            </w:pPr>
            <w:r w:rsidRPr="00525654">
              <w:rPr>
                <w:rFonts w:ascii="Arial" w:hAnsi="Arial" w:cs="Arial"/>
                <w:b/>
                <w:bCs/>
                <w:sz w:val="18"/>
                <w:szCs w:val="18"/>
              </w:rPr>
              <w:t>21 156</w:t>
            </w:r>
          </w:p>
        </w:tc>
        <w:tc>
          <w:tcPr>
            <w:tcW w:w="1007" w:type="dxa"/>
            <w:gridSpan w:val="2"/>
            <w:tcBorders>
              <w:top w:val="single" w:sz="4" w:space="0" w:color="auto"/>
              <w:left w:val="nil"/>
              <w:right w:val="nil"/>
            </w:tcBorders>
            <w:shd w:val="clear" w:color="auto" w:fill="auto"/>
            <w:noWrap/>
            <w:vAlign w:val="bottom"/>
            <w:hideMark/>
          </w:tcPr>
          <w:p w14:paraId="70FBC581" w14:textId="7B1EE56E" w:rsidR="007D201B" w:rsidRPr="00525654" w:rsidRDefault="007D201B"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120" w:type="dxa"/>
            <w:tcBorders>
              <w:top w:val="single" w:sz="4" w:space="0" w:color="auto"/>
              <w:left w:val="nil"/>
              <w:right w:val="nil"/>
            </w:tcBorders>
            <w:shd w:val="clear" w:color="auto" w:fill="auto"/>
            <w:noWrap/>
            <w:vAlign w:val="bottom"/>
            <w:hideMark/>
          </w:tcPr>
          <w:p w14:paraId="05D4E086" w14:textId="77777777" w:rsidR="007D201B" w:rsidRPr="00525654" w:rsidRDefault="007D201B"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172" w:type="dxa"/>
            <w:gridSpan w:val="3"/>
            <w:tcBorders>
              <w:top w:val="single" w:sz="4" w:space="0" w:color="auto"/>
              <w:left w:val="nil"/>
              <w:right w:val="nil"/>
            </w:tcBorders>
            <w:shd w:val="clear" w:color="auto" w:fill="auto"/>
            <w:noWrap/>
            <w:vAlign w:val="bottom"/>
            <w:hideMark/>
          </w:tcPr>
          <w:p w14:paraId="52B6357E" w14:textId="13C6A28E" w:rsidR="007D201B" w:rsidRPr="00525654" w:rsidRDefault="007D201B" w:rsidP="00525654">
            <w:pPr>
              <w:keepLines/>
              <w:suppressAutoHyphens/>
              <w:jc w:val="right"/>
              <w:rPr>
                <w:rFonts w:ascii="Arial" w:hAnsi="Arial" w:cs="Arial"/>
                <w:b/>
                <w:bCs/>
                <w:sz w:val="18"/>
                <w:szCs w:val="18"/>
              </w:rPr>
            </w:pPr>
            <w:r w:rsidRPr="00525654">
              <w:rPr>
                <w:rFonts w:ascii="Arial" w:hAnsi="Arial" w:cs="Arial"/>
                <w:b/>
                <w:bCs/>
                <w:sz w:val="18"/>
                <w:szCs w:val="18"/>
              </w:rPr>
              <w:t>21 156</w:t>
            </w:r>
          </w:p>
        </w:tc>
      </w:tr>
      <w:tr w:rsidR="00115761" w:rsidRPr="00525654" w14:paraId="07772F3A" w14:textId="77777777" w:rsidTr="00525654">
        <w:trPr>
          <w:gridAfter w:val="1"/>
          <w:wAfter w:w="32" w:type="dxa"/>
          <w:cantSplit/>
          <w:trHeight w:val="227"/>
        </w:trPr>
        <w:tc>
          <w:tcPr>
            <w:tcW w:w="3968" w:type="dxa"/>
            <w:tcBorders>
              <w:left w:val="nil"/>
              <w:bottom w:val="nil"/>
              <w:right w:val="nil"/>
            </w:tcBorders>
            <w:shd w:val="clear" w:color="auto" w:fill="auto"/>
            <w:vAlign w:val="bottom"/>
            <w:hideMark/>
          </w:tcPr>
          <w:p w14:paraId="55BA46B8" w14:textId="77777777" w:rsidR="00115761" w:rsidRPr="00525654" w:rsidRDefault="00115761" w:rsidP="00525654">
            <w:pPr>
              <w:keepLines/>
              <w:suppressAutoHyphens/>
              <w:rPr>
                <w:rFonts w:ascii="Arial" w:hAnsi="Arial" w:cs="Arial"/>
                <w:b/>
                <w:bCs/>
                <w:sz w:val="18"/>
                <w:szCs w:val="18"/>
              </w:rPr>
            </w:pPr>
            <w:r w:rsidRPr="00525654">
              <w:rPr>
                <w:rFonts w:ascii="Arial" w:hAnsi="Arial" w:cs="Arial"/>
                <w:b/>
                <w:bCs/>
                <w:sz w:val="18"/>
                <w:szCs w:val="18"/>
              </w:rPr>
              <w:t>Krátkodobé záväzky z obchodného styku,</w:t>
            </w:r>
            <w:r w:rsidRPr="00525654">
              <w:rPr>
                <w:rFonts w:ascii="Arial" w:hAnsi="Arial" w:cs="Arial"/>
                <w:b/>
                <w:bCs/>
                <w:sz w:val="18"/>
                <w:szCs w:val="18"/>
              </w:rPr>
              <w:br/>
              <w:t>z toho:</w:t>
            </w:r>
          </w:p>
        </w:tc>
        <w:tc>
          <w:tcPr>
            <w:tcW w:w="992" w:type="dxa"/>
            <w:tcBorders>
              <w:left w:val="nil"/>
              <w:bottom w:val="single" w:sz="8" w:space="0" w:color="auto"/>
              <w:right w:val="nil"/>
            </w:tcBorders>
            <w:shd w:val="clear" w:color="auto" w:fill="auto"/>
            <w:noWrap/>
            <w:vAlign w:val="bottom"/>
            <w:hideMark/>
          </w:tcPr>
          <w:p w14:paraId="6637EE89" w14:textId="77777777" w:rsidR="00115761" w:rsidRPr="00525654" w:rsidRDefault="00115761"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136" w:type="dxa"/>
            <w:gridSpan w:val="2"/>
            <w:tcBorders>
              <w:left w:val="nil"/>
              <w:bottom w:val="single" w:sz="8" w:space="0" w:color="auto"/>
              <w:right w:val="nil"/>
            </w:tcBorders>
            <w:shd w:val="clear" w:color="auto" w:fill="auto"/>
            <w:noWrap/>
            <w:vAlign w:val="bottom"/>
            <w:hideMark/>
          </w:tcPr>
          <w:p w14:paraId="0AC6FAFA" w14:textId="77777777" w:rsidR="00115761" w:rsidRPr="00525654" w:rsidRDefault="00115761"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991" w:type="dxa"/>
            <w:tcBorders>
              <w:left w:val="nil"/>
              <w:bottom w:val="single" w:sz="8" w:space="0" w:color="auto"/>
              <w:right w:val="nil"/>
            </w:tcBorders>
            <w:shd w:val="clear" w:color="auto" w:fill="auto"/>
            <w:noWrap/>
            <w:vAlign w:val="bottom"/>
            <w:hideMark/>
          </w:tcPr>
          <w:p w14:paraId="0E97104E" w14:textId="4656D0F1" w:rsidR="00115761" w:rsidRPr="00525654" w:rsidRDefault="007247C7" w:rsidP="00525654">
            <w:pPr>
              <w:keepLines/>
              <w:suppressAutoHyphens/>
              <w:jc w:val="right"/>
              <w:rPr>
                <w:rFonts w:ascii="Arial" w:hAnsi="Arial" w:cs="Arial"/>
                <w:b/>
                <w:bCs/>
                <w:sz w:val="18"/>
                <w:szCs w:val="18"/>
              </w:rPr>
            </w:pPr>
            <w:r w:rsidRPr="00525654">
              <w:rPr>
                <w:rFonts w:ascii="Arial" w:hAnsi="Arial" w:cs="Arial"/>
                <w:b/>
                <w:bCs/>
                <w:sz w:val="18"/>
                <w:szCs w:val="18"/>
              </w:rPr>
              <w:t>206 635</w:t>
            </w:r>
          </w:p>
        </w:tc>
        <w:tc>
          <w:tcPr>
            <w:tcW w:w="1131" w:type="dxa"/>
            <w:gridSpan w:val="2"/>
            <w:tcBorders>
              <w:left w:val="nil"/>
              <w:bottom w:val="single" w:sz="8" w:space="0" w:color="auto"/>
              <w:right w:val="nil"/>
            </w:tcBorders>
            <w:shd w:val="clear" w:color="auto" w:fill="auto"/>
            <w:noWrap/>
            <w:vAlign w:val="bottom"/>
            <w:hideMark/>
          </w:tcPr>
          <w:p w14:paraId="54593EC0" w14:textId="0B9A7F9A" w:rsidR="00115761" w:rsidRPr="00525654" w:rsidRDefault="007247C7" w:rsidP="00525654">
            <w:pPr>
              <w:keepLines/>
              <w:suppressAutoHyphens/>
              <w:jc w:val="right"/>
              <w:rPr>
                <w:rFonts w:ascii="Arial" w:hAnsi="Arial" w:cs="Arial"/>
                <w:b/>
                <w:bCs/>
                <w:sz w:val="18"/>
                <w:szCs w:val="18"/>
              </w:rPr>
            </w:pPr>
            <w:r w:rsidRPr="00525654">
              <w:rPr>
                <w:rFonts w:ascii="Arial" w:hAnsi="Arial" w:cs="Arial"/>
                <w:b/>
                <w:bCs/>
                <w:sz w:val="18"/>
                <w:szCs w:val="18"/>
              </w:rPr>
              <w:t>120 207</w:t>
            </w:r>
          </w:p>
        </w:tc>
        <w:tc>
          <w:tcPr>
            <w:tcW w:w="1129" w:type="dxa"/>
            <w:tcBorders>
              <w:left w:val="nil"/>
              <w:bottom w:val="single" w:sz="8" w:space="0" w:color="auto"/>
              <w:right w:val="nil"/>
            </w:tcBorders>
            <w:shd w:val="clear" w:color="auto" w:fill="auto"/>
            <w:noWrap/>
            <w:vAlign w:val="bottom"/>
            <w:hideMark/>
          </w:tcPr>
          <w:p w14:paraId="7EC93159" w14:textId="411DE673" w:rsidR="00115761" w:rsidRPr="00525654" w:rsidRDefault="007247C7" w:rsidP="00525654">
            <w:pPr>
              <w:keepLines/>
              <w:suppressAutoHyphens/>
              <w:jc w:val="right"/>
              <w:rPr>
                <w:rFonts w:ascii="Arial" w:hAnsi="Arial" w:cs="Arial"/>
                <w:b/>
                <w:bCs/>
                <w:sz w:val="18"/>
                <w:szCs w:val="18"/>
              </w:rPr>
            </w:pPr>
            <w:r w:rsidRPr="00525654">
              <w:rPr>
                <w:rFonts w:ascii="Arial" w:hAnsi="Arial" w:cs="Arial"/>
                <w:b/>
                <w:bCs/>
                <w:sz w:val="18"/>
                <w:szCs w:val="18"/>
              </w:rPr>
              <w:t>326 842</w:t>
            </w:r>
          </w:p>
        </w:tc>
      </w:tr>
      <w:tr w:rsidR="00115761" w:rsidRPr="00525654" w14:paraId="238FBB52" w14:textId="77777777" w:rsidTr="00525654">
        <w:trPr>
          <w:gridAfter w:val="1"/>
          <w:wAfter w:w="32" w:type="dxa"/>
          <w:cantSplit/>
          <w:trHeight w:val="227"/>
        </w:trPr>
        <w:tc>
          <w:tcPr>
            <w:tcW w:w="3968" w:type="dxa"/>
            <w:tcBorders>
              <w:top w:val="nil"/>
              <w:left w:val="nil"/>
              <w:bottom w:val="nil"/>
              <w:right w:val="nil"/>
            </w:tcBorders>
            <w:shd w:val="clear" w:color="auto" w:fill="auto"/>
            <w:vAlign w:val="bottom"/>
            <w:hideMark/>
          </w:tcPr>
          <w:p w14:paraId="025B7C58" w14:textId="77777777" w:rsidR="00115761" w:rsidRPr="00525654" w:rsidRDefault="00115761" w:rsidP="00525654">
            <w:pPr>
              <w:keepLines/>
              <w:suppressAutoHyphens/>
              <w:rPr>
                <w:rFonts w:ascii="Arial" w:hAnsi="Arial" w:cs="Arial"/>
                <w:sz w:val="18"/>
                <w:szCs w:val="18"/>
              </w:rPr>
            </w:pPr>
            <w:r w:rsidRPr="00525654">
              <w:rPr>
                <w:rFonts w:ascii="Arial" w:hAnsi="Arial" w:cs="Arial"/>
                <w:sz w:val="18"/>
                <w:szCs w:val="18"/>
              </w:rPr>
              <w:t>Záväzky voči prepojeným účtovným jednotkám</w:t>
            </w:r>
          </w:p>
        </w:tc>
        <w:tc>
          <w:tcPr>
            <w:tcW w:w="992" w:type="dxa"/>
            <w:tcBorders>
              <w:top w:val="single" w:sz="8" w:space="0" w:color="auto"/>
              <w:left w:val="nil"/>
              <w:bottom w:val="nil"/>
              <w:right w:val="nil"/>
            </w:tcBorders>
            <w:shd w:val="clear" w:color="auto" w:fill="auto"/>
            <w:vAlign w:val="bottom"/>
            <w:hideMark/>
          </w:tcPr>
          <w:p w14:paraId="0ABDFF42" w14:textId="77777777" w:rsidR="00115761" w:rsidRPr="00525654" w:rsidRDefault="00115761" w:rsidP="00525654">
            <w:pPr>
              <w:keepLines/>
              <w:suppressAutoHyphens/>
              <w:jc w:val="right"/>
              <w:rPr>
                <w:rFonts w:ascii="Arial" w:hAnsi="Arial" w:cs="Arial"/>
                <w:sz w:val="18"/>
                <w:szCs w:val="18"/>
              </w:rPr>
            </w:pPr>
            <w:r w:rsidRPr="00525654">
              <w:rPr>
                <w:rFonts w:ascii="Arial" w:hAnsi="Arial" w:cs="Arial"/>
                <w:sz w:val="18"/>
                <w:szCs w:val="18"/>
              </w:rPr>
              <w:t>0</w:t>
            </w:r>
          </w:p>
        </w:tc>
        <w:tc>
          <w:tcPr>
            <w:tcW w:w="1136" w:type="dxa"/>
            <w:gridSpan w:val="2"/>
            <w:tcBorders>
              <w:top w:val="single" w:sz="8" w:space="0" w:color="auto"/>
              <w:left w:val="nil"/>
              <w:bottom w:val="nil"/>
              <w:right w:val="nil"/>
            </w:tcBorders>
            <w:shd w:val="clear" w:color="auto" w:fill="auto"/>
            <w:vAlign w:val="bottom"/>
            <w:hideMark/>
          </w:tcPr>
          <w:p w14:paraId="35F63ECD" w14:textId="77777777" w:rsidR="00115761" w:rsidRPr="00525654" w:rsidRDefault="00115761" w:rsidP="00525654">
            <w:pPr>
              <w:keepLines/>
              <w:suppressAutoHyphens/>
              <w:jc w:val="right"/>
              <w:rPr>
                <w:rFonts w:ascii="Arial" w:hAnsi="Arial" w:cs="Arial"/>
                <w:sz w:val="18"/>
                <w:szCs w:val="18"/>
              </w:rPr>
            </w:pPr>
            <w:r w:rsidRPr="00525654">
              <w:rPr>
                <w:rFonts w:ascii="Arial" w:hAnsi="Arial" w:cs="Arial"/>
                <w:sz w:val="18"/>
                <w:szCs w:val="18"/>
              </w:rPr>
              <w:t>0</w:t>
            </w:r>
          </w:p>
        </w:tc>
        <w:tc>
          <w:tcPr>
            <w:tcW w:w="991" w:type="dxa"/>
            <w:tcBorders>
              <w:top w:val="single" w:sz="8" w:space="0" w:color="auto"/>
              <w:left w:val="nil"/>
              <w:bottom w:val="nil"/>
              <w:right w:val="nil"/>
            </w:tcBorders>
            <w:shd w:val="clear" w:color="auto" w:fill="auto"/>
            <w:vAlign w:val="bottom"/>
            <w:hideMark/>
          </w:tcPr>
          <w:p w14:paraId="42D4154E" w14:textId="331EA9C3" w:rsidR="00115761" w:rsidRPr="00525654" w:rsidRDefault="007247C7" w:rsidP="00525654">
            <w:pPr>
              <w:keepLines/>
              <w:suppressAutoHyphens/>
              <w:jc w:val="right"/>
              <w:rPr>
                <w:rFonts w:ascii="Arial" w:hAnsi="Arial" w:cs="Arial"/>
                <w:sz w:val="18"/>
                <w:szCs w:val="18"/>
              </w:rPr>
            </w:pPr>
            <w:r w:rsidRPr="00525654">
              <w:rPr>
                <w:rFonts w:ascii="Arial" w:hAnsi="Arial" w:cs="Arial"/>
                <w:sz w:val="18"/>
                <w:szCs w:val="18"/>
              </w:rPr>
              <w:t>146 420</w:t>
            </w:r>
          </w:p>
        </w:tc>
        <w:tc>
          <w:tcPr>
            <w:tcW w:w="1131" w:type="dxa"/>
            <w:gridSpan w:val="2"/>
            <w:tcBorders>
              <w:top w:val="single" w:sz="8" w:space="0" w:color="auto"/>
              <w:left w:val="nil"/>
              <w:bottom w:val="nil"/>
              <w:right w:val="nil"/>
            </w:tcBorders>
            <w:shd w:val="clear" w:color="auto" w:fill="auto"/>
            <w:vAlign w:val="bottom"/>
            <w:hideMark/>
          </w:tcPr>
          <w:p w14:paraId="5D422FE5" w14:textId="32F6190A" w:rsidR="00115761" w:rsidRPr="00525654" w:rsidRDefault="007247C7" w:rsidP="00525654">
            <w:pPr>
              <w:keepLines/>
              <w:suppressAutoHyphens/>
              <w:jc w:val="right"/>
              <w:rPr>
                <w:rFonts w:ascii="Arial" w:hAnsi="Arial" w:cs="Arial"/>
                <w:sz w:val="18"/>
                <w:szCs w:val="18"/>
              </w:rPr>
            </w:pPr>
            <w:r w:rsidRPr="00525654">
              <w:rPr>
                <w:rFonts w:ascii="Arial" w:hAnsi="Arial" w:cs="Arial"/>
                <w:sz w:val="18"/>
                <w:szCs w:val="18"/>
              </w:rPr>
              <w:t>12</w:t>
            </w:r>
            <w:r w:rsidR="00115761" w:rsidRPr="00525654">
              <w:rPr>
                <w:rFonts w:ascii="Arial" w:hAnsi="Arial" w:cs="Arial"/>
                <w:sz w:val="18"/>
                <w:szCs w:val="18"/>
              </w:rPr>
              <w:t>0</w:t>
            </w:r>
            <w:r w:rsidRPr="00525654">
              <w:rPr>
                <w:rFonts w:ascii="Arial" w:hAnsi="Arial" w:cs="Arial"/>
                <w:sz w:val="18"/>
                <w:szCs w:val="18"/>
              </w:rPr>
              <w:t xml:space="preserve"> 207</w:t>
            </w:r>
          </w:p>
        </w:tc>
        <w:tc>
          <w:tcPr>
            <w:tcW w:w="1129" w:type="dxa"/>
            <w:tcBorders>
              <w:top w:val="single" w:sz="8" w:space="0" w:color="auto"/>
              <w:left w:val="nil"/>
              <w:bottom w:val="nil"/>
              <w:right w:val="nil"/>
            </w:tcBorders>
            <w:shd w:val="clear" w:color="auto" w:fill="auto"/>
            <w:vAlign w:val="bottom"/>
            <w:hideMark/>
          </w:tcPr>
          <w:p w14:paraId="4F3446DF" w14:textId="3A636B77" w:rsidR="00115761" w:rsidRPr="00525654" w:rsidRDefault="007247C7" w:rsidP="00525654">
            <w:pPr>
              <w:keepLines/>
              <w:suppressAutoHyphens/>
              <w:jc w:val="right"/>
              <w:rPr>
                <w:rFonts w:ascii="Arial" w:hAnsi="Arial" w:cs="Arial"/>
                <w:sz w:val="18"/>
                <w:szCs w:val="18"/>
              </w:rPr>
            </w:pPr>
            <w:r w:rsidRPr="00525654">
              <w:rPr>
                <w:rFonts w:ascii="Arial" w:hAnsi="Arial" w:cs="Arial"/>
                <w:sz w:val="18"/>
                <w:szCs w:val="18"/>
              </w:rPr>
              <w:t>266 627</w:t>
            </w:r>
          </w:p>
        </w:tc>
      </w:tr>
      <w:tr w:rsidR="00115761" w:rsidRPr="00525654" w14:paraId="5C209262" w14:textId="77777777" w:rsidTr="00525654">
        <w:trPr>
          <w:gridAfter w:val="1"/>
          <w:wAfter w:w="32" w:type="dxa"/>
          <w:cantSplit/>
          <w:trHeight w:val="227"/>
        </w:trPr>
        <w:tc>
          <w:tcPr>
            <w:tcW w:w="3968" w:type="dxa"/>
            <w:tcBorders>
              <w:top w:val="nil"/>
              <w:left w:val="nil"/>
              <w:right w:val="nil"/>
            </w:tcBorders>
            <w:shd w:val="clear" w:color="auto" w:fill="auto"/>
            <w:vAlign w:val="bottom"/>
            <w:hideMark/>
          </w:tcPr>
          <w:p w14:paraId="5F1D9EAE" w14:textId="77777777" w:rsidR="00115761" w:rsidRPr="00525654" w:rsidRDefault="00115761" w:rsidP="00525654">
            <w:pPr>
              <w:keepLines/>
              <w:suppressAutoHyphens/>
              <w:rPr>
                <w:rFonts w:ascii="Arial" w:hAnsi="Arial" w:cs="Arial"/>
                <w:sz w:val="18"/>
                <w:szCs w:val="18"/>
              </w:rPr>
            </w:pPr>
            <w:r w:rsidRPr="00525654">
              <w:rPr>
                <w:rFonts w:ascii="Arial" w:hAnsi="Arial" w:cs="Arial"/>
                <w:sz w:val="18"/>
                <w:szCs w:val="18"/>
              </w:rPr>
              <w:t>Ostatné záväzky z obchodného styku</w:t>
            </w:r>
          </w:p>
        </w:tc>
        <w:tc>
          <w:tcPr>
            <w:tcW w:w="992" w:type="dxa"/>
            <w:tcBorders>
              <w:top w:val="nil"/>
              <w:left w:val="nil"/>
              <w:right w:val="nil"/>
            </w:tcBorders>
            <w:shd w:val="clear" w:color="auto" w:fill="auto"/>
            <w:vAlign w:val="bottom"/>
            <w:hideMark/>
          </w:tcPr>
          <w:p w14:paraId="0E5D5AD9" w14:textId="77777777" w:rsidR="00115761" w:rsidRPr="00525654" w:rsidRDefault="00115761" w:rsidP="00525654">
            <w:pPr>
              <w:keepLines/>
              <w:suppressAutoHyphens/>
              <w:jc w:val="right"/>
              <w:rPr>
                <w:rFonts w:ascii="Arial" w:hAnsi="Arial" w:cs="Arial"/>
                <w:sz w:val="18"/>
                <w:szCs w:val="18"/>
              </w:rPr>
            </w:pPr>
            <w:r w:rsidRPr="00525654">
              <w:rPr>
                <w:rFonts w:ascii="Arial" w:hAnsi="Arial" w:cs="Arial"/>
                <w:sz w:val="18"/>
                <w:szCs w:val="18"/>
              </w:rPr>
              <w:t>0</w:t>
            </w:r>
          </w:p>
        </w:tc>
        <w:tc>
          <w:tcPr>
            <w:tcW w:w="1136" w:type="dxa"/>
            <w:gridSpan w:val="2"/>
            <w:tcBorders>
              <w:top w:val="nil"/>
              <w:left w:val="nil"/>
              <w:right w:val="nil"/>
            </w:tcBorders>
            <w:shd w:val="clear" w:color="auto" w:fill="auto"/>
            <w:vAlign w:val="bottom"/>
            <w:hideMark/>
          </w:tcPr>
          <w:p w14:paraId="2E72DDF2" w14:textId="77777777" w:rsidR="00115761" w:rsidRPr="00525654" w:rsidRDefault="00115761" w:rsidP="00525654">
            <w:pPr>
              <w:keepLines/>
              <w:suppressAutoHyphens/>
              <w:jc w:val="right"/>
              <w:rPr>
                <w:rFonts w:ascii="Arial" w:hAnsi="Arial" w:cs="Arial"/>
                <w:sz w:val="18"/>
                <w:szCs w:val="18"/>
              </w:rPr>
            </w:pPr>
            <w:r w:rsidRPr="00525654">
              <w:rPr>
                <w:rFonts w:ascii="Arial" w:hAnsi="Arial" w:cs="Arial"/>
                <w:sz w:val="18"/>
                <w:szCs w:val="18"/>
              </w:rPr>
              <w:t>0</w:t>
            </w:r>
          </w:p>
        </w:tc>
        <w:tc>
          <w:tcPr>
            <w:tcW w:w="991" w:type="dxa"/>
            <w:tcBorders>
              <w:top w:val="nil"/>
              <w:left w:val="nil"/>
              <w:right w:val="nil"/>
            </w:tcBorders>
            <w:shd w:val="clear" w:color="auto" w:fill="auto"/>
            <w:vAlign w:val="bottom"/>
            <w:hideMark/>
          </w:tcPr>
          <w:p w14:paraId="07B95FB7" w14:textId="1D7686B0" w:rsidR="00115761" w:rsidRPr="00525654" w:rsidRDefault="007247C7" w:rsidP="00525654">
            <w:pPr>
              <w:keepLines/>
              <w:suppressAutoHyphens/>
              <w:jc w:val="right"/>
              <w:rPr>
                <w:rFonts w:ascii="Arial" w:hAnsi="Arial" w:cs="Arial"/>
                <w:sz w:val="18"/>
                <w:szCs w:val="18"/>
              </w:rPr>
            </w:pPr>
            <w:r w:rsidRPr="00525654">
              <w:rPr>
                <w:rFonts w:ascii="Arial" w:hAnsi="Arial" w:cs="Arial"/>
                <w:sz w:val="18"/>
                <w:szCs w:val="18"/>
              </w:rPr>
              <w:t>6</w:t>
            </w:r>
            <w:r w:rsidR="00115761" w:rsidRPr="00525654">
              <w:rPr>
                <w:rFonts w:ascii="Arial" w:hAnsi="Arial" w:cs="Arial"/>
                <w:sz w:val="18"/>
                <w:szCs w:val="18"/>
              </w:rPr>
              <w:t>0</w:t>
            </w:r>
            <w:r w:rsidRPr="00525654">
              <w:rPr>
                <w:rFonts w:ascii="Arial" w:hAnsi="Arial" w:cs="Arial"/>
                <w:sz w:val="18"/>
                <w:szCs w:val="18"/>
              </w:rPr>
              <w:t xml:space="preserve"> 215</w:t>
            </w:r>
          </w:p>
        </w:tc>
        <w:tc>
          <w:tcPr>
            <w:tcW w:w="1131" w:type="dxa"/>
            <w:gridSpan w:val="2"/>
            <w:tcBorders>
              <w:top w:val="nil"/>
              <w:left w:val="nil"/>
              <w:right w:val="nil"/>
            </w:tcBorders>
            <w:shd w:val="clear" w:color="auto" w:fill="auto"/>
            <w:vAlign w:val="bottom"/>
            <w:hideMark/>
          </w:tcPr>
          <w:p w14:paraId="6D9997F0" w14:textId="77777777" w:rsidR="00115761" w:rsidRPr="00525654" w:rsidRDefault="00115761" w:rsidP="00525654">
            <w:pPr>
              <w:keepLines/>
              <w:suppressAutoHyphens/>
              <w:jc w:val="right"/>
              <w:rPr>
                <w:rFonts w:ascii="Arial" w:hAnsi="Arial" w:cs="Arial"/>
                <w:sz w:val="18"/>
                <w:szCs w:val="18"/>
              </w:rPr>
            </w:pPr>
            <w:r w:rsidRPr="00525654">
              <w:rPr>
                <w:rFonts w:ascii="Arial" w:hAnsi="Arial" w:cs="Arial"/>
                <w:sz w:val="18"/>
                <w:szCs w:val="18"/>
              </w:rPr>
              <w:t>0</w:t>
            </w:r>
          </w:p>
        </w:tc>
        <w:tc>
          <w:tcPr>
            <w:tcW w:w="1129" w:type="dxa"/>
            <w:tcBorders>
              <w:top w:val="nil"/>
              <w:left w:val="nil"/>
              <w:right w:val="nil"/>
            </w:tcBorders>
            <w:shd w:val="clear" w:color="auto" w:fill="auto"/>
            <w:vAlign w:val="bottom"/>
            <w:hideMark/>
          </w:tcPr>
          <w:p w14:paraId="3866D5B0" w14:textId="400C9637" w:rsidR="00115761" w:rsidRPr="00525654" w:rsidRDefault="007247C7" w:rsidP="00525654">
            <w:pPr>
              <w:keepLines/>
              <w:suppressAutoHyphens/>
              <w:jc w:val="right"/>
              <w:rPr>
                <w:rFonts w:ascii="Arial" w:hAnsi="Arial" w:cs="Arial"/>
                <w:sz w:val="18"/>
                <w:szCs w:val="18"/>
              </w:rPr>
            </w:pPr>
            <w:r w:rsidRPr="00525654">
              <w:rPr>
                <w:rFonts w:ascii="Arial" w:hAnsi="Arial" w:cs="Arial"/>
                <w:sz w:val="18"/>
                <w:szCs w:val="18"/>
              </w:rPr>
              <w:t>60 215</w:t>
            </w:r>
          </w:p>
        </w:tc>
      </w:tr>
      <w:tr w:rsidR="00115761" w:rsidRPr="00525654" w14:paraId="640A6115" w14:textId="77777777" w:rsidTr="00525654">
        <w:trPr>
          <w:gridAfter w:val="1"/>
          <w:wAfter w:w="32" w:type="dxa"/>
          <w:cantSplit/>
          <w:trHeight w:val="227"/>
        </w:trPr>
        <w:tc>
          <w:tcPr>
            <w:tcW w:w="3968" w:type="dxa"/>
            <w:tcBorders>
              <w:top w:val="nil"/>
              <w:left w:val="nil"/>
              <w:right w:val="nil"/>
            </w:tcBorders>
            <w:shd w:val="clear" w:color="auto" w:fill="auto"/>
            <w:vAlign w:val="bottom"/>
          </w:tcPr>
          <w:p w14:paraId="689CA472" w14:textId="77777777" w:rsidR="00115761" w:rsidRPr="00525654" w:rsidRDefault="00115761" w:rsidP="00525654">
            <w:pPr>
              <w:keepLines/>
              <w:suppressAutoHyphens/>
              <w:rPr>
                <w:rFonts w:ascii="Arial" w:hAnsi="Arial" w:cs="Arial"/>
                <w:sz w:val="18"/>
                <w:szCs w:val="18"/>
              </w:rPr>
            </w:pPr>
          </w:p>
        </w:tc>
        <w:tc>
          <w:tcPr>
            <w:tcW w:w="992" w:type="dxa"/>
            <w:tcBorders>
              <w:top w:val="nil"/>
              <w:left w:val="nil"/>
              <w:right w:val="nil"/>
            </w:tcBorders>
            <w:shd w:val="clear" w:color="auto" w:fill="auto"/>
            <w:vAlign w:val="bottom"/>
          </w:tcPr>
          <w:p w14:paraId="5C5DAA5D" w14:textId="77777777" w:rsidR="00115761" w:rsidRPr="00525654" w:rsidRDefault="00115761" w:rsidP="00525654">
            <w:pPr>
              <w:keepLines/>
              <w:suppressAutoHyphens/>
              <w:jc w:val="right"/>
              <w:rPr>
                <w:rFonts w:ascii="Arial" w:hAnsi="Arial" w:cs="Arial"/>
                <w:sz w:val="18"/>
                <w:szCs w:val="18"/>
              </w:rPr>
            </w:pPr>
          </w:p>
        </w:tc>
        <w:tc>
          <w:tcPr>
            <w:tcW w:w="1136" w:type="dxa"/>
            <w:gridSpan w:val="2"/>
            <w:tcBorders>
              <w:top w:val="nil"/>
              <w:left w:val="nil"/>
              <w:right w:val="nil"/>
            </w:tcBorders>
            <w:shd w:val="clear" w:color="auto" w:fill="auto"/>
            <w:vAlign w:val="bottom"/>
          </w:tcPr>
          <w:p w14:paraId="105DA2C8" w14:textId="77777777" w:rsidR="00115761" w:rsidRPr="00525654" w:rsidRDefault="00115761" w:rsidP="00525654">
            <w:pPr>
              <w:keepLines/>
              <w:suppressAutoHyphens/>
              <w:jc w:val="right"/>
              <w:rPr>
                <w:rFonts w:ascii="Arial" w:hAnsi="Arial" w:cs="Arial"/>
                <w:sz w:val="18"/>
                <w:szCs w:val="18"/>
              </w:rPr>
            </w:pPr>
          </w:p>
        </w:tc>
        <w:tc>
          <w:tcPr>
            <w:tcW w:w="991" w:type="dxa"/>
            <w:tcBorders>
              <w:top w:val="nil"/>
              <w:left w:val="nil"/>
              <w:right w:val="nil"/>
            </w:tcBorders>
            <w:shd w:val="clear" w:color="auto" w:fill="auto"/>
            <w:vAlign w:val="bottom"/>
          </w:tcPr>
          <w:p w14:paraId="733A82D5" w14:textId="77777777" w:rsidR="00115761" w:rsidRPr="00525654" w:rsidRDefault="00115761" w:rsidP="00525654">
            <w:pPr>
              <w:keepLines/>
              <w:suppressAutoHyphens/>
              <w:jc w:val="right"/>
              <w:rPr>
                <w:rFonts w:ascii="Arial" w:hAnsi="Arial" w:cs="Arial"/>
                <w:sz w:val="18"/>
                <w:szCs w:val="18"/>
              </w:rPr>
            </w:pPr>
          </w:p>
        </w:tc>
        <w:tc>
          <w:tcPr>
            <w:tcW w:w="1131" w:type="dxa"/>
            <w:gridSpan w:val="2"/>
            <w:tcBorders>
              <w:top w:val="nil"/>
              <w:left w:val="nil"/>
              <w:right w:val="nil"/>
            </w:tcBorders>
            <w:shd w:val="clear" w:color="auto" w:fill="auto"/>
            <w:vAlign w:val="bottom"/>
          </w:tcPr>
          <w:p w14:paraId="26BA1DB7" w14:textId="77777777" w:rsidR="00115761" w:rsidRPr="00525654" w:rsidRDefault="00115761" w:rsidP="00525654">
            <w:pPr>
              <w:keepLines/>
              <w:suppressAutoHyphens/>
              <w:jc w:val="right"/>
              <w:rPr>
                <w:rFonts w:ascii="Arial" w:hAnsi="Arial" w:cs="Arial"/>
                <w:sz w:val="18"/>
                <w:szCs w:val="18"/>
              </w:rPr>
            </w:pPr>
          </w:p>
        </w:tc>
        <w:tc>
          <w:tcPr>
            <w:tcW w:w="1129" w:type="dxa"/>
            <w:tcBorders>
              <w:top w:val="nil"/>
              <w:left w:val="nil"/>
              <w:right w:val="nil"/>
            </w:tcBorders>
            <w:shd w:val="clear" w:color="auto" w:fill="auto"/>
            <w:vAlign w:val="bottom"/>
          </w:tcPr>
          <w:p w14:paraId="4D12C488" w14:textId="77777777" w:rsidR="00115761" w:rsidRPr="00525654" w:rsidRDefault="00115761" w:rsidP="00525654">
            <w:pPr>
              <w:keepLines/>
              <w:suppressAutoHyphens/>
              <w:jc w:val="right"/>
              <w:rPr>
                <w:rFonts w:ascii="Arial" w:hAnsi="Arial" w:cs="Arial"/>
                <w:sz w:val="18"/>
                <w:szCs w:val="18"/>
              </w:rPr>
            </w:pPr>
          </w:p>
        </w:tc>
      </w:tr>
      <w:tr w:rsidR="00115761" w:rsidRPr="00525654" w14:paraId="130D141C" w14:textId="77777777" w:rsidTr="00525654">
        <w:trPr>
          <w:gridAfter w:val="1"/>
          <w:wAfter w:w="32" w:type="dxa"/>
          <w:cantSplit/>
          <w:trHeight w:val="227"/>
        </w:trPr>
        <w:tc>
          <w:tcPr>
            <w:tcW w:w="3968" w:type="dxa"/>
            <w:tcBorders>
              <w:left w:val="nil"/>
              <w:bottom w:val="nil"/>
              <w:right w:val="nil"/>
            </w:tcBorders>
            <w:shd w:val="clear" w:color="auto" w:fill="auto"/>
            <w:vAlign w:val="bottom"/>
            <w:hideMark/>
          </w:tcPr>
          <w:p w14:paraId="7D3B4DFF" w14:textId="77777777" w:rsidR="00115761" w:rsidRPr="00525654" w:rsidRDefault="00115761" w:rsidP="00525654">
            <w:pPr>
              <w:keepLines/>
              <w:suppressAutoHyphens/>
              <w:rPr>
                <w:rFonts w:ascii="Arial" w:hAnsi="Arial" w:cs="Arial"/>
                <w:b/>
                <w:bCs/>
                <w:sz w:val="18"/>
                <w:szCs w:val="18"/>
              </w:rPr>
            </w:pPr>
            <w:r w:rsidRPr="00525654">
              <w:rPr>
                <w:rFonts w:ascii="Arial" w:hAnsi="Arial" w:cs="Arial"/>
                <w:b/>
                <w:bCs/>
                <w:sz w:val="18"/>
                <w:szCs w:val="18"/>
              </w:rPr>
              <w:t>Ostatné krátkodobé záväzky, z toho:</w:t>
            </w:r>
          </w:p>
        </w:tc>
        <w:tc>
          <w:tcPr>
            <w:tcW w:w="992" w:type="dxa"/>
            <w:tcBorders>
              <w:left w:val="nil"/>
              <w:bottom w:val="single" w:sz="8" w:space="0" w:color="auto"/>
              <w:right w:val="nil"/>
            </w:tcBorders>
            <w:shd w:val="clear" w:color="auto" w:fill="auto"/>
            <w:noWrap/>
            <w:vAlign w:val="bottom"/>
            <w:hideMark/>
          </w:tcPr>
          <w:p w14:paraId="672C3B00" w14:textId="77777777" w:rsidR="00115761" w:rsidRPr="00525654" w:rsidRDefault="00115761"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136" w:type="dxa"/>
            <w:gridSpan w:val="2"/>
            <w:tcBorders>
              <w:left w:val="nil"/>
              <w:bottom w:val="single" w:sz="8" w:space="0" w:color="auto"/>
              <w:right w:val="nil"/>
            </w:tcBorders>
            <w:shd w:val="clear" w:color="auto" w:fill="auto"/>
            <w:noWrap/>
            <w:vAlign w:val="bottom"/>
            <w:hideMark/>
          </w:tcPr>
          <w:p w14:paraId="26E06982" w14:textId="77777777" w:rsidR="00115761" w:rsidRPr="00525654" w:rsidRDefault="00115761"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991" w:type="dxa"/>
            <w:tcBorders>
              <w:left w:val="nil"/>
              <w:bottom w:val="single" w:sz="8" w:space="0" w:color="auto"/>
              <w:right w:val="nil"/>
            </w:tcBorders>
            <w:shd w:val="clear" w:color="auto" w:fill="auto"/>
            <w:noWrap/>
            <w:vAlign w:val="bottom"/>
            <w:hideMark/>
          </w:tcPr>
          <w:p w14:paraId="0A3C7965" w14:textId="6719C1C9" w:rsidR="00115761" w:rsidRPr="00525654" w:rsidRDefault="007247C7" w:rsidP="00525654">
            <w:pPr>
              <w:keepLines/>
              <w:suppressAutoHyphens/>
              <w:jc w:val="right"/>
              <w:rPr>
                <w:rFonts w:ascii="Arial" w:hAnsi="Arial" w:cs="Arial"/>
                <w:b/>
                <w:bCs/>
                <w:sz w:val="18"/>
                <w:szCs w:val="18"/>
              </w:rPr>
            </w:pPr>
            <w:r w:rsidRPr="00525654">
              <w:rPr>
                <w:rFonts w:ascii="Arial" w:hAnsi="Arial" w:cs="Arial"/>
                <w:b/>
                <w:bCs/>
                <w:sz w:val="18"/>
                <w:szCs w:val="18"/>
              </w:rPr>
              <w:t>598 723</w:t>
            </w:r>
          </w:p>
        </w:tc>
        <w:tc>
          <w:tcPr>
            <w:tcW w:w="1131" w:type="dxa"/>
            <w:gridSpan w:val="2"/>
            <w:tcBorders>
              <w:left w:val="nil"/>
              <w:bottom w:val="single" w:sz="8" w:space="0" w:color="auto"/>
              <w:right w:val="nil"/>
            </w:tcBorders>
            <w:shd w:val="clear" w:color="auto" w:fill="auto"/>
            <w:noWrap/>
            <w:vAlign w:val="bottom"/>
            <w:hideMark/>
          </w:tcPr>
          <w:p w14:paraId="4D09D103" w14:textId="77777777" w:rsidR="00115761" w:rsidRPr="00525654" w:rsidRDefault="00115761"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129" w:type="dxa"/>
            <w:tcBorders>
              <w:left w:val="nil"/>
              <w:bottom w:val="single" w:sz="8" w:space="0" w:color="auto"/>
              <w:right w:val="nil"/>
            </w:tcBorders>
            <w:shd w:val="clear" w:color="auto" w:fill="auto"/>
            <w:noWrap/>
            <w:vAlign w:val="bottom"/>
            <w:hideMark/>
          </w:tcPr>
          <w:p w14:paraId="0CA43835" w14:textId="0FC5E326" w:rsidR="00115761" w:rsidRPr="00525654" w:rsidRDefault="007247C7" w:rsidP="00525654">
            <w:pPr>
              <w:keepLines/>
              <w:suppressAutoHyphens/>
              <w:jc w:val="right"/>
              <w:rPr>
                <w:rFonts w:ascii="Arial" w:hAnsi="Arial" w:cs="Arial"/>
                <w:b/>
                <w:bCs/>
                <w:sz w:val="18"/>
                <w:szCs w:val="18"/>
              </w:rPr>
            </w:pPr>
            <w:r w:rsidRPr="00525654">
              <w:rPr>
                <w:rFonts w:ascii="Arial" w:hAnsi="Arial" w:cs="Arial"/>
                <w:b/>
                <w:bCs/>
                <w:sz w:val="18"/>
                <w:szCs w:val="18"/>
              </w:rPr>
              <w:t>598 723</w:t>
            </w:r>
          </w:p>
        </w:tc>
      </w:tr>
      <w:tr w:rsidR="00115761" w:rsidRPr="00525654" w14:paraId="3D908458" w14:textId="77777777" w:rsidTr="00525654">
        <w:trPr>
          <w:gridAfter w:val="1"/>
          <w:wAfter w:w="32" w:type="dxa"/>
          <w:cantSplit/>
          <w:trHeight w:val="227"/>
        </w:trPr>
        <w:tc>
          <w:tcPr>
            <w:tcW w:w="3968" w:type="dxa"/>
            <w:tcBorders>
              <w:top w:val="nil"/>
              <w:left w:val="nil"/>
              <w:bottom w:val="nil"/>
              <w:right w:val="nil"/>
            </w:tcBorders>
            <w:shd w:val="clear" w:color="auto" w:fill="auto"/>
            <w:vAlign w:val="bottom"/>
            <w:hideMark/>
          </w:tcPr>
          <w:p w14:paraId="399B856C" w14:textId="77777777" w:rsidR="00115761" w:rsidRPr="00525654" w:rsidRDefault="00115761" w:rsidP="00525654">
            <w:pPr>
              <w:keepLines/>
              <w:suppressAutoHyphens/>
              <w:rPr>
                <w:rFonts w:ascii="Arial" w:hAnsi="Arial" w:cs="Arial"/>
                <w:sz w:val="18"/>
                <w:szCs w:val="18"/>
              </w:rPr>
            </w:pPr>
            <w:r w:rsidRPr="00525654">
              <w:rPr>
                <w:rFonts w:ascii="Arial" w:hAnsi="Arial" w:cs="Arial"/>
                <w:sz w:val="18"/>
                <w:szCs w:val="18"/>
              </w:rPr>
              <w:t>Záväzky voči zamestnancom</w:t>
            </w:r>
          </w:p>
        </w:tc>
        <w:tc>
          <w:tcPr>
            <w:tcW w:w="992" w:type="dxa"/>
            <w:tcBorders>
              <w:top w:val="nil"/>
              <w:left w:val="nil"/>
              <w:bottom w:val="nil"/>
              <w:right w:val="nil"/>
            </w:tcBorders>
            <w:shd w:val="clear" w:color="auto" w:fill="auto"/>
            <w:vAlign w:val="bottom"/>
            <w:hideMark/>
          </w:tcPr>
          <w:p w14:paraId="1E5A4CAA" w14:textId="77777777" w:rsidR="00115761" w:rsidRPr="00525654" w:rsidRDefault="00115761" w:rsidP="00525654">
            <w:pPr>
              <w:keepLines/>
              <w:suppressAutoHyphens/>
              <w:jc w:val="right"/>
              <w:rPr>
                <w:rFonts w:ascii="Arial" w:hAnsi="Arial" w:cs="Arial"/>
                <w:sz w:val="18"/>
                <w:szCs w:val="18"/>
              </w:rPr>
            </w:pPr>
            <w:r w:rsidRPr="00525654">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93BD3BA" w14:textId="77777777" w:rsidR="00115761" w:rsidRPr="00525654" w:rsidRDefault="00115761" w:rsidP="00525654">
            <w:pPr>
              <w:keepLines/>
              <w:suppressAutoHyphens/>
              <w:jc w:val="right"/>
              <w:rPr>
                <w:rFonts w:ascii="Arial" w:hAnsi="Arial" w:cs="Arial"/>
                <w:sz w:val="18"/>
                <w:szCs w:val="18"/>
              </w:rPr>
            </w:pPr>
            <w:r w:rsidRPr="00525654">
              <w:rPr>
                <w:rFonts w:ascii="Arial" w:hAnsi="Arial" w:cs="Arial"/>
                <w:sz w:val="18"/>
                <w:szCs w:val="18"/>
              </w:rPr>
              <w:t>0</w:t>
            </w:r>
          </w:p>
        </w:tc>
        <w:tc>
          <w:tcPr>
            <w:tcW w:w="991" w:type="dxa"/>
            <w:tcBorders>
              <w:top w:val="nil"/>
              <w:left w:val="nil"/>
              <w:bottom w:val="nil"/>
              <w:right w:val="nil"/>
            </w:tcBorders>
            <w:shd w:val="clear" w:color="auto" w:fill="auto"/>
            <w:vAlign w:val="bottom"/>
            <w:hideMark/>
          </w:tcPr>
          <w:p w14:paraId="5736425D" w14:textId="35A7DF34" w:rsidR="00115761" w:rsidRPr="00525654" w:rsidRDefault="007247C7" w:rsidP="00525654">
            <w:pPr>
              <w:keepLines/>
              <w:suppressAutoHyphens/>
              <w:jc w:val="right"/>
              <w:rPr>
                <w:rFonts w:ascii="Arial" w:hAnsi="Arial" w:cs="Arial"/>
                <w:sz w:val="18"/>
                <w:szCs w:val="18"/>
              </w:rPr>
            </w:pPr>
            <w:r w:rsidRPr="00525654">
              <w:rPr>
                <w:rFonts w:ascii="Arial" w:hAnsi="Arial" w:cs="Arial"/>
                <w:sz w:val="18"/>
                <w:szCs w:val="18"/>
              </w:rPr>
              <w:t>311 281</w:t>
            </w:r>
          </w:p>
        </w:tc>
        <w:tc>
          <w:tcPr>
            <w:tcW w:w="1131" w:type="dxa"/>
            <w:gridSpan w:val="2"/>
            <w:tcBorders>
              <w:top w:val="nil"/>
              <w:left w:val="nil"/>
              <w:bottom w:val="nil"/>
              <w:right w:val="nil"/>
            </w:tcBorders>
            <w:shd w:val="clear" w:color="auto" w:fill="auto"/>
            <w:vAlign w:val="bottom"/>
            <w:hideMark/>
          </w:tcPr>
          <w:p w14:paraId="579CC1AD" w14:textId="77777777" w:rsidR="00115761" w:rsidRPr="00525654" w:rsidRDefault="00115761" w:rsidP="00525654">
            <w:pPr>
              <w:keepLines/>
              <w:suppressAutoHyphens/>
              <w:jc w:val="right"/>
              <w:rPr>
                <w:rFonts w:ascii="Arial" w:hAnsi="Arial" w:cs="Arial"/>
                <w:sz w:val="18"/>
                <w:szCs w:val="18"/>
              </w:rPr>
            </w:pPr>
            <w:r w:rsidRPr="00525654">
              <w:rPr>
                <w:rFonts w:ascii="Arial" w:hAnsi="Arial" w:cs="Arial"/>
                <w:sz w:val="18"/>
                <w:szCs w:val="18"/>
              </w:rPr>
              <w:t>0</w:t>
            </w:r>
          </w:p>
        </w:tc>
        <w:tc>
          <w:tcPr>
            <w:tcW w:w="1129" w:type="dxa"/>
            <w:tcBorders>
              <w:top w:val="nil"/>
              <w:left w:val="nil"/>
              <w:bottom w:val="nil"/>
              <w:right w:val="nil"/>
            </w:tcBorders>
            <w:shd w:val="clear" w:color="auto" w:fill="auto"/>
            <w:vAlign w:val="bottom"/>
            <w:hideMark/>
          </w:tcPr>
          <w:p w14:paraId="33BEE629" w14:textId="042AA2CA" w:rsidR="00115761" w:rsidRPr="00525654" w:rsidRDefault="007247C7" w:rsidP="00525654">
            <w:pPr>
              <w:keepLines/>
              <w:suppressAutoHyphens/>
              <w:jc w:val="right"/>
              <w:rPr>
                <w:rFonts w:ascii="Arial" w:hAnsi="Arial" w:cs="Arial"/>
                <w:sz w:val="18"/>
                <w:szCs w:val="18"/>
              </w:rPr>
            </w:pPr>
            <w:r w:rsidRPr="00525654">
              <w:rPr>
                <w:rFonts w:ascii="Arial" w:hAnsi="Arial" w:cs="Arial"/>
                <w:sz w:val="18"/>
                <w:szCs w:val="18"/>
              </w:rPr>
              <w:t>311 281</w:t>
            </w:r>
          </w:p>
        </w:tc>
      </w:tr>
      <w:tr w:rsidR="00115761" w:rsidRPr="00525654" w14:paraId="2BFEECD0" w14:textId="77777777" w:rsidTr="00525654">
        <w:trPr>
          <w:gridAfter w:val="1"/>
          <w:wAfter w:w="32" w:type="dxa"/>
          <w:cantSplit/>
          <w:trHeight w:val="227"/>
        </w:trPr>
        <w:tc>
          <w:tcPr>
            <w:tcW w:w="3968" w:type="dxa"/>
            <w:tcBorders>
              <w:top w:val="nil"/>
              <w:left w:val="nil"/>
              <w:bottom w:val="nil"/>
              <w:right w:val="nil"/>
            </w:tcBorders>
            <w:shd w:val="clear" w:color="auto" w:fill="auto"/>
            <w:vAlign w:val="bottom"/>
            <w:hideMark/>
          </w:tcPr>
          <w:p w14:paraId="6C31E873" w14:textId="77777777" w:rsidR="00115761" w:rsidRPr="00525654" w:rsidRDefault="00115761" w:rsidP="00525654">
            <w:pPr>
              <w:keepLines/>
              <w:suppressAutoHyphens/>
              <w:rPr>
                <w:rFonts w:ascii="Arial" w:hAnsi="Arial" w:cs="Arial"/>
                <w:sz w:val="18"/>
                <w:szCs w:val="18"/>
              </w:rPr>
            </w:pPr>
            <w:r w:rsidRPr="00525654">
              <w:rPr>
                <w:rFonts w:ascii="Arial" w:hAnsi="Arial" w:cs="Arial"/>
                <w:sz w:val="18"/>
                <w:szCs w:val="18"/>
              </w:rPr>
              <w:t>Záväzky zo sociálneho poistenia</w:t>
            </w:r>
          </w:p>
        </w:tc>
        <w:tc>
          <w:tcPr>
            <w:tcW w:w="992" w:type="dxa"/>
            <w:tcBorders>
              <w:top w:val="nil"/>
              <w:left w:val="nil"/>
              <w:bottom w:val="nil"/>
              <w:right w:val="nil"/>
            </w:tcBorders>
            <w:shd w:val="clear" w:color="auto" w:fill="auto"/>
            <w:vAlign w:val="bottom"/>
            <w:hideMark/>
          </w:tcPr>
          <w:p w14:paraId="51AF84BA" w14:textId="77777777" w:rsidR="00115761" w:rsidRPr="00525654" w:rsidRDefault="00115761" w:rsidP="00525654">
            <w:pPr>
              <w:keepLines/>
              <w:suppressAutoHyphens/>
              <w:jc w:val="right"/>
              <w:rPr>
                <w:rFonts w:ascii="Arial" w:hAnsi="Arial" w:cs="Arial"/>
                <w:sz w:val="18"/>
                <w:szCs w:val="18"/>
              </w:rPr>
            </w:pPr>
            <w:r w:rsidRPr="00525654">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583C4A3" w14:textId="77777777" w:rsidR="00115761" w:rsidRPr="00525654" w:rsidRDefault="00115761" w:rsidP="00525654">
            <w:pPr>
              <w:keepLines/>
              <w:suppressAutoHyphens/>
              <w:jc w:val="right"/>
              <w:rPr>
                <w:rFonts w:ascii="Arial" w:hAnsi="Arial" w:cs="Arial"/>
                <w:sz w:val="18"/>
                <w:szCs w:val="18"/>
              </w:rPr>
            </w:pPr>
            <w:r w:rsidRPr="00525654">
              <w:rPr>
                <w:rFonts w:ascii="Arial" w:hAnsi="Arial" w:cs="Arial"/>
                <w:sz w:val="18"/>
                <w:szCs w:val="18"/>
              </w:rPr>
              <w:t>0</w:t>
            </w:r>
          </w:p>
        </w:tc>
        <w:tc>
          <w:tcPr>
            <w:tcW w:w="991" w:type="dxa"/>
            <w:tcBorders>
              <w:top w:val="nil"/>
              <w:left w:val="nil"/>
              <w:bottom w:val="nil"/>
              <w:right w:val="nil"/>
            </w:tcBorders>
            <w:shd w:val="clear" w:color="auto" w:fill="auto"/>
            <w:vAlign w:val="bottom"/>
            <w:hideMark/>
          </w:tcPr>
          <w:p w14:paraId="3B1B7EBA" w14:textId="72B3CB23" w:rsidR="00115761" w:rsidRPr="00525654" w:rsidRDefault="007247C7" w:rsidP="00525654">
            <w:pPr>
              <w:keepLines/>
              <w:suppressAutoHyphens/>
              <w:jc w:val="right"/>
              <w:rPr>
                <w:rFonts w:ascii="Arial" w:hAnsi="Arial" w:cs="Arial"/>
                <w:sz w:val="18"/>
                <w:szCs w:val="18"/>
              </w:rPr>
            </w:pPr>
            <w:r w:rsidRPr="00525654">
              <w:rPr>
                <w:rFonts w:ascii="Arial" w:hAnsi="Arial" w:cs="Arial"/>
                <w:sz w:val="18"/>
                <w:szCs w:val="18"/>
              </w:rPr>
              <w:t>220 936</w:t>
            </w:r>
          </w:p>
        </w:tc>
        <w:tc>
          <w:tcPr>
            <w:tcW w:w="1131" w:type="dxa"/>
            <w:gridSpan w:val="2"/>
            <w:tcBorders>
              <w:top w:val="nil"/>
              <w:left w:val="nil"/>
              <w:bottom w:val="nil"/>
              <w:right w:val="nil"/>
            </w:tcBorders>
            <w:shd w:val="clear" w:color="auto" w:fill="auto"/>
            <w:vAlign w:val="bottom"/>
            <w:hideMark/>
          </w:tcPr>
          <w:p w14:paraId="28D9736C" w14:textId="77777777" w:rsidR="00115761" w:rsidRPr="00525654" w:rsidRDefault="00115761" w:rsidP="00525654">
            <w:pPr>
              <w:keepLines/>
              <w:suppressAutoHyphens/>
              <w:jc w:val="right"/>
              <w:rPr>
                <w:rFonts w:ascii="Arial" w:hAnsi="Arial" w:cs="Arial"/>
                <w:sz w:val="18"/>
                <w:szCs w:val="18"/>
              </w:rPr>
            </w:pPr>
            <w:r w:rsidRPr="00525654">
              <w:rPr>
                <w:rFonts w:ascii="Arial" w:hAnsi="Arial" w:cs="Arial"/>
                <w:sz w:val="18"/>
                <w:szCs w:val="18"/>
              </w:rPr>
              <w:t>0</w:t>
            </w:r>
          </w:p>
        </w:tc>
        <w:tc>
          <w:tcPr>
            <w:tcW w:w="1129" w:type="dxa"/>
            <w:tcBorders>
              <w:top w:val="nil"/>
              <w:left w:val="nil"/>
              <w:bottom w:val="nil"/>
              <w:right w:val="nil"/>
            </w:tcBorders>
            <w:shd w:val="clear" w:color="auto" w:fill="auto"/>
            <w:vAlign w:val="bottom"/>
            <w:hideMark/>
          </w:tcPr>
          <w:p w14:paraId="392DC582" w14:textId="768500E9" w:rsidR="00115761" w:rsidRPr="00525654" w:rsidRDefault="007247C7" w:rsidP="00525654">
            <w:pPr>
              <w:keepLines/>
              <w:suppressAutoHyphens/>
              <w:jc w:val="right"/>
              <w:rPr>
                <w:rFonts w:ascii="Arial" w:hAnsi="Arial" w:cs="Arial"/>
                <w:sz w:val="18"/>
                <w:szCs w:val="18"/>
              </w:rPr>
            </w:pPr>
            <w:r w:rsidRPr="00525654">
              <w:rPr>
                <w:rFonts w:ascii="Arial" w:hAnsi="Arial" w:cs="Arial"/>
                <w:sz w:val="18"/>
                <w:szCs w:val="18"/>
              </w:rPr>
              <w:t>220 936</w:t>
            </w:r>
          </w:p>
        </w:tc>
      </w:tr>
      <w:tr w:rsidR="00115761" w:rsidRPr="00525654" w14:paraId="4A7BEE40" w14:textId="77777777" w:rsidTr="00525654">
        <w:trPr>
          <w:gridAfter w:val="1"/>
          <w:wAfter w:w="32" w:type="dxa"/>
          <w:cantSplit/>
          <w:trHeight w:val="227"/>
        </w:trPr>
        <w:tc>
          <w:tcPr>
            <w:tcW w:w="3968" w:type="dxa"/>
            <w:tcBorders>
              <w:top w:val="nil"/>
              <w:left w:val="nil"/>
              <w:bottom w:val="nil"/>
              <w:right w:val="nil"/>
            </w:tcBorders>
            <w:shd w:val="clear" w:color="auto" w:fill="auto"/>
            <w:vAlign w:val="bottom"/>
            <w:hideMark/>
          </w:tcPr>
          <w:p w14:paraId="6DCFA035" w14:textId="77777777" w:rsidR="00115761" w:rsidRPr="00525654" w:rsidRDefault="00115761" w:rsidP="00525654">
            <w:pPr>
              <w:keepLines/>
              <w:suppressAutoHyphens/>
              <w:rPr>
                <w:rFonts w:ascii="Arial" w:hAnsi="Arial" w:cs="Arial"/>
                <w:sz w:val="18"/>
                <w:szCs w:val="18"/>
              </w:rPr>
            </w:pPr>
            <w:r w:rsidRPr="00525654">
              <w:rPr>
                <w:rFonts w:ascii="Arial" w:hAnsi="Arial" w:cs="Arial"/>
                <w:sz w:val="18"/>
                <w:szCs w:val="18"/>
              </w:rPr>
              <w:t>Daňové záväzky a dotácie</w:t>
            </w:r>
          </w:p>
        </w:tc>
        <w:tc>
          <w:tcPr>
            <w:tcW w:w="992" w:type="dxa"/>
            <w:tcBorders>
              <w:top w:val="nil"/>
              <w:left w:val="nil"/>
              <w:bottom w:val="nil"/>
              <w:right w:val="nil"/>
            </w:tcBorders>
            <w:shd w:val="clear" w:color="auto" w:fill="auto"/>
            <w:vAlign w:val="bottom"/>
            <w:hideMark/>
          </w:tcPr>
          <w:p w14:paraId="5141F761" w14:textId="77777777" w:rsidR="00115761" w:rsidRPr="00525654" w:rsidRDefault="00115761" w:rsidP="00525654">
            <w:pPr>
              <w:keepLines/>
              <w:suppressAutoHyphens/>
              <w:jc w:val="right"/>
              <w:rPr>
                <w:rFonts w:ascii="Arial" w:hAnsi="Arial" w:cs="Arial"/>
                <w:sz w:val="18"/>
                <w:szCs w:val="18"/>
              </w:rPr>
            </w:pPr>
            <w:r w:rsidRPr="00525654">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ABC3441" w14:textId="77777777" w:rsidR="00115761" w:rsidRPr="00525654" w:rsidRDefault="00115761" w:rsidP="00525654">
            <w:pPr>
              <w:keepLines/>
              <w:suppressAutoHyphens/>
              <w:jc w:val="right"/>
              <w:rPr>
                <w:rFonts w:ascii="Arial" w:hAnsi="Arial" w:cs="Arial"/>
                <w:sz w:val="18"/>
                <w:szCs w:val="18"/>
              </w:rPr>
            </w:pPr>
            <w:r w:rsidRPr="00525654">
              <w:rPr>
                <w:rFonts w:ascii="Arial" w:hAnsi="Arial" w:cs="Arial"/>
                <w:sz w:val="18"/>
                <w:szCs w:val="18"/>
              </w:rPr>
              <w:t>0</w:t>
            </w:r>
          </w:p>
        </w:tc>
        <w:tc>
          <w:tcPr>
            <w:tcW w:w="991" w:type="dxa"/>
            <w:tcBorders>
              <w:top w:val="nil"/>
              <w:left w:val="nil"/>
              <w:bottom w:val="nil"/>
              <w:right w:val="nil"/>
            </w:tcBorders>
            <w:shd w:val="clear" w:color="auto" w:fill="auto"/>
            <w:vAlign w:val="bottom"/>
            <w:hideMark/>
          </w:tcPr>
          <w:p w14:paraId="512D90A8" w14:textId="166F881E" w:rsidR="00115761" w:rsidRPr="00525654" w:rsidRDefault="007247C7" w:rsidP="00525654">
            <w:pPr>
              <w:keepLines/>
              <w:suppressAutoHyphens/>
              <w:jc w:val="right"/>
              <w:rPr>
                <w:rFonts w:ascii="Arial" w:hAnsi="Arial" w:cs="Arial"/>
                <w:sz w:val="18"/>
                <w:szCs w:val="18"/>
              </w:rPr>
            </w:pPr>
            <w:r w:rsidRPr="00525654">
              <w:rPr>
                <w:rFonts w:ascii="Arial" w:hAnsi="Arial" w:cs="Arial"/>
                <w:sz w:val="18"/>
                <w:szCs w:val="18"/>
              </w:rPr>
              <w:t>66 5</w:t>
            </w:r>
            <w:r w:rsidR="00115761" w:rsidRPr="00525654">
              <w:rPr>
                <w:rFonts w:ascii="Arial" w:hAnsi="Arial" w:cs="Arial"/>
                <w:sz w:val="18"/>
                <w:szCs w:val="18"/>
              </w:rPr>
              <w:t>0</w:t>
            </w:r>
            <w:r w:rsidRPr="00525654">
              <w:rPr>
                <w:rFonts w:ascii="Arial" w:hAnsi="Arial" w:cs="Arial"/>
                <w:sz w:val="18"/>
                <w:szCs w:val="18"/>
              </w:rPr>
              <w:t>6</w:t>
            </w:r>
          </w:p>
        </w:tc>
        <w:tc>
          <w:tcPr>
            <w:tcW w:w="1131" w:type="dxa"/>
            <w:gridSpan w:val="2"/>
            <w:tcBorders>
              <w:top w:val="nil"/>
              <w:left w:val="nil"/>
              <w:bottom w:val="nil"/>
              <w:right w:val="nil"/>
            </w:tcBorders>
            <w:shd w:val="clear" w:color="auto" w:fill="auto"/>
            <w:vAlign w:val="bottom"/>
            <w:hideMark/>
          </w:tcPr>
          <w:p w14:paraId="5C135E36" w14:textId="77777777" w:rsidR="00115761" w:rsidRPr="00525654" w:rsidRDefault="00115761" w:rsidP="00525654">
            <w:pPr>
              <w:keepLines/>
              <w:suppressAutoHyphens/>
              <w:jc w:val="right"/>
              <w:rPr>
                <w:rFonts w:ascii="Arial" w:hAnsi="Arial" w:cs="Arial"/>
                <w:sz w:val="18"/>
                <w:szCs w:val="18"/>
              </w:rPr>
            </w:pPr>
            <w:r w:rsidRPr="00525654">
              <w:rPr>
                <w:rFonts w:ascii="Arial" w:hAnsi="Arial" w:cs="Arial"/>
                <w:sz w:val="18"/>
                <w:szCs w:val="18"/>
              </w:rPr>
              <w:t>0</w:t>
            </w:r>
          </w:p>
        </w:tc>
        <w:tc>
          <w:tcPr>
            <w:tcW w:w="1129" w:type="dxa"/>
            <w:tcBorders>
              <w:top w:val="nil"/>
              <w:left w:val="nil"/>
              <w:bottom w:val="nil"/>
              <w:right w:val="nil"/>
            </w:tcBorders>
            <w:shd w:val="clear" w:color="auto" w:fill="auto"/>
            <w:vAlign w:val="bottom"/>
            <w:hideMark/>
          </w:tcPr>
          <w:p w14:paraId="6E122E02" w14:textId="36E5A0DD" w:rsidR="00115761" w:rsidRPr="00525654" w:rsidRDefault="007247C7" w:rsidP="00525654">
            <w:pPr>
              <w:keepLines/>
              <w:suppressAutoHyphens/>
              <w:jc w:val="right"/>
              <w:rPr>
                <w:rFonts w:ascii="Arial" w:hAnsi="Arial" w:cs="Arial"/>
                <w:sz w:val="18"/>
                <w:szCs w:val="18"/>
              </w:rPr>
            </w:pPr>
            <w:r w:rsidRPr="00525654">
              <w:rPr>
                <w:rFonts w:ascii="Arial" w:hAnsi="Arial" w:cs="Arial"/>
                <w:sz w:val="18"/>
                <w:szCs w:val="18"/>
              </w:rPr>
              <w:t>66 5</w:t>
            </w:r>
            <w:r w:rsidR="00115761" w:rsidRPr="00525654">
              <w:rPr>
                <w:rFonts w:ascii="Arial" w:hAnsi="Arial" w:cs="Arial"/>
                <w:sz w:val="18"/>
                <w:szCs w:val="18"/>
              </w:rPr>
              <w:t>0</w:t>
            </w:r>
            <w:r w:rsidRPr="00525654">
              <w:rPr>
                <w:rFonts w:ascii="Arial" w:hAnsi="Arial" w:cs="Arial"/>
                <w:sz w:val="18"/>
                <w:szCs w:val="18"/>
              </w:rPr>
              <w:t>6</w:t>
            </w:r>
          </w:p>
        </w:tc>
      </w:tr>
      <w:tr w:rsidR="00115761" w:rsidRPr="00525654" w14:paraId="4A9D093E" w14:textId="77777777" w:rsidTr="00525654">
        <w:trPr>
          <w:gridAfter w:val="1"/>
          <w:wAfter w:w="32" w:type="dxa"/>
          <w:cantSplit/>
          <w:trHeight w:val="227"/>
        </w:trPr>
        <w:tc>
          <w:tcPr>
            <w:tcW w:w="3968" w:type="dxa"/>
            <w:tcBorders>
              <w:top w:val="nil"/>
              <w:left w:val="nil"/>
              <w:bottom w:val="nil"/>
              <w:right w:val="nil"/>
            </w:tcBorders>
            <w:shd w:val="clear" w:color="auto" w:fill="auto"/>
            <w:vAlign w:val="bottom"/>
            <w:hideMark/>
          </w:tcPr>
          <w:p w14:paraId="711B509E" w14:textId="77777777" w:rsidR="00115761" w:rsidRPr="00525654" w:rsidRDefault="00115761" w:rsidP="00525654">
            <w:pPr>
              <w:keepLines/>
              <w:suppressAutoHyphens/>
              <w:rPr>
                <w:rFonts w:ascii="Arial" w:hAnsi="Arial" w:cs="Arial"/>
                <w:b/>
                <w:bCs/>
                <w:sz w:val="18"/>
                <w:szCs w:val="18"/>
              </w:rPr>
            </w:pPr>
            <w:r w:rsidRPr="00525654">
              <w:rPr>
                <w:rFonts w:ascii="Arial" w:hAnsi="Arial" w:cs="Arial"/>
                <w:b/>
                <w:bCs/>
                <w:sz w:val="18"/>
                <w:szCs w:val="18"/>
              </w:rPr>
              <w:t>Krátkodobé záväzky spolu</w:t>
            </w:r>
          </w:p>
        </w:tc>
        <w:tc>
          <w:tcPr>
            <w:tcW w:w="992" w:type="dxa"/>
            <w:tcBorders>
              <w:top w:val="single" w:sz="4" w:space="0" w:color="auto"/>
              <w:left w:val="nil"/>
              <w:bottom w:val="double" w:sz="6" w:space="0" w:color="auto"/>
              <w:right w:val="nil"/>
            </w:tcBorders>
            <w:shd w:val="clear" w:color="auto" w:fill="auto"/>
            <w:noWrap/>
            <w:vAlign w:val="bottom"/>
            <w:hideMark/>
          </w:tcPr>
          <w:p w14:paraId="3FF0B7C2" w14:textId="77777777" w:rsidR="00115761" w:rsidRPr="00525654" w:rsidRDefault="00115761"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0C658C8" w14:textId="77777777" w:rsidR="00115761" w:rsidRPr="00525654" w:rsidRDefault="00115761"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991" w:type="dxa"/>
            <w:tcBorders>
              <w:top w:val="single" w:sz="4" w:space="0" w:color="auto"/>
              <w:left w:val="nil"/>
              <w:bottom w:val="double" w:sz="6" w:space="0" w:color="auto"/>
              <w:right w:val="nil"/>
            </w:tcBorders>
            <w:shd w:val="clear" w:color="auto" w:fill="auto"/>
            <w:noWrap/>
            <w:vAlign w:val="bottom"/>
            <w:hideMark/>
          </w:tcPr>
          <w:p w14:paraId="2448B930" w14:textId="4D10FBE7" w:rsidR="00115761" w:rsidRPr="00525654" w:rsidRDefault="007247C7" w:rsidP="00525654">
            <w:pPr>
              <w:keepLines/>
              <w:suppressAutoHyphens/>
              <w:jc w:val="right"/>
              <w:rPr>
                <w:rFonts w:ascii="Arial" w:hAnsi="Arial" w:cs="Arial"/>
                <w:b/>
                <w:bCs/>
                <w:sz w:val="18"/>
                <w:szCs w:val="18"/>
              </w:rPr>
            </w:pPr>
            <w:r w:rsidRPr="00525654">
              <w:rPr>
                <w:rFonts w:ascii="Arial" w:hAnsi="Arial" w:cs="Arial"/>
                <w:b/>
                <w:bCs/>
                <w:sz w:val="18"/>
                <w:szCs w:val="18"/>
              </w:rPr>
              <w:t>805 358</w:t>
            </w:r>
          </w:p>
        </w:tc>
        <w:tc>
          <w:tcPr>
            <w:tcW w:w="1131" w:type="dxa"/>
            <w:gridSpan w:val="2"/>
            <w:tcBorders>
              <w:top w:val="single" w:sz="4" w:space="0" w:color="auto"/>
              <w:left w:val="nil"/>
              <w:bottom w:val="double" w:sz="6" w:space="0" w:color="auto"/>
              <w:right w:val="nil"/>
            </w:tcBorders>
            <w:shd w:val="clear" w:color="auto" w:fill="auto"/>
            <w:noWrap/>
            <w:vAlign w:val="bottom"/>
            <w:hideMark/>
          </w:tcPr>
          <w:p w14:paraId="14F539B0" w14:textId="1F9CAA5B" w:rsidR="00115761" w:rsidRPr="00525654" w:rsidRDefault="007247C7" w:rsidP="00525654">
            <w:pPr>
              <w:keepLines/>
              <w:suppressAutoHyphens/>
              <w:jc w:val="right"/>
              <w:rPr>
                <w:rFonts w:ascii="Arial" w:hAnsi="Arial" w:cs="Arial"/>
                <w:b/>
                <w:bCs/>
                <w:sz w:val="18"/>
                <w:szCs w:val="18"/>
              </w:rPr>
            </w:pPr>
            <w:r w:rsidRPr="00525654">
              <w:rPr>
                <w:rFonts w:ascii="Arial" w:hAnsi="Arial" w:cs="Arial"/>
                <w:b/>
                <w:bCs/>
                <w:sz w:val="18"/>
                <w:szCs w:val="18"/>
              </w:rPr>
              <w:t>120 207</w:t>
            </w:r>
          </w:p>
        </w:tc>
        <w:tc>
          <w:tcPr>
            <w:tcW w:w="1129" w:type="dxa"/>
            <w:tcBorders>
              <w:top w:val="single" w:sz="4" w:space="0" w:color="auto"/>
              <w:left w:val="nil"/>
              <w:bottom w:val="double" w:sz="6" w:space="0" w:color="auto"/>
              <w:right w:val="nil"/>
            </w:tcBorders>
            <w:shd w:val="clear" w:color="auto" w:fill="auto"/>
            <w:noWrap/>
            <w:vAlign w:val="bottom"/>
            <w:hideMark/>
          </w:tcPr>
          <w:p w14:paraId="1EB2C0D9" w14:textId="58402BF1" w:rsidR="00115761" w:rsidRPr="00525654" w:rsidRDefault="007247C7" w:rsidP="00525654">
            <w:pPr>
              <w:keepLines/>
              <w:suppressAutoHyphens/>
              <w:jc w:val="right"/>
              <w:rPr>
                <w:rFonts w:ascii="Arial" w:hAnsi="Arial" w:cs="Arial"/>
                <w:b/>
                <w:bCs/>
                <w:sz w:val="18"/>
                <w:szCs w:val="18"/>
              </w:rPr>
            </w:pPr>
            <w:r w:rsidRPr="00525654">
              <w:rPr>
                <w:rFonts w:ascii="Arial" w:hAnsi="Arial" w:cs="Arial"/>
                <w:b/>
                <w:bCs/>
                <w:sz w:val="18"/>
                <w:szCs w:val="18"/>
              </w:rPr>
              <w:t>925 565</w:t>
            </w:r>
          </w:p>
        </w:tc>
      </w:tr>
      <w:bookmarkEnd w:id="26"/>
    </w:tbl>
    <w:p w14:paraId="28043142" w14:textId="0F453379" w:rsidR="00525654" w:rsidRDefault="00525654" w:rsidP="00525654">
      <w:pPr>
        <w:pStyle w:val="Heading2"/>
        <w:keepLines/>
        <w:numPr>
          <w:ilvl w:val="0"/>
          <w:numId w:val="0"/>
        </w:numPr>
        <w:ind w:left="425"/>
      </w:pPr>
    </w:p>
    <w:p w14:paraId="6CD468DE" w14:textId="77777777" w:rsidR="00525654" w:rsidRDefault="00525654">
      <w:pPr>
        <w:rPr>
          <w:rFonts w:ascii="Arial" w:hAnsi="Arial" w:cs="Arial"/>
          <w:b/>
          <w:bCs/>
          <w:iCs/>
          <w:sz w:val="20"/>
          <w:szCs w:val="20"/>
        </w:rPr>
      </w:pPr>
      <w:r>
        <w:br w:type="page"/>
      </w:r>
    </w:p>
    <w:p w14:paraId="177E25BF" w14:textId="6F86F8D0" w:rsidR="007972C6" w:rsidRPr="009133FE" w:rsidRDefault="007972C6" w:rsidP="00525654">
      <w:pPr>
        <w:pStyle w:val="Heading2"/>
        <w:keepLines/>
      </w:pPr>
      <w:r w:rsidRPr="009133FE">
        <w:lastRenderedPageBreak/>
        <w:t>Rezervy</w:t>
      </w:r>
    </w:p>
    <w:p w14:paraId="5D7ABF24" w14:textId="32685DC0" w:rsidR="007972C6" w:rsidRPr="009133FE" w:rsidRDefault="007972C6" w:rsidP="00525654">
      <w:pPr>
        <w:pStyle w:val="odstavec"/>
        <w:keepLines/>
        <w:suppressAutoHyphens/>
        <w:ind w:left="425"/>
      </w:pPr>
      <w:r w:rsidRPr="009133FE">
        <w:t>Prehľad pohybu rezerv za rok</w:t>
      </w:r>
      <w:r w:rsidR="004443EB" w:rsidRPr="009133FE">
        <w:t xml:space="preserve"> </w:t>
      </w:r>
      <w:r w:rsidR="00B700B2" w:rsidRPr="009133FE">
        <w:t>202</w:t>
      </w:r>
      <w:r w:rsidR="003850F1" w:rsidRPr="009133FE">
        <w:t>4</w:t>
      </w:r>
      <w:r w:rsidRPr="009133FE">
        <w:t xml:space="preserve"> je uvedený v nasledujúcej tabuľke:</w:t>
      </w:r>
    </w:p>
    <w:p w14:paraId="48E7ADF3" w14:textId="0020CE9B" w:rsidR="00BF5442" w:rsidRPr="009133FE" w:rsidRDefault="00BF5442" w:rsidP="00525654">
      <w:pPr>
        <w:pStyle w:val="odstavec"/>
        <w:keepLines/>
        <w:suppressAutoHyphens/>
        <w:ind w:left="425"/>
        <w:rPr>
          <w:highlight w:val="yellow"/>
        </w:rPr>
      </w:pPr>
      <w:bookmarkStart w:id="27" w:name="FWT_T25a"/>
    </w:p>
    <w:tbl>
      <w:tblPr>
        <w:tblW w:w="9212" w:type="dxa"/>
        <w:tblInd w:w="425" w:type="dxa"/>
        <w:tblLayout w:type="fixed"/>
        <w:tblCellMar>
          <w:left w:w="28" w:type="dxa"/>
          <w:right w:w="28" w:type="dxa"/>
        </w:tblCellMar>
        <w:tblLook w:val="04A0" w:firstRow="1" w:lastRow="0" w:firstColumn="1" w:lastColumn="0" w:noHBand="0" w:noVBand="1"/>
      </w:tblPr>
      <w:tblGrid>
        <w:gridCol w:w="3488"/>
        <w:gridCol w:w="1103"/>
        <w:gridCol w:w="1103"/>
        <w:gridCol w:w="1103"/>
        <w:gridCol w:w="1103"/>
        <w:gridCol w:w="1312"/>
      </w:tblGrid>
      <w:tr w:rsidR="00BF5442" w:rsidRPr="00525654" w14:paraId="040BD49D" w14:textId="77777777" w:rsidTr="00525654">
        <w:trPr>
          <w:cantSplit/>
          <w:trHeight w:val="227"/>
        </w:trPr>
        <w:tc>
          <w:tcPr>
            <w:tcW w:w="3543" w:type="dxa"/>
            <w:tcBorders>
              <w:top w:val="nil"/>
              <w:left w:val="nil"/>
              <w:bottom w:val="single" w:sz="4" w:space="0" w:color="auto"/>
              <w:right w:val="nil"/>
            </w:tcBorders>
            <w:shd w:val="clear" w:color="auto" w:fill="auto"/>
            <w:vAlign w:val="bottom"/>
            <w:hideMark/>
          </w:tcPr>
          <w:p w14:paraId="7B091BB0" w14:textId="1C671CDF" w:rsidR="00BF5442" w:rsidRPr="00525654" w:rsidRDefault="00DF7D24" w:rsidP="00525654">
            <w:pPr>
              <w:keepLines/>
              <w:suppressAutoHyphens/>
              <w:rPr>
                <w:rFonts w:ascii="Arial" w:hAnsi="Arial" w:cs="Arial"/>
                <w:b/>
                <w:bCs/>
                <w:sz w:val="18"/>
                <w:szCs w:val="18"/>
              </w:rPr>
            </w:pPr>
            <w:r w:rsidRPr="00525654">
              <w:rPr>
                <w:rFonts w:ascii="Arial" w:hAnsi="Arial" w:cs="Arial"/>
                <w:b/>
                <w:bCs/>
                <w:sz w:val="18"/>
                <w:szCs w:val="18"/>
              </w:rPr>
              <w:t>NÁZOV POLOŽKY</w:t>
            </w:r>
          </w:p>
        </w:tc>
        <w:tc>
          <w:tcPr>
            <w:tcW w:w="1120" w:type="dxa"/>
            <w:tcBorders>
              <w:top w:val="nil"/>
              <w:left w:val="nil"/>
              <w:bottom w:val="single" w:sz="4" w:space="0" w:color="auto"/>
              <w:right w:val="nil"/>
            </w:tcBorders>
            <w:shd w:val="clear" w:color="auto" w:fill="auto"/>
            <w:vAlign w:val="bottom"/>
            <w:hideMark/>
          </w:tcPr>
          <w:p w14:paraId="27783C08" w14:textId="68E14BE4" w:rsidR="00BF5442" w:rsidRPr="00525654" w:rsidRDefault="00DF7D24" w:rsidP="00525654">
            <w:pPr>
              <w:keepLines/>
              <w:suppressAutoHyphens/>
              <w:jc w:val="center"/>
              <w:rPr>
                <w:rFonts w:ascii="Arial" w:hAnsi="Arial" w:cs="Arial"/>
                <w:b/>
                <w:bCs/>
                <w:sz w:val="18"/>
                <w:szCs w:val="18"/>
              </w:rPr>
            </w:pPr>
            <w:r w:rsidRPr="00525654">
              <w:rPr>
                <w:rFonts w:ascii="Arial" w:hAnsi="Arial" w:cs="Arial"/>
                <w:b/>
                <w:bCs/>
                <w:sz w:val="18"/>
                <w:szCs w:val="18"/>
              </w:rPr>
              <w:t xml:space="preserve">1. január </w:t>
            </w:r>
            <w:r w:rsidR="00B700B2" w:rsidRPr="00525654">
              <w:rPr>
                <w:rFonts w:ascii="Arial" w:hAnsi="Arial" w:cs="Arial"/>
                <w:b/>
                <w:bCs/>
                <w:sz w:val="18"/>
                <w:szCs w:val="18"/>
              </w:rPr>
              <w:t>202</w:t>
            </w:r>
            <w:r w:rsidR="003850F1" w:rsidRPr="00525654">
              <w:rPr>
                <w:rFonts w:ascii="Arial" w:hAnsi="Arial" w:cs="Arial"/>
                <w:b/>
                <w:bCs/>
                <w:sz w:val="18"/>
                <w:szCs w:val="18"/>
              </w:rPr>
              <w:t>4</w:t>
            </w:r>
          </w:p>
        </w:tc>
        <w:tc>
          <w:tcPr>
            <w:tcW w:w="1120" w:type="dxa"/>
            <w:tcBorders>
              <w:top w:val="nil"/>
              <w:left w:val="nil"/>
              <w:bottom w:val="single" w:sz="4" w:space="0" w:color="auto"/>
              <w:right w:val="nil"/>
            </w:tcBorders>
            <w:shd w:val="clear" w:color="auto" w:fill="auto"/>
            <w:vAlign w:val="bottom"/>
            <w:hideMark/>
          </w:tcPr>
          <w:p w14:paraId="4AA3B395" w14:textId="77777777" w:rsidR="00BF5442" w:rsidRPr="00525654" w:rsidRDefault="00BF5442" w:rsidP="00525654">
            <w:pPr>
              <w:keepLines/>
              <w:suppressAutoHyphens/>
              <w:jc w:val="center"/>
              <w:rPr>
                <w:rFonts w:ascii="Arial" w:hAnsi="Arial" w:cs="Arial"/>
                <w:b/>
                <w:bCs/>
                <w:sz w:val="18"/>
                <w:szCs w:val="18"/>
              </w:rPr>
            </w:pPr>
            <w:r w:rsidRPr="00525654">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14:paraId="052D2935" w14:textId="77777777" w:rsidR="00BF5442" w:rsidRPr="00525654" w:rsidRDefault="00BF5442" w:rsidP="00525654">
            <w:pPr>
              <w:keepLines/>
              <w:suppressAutoHyphens/>
              <w:jc w:val="center"/>
              <w:rPr>
                <w:rFonts w:ascii="Arial" w:hAnsi="Arial" w:cs="Arial"/>
                <w:b/>
                <w:bCs/>
                <w:sz w:val="18"/>
                <w:szCs w:val="18"/>
              </w:rPr>
            </w:pPr>
            <w:r w:rsidRPr="00525654">
              <w:rPr>
                <w:rFonts w:ascii="Arial" w:hAnsi="Arial" w:cs="Arial"/>
                <w:b/>
                <w:bCs/>
                <w:sz w:val="18"/>
                <w:szCs w:val="18"/>
              </w:rPr>
              <w:t>Použitie</w:t>
            </w:r>
          </w:p>
        </w:tc>
        <w:tc>
          <w:tcPr>
            <w:tcW w:w="1120" w:type="dxa"/>
            <w:tcBorders>
              <w:top w:val="nil"/>
              <w:left w:val="nil"/>
              <w:bottom w:val="single" w:sz="4" w:space="0" w:color="auto"/>
              <w:right w:val="nil"/>
            </w:tcBorders>
            <w:shd w:val="clear" w:color="auto" w:fill="auto"/>
            <w:vAlign w:val="bottom"/>
            <w:hideMark/>
          </w:tcPr>
          <w:p w14:paraId="30929412" w14:textId="77777777" w:rsidR="00BF5442" w:rsidRPr="00525654" w:rsidRDefault="00BF5442" w:rsidP="00525654">
            <w:pPr>
              <w:keepLines/>
              <w:suppressAutoHyphens/>
              <w:jc w:val="center"/>
              <w:rPr>
                <w:rFonts w:ascii="Arial" w:hAnsi="Arial" w:cs="Arial"/>
                <w:b/>
                <w:bCs/>
                <w:sz w:val="18"/>
                <w:szCs w:val="18"/>
              </w:rPr>
            </w:pPr>
            <w:r w:rsidRPr="00525654">
              <w:rPr>
                <w:rFonts w:ascii="Arial" w:hAnsi="Arial" w:cs="Arial"/>
                <w:b/>
                <w:bCs/>
                <w:sz w:val="18"/>
                <w:szCs w:val="18"/>
              </w:rPr>
              <w:t>Zrušenie</w:t>
            </w:r>
          </w:p>
        </w:tc>
        <w:tc>
          <w:tcPr>
            <w:tcW w:w="1332" w:type="dxa"/>
            <w:tcBorders>
              <w:top w:val="nil"/>
              <w:left w:val="nil"/>
              <w:bottom w:val="single" w:sz="4" w:space="0" w:color="auto"/>
              <w:right w:val="nil"/>
            </w:tcBorders>
            <w:shd w:val="clear" w:color="auto" w:fill="auto"/>
            <w:vAlign w:val="bottom"/>
            <w:hideMark/>
          </w:tcPr>
          <w:p w14:paraId="02474AC3" w14:textId="26294C10" w:rsidR="00BF5442" w:rsidRPr="00525654" w:rsidRDefault="00DF7D24" w:rsidP="00525654">
            <w:pPr>
              <w:keepLines/>
              <w:suppressAutoHyphens/>
              <w:jc w:val="center"/>
              <w:rPr>
                <w:rFonts w:ascii="Arial" w:hAnsi="Arial" w:cs="Arial"/>
                <w:b/>
                <w:bCs/>
                <w:sz w:val="18"/>
                <w:szCs w:val="18"/>
              </w:rPr>
            </w:pPr>
            <w:r w:rsidRPr="00525654">
              <w:rPr>
                <w:rFonts w:ascii="Arial" w:hAnsi="Arial" w:cs="Arial"/>
                <w:b/>
                <w:bCs/>
                <w:sz w:val="18"/>
                <w:szCs w:val="18"/>
              </w:rPr>
              <w:t xml:space="preserve">31. december </w:t>
            </w:r>
            <w:r w:rsidR="00B700B2" w:rsidRPr="00525654">
              <w:rPr>
                <w:rFonts w:ascii="Arial" w:hAnsi="Arial" w:cs="Arial"/>
                <w:b/>
                <w:bCs/>
                <w:sz w:val="18"/>
                <w:szCs w:val="18"/>
              </w:rPr>
              <w:t>202</w:t>
            </w:r>
            <w:r w:rsidR="003850F1" w:rsidRPr="00525654">
              <w:rPr>
                <w:rFonts w:ascii="Arial" w:hAnsi="Arial" w:cs="Arial"/>
                <w:b/>
                <w:bCs/>
                <w:sz w:val="18"/>
                <w:szCs w:val="18"/>
              </w:rPr>
              <w:t>4</w:t>
            </w:r>
          </w:p>
        </w:tc>
      </w:tr>
      <w:tr w:rsidR="00DF7D24" w:rsidRPr="00525654" w14:paraId="1A2226F1" w14:textId="77777777" w:rsidTr="00525654">
        <w:trPr>
          <w:cantSplit/>
          <w:trHeight w:val="227"/>
        </w:trPr>
        <w:tc>
          <w:tcPr>
            <w:tcW w:w="3543" w:type="dxa"/>
            <w:tcBorders>
              <w:top w:val="nil"/>
              <w:left w:val="nil"/>
              <w:right w:val="nil"/>
            </w:tcBorders>
            <w:shd w:val="clear" w:color="auto" w:fill="auto"/>
            <w:vAlign w:val="bottom"/>
          </w:tcPr>
          <w:p w14:paraId="4AE1E9A0" w14:textId="77777777" w:rsidR="00DF7D24" w:rsidRPr="00525654" w:rsidRDefault="00DF7D24" w:rsidP="00525654">
            <w:pPr>
              <w:keepLines/>
              <w:suppressAutoHyphens/>
              <w:rPr>
                <w:rFonts w:ascii="Arial" w:hAnsi="Arial" w:cs="Arial"/>
                <w:sz w:val="18"/>
                <w:szCs w:val="18"/>
              </w:rPr>
            </w:pPr>
          </w:p>
        </w:tc>
        <w:tc>
          <w:tcPr>
            <w:tcW w:w="1120" w:type="dxa"/>
            <w:tcBorders>
              <w:top w:val="nil"/>
              <w:left w:val="nil"/>
              <w:right w:val="nil"/>
            </w:tcBorders>
            <w:shd w:val="clear" w:color="auto" w:fill="auto"/>
            <w:noWrap/>
            <w:vAlign w:val="bottom"/>
          </w:tcPr>
          <w:p w14:paraId="57CC7E5C" w14:textId="77777777" w:rsidR="00DF7D24" w:rsidRPr="00525654" w:rsidRDefault="00DF7D24" w:rsidP="00525654">
            <w:pPr>
              <w:keepLines/>
              <w:suppressAutoHyphens/>
              <w:jc w:val="right"/>
              <w:rPr>
                <w:rFonts w:ascii="Arial" w:hAnsi="Arial" w:cs="Arial"/>
                <w:sz w:val="18"/>
                <w:szCs w:val="18"/>
              </w:rPr>
            </w:pPr>
          </w:p>
        </w:tc>
        <w:tc>
          <w:tcPr>
            <w:tcW w:w="1120" w:type="dxa"/>
            <w:tcBorders>
              <w:top w:val="nil"/>
              <w:left w:val="nil"/>
              <w:right w:val="nil"/>
            </w:tcBorders>
            <w:shd w:val="clear" w:color="auto" w:fill="auto"/>
            <w:noWrap/>
            <w:vAlign w:val="bottom"/>
          </w:tcPr>
          <w:p w14:paraId="5B186417" w14:textId="77777777" w:rsidR="00DF7D24" w:rsidRPr="00525654" w:rsidRDefault="00DF7D24" w:rsidP="00525654">
            <w:pPr>
              <w:keepLines/>
              <w:suppressAutoHyphens/>
              <w:jc w:val="right"/>
              <w:rPr>
                <w:rFonts w:ascii="Arial" w:hAnsi="Arial" w:cs="Arial"/>
                <w:sz w:val="18"/>
                <w:szCs w:val="18"/>
              </w:rPr>
            </w:pPr>
          </w:p>
        </w:tc>
        <w:tc>
          <w:tcPr>
            <w:tcW w:w="1120" w:type="dxa"/>
            <w:tcBorders>
              <w:top w:val="nil"/>
              <w:left w:val="nil"/>
              <w:right w:val="nil"/>
            </w:tcBorders>
            <w:shd w:val="clear" w:color="auto" w:fill="auto"/>
            <w:noWrap/>
            <w:vAlign w:val="bottom"/>
          </w:tcPr>
          <w:p w14:paraId="51C4A9EF" w14:textId="77777777" w:rsidR="00DF7D24" w:rsidRPr="00525654" w:rsidRDefault="00DF7D24" w:rsidP="00525654">
            <w:pPr>
              <w:keepLines/>
              <w:suppressAutoHyphens/>
              <w:jc w:val="right"/>
              <w:rPr>
                <w:rFonts w:ascii="Arial" w:hAnsi="Arial" w:cs="Arial"/>
                <w:sz w:val="18"/>
                <w:szCs w:val="18"/>
              </w:rPr>
            </w:pPr>
          </w:p>
        </w:tc>
        <w:tc>
          <w:tcPr>
            <w:tcW w:w="1120" w:type="dxa"/>
            <w:tcBorders>
              <w:top w:val="nil"/>
              <w:left w:val="nil"/>
              <w:right w:val="nil"/>
            </w:tcBorders>
            <w:shd w:val="clear" w:color="auto" w:fill="auto"/>
            <w:noWrap/>
            <w:vAlign w:val="bottom"/>
          </w:tcPr>
          <w:p w14:paraId="00B81F07" w14:textId="77777777" w:rsidR="00DF7D24" w:rsidRPr="00525654" w:rsidRDefault="00DF7D24" w:rsidP="00525654">
            <w:pPr>
              <w:keepLines/>
              <w:suppressAutoHyphens/>
              <w:jc w:val="right"/>
              <w:rPr>
                <w:rFonts w:ascii="Arial" w:hAnsi="Arial" w:cs="Arial"/>
                <w:sz w:val="18"/>
                <w:szCs w:val="18"/>
              </w:rPr>
            </w:pPr>
          </w:p>
        </w:tc>
        <w:tc>
          <w:tcPr>
            <w:tcW w:w="1332" w:type="dxa"/>
            <w:tcBorders>
              <w:top w:val="nil"/>
              <w:left w:val="nil"/>
              <w:right w:val="nil"/>
            </w:tcBorders>
            <w:shd w:val="clear" w:color="auto" w:fill="auto"/>
            <w:noWrap/>
            <w:vAlign w:val="bottom"/>
          </w:tcPr>
          <w:p w14:paraId="328B03EB" w14:textId="77777777" w:rsidR="00DF7D24" w:rsidRPr="00525654" w:rsidRDefault="00DF7D24" w:rsidP="00525654">
            <w:pPr>
              <w:keepLines/>
              <w:suppressAutoHyphens/>
              <w:jc w:val="right"/>
              <w:rPr>
                <w:rFonts w:ascii="Arial" w:hAnsi="Arial" w:cs="Arial"/>
                <w:sz w:val="18"/>
                <w:szCs w:val="18"/>
              </w:rPr>
            </w:pPr>
          </w:p>
        </w:tc>
      </w:tr>
      <w:tr w:rsidR="003850F1" w:rsidRPr="00525654" w14:paraId="7CF365E4" w14:textId="77777777" w:rsidTr="00525654">
        <w:trPr>
          <w:cantSplit/>
          <w:trHeight w:val="227"/>
        </w:trPr>
        <w:tc>
          <w:tcPr>
            <w:tcW w:w="3543" w:type="dxa"/>
            <w:tcBorders>
              <w:left w:val="nil"/>
              <w:bottom w:val="nil"/>
              <w:right w:val="nil"/>
            </w:tcBorders>
            <w:shd w:val="clear" w:color="auto" w:fill="auto"/>
            <w:vAlign w:val="bottom"/>
            <w:hideMark/>
          </w:tcPr>
          <w:p w14:paraId="56636FF1" w14:textId="77777777" w:rsidR="003850F1" w:rsidRPr="00525654" w:rsidRDefault="003850F1" w:rsidP="00525654">
            <w:pPr>
              <w:keepLines/>
              <w:suppressAutoHyphens/>
              <w:rPr>
                <w:rFonts w:ascii="Arial" w:hAnsi="Arial" w:cs="Arial"/>
                <w:b/>
                <w:bCs/>
                <w:sz w:val="18"/>
                <w:szCs w:val="18"/>
              </w:rPr>
            </w:pPr>
            <w:r w:rsidRPr="00525654">
              <w:rPr>
                <w:rFonts w:ascii="Arial" w:hAnsi="Arial" w:cs="Arial"/>
                <w:b/>
                <w:bCs/>
                <w:sz w:val="18"/>
                <w:szCs w:val="18"/>
              </w:rPr>
              <w:t>Krátkodobé rezervy, z toho:</w:t>
            </w:r>
          </w:p>
        </w:tc>
        <w:tc>
          <w:tcPr>
            <w:tcW w:w="1120" w:type="dxa"/>
            <w:tcBorders>
              <w:left w:val="nil"/>
              <w:bottom w:val="single" w:sz="8" w:space="0" w:color="auto"/>
              <w:right w:val="nil"/>
            </w:tcBorders>
            <w:shd w:val="clear" w:color="auto" w:fill="auto"/>
            <w:noWrap/>
            <w:vAlign w:val="bottom"/>
          </w:tcPr>
          <w:p w14:paraId="3FCA57A7" w14:textId="1957BA50" w:rsidR="003850F1" w:rsidRPr="00525654" w:rsidRDefault="003850F1" w:rsidP="00525654">
            <w:pPr>
              <w:keepLines/>
              <w:suppressAutoHyphens/>
              <w:jc w:val="right"/>
              <w:rPr>
                <w:rFonts w:ascii="Arial" w:hAnsi="Arial" w:cs="Arial"/>
                <w:b/>
                <w:bCs/>
                <w:sz w:val="18"/>
                <w:szCs w:val="18"/>
              </w:rPr>
            </w:pPr>
            <w:r w:rsidRPr="00525654">
              <w:rPr>
                <w:rFonts w:ascii="Arial" w:hAnsi="Arial" w:cs="Arial"/>
                <w:b/>
                <w:bCs/>
                <w:sz w:val="18"/>
                <w:szCs w:val="18"/>
              </w:rPr>
              <w:t>698 270</w:t>
            </w:r>
          </w:p>
        </w:tc>
        <w:tc>
          <w:tcPr>
            <w:tcW w:w="1120" w:type="dxa"/>
            <w:tcBorders>
              <w:left w:val="nil"/>
              <w:bottom w:val="single" w:sz="8" w:space="0" w:color="auto"/>
              <w:right w:val="nil"/>
            </w:tcBorders>
            <w:shd w:val="clear" w:color="auto" w:fill="auto"/>
            <w:noWrap/>
            <w:vAlign w:val="bottom"/>
          </w:tcPr>
          <w:p w14:paraId="5091791C" w14:textId="559340E4" w:rsidR="003850F1" w:rsidRPr="00525654" w:rsidRDefault="003850F1" w:rsidP="00525654">
            <w:pPr>
              <w:keepLines/>
              <w:suppressAutoHyphens/>
              <w:jc w:val="right"/>
              <w:rPr>
                <w:rFonts w:ascii="Arial" w:hAnsi="Arial" w:cs="Arial"/>
                <w:b/>
                <w:bCs/>
                <w:sz w:val="18"/>
                <w:szCs w:val="18"/>
              </w:rPr>
            </w:pPr>
            <w:r w:rsidRPr="00525654">
              <w:rPr>
                <w:rFonts w:ascii="Arial" w:hAnsi="Arial" w:cs="Arial"/>
                <w:b/>
                <w:bCs/>
                <w:sz w:val="18"/>
                <w:szCs w:val="18"/>
              </w:rPr>
              <w:t>1 071 014</w:t>
            </w:r>
          </w:p>
        </w:tc>
        <w:tc>
          <w:tcPr>
            <w:tcW w:w="1120" w:type="dxa"/>
            <w:tcBorders>
              <w:left w:val="nil"/>
              <w:bottom w:val="single" w:sz="8" w:space="0" w:color="auto"/>
              <w:right w:val="nil"/>
            </w:tcBorders>
            <w:shd w:val="clear" w:color="auto" w:fill="auto"/>
            <w:noWrap/>
            <w:vAlign w:val="bottom"/>
          </w:tcPr>
          <w:p w14:paraId="77E00009" w14:textId="0D2D3CA7" w:rsidR="003850F1" w:rsidRPr="00525654" w:rsidRDefault="003850F1" w:rsidP="00525654">
            <w:pPr>
              <w:keepLines/>
              <w:suppressAutoHyphens/>
              <w:jc w:val="right"/>
              <w:rPr>
                <w:rFonts w:ascii="Arial" w:hAnsi="Arial" w:cs="Arial"/>
                <w:b/>
                <w:bCs/>
                <w:sz w:val="18"/>
                <w:szCs w:val="18"/>
              </w:rPr>
            </w:pPr>
            <w:r w:rsidRPr="00525654">
              <w:rPr>
                <w:rFonts w:ascii="Arial" w:hAnsi="Arial" w:cs="Arial"/>
                <w:b/>
                <w:bCs/>
                <w:sz w:val="18"/>
                <w:szCs w:val="18"/>
              </w:rPr>
              <w:t>698 270</w:t>
            </w:r>
          </w:p>
        </w:tc>
        <w:tc>
          <w:tcPr>
            <w:tcW w:w="1120" w:type="dxa"/>
            <w:tcBorders>
              <w:left w:val="nil"/>
              <w:bottom w:val="single" w:sz="8" w:space="0" w:color="auto"/>
              <w:right w:val="nil"/>
            </w:tcBorders>
            <w:shd w:val="clear" w:color="auto" w:fill="auto"/>
            <w:noWrap/>
            <w:vAlign w:val="bottom"/>
          </w:tcPr>
          <w:p w14:paraId="676E4371" w14:textId="1B7C93A2" w:rsidR="003850F1" w:rsidRPr="00525654" w:rsidRDefault="003850F1"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332" w:type="dxa"/>
            <w:tcBorders>
              <w:left w:val="nil"/>
              <w:bottom w:val="single" w:sz="8" w:space="0" w:color="auto"/>
              <w:right w:val="nil"/>
            </w:tcBorders>
            <w:shd w:val="clear" w:color="auto" w:fill="auto"/>
            <w:noWrap/>
            <w:vAlign w:val="bottom"/>
          </w:tcPr>
          <w:p w14:paraId="0C1E2EBB" w14:textId="153873D6" w:rsidR="003850F1" w:rsidRPr="00525654" w:rsidRDefault="003850F1" w:rsidP="00525654">
            <w:pPr>
              <w:keepLines/>
              <w:suppressAutoHyphens/>
              <w:jc w:val="right"/>
              <w:rPr>
                <w:rFonts w:ascii="Arial" w:hAnsi="Arial" w:cs="Arial"/>
                <w:b/>
                <w:bCs/>
                <w:sz w:val="18"/>
                <w:szCs w:val="18"/>
              </w:rPr>
            </w:pPr>
            <w:r w:rsidRPr="00525654">
              <w:rPr>
                <w:rFonts w:ascii="Arial" w:hAnsi="Arial" w:cs="Arial"/>
                <w:b/>
                <w:bCs/>
                <w:sz w:val="18"/>
                <w:szCs w:val="18"/>
              </w:rPr>
              <w:t>1 071 014</w:t>
            </w:r>
          </w:p>
        </w:tc>
      </w:tr>
      <w:tr w:rsidR="003850F1" w:rsidRPr="00525654" w14:paraId="4A6931B1" w14:textId="77777777" w:rsidTr="00525654">
        <w:trPr>
          <w:cantSplit/>
          <w:trHeight w:val="227"/>
        </w:trPr>
        <w:tc>
          <w:tcPr>
            <w:tcW w:w="3543" w:type="dxa"/>
            <w:tcBorders>
              <w:top w:val="nil"/>
              <w:left w:val="nil"/>
              <w:bottom w:val="nil"/>
              <w:right w:val="nil"/>
            </w:tcBorders>
            <w:shd w:val="clear" w:color="auto" w:fill="auto"/>
            <w:vAlign w:val="bottom"/>
            <w:hideMark/>
          </w:tcPr>
          <w:p w14:paraId="2098D13E" w14:textId="77777777" w:rsidR="003850F1" w:rsidRPr="00525654" w:rsidRDefault="003850F1" w:rsidP="00525654">
            <w:pPr>
              <w:keepLines/>
              <w:suppressAutoHyphens/>
              <w:rPr>
                <w:rFonts w:ascii="Arial" w:hAnsi="Arial" w:cs="Arial"/>
                <w:sz w:val="18"/>
                <w:szCs w:val="18"/>
              </w:rPr>
            </w:pPr>
            <w:r w:rsidRPr="00525654">
              <w:rPr>
                <w:rFonts w:ascii="Arial" w:hAnsi="Arial" w:cs="Arial"/>
                <w:sz w:val="18"/>
                <w:szCs w:val="18"/>
              </w:rPr>
              <w:t>Zákonné krátkodobé rezervy, z toho:</w:t>
            </w:r>
          </w:p>
        </w:tc>
        <w:tc>
          <w:tcPr>
            <w:tcW w:w="1120" w:type="dxa"/>
            <w:tcBorders>
              <w:top w:val="single" w:sz="8" w:space="0" w:color="auto"/>
              <w:left w:val="nil"/>
              <w:bottom w:val="nil"/>
              <w:right w:val="nil"/>
            </w:tcBorders>
            <w:shd w:val="clear" w:color="auto" w:fill="auto"/>
            <w:noWrap/>
            <w:vAlign w:val="bottom"/>
            <w:hideMark/>
          </w:tcPr>
          <w:p w14:paraId="21A00347" w14:textId="31C0A53F" w:rsidR="003850F1" w:rsidRPr="00525654" w:rsidRDefault="003850F1" w:rsidP="00525654">
            <w:pPr>
              <w:keepLines/>
              <w:suppressAutoHyphens/>
              <w:jc w:val="right"/>
              <w:rPr>
                <w:rFonts w:ascii="Arial" w:hAnsi="Arial" w:cs="Arial"/>
                <w:sz w:val="18"/>
                <w:szCs w:val="18"/>
              </w:rPr>
            </w:pPr>
            <w:r w:rsidRPr="00525654">
              <w:rPr>
                <w:rFonts w:ascii="Arial" w:hAnsi="Arial" w:cs="Arial"/>
                <w:sz w:val="18"/>
                <w:szCs w:val="18"/>
              </w:rPr>
              <w:t>170 165</w:t>
            </w:r>
          </w:p>
        </w:tc>
        <w:tc>
          <w:tcPr>
            <w:tcW w:w="1120" w:type="dxa"/>
            <w:tcBorders>
              <w:top w:val="single" w:sz="8" w:space="0" w:color="auto"/>
              <w:left w:val="nil"/>
              <w:bottom w:val="nil"/>
              <w:right w:val="nil"/>
            </w:tcBorders>
            <w:shd w:val="clear" w:color="auto" w:fill="auto"/>
            <w:noWrap/>
            <w:vAlign w:val="bottom"/>
            <w:hideMark/>
          </w:tcPr>
          <w:p w14:paraId="12AA86C6" w14:textId="469026D2" w:rsidR="003850F1" w:rsidRPr="00525654" w:rsidRDefault="003850F1" w:rsidP="00525654">
            <w:pPr>
              <w:keepLines/>
              <w:suppressAutoHyphens/>
              <w:jc w:val="right"/>
              <w:rPr>
                <w:rFonts w:ascii="Arial" w:hAnsi="Arial" w:cs="Arial"/>
                <w:sz w:val="18"/>
                <w:szCs w:val="18"/>
              </w:rPr>
            </w:pPr>
            <w:r w:rsidRPr="00525654">
              <w:rPr>
                <w:rFonts w:ascii="Arial" w:hAnsi="Arial" w:cs="Arial"/>
                <w:sz w:val="18"/>
                <w:szCs w:val="18"/>
              </w:rPr>
              <w:t>209 557</w:t>
            </w:r>
          </w:p>
        </w:tc>
        <w:tc>
          <w:tcPr>
            <w:tcW w:w="1120" w:type="dxa"/>
            <w:tcBorders>
              <w:top w:val="single" w:sz="8" w:space="0" w:color="auto"/>
              <w:left w:val="nil"/>
              <w:bottom w:val="nil"/>
              <w:right w:val="nil"/>
            </w:tcBorders>
            <w:shd w:val="clear" w:color="auto" w:fill="auto"/>
            <w:noWrap/>
            <w:vAlign w:val="bottom"/>
            <w:hideMark/>
          </w:tcPr>
          <w:p w14:paraId="33011473" w14:textId="232E2453" w:rsidR="003850F1" w:rsidRPr="00525654" w:rsidRDefault="003850F1" w:rsidP="00525654">
            <w:pPr>
              <w:keepLines/>
              <w:suppressAutoHyphens/>
              <w:jc w:val="right"/>
              <w:rPr>
                <w:rFonts w:ascii="Arial" w:hAnsi="Arial" w:cs="Arial"/>
                <w:sz w:val="18"/>
                <w:szCs w:val="18"/>
              </w:rPr>
            </w:pPr>
            <w:r w:rsidRPr="00525654">
              <w:rPr>
                <w:rFonts w:ascii="Arial" w:hAnsi="Arial" w:cs="Arial"/>
                <w:sz w:val="18"/>
                <w:szCs w:val="18"/>
              </w:rPr>
              <w:t>170 165</w:t>
            </w:r>
          </w:p>
        </w:tc>
        <w:tc>
          <w:tcPr>
            <w:tcW w:w="1120" w:type="dxa"/>
            <w:tcBorders>
              <w:top w:val="single" w:sz="8" w:space="0" w:color="auto"/>
              <w:left w:val="nil"/>
              <w:bottom w:val="nil"/>
              <w:right w:val="nil"/>
            </w:tcBorders>
            <w:shd w:val="clear" w:color="auto" w:fill="auto"/>
            <w:noWrap/>
            <w:vAlign w:val="bottom"/>
            <w:hideMark/>
          </w:tcPr>
          <w:p w14:paraId="4B7A544C" w14:textId="3C345C6B" w:rsidR="003850F1" w:rsidRPr="00525654" w:rsidRDefault="003850F1" w:rsidP="00525654">
            <w:pPr>
              <w:keepLines/>
              <w:suppressAutoHyphens/>
              <w:jc w:val="right"/>
              <w:rPr>
                <w:rFonts w:ascii="Arial" w:hAnsi="Arial" w:cs="Arial"/>
                <w:sz w:val="18"/>
                <w:szCs w:val="18"/>
              </w:rPr>
            </w:pPr>
            <w:r w:rsidRPr="00525654">
              <w:rPr>
                <w:rFonts w:ascii="Arial" w:hAnsi="Arial" w:cs="Arial"/>
                <w:sz w:val="18"/>
                <w:szCs w:val="18"/>
              </w:rPr>
              <w:t>0</w:t>
            </w:r>
          </w:p>
        </w:tc>
        <w:tc>
          <w:tcPr>
            <w:tcW w:w="1332" w:type="dxa"/>
            <w:tcBorders>
              <w:top w:val="single" w:sz="8" w:space="0" w:color="auto"/>
              <w:left w:val="nil"/>
              <w:bottom w:val="nil"/>
              <w:right w:val="nil"/>
            </w:tcBorders>
            <w:shd w:val="clear" w:color="auto" w:fill="auto"/>
            <w:noWrap/>
            <w:vAlign w:val="bottom"/>
            <w:hideMark/>
          </w:tcPr>
          <w:p w14:paraId="2F00BD41" w14:textId="3FCA4DA9" w:rsidR="003850F1" w:rsidRPr="00525654" w:rsidRDefault="003850F1" w:rsidP="00525654">
            <w:pPr>
              <w:keepLines/>
              <w:suppressAutoHyphens/>
              <w:jc w:val="right"/>
              <w:rPr>
                <w:rFonts w:ascii="Arial" w:hAnsi="Arial" w:cs="Arial"/>
                <w:sz w:val="18"/>
                <w:szCs w:val="18"/>
              </w:rPr>
            </w:pPr>
            <w:r w:rsidRPr="00525654">
              <w:rPr>
                <w:rFonts w:ascii="Arial" w:hAnsi="Arial" w:cs="Arial"/>
                <w:sz w:val="18"/>
                <w:szCs w:val="18"/>
              </w:rPr>
              <w:t>209 557</w:t>
            </w:r>
          </w:p>
        </w:tc>
      </w:tr>
      <w:tr w:rsidR="003850F1" w:rsidRPr="00525654" w14:paraId="7DB28145" w14:textId="77777777" w:rsidTr="00525654">
        <w:trPr>
          <w:cantSplit/>
          <w:trHeight w:val="227"/>
        </w:trPr>
        <w:tc>
          <w:tcPr>
            <w:tcW w:w="3543" w:type="dxa"/>
            <w:tcBorders>
              <w:top w:val="nil"/>
              <w:left w:val="nil"/>
              <w:bottom w:val="nil"/>
              <w:right w:val="nil"/>
            </w:tcBorders>
            <w:shd w:val="clear" w:color="auto" w:fill="auto"/>
            <w:vAlign w:val="bottom"/>
            <w:hideMark/>
          </w:tcPr>
          <w:p w14:paraId="40A42D4A" w14:textId="4F122F99" w:rsidR="003850F1" w:rsidRPr="00525654" w:rsidRDefault="003850F1" w:rsidP="00525654">
            <w:pPr>
              <w:keepLines/>
              <w:suppressAutoHyphens/>
              <w:rPr>
                <w:rFonts w:ascii="Arial" w:hAnsi="Arial" w:cs="Arial"/>
                <w:i/>
                <w:iCs/>
                <w:color w:val="FF0000"/>
                <w:sz w:val="18"/>
                <w:szCs w:val="18"/>
              </w:rPr>
            </w:pPr>
            <w:r w:rsidRPr="00525654">
              <w:rPr>
                <w:rFonts w:ascii="Arial" w:hAnsi="Arial" w:cs="Arial"/>
                <w:i/>
                <w:iCs/>
                <w:sz w:val="18"/>
                <w:szCs w:val="18"/>
              </w:rPr>
              <w:t xml:space="preserve">Rezerva na nevyčerpanú dovolenku </w:t>
            </w:r>
          </w:p>
        </w:tc>
        <w:tc>
          <w:tcPr>
            <w:tcW w:w="1120" w:type="dxa"/>
            <w:tcBorders>
              <w:top w:val="nil"/>
              <w:left w:val="nil"/>
              <w:bottom w:val="nil"/>
              <w:right w:val="nil"/>
            </w:tcBorders>
            <w:shd w:val="clear" w:color="auto" w:fill="auto"/>
            <w:vAlign w:val="bottom"/>
            <w:hideMark/>
          </w:tcPr>
          <w:p w14:paraId="756A4F7D" w14:textId="07B8ED4F" w:rsidR="003850F1" w:rsidRPr="00525654" w:rsidRDefault="003850F1" w:rsidP="00525654">
            <w:pPr>
              <w:keepLines/>
              <w:suppressAutoHyphens/>
              <w:jc w:val="right"/>
              <w:rPr>
                <w:rFonts w:ascii="Arial" w:hAnsi="Arial" w:cs="Arial"/>
                <w:i/>
                <w:iCs/>
                <w:sz w:val="18"/>
                <w:szCs w:val="18"/>
              </w:rPr>
            </w:pPr>
            <w:r w:rsidRPr="00525654">
              <w:rPr>
                <w:rFonts w:ascii="Arial" w:hAnsi="Arial" w:cs="Arial"/>
                <w:i/>
                <w:iCs/>
                <w:sz w:val="18"/>
                <w:szCs w:val="18"/>
              </w:rPr>
              <w:t>170 165</w:t>
            </w:r>
          </w:p>
        </w:tc>
        <w:tc>
          <w:tcPr>
            <w:tcW w:w="1120" w:type="dxa"/>
            <w:tcBorders>
              <w:top w:val="nil"/>
              <w:left w:val="nil"/>
              <w:bottom w:val="nil"/>
              <w:right w:val="nil"/>
            </w:tcBorders>
            <w:shd w:val="clear" w:color="auto" w:fill="auto"/>
            <w:vAlign w:val="bottom"/>
            <w:hideMark/>
          </w:tcPr>
          <w:p w14:paraId="0A7865ED" w14:textId="5C749251" w:rsidR="003850F1" w:rsidRPr="00525654" w:rsidRDefault="003850F1" w:rsidP="00525654">
            <w:pPr>
              <w:keepLines/>
              <w:suppressAutoHyphens/>
              <w:jc w:val="right"/>
              <w:rPr>
                <w:rFonts w:ascii="Arial" w:hAnsi="Arial" w:cs="Arial"/>
                <w:i/>
                <w:iCs/>
                <w:sz w:val="18"/>
                <w:szCs w:val="18"/>
              </w:rPr>
            </w:pPr>
            <w:r w:rsidRPr="00525654">
              <w:rPr>
                <w:rFonts w:ascii="Arial" w:hAnsi="Arial" w:cs="Arial"/>
                <w:i/>
                <w:iCs/>
                <w:sz w:val="18"/>
                <w:szCs w:val="18"/>
              </w:rPr>
              <w:t>209 557</w:t>
            </w:r>
          </w:p>
        </w:tc>
        <w:tc>
          <w:tcPr>
            <w:tcW w:w="1120" w:type="dxa"/>
            <w:tcBorders>
              <w:top w:val="nil"/>
              <w:left w:val="nil"/>
              <w:bottom w:val="nil"/>
              <w:right w:val="nil"/>
            </w:tcBorders>
            <w:shd w:val="clear" w:color="auto" w:fill="auto"/>
            <w:vAlign w:val="bottom"/>
            <w:hideMark/>
          </w:tcPr>
          <w:p w14:paraId="47EADDC9" w14:textId="7F1E041D" w:rsidR="003850F1" w:rsidRPr="00525654" w:rsidRDefault="003850F1" w:rsidP="00525654">
            <w:pPr>
              <w:keepLines/>
              <w:suppressAutoHyphens/>
              <w:jc w:val="right"/>
              <w:rPr>
                <w:rFonts w:ascii="Arial" w:hAnsi="Arial" w:cs="Arial"/>
                <w:i/>
                <w:iCs/>
                <w:sz w:val="18"/>
                <w:szCs w:val="18"/>
              </w:rPr>
            </w:pPr>
            <w:r w:rsidRPr="00525654">
              <w:rPr>
                <w:rFonts w:ascii="Arial" w:hAnsi="Arial" w:cs="Arial"/>
                <w:i/>
                <w:iCs/>
                <w:sz w:val="18"/>
                <w:szCs w:val="18"/>
              </w:rPr>
              <w:t>170 165</w:t>
            </w:r>
          </w:p>
        </w:tc>
        <w:tc>
          <w:tcPr>
            <w:tcW w:w="1120" w:type="dxa"/>
            <w:tcBorders>
              <w:top w:val="nil"/>
              <w:left w:val="nil"/>
              <w:bottom w:val="nil"/>
              <w:right w:val="nil"/>
            </w:tcBorders>
            <w:shd w:val="clear" w:color="auto" w:fill="auto"/>
            <w:vAlign w:val="bottom"/>
            <w:hideMark/>
          </w:tcPr>
          <w:p w14:paraId="184B33B3" w14:textId="77777777" w:rsidR="003850F1" w:rsidRPr="00525654" w:rsidRDefault="003850F1" w:rsidP="00525654">
            <w:pPr>
              <w:keepLines/>
              <w:suppressAutoHyphens/>
              <w:jc w:val="right"/>
              <w:rPr>
                <w:rFonts w:ascii="Arial" w:hAnsi="Arial" w:cs="Arial"/>
                <w:i/>
                <w:iCs/>
                <w:sz w:val="18"/>
                <w:szCs w:val="18"/>
              </w:rPr>
            </w:pPr>
            <w:r w:rsidRPr="00525654">
              <w:rPr>
                <w:rFonts w:ascii="Arial" w:hAnsi="Arial" w:cs="Arial"/>
                <w:i/>
                <w:iCs/>
                <w:sz w:val="18"/>
                <w:szCs w:val="18"/>
              </w:rPr>
              <w:t>0</w:t>
            </w:r>
          </w:p>
        </w:tc>
        <w:tc>
          <w:tcPr>
            <w:tcW w:w="1332" w:type="dxa"/>
            <w:tcBorders>
              <w:top w:val="nil"/>
              <w:left w:val="nil"/>
              <w:bottom w:val="nil"/>
              <w:right w:val="nil"/>
            </w:tcBorders>
            <w:shd w:val="clear" w:color="auto" w:fill="auto"/>
            <w:vAlign w:val="bottom"/>
            <w:hideMark/>
          </w:tcPr>
          <w:p w14:paraId="180B1F0A" w14:textId="3D90D2CF" w:rsidR="003850F1" w:rsidRPr="00525654" w:rsidRDefault="003850F1" w:rsidP="00525654">
            <w:pPr>
              <w:keepLines/>
              <w:suppressAutoHyphens/>
              <w:jc w:val="right"/>
              <w:rPr>
                <w:rFonts w:ascii="Arial" w:hAnsi="Arial" w:cs="Arial"/>
                <w:i/>
                <w:iCs/>
                <w:sz w:val="18"/>
                <w:szCs w:val="18"/>
              </w:rPr>
            </w:pPr>
            <w:r w:rsidRPr="00525654">
              <w:rPr>
                <w:rFonts w:ascii="Arial" w:hAnsi="Arial" w:cs="Arial"/>
                <w:i/>
                <w:iCs/>
                <w:sz w:val="18"/>
                <w:szCs w:val="18"/>
              </w:rPr>
              <w:t>209 557</w:t>
            </w:r>
          </w:p>
        </w:tc>
      </w:tr>
      <w:tr w:rsidR="003850F1" w:rsidRPr="00525654" w14:paraId="13F52C12" w14:textId="77777777" w:rsidTr="00525654">
        <w:trPr>
          <w:cantSplit/>
          <w:trHeight w:val="227"/>
        </w:trPr>
        <w:tc>
          <w:tcPr>
            <w:tcW w:w="3543" w:type="dxa"/>
            <w:tcBorders>
              <w:top w:val="nil"/>
              <w:left w:val="nil"/>
              <w:bottom w:val="nil"/>
              <w:right w:val="nil"/>
            </w:tcBorders>
            <w:shd w:val="clear" w:color="auto" w:fill="auto"/>
            <w:vAlign w:val="bottom"/>
            <w:hideMark/>
          </w:tcPr>
          <w:p w14:paraId="2BD12C11" w14:textId="77777777" w:rsidR="003850F1" w:rsidRPr="00525654" w:rsidRDefault="003850F1" w:rsidP="00525654">
            <w:pPr>
              <w:keepLines/>
              <w:suppressAutoHyphens/>
              <w:rPr>
                <w:rFonts w:ascii="Arial" w:hAnsi="Arial" w:cs="Arial"/>
                <w:sz w:val="18"/>
                <w:szCs w:val="18"/>
              </w:rPr>
            </w:pPr>
            <w:r w:rsidRPr="00525654">
              <w:rPr>
                <w:rFonts w:ascii="Arial" w:hAnsi="Arial" w:cs="Arial"/>
                <w:sz w:val="18"/>
                <w:szCs w:val="18"/>
              </w:rPr>
              <w:t>Ostatné krátkodobé rezervy, z toho:</w:t>
            </w:r>
          </w:p>
        </w:tc>
        <w:tc>
          <w:tcPr>
            <w:tcW w:w="1120" w:type="dxa"/>
            <w:tcBorders>
              <w:top w:val="nil"/>
              <w:left w:val="nil"/>
              <w:bottom w:val="nil"/>
              <w:right w:val="nil"/>
            </w:tcBorders>
            <w:shd w:val="clear" w:color="auto" w:fill="auto"/>
            <w:noWrap/>
            <w:vAlign w:val="bottom"/>
            <w:hideMark/>
          </w:tcPr>
          <w:p w14:paraId="1294501C" w14:textId="77F415DA" w:rsidR="003850F1" w:rsidRPr="00525654" w:rsidRDefault="003850F1" w:rsidP="00525654">
            <w:pPr>
              <w:keepLines/>
              <w:suppressAutoHyphens/>
              <w:jc w:val="right"/>
              <w:rPr>
                <w:rFonts w:ascii="Arial" w:hAnsi="Arial" w:cs="Arial"/>
                <w:sz w:val="18"/>
                <w:szCs w:val="18"/>
              </w:rPr>
            </w:pPr>
            <w:r w:rsidRPr="00525654">
              <w:rPr>
                <w:rFonts w:ascii="Arial" w:hAnsi="Arial" w:cs="Arial"/>
                <w:sz w:val="18"/>
                <w:szCs w:val="18"/>
              </w:rPr>
              <w:t>528 105</w:t>
            </w:r>
          </w:p>
        </w:tc>
        <w:tc>
          <w:tcPr>
            <w:tcW w:w="1120" w:type="dxa"/>
            <w:tcBorders>
              <w:top w:val="nil"/>
              <w:left w:val="nil"/>
              <w:bottom w:val="nil"/>
              <w:right w:val="nil"/>
            </w:tcBorders>
            <w:shd w:val="clear" w:color="auto" w:fill="auto"/>
            <w:noWrap/>
            <w:vAlign w:val="bottom"/>
            <w:hideMark/>
          </w:tcPr>
          <w:p w14:paraId="5ED20408" w14:textId="69F75769" w:rsidR="003850F1" w:rsidRPr="00525654" w:rsidRDefault="003850F1" w:rsidP="00525654">
            <w:pPr>
              <w:keepLines/>
              <w:suppressAutoHyphens/>
              <w:jc w:val="right"/>
              <w:rPr>
                <w:rFonts w:ascii="Arial" w:hAnsi="Arial" w:cs="Arial"/>
                <w:sz w:val="18"/>
                <w:szCs w:val="18"/>
              </w:rPr>
            </w:pPr>
            <w:r w:rsidRPr="00525654">
              <w:rPr>
                <w:rFonts w:ascii="Arial" w:hAnsi="Arial" w:cs="Arial"/>
                <w:sz w:val="18"/>
                <w:szCs w:val="18"/>
              </w:rPr>
              <w:t>861 457</w:t>
            </w:r>
          </w:p>
        </w:tc>
        <w:tc>
          <w:tcPr>
            <w:tcW w:w="1120" w:type="dxa"/>
            <w:tcBorders>
              <w:top w:val="nil"/>
              <w:left w:val="nil"/>
              <w:bottom w:val="nil"/>
              <w:right w:val="nil"/>
            </w:tcBorders>
            <w:shd w:val="clear" w:color="auto" w:fill="auto"/>
            <w:noWrap/>
            <w:vAlign w:val="bottom"/>
            <w:hideMark/>
          </w:tcPr>
          <w:p w14:paraId="39F19A26" w14:textId="50E143DD" w:rsidR="003850F1" w:rsidRPr="00525654" w:rsidRDefault="003850F1" w:rsidP="00525654">
            <w:pPr>
              <w:keepLines/>
              <w:suppressAutoHyphens/>
              <w:jc w:val="right"/>
              <w:rPr>
                <w:rFonts w:ascii="Arial" w:hAnsi="Arial" w:cs="Arial"/>
                <w:sz w:val="18"/>
                <w:szCs w:val="18"/>
              </w:rPr>
            </w:pPr>
            <w:r w:rsidRPr="00525654">
              <w:rPr>
                <w:rFonts w:ascii="Arial" w:hAnsi="Arial" w:cs="Arial"/>
                <w:sz w:val="18"/>
                <w:szCs w:val="18"/>
              </w:rPr>
              <w:t>528 105</w:t>
            </w:r>
          </w:p>
        </w:tc>
        <w:tc>
          <w:tcPr>
            <w:tcW w:w="1120" w:type="dxa"/>
            <w:tcBorders>
              <w:top w:val="nil"/>
              <w:left w:val="nil"/>
              <w:bottom w:val="nil"/>
              <w:right w:val="nil"/>
            </w:tcBorders>
            <w:shd w:val="clear" w:color="auto" w:fill="auto"/>
            <w:noWrap/>
            <w:vAlign w:val="bottom"/>
            <w:hideMark/>
          </w:tcPr>
          <w:p w14:paraId="04B36539" w14:textId="77777777" w:rsidR="003850F1" w:rsidRPr="00525654" w:rsidRDefault="003850F1" w:rsidP="00525654">
            <w:pPr>
              <w:keepLines/>
              <w:suppressAutoHyphens/>
              <w:jc w:val="right"/>
              <w:rPr>
                <w:rFonts w:ascii="Arial" w:hAnsi="Arial" w:cs="Arial"/>
                <w:sz w:val="18"/>
                <w:szCs w:val="18"/>
              </w:rPr>
            </w:pPr>
            <w:r w:rsidRPr="00525654">
              <w:rPr>
                <w:rFonts w:ascii="Arial" w:hAnsi="Arial" w:cs="Arial"/>
                <w:sz w:val="18"/>
                <w:szCs w:val="18"/>
              </w:rPr>
              <w:t>0</w:t>
            </w:r>
          </w:p>
        </w:tc>
        <w:tc>
          <w:tcPr>
            <w:tcW w:w="1332" w:type="dxa"/>
            <w:tcBorders>
              <w:top w:val="nil"/>
              <w:left w:val="nil"/>
              <w:bottom w:val="nil"/>
              <w:right w:val="nil"/>
            </w:tcBorders>
            <w:shd w:val="clear" w:color="auto" w:fill="auto"/>
            <w:noWrap/>
            <w:vAlign w:val="bottom"/>
            <w:hideMark/>
          </w:tcPr>
          <w:p w14:paraId="713EDEC5" w14:textId="6CF564A0" w:rsidR="003850F1" w:rsidRPr="00525654" w:rsidRDefault="003850F1" w:rsidP="00525654">
            <w:pPr>
              <w:keepLines/>
              <w:suppressAutoHyphens/>
              <w:jc w:val="right"/>
              <w:rPr>
                <w:rFonts w:ascii="Arial" w:hAnsi="Arial" w:cs="Arial"/>
                <w:sz w:val="18"/>
                <w:szCs w:val="18"/>
              </w:rPr>
            </w:pPr>
            <w:r w:rsidRPr="00525654">
              <w:rPr>
                <w:rFonts w:ascii="Arial" w:hAnsi="Arial" w:cs="Arial"/>
                <w:sz w:val="18"/>
                <w:szCs w:val="18"/>
              </w:rPr>
              <w:t>861 457</w:t>
            </w:r>
          </w:p>
        </w:tc>
      </w:tr>
      <w:tr w:rsidR="003850F1" w:rsidRPr="00525654" w14:paraId="3C620EE1" w14:textId="77777777" w:rsidTr="00525654">
        <w:trPr>
          <w:cantSplit/>
          <w:trHeight w:val="227"/>
        </w:trPr>
        <w:tc>
          <w:tcPr>
            <w:tcW w:w="3543" w:type="dxa"/>
            <w:tcBorders>
              <w:top w:val="nil"/>
              <w:left w:val="nil"/>
              <w:bottom w:val="nil"/>
              <w:right w:val="nil"/>
            </w:tcBorders>
            <w:shd w:val="clear" w:color="auto" w:fill="auto"/>
            <w:vAlign w:val="bottom"/>
            <w:hideMark/>
          </w:tcPr>
          <w:p w14:paraId="3FA875CC" w14:textId="1D224B2F" w:rsidR="003850F1" w:rsidRPr="00525654" w:rsidRDefault="003850F1" w:rsidP="00525654">
            <w:pPr>
              <w:keepLines/>
              <w:suppressAutoHyphens/>
              <w:rPr>
                <w:rFonts w:ascii="Arial" w:hAnsi="Arial" w:cs="Arial"/>
                <w:i/>
                <w:iCs/>
                <w:color w:val="FF0000"/>
                <w:sz w:val="18"/>
                <w:szCs w:val="18"/>
              </w:rPr>
            </w:pPr>
            <w:r w:rsidRPr="00525654">
              <w:rPr>
                <w:rFonts w:ascii="Arial" w:hAnsi="Arial" w:cs="Arial"/>
                <w:i/>
                <w:iCs/>
                <w:sz w:val="18"/>
                <w:szCs w:val="18"/>
              </w:rPr>
              <w:t>Rezerva na</w:t>
            </w:r>
            <w:r w:rsidRPr="00525654">
              <w:rPr>
                <w:rFonts w:ascii="Arial" w:hAnsi="Arial" w:cs="Arial"/>
                <w:sz w:val="18"/>
              </w:rPr>
              <w:t xml:space="preserve"> </w:t>
            </w:r>
            <w:r w:rsidRPr="00525654">
              <w:rPr>
                <w:rFonts w:ascii="Arial" w:hAnsi="Arial" w:cs="Arial"/>
                <w:i/>
                <w:iCs/>
                <w:sz w:val="18"/>
                <w:szCs w:val="18"/>
              </w:rPr>
              <w:t>ročný bonus zamestnancov</w:t>
            </w:r>
            <w:r w:rsidRPr="00525654" w:rsidDel="006D66D9">
              <w:rPr>
                <w:rFonts w:ascii="Arial" w:hAnsi="Arial" w:cs="Arial"/>
                <w:i/>
                <w:iCs/>
                <w:sz w:val="18"/>
                <w:szCs w:val="18"/>
              </w:rPr>
              <w:t xml:space="preserve"> </w:t>
            </w:r>
          </w:p>
        </w:tc>
        <w:tc>
          <w:tcPr>
            <w:tcW w:w="1120" w:type="dxa"/>
            <w:tcBorders>
              <w:top w:val="nil"/>
              <w:left w:val="nil"/>
              <w:bottom w:val="nil"/>
              <w:right w:val="nil"/>
            </w:tcBorders>
            <w:shd w:val="clear" w:color="auto" w:fill="auto"/>
            <w:vAlign w:val="bottom"/>
            <w:hideMark/>
          </w:tcPr>
          <w:p w14:paraId="3CBBE2FC" w14:textId="47AB03B2" w:rsidR="003850F1" w:rsidRPr="00525654" w:rsidRDefault="003850F1" w:rsidP="00525654">
            <w:pPr>
              <w:keepLines/>
              <w:suppressAutoHyphens/>
              <w:jc w:val="right"/>
              <w:rPr>
                <w:rFonts w:ascii="Arial" w:hAnsi="Arial" w:cs="Arial"/>
                <w:i/>
                <w:iCs/>
                <w:sz w:val="18"/>
                <w:szCs w:val="18"/>
              </w:rPr>
            </w:pPr>
            <w:r w:rsidRPr="00525654">
              <w:rPr>
                <w:rFonts w:ascii="Arial" w:hAnsi="Arial" w:cs="Arial"/>
                <w:i/>
                <w:iCs/>
                <w:sz w:val="18"/>
                <w:szCs w:val="18"/>
              </w:rPr>
              <w:t>528 105</w:t>
            </w:r>
          </w:p>
        </w:tc>
        <w:tc>
          <w:tcPr>
            <w:tcW w:w="1120" w:type="dxa"/>
            <w:tcBorders>
              <w:top w:val="nil"/>
              <w:left w:val="nil"/>
              <w:bottom w:val="nil"/>
              <w:right w:val="nil"/>
            </w:tcBorders>
            <w:shd w:val="clear" w:color="auto" w:fill="auto"/>
            <w:vAlign w:val="bottom"/>
            <w:hideMark/>
          </w:tcPr>
          <w:p w14:paraId="0EFFA927" w14:textId="06B9914B" w:rsidR="003850F1" w:rsidRPr="00525654" w:rsidRDefault="003850F1" w:rsidP="00525654">
            <w:pPr>
              <w:keepLines/>
              <w:suppressAutoHyphens/>
              <w:jc w:val="right"/>
              <w:rPr>
                <w:rFonts w:ascii="Arial" w:hAnsi="Arial" w:cs="Arial"/>
                <w:i/>
                <w:iCs/>
                <w:sz w:val="18"/>
                <w:szCs w:val="18"/>
              </w:rPr>
            </w:pPr>
            <w:r w:rsidRPr="00525654">
              <w:rPr>
                <w:rFonts w:ascii="Arial" w:hAnsi="Arial" w:cs="Arial"/>
                <w:i/>
                <w:iCs/>
                <w:sz w:val="18"/>
                <w:szCs w:val="18"/>
              </w:rPr>
              <w:t>861 457</w:t>
            </w:r>
          </w:p>
        </w:tc>
        <w:tc>
          <w:tcPr>
            <w:tcW w:w="1120" w:type="dxa"/>
            <w:tcBorders>
              <w:top w:val="nil"/>
              <w:left w:val="nil"/>
              <w:bottom w:val="nil"/>
              <w:right w:val="nil"/>
            </w:tcBorders>
            <w:shd w:val="clear" w:color="auto" w:fill="auto"/>
            <w:vAlign w:val="bottom"/>
            <w:hideMark/>
          </w:tcPr>
          <w:p w14:paraId="0108FB36" w14:textId="1807A49E" w:rsidR="003850F1" w:rsidRPr="00525654" w:rsidRDefault="003850F1" w:rsidP="00525654">
            <w:pPr>
              <w:keepLines/>
              <w:suppressAutoHyphens/>
              <w:jc w:val="right"/>
              <w:rPr>
                <w:rFonts w:ascii="Arial" w:hAnsi="Arial" w:cs="Arial"/>
                <w:i/>
                <w:iCs/>
                <w:sz w:val="18"/>
                <w:szCs w:val="18"/>
              </w:rPr>
            </w:pPr>
            <w:r w:rsidRPr="00525654">
              <w:rPr>
                <w:rFonts w:ascii="Arial" w:hAnsi="Arial" w:cs="Arial"/>
                <w:i/>
                <w:iCs/>
                <w:sz w:val="18"/>
                <w:szCs w:val="18"/>
              </w:rPr>
              <w:t>528 105</w:t>
            </w:r>
          </w:p>
        </w:tc>
        <w:tc>
          <w:tcPr>
            <w:tcW w:w="1120" w:type="dxa"/>
            <w:tcBorders>
              <w:top w:val="nil"/>
              <w:left w:val="nil"/>
              <w:bottom w:val="nil"/>
              <w:right w:val="nil"/>
            </w:tcBorders>
            <w:shd w:val="clear" w:color="auto" w:fill="auto"/>
            <w:vAlign w:val="bottom"/>
            <w:hideMark/>
          </w:tcPr>
          <w:p w14:paraId="509A0961" w14:textId="77777777" w:rsidR="003850F1" w:rsidRPr="00525654" w:rsidRDefault="003850F1" w:rsidP="00525654">
            <w:pPr>
              <w:keepLines/>
              <w:suppressAutoHyphens/>
              <w:jc w:val="right"/>
              <w:rPr>
                <w:rFonts w:ascii="Arial" w:hAnsi="Arial" w:cs="Arial"/>
                <w:i/>
                <w:iCs/>
                <w:sz w:val="18"/>
                <w:szCs w:val="18"/>
              </w:rPr>
            </w:pPr>
            <w:r w:rsidRPr="00525654">
              <w:rPr>
                <w:rFonts w:ascii="Arial" w:hAnsi="Arial" w:cs="Arial"/>
                <w:i/>
                <w:iCs/>
                <w:sz w:val="18"/>
                <w:szCs w:val="18"/>
              </w:rPr>
              <w:t>0</w:t>
            </w:r>
          </w:p>
        </w:tc>
        <w:tc>
          <w:tcPr>
            <w:tcW w:w="1332" w:type="dxa"/>
            <w:tcBorders>
              <w:top w:val="nil"/>
              <w:left w:val="nil"/>
              <w:bottom w:val="nil"/>
              <w:right w:val="nil"/>
            </w:tcBorders>
            <w:shd w:val="clear" w:color="auto" w:fill="auto"/>
            <w:vAlign w:val="bottom"/>
            <w:hideMark/>
          </w:tcPr>
          <w:p w14:paraId="4066A202" w14:textId="784307FA" w:rsidR="003850F1" w:rsidRPr="00525654" w:rsidRDefault="003850F1" w:rsidP="00525654">
            <w:pPr>
              <w:keepLines/>
              <w:suppressAutoHyphens/>
              <w:jc w:val="right"/>
              <w:rPr>
                <w:rFonts w:ascii="Arial" w:hAnsi="Arial" w:cs="Arial"/>
                <w:i/>
                <w:iCs/>
                <w:sz w:val="18"/>
                <w:szCs w:val="18"/>
              </w:rPr>
            </w:pPr>
            <w:r w:rsidRPr="00525654">
              <w:rPr>
                <w:rFonts w:ascii="Arial" w:hAnsi="Arial" w:cs="Arial"/>
                <w:i/>
                <w:iCs/>
                <w:sz w:val="18"/>
                <w:szCs w:val="18"/>
              </w:rPr>
              <w:t>861 457</w:t>
            </w:r>
          </w:p>
        </w:tc>
      </w:tr>
      <w:tr w:rsidR="003850F1" w:rsidRPr="00525654" w14:paraId="408C104A" w14:textId="77777777" w:rsidTr="00525654">
        <w:trPr>
          <w:cantSplit/>
          <w:trHeight w:val="227"/>
        </w:trPr>
        <w:tc>
          <w:tcPr>
            <w:tcW w:w="3543" w:type="dxa"/>
            <w:tcBorders>
              <w:top w:val="nil"/>
              <w:left w:val="nil"/>
              <w:bottom w:val="nil"/>
              <w:right w:val="nil"/>
            </w:tcBorders>
            <w:shd w:val="clear" w:color="auto" w:fill="auto"/>
            <w:vAlign w:val="bottom"/>
            <w:hideMark/>
          </w:tcPr>
          <w:p w14:paraId="3DA36930" w14:textId="77777777" w:rsidR="003850F1" w:rsidRPr="00525654" w:rsidRDefault="003850F1" w:rsidP="00525654">
            <w:pPr>
              <w:keepLines/>
              <w:suppressAutoHyphens/>
              <w:rPr>
                <w:rFonts w:ascii="Arial" w:hAnsi="Arial" w:cs="Arial"/>
                <w:b/>
                <w:bCs/>
                <w:sz w:val="18"/>
                <w:szCs w:val="18"/>
              </w:rPr>
            </w:pPr>
            <w:r w:rsidRPr="00525654">
              <w:rPr>
                <w:rFonts w:ascii="Arial" w:hAnsi="Arial" w:cs="Arial"/>
                <w:b/>
                <w:bCs/>
                <w:sz w:val="18"/>
                <w:szCs w:val="18"/>
              </w:rPr>
              <w:t>Rezervy spolu</w:t>
            </w:r>
          </w:p>
        </w:tc>
        <w:tc>
          <w:tcPr>
            <w:tcW w:w="1120" w:type="dxa"/>
            <w:tcBorders>
              <w:top w:val="single" w:sz="4" w:space="0" w:color="auto"/>
              <w:left w:val="nil"/>
              <w:bottom w:val="double" w:sz="6" w:space="0" w:color="auto"/>
              <w:right w:val="nil"/>
            </w:tcBorders>
            <w:shd w:val="clear" w:color="auto" w:fill="auto"/>
            <w:noWrap/>
            <w:vAlign w:val="bottom"/>
            <w:hideMark/>
          </w:tcPr>
          <w:p w14:paraId="4107306D" w14:textId="3E960612" w:rsidR="003850F1" w:rsidRPr="00525654" w:rsidRDefault="003850F1" w:rsidP="00525654">
            <w:pPr>
              <w:keepLines/>
              <w:suppressAutoHyphens/>
              <w:jc w:val="right"/>
              <w:rPr>
                <w:rFonts w:ascii="Arial" w:hAnsi="Arial" w:cs="Arial"/>
                <w:b/>
                <w:bCs/>
                <w:sz w:val="18"/>
                <w:szCs w:val="18"/>
              </w:rPr>
            </w:pPr>
            <w:r w:rsidRPr="00525654">
              <w:rPr>
                <w:rFonts w:ascii="Arial" w:hAnsi="Arial" w:cs="Arial"/>
                <w:b/>
                <w:bCs/>
                <w:sz w:val="18"/>
                <w:szCs w:val="18"/>
              </w:rPr>
              <w:t>698 270</w:t>
            </w:r>
          </w:p>
        </w:tc>
        <w:tc>
          <w:tcPr>
            <w:tcW w:w="1120" w:type="dxa"/>
            <w:tcBorders>
              <w:top w:val="single" w:sz="4" w:space="0" w:color="auto"/>
              <w:left w:val="nil"/>
              <w:bottom w:val="double" w:sz="6" w:space="0" w:color="auto"/>
              <w:right w:val="nil"/>
            </w:tcBorders>
            <w:shd w:val="clear" w:color="auto" w:fill="auto"/>
            <w:noWrap/>
            <w:vAlign w:val="bottom"/>
            <w:hideMark/>
          </w:tcPr>
          <w:p w14:paraId="4BD9A535" w14:textId="1C73AAF2" w:rsidR="003850F1" w:rsidRPr="00525654" w:rsidRDefault="003850F1" w:rsidP="00525654">
            <w:pPr>
              <w:keepLines/>
              <w:suppressAutoHyphens/>
              <w:jc w:val="right"/>
              <w:rPr>
                <w:rFonts w:ascii="Arial" w:hAnsi="Arial" w:cs="Arial"/>
                <w:b/>
                <w:bCs/>
                <w:sz w:val="18"/>
                <w:szCs w:val="18"/>
              </w:rPr>
            </w:pPr>
            <w:r w:rsidRPr="00525654">
              <w:rPr>
                <w:rFonts w:ascii="Arial" w:hAnsi="Arial" w:cs="Arial"/>
                <w:b/>
                <w:bCs/>
                <w:sz w:val="18"/>
                <w:szCs w:val="18"/>
              </w:rPr>
              <w:t>1 071 014</w:t>
            </w:r>
          </w:p>
        </w:tc>
        <w:tc>
          <w:tcPr>
            <w:tcW w:w="1120" w:type="dxa"/>
            <w:tcBorders>
              <w:top w:val="single" w:sz="4" w:space="0" w:color="auto"/>
              <w:left w:val="nil"/>
              <w:bottom w:val="double" w:sz="6" w:space="0" w:color="auto"/>
              <w:right w:val="nil"/>
            </w:tcBorders>
            <w:shd w:val="clear" w:color="auto" w:fill="auto"/>
            <w:noWrap/>
            <w:vAlign w:val="bottom"/>
            <w:hideMark/>
          </w:tcPr>
          <w:p w14:paraId="77A3B366" w14:textId="1C71C78E" w:rsidR="003850F1" w:rsidRPr="00525654" w:rsidRDefault="003850F1" w:rsidP="00525654">
            <w:pPr>
              <w:keepLines/>
              <w:suppressAutoHyphens/>
              <w:jc w:val="right"/>
              <w:rPr>
                <w:rFonts w:ascii="Arial" w:hAnsi="Arial" w:cs="Arial"/>
                <w:b/>
                <w:bCs/>
                <w:sz w:val="18"/>
                <w:szCs w:val="18"/>
              </w:rPr>
            </w:pPr>
            <w:r w:rsidRPr="00525654">
              <w:rPr>
                <w:rFonts w:ascii="Arial" w:hAnsi="Arial" w:cs="Arial"/>
                <w:b/>
                <w:bCs/>
                <w:sz w:val="18"/>
                <w:szCs w:val="18"/>
              </w:rPr>
              <w:t>698 270</w:t>
            </w:r>
          </w:p>
        </w:tc>
        <w:tc>
          <w:tcPr>
            <w:tcW w:w="1120" w:type="dxa"/>
            <w:tcBorders>
              <w:top w:val="single" w:sz="4" w:space="0" w:color="auto"/>
              <w:left w:val="nil"/>
              <w:bottom w:val="double" w:sz="6" w:space="0" w:color="auto"/>
              <w:right w:val="nil"/>
            </w:tcBorders>
            <w:shd w:val="clear" w:color="auto" w:fill="auto"/>
            <w:noWrap/>
            <w:vAlign w:val="bottom"/>
            <w:hideMark/>
          </w:tcPr>
          <w:p w14:paraId="5E264564" w14:textId="77777777" w:rsidR="003850F1" w:rsidRPr="00525654" w:rsidRDefault="003850F1"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332" w:type="dxa"/>
            <w:tcBorders>
              <w:top w:val="single" w:sz="4" w:space="0" w:color="auto"/>
              <w:left w:val="nil"/>
              <w:bottom w:val="double" w:sz="6" w:space="0" w:color="auto"/>
              <w:right w:val="nil"/>
            </w:tcBorders>
            <w:shd w:val="clear" w:color="auto" w:fill="auto"/>
            <w:noWrap/>
            <w:vAlign w:val="bottom"/>
            <w:hideMark/>
          </w:tcPr>
          <w:p w14:paraId="7D40F88C" w14:textId="54014A8E" w:rsidR="003850F1" w:rsidRPr="00525654" w:rsidRDefault="003850F1" w:rsidP="00525654">
            <w:pPr>
              <w:keepLines/>
              <w:suppressAutoHyphens/>
              <w:jc w:val="right"/>
              <w:rPr>
                <w:rFonts w:ascii="Arial" w:hAnsi="Arial" w:cs="Arial"/>
                <w:b/>
                <w:bCs/>
                <w:sz w:val="18"/>
                <w:szCs w:val="18"/>
              </w:rPr>
            </w:pPr>
            <w:r w:rsidRPr="00525654">
              <w:rPr>
                <w:rFonts w:ascii="Arial" w:hAnsi="Arial" w:cs="Arial"/>
                <w:b/>
                <w:bCs/>
                <w:sz w:val="18"/>
                <w:szCs w:val="18"/>
              </w:rPr>
              <w:t>1 071 014</w:t>
            </w:r>
          </w:p>
        </w:tc>
      </w:tr>
    </w:tbl>
    <w:p w14:paraId="2365692E" w14:textId="28E3DED1" w:rsidR="00A729BB" w:rsidRPr="009133FE" w:rsidRDefault="00A729BB" w:rsidP="00525654">
      <w:pPr>
        <w:pStyle w:val="odstavec"/>
        <w:keepLines/>
        <w:suppressAutoHyphens/>
        <w:ind w:left="425"/>
        <w:rPr>
          <w:highlight w:val="yellow"/>
        </w:rPr>
      </w:pPr>
    </w:p>
    <w:bookmarkEnd w:id="27"/>
    <w:p w14:paraId="11A3A2E0" w14:textId="77777777" w:rsidR="00886DC2" w:rsidRPr="009133FE" w:rsidRDefault="00886DC2" w:rsidP="00525654">
      <w:pPr>
        <w:pStyle w:val="odstavec"/>
        <w:keepLines/>
        <w:suppressAutoHyphens/>
        <w:ind w:left="425"/>
      </w:pPr>
    </w:p>
    <w:p w14:paraId="56E720E0" w14:textId="00BB696B" w:rsidR="007972C6" w:rsidRPr="009133FE" w:rsidRDefault="007972C6" w:rsidP="00525654">
      <w:pPr>
        <w:pStyle w:val="odstavec"/>
        <w:keepLines/>
        <w:suppressAutoHyphens/>
        <w:ind w:left="425"/>
      </w:pPr>
      <w:r w:rsidRPr="009133FE">
        <w:t>Informácie za predchádzajúce účtovné obdobie sú uvedené v nasledujúcej tabuľke:</w:t>
      </w:r>
    </w:p>
    <w:p w14:paraId="06C2E814" w14:textId="75CB7CE9" w:rsidR="00BF5442" w:rsidRPr="009133FE" w:rsidRDefault="00BF5442" w:rsidP="00525654">
      <w:pPr>
        <w:pStyle w:val="odstavec"/>
        <w:keepLines/>
        <w:suppressAutoHyphens/>
        <w:ind w:left="425"/>
      </w:pPr>
      <w:bookmarkStart w:id="28" w:name="FWT_T25b"/>
    </w:p>
    <w:tbl>
      <w:tblPr>
        <w:tblW w:w="9212" w:type="dxa"/>
        <w:tblInd w:w="425" w:type="dxa"/>
        <w:tblLayout w:type="fixed"/>
        <w:tblCellMar>
          <w:left w:w="28" w:type="dxa"/>
          <w:right w:w="28" w:type="dxa"/>
        </w:tblCellMar>
        <w:tblLook w:val="04A0" w:firstRow="1" w:lastRow="0" w:firstColumn="1" w:lastColumn="0" w:noHBand="0" w:noVBand="1"/>
      </w:tblPr>
      <w:tblGrid>
        <w:gridCol w:w="3488"/>
        <w:gridCol w:w="1103"/>
        <w:gridCol w:w="1103"/>
        <w:gridCol w:w="1103"/>
        <w:gridCol w:w="1103"/>
        <w:gridCol w:w="1312"/>
      </w:tblGrid>
      <w:tr w:rsidR="00886DC2" w:rsidRPr="00525654" w14:paraId="27480A56" w14:textId="77777777" w:rsidTr="00525654">
        <w:trPr>
          <w:cantSplit/>
          <w:trHeight w:val="227"/>
        </w:trPr>
        <w:tc>
          <w:tcPr>
            <w:tcW w:w="3543" w:type="dxa"/>
            <w:tcBorders>
              <w:top w:val="nil"/>
              <w:left w:val="nil"/>
              <w:bottom w:val="single" w:sz="4" w:space="0" w:color="auto"/>
              <w:right w:val="nil"/>
            </w:tcBorders>
            <w:shd w:val="clear" w:color="auto" w:fill="auto"/>
            <w:vAlign w:val="bottom"/>
            <w:hideMark/>
          </w:tcPr>
          <w:p w14:paraId="7DAB5F32" w14:textId="77777777" w:rsidR="00886DC2" w:rsidRPr="00525654" w:rsidRDefault="00886DC2" w:rsidP="00525654">
            <w:pPr>
              <w:keepLines/>
              <w:suppressAutoHyphens/>
              <w:rPr>
                <w:rFonts w:ascii="Arial" w:hAnsi="Arial" w:cs="Arial"/>
                <w:b/>
                <w:bCs/>
                <w:sz w:val="18"/>
                <w:szCs w:val="18"/>
              </w:rPr>
            </w:pPr>
            <w:r w:rsidRPr="00525654">
              <w:rPr>
                <w:rFonts w:ascii="Arial" w:hAnsi="Arial" w:cs="Arial"/>
                <w:b/>
                <w:bCs/>
                <w:sz w:val="18"/>
                <w:szCs w:val="18"/>
              </w:rPr>
              <w:t>NÁZOV POLOŽKY</w:t>
            </w:r>
          </w:p>
        </w:tc>
        <w:tc>
          <w:tcPr>
            <w:tcW w:w="1120" w:type="dxa"/>
            <w:tcBorders>
              <w:top w:val="nil"/>
              <w:left w:val="nil"/>
              <w:bottom w:val="single" w:sz="4" w:space="0" w:color="auto"/>
              <w:right w:val="nil"/>
            </w:tcBorders>
            <w:shd w:val="clear" w:color="auto" w:fill="auto"/>
            <w:vAlign w:val="bottom"/>
            <w:hideMark/>
          </w:tcPr>
          <w:p w14:paraId="326FF681" w14:textId="2D9892BD" w:rsidR="00886DC2" w:rsidRPr="00525654" w:rsidRDefault="00886DC2" w:rsidP="00525654">
            <w:pPr>
              <w:keepLines/>
              <w:suppressAutoHyphens/>
              <w:jc w:val="center"/>
              <w:rPr>
                <w:rFonts w:ascii="Arial" w:hAnsi="Arial" w:cs="Arial"/>
                <w:b/>
                <w:bCs/>
                <w:sz w:val="18"/>
                <w:szCs w:val="18"/>
              </w:rPr>
            </w:pPr>
            <w:r w:rsidRPr="00525654">
              <w:rPr>
                <w:rFonts w:ascii="Arial" w:hAnsi="Arial" w:cs="Arial"/>
                <w:b/>
                <w:bCs/>
                <w:sz w:val="18"/>
                <w:szCs w:val="18"/>
              </w:rPr>
              <w:t xml:space="preserve">1. január </w:t>
            </w:r>
            <w:r w:rsidR="00B700B2" w:rsidRPr="00525654">
              <w:rPr>
                <w:rFonts w:ascii="Arial" w:hAnsi="Arial" w:cs="Arial"/>
                <w:b/>
                <w:bCs/>
                <w:sz w:val="18"/>
                <w:szCs w:val="18"/>
              </w:rPr>
              <w:t>202</w:t>
            </w:r>
            <w:r w:rsidR="003850F1" w:rsidRPr="00525654">
              <w:rPr>
                <w:rFonts w:ascii="Arial" w:hAnsi="Arial" w:cs="Arial"/>
                <w:b/>
                <w:bCs/>
                <w:sz w:val="18"/>
                <w:szCs w:val="18"/>
              </w:rPr>
              <w:t>3</w:t>
            </w:r>
          </w:p>
        </w:tc>
        <w:tc>
          <w:tcPr>
            <w:tcW w:w="1120" w:type="dxa"/>
            <w:tcBorders>
              <w:top w:val="nil"/>
              <w:left w:val="nil"/>
              <w:bottom w:val="single" w:sz="4" w:space="0" w:color="auto"/>
              <w:right w:val="nil"/>
            </w:tcBorders>
            <w:shd w:val="clear" w:color="auto" w:fill="auto"/>
            <w:vAlign w:val="bottom"/>
            <w:hideMark/>
          </w:tcPr>
          <w:p w14:paraId="0C5077BA" w14:textId="77777777" w:rsidR="00886DC2" w:rsidRPr="00525654" w:rsidRDefault="00886DC2" w:rsidP="00525654">
            <w:pPr>
              <w:keepLines/>
              <w:suppressAutoHyphens/>
              <w:jc w:val="center"/>
              <w:rPr>
                <w:rFonts w:ascii="Arial" w:hAnsi="Arial" w:cs="Arial"/>
                <w:b/>
                <w:bCs/>
                <w:sz w:val="18"/>
                <w:szCs w:val="18"/>
              </w:rPr>
            </w:pPr>
            <w:r w:rsidRPr="00525654">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14:paraId="060DCB47" w14:textId="77777777" w:rsidR="00886DC2" w:rsidRPr="00525654" w:rsidRDefault="00886DC2" w:rsidP="00525654">
            <w:pPr>
              <w:keepLines/>
              <w:suppressAutoHyphens/>
              <w:jc w:val="center"/>
              <w:rPr>
                <w:rFonts w:ascii="Arial" w:hAnsi="Arial" w:cs="Arial"/>
                <w:b/>
                <w:bCs/>
                <w:sz w:val="18"/>
                <w:szCs w:val="18"/>
              </w:rPr>
            </w:pPr>
            <w:r w:rsidRPr="00525654">
              <w:rPr>
                <w:rFonts w:ascii="Arial" w:hAnsi="Arial" w:cs="Arial"/>
                <w:b/>
                <w:bCs/>
                <w:sz w:val="18"/>
                <w:szCs w:val="18"/>
              </w:rPr>
              <w:t>Použitie</w:t>
            </w:r>
          </w:p>
        </w:tc>
        <w:tc>
          <w:tcPr>
            <w:tcW w:w="1120" w:type="dxa"/>
            <w:tcBorders>
              <w:top w:val="nil"/>
              <w:left w:val="nil"/>
              <w:bottom w:val="single" w:sz="4" w:space="0" w:color="auto"/>
              <w:right w:val="nil"/>
            </w:tcBorders>
            <w:shd w:val="clear" w:color="auto" w:fill="auto"/>
            <w:vAlign w:val="bottom"/>
            <w:hideMark/>
          </w:tcPr>
          <w:p w14:paraId="5A3C18D1" w14:textId="77777777" w:rsidR="00886DC2" w:rsidRPr="00525654" w:rsidRDefault="00886DC2" w:rsidP="00525654">
            <w:pPr>
              <w:keepLines/>
              <w:suppressAutoHyphens/>
              <w:jc w:val="center"/>
              <w:rPr>
                <w:rFonts w:ascii="Arial" w:hAnsi="Arial" w:cs="Arial"/>
                <w:b/>
                <w:bCs/>
                <w:sz w:val="18"/>
                <w:szCs w:val="18"/>
              </w:rPr>
            </w:pPr>
            <w:r w:rsidRPr="00525654">
              <w:rPr>
                <w:rFonts w:ascii="Arial" w:hAnsi="Arial" w:cs="Arial"/>
                <w:b/>
                <w:bCs/>
                <w:sz w:val="18"/>
                <w:szCs w:val="18"/>
              </w:rPr>
              <w:t>Zrušenie</w:t>
            </w:r>
          </w:p>
        </w:tc>
        <w:tc>
          <w:tcPr>
            <w:tcW w:w="1332" w:type="dxa"/>
            <w:tcBorders>
              <w:top w:val="nil"/>
              <w:left w:val="nil"/>
              <w:bottom w:val="single" w:sz="4" w:space="0" w:color="auto"/>
              <w:right w:val="nil"/>
            </w:tcBorders>
            <w:shd w:val="clear" w:color="auto" w:fill="auto"/>
            <w:vAlign w:val="bottom"/>
            <w:hideMark/>
          </w:tcPr>
          <w:p w14:paraId="4E90E257" w14:textId="51422DE2" w:rsidR="00886DC2" w:rsidRPr="00525654" w:rsidRDefault="00886DC2" w:rsidP="00525654">
            <w:pPr>
              <w:keepLines/>
              <w:suppressAutoHyphens/>
              <w:jc w:val="center"/>
              <w:rPr>
                <w:rFonts w:ascii="Arial" w:hAnsi="Arial" w:cs="Arial"/>
                <w:b/>
                <w:bCs/>
                <w:sz w:val="18"/>
                <w:szCs w:val="18"/>
              </w:rPr>
            </w:pPr>
            <w:r w:rsidRPr="00525654">
              <w:rPr>
                <w:rFonts w:ascii="Arial" w:hAnsi="Arial" w:cs="Arial"/>
                <w:b/>
                <w:bCs/>
                <w:sz w:val="18"/>
                <w:szCs w:val="18"/>
              </w:rPr>
              <w:t xml:space="preserve">31. december </w:t>
            </w:r>
            <w:r w:rsidR="00B700B2" w:rsidRPr="00525654">
              <w:rPr>
                <w:rFonts w:ascii="Arial" w:hAnsi="Arial" w:cs="Arial"/>
                <w:b/>
                <w:bCs/>
                <w:sz w:val="18"/>
                <w:szCs w:val="18"/>
              </w:rPr>
              <w:t>202</w:t>
            </w:r>
            <w:r w:rsidR="003850F1" w:rsidRPr="00525654">
              <w:rPr>
                <w:rFonts w:ascii="Arial" w:hAnsi="Arial" w:cs="Arial"/>
                <w:b/>
                <w:bCs/>
                <w:sz w:val="18"/>
                <w:szCs w:val="18"/>
              </w:rPr>
              <w:t>3</w:t>
            </w:r>
          </w:p>
        </w:tc>
      </w:tr>
      <w:tr w:rsidR="00886DC2" w:rsidRPr="00525654" w14:paraId="3396549B" w14:textId="77777777" w:rsidTr="00525654">
        <w:trPr>
          <w:cantSplit/>
          <w:trHeight w:val="227"/>
        </w:trPr>
        <w:tc>
          <w:tcPr>
            <w:tcW w:w="3543" w:type="dxa"/>
            <w:tcBorders>
              <w:top w:val="nil"/>
              <w:left w:val="nil"/>
              <w:right w:val="nil"/>
            </w:tcBorders>
            <w:shd w:val="clear" w:color="auto" w:fill="auto"/>
            <w:vAlign w:val="bottom"/>
          </w:tcPr>
          <w:p w14:paraId="11C139D8" w14:textId="77777777" w:rsidR="00886DC2" w:rsidRPr="00525654" w:rsidRDefault="00886DC2" w:rsidP="00525654">
            <w:pPr>
              <w:keepLines/>
              <w:suppressAutoHyphens/>
              <w:rPr>
                <w:rFonts w:ascii="Arial" w:hAnsi="Arial" w:cs="Arial"/>
                <w:sz w:val="18"/>
                <w:szCs w:val="18"/>
              </w:rPr>
            </w:pPr>
          </w:p>
        </w:tc>
        <w:tc>
          <w:tcPr>
            <w:tcW w:w="1120" w:type="dxa"/>
            <w:tcBorders>
              <w:top w:val="nil"/>
              <w:left w:val="nil"/>
              <w:right w:val="nil"/>
            </w:tcBorders>
            <w:shd w:val="clear" w:color="auto" w:fill="auto"/>
            <w:noWrap/>
            <w:vAlign w:val="bottom"/>
          </w:tcPr>
          <w:p w14:paraId="3CD4DA94" w14:textId="77777777" w:rsidR="00886DC2" w:rsidRPr="00525654" w:rsidRDefault="00886DC2" w:rsidP="00525654">
            <w:pPr>
              <w:keepLines/>
              <w:suppressAutoHyphens/>
              <w:jc w:val="right"/>
              <w:rPr>
                <w:rFonts w:ascii="Arial" w:hAnsi="Arial" w:cs="Arial"/>
                <w:sz w:val="18"/>
                <w:szCs w:val="18"/>
              </w:rPr>
            </w:pPr>
          </w:p>
        </w:tc>
        <w:tc>
          <w:tcPr>
            <w:tcW w:w="1120" w:type="dxa"/>
            <w:tcBorders>
              <w:top w:val="nil"/>
              <w:left w:val="nil"/>
              <w:right w:val="nil"/>
            </w:tcBorders>
            <w:shd w:val="clear" w:color="auto" w:fill="auto"/>
            <w:noWrap/>
            <w:vAlign w:val="bottom"/>
          </w:tcPr>
          <w:p w14:paraId="4CD221B4" w14:textId="77777777" w:rsidR="00886DC2" w:rsidRPr="00525654" w:rsidRDefault="00886DC2" w:rsidP="00525654">
            <w:pPr>
              <w:keepLines/>
              <w:suppressAutoHyphens/>
              <w:jc w:val="right"/>
              <w:rPr>
                <w:rFonts w:ascii="Arial" w:hAnsi="Arial" w:cs="Arial"/>
                <w:sz w:val="18"/>
                <w:szCs w:val="18"/>
              </w:rPr>
            </w:pPr>
          </w:p>
        </w:tc>
        <w:tc>
          <w:tcPr>
            <w:tcW w:w="1120" w:type="dxa"/>
            <w:tcBorders>
              <w:top w:val="nil"/>
              <w:left w:val="nil"/>
              <w:right w:val="nil"/>
            </w:tcBorders>
            <w:shd w:val="clear" w:color="auto" w:fill="auto"/>
            <w:noWrap/>
            <w:vAlign w:val="bottom"/>
          </w:tcPr>
          <w:p w14:paraId="3463CA3D" w14:textId="77777777" w:rsidR="00886DC2" w:rsidRPr="00525654" w:rsidRDefault="00886DC2" w:rsidP="00525654">
            <w:pPr>
              <w:keepLines/>
              <w:suppressAutoHyphens/>
              <w:jc w:val="right"/>
              <w:rPr>
                <w:rFonts w:ascii="Arial" w:hAnsi="Arial" w:cs="Arial"/>
                <w:sz w:val="18"/>
                <w:szCs w:val="18"/>
              </w:rPr>
            </w:pPr>
          </w:p>
        </w:tc>
        <w:tc>
          <w:tcPr>
            <w:tcW w:w="1120" w:type="dxa"/>
            <w:tcBorders>
              <w:top w:val="nil"/>
              <w:left w:val="nil"/>
              <w:right w:val="nil"/>
            </w:tcBorders>
            <w:shd w:val="clear" w:color="auto" w:fill="auto"/>
            <w:noWrap/>
            <w:vAlign w:val="bottom"/>
          </w:tcPr>
          <w:p w14:paraId="73524373" w14:textId="77777777" w:rsidR="00886DC2" w:rsidRPr="00525654" w:rsidRDefault="00886DC2" w:rsidP="00525654">
            <w:pPr>
              <w:keepLines/>
              <w:suppressAutoHyphens/>
              <w:jc w:val="right"/>
              <w:rPr>
                <w:rFonts w:ascii="Arial" w:hAnsi="Arial" w:cs="Arial"/>
                <w:sz w:val="18"/>
                <w:szCs w:val="18"/>
              </w:rPr>
            </w:pPr>
          </w:p>
        </w:tc>
        <w:tc>
          <w:tcPr>
            <w:tcW w:w="1332" w:type="dxa"/>
            <w:tcBorders>
              <w:top w:val="nil"/>
              <w:left w:val="nil"/>
              <w:right w:val="nil"/>
            </w:tcBorders>
            <w:shd w:val="clear" w:color="auto" w:fill="auto"/>
            <w:noWrap/>
            <w:vAlign w:val="bottom"/>
          </w:tcPr>
          <w:p w14:paraId="35F282F2" w14:textId="77777777" w:rsidR="00886DC2" w:rsidRPr="00525654" w:rsidRDefault="00886DC2" w:rsidP="00525654">
            <w:pPr>
              <w:keepLines/>
              <w:suppressAutoHyphens/>
              <w:jc w:val="right"/>
              <w:rPr>
                <w:rFonts w:ascii="Arial" w:hAnsi="Arial" w:cs="Arial"/>
                <w:sz w:val="18"/>
                <w:szCs w:val="18"/>
              </w:rPr>
            </w:pPr>
          </w:p>
        </w:tc>
      </w:tr>
      <w:tr w:rsidR="003850F1" w:rsidRPr="00525654" w14:paraId="79E030DF" w14:textId="77777777" w:rsidTr="00525654">
        <w:trPr>
          <w:cantSplit/>
          <w:trHeight w:val="227"/>
        </w:trPr>
        <w:tc>
          <w:tcPr>
            <w:tcW w:w="3543" w:type="dxa"/>
            <w:tcBorders>
              <w:left w:val="nil"/>
              <w:bottom w:val="nil"/>
              <w:right w:val="nil"/>
            </w:tcBorders>
            <w:shd w:val="clear" w:color="auto" w:fill="auto"/>
            <w:vAlign w:val="bottom"/>
            <w:hideMark/>
          </w:tcPr>
          <w:p w14:paraId="29389E38" w14:textId="72E70D0B" w:rsidR="003850F1" w:rsidRPr="00525654" w:rsidRDefault="003850F1" w:rsidP="00525654">
            <w:pPr>
              <w:keepLines/>
              <w:suppressAutoHyphens/>
              <w:rPr>
                <w:rFonts w:ascii="Arial" w:hAnsi="Arial" w:cs="Arial"/>
                <w:b/>
                <w:bCs/>
                <w:sz w:val="18"/>
                <w:szCs w:val="18"/>
              </w:rPr>
            </w:pPr>
            <w:r w:rsidRPr="00525654">
              <w:rPr>
                <w:rFonts w:ascii="Arial" w:hAnsi="Arial" w:cs="Arial"/>
                <w:b/>
                <w:bCs/>
                <w:sz w:val="18"/>
                <w:szCs w:val="18"/>
              </w:rPr>
              <w:t>Krátkodobé rezervy, z toho:</w:t>
            </w:r>
          </w:p>
        </w:tc>
        <w:tc>
          <w:tcPr>
            <w:tcW w:w="1120" w:type="dxa"/>
            <w:tcBorders>
              <w:left w:val="nil"/>
              <w:bottom w:val="single" w:sz="8" w:space="0" w:color="auto"/>
              <w:right w:val="nil"/>
            </w:tcBorders>
            <w:shd w:val="clear" w:color="auto" w:fill="auto"/>
            <w:noWrap/>
            <w:vAlign w:val="bottom"/>
            <w:hideMark/>
          </w:tcPr>
          <w:p w14:paraId="7C1A90FF" w14:textId="24EC45F3" w:rsidR="003850F1" w:rsidRPr="00525654" w:rsidRDefault="003850F1" w:rsidP="00525654">
            <w:pPr>
              <w:keepLines/>
              <w:suppressAutoHyphens/>
              <w:jc w:val="right"/>
              <w:rPr>
                <w:rFonts w:ascii="Arial" w:hAnsi="Arial" w:cs="Arial"/>
                <w:b/>
                <w:bCs/>
                <w:sz w:val="18"/>
                <w:szCs w:val="18"/>
              </w:rPr>
            </w:pPr>
            <w:r w:rsidRPr="00525654">
              <w:rPr>
                <w:rFonts w:ascii="Arial" w:hAnsi="Arial" w:cs="Arial"/>
                <w:b/>
                <w:bCs/>
                <w:sz w:val="18"/>
                <w:szCs w:val="18"/>
              </w:rPr>
              <w:t>678 599</w:t>
            </w:r>
          </w:p>
        </w:tc>
        <w:tc>
          <w:tcPr>
            <w:tcW w:w="1120" w:type="dxa"/>
            <w:tcBorders>
              <w:left w:val="nil"/>
              <w:bottom w:val="single" w:sz="8" w:space="0" w:color="auto"/>
              <w:right w:val="nil"/>
            </w:tcBorders>
            <w:shd w:val="clear" w:color="auto" w:fill="auto"/>
            <w:noWrap/>
            <w:vAlign w:val="bottom"/>
            <w:hideMark/>
          </w:tcPr>
          <w:p w14:paraId="223991DB" w14:textId="174444EF" w:rsidR="003850F1" w:rsidRPr="00525654" w:rsidRDefault="003850F1" w:rsidP="00525654">
            <w:pPr>
              <w:keepLines/>
              <w:suppressAutoHyphens/>
              <w:jc w:val="right"/>
              <w:rPr>
                <w:rFonts w:ascii="Arial" w:hAnsi="Arial" w:cs="Arial"/>
                <w:b/>
                <w:bCs/>
                <w:sz w:val="18"/>
                <w:szCs w:val="18"/>
              </w:rPr>
            </w:pPr>
            <w:r w:rsidRPr="00525654">
              <w:rPr>
                <w:rFonts w:ascii="Arial" w:hAnsi="Arial" w:cs="Arial"/>
                <w:b/>
                <w:bCs/>
                <w:sz w:val="18"/>
                <w:szCs w:val="18"/>
              </w:rPr>
              <w:t>698 270</w:t>
            </w:r>
          </w:p>
        </w:tc>
        <w:tc>
          <w:tcPr>
            <w:tcW w:w="1120" w:type="dxa"/>
            <w:tcBorders>
              <w:left w:val="nil"/>
              <w:bottom w:val="single" w:sz="8" w:space="0" w:color="auto"/>
              <w:right w:val="nil"/>
            </w:tcBorders>
            <w:shd w:val="clear" w:color="auto" w:fill="auto"/>
            <w:noWrap/>
            <w:vAlign w:val="bottom"/>
            <w:hideMark/>
          </w:tcPr>
          <w:p w14:paraId="159D44EB" w14:textId="31154D82" w:rsidR="003850F1" w:rsidRPr="00525654" w:rsidRDefault="003850F1" w:rsidP="00525654">
            <w:pPr>
              <w:keepLines/>
              <w:suppressAutoHyphens/>
              <w:jc w:val="right"/>
              <w:rPr>
                <w:rFonts w:ascii="Arial" w:hAnsi="Arial" w:cs="Arial"/>
                <w:b/>
                <w:bCs/>
                <w:sz w:val="18"/>
                <w:szCs w:val="18"/>
              </w:rPr>
            </w:pPr>
            <w:r w:rsidRPr="00525654">
              <w:rPr>
                <w:rFonts w:ascii="Arial" w:hAnsi="Arial" w:cs="Arial"/>
                <w:b/>
                <w:bCs/>
                <w:sz w:val="18"/>
                <w:szCs w:val="18"/>
              </w:rPr>
              <w:t>678 599</w:t>
            </w:r>
          </w:p>
        </w:tc>
        <w:tc>
          <w:tcPr>
            <w:tcW w:w="1120" w:type="dxa"/>
            <w:tcBorders>
              <w:left w:val="nil"/>
              <w:bottom w:val="single" w:sz="8" w:space="0" w:color="auto"/>
              <w:right w:val="nil"/>
            </w:tcBorders>
            <w:shd w:val="clear" w:color="auto" w:fill="auto"/>
            <w:noWrap/>
            <w:vAlign w:val="bottom"/>
            <w:hideMark/>
          </w:tcPr>
          <w:p w14:paraId="4D69B45A" w14:textId="77777777" w:rsidR="003850F1" w:rsidRPr="00525654" w:rsidRDefault="003850F1"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332" w:type="dxa"/>
            <w:tcBorders>
              <w:left w:val="nil"/>
              <w:bottom w:val="single" w:sz="8" w:space="0" w:color="auto"/>
              <w:right w:val="nil"/>
            </w:tcBorders>
            <w:shd w:val="clear" w:color="auto" w:fill="auto"/>
            <w:noWrap/>
            <w:vAlign w:val="bottom"/>
            <w:hideMark/>
          </w:tcPr>
          <w:p w14:paraId="6B38B763" w14:textId="194B2F0C" w:rsidR="003850F1" w:rsidRPr="00525654" w:rsidRDefault="003850F1" w:rsidP="00525654">
            <w:pPr>
              <w:keepLines/>
              <w:suppressAutoHyphens/>
              <w:jc w:val="right"/>
              <w:rPr>
                <w:rFonts w:ascii="Arial" w:hAnsi="Arial" w:cs="Arial"/>
                <w:b/>
                <w:bCs/>
                <w:sz w:val="18"/>
                <w:szCs w:val="18"/>
              </w:rPr>
            </w:pPr>
            <w:r w:rsidRPr="00525654">
              <w:rPr>
                <w:rFonts w:ascii="Arial" w:hAnsi="Arial" w:cs="Arial"/>
                <w:b/>
                <w:bCs/>
                <w:sz w:val="18"/>
                <w:szCs w:val="18"/>
              </w:rPr>
              <w:t>698 270</w:t>
            </w:r>
          </w:p>
        </w:tc>
      </w:tr>
      <w:tr w:rsidR="003850F1" w:rsidRPr="00525654" w14:paraId="73E53BFB" w14:textId="77777777" w:rsidTr="00525654">
        <w:trPr>
          <w:cantSplit/>
          <w:trHeight w:val="227"/>
        </w:trPr>
        <w:tc>
          <w:tcPr>
            <w:tcW w:w="3543" w:type="dxa"/>
            <w:tcBorders>
              <w:top w:val="nil"/>
              <w:left w:val="nil"/>
              <w:bottom w:val="nil"/>
              <w:right w:val="nil"/>
            </w:tcBorders>
            <w:shd w:val="clear" w:color="auto" w:fill="auto"/>
            <w:vAlign w:val="bottom"/>
            <w:hideMark/>
          </w:tcPr>
          <w:p w14:paraId="28BFC809" w14:textId="77777777" w:rsidR="003850F1" w:rsidRPr="00525654" w:rsidRDefault="003850F1" w:rsidP="00525654">
            <w:pPr>
              <w:keepLines/>
              <w:suppressAutoHyphens/>
              <w:rPr>
                <w:rFonts w:ascii="Arial" w:hAnsi="Arial" w:cs="Arial"/>
                <w:sz w:val="18"/>
                <w:szCs w:val="18"/>
              </w:rPr>
            </w:pPr>
            <w:r w:rsidRPr="00525654">
              <w:rPr>
                <w:rFonts w:ascii="Arial" w:hAnsi="Arial" w:cs="Arial"/>
                <w:sz w:val="18"/>
                <w:szCs w:val="18"/>
              </w:rPr>
              <w:t>Zákonné dlhodobé rezervy, z toho:</w:t>
            </w:r>
          </w:p>
        </w:tc>
        <w:tc>
          <w:tcPr>
            <w:tcW w:w="1120" w:type="dxa"/>
            <w:tcBorders>
              <w:top w:val="single" w:sz="8" w:space="0" w:color="auto"/>
              <w:left w:val="nil"/>
              <w:bottom w:val="nil"/>
              <w:right w:val="nil"/>
            </w:tcBorders>
            <w:shd w:val="clear" w:color="auto" w:fill="auto"/>
            <w:noWrap/>
            <w:vAlign w:val="bottom"/>
            <w:hideMark/>
          </w:tcPr>
          <w:p w14:paraId="6069BFD5" w14:textId="7458A963" w:rsidR="003850F1" w:rsidRPr="00525654" w:rsidRDefault="003850F1" w:rsidP="00525654">
            <w:pPr>
              <w:keepLines/>
              <w:suppressAutoHyphens/>
              <w:jc w:val="right"/>
              <w:rPr>
                <w:rFonts w:ascii="Arial" w:hAnsi="Arial" w:cs="Arial"/>
                <w:sz w:val="18"/>
                <w:szCs w:val="18"/>
              </w:rPr>
            </w:pPr>
            <w:r w:rsidRPr="00525654">
              <w:rPr>
                <w:rFonts w:ascii="Arial" w:hAnsi="Arial" w:cs="Arial"/>
                <w:sz w:val="18"/>
                <w:szCs w:val="18"/>
              </w:rPr>
              <w:t>88 173</w:t>
            </w:r>
          </w:p>
        </w:tc>
        <w:tc>
          <w:tcPr>
            <w:tcW w:w="1120" w:type="dxa"/>
            <w:tcBorders>
              <w:top w:val="single" w:sz="8" w:space="0" w:color="auto"/>
              <w:left w:val="nil"/>
              <w:bottom w:val="nil"/>
              <w:right w:val="nil"/>
            </w:tcBorders>
            <w:shd w:val="clear" w:color="auto" w:fill="auto"/>
            <w:noWrap/>
            <w:vAlign w:val="bottom"/>
            <w:hideMark/>
          </w:tcPr>
          <w:p w14:paraId="53F141EB" w14:textId="0867267E" w:rsidR="003850F1" w:rsidRPr="00525654" w:rsidRDefault="003850F1" w:rsidP="00525654">
            <w:pPr>
              <w:keepLines/>
              <w:suppressAutoHyphens/>
              <w:jc w:val="right"/>
              <w:rPr>
                <w:rFonts w:ascii="Arial" w:hAnsi="Arial" w:cs="Arial"/>
                <w:sz w:val="18"/>
                <w:szCs w:val="18"/>
              </w:rPr>
            </w:pPr>
            <w:r w:rsidRPr="00525654">
              <w:rPr>
                <w:rFonts w:ascii="Arial" w:hAnsi="Arial" w:cs="Arial"/>
                <w:sz w:val="18"/>
                <w:szCs w:val="18"/>
              </w:rPr>
              <w:t>170 165</w:t>
            </w:r>
          </w:p>
        </w:tc>
        <w:tc>
          <w:tcPr>
            <w:tcW w:w="1120" w:type="dxa"/>
            <w:tcBorders>
              <w:top w:val="single" w:sz="8" w:space="0" w:color="auto"/>
              <w:left w:val="nil"/>
              <w:bottom w:val="nil"/>
              <w:right w:val="nil"/>
            </w:tcBorders>
            <w:shd w:val="clear" w:color="auto" w:fill="auto"/>
            <w:noWrap/>
            <w:vAlign w:val="bottom"/>
            <w:hideMark/>
          </w:tcPr>
          <w:p w14:paraId="697AB1A8" w14:textId="783C560F" w:rsidR="003850F1" w:rsidRPr="00525654" w:rsidRDefault="003850F1" w:rsidP="00525654">
            <w:pPr>
              <w:keepLines/>
              <w:suppressAutoHyphens/>
              <w:jc w:val="right"/>
              <w:rPr>
                <w:rFonts w:ascii="Arial" w:hAnsi="Arial" w:cs="Arial"/>
                <w:sz w:val="18"/>
                <w:szCs w:val="18"/>
              </w:rPr>
            </w:pPr>
            <w:r w:rsidRPr="00525654">
              <w:rPr>
                <w:rFonts w:ascii="Arial" w:hAnsi="Arial" w:cs="Arial"/>
                <w:sz w:val="18"/>
                <w:szCs w:val="18"/>
              </w:rPr>
              <w:t>88 173</w:t>
            </w:r>
          </w:p>
        </w:tc>
        <w:tc>
          <w:tcPr>
            <w:tcW w:w="1120" w:type="dxa"/>
            <w:tcBorders>
              <w:top w:val="single" w:sz="8" w:space="0" w:color="auto"/>
              <w:left w:val="nil"/>
              <w:bottom w:val="nil"/>
              <w:right w:val="nil"/>
            </w:tcBorders>
            <w:shd w:val="clear" w:color="auto" w:fill="auto"/>
            <w:noWrap/>
            <w:vAlign w:val="bottom"/>
            <w:hideMark/>
          </w:tcPr>
          <w:p w14:paraId="22FE5958" w14:textId="77777777" w:rsidR="003850F1" w:rsidRPr="00525654" w:rsidRDefault="003850F1" w:rsidP="00525654">
            <w:pPr>
              <w:keepLines/>
              <w:suppressAutoHyphens/>
              <w:jc w:val="right"/>
              <w:rPr>
                <w:rFonts w:ascii="Arial" w:hAnsi="Arial" w:cs="Arial"/>
                <w:sz w:val="18"/>
                <w:szCs w:val="18"/>
              </w:rPr>
            </w:pPr>
            <w:r w:rsidRPr="00525654">
              <w:rPr>
                <w:rFonts w:ascii="Arial" w:hAnsi="Arial" w:cs="Arial"/>
                <w:sz w:val="18"/>
                <w:szCs w:val="18"/>
              </w:rPr>
              <w:t>0</w:t>
            </w:r>
          </w:p>
        </w:tc>
        <w:tc>
          <w:tcPr>
            <w:tcW w:w="1332" w:type="dxa"/>
            <w:tcBorders>
              <w:top w:val="single" w:sz="8" w:space="0" w:color="auto"/>
              <w:left w:val="nil"/>
              <w:bottom w:val="nil"/>
              <w:right w:val="nil"/>
            </w:tcBorders>
            <w:shd w:val="clear" w:color="auto" w:fill="auto"/>
            <w:noWrap/>
            <w:vAlign w:val="bottom"/>
            <w:hideMark/>
          </w:tcPr>
          <w:p w14:paraId="12B63A3F" w14:textId="3DBE76AF" w:rsidR="003850F1" w:rsidRPr="00525654" w:rsidRDefault="003850F1" w:rsidP="00525654">
            <w:pPr>
              <w:keepLines/>
              <w:suppressAutoHyphens/>
              <w:jc w:val="right"/>
              <w:rPr>
                <w:rFonts w:ascii="Arial" w:hAnsi="Arial" w:cs="Arial"/>
                <w:sz w:val="18"/>
                <w:szCs w:val="18"/>
              </w:rPr>
            </w:pPr>
            <w:r w:rsidRPr="00525654">
              <w:rPr>
                <w:rFonts w:ascii="Arial" w:hAnsi="Arial" w:cs="Arial"/>
                <w:sz w:val="18"/>
                <w:szCs w:val="18"/>
              </w:rPr>
              <w:t>170 165</w:t>
            </w:r>
          </w:p>
        </w:tc>
      </w:tr>
      <w:tr w:rsidR="003850F1" w:rsidRPr="00525654" w14:paraId="7102422C" w14:textId="77777777" w:rsidTr="00525654">
        <w:trPr>
          <w:cantSplit/>
          <w:trHeight w:val="227"/>
        </w:trPr>
        <w:tc>
          <w:tcPr>
            <w:tcW w:w="3543" w:type="dxa"/>
            <w:tcBorders>
              <w:top w:val="nil"/>
              <w:left w:val="nil"/>
              <w:bottom w:val="nil"/>
              <w:right w:val="nil"/>
            </w:tcBorders>
            <w:shd w:val="clear" w:color="auto" w:fill="auto"/>
            <w:vAlign w:val="bottom"/>
            <w:hideMark/>
          </w:tcPr>
          <w:p w14:paraId="3C3AF5C2" w14:textId="4EDBED84" w:rsidR="003850F1" w:rsidRPr="00525654" w:rsidRDefault="003850F1" w:rsidP="00525654">
            <w:pPr>
              <w:keepLines/>
              <w:suppressAutoHyphens/>
              <w:rPr>
                <w:rFonts w:ascii="Arial" w:hAnsi="Arial" w:cs="Arial"/>
                <w:i/>
                <w:iCs/>
                <w:color w:val="FF0000"/>
                <w:sz w:val="18"/>
                <w:szCs w:val="18"/>
              </w:rPr>
            </w:pPr>
            <w:r w:rsidRPr="00525654">
              <w:rPr>
                <w:rFonts w:ascii="Arial" w:hAnsi="Arial" w:cs="Arial"/>
                <w:i/>
                <w:iCs/>
                <w:sz w:val="18"/>
                <w:szCs w:val="18"/>
              </w:rPr>
              <w:t>Rezerva na nevyčerpanú dovolenku</w:t>
            </w:r>
          </w:p>
        </w:tc>
        <w:tc>
          <w:tcPr>
            <w:tcW w:w="1120" w:type="dxa"/>
            <w:tcBorders>
              <w:top w:val="nil"/>
              <w:left w:val="nil"/>
              <w:bottom w:val="nil"/>
              <w:right w:val="nil"/>
            </w:tcBorders>
            <w:shd w:val="clear" w:color="auto" w:fill="auto"/>
            <w:vAlign w:val="bottom"/>
            <w:hideMark/>
          </w:tcPr>
          <w:p w14:paraId="3CF2EAC5" w14:textId="6633C7E7" w:rsidR="003850F1" w:rsidRPr="00525654" w:rsidRDefault="003850F1" w:rsidP="00525654">
            <w:pPr>
              <w:keepLines/>
              <w:suppressAutoHyphens/>
              <w:jc w:val="right"/>
              <w:rPr>
                <w:rFonts w:ascii="Arial" w:hAnsi="Arial" w:cs="Arial"/>
                <w:i/>
                <w:iCs/>
                <w:sz w:val="18"/>
                <w:szCs w:val="18"/>
              </w:rPr>
            </w:pPr>
            <w:r w:rsidRPr="00525654">
              <w:rPr>
                <w:rFonts w:ascii="Arial" w:hAnsi="Arial" w:cs="Arial"/>
                <w:i/>
                <w:iCs/>
                <w:sz w:val="18"/>
                <w:szCs w:val="18"/>
              </w:rPr>
              <w:t>88 173</w:t>
            </w:r>
          </w:p>
        </w:tc>
        <w:tc>
          <w:tcPr>
            <w:tcW w:w="1120" w:type="dxa"/>
            <w:tcBorders>
              <w:top w:val="nil"/>
              <w:left w:val="nil"/>
              <w:bottom w:val="nil"/>
              <w:right w:val="nil"/>
            </w:tcBorders>
            <w:shd w:val="clear" w:color="auto" w:fill="auto"/>
            <w:vAlign w:val="bottom"/>
            <w:hideMark/>
          </w:tcPr>
          <w:p w14:paraId="4E25527F" w14:textId="6B88D8C9" w:rsidR="003850F1" w:rsidRPr="00525654" w:rsidRDefault="003850F1" w:rsidP="00525654">
            <w:pPr>
              <w:keepLines/>
              <w:suppressAutoHyphens/>
              <w:jc w:val="right"/>
              <w:rPr>
                <w:rFonts w:ascii="Arial" w:hAnsi="Arial" w:cs="Arial"/>
                <w:i/>
                <w:iCs/>
                <w:sz w:val="18"/>
                <w:szCs w:val="18"/>
              </w:rPr>
            </w:pPr>
            <w:r w:rsidRPr="00525654">
              <w:rPr>
                <w:rFonts w:ascii="Arial" w:hAnsi="Arial" w:cs="Arial"/>
                <w:i/>
                <w:iCs/>
                <w:sz w:val="18"/>
                <w:szCs w:val="18"/>
              </w:rPr>
              <w:t>170 165</w:t>
            </w:r>
          </w:p>
        </w:tc>
        <w:tc>
          <w:tcPr>
            <w:tcW w:w="1120" w:type="dxa"/>
            <w:tcBorders>
              <w:top w:val="nil"/>
              <w:left w:val="nil"/>
              <w:bottom w:val="nil"/>
              <w:right w:val="nil"/>
            </w:tcBorders>
            <w:shd w:val="clear" w:color="auto" w:fill="auto"/>
            <w:vAlign w:val="bottom"/>
            <w:hideMark/>
          </w:tcPr>
          <w:p w14:paraId="08DA9E31" w14:textId="7BF17820" w:rsidR="003850F1" w:rsidRPr="00525654" w:rsidRDefault="003850F1" w:rsidP="00525654">
            <w:pPr>
              <w:keepLines/>
              <w:suppressAutoHyphens/>
              <w:jc w:val="right"/>
              <w:rPr>
                <w:rFonts w:ascii="Arial" w:hAnsi="Arial" w:cs="Arial"/>
                <w:i/>
                <w:iCs/>
                <w:sz w:val="18"/>
                <w:szCs w:val="18"/>
              </w:rPr>
            </w:pPr>
            <w:r w:rsidRPr="00525654">
              <w:rPr>
                <w:rFonts w:ascii="Arial" w:hAnsi="Arial" w:cs="Arial"/>
                <w:i/>
                <w:iCs/>
                <w:sz w:val="18"/>
                <w:szCs w:val="18"/>
              </w:rPr>
              <w:t>88 173</w:t>
            </w:r>
          </w:p>
        </w:tc>
        <w:tc>
          <w:tcPr>
            <w:tcW w:w="1120" w:type="dxa"/>
            <w:tcBorders>
              <w:top w:val="nil"/>
              <w:left w:val="nil"/>
              <w:bottom w:val="nil"/>
              <w:right w:val="nil"/>
            </w:tcBorders>
            <w:shd w:val="clear" w:color="auto" w:fill="auto"/>
            <w:vAlign w:val="bottom"/>
            <w:hideMark/>
          </w:tcPr>
          <w:p w14:paraId="45F37F4A" w14:textId="77777777" w:rsidR="003850F1" w:rsidRPr="00525654" w:rsidRDefault="003850F1" w:rsidP="00525654">
            <w:pPr>
              <w:keepLines/>
              <w:suppressAutoHyphens/>
              <w:jc w:val="right"/>
              <w:rPr>
                <w:rFonts w:ascii="Arial" w:hAnsi="Arial" w:cs="Arial"/>
                <w:i/>
                <w:iCs/>
                <w:sz w:val="18"/>
                <w:szCs w:val="18"/>
              </w:rPr>
            </w:pPr>
            <w:r w:rsidRPr="00525654">
              <w:rPr>
                <w:rFonts w:ascii="Arial" w:hAnsi="Arial" w:cs="Arial"/>
                <w:i/>
                <w:iCs/>
                <w:sz w:val="18"/>
                <w:szCs w:val="18"/>
              </w:rPr>
              <w:t>0</w:t>
            </w:r>
          </w:p>
        </w:tc>
        <w:tc>
          <w:tcPr>
            <w:tcW w:w="1332" w:type="dxa"/>
            <w:tcBorders>
              <w:top w:val="nil"/>
              <w:left w:val="nil"/>
              <w:bottom w:val="nil"/>
              <w:right w:val="nil"/>
            </w:tcBorders>
            <w:shd w:val="clear" w:color="auto" w:fill="auto"/>
            <w:vAlign w:val="bottom"/>
            <w:hideMark/>
          </w:tcPr>
          <w:p w14:paraId="29670A48" w14:textId="799A4D0C" w:rsidR="003850F1" w:rsidRPr="00525654" w:rsidRDefault="003850F1" w:rsidP="00525654">
            <w:pPr>
              <w:keepLines/>
              <w:suppressAutoHyphens/>
              <w:jc w:val="right"/>
              <w:rPr>
                <w:rFonts w:ascii="Arial" w:hAnsi="Arial" w:cs="Arial"/>
                <w:i/>
                <w:iCs/>
                <w:sz w:val="18"/>
                <w:szCs w:val="18"/>
              </w:rPr>
            </w:pPr>
            <w:r w:rsidRPr="00525654">
              <w:rPr>
                <w:rFonts w:ascii="Arial" w:hAnsi="Arial" w:cs="Arial"/>
                <w:i/>
                <w:iCs/>
                <w:sz w:val="18"/>
                <w:szCs w:val="18"/>
              </w:rPr>
              <w:t>170 165</w:t>
            </w:r>
          </w:p>
        </w:tc>
      </w:tr>
      <w:tr w:rsidR="003850F1" w:rsidRPr="00525654" w14:paraId="4641F5F7" w14:textId="77777777" w:rsidTr="00525654">
        <w:trPr>
          <w:cantSplit/>
          <w:trHeight w:val="227"/>
        </w:trPr>
        <w:tc>
          <w:tcPr>
            <w:tcW w:w="3543" w:type="dxa"/>
            <w:tcBorders>
              <w:top w:val="nil"/>
              <w:left w:val="nil"/>
              <w:bottom w:val="nil"/>
              <w:right w:val="nil"/>
            </w:tcBorders>
            <w:shd w:val="clear" w:color="auto" w:fill="auto"/>
            <w:vAlign w:val="bottom"/>
            <w:hideMark/>
          </w:tcPr>
          <w:p w14:paraId="11CBE469" w14:textId="77777777" w:rsidR="003850F1" w:rsidRPr="00525654" w:rsidRDefault="003850F1" w:rsidP="00525654">
            <w:pPr>
              <w:keepLines/>
              <w:suppressAutoHyphens/>
              <w:rPr>
                <w:rFonts w:ascii="Arial" w:hAnsi="Arial" w:cs="Arial"/>
                <w:sz w:val="18"/>
                <w:szCs w:val="18"/>
              </w:rPr>
            </w:pPr>
            <w:r w:rsidRPr="00525654">
              <w:rPr>
                <w:rFonts w:ascii="Arial" w:hAnsi="Arial" w:cs="Arial"/>
                <w:sz w:val="18"/>
                <w:szCs w:val="18"/>
              </w:rPr>
              <w:t>Ostatné dlhodobé rezervy, z toho:</w:t>
            </w:r>
          </w:p>
        </w:tc>
        <w:tc>
          <w:tcPr>
            <w:tcW w:w="1120" w:type="dxa"/>
            <w:tcBorders>
              <w:top w:val="nil"/>
              <w:left w:val="nil"/>
              <w:bottom w:val="nil"/>
              <w:right w:val="nil"/>
            </w:tcBorders>
            <w:shd w:val="clear" w:color="auto" w:fill="auto"/>
            <w:noWrap/>
            <w:vAlign w:val="bottom"/>
            <w:hideMark/>
          </w:tcPr>
          <w:p w14:paraId="560647D1" w14:textId="2F8AB514" w:rsidR="003850F1" w:rsidRPr="00525654" w:rsidRDefault="003850F1" w:rsidP="00525654">
            <w:pPr>
              <w:keepLines/>
              <w:suppressAutoHyphens/>
              <w:jc w:val="right"/>
              <w:rPr>
                <w:rFonts w:ascii="Arial" w:hAnsi="Arial" w:cs="Arial"/>
                <w:sz w:val="18"/>
                <w:szCs w:val="18"/>
              </w:rPr>
            </w:pPr>
            <w:r w:rsidRPr="00525654">
              <w:rPr>
                <w:rFonts w:ascii="Arial" w:hAnsi="Arial" w:cs="Arial"/>
                <w:sz w:val="18"/>
                <w:szCs w:val="18"/>
              </w:rPr>
              <w:t>590 426</w:t>
            </w:r>
          </w:p>
        </w:tc>
        <w:tc>
          <w:tcPr>
            <w:tcW w:w="1120" w:type="dxa"/>
            <w:tcBorders>
              <w:top w:val="nil"/>
              <w:left w:val="nil"/>
              <w:bottom w:val="nil"/>
              <w:right w:val="nil"/>
            </w:tcBorders>
            <w:shd w:val="clear" w:color="auto" w:fill="auto"/>
            <w:noWrap/>
            <w:vAlign w:val="bottom"/>
            <w:hideMark/>
          </w:tcPr>
          <w:p w14:paraId="49FDF531" w14:textId="77519382" w:rsidR="003850F1" w:rsidRPr="00525654" w:rsidRDefault="003850F1" w:rsidP="00525654">
            <w:pPr>
              <w:keepLines/>
              <w:suppressAutoHyphens/>
              <w:jc w:val="right"/>
              <w:rPr>
                <w:rFonts w:ascii="Arial" w:hAnsi="Arial" w:cs="Arial"/>
                <w:sz w:val="18"/>
                <w:szCs w:val="18"/>
              </w:rPr>
            </w:pPr>
            <w:r w:rsidRPr="00525654">
              <w:rPr>
                <w:rFonts w:ascii="Arial" w:hAnsi="Arial" w:cs="Arial"/>
                <w:i/>
                <w:iCs/>
                <w:sz w:val="18"/>
                <w:szCs w:val="18"/>
              </w:rPr>
              <w:t>528 105</w:t>
            </w:r>
          </w:p>
        </w:tc>
        <w:tc>
          <w:tcPr>
            <w:tcW w:w="1120" w:type="dxa"/>
            <w:tcBorders>
              <w:top w:val="nil"/>
              <w:left w:val="nil"/>
              <w:bottom w:val="nil"/>
              <w:right w:val="nil"/>
            </w:tcBorders>
            <w:shd w:val="clear" w:color="auto" w:fill="auto"/>
            <w:noWrap/>
            <w:vAlign w:val="bottom"/>
            <w:hideMark/>
          </w:tcPr>
          <w:p w14:paraId="2EB43198" w14:textId="0F94DADD" w:rsidR="003850F1" w:rsidRPr="00525654" w:rsidRDefault="003850F1" w:rsidP="00525654">
            <w:pPr>
              <w:keepLines/>
              <w:suppressAutoHyphens/>
              <w:jc w:val="right"/>
              <w:rPr>
                <w:rFonts w:ascii="Arial" w:hAnsi="Arial" w:cs="Arial"/>
                <w:sz w:val="18"/>
                <w:szCs w:val="18"/>
              </w:rPr>
            </w:pPr>
            <w:r w:rsidRPr="00525654">
              <w:rPr>
                <w:rFonts w:ascii="Arial" w:hAnsi="Arial" w:cs="Arial"/>
                <w:i/>
                <w:iCs/>
                <w:sz w:val="18"/>
                <w:szCs w:val="18"/>
              </w:rPr>
              <w:t>590 426</w:t>
            </w:r>
          </w:p>
        </w:tc>
        <w:tc>
          <w:tcPr>
            <w:tcW w:w="1120" w:type="dxa"/>
            <w:tcBorders>
              <w:top w:val="nil"/>
              <w:left w:val="nil"/>
              <w:bottom w:val="nil"/>
              <w:right w:val="nil"/>
            </w:tcBorders>
            <w:shd w:val="clear" w:color="auto" w:fill="auto"/>
            <w:noWrap/>
            <w:vAlign w:val="bottom"/>
            <w:hideMark/>
          </w:tcPr>
          <w:p w14:paraId="51DF510F" w14:textId="77777777" w:rsidR="003850F1" w:rsidRPr="00525654" w:rsidRDefault="003850F1" w:rsidP="00525654">
            <w:pPr>
              <w:keepLines/>
              <w:suppressAutoHyphens/>
              <w:jc w:val="right"/>
              <w:rPr>
                <w:rFonts w:ascii="Arial" w:hAnsi="Arial" w:cs="Arial"/>
                <w:sz w:val="18"/>
                <w:szCs w:val="18"/>
              </w:rPr>
            </w:pPr>
            <w:r w:rsidRPr="00525654">
              <w:rPr>
                <w:rFonts w:ascii="Arial" w:hAnsi="Arial" w:cs="Arial"/>
                <w:sz w:val="18"/>
                <w:szCs w:val="18"/>
              </w:rPr>
              <w:t>0</w:t>
            </w:r>
          </w:p>
        </w:tc>
        <w:tc>
          <w:tcPr>
            <w:tcW w:w="1332" w:type="dxa"/>
            <w:tcBorders>
              <w:top w:val="nil"/>
              <w:left w:val="nil"/>
              <w:bottom w:val="nil"/>
              <w:right w:val="nil"/>
            </w:tcBorders>
            <w:shd w:val="clear" w:color="auto" w:fill="auto"/>
            <w:noWrap/>
            <w:vAlign w:val="bottom"/>
            <w:hideMark/>
          </w:tcPr>
          <w:p w14:paraId="7F35992B" w14:textId="5C9D14D8" w:rsidR="003850F1" w:rsidRPr="00525654" w:rsidRDefault="003850F1" w:rsidP="00525654">
            <w:pPr>
              <w:keepLines/>
              <w:suppressAutoHyphens/>
              <w:jc w:val="right"/>
              <w:rPr>
                <w:rFonts w:ascii="Arial" w:hAnsi="Arial" w:cs="Arial"/>
                <w:sz w:val="18"/>
                <w:szCs w:val="18"/>
              </w:rPr>
            </w:pPr>
            <w:r w:rsidRPr="00525654">
              <w:rPr>
                <w:rFonts w:ascii="Arial" w:hAnsi="Arial" w:cs="Arial"/>
                <w:sz w:val="18"/>
                <w:szCs w:val="18"/>
              </w:rPr>
              <w:t>528 105</w:t>
            </w:r>
          </w:p>
        </w:tc>
      </w:tr>
      <w:tr w:rsidR="003850F1" w:rsidRPr="00525654" w14:paraId="3C9A0D10" w14:textId="77777777" w:rsidTr="00525654">
        <w:trPr>
          <w:cantSplit/>
          <w:trHeight w:val="227"/>
        </w:trPr>
        <w:tc>
          <w:tcPr>
            <w:tcW w:w="3543" w:type="dxa"/>
            <w:tcBorders>
              <w:top w:val="nil"/>
              <w:left w:val="nil"/>
              <w:bottom w:val="nil"/>
              <w:right w:val="nil"/>
            </w:tcBorders>
            <w:shd w:val="clear" w:color="auto" w:fill="auto"/>
            <w:vAlign w:val="bottom"/>
            <w:hideMark/>
          </w:tcPr>
          <w:p w14:paraId="6B85DB92" w14:textId="11358407" w:rsidR="003850F1" w:rsidRPr="00525654" w:rsidRDefault="003850F1" w:rsidP="00525654">
            <w:pPr>
              <w:keepLines/>
              <w:suppressAutoHyphens/>
              <w:rPr>
                <w:rFonts w:ascii="Arial" w:hAnsi="Arial" w:cs="Arial"/>
                <w:i/>
                <w:iCs/>
                <w:color w:val="FF0000"/>
                <w:sz w:val="18"/>
                <w:szCs w:val="18"/>
              </w:rPr>
            </w:pPr>
            <w:r w:rsidRPr="00525654">
              <w:rPr>
                <w:rFonts w:ascii="Arial" w:hAnsi="Arial" w:cs="Arial"/>
                <w:i/>
                <w:iCs/>
                <w:sz w:val="18"/>
                <w:szCs w:val="18"/>
              </w:rPr>
              <w:t>Rezerva na</w:t>
            </w:r>
            <w:r w:rsidRPr="00525654">
              <w:rPr>
                <w:rFonts w:ascii="Arial" w:hAnsi="Arial" w:cs="Arial"/>
                <w:sz w:val="18"/>
              </w:rPr>
              <w:t xml:space="preserve"> </w:t>
            </w:r>
            <w:r w:rsidRPr="00525654">
              <w:rPr>
                <w:rFonts w:ascii="Arial" w:hAnsi="Arial" w:cs="Arial"/>
                <w:i/>
                <w:iCs/>
                <w:sz w:val="18"/>
                <w:szCs w:val="18"/>
              </w:rPr>
              <w:t>ročný bonus zamestnancov</w:t>
            </w:r>
            <w:r w:rsidRPr="00525654" w:rsidDel="006D66D9">
              <w:rPr>
                <w:rFonts w:ascii="Arial" w:hAnsi="Arial" w:cs="Arial"/>
                <w:i/>
                <w:iCs/>
                <w:sz w:val="18"/>
                <w:szCs w:val="18"/>
              </w:rPr>
              <w:t xml:space="preserve"> </w:t>
            </w:r>
          </w:p>
        </w:tc>
        <w:tc>
          <w:tcPr>
            <w:tcW w:w="1120" w:type="dxa"/>
            <w:tcBorders>
              <w:top w:val="nil"/>
              <w:left w:val="nil"/>
              <w:bottom w:val="nil"/>
              <w:right w:val="nil"/>
            </w:tcBorders>
            <w:shd w:val="clear" w:color="auto" w:fill="auto"/>
            <w:vAlign w:val="bottom"/>
            <w:hideMark/>
          </w:tcPr>
          <w:p w14:paraId="09455DE3" w14:textId="4D16C70D" w:rsidR="003850F1" w:rsidRPr="00525654" w:rsidRDefault="003850F1" w:rsidP="00525654">
            <w:pPr>
              <w:keepLines/>
              <w:suppressAutoHyphens/>
              <w:jc w:val="right"/>
              <w:rPr>
                <w:rFonts w:ascii="Arial" w:hAnsi="Arial" w:cs="Arial"/>
                <w:i/>
                <w:iCs/>
                <w:sz w:val="18"/>
                <w:szCs w:val="18"/>
              </w:rPr>
            </w:pPr>
            <w:r w:rsidRPr="00525654">
              <w:rPr>
                <w:rFonts w:ascii="Arial" w:hAnsi="Arial" w:cs="Arial"/>
                <w:i/>
                <w:iCs/>
                <w:sz w:val="18"/>
                <w:szCs w:val="18"/>
              </w:rPr>
              <w:t>590 426</w:t>
            </w:r>
          </w:p>
        </w:tc>
        <w:tc>
          <w:tcPr>
            <w:tcW w:w="1120" w:type="dxa"/>
            <w:tcBorders>
              <w:top w:val="nil"/>
              <w:left w:val="nil"/>
              <w:bottom w:val="nil"/>
              <w:right w:val="nil"/>
            </w:tcBorders>
            <w:shd w:val="clear" w:color="auto" w:fill="auto"/>
            <w:vAlign w:val="bottom"/>
            <w:hideMark/>
          </w:tcPr>
          <w:p w14:paraId="452F8C08" w14:textId="680B21B7" w:rsidR="003850F1" w:rsidRPr="00525654" w:rsidRDefault="00F125EA" w:rsidP="00525654">
            <w:pPr>
              <w:keepLines/>
              <w:suppressAutoHyphens/>
              <w:jc w:val="right"/>
              <w:rPr>
                <w:rFonts w:ascii="Arial" w:hAnsi="Arial" w:cs="Arial"/>
                <w:i/>
                <w:iCs/>
                <w:sz w:val="18"/>
                <w:szCs w:val="18"/>
              </w:rPr>
            </w:pPr>
            <w:r w:rsidRPr="00525654">
              <w:rPr>
                <w:rFonts w:ascii="Arial" w:hAnsi="Arial" w:cs="Arial"/>
                <w:sz w:val="18"/>
                <w:szCs w:val="18"/>
              </w:rPr>
              <w:t>528 105</w:t>
            </w:r>
          </w:p>
        </w:tc>
        <w:tc>
          <w:tcPr>
            <w:tcW w:w="1120" w:type="dxa"/>
            <w:tcBorders>
              <w:top w:val="nil"/>
              <w:left w:val="nil"/>
              <w:bottom w:val="nil"/>
              <w:right w:val="nil"/>
            </w:tcBorders>
            <w:shd w:val="clear" w:color="auto" w:fill="auto"/>
            <w:vAlign w:val="bottom"/>
            <w:hideMark/>
          </w:tcPr>
          <w:p w14:paraId="4C1BDC15" w14:textId="0E195515" w:rsidR="003850F1" w:rsidRPr="00525654" w:rsidRDefault="00F125EA" w:rsidP="00525654">
            <w:pPr>
              <w:keepLines/>
              <w:suppressAutoHyphens/>
              <w:jc w:val="right"/>
              <w:rPr>
                <w:rFonts w:ascii="Arial" w:hAnsi="Arial" w:cs="Arial"/>
                <w:i/>
                <w:iCs/>
                <w:sz w:val="18"/>
                <w:szCs w:val="18"/>
              </w:rPr>
            </w:pPr>
            <w:r w:rsidRPr="00525654">
              <w:rPr>
                <w:rFonts w:ascii="Arial" w:hAnsi="Arial" w:cs="Arial"/>
                <w:sz w:val="18"/>
                <w:szCs w:val="18"/>
              </w:rPr>
              <w:t>590 426</w:t>
            </w:r>
          </w:p>
        </w:tc>
        <w:tc>
          <w:tcPr>
            <w:tcW w:w="1120" w:type="dxa"/>
            <w:tcBorders>
              <w:top w:val="nil"/>
              <w:left w:val="nil"/>
              <w:bottom w:val="nil"/>
              <w:right w:val="nil"/>
            </w:tcBorders>
            <w:shd w:val="clear" w:color="auto" w:fill="auto"/>
            <w:vAlign w:val="bottom"/>
            <w:hideMark/>
          </w:tcPr>
          <w:p w14:paraId="63D6EEEA" w14:textId="77777777" w:rsidR="003850F1" w:rsidRPr="00525654" w:rsidRDefault="003850F1" w:rsidP="00525654">
            <w:pPr>
              <w:keepLines/>
              <w:suppressAutoHyphens/>
              <w:jc w:val="right"/>
              <w:rPr>
                <w:rFonts w:ascii="Arial" w:hAnsi="Arial" w:cs="Arial"/>
                <w:i/>
                <w:iCs/>
                <w:sz w:val="18"/>
                <w:szCs w:val="18"/>
              </w:rPr>
            </w:pPr>
            <w:r w:rsidRPr="00525654">
              <w:rPr>
                <w:rFonts w:ascii="Arial" w:hAnsi="Arial" w:cs="Arial"/>
                <w:i/>
                <w:iCs/>
                <w:sz w:val="18"/>
                <w:szCs w:val="18"/>
              </w:rPr>
              <w:t>0</w:t>
            </w:r>
          </w:p>
        </w:tc>
        <w:tc>
          <w:tcPr>
            <w:tcW w:w="1332" w:type="dxa"/>
            <w:tcBorders>
              <w:top w:val="nil"/>
              <w:left w:val="nil"/>
              <w:bottom w:val="nil"/>
              <w:right w:val="nil"/>
            </w:tcBorders>
            <w:shd w:val="clear" w:color="auto" w:fill="auto"/>
            <w:vAlign w:val="bottom"/>
            <w:hideMark/>
          </w:tcPr>
          <w:p w14:paraId="47986651" w14:textId="76193B46" w:rsidR="003850F1" w:rsidRPr="00525654" w:rsidRDefault="003850F1" w:rsidP="00525654">
            <w:pPr>
              <w:keepLines/>
              <w:suppressAutoHyphens/>
              <w:jc w:val="right"/>
              <w:rPr>
                <w:rFonts w:ascii="Arial" w:hAnsi="Arial" w:cs="Arial"/>
                <w:i/>
                <w:iCs/>
                <w:sz w:val="18"/>
                <w:szCs w:val="18"/>
              </w:rPr>
            </w:pPr>
            <w:r w:rsidRPr="00525654">
              <w:rPr>
                <w:rFonts w:ascii="Arial" w:hAnsi="Arial" w:cs="Arial"/>
                <w:i/>
                <w:iCs/>
                <w:sz w:val="18"/>
                <w:szCs w:val="18"/>
              </w:rPr>
              <w:t>528 105</w:t>
            </w:r>
          </w:p>
        </w:tc>
      </w:tr>
      <w:tr w:rsidR="003850F1" w:rsidRPr="00525654" w14:paraId="3282DEAE" w14:textId="77777777" w:rsidTr="00525654">
        <w:trPr>
          <w:cantSplit/>
          <w:trHeight w:val="227"/>
        </w:trPr>
        <w:tc>
          <w:tcPr>
            <w:tcW w:w="3543" w:type="dxa"/>
            <w:tcBorders>
              <w:top w:val="nil"/>
              <w:left w:val="nil"/>
              <w:bottom w:val="nil"/>
              <w:right w:val="nil"/>
            </w:tcBorders>
            <w:shd w:val="clear" w:color="auto" w:fill="auto"/>
            <w:vAlign w:val="bottom"/>
            <w:hideMark/>
          </w:tcPr>
          <w:p w14:paraId="357F1DA2" w14:textId="77777777" w:rsidR="003850F1" w:rsidRPr="00525654" w:rsidRDefault="003850F1" w:rsidP="00525654">
            <w:pPr>
              <w:keepLines/>
              <w:suppressAutoHyphens/>
              <w:rPr>
                <w:rFonts w:ascii="Arial" w:hAnsi="Arial" w:cs="Arial"/>
                <w:b/>
                <w:bCs/>
                <w:sz w:val="18"/>
                <w:szCs w:val="18"/>
              </w:rPr>
            </w:pPr>
            <w:r w:rsidRPr="00525654">
              <w:rPr>
                <w:rFonts w:ascii="Arial" w:hAnsi="Arial" w:cs="Arial"/>
                <w:b/>
                <w:bCs/>
                <w:sz w:val="18"/>
                <w:szCs w:val="18"/>
              </w:rPr>
              <w:t>Rezervy spolu</w:t>
            </w:r>
          </w:p>
        </w:tc>
        <w:tc>
          <w:tcPr>
            <w:tcW w:w="1120" w:type="dxa"/>
            <w:tcBorders>
              <w:top w:val="single" w:sz="4" w:space="0" w:color="auto"/>
              <w:left w:val="nil"/>
              <w:bottom w:val="double" w:sz="6" w:space="0" w:color="auto"/>
              <w:right w:val="nil"/>
            </w:tcBorders>
            <w:shd w:val="clear" w:color="auto" w:fill="auto"/>
            <w:noWrap/>
            <w:vAlign w:val="bottom"/>
            <w:hideMark/>
          </w:tcPr>
          <w:p w14:paraId="68A09D07" w14:textId="4103D973" w:rsidR="003850F1" w:rsidRPr="00525654" w:rsidRDefault="003850F1" w:rsidP="00525654">
            <w:pPr>
              <w:keepLines/>
              <w:suppressAutoHyphens/>
              <w:jc w:val="right"/>
              <w:rPr>
                <w:rFonts w:ascii="Arial" w:hAnsi="Arial" w:cs="Arial"/>
                <w:b/>
                <w:bCs/>
                <w:sz w:val="18"/>
                <w:szCs w:val="18"/>
              </w:rPr>
            </w:pPr>
            <w:r w:rsidRPr="00525654">
              <w:rPr>
                <w:rFonts w:ascii="Arial" w:hAnsi="Arial" w:cs="Arial"/>
                <w:b/>
                <w:bCs/>
                <w:sz w:val="18"/>
                <w:szCs w:val="18"/>
              </w:rPr>
              <w:t>678 599</w:t>
            </w:r>
          </w:p>
        </w:tc>
        <w:tc>
          <w:tcPr>
            <w:tcW w:w="1120" w:type="dxa"/>
            <w:tcBorders>
              <w:top w:val="single" w:sz="4" w:space="0" w:color="auto"/>
              <w:left w:val="nil"/>
              <w:bottom w:val="double" w:sz="6" w:space="0" w:color="auto"/>
              <w:right w:val="nil"/>
            </w:tcBorders>
            <w:shd w:val="clear" w:color="auto" w:fill="auto"/>
            <w:noWrap/>
            <w:vAlign w:val="bottom"/>
            <w:hideMark/>
          </w:tcPr>
          <w:p w14:paraId="74B4F2D3" w14:textId="4BB9F5B5" w:rsidR="003850F1" w:rsidRPr="00525654" w:rsidRDefault="003850F1" w:rsidP="00525654">
            <w:pPr>
              <w:keepLines/>
              <w:suppressAutoHyphens/>
              <w:jc w:val="right"/>
              <w:rPr>
                <w:rFonts w:ascii="Arial" w:hAnsi="Arial" w:cs="Arial"/>
                <w:b/>
                <w:bCs/>
                <w:sz w:val="18"/>
                <w:szCs w:val="18"/>
              </w:rPr>
            </w:pPr>
            <w:r w:rsidRPr="00525654">
              <w:rPr>
                <w:rFonts w:ascii="Arial" w:hAnsi="Arial" w:cs="Arial"/>
                <w:b/>
                <w:bCs/>
                <w:sz w:val="18"/>
                <w:szCs w:val="18"/>
              </w:rPr>
              <w:t>698 270</w:t>
            </w:r>
          </w:p>
        </w:tc>
        <w:tc>
          <w:tcPr>
            <w:tcW w:w="1120" w:type="dxa"/>
            <w:tcBorders>
              <w:top w:val="single" w:sz="4" w:space="0" w:color="auto"/>
              <w:left w:val="nil"/>
              <w:bottom w:val="double" w:sz="6" w:space="0" w:color="auto"/>
              <w:right w:val="nil"/>
            </w:tcBorders>
            <w:shd w:val="clear" w:color="auto" w:fill="auto"/>
            <w:noWrap/>
            <w:vAlign w:val="bottom"/>
            <w:hideMark/>
          </w:tcPr>
          <w:p w14:paraId="5CD48E53" w14:textId="3813EDEE" w:rsidR="003850F1" w:rsidRPr="00525654" w:rsidRDefault="003850F1" w:rsidP="00525654">
            <w:pPr>
              <w:keepLines/>
              <w:suppressAutoHyphens/>
              <w:jc w:val="right"/>
              <w:rPr>
                <w:rFonts w:ascii="Arial" w:hAnsi="Arial" w:cs="Arial"/>
                <w:b/>
                <w:bCs/>
                <w:sz w:val="18"/>
                <w:szCs w:val="18"/>
              </w:rPr>
            </w:pPr>
            <w:r w:rsidRPr="00525654">
              <w:rPr>
                <w:rFonts w:ascii="Arial" w:hAnsi="Arial" w:cs="Arial"/>
                <w:b/>
                <w:bCs/>
                <w:sz w:val="18"/>
                <w:szCs w:val="18"/>
              </w:rPr>
              <w:t>678 599</w:t>
            </w:r>
          </w:p>
        </w:tc>
        <w:tc>
          <w:tcPr>
            <w:tcW w:w="1120" w:type="dxa"/>
            <w:tcBorders>
              <w:top w:val="single" w:sz="4" w:space="0" w:color="auto"/>
              <w:left w:val="nil"/>
              <w:bottom w:val="double" w:sz="6" w:space="0" w:color="auto"/>
              <w:right w:val="nil"/>
            </w:tcBorders>
            <w:shd w:val="clear" w:color="auto" w:fill="auto"/>
            <w:noWrap/>
            <w:vAlign w:val="bottom"/>
            <w:hideMark/>
          </w:tcPr>
          <w:p w14:paraId="6164E1CA" w14:textId="77777777" w:rsidR="003850F1" w:rsidRPr="00525654" w:rsidRDefault="003850F1"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332" w:type="dxa"/>
            <w:tcBorders>
              <w:top w:val="single" w:sz="4" w:space="0" w:color="auto"/>
              <w:left w:val="nil"/>
              <w:bottom w:val="double" w:sz="6" w:space="0" w:color="auto"/>
              <w:right w:val="nil"/>
            </w:tcBorders>
            <w:shd w:val="clear" w:color="auto" w:fill="auto"/>
            <w:noWrap/>
            <w:vAlign w:val="bottom"/>
            <w:hideMark/>
          </w:tcPr>
          <w:p w14:paraId="7636E1D7" w14:textId="6F9BA0BE" w:rsidR="003850F1" w:rsidRPr="00525654" w:rsidRDefault="003850F1" w:rsidP="00525654">
            <w:pPr>
              <w:keepLines/>
              <w:suppressAutoHyphens/>
              <w:jc w:val="right"/>
              <w:rPr>
                <w:rFonts w:ascii="Arial" w:hAnsi="Arial" w:cs="Arial"/>
                <w:b/>
                <w:bCs/>
                <w:sz w:val="18"/>
                <w:szCs w:val="18"/>
              </w:rPr>
            </w:pPr>
            <w:r w:rsidRPr="00525654">
              <w:rPr>
                <w:rFonts w:ascii="Arial" w:hAnsi="Arial" w:cs="Arial"/>
                <w:b/>
                <w:bCs/>
                <w:sz w:val="18"/>
                <w:szCs w:val="18"/>
              </w:rPr>
              <w:t>698 270</w:t>
            </w:r>
          </w:p>
        </w:tc>
      </w:tr>
    </w:tbl>
    <w:p w14:paraId="1A83F8F3" w14:textId="53F230F5" w:rsidR="00886DC2" w:rsidRPr="009133FE" w:rsidRDefault="00886DC2" w:rsidP="00525654">
      <w:pPr>
        <w:pStyle w:val="odstavec"/>
        <w:keepLines/>
        <w:suppressAutoHyphens/>
        <w:ind w:left="425"/>
      </w:pPr>
    </w:p>
    <w:bookmarkEnd w:id="28"/>
    <w:p w14:paraId="3C77629E" w14:textId="77777777" w:rsidR="00284B57" w:rsidRPr="009133FE" w:rsidRDefault="00284B57" w:rsidP="00525654">
      <w:pPr>
        <w:pStyle w:val="odstavec"/>
        <w:keepLines/>
        <w:suppressAutoHyphens/>
        <w:ind w:left="425"/>
      </w:pPr>
    </w:p>
    <w:p w14:paraId="50CFD9FE" w14:textId="77777777" w:rsidR="001135AA" w:rsidRPr="009133FE" w:rsidRDefault="001135AA" w:rsidP="00525654">
      <w:pPr>
        <w:pStyle w:val="Heading2"/>
        <w:keepLines/>
      </w:pPr>
      <w:r w:rsidRPr="009133FE">
        <w:t>Časové rozlíšenie</w:t>
      </w:r>
    </w:p>
    <w:p w14:paraId="3A5EF2E1" w14:textId="0C27B3B6" w:rsidR="0096351E" w:rsidRPr="009133FE" w:rsidRDefault="0096351E" w:rsidP="00525654">
      <w:pPr>
        <w:pStyle w:val="odstavec"/>
        <w:keepLines/>
        <w:suppressAutoHyphens/>
        <w:ind w:left="425"/>
      </w:pPr>
      <w:r w:rsidRPr="009133FE">
        <w:t>Výnosy budúcich období zahŕňajú časové rozlíšenie výnosov predovšetkým za služby vykonané v roku 2025, ale vyfakturované v roku 2024</w:t>
      </w:r>
      <w:r w:rsidR="008D39EC" w:rsidRPr="009133FE">
        <w:t xml:space="preserve"> v hodnote 11</w:t>
      </w:r>
      <w:r w:rsidR="00CA7C43" w:rsidRPr="009133FE">
        <w:t>3 827</w:t>
      </w:r>
      <w:r w:rsidRPr="009133FE">
        <w:t xml:space="preserve"> EUR (2023</w:t>
      </w:r>
      <w:r w:rsidR="006C002D" w:rsidRPr="009133FE">
        <w:t>:</w:t>
      </w:r>
      <w:r w:rsidR="008D39EC" w:rsidRPr="009133FE">
        <w:t xml:space="preserve"> 0</w:t>
      </w:r>
      <w:r w:rsidRPr="009133FE">
        <w:t xml:space="preserve"> EUR).</w:t>
      </w:r>
    </w:p>
    <w:p w14:paraId="3D843EDB" w14:textId="77777777" w:rsidR="00825CB6" w:rsidRPr="009133FE" w:rsidRDefault="00825CB6" w:rsidP="00525654">
      <w:pPr>
        <w:pStyle w:val="odstavec"/>
        <w:keepLines/>
        <w:suppressAutoHyphens/>
        <w:ind w:left="425"/>
      </w:pPr>
      <w:bookmarkStart w:id="29" w:name="FWT_T32"/>
    </w:p>
    <w:bookmarkEnd w:id="29"/>
    <w:p w14:paraId="74310D0C" w14:textId="61262DE0" w:rsidR="00EF6154" w:rsidRPr="009133FE" w:rsidRDefault="00EF6154" w:rsidP="00525654">
      <w:pPr>
        <w:pStyle w:val="odstavec"/>
        <w:keepLines/>
        <w:suppressAutoHyphens/>
        <w:ind w:left="425"/>
      </w:pPr>
    </w:p>
    <w:p w14:paraId="18CE8976" w14:textId="77777777" w:rsidR="00EF6154" w:rsidRPr="009133FE" w:rsidRDefault="006739DD" w:rsidP="00525654">
      <w:pPr>
        <w:pStyle w:val="Heading1"/>
        <w:keepLines/>
        <w:ind w:left="425" w:hanging="426"/>
        <w:rPr>
          <w:rFonts w:ascii="Arial" w:hAnsi="Arial"/>
          <w:sz w:val="20"/>
          <w:szCs w:val="20"/>
        </w:rPr>
      </w:pPr>
      <w:r w:rsidRPr="009133FE">
        <w:rPr>
          <w:rFonts w:ascii="Arial" w:hAnsi="Arial"/>
          <w:sz w:val="20"/>
          <w:szCs w:val="20"/>
        </w:rPr>
        <w:t>INFORMÁCIE, KTORÉ DOPLŇUJÚ A VYSVETĽUJÚ POLOŽKY VÝKAZU ZISKOV A</w:t>
      </w:r>
      <w:r w:rsidR="00EF6154" w:rsidRPr="009133FE">
        <w:rPr>
          <w:rFonts w:ascii="Arial" w:hAnsi="Arial"/>
          <w:sz w:val="20"/>
          <w:szCs w:val="20"/>
        </w:rPr>
        <w:t> </w:t>
      </w:r>
      <w:r w:rsidRPr="009133FE">
        <w:rPr>
          <w:rFonts w:ascii="Arial" w:hAnsi="Arial"/>
          <w:sz w:val="20"/>
          <w:szCs w:val="20"/>
        </w:rPr>
        <w:t>STRÁT</w:t>
      </w:r>
    </w:p>
    <w:p w14:paraId="467C3056" w14:textId="77777777" w:rsidR="00EF6154" w:rsidRPr="009133FE" w:rsidRDefault="00EF6154" w:rsidP="00525654">
      <w:pPr>
        <w:pStyle w:val="Heading2"/>
        <w:keepLines/>
        <w:numPr>
          <w:ilvl w:val="1"/>
          <w:numId w:val="9"/>
        </w:numPr>
      </w:pPr>
      <w:r w:rsidRPr="009133FE">
        <w:t>Čistý obrat</w:t>
      </w:r>
    </w:p>
    <w:p w14:paraId="25571D20" w14:textId="24733853" w:rsidR="00EF6154" w:rsidRPr="009133FE" w:rsidRDefault="00EA772E" w:rsidP="00525654">
      <w:pPr>
        <w:pStyle w:val="odstavec"/>
        <w:keepLines/>
        <w:suppressAutoHyphens/>
        <w:ind w:left="425"/>
      </w:pPr>
      <w:r w:rsidRPr="009133FE">
        <w:t xml:space="preserve">Informácie </w:t>
      </w:r>
      <w:r w:rsidR="009044DB" w:rsidRPr="009133FE">
        <w:t>o štruktúre čistého obratu Spoločnosti sú uvedené v nasledujúce tabuľke</w:t>
      </w:r>
      <w:r w:rsidR="00EF6154" w:rsidRPr="009133FE">
        <w:t>:</w:t>
      </w:r>
    </w:p>
    <w:p w14:paraId="085EA623" w14:textId="56DE28AF" w:rsidR="00BF5442" w:rsidRPr="009133FE" w:rsidRDefault="00BF5442" w:rsidP="00525654">
      <w:pPr>
        <w:pStyle w:val="odstavec"/>
        <w:keepLines/>
        <w:suppressAutoHyphens/>
        <w:ind w:left="425"/>
      </w:pPr>
      <w:bookmarkStart w:id="30" w:name="FWT_T37"/>
    </w:p>
    <w:tbl>
      <w:tblPr>
        <w:tblW w:w="9212" w:type="dxa"/>
        <w:tblInd w:w="425" w:type="dxa"/>
        <w:tblLayout w:type="fixed"/>
        <w:tblCellMar>
          <w:left w:w="28" w:type="dxa"/>
          <w:right w:w="28" w:type="dxa"/>
        </w:tblCellMar>
        <w:tblLook w:val="04A0" w:firstRow="1" w:lastRow="0" w:firstColumn="1" w:lastColumn="0" w:noHBand="0" w:noVBand="1"/>
      </w:tblPr>
      <w:tblGrid>
        <w:gridCol w:w="6346"/>
        <w:gridCol w:w="1433"/>
        <w:gridCol w:w="1433"/>
      </w:tblGrid>
      <w:tr w:rsidR="00BF5442" w:rsidRPr="00525654" w14:paraId="328D6835" w14:textId="77777777" w:rsidTr="00525654">
        <w:trPr>
          <w:cantSplit/>
          <w:trHeight w:val="227"/>
        </w:trPr>
        <w:tc>
          <w:tcPr>
            <w:tcW w:w="6378" w:type="dxa"/>
            <w:tcBorders>
              <w:top w:val="nil"/>
              <w:left w:val="nil"/>
              <w:bottom w:val="single" w:sz="4" w:space="0" w:color="auto"/>
              <w:right w:val="nil"/>
            </w:tcBorders>
            <w:shd w:val="clear" w:color="auto" w:fill="auto"/>
            <w:vAlign w:val="bottom"/>
            <w:hideMark/>
          </w:tcPr>
          <w:p w14:paraId="3218418A" w14:textId="4C4BA1F3" w:rsidR="00BF5442" w:rsidRPr="00525654" w:rsidRDefault="00EA772E" w:rsidP="00525654">
            <w:pPr>
              <w:keepLines/>
              <w:suppressAutoHyphens/>
              <w:rPr>
                <w:rFonts w:ascii="Arial" w:hAnsi="Arial" w:cs="Arial"/>
                <w:b/>
                <w:bCs/>
                <w:sz w:val="18"/>
                <w:szCs w:val="18"/>
              </w:rPr>
            </w:pPr>
            <w:r w:rsidRPr="00525654">
              <w:rPr>
                <w:rFonts w:ascii="Arial" w:hAnsi="Arial" w:cs="Arial"/>
                <w:b/>
                <w:bCs/>
                <w:sz w:val="18"/>
                <w:szCs w:val="18"/>
              </w:rPr>
              <w:t>NÁZOV POLOŽKY</w:t>
            </w:r>
          </w:p>
        </w:tc>
        <w:tc>
          <w:tcPr>
            <w:tcW w:w="1440" w:type="dxa"/>
            <w:tcBorders>
              <w:top w:val="nil"/>
              <w:left w:val="nil"/>
              <w:bottom w:val="single" w:sz="4" w:space="0" w:color="auto"/>
              <w:right w:val="nil"/>
            </w:tcBorders>
            <w:shd w:val="clear" w:color="auto" w:fill="auto"/>
            <w:vAlign w:val="bottom"/>
            <w:hideMark/>
          </w:tcPr>
          <w:p w14:paraId="67972725" w14:textId="74F61089" w:rsidR="00BF5442" w:rsidRPr="00525654" w:rsidRDefault="00B700B2" w:rsidP="00525654">
            <w:pPr>
              <w:keepLines/>
              <w:suppressAutoHyphens/>
              <w:jc w:val="center"/>
              <w:rPr>
                <w:rFonts w:ascii="Arial" w:hAnsi="Arial" w:cs="Arial"/>
                <w:b/>
                <w:bCs/>
                <w:sz w:val="18"/>
                <w:szCs w:val="18"/>
              </w:rPr>
            </w:pPr>
            <w:r w:rsidRPr="00525654">
              <w:rPr>
                <w:rFonts w:ascii="Arial" w:hAnsi="Arial" w:cs="Arial"/>
                <w:b/>
                <w:bCs/>
                <w:sz w:val="18"/>
                <w:szCs w:val="18"/>
              </w:rPr>
              <w:t>202</w:t>
            </w:r>
            <w:r w:rsidR="008D39EC" w:rsidRPr="00525654">
              <w:rPr>
                <w:rFonts w:ascii="Arial" w:hAnsi="Arial" w:cs="Arial"/>
                <w:b/>
                <w:bCs/>
                <w:sz w:val="18"/>
                <w:szCs w:val="18"/>
              </w:rPr>
              <w:t>4</w:t>
            </w:r>
          </w:p>
        </w:tc>
        <w:tc>
          <w:tcPr>
            <w:tcW w:w="1440" w:type="dxa"/>
            <w:tcBorders>
              <w:top w:val="nil"/>
              <w:left w:val="nil"/>
              <w:bottom w:val="single" w:sz="4" w:space="0" w:color="auto"/>
              <w:right w:val="nil"/>
            </w:tcBorders>
            <w:shd w:val="clear" w:color="auto" w:fill="auto"/>
            <w:vAlign w:val="bottom"/>
            <w:hideMark/>
          </w:tcPr>
          <w:p w14:paraId="2CC59261" w14:textId="1EE54804" w:rsidR="00BF5442" w:rsidRPr="00525654" w:rsidRDefault="00B700B2" w:rsidP="00525654">
            <w:pPr>
              <w:keepLines/>
              <w:suppressAutoHyphens/>
              <w:jc w:val="center"/>
              <w:rPr>
                <w:rFonts w:ascii="Arial" w:hAnsi="Arial" w:cs="Arial"/>
                <w:b/>
                <w:bCs/>
                <w:sz w:val="18"/>
                <w:szCs w:val="18"/>
              </w:rPr>
            </w:pPr>
            <w:r w:rsidRPr="00525654">
              <w:rPr>
                <w:rFonts w:ascii="Arial" w:hAnsi="Arial" w:cs="Arial"/>
                <w:b/>
                <w:bCs/>
                <w:sz w:val="18"/>
                <w:szCs w:val="18"/>
              </w:rPr>
              <w:t>202</w:t>
            </w:r>
            <w:r w:rsidR="008D39EC" w:rsidRPr="00525654">
              <w:rPr>
                <w:rFonts w:ascii="Arial" w:hAnsi="Arial" w:cs="Arial"/>
                <w:b/>
                <w:bCs/>
                <w:sz w:val="18"/>
                <w:szCs w:val="18"/>
              </w:rPr>
              <w:t>3</w:t>
            </w:r>
          </w:p>
        </w:tc>
      </w:tr>
      <w:tr w:rsidR="00EA772E" w:rsidRPr="00525654" w14:paraId="6CF9ACB4" w14:textId="77777777" w:rsidTr="00525654">
        <w:trPr>
          <w:cantSplit/>
          <w:trHeight w:val="227"/>
        </w:trPr>
        <w:tc>
          <w:tcPr>
            <w:tcW w:w="6378" w:type="dxa"/>
            <w:tcBorders>
              <w:top w:val="nil"/>
              <w:left w:val="nil"/>
              <w:right w:val="nil"/>
            </w:tcBorders>
            <w:shd w:val="clear" w:color="auto" w:fill="auto"/>
            <w:vAlign w:val="bottom"/>
          </w:tcPr>
          <w:p w14:paraId="0DEC7309" w14:textId="77777777" w:rsidR="00EA772E" w:rsidRPr="00525654" w:rsidRDefault="00EA772E" w:rsidP="00525654">
            <w:pPr>
              <w:keepLines/>
              <w:suppressAutoHyphens/>
              <w:rPr>
                <w:rFonts w:ascii="Arial" w:hAnsi="Arial" w:cs="Arial"/>
                <w:sz w:val="18"/>
                <w:szCs w:val="18"/>
              </w:rPr>
            </w:pPr>
          </w:p>
        </w:tc>
        <w:tc>
          <w:tcPr>
            <w:tcW w:w="1440" w:type="dxa"/>
            <w:tcBorders>
              <w:top w:val="nil"/>
              <w:left w:val="nil"/>
              <w:right w:val="nil"/>
            </w:tcBorders>
            <w:shd w:val="clear" w:color="auto" w:fill="auto"/>
            <w:noWrap/>
            <w:vAlign w:val="bottom"/>
          </w:tcPr>
          <w:p w14:paraId="4305E5A7" w14:textId="77777777" w:rsidR="00EA772E" w:rsidRPr="00525654" w:rsidRDefault="00EA772E" w:rsidP="00525654">
            <w:pPr>
              <w:keepLines/>
              <w:suppressAutoHyphens/>
              <w:jc w:val="right"/>
              <w:rPr>
                <w:rFonts w:ascii="Arial" w:hAnsi="Arial" w:cs="Arial"/>
                <w:sz w:val="18"/>
                <w:szCs w:val="18"/>
              </w:rPr>
            </w:pPr>
          </w:p>
        </w:tc>
        <w:tc>
          <w:tcPr>
            <w:tcW w:w="1440" w:type="dxa"/>
            <w:tcBorders>
              <w:top w:val="nil"/>
              <w:left w:val="nil"/>
              <w:right w:val="nil"/>
            </w:tcBorders>
            <w:shd w:val="clear" w:color="auto" w:fill="auto"/>
            <w:noWrap/>
            <w:vAlign w:val="bottom"/>
          </w:tcPr>
          <w:p w14:paraId="54481926" w14:textId="77777777" w:rsidR="00EA772E" w:rsidRPr="00525654" w:rsidRDefault="00EA772E" w:rsidP="00525654">
            <w:pPr>
              <w:keepLines/>
              <w:suppressAutoHyphens/>
              <w:jc w:val="right"/>
              <w:rPr>
                <w:rFonts w:ascii="Arial" w:hAnsi="Arial" w:cs="Arial"/>
                <w:sz w:val="18"/>
                <w:szCs w:val="18"/>
              </w:rPr>
            </w:pPr>
          </w:p>
        </w:tc>
      </w:tr>
      <w:tr w:rsidR="00BF5442" w:rsidRPr="00525654" w14:paraId="2A56B90B" w14:textId="77777777" w:rsidTr="00525654">
        <w:trPr>
          <w:cantSplit/>
          <w:trHeight w:val="227"/>
        </w:trPr>
        <w:tc>
          <w:tcPr>
            <w:tcW w:w="6378" w:type="dxa"/>
            <w:tcBorders>
              <w:left w:val="nil"/>
              <w:bottom w:val="nil"/>
              <w:right w:val="nil"/>
            </w:tcBorders>
            <w:shd w:val="clear" w:color="auto" w:fill="auto"/>
            <w:vAlign w:val="bottom"/>
            <w:hideMark/>
          </w:tcPr>
          <w:p w14:paraId="75E39257" w14:textId="77777777" w:rsidR="00BF5442" w:rsidRPr="00525654" w:rsidRDefault="00BF5442" w:rsidP="00525654">
            <w:pPr>
              <w:keepLines/>
              <w:suppressAutoHyphens/>
              <w:rPr>
                <w:rFonts w:ascii="Arial" w:hAnsi="Arial" w:cs="Arial"/>
                <w:b/>
                <w:bCs/>
                <w:sz w:val="18"/>
                <w:szCs w:val="18"/>
              </w:rPr>
            </w:pPr>
            <w:r w:rsidRPr="00525654">
              <w:rPr>
                <w:rFonts w:ascii="Arial" w:hAnsi="Arial" w:cs="Arial"/>
                <w:b/>
                <w:bCs/>
                <w:sz w:val="18"/>
                <w:szCs w:val="18"/>
              </w:rPr>
              <w:t>Tržby za vlastné výkony a tovar, z toho:</w:t>
            </w:r>
          </w:p>
        </w:tc>
        <w:tc>
          <w:tcPr>
            <w:tcW w:w="1440" w:type="dxa"/>
            <w:tcBorders>
              <w:left w:val="nil"/>
              <w:bottom w:val="single" w:sz="8" w:space="0" w:color="auto"/>
              <w:right w:val="nil"/>
            </w:tcBorders>
            <w:shd w:val="clear" w:color="auto" w:fill="auto"/>
            <w:noWrap/>
            <w:vAlign w:val="bottom"/>
            <w:hideMark/>
          </w:tcPr>
          <w:p w14:paraId="367212AF" w14:textId="2F7CB2D3" w:rsidR="00BF5442" w:rsidRPr="00525654" w:rsidRDefault="008D39EC" w:rsidP="00525654">
            <w:pPr>
              <w:keepLines/>
              <w:suppressAutoHyphens/>
              <w:jc w:val="right"/>
              <w:rPr>
                <w:rFonts w:ascii="Arial" w:hAnsi="Arial" w:cs="Arial"/>
                <w:b/>
                <w:bCs/>
                <w:sz w:val="18"/>
                <w:szCs w:val="18"/>
              </w:rPr>
            </w:pPr>
            <w:r w:rsidRPr="00525654">
              <w:rPr>
                <w:rFonts w:ascii="Arial" w:hAnsi="Arial" w:cs="Arial"/>
                <w:b/>
                <w:bCs/>
                <w:sz w:val="18"/>
                <w:szCs w:val="18"/>
              </w:rPr>
              <w:t>1</w:t>
            </w:r>
            <w:r w:rsidR="007B5800" w:rsidRPr="00525654">
              <w:rPr>
                <w:rFonts w:ascii="Arial" w:hAnsi="Arial" w:cs="Arial"/>
                <w:b/>
                <w:bCs/>
                <w:sz w:val="18"/>
                <w:szCs w:val="18"/>
              </w:rPr>
              <w:t>0 980 408</w:t>
            </w:r>
          </w:p>
        </w:tc>
        <w:tc>
          <w:tcPr>
            <w:tcW w:w="1440" w:type="dxa"/>
            <w:tcBorders>
              <w:left w:val="nil"/>
              <w:bottom w:val="single" w:sz="8" w:space="0" w:color="auto"/>
              <w:right w:val="nil"/>
            </w:tcBorders>
            <w:shd w:val="clear" w:color="auto" w:fill="auto"/>
            <w:noWrap/>
            <w:vAlign w:val="bottom"/>
            <w:hideMark/>
          </w:tcPr>
          <w:p w14:paraId="51439FCF" w14:textId="762D446A" w:rsidR="00BF5442" w:rsidRPr="00525654" w:rsidRDefault="008D39EC" w:rsidP="00525654">
            <w:pPr>
              <w:keepLines/>
              <w:suppressAutoHyphens/>
              <w:jc w:val="right"/>
              <w:rPr>
                <w:rFonts w:ascii="Arial" w:hAnsi="Arial" w:cs="Arial"/>
                <w:b/>
                <w:bCs/>
                <w:sz w:val="18"/>
                <w:szCs w:val="18"/>
              </w:rPr>
            </w:pPr>
            <w:r w:rsidRPr="00525654">
              <w:rPr>
                <w:rFonts w:ascii="Arial" w:hAnsi="Arial" w:cs="Arial"/>
                <w:b/>
                <w:bCs/>
                <w:sz w:val="18"/>
                <w:szCs w:val="18"/>
              </w:rPr>
              <w:t xml:space="preserve">10 030 </w:t>
            </w:r>
            <w:r w:rsidR="00971BA2" w:rsidRPr="00525654">
              <w:rPr>
                <w:rFonts w:ascii="Arial" w:hAnsi="Arial" w:cs="Arial"/>
                <w:b/>
                <w:bCs/>
                <w:sz w:val="18"/>
                <w:szCs w:val="18"/>
              </w:rPr>
              <w:t>479</w:t>
            </w:r>
          </w:p>
        </w:tc>
      </w:tr>
      <w:tr w:rsidR="00BF5442" w:rsidRPr="00525654" w14:paraId="6A20B0B8" w14:textId="77777777" w:rsidTr="00525654">
        <w:trPr>
          <w:cantSplit/>
          <w:trHeight w:val="227"/>
        </w:trPr>
        <w:tc>
          <w:tcPr>
            <w:tcW w:w="6378" w:type="dxa"/>
            <w:tcBorders>
              <w:top w:val="nil"/>
              <w:left w:val="nil"/>
              <w:bottom w:val="nil"/>
              <w:right w:val="nil"/>
            </w:tcBorders>
            <w:shd w:val="clear" w:color="auto" w:fill="auto"/>
            <w:vAlign w:val="bottom"/>
            <w:hideMark/>
          </w:tcPr>
          <w:p w14:paraId="2DFD8C8B" w14:textId="77777777" w:rsidR="00BF5442" w:rsidRPr="00525654" w:rsidRDefault="00BF5442" w:rsidP="00525654">
            <w:pPr>
              <w:keepLines/>
              <w:suppressAutoHyphens/>
              <w:rPr>
                <w:rFonts w:ascii="Arial" w:hAnsi="Arial" w:cs="Arial"/>
                <w:sz w:val="18"/>
                <w:szCs w:val="18"/>
              </w:rPr>
            </w:pPr>
            <w:r w:rsidRPr="00525654">
              <w:rPr>
                <w:rFonts w:ascii="Arial" w:hAnsi="Arial" w:cs="Arial"/>
                <w:sz w:val="18"/>
                <w:szCs w:val="18"/>
              </w:rPr>
              <w:t>Tržby z predaja služieb</w:t>
            </w:r>
          </w:p>
        </w:tc>
        <w:tc>
          <w:tcPr>
            <w:tcW w:w="1440" w:type="dxa"/>
            <w:tcBorders>
              <w:top w:val="nil"/>
              <w:left w:val="nil"/>
              <w:bottom w:val="nil"/>
              <w:right w:val="nil"/>
            </w:tcBorders>
            <w:shd w:val="clear" w:color="auto" w:fill="auto"/>
            <w:vAlign w:val="bottom"/>
            <w:hideMark/>
          </w:tcPr>
          <w:p w14:paraId="73056AA3" w14:textId="5DE512AE" w:rsidR="00BF5442" w:rsidRPr="00525654" w:rsidRDefault="008D39EC" w:rsidP="00525654">
            <w:pPr>
              <w:keepLines/>
              <w:suppressAutoHyphens/>
              <w:jc w:val="right"/>
              <w:rPr>
                <w:rFonts w:ascii="Arial" w:hAnsi="Arial" w:cs="Arial"/>
                <w:sz w:val="18"/>
                <w:szCs w:val="18"/>
              </w:rPr>
            </w:pPr>
            <w:r w:rsidRPr="00525654">
              <w:rPr>
                <w:rFonts w:ascii="Arial" w:hAnsi="Arial" w:cs="Arial"/>
                <w:sz w:val="18"/>
                <w:szCs w:val="18"/>
              </w:rPr>
              <w:t>1</w:t>
            </w:r>
            <w:r w:rsidR="007B5800" w:rsidRPr="00525654">
              <w:rPr>
                <w:rFonts w:ascii="Arial" w:hAnsi="Arial" w:cs="Arial"/>
                <w:sz w:val="18"/>
                <w:szCs w:val="18"/>
              </w:rPr>
              <w:t>0 980 408</w:t>
            </w:r>
          </w:p>
        </w:tc>
        <w:tc>
          <w:tcPr>
            <w:tcW w:w="1440" w:type="dxa"/>
            <w:tcBorders>
              <w:top w:val="nil"/>
              <w:left w:val="nil"/>
              <w:bottom w:val="nil"/>
              <w:right w:val="nil"/>
            </w:tcBorders>
            <w:shd w:val="clear" w:color="auto" w:fill="auto"/>
            <w:vAlign w:val="bottom"/>
            <w:hideMark/>
          </w:tcPr>
          <w:p w14:paraId="31D8ED9F" w14:textId="5C8B52D9" w:rsidR="00BF5442" w:rsidRPr="00525654" w:rsidRDefault="008D39EC" w:rsidP="00525654">
            <w:pPr>
              <w:keepLines/>
              <w:suppressAutoHyphens/>
              <w:jc w:val="right"/>
              <w:rPr>
                <w:rFonts w:ascii="Arial" w:hAnsi="Arial" w:cs="Arial"/>
                <w:sz w:val="18"/>
                <w:szCs w:val="18"/>
              </w:rPr>
            </w:pPr>
            <w:r w:rsidRPr="00525654">
              <w:rPr>
                <w:rFonts w:ascii="Arial" w:hAnsi="Arial" w:cs="Arial"/>
                <w:sz w:val="18"/>
                <w:szCs w:val="18"/>
              </w:rPr>
              <w:t>1</w:t>
            </w:r>
            <w:r w:rsidR="00BF5442" w:rsidRPr="00525654">
              <w:rPr>
                <w:rFonts w:ascii="Arial" w:hAnsi="Arial" w:cs="Arial"/>
                <w:sz w:val="18"/>
                <w:szCs w:val="18"/>
              </w:rPr>
              <w:t>0</w:t>
            </w:r>
            <w:r w:rsidRPr="00525654">
              <w:rPr>
                <w:rFonts w:ascii="Arial" w:hAnsi="Arial" w:cs="Arial"/>
                <w:sz w:val="18"/>
                <w:szCs w:val="18"/>
              </w:rPr>
              <w:t> 018 236</w:t>
            </w:r>
          </w:p>
        </w:tc>
      </w:tr>
      <w:tr w:rsidR="00BF5442" w:rsidRPr="00525654" w14:paraId="3E595286" w14:textId="77777777" w:rsidTr="00525654">
        <w:trPr>
          <w:cantSplit/>
          <w:trHeight w:val="227"/>
        </w:trPr>
        <w:tc>
          <w:tcPr>
            <w:tcW w:w="6378" w:type="dxa"/>
            <w:tcBorders>
              <w:top w:val="nil"/>
              <w:left w:val="nil"/>
              <w:bottom w:val="nil"/>
              <w:right w:val="nil"/>
            </w:tcBorders>
            <w:shd w:val="clear" w:color="auto" w:fill="auto"/>
            <w:vAlign w:val="bottom"/>
            <w:hideMark/>
          </w:tcPr>
          <w:p w14:paraId="2B620F9C" w14:textId="77777777" w:rsidR="00BF5442" w:rsidRPr="00525654" w:rsidRDefault="00BF5442" w:rsidP="00525654">
            <w:pPr>
              <w:keepLines/>
              <w:suppressAutoHyphens/>
              <w:rPr>
                <w:rFonts w:ascii="Arial" w:hAnsi="Arial" w:cs="Arial"/>
                <w:sz w:val="18"/>
                <w:szCs w:val="18"/>
              </w:rPr>
            </w:pPr>
            <w:r w:rsidRPr="00525654">
              <w:rPr>
                <w:rFonts w:ascii="Arial" w:hAnsi="Arial" w:cs="Arial"/>
                <w:sz w:val="18"/>
                <w:szCs w:val="18"/>
              </w:rPr>
              <w:t>Výnosy z nehnuteľnosti na predaj</w:t>
            </w:r>
          </w:p>
        </w:tc>
        <w:tc>
          <w:tcPr>
            <w:tcW w:w="1440" w:type="dxa"/>
            <w:tcBorders>
              <w:top w:val="nil"/>
              <w:left w:val="nil"/>
              <w:bottom w:val="nil"/>
              <w:right w:val="nil"/>
            </w:tcBorders>
            <w:shd w:val="clear" w:color="auto" w:fill="auto"/>
            <w:vAlign w:val="bottom"/>
            <w:hideMark/>
          </w:tcPr>
          <w:p w14:paraId="6BFD8EDD" w14:textId="77777777" w:rsidR="00BF5442" w:rsidRPr="00525654" w:rsidRDefault="00BF5442" w:rsidP="00525654">
            <w:pPr>
              <w:keepLines/>
              <w:suppressAutoHyphens/>
              <w:jc w:val="right"/>
              <w:rPr>
                <w:rFonts w:ascii="Arial" w:hAnsi="Arial" w:cs="Arial"/>
                <w:sz w:val="18"/>
                <w:szCs w:val="18"/>
              </w:rPr>
            </w:pPr>
            <w:r w:rsidRPr="0052565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5EA127" w14:textId="29101969" w:rsidR="00BF5442" w:rsidRPr="00525654" w:rsidRDefault="008D39EC" w:rsidP="00525654">
            <w:pPr>
              <w:keepLines/>
              <w:suppressAutoHyphens/>
              <w:jc w:val="right"/>
              <w:rPr>
                <w:rFonts w:ascii="Arial" w:hAnsi="Arial" w:cs="Arial"/>
                <w:sz w:val="18"/>
                <w:szCs w:val="18"/>
              </w:rPr>
            </w:pPr>
            <w:r w:rsidRPr="00525654">
              <w:rPr>
                <w:rFonts w:ascii="Arial" w:hAnsi="Arial" w:cs="Arial"/>
                <w:sz w:val="18"/>
                <w:szCs w:val="18"/>
              </w:rPr>
              <w:t>12 243</w:t>
            </w:r>
          </w:p>
        </w:tc>
      </w:tr>
      <w:tr w:rsidR="00BF5442" w:rsidRPr="00525654" w14:paraId="43689283" w14:textId="77777777" w:rsidTr="00525654">
        <w:trPr>
          <w:cantSplit/>
          <w:trHeight w:val="227"/>
        </w:trPr>
        <w:tc>
          <w:tcPr>
            <w:tcW w:w="6378" w:type="dxa"/>
            <w:tcBorders>
              <w:top w:val="nil"/>
              <w:left w:val="nil"/>
              <w:bottom w:val="nil"/>
              <w:right w:val="nil"/>
            </w:tcBorders>
            <w:shd w:val="clear" w:color="auto" w:fill="auto"/>
            <w:vAlign w:val="bottom"/>
            <w:hideMark/>
          </w:tcPr>
          <w:p w14:paraId="03BFB42D" w14:textId="77777777" w:rsidR="00BF5442" w:rsidRPr="00525654" w:rsidRDefault="00BF5442" w:rsidP="00525654">
            <w:pPr>
              <w:keepLines/>
              <w:suppressAutoHyphens/>
              <w:rPr>
                <w:rFonts w:ascii="Arial" w:hAnsi="Arial" w:cs="Arial"/>
                <w:sz w:val="18"/>
                <w:szCs w:val="18"/>
              </w:rPr>
            </w:pPr>
            <w:r w:rsidRPr="00525654">
              <w:rPr>
                <w:rFonts w:ascii="Arial" w:hAnsi="Arial" w:cs="Arial"/>
                <w:sz w:val="18"/>
                <w:szCs w:val="18"/>
              </w:rPr>
              <w:t>Iné výnosy súvisiace s bežnou činnosťou</w:t>
            </w:r>
          </w:p>
        </w:tc>
        <w:tc>
          <w:tcPr>
            <w:tcW w:w="1440" w:type="dxa"/>
            <w:tcBorders>
              <w:top w:val="nil"/>
              <w:left w:val="nil"/>
              <w:bottom w:val="nil"/>
              <w:right w:val="nil"/>
            </w:tcBorders>
            <w:shd w:val="clear" w:color="auto" w:fill="auto"/>
            <w:vAlign w:val="bottom"/>
            <w:hideMark/>
          </w:tcPr>
          <w:p w14:paraId="6C6FDF7D" w14:textId="77777777" w:rsidR="00BF5442" w:rsidRPr="00525654" w:rsidRDefault="00BF5442" w:rsidP="00525654">
            <w:pPr>
              <w:keepLines/>
              <w:suppressAutoHyphens/>
              <w:jc w:val="right"/>
              <w:rPr>
                <w:rFonts w:ascii="Arial" w:hAnsi="Arial" w:cs="Arial"/>
                <w:sz w:val="18"/>
                <w:szCs w:val="18"/>
              </w:rPr>
            </w:pPr>
            <w:r w:rsidRPr="0052565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DDA0A5" w14:textId="69AB940E" w:rsidR="00BF5442" w:rsidRPr="00525654" w:rsidRDefault="008D39EC" w:rsidP="00525654">
            <w:pPr>
              <w:keepLines/>
              <w:suppressAutoHyphens/>
              <w:jc w:val="right"/>
              <w:rPr>
                <w:rFonts w:ascii="Arial" w:hAnsi="Arial" w:cs="Arial"/>
                <w:sz w:val="18"/>
                <w:szCs w:val="18"/>
              </w:rPr>
            </w:pPr>
            <w:r w:rsidRPr="00525654">
              <w:rPr>
                <w:rFonts w:ascii="Arial" w:hAnsi="Arial" w:cs="Arial"/>
                <w:sz w:val="18"/>
                <w:szCs w:val="18"/>
              </w:rPr>
              <w:t>157</w:t>
            </w:r>
          </w:p>
        </w:tc>
      </w:tr>
      <w:tr w:rsidR="00BF5442" w:rsidRPr="00525654" w14:paraId="672F0525" w14:textId="77777777" w:rsidTr="00525654">
        <w:trPr>
          <w:cantSplit/>
          <w:trHeight w:val="227"/>
        </w:trPr>
        <w:tc>
          <w:tcPr>
            <w:tcW w:w="6378" w:type="dxa"/>
            <w:tcBorders>
              <w:top w:val="nil"/>
              <w:left w:val="nil"/>
              <w:bottom w:val="nil"/>
              <w:right w:val="nil"/>
            </w:tcBorders>
            <w:shd w:val="clear" w:color="auto" w:fill="auto"/>
            <w:vAlign w:val="bottom"/>
            <w:hideMark/>
          </w:tcPr>
          <w:p w14:paraId="1DC98AC0" w14:textId="72B543AC" w:rsidR="00BF5442" w:rsidRPr="00525654" w:rsidRDefault="00BF5442" w:rsidP="00525654">
            <w:pPr>
              <w:keepLines/>
              <w:suppressAutoHyphens/>
              <w:rPr>
                <w:rFonts w:ascii="Arial" w:hAnsi="Arial" w:cs="Arial"/>
                <w:b/>
                <w:bCs/>
                <w:sz w:val="18"/>
                <w:szCs w:val="18"/>
              </w:rPr>
            </w:pPr>
            <w:r w:rsidRPr="00525654">
              <w:rPr>
                <w:rFonts w:ascii="Arial" w:hAnsi="Arial" w:cs="Arial"/>
                <w:b/>
                <w:bCs/>
                <w:sz w:val="18"/>
                <w:szCs w:val="18"/>
              </w:rPr>
              <w:t xml:space="preserve">Čistý obrat </w:t>
            </w:r>
            <w:r w:rsidR="00EA772E" w:rsidRPr="00525654">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14:paraId="57DCB573" w14:textId="380A88BC" w:rsidR="00BF5442" w:rsidRPr="00525654" w:rsidRDefault="008D39EC" w:rsidP="00525654">
            <w:pPr>
              <w:keepLines/>
              <w:suppressAutoHyphens/>
              <w:jc w:val="right"/>
              <w:rPr>
                <w:rFonts w:ascii="Arial" w:hAnsi="Arial" w:cs="Arial"/>
                <w:b/>
                <w:bCs/>
                <w:sz w:val="18"/>
                <w:szCs w:val="18"/>
              </w:rPr>
            </w:pPr>
            <w:r w:rsidRPr="00525654">
              <w:rPr>
                <w:rFonts w:ascii="Arial" w:hAnsi="Arial" w:cs="Arial"/>
                <w:b/>
                <w:bCs/>
                <w:sz w:val="18"/>
                <w:szCs w:val="18"/>
              </w:rPr>
              <w:t>1</w:t>
            </w:r>
            <w:r w:rsidR="007B5800" w:rsidRPr="00525654">
              <w:rPr>
                <w:rFonts w:ascii="Arial" w:hAnsi="Arial" w:cs="Arial"/>
                <w:b/>
                <w:bCs/>
                <w:sz w:val="18"/>
                <w:szCs w:val="18"/>
              </w:rPr>
              <w:t>0 980 408</w:t>
            </w:r>
          </w:p>
        </w:tc>
        <w:tc>
          <w:tcPr>
            <w:tcW w:w="1440" w:type="dxa"/>
            <w:tcBorders>
              <w:top w:val="single" w:sz="4" w:space="0" w:color="auto"/>
              <w:left w:val="nil"/>
              <w:bottom w:val="double" w:sz="6" w:space="0" w:color="auto"/>
              <w:right w:val="nil"/>
            </w:tcBorders>
            <w:shd w:val="clear" w:color="auto" w:fill="auto"/>
            <w:noWrap/>
            <w:vAlign w:val="bottom"/>
            <w:hideMark/>
          </w:tcPr>
          <w:p w14:paraId="4929E47A" w14:textId="35EF401F" w:rsidR="00BF5442" w:rsidRPr="00525654" w:rsidRDefault="008D39EC" w:rsidP="00525654">
            <w:pPr>
              <w:keepLines/>
              <w:suppressAutoHyphens/>
              <w:jc w:val="right"/>
              <w:rPr>
                <w:rFonts w:ascii="Arial" w:hAnsi="Arial" w:cs="Arial"/>
                <w:b/>
                <w:bCs/>
                <w:sz w:val="18"/>
                <w:szCs w:val="18"/>
              </w:rPr>
            </w:pPr>
            <w:r w:rsidRPr="00525654">
              <w:rPr>
                <w:rFonts w:ascii="Arial" w:hAnsi="Arial" w:cs="Arial"/>
                <w:b/>
                <w:bCs/>
                <w:sz w:val="18"/>
                <w:szCs w:val="18"/>
              </w:rPr>
              <w:t>1</w:t>
            </w:r>
            <w:r w:rsidR="00BF5442" w:rsidRPr="00525654">
              <w:rPr>
                <w:rFonts w:ascii="Arial" w:hAnsi="Arial" w:cs="Arial"/>
                <w:b/>
                <w:bCs/>
                <w:sz w:val="18"/>
                <w:szCs w:val="18"/>
              </w:rPr>
              <w:t>0</w:t>
            </w:r>
            <w:r w:rsidRPr="00525654">
              <w:rPr>
                <w:rFonts w:ascii="Arial" w:hAnsi="Arial" w:cs="Arial"/>
                <w:b/>
                <w:bCs/>
                <w:sz w:val="18"/>
                <w:szCs w:val="18"/>
              </w:rPr>
              <w:t> 030 636</w:t>
            </w:r>
          </w:p>
        </w:tc>
      </w:tr>
    </w:tbl>
    <w:p w14:paraId="71FA1508" w14:textId="0D5EC956" w:rsidR="00161FD0" w:rsidRPr="009133FE" w:rsidRDefault="00161FD0" w:rsidP="00525654">
      <w:pPr>
        <w:pStyle w:val="odstavec"/>
        <w:keepLines/>
        <w:suppressAutoHyphens/>
        <w:ind w:left="425"/>
      </w:pPr>
    </w:p>
    <w:bookmarkEnd w:id="30"/>
    <w:p w14:paraId="04467017" w14:textId="77777777" w:rsidR="00B81542" w:rsidRPr="009133FE" w:rsidRDefault="00B81542" w:rsidP="00525654">
      <w:pPr>
        <w:keepLines/>
        <w:suppressAutoHyphens/>
        <w:ind w:left="425"/>
        <w:rPr>
          <w:rFonts w:ascii="Arial" w:hAnsi="Arial" w:cs="Arial"/>
          <w:b/>
          <w:bCs/>
          <w:kern w:val="32"/>
          <w:sz w:val="20"/>
          <w:szCs w:val="20"/>
        </w:rPr>
      </w:pPr>
      <w:r w:rsidRPr="009133FE">
        <w:rPr>
          <w:rFonts w:ascii="Arial" w:hAnsi="Arial" w:cs="Arial"/>
          <w:sz w:val="20"/>
          <w:szCs w:val="20"/>
        </w:rPr>
        <w:br w:type="page"/>
      </w:r>
    </w:p>
    <w:p w14:paraId="659C9E65" w14:textId="138F874E" w:rsidR="00EF6154" w:rsidRPr="009133FE" w:rsidRDefault="00EF6154" w:rsidP="00525654">
      <w:pPr>
        <w:pStyle w:val="Heading1"/>
        <w:keepLines/>
        <w:numPr>
          <w:ilvl w:val="0"/>
          <w:numId w:val="0"/>
        </w:numPr>
        <w:ind w:left="425"/>
        <w:rPr>
          <w:rFonts w:ascii="Arial" w:hAnsi="Arial"/>
          <w:sz w:val="20"/>
          <w:szCs w:val="20"/>
        </w:rPr>
      </w:pPr>
      <w:r w:rsidRPr="009133FE">
        <w:rPr>
          <w:rFonts w:ascii="Arial" w:hAnsi="Arial"/>
          <w:sz w:val="20"/>
          <w:szCs w:val="20"/>
        </w:rPr>
        <w:lastRenderedPageBreak/>
        <w:t>VÝNOSY</w:t>
      </w:r>
    </w:p>
    <w:p w14:paraId="44757A82" w14:textId="77777777" w:rsidR="002A6B50" w:rsidRPr="009133FE" w:rsidRDefault="00316173" w:rsidP="00525654">
      <w:pPr>
        <w:pStyle w:val="Heading2"/>
        <w:keepLines/>
        <w:numPr>
          <w:ilvl w:val="1"/>
          <w:numId w:val="9"/>
        </w:numPr>
      </w:pPr>
      <w:r w:rsidRPr="009133FE">
        <w:t>Tržby za vlastné výkony a tovar</w:t>
      </w:r>
    </w:p>
    <w:p w14:paraId="5FE5571E" w14:textId="0102D500" w:rsidR="00BF5442" w:rsidRPr="009133FE" w:rsidRDefault="00D50EB7" w:rsidP="00525654">
      <w:pPr>
        <w:pStyle w:val="Heading2"/>
        <w:keepLines/>
        <w:numPr>
          <w:ilvl w:val="0"/>
          <w:numId w:val="0"/>
        </w:numPr>
        <w:ind w:left="425"/>
        <w:rPr>
          <w:b w:val="0"/>
          <w:bCs w:val="0"/>
        </w:rPr>
      </w:pPr>
      <w:r w:rsidRPr="009133FE">
        <w:rPr>
          <w:b w:val="0"/>
          <w:bCs w:val="0"/>
        </w:rPr>
        <w:t>Výnosy z bežnej činnosti boli realizované v zahraničí:</w:t>
      </w:r>
      <w:bookmarkStart w:id="31" w:name="FWT_T35"/>
    </w:p>
    <w:tbl>
      <w:tblPr>
        <w:tblW w:w="9212" w:type="dxa"/>
        <w:tblInd w:w="425" w:type="dxa"/>
        <w:tblLayout w:type="fixed"/>
        <w:tblCellMar>
          <w:left w:w="28" w:type="dxa"/>
          <w:right w:w="28" w:type="dxa"/>
        </w:tblCellMar>
        <w:tblLook w:val="04A0" w:firstRow="1" w:lastRow="0" w:firstColumn="1" w:lastColumn="0" w:noHBand="0" w:noVBand="1"/>
      </w:tblPr>
      <w:tblGrid>
        <w:gridCol w:w="3070"/>
        <w:gridCol w:w="3071"/>
        <w:gridCol w:w="3071"/>
      </w:tblGrid>
      <w:tr w:rsidR="004D6309" w:rsidRPr="00525654" w14:paraId="603DB455" w14:textId="77777777" w:rsidTr="00525654">
        <w:trPr>
          <w:cantSplit/>
          <w:trHeight w:val="276"/>
        </w:trPr>
        <w:tc>
          <w:tcPr>
            <w:tcW w:w="2948" w:type="dxa"/>
            <w:vMerge w:val="restart"/>
            <w:tcBorders>
              <w:top w:val="nil"/>
              <w:left w:val="nil"/>
              <w:bottom w:val="single" w:sz="4" w:space="0" w:color="000000"/>
              <w:right w:val="nil"/>
            </w:tcBorders>
            <w:shd w:val="clear" w:color="auto" w:fill="auto"/>
            <w:vAlign w:val="bottom"/>
            <w:hideMark/>
          </w:tcPr>
          <w:p w14:paraId="7C4BF203" w14:textId="68A5A41B" w:rsidR="008D39EC" w:rsidRPr="00525654" w:rsidRDefault="008D39EC" w:rsidP="00525654">
            <w:pPr>
              <w:keepLines/>
              <w:suppressAutoHyphens/>
              <w:rPr>
                <w:rFonts w:ascii="Arial" w:hAnsi="Arial" w:cs="Arial"/>
                <w:b/>
                <w:bCs/>
                <w:sz w:val="18"/>
                <w:szCs w:val="18"/>
              </w:rPr>
            </w:pPr>
            <w:r w:rsidRPr="00525654">
              <w:rPr>
                <w:rFonts w:ascii="Arial" w:hAnsi="Arial" w:cs="Arial"/>
                <w:b/>
                <w:bCs/>
                <w:sz w:val="18"/>
                <w:szCs w:val="18"/>
              </w:rPr>
              <w:t>OBLASŤ</w:t>
            </w:r>
            <w:r w:rsidRPr="00525654">
              <w:rPr>
                <w:rFonts w:ascii="Arial" w:hAnsi="Arial" w:cs="Arial"/>
                <w:b/>
                <w:bCs/>
                <w:sz w:val="18"/>
                <w:szCs w:val="18"/>
              </w:rPr>
              <w:br/>
              <w:t>ODBYTU</w:t>
            </w:r>
          </w:p>
        </w:tc>
        <w:tc>
          <w:tcPr>
            <w:tcW w:w="5896" w:type="dxa"/>
            <w:gridSpan w:val="2"/>
            <w:vMerge w:val="restart"/>
            <w:tcBorders>
              <w:top w:val="nil"/>
              <w:left w:val="nil"/>
              <w:bottom w:val="nil"/>
              <w:right w:val="nil"/>
            </w:tcBorders>
            <w:shd w:val="clear" w:color="auto" w:fill="auto"/>
            <w:vAlign w:val="bottom"/>
            <w:hideMark/>
          </w:tcPr>
          <w:p w14:paraId="08904E4F" w14:textId="1BA38235" w:rsidR="008D39EC" w:rsidRPr="00525654" w:rsidRDefault="00D50EB7" w:rsidP="00525654">
            <w:pPr>
              <w:keepLines/>
              <w:suppressAutoHyphens/>
              <w:jc w:val="center"/>
              <w:rPr>
                <w:rFonts w:ascii="Arial" w:hAnsi="Arial" w:cs="Arial"/>
                <w:b/>
                <w:bCs/>
                <w:color w:val="0070C0"/>
                <w:sz w:val="18"/>
                <w:szCs w:val="18"/>
              </w:rPr>
            </w:pPr>
            <w:r w:rsidRPr="00525654">
              <w:rPr>
                <w:rFonts w:ascii="Arial" w:hAnsi="Arial" w:cs="Arial"/>
                <w:b/>
                <w:bCs/>
                <w:color w:val="000000" w:themeColor="text1"/>
                <w:sz w:val="18"/>
                <w:szCs w:val="18"/>
              </w:rPr>
              <w:t>Tržby z predaja služieb v EUR</w:t>
            </w:r>
          </w:p>
        </w:tc>
      </w:tr>
      <w:tr w:rsidR="004D6309" w:rsidRPr="00525654" w14:paraId="6DAE02D8" w14:textId="77777777" w:rsidTr="00525654">
        <w:trPr>
          <w:cantSplit/>
          <w:trHeight w:val="276"/>
        </w:trPr>
        <w:tc>
          <w:tcPr>
            <w:tcW w:w="2948" w:type="dxa"/>
            <w:vMerge/>
            <w:tcBorders>
              <w:top w:val="nil"/>
              <w:left w:val="nil"/>
              <w:bottom w:val="single" w:sz="4" w:space="0" w:color="000000"/>
              <w:right w:val="nil"/>
            </w:tcBorders>
            <w:vAlign w:val="bottom"/>
            <w:hideMark/>
          </w:tcPr>
          <w:p w14:paraId="3A3BF985" w14:textId="77777777" w:rsidR="008D39EC" w:rsidRPr="00525654" w:rsidRDefault="008D39EC" w:rsidP="00525654">
            <w:pPr>
              <w:keepLines/>
              <w:suppressAutoHyphens/>
              <w:rPr>
                <w:rFonts w:ascii="Arial" w:hAnsi="Arial" w:cs="Arial"/>
                <w:b/>
                <w:bCs/>
                <w:sz w:val="18"/>
                <w:szCs w:val="18"/>
              </w:rPr>
            </w:pPr>
          </w:p>
        </w:tc>
        <w:tc>
          <w:tcPr>
            <w:tcW w:w="5896" w:type="dxa"/>
            <w:gridSpan w:val="2"/>
            <w:vMerge/>
            <w:tcBorders>
              <w:top w:val="nil"/>
              <w:left w:val="nil"/>
              <w:bottom w:val="nil"/>
              <w:right w:val="nil"/>
            </w:tcBorders>
            <w:vAlign w:val="bottom"/>
            <w:hideMark/>
          </w:tcPr>
          <w:p w14:paraId="29E03896" w14:textId="77777777" w:rsidR="008D39EC" w:rsidRPr="00525654" w:rsidRDefault="008D39EC" w:rsidP="00525654">
            <w:pPr>
              <w:keepLines/>
              <w:suppressAutoHyphens/>
              <w:rPr>
                <w:rFonts w:ascii="Arial" w:hAnsi="Arial" w:cs="Arial"/>
                <w:b/>
                <w:bCs/>
                <w:i/>
                <w:iCs/>
                <w:sz w:val="18"/>
                <w:szCs w:val="18"/>
              </w:rPr>
            </w:pPr>
          </w:p>
        </w:tc>
      </w:tr>
      <w:tr w:rsidR="004D6309" w:rsidRPr="00525654" w14:paraId="55C6FCFB" w14:textId="77777777" w:rsidTr="00525654">
        <w:trPr>
          <w:cantSplit/>
          <w:trHeight w:val="227"/>
        </w:trPr>
        <w:tc>
          <w:tcPr>
            <w:tcW w:w="2948" w:type="dxa"/>
            <w:vMerge/>
            <w:tcBorders>
              <w:top w:val="nil"/>
              <w:left w:val="nil"/>
              <w:bottom w:val="single" w:sz="4" w:space="0" w:color="000000"/>
              <w:right w:val="nil"/>
            </w:tcBorders>
            <w:vAlign w:val="bottom"/>
            <w:hideMark/>
          </w:tcPr>
          <w:p w14:paraId="47B001BE" w14:textId="77777777" w:rsidR="008D39EC" w:rsidRPr="00525654" w:rsidRDefault="008D39EC" w:rsidP="00525654">
            <w:pPr>
              <w:keepLines/>
              <w:suppressAutoHyphens/>
              <w:rPr>
                <w:rFonts w:ascii="Arial" w:hAnsi="Arial" w:cs="Arial"/>
                <w:b/>
                <w:bCs/>
                <w:sz w:val="18"/>
                <w:szCs w:val="18"/>
              </w:rPr>
            </w:pPr>
          </w:p>
        </w:tc>
        <w:tc>
          <w:tcPr>
            <w:tcW w:w="2948" w:type="dxa"/>
            <w:tcBorders>
              <w:top w:val="nil"/>
              <w:left w:val="nil"/>
              <w:bottom w:val="single" w:sz="4" w:space="0" w:color="auto"/>
              <w:right w:val="nil"/>
            </w:tcBorders>
            <w:shd w:val="clear" w:color="auto" w:fill="auto"/>
            <w:vAlign w:val="bottom"/>
            <w:hideMark/>
          </w:tcPr>
          <w:p w14:paraId="463FB7CE" w14:textId="6AC6ECBD" w:rsidR="008D39EC" w:rsidRPr="00525654" w:rsidRDefault="008D39EC" w:rsidP="00525654">
            <w:pPr>
              <w:keepLines/>
              <w:suppressAutoHyphens/>
              <w:jc w:val="right"/>
              <w:rPr>
                <w:rFonts w:ascii="Arial" w:hAnsi="Arial" w:cs="Arial"/>
                <w:b/>
                <w:bCs/>
                <w:color w:val="000000" w:themeColor="text1"/>
                <w:sz w:val="18"/>
                <w:szCs w:val="18"/>
              </w:rPr>
            </w:pPr>
            <w:r w:rsidRPr="00525654">
              <w:rPr>
                <w:rFonts w:ascii="Arial" w:hAnsi="Arial" w:cs="Arial"/>
                <w:b/>
                <w:bCs/>
                <w:color w:val="000000" w:themeColor="text1"/>
                <w:sz w:val="18"/>
                <w:szCs w:val="18"/>
              </w:rPr>
              <w:t>202</w:t>
            </w:r>
            <w:r w:rsidR="00D50EB7" w:rsidRPr="00525654">
              <w:rPr>
                <w:rFonts w:ascii="Arial" w:hAnsi="Arial" w:cs="Arial"/>
                <w:b/>
                <w:bCs/>
                <w:color w:val="000000" w:themeColor="text1"/>
                <w:sz w:val="18"/>
                <w:szCs w:val="18"/>
              </w:rPr>
              <w:t>4</w:t>
            </w:r>
          </w:p>
        </w:tc>
        <w:tc>
          <w:tcPr>
            <w:tcW w:w="2948" w:type="dxa"/>
            <w:tcBorders>
              <w:top w:val="nil"/>
              <w:left w:val="nil"/>
              <w:bottom w:val="single" w:sz="4" w:space="0" w:color="auto"/>
              <w:right w:val="nil"/>
            </w:tcBorders>
            <w:shd w:val="clear" w:color="auto" w:fill="auto"/>
            <w:vAlign w:val="bottom"/>
            <w:hideMark/>
          </w:tcPr>
          <w:p w14:paraId="157B3540" w14:textId="6C75056B" w:rsidR="008D39EC" w:rsidRPr="00525654" w:rsidRDefault="008D39EC" w:rsidP="00525654">
            <w:pPr>
              <w:keepLines/>
              <w:suppressAutoHyphens/>
              <w:jc w:val="right"/>
              <w:rPr>
                <w:rFonts w:ascii="Arial" w:hAnsi="Arial" w:cs="Arial"/>
                <w:b/>
                <w:bCs/>
                <w:color w:val="000000" w:themeColor="text1"/>
                <w:sz w:val="18"/>
                <w:szCs w:val="18"/>
              </w:rPr>
            </w:pPr>
            <w:r w:rsidRPr="00525654">
              <w:rPr>
                <w:rFonts w:ascii="Arial" w:hAnsi="Arial" w:cs="Arial"/>
                <w:b/>
                <w:bCs/>
                <w:color w:val="000000" w:themeColor="text1"/>
                <w:sz w:val="18"/>
                <w:szCs w:val="18"/>
              </w:rPr>
              <w:t>202</w:t>
            </w:r>
            <w:r w:rsidR="00D50EB7" w:rsidRPr="00525654">
              <w:rPr>
                <w:rFonts w:ascii="Arial" w:hAnsi="Arial" w:cs="Arial"/>
                <w:b/>
                <w:bCs/>
                <w:color w:val="000000" w:themeColor="text1"/>
                <w:sz w:val="18"/>
                <w:szCs w:val="18"/>
              </w:rPr>
              <w:t>3</w:t>
            </w:r>
          </w:p>
        </w:tc>
      </w:tr>
      <w:tr w:rsidR="004D6309" w:rsidRPr="00525654" w14:paraId="7B0A4E8A" w14:textId="77777777" w:rsidTr="00525654">
        <w:trPr>
          <w:cantSplit/>
          <w:trHeight w:val="227"/>
        </w:trPr>
        <w:tc>
          <w:tcPr>
            <w:tcW w:w="2948" w:type="dxa"/>
            <w:tcBorders>
              <w:top w:val="nil"/>
              <w:left w:val="nil"/>
              <w:bottom w:val="nil"/>
              <w:right w:val="nil"/>
            </w:tcBorders>
            <w:shd w:val="clear" w:color="auto" w:fill="auto"/>
            <w:vAlign w:val="bottom"/>
          </w:tcPr>
          <w:p w14:paraId="723E42C9" w14:textId="77777777" w:rsidR="008D39EC" w:rsidRPr="00525654" w:rsidRDefault="008D39EC" w:rsidP="00525654">
            <w:pPr>
              <w:keepLines/>
              <w:suppressAutoHyphens/>
              <w:rPr>
                <w:rFonts w:ascii="Arial" w:hAnsi="Arial" w:cs="Arial"/>
                <w:sz w:val="18"/>
                <w:szCs w:val="18"/>
              </w:rPr>
            </w:pPr>
          </w:p>
        </w:tc>
        <w:tc>
          <w:tcPr>
            <w:tcW w:w="2948" w:type="dxa"/>
            <w:tcBorders>
              <w:top w:val="nil"/>
              <w:left w:val="nil"/>
              <w:bottom w:val="nil"/>
              <w:right w:val="nil"/>
            </w:tcBorders>
            <w:shd w:val="clear" w:color="auto" w:fill="auto"/>
            <w:vAlign w:val="bottom"/>
          </w:tcPr>
          <w:p w14:paraId="5995097C" w14:textId="77777777" w:rsidR="008D39EC" w:rsidRPr="00525654" w:rsidRDefault="008D39EC" w:rsidP="00525654">
            <w:pPr>
              <w:keepLines/>
              <w:suppressAutoHyphens/>
              <w:jc w:val="right"/>
              <w:rPr>
                <w:rFonts w:ascii="Arial" w:hAnsi="Arial" w:cs="Arial"/>
                <w:sz w:val="18"/>
                <w:szCs w:val="18"/>
              </w:rPr>
            </w:pPr>
          </w:p>
        </w:tc>
        <w:tc>
          <w:tcPr>
            <w:tcW w:w="2948" w:type="dxa"/>
            <w:tcBorders>
              <w:top w:val="nil"/>
              <w:left w:val="nil"/>
              <w:bottom w:val="nil"/>
              <w:right w:val="nil"/>
            </w:tcBorders>
            <w:shd w:val="clear" w:color="auto" w:fill="auto"/>
            <w:vAlign w:val="bottom"/>
          </w:tcPr>
          <w:p w14:paraId="4599CC9D" w14:textId="77777777" w:rsidR="008D39EC" w:rsidRPr="00525654" w:rsidRDefault="008D39EC" w:rsidP="00525654">
            <w:pPr>
              <w:keepLines/>
              <w:suppressAutoHyphens/>
              <w:jc w:val="right"/>
              <w:rPr>
                <w:rFonts w:ascii="Arial" w:hAnsi="Arial" w:cs="Arial"/>
                <w:sz w:val="18"/>
                <w:szCs w:val="18"/>
              </w:rPr>
            </w:pPr>
          </w:p>
        </w:tc>
      </w:tr>
      <w:tr w:rsidR="004D6309" w:rsidRPr="00525654" w14:paraId="4786C316" w14:textId="77777777" w:rsidTr="00525654">
        <w:trPr>
          <w:cantSplit/>
          <w:trHeight w:val="227"/>
        </w:trPr>
        <w:tc>
          <w:tcPr>
            <w:tcW w:w="2948" w:type="dxa"/>
            <w:tcBorders>
              <w:top w:val="nil"/>
              <w:left w:val="nil"/>
              <w:bottom w:val="nil"/>
              <w:right w:val="nil"/>
            </w:tcBorders>
            <w:shd w:val="clear" w:color="auto" w:fill="auto"/>
            <w:vAlign w:val="bottom"/>
            <w:hideMark/>
          </w:tcPr>
          <w:p w14:paraId="4DE415FB" w14:textId="605DD653" w:rsidR="008D39EC" w:rsidRPr="00525654" w:rsidRDefault="00D50EB7" w:rsidP="00525654">
            <w:pPr>
              <w:keepLines/>
              <w:suppressAutoHyphens/>
              <w:rPr>
                <w:rFonts w:ascii="Arial" w:hAnsi="Arial" w:cs="Arial"/>
                <w:sz w:val="18"/>
                <w:szCs w:val="18"/>
              </w:rPr>
            </w:pPr>
            <w:r w:rsidRPr="00525654">
              <w:rPr>
                <w:rFonts w:ascii="Arial" w:hAnsi="Arial" w:cs="Arial"/>
                <w:sz w:val="18"/>
                <w:szCs w:val="18"/>
              </w:rPr>
              <w:t>Česká republika</w:t>
            </w:r>
          </w:p>
        </w:tc>
        <w:tc>
          <w:tcPr>
            <w:tcW w:w="2948" w:type="dxa"/>
            <w:tcBorders>
              <w:top w:val="nil"/>
              <w:left w:val="nil"/>
              <w:bottom w:val="nil"/>
              <w:right w:val="nil"/>
            </w:tcBorders>
            <w:shd w:val="clear" w:color="auto" w:fill="auto"/>
            <w:vAlign w:val="bottom"/>
            <w:hideMark/>
          </w:tcPr>
          <w:p w14:paraId="422C0E22" w14:textId="0AF4231E" w:rsidR="008D39EC" w:rsidRPr="00525654" w:rsidRDefault="00D50EB7" w:rsidP="00525654">
            <w:pPr>
              <w:keepLines/>
              <w:suppressAutoHyphens/>
              <w:jc w:val="right"/>
              <w:rPr>
                <w:rFonts w:ascii="Arial" w:hAnsi="Arial" w:cs="Arial"/>
                <w:sz w:val="18"/>
                <w:szCs w:val="18"/>
              </w:rPr>
            </w:pPr>
            <w:r w:rsidRPr="00525654">
              <w:rPr>
                <w:rFonts w:ascii="Arial" w:hAnsi="Arial" w:cs="Arial"/>
                <w:sz w:val="18"/>
                <w:szCs w:val="18"/>
              </w:rPr>
              <w:t>555 643</w:t>
            </w:r>
          </w:p>
        </w:tc>
        <w:tc>
          <w:tcPr>
            <w:tcW w:w="2948" w:type="dxa"/>
            <w:tcBorders>
              <w:top w:val="nil"/>
              <w:left w:val="nil"/>
              <w:bottom w:val="nil"/>
              <w:right w:val="nil"/>
            </w:tcBorders>
            <w:shd w:val="clear" w:color="auto" w:fill="auto"/>
            <w:vAlign w:val="bottom"/>
            <w:hideMark/>
          </w:tcPr>
          <w:p w14:paraId="2F2700ED" w14:textId="513707A0" w:rsidR="008D39EC" w:rsidRPr="00525654" w:rsidRDefault="00BD0821" w:rsidP="00525654">
            <w:pPr>
              <w:keepLines/>
              <w:suppressAutoHyphens/>
              <w:jc w:val="right"/>
              <w:rPr>
                <w:rFonts w:ascii="Arial" w:hAnsi="Arial" w:cs="Arial"/>
                <w:sz w:val="18"/>
                <w:szCs w:val="18"/>
              </w:rPr>
            </w:pPr>
            <w:r w:rsidRPr="00525654">
              <w:rPr>
                <w:rFonts w:ascii="Arial" w:hAnsi="Arial" w:cs="Arial"/>
                <w:sz w:val="18"/>
                <w:szCs w:val="18"/>
              </w:rPr>
              <w:t>451 472</w:t>
            </w:r>
          </w:p>
        </w:tc>
      </w:tr>
      <w:tr w:rsidR="004D6309" w:rsidRPr="00525654" w14:paraId="3A9FB94D" w14:textId="77777777" w:rsidTr="00525654">
        <w:trPr>
          <w:cantSplit/>
          <w:trHeight w:val="227"/>
        </w:trPr>
        <w:tc>
          <w:tcPr>
            <w:tcW w:w="2948" w:type="dxa"/>
            <w:tcBorders>
              <w:top w:val="nil"/>
              <w:left w:val="nil"/>
              <w:bottom w:val="nil"/>
              <w:right w:val="nil"/>
            </w:tcBorders>
            <w:shd w:val="clear" w:color="auto" w:fill="auto"/>
            <w:vAlign w:val="bottom"/>
            <w:hideMark/>
          </w:tcPr>
          <w:p w14:paraId="17F70839" w14:textId="756915B8" w:rsidR="008D39EC" w:rsidRPr="00525654" w:rsidRDefault="00D50EB7" w:rsidP="00525654">
            <w:pPr>
              <w:keepLines/>
              <w:suppressAutoHyphens/>
              <w:rPr>
                <w:rFonts w:ascii="Arial" w:hAnsi="Arial" w:cs="Arial"/>
                <w:color w:val="FF0000"/>
                <w:sz w:val="18"/>
                <w:szCs w:val="18"/>
              </w:rPr>
            </w:pPr>
            <w:r w:rsidRPr="00525654">
              <w:rPr>
                <w:rFonts w:ascii="Arial" w:hAnsi="Arial" w:cs="Arial"/>
                <w:sz w:val="18"/>
                <w:szCs w:val="18"/>
              </w:rPr>
              <w:t>USA</w:t>
            </w:r>
          </w:p>
        </w:tc>
        <w:tc>
          <w:tcPr>
            <w:tcW w:w="2948" w:type="dxa"/>
            <w:tcBorders>
              <w:top w:val="nil"/>
              <w:left w:val="nil"/>
              <w:bottom w:val="nil"/>
              <w:right w:val="nil"/>
            </w:tcBorders>
            <w:shd w:val="clear" w:color="auto" w:fill="auto"/>
            <w:vAlign w:val="bottom"/>
            <w:hideMark/>
          </w:tcPr>
          <w:p w14:paraId="7B033564" w14:textId="52755CF7" w:rsidR="008D39EC" w:rsidRPr="00525654" w:rsidRDefault="00D50EB7" w:rsidP="00525654">
            <w:pPr>
              <w:keepLines/>
              <w:suppressAutoHyphens/>
              <w:jc w:val="right"/>
              <w:rPr>
                <w:rFonts w:ascii="Arial" w:hAnsi="Arial" w:cs="Arial"/>
                <w:color w:val="000000" w:themeColor="text1"/>
                <w:sz w:val="18"/>
                <w:szCs w:val="18"/>
              </w:rPr>
            </w:pPr>
            <w:r w:rsidRPr="00525654">
              <w:rPr>
                <w:rFonts w:ascii="Arial" w:hAnsi="Arial" w:cs="Arial"/>
                <w:color w:val="000000" w:themeColor="text1"/>
                <w:sz w:val="18"/>
                <w:szCs w:val="18"/>
              </w:rPr>
              <w:t>10</w:t>
            </w:r>
            <w:r w:rsidR="004B0F1A" w:rsidRPr="00525654">
              <w:rPr>
                <w:rFonts w:ascii="Arial" w:hAnsi="Arial" w:cs="Arial"/>
                <w:color w:val="000000" w:themeColor="text1"/>
                <w:sz w:val="18"/>
                <w:szCs w:val="18"/>
              </w:rPr>
              <w:t> 406 610</w:t>
            </w:r>
          </w:p>
        </w:tc>
        <w:tc>
          <w:tcPr>
            <w:tcW w:w="2948" w:type="dxa"/>
            <w:tcBorders>
              <w:top w:val="nil"/>
              <w:left w:val="nil"/>
              <w:bottom w:val="nil"/>
              <w:right w:val="nil"/>
            </w:tcBorders>
            <w:shd w:val="clear" w:color="auto" w:fill="auto"/>
            <w:vAlign w:val="bottom"/>
            <w:hideMark/>
          </w:tcPr>
          <w:p w14:paraId="4524307E" w14:textId="2202E453" w:rsidR="008D39EC" w:rsidRPr="00525654" w:rsidRDefault="00D50EB7" w:rsidP="00525654">
            <w:pPr>
              <w:keepLines/>
              <w:suppressAutoHyphens/>
              <w:jc w:val="right"/>
              <w:rPr>
                <w:rFonts w:ascii="Arial" w:hAnsi="Arial" w:cs="Arial"/>
                <w:color w:val="000000" w:themeColor="text1"/>
                <w:sz w:val="18"/>
                <w:szCs w:val="18"/>
              </w:rPr>
            </w:pPr>
            <w:r w:rsidRPr="00525654">
              <w:rPr>
                <w:rFonts w:ascii="Arial" w:hAnsi="Arial" w:cs="Arial"/>
                <w:color w:val="000000" w:themeColor="text1"/>
                <w:sz w:val="18"/>
                <w:szCs w:val="18"/>
              </w:rPr>
              <w:t>9</w:t>
            </w:r>
            <w:r w:rsidR="008D3817" w:rsidRPr="00525654">
              <w:rPr>
                <w:rFonts w:ascii="Arial" w:hAnsi="Arial" w:cs="Arial"/>
                <w:color w:val="000000" w:themeColor="text1"/>
                <w:sz w:val="18"/>
                <w:szCs w:val="18"/>
              </w:rPr>
              <w:t> </w:t>
            </w:r>
            <w:r w:rsidR="00641EC1" w:rsidRPr="00525654">
              <w:rPr>
                <w:rFonts w:ascii="Arial" w:hAnsi="Arial" w:cs="Arial"/>
                <w:color w:val="000000" w:themeColor="text1"/>
                <w:sz w:val="18"/>
                <w:szCs w:val="18"/>
              </w:rPr>
              <w:t>5</w:t>
            </w:r>
            <w:r w:rsidR="008D3817" w:rsidRPr="00525654">
              <w:rPr>
                <w:rFonts w:ascii="Arial" w:hAnsi="Arial" w:cs="Arial"/>
                <w:color w:val="000000" w:themeColor="text1"/>
                <w:sz w:val="18"/>
                <w:szCs w:val="18"/>
              </w:rPr>
              <w:t>66 764</w:t>
            </w:r>
          </w:p>
        </w:tc>
      </w:tr>
      <w:tr w:rsidR="004D6309" w:rsidRPr="00525654" w14:paraId="757F1708" w14:textId="77777777" w:rsidTr="00525654">
        <w:trPr>
          <w:cantSplit/>
          <w:trHeight w:val="227"/>
        </w:trPr>
        <w:tc>
          <w:tcPr>
            <w:tcW w:w="2948" w:type="dxa"/>
            <w:tcBorders>
              <w:top w:val="nil"/>
              <w:left w:val="nil"/>
              <w:bottom w:val="nil"/>
              <w:right w:val="nil"/>
            </w:tcBorders>
            <w:shd w:val="clear" w:color="auto" w:fill="auto"/>
            <w:vAlign w:val="bottom"/>
            <w:hideMark/>
          </w:tcPr>
          <w:p w14:paraId="1C948A6E" w14:textId="046A3F08" w:rsidR="008D39EC" w:rsidRPr="00525654" w:rsidRDefault="00D50EB7" w:rsidP="00525654">
            <w:pPr>
              <w:keepLines/>
              <w:suppressAutoHyphens/>
              <w:rPr>
                <w:rFonts w:ascii="Arial" w:hAnsi="Arial" w:cs="Arial"/>
                <w:color w:val="FF0000"/>
                <w:sz w:val="18"/>
                <w:szCs w:val="18"/>
              </w:rPr>
            </w:pPr>
            <w:r w:rsidRPr="00525654">
              <w:rPr>
                <w:rFonts w:ascii="Arial" w:hAnsi="Arial" w:cs="Arial"/>
                <w:color w:val="000000" w:themeColor="text1"/>
                <w:sz w:val="18"/>
                <w:szCs w:val="18"/>
              </w:rPr>
              <w:t>Nemecko</w:t>
            </w:r>
          </w:p>
        </w:tc>
        <w:tc>
          <w:tcPr>
            <w:tcW w:w="2948" w:type="dxa"/>
            <w:tcBorders>
              <w:top w:val="nil"/>
              <w:left w:val="nil"/>
              <w:bottom w:val="nil"/>
              <w:right w:val="nil"/>
            </w:tcBorders>
            <w:shd w:val="clear" w:color="auto" w:fill="auto"/>
            <w:vAlign w:val="bottom"/>
            <w:hideMark/>
          </w:tcPr>
          <w:p w14:paraId="098F4E12" w14:textId="7B00BBE4" w:rsidR="008D39EC" w:rsidRPr="00525654" w:rsidRDefault="00D50EB7" w:rsidP="00525654">
            <w:pPr>
              <w:keepLines/>
              <w:suppressAutoHyphens/>
              <w:jc w:val="right"/>
              <w:rPr>
                <w:rFonts w:ascii="Arial" w:hAnsi="Arial" w:cs="Arial"/>
                <w:color w:val="000000" w:themeColor="text1"/>
                <w:sz w:val="18"/>
                <w:szCs w:val="18"/>
              </w:rPr>
            </w:pPr>
            <w:r w:rsidRPr="00525654">
              <w:rPr>
                <w:rFonts w:ascii="Arial" w:hAnsi="Arial" w:cs="Arial"/>
                <w:color w:val="000000" w:themeColor="text1"/>
                <w:sz w:val="18"/>
                <w:szCs w:val="18"/>
              </w:rPr>
              <w:t>18 155</w:t>
            </w:r>
          </w:p>
        </w:tc>
        <w:tc>
          <w:tcPr>
            <w:tcW w:w="2948" w:type="dxa"/>
            <w:tcBorders>
              <w:top w:val="nil"/>
              <w:left w:val="nil"/>
              <w:bottom w:val="nil"/>
              <w:right w:val="nil"/>
            </w:tcBorders>
            <w:shd w:val="clear" w:color="auto" w:fill="auto"/>
            <w:vAlign w:val="bottom"/>
            <w:hideMark/>
          </w:tcPr>
          <w:p w14:paraId="59B2AD2E" w14:textId="77777777" w:rsidR="008D39EC" w:rsidRPr="00525654" w:rsidRDefault="008D39EC" w:rsidP="00525654">
            <w:pPr>
              <w:keepLines/>
              <w:suppressAutoHyphens/>
              <w:jc w:val="right"/>
              <w:rPr>
                <w:rFonts w:ascii="Arial" w:hAnsi="Arial" w:cs="Arial"/>
                <w:color w:val="000000" w:themeColor="text1"/>
                <w:sz w:val="18"/>
                <w:szCs w:val="18"/>
              </w:rPr>
            </w:pPr>
            <w:r w:rsidRPr="00525654">
              <w:rPr>
                <w:rFonts w:ascii="Arial" w:hAnsi="Arial" w:cs="Arial"/>
                <w:color w:val="000000" w:themeColor="text1"/>
                <w:sz w:val="18"/>
                <w:szCs w:val="18"/>
              </w:rPr>
              <w:t>0</w:t>
            </w:r>
          </w:p>
        </w:tc>
      </w:tr>
      <w:tr w:rsidR="004D6309" w:rsidRPr="00525654" w14:paraId="61DBCEDD" w14:textId="77777777" w:rsidTr="00525654">
        <w:trPr>
          <w:cantSplit/>
          <w:trHeight w:val="227"/>
        </w:trPr>
        <w:tc>
          <w:tcPr>
            <w:tcW w:w="2948" w:type="dxa"/>
            <w:tcBorders>
              <w:top w:val="nil"/>
              <w:left w:val="nil"/>
              <w:bottom w:val="nil"/>
              <w:right w:val="nil"/>
            </w:tcBorders>
            <w:shd w:val="clear" w:color="auto" w:fill="auto"/>
            <w:vAlign w:val="bottom"/>
            <w:hideMark/>
          </w:tcPr>
          <w:p w14:paraId="4F1ADBA8" w14:textId="77777777" w:rsidR="008D39EC" w:rsidRPr="00525654" w:rsidRDefault="008D39EC" w:rsidP="00525654">
            <w:pPr>
              <w:keepLines/>
              <w:suppressAutoHyphens/>
              <w:rPr>
                <w:rFonts w:ascii="Arial" w:hAnsi="Arial" w:cs="Arial"/>
                <w:b/>
                <w:bCs/>
                <w:sz w:val="18"/>
                <w:szCs w:val="18"/>
              </w:rPr>
            </w:pPr>
            <w:r w:rsidRPr="00525654">
              <w:rPr>
                <w:rFonts w:ascii="Arial" w:hAnsi="Arial" w:cs="Arial"/>
                <w:b/>
                <w:bCs/>
                <w:sz w:val="18"/>
                <w:szCs w:val="18"/>
              </w:rPr>
              <w:t>Spolu</w:t>
            </w:r>
          </w:p>
        </w:tc>
        <w:tc>
          <w:tcPr>
            <w:tcW w:w="2948" w:type="dxa"/>
            <w:tcBorders>
              <w:top w:val="single" w:sz="4" w:space="0" w:color="auto"/>
              <w:left w:val="nil"/>
              <w:bottom w:val="double" w:sz="6" w:space="0" w:color="auto"/>
              <w:right w:val="nil"/>
            </w:tcBorders>
            <w:shd w:val="clear" w:color="auto" w:fill="auto"/>
            <w:noWrap/>
            <w:vAlign w:val="bottom"/>
            <w:hideMark/>
          </w:tcPr>
          <w:p w14:paraId="546991D3" w14:textId="313E7D9A" w:rsidR="008D39EC" w:rsidRPr="00525654" w:rsidRDefault="00D50EB7" w:rsidP="00525654">
            <w:pPr>
              <w:keepLines/>
              <w:suppressAutoHyphens/>
              <w:jc w:val="right"/>
              <w:rPr>
                <w:rFonts w:ascii="Arial" w:hAnsi="Arial" w:cs="Arial"/>
                <w:b/>
                <w:bCs/>
                <w:sz w:val="18"/>
                <w:szCs w:val="18"/>
              </w:rPr>
            </w:pPr>
            <w:r w:rsidRPr="00525654">
              <w:rPr>
                <w:rFonts w:ascii="Arial" w:hAnsi="Arial" w:cs="Arial"/>
                <w:b/>
                <w:bCs/>
                <w:sz w:val="18"/>
                <w:szCs w:val="18"/>
              </w:rPr>
              <w:t>1</w:t>
            </w:r>
            <w:r w:rsidR="008D39EC" w:rsidRPr="00525654">
              <w:rPr>
                <w:rFonts w:ascii="Arial" w:hAnsi="Arial" w:cs="Arial"/>
                <w:b/>
                <w:bCs/>
                <w:sz w:val="18"/>
                <w:szCs w:val="18"/>
              </w:rPr>
              <w:t>0</w:t>
            </w:r>
            <w:r w:rsidR="002732C0" w:rsidRPr="00525654">
              <w:rPr>
                <w:rFonts w:ascii="Arial" w:hAnsi="Arial" w:cs="Arial"/>
                <w:b/>
                <w:bCs/>
                <w:sz w:val="18"/>
                <w:szCs w:val="18"/>
              </w:rPr>
              <w:t> </w:t>
            </w:r>
            <w:r w:rsidRPr="00525654">
              <w:rPr>
                <w:rFonts w:ascii="Arial" w:hAnsi="Arial" w:cs="Arial"/>
                <w:b/>
                <w:bCs/>
                <w:sz w:val="18"/>
                <w:szCs w:val="18"/>
              </w:rPr>
              <w:t>9</w:t>
            </w:r>
            <w:r w:rsidR="002732C0" w:rsidRPr="00525654">
              <w:rPr>
                <w:rFonts w:ascii="Arial" w:hAnsi="Arial" w:cs="Arial"/>
                <w:b/>
                <w:bCs/>
                <w:sz w:val="18"/>
                <w:szCs w:val="18"/>
              </w:rPr>
              <w:t>80 408</w:t>
            </w:r>
          </w:p>
        </w:tc>
        <w:tc>
          <w:tcPr>
            <w:tcW w:w="2948" w:type="dxa"/>
            <w:tcBorders>
              <w:top w:val="single" w:sz="4" w:space="0" w:color="auto"/>
              <w:left w:val="nil"/>
              <w:bottom w:val="double" w:sz="6" w:space="0" w:color="auto"/>
              <w:right w:val="nil"/>
            </w:tcBorders>
            <w:shd w:val="clear" w:color="auto" w:fill="auto"/>
            <w:noWrap/>
            <w:vAlign w:val="bottom"/>
            <w:hideMark/>
          </w:tcPr>
          <w:p w14:paraId="710C24AA" w14:textId="25337D92" w:rsidR="008D39EC" w:rsidRPr="00525654" w:rsidRDefault="00D50EB7" w:rsidP="00525654">
            <w:pPr>
              <w:keepLines/>
              <w:suppressAutoHyphens/>
              <w:jc w:val="right"/>
              <w:rPr>
                <w:rFonts w:ascii="Arial" w:hAnsi="Arial" w:cs="Arial"/>
                <w:b/>
                <w:bCs/>
                <w:sz w:val="18"/>
                <w:szCs w:val="18"/>
              </w:rPr>
            </w:pPr>
            <w:r w:rsidRPr="00525654">
              <w:rPr>
                <w:rFonts w:ascii="Arial" w:hAnsi="Arial" w:cs="Arial"/>
                <w:b/>
                <w:bCs/>
                <w:sz w:val="18"/>
                <w:szCs w:val="18"/>
              </w:rPr>
              <w:t>1</w:t>
            </w:r>
            <w:r w:rsidR="008D39EC" w:rsidRPr="00525654">
              <w:rPr>
                <w:rFonts w:ascii="Arial" w:hAnsi="Arial" w:cs="Arial"/>
                <w:b/>
                <w:bCs/>
                <w:sz w:val="18"/>
                <w:szCs w:val="18"/>
              </w:rPr>
              <w:t>0</w:t>
            </w:r>
            <w:r w:rsidR="00B00541" w:rsidRPr="00525654">
              <w:rPr>
                <w:rFonts w:ascii="Arial" w:hAnsi="Arial" w:cs="Arial"/>
                <w:b/>
                <w:bCs/>
                <w:sz w:val="18"/>
                <w:szCs w:val="18"/>
              </w:rPr>
              <w:t> 0</w:t>
            </w:r>
            <w:r w:rsidR="00A96FD5" w:rsidRPr="00525654">
              <w:rPr>
                <w:rFonts w:ascii="Arial" w:hAnsi="Arial" w:cs="Arial"/>
                <w:b/>
                <w:bCs/>
                <w:sz w:val="18"/>
                <w:szCs w:val="18"/>
              </w:rPr>
              <w:t>18</w:t>
            </w:r>
            <w:r w:rsidR="00B00541" w:rsidRPr="00525654">
              <w:rPr>
                <w:rFonts w:ascii="Arial" w:hAnsi="Arial" w:cs="Arial"/>
                <w:b/>
                <w:bCs/>
                <w:sz w:val="18"/>
                <w:szCs w:val="18"/>
              </w:rPr>
              <w:t xml:space="preserve"> </w:t>
            </w:r>
            <w:r w:rsidR="00A96FD5" w:rsidRPr="00525654">
              <w:rPr>
                <w:rFonts w:ascii="Arial" w:hAnsi="Arial" w:cs="Arial"/>
                <w:b/>
                <w:bCs/>
                <w:sz w:val="18"/>
                <w:szCs w:val="18"/>
              </w:rPr>
              <w:t>2</w:t>
            </w:r>
            <w:r w:rsidR="00B00541" w:rsidRPr="00525654">
              <w:rPr>
                <w:rFonts w:ascii="Arial" w:hAnsi="Arial" w:cs="Arial"/>
                <w:b/>
                <w:bCs/>
                <w:sz w:val="18"/>
                <w:szCs w:val="18"/>
              </w:rPr>
              <w:t>36</w:t>
            </w:r>
          </w:p>
        </w:tc>
      </w:tr>
    </w:tbl>
    <w:p w14:paraId="14CF57D4" w14:textId="37D4203B" w:rsidR="00161FD0" w:rsidRDefault="00161FD0" w:rsidP="00525654">
      <w:pPr>
        <w:pStyle w:val="odstavec"/>
        <w:keepLines/>
        <w:suppressAutoHyphens/>
        <w:ind w:left="425"/>
      </w:pPr>
    </w:p>
    <w:p w14:paraId="3448BCE1" w14:textId="77777777" w:rsidR="00525654" w:rsidRPr="009133FE" w:rsidRDefault="00525654" w:rsidP="00525654">
      <w:pPr>
        <w:pStyle w:val="odstavec"/>
        <w:keepLines/>
        <w:suppressAutoHyphens/>
        <w:ind w:left="425"/>
      </w:pPr>
    </w:p>
    <w:bookmarkEnd w:id="31"/>
    <w:p w14:paraId="1D092AC3" w14:textId="77777777" w:rsidR="002A6B50" w:rsidRPr="009133FE" w:rsidRDefault="00316173" w:rsidP="00525654">
      <w:pPr>
        <w:pStyle w:val="Heading1"/>
        <w:keepLines/>
        <w:numPr>
          <w:ilvl w:val="0"/>
          <w:numId w:val="0"/>
        </w:numPr>
        <w:ind w:left="425"/>
        <w:rPr>
          <w:rFonts w:ascii="Arial" w:hAnsi="Arial"/>
          <w:sz w:val="20"/>
          <w:szCs w:val="20"/>
        </w:rPr>
      </w:pPr>
      <w:r w:rsidRPr="009133FE">
        <w:rPr>
          <w:rFonts w:ascii="Arial" w:hAnsi="Arial"/>
          <w:sz w:val="20"/>
          <w:szCs w:val="20"/>
        </w:rPr>
        <w:t>NÁKLADY</w:t>
      </w:r>
    </w:p>
    <w:p w14:paraId="03BA4972" w14:textId="532366E1" w:rsidR="002078E2" w:rsidRPr="009133FE" w:rsidRDefault="002078E2" w:rsidP="00525654">
      <w:pPr>
        <w:pStyle w:val="Heading2"/>
        <w:keepLines/>
      </w:pPr>
      <w:r w:rsidRPr="009133FE">
        <w:t>Náklady z hospodárskej činnosti</w:t>
      </w:r>
    </w:p>
    <w:p w14:paraId="0ECA6E54" w14:textId="5F56F673" w:rsidR="005C1E64" w:rsidRPr="009133FE" w:rsidRDefault="002078E2" w:rsidP="00525654">
      <w:pPr>
        <w:pStyle w:val="odstavec"/>
        <w:keepLines/>
        <w:suppressAutoHyphens/>
        <w:ind w:left="425"/>
      </w:pPr>
      <w:r w:rsidRPr="009133FE">
        <w:t xml:space="preserve">Prehľad nákladov Spoločnosti </w:t>
      </w:r>
      <w:r w:rsidR="00D870B8" w:rsidRPr="009133FE">
        <w:t xml:space="preserve">z hospodárskej činnosti </w:t>
      </w:r>
      <w:r w:rsidR="001B6F2D" w:rsidRPr="009133FE">
        <w:t>(</w:t>
      </w:r>
      <w:r w:rsidRPr="009133FE">
        <w:t>okrem osobný</w:t>
      </w:r>
      <w:r w:rsidR="00884911" w:rsidRPr="009133FE">
        <w:t>ch</w:t>
      </w:r>
      <w:r w:rsidRPr="009133FE">
        <w:t xml:space="preserve"> nákladov</w:t>
      </w:r>
      <w:r w:rsidR="001B6F2D" w:rsidRPr="009133FE">
        <w:t>)</w:t>
      </w:r>
      <w:r w:rsidR="00C244D9" w:rsidRPr="009133FE">
        <w:t xml:space="preserve"> </w:t>
      </w:r>
      <w:r w:rsidR="00316173" w:rsidRPr="009133FE">
        <w:t>je uvedený v nasledujúcej tabuľke:</w:t>
      </w:r>
    </w:p>
    <w:p w14:paraId="7FB92BB0" w14:textId="5A28584A" w:rsidR="00BF5442" w:rsidRPr="009133FE" w:rsidRDefault="00BF5442" w:rsidP="00525654">
      <w:pPr>
        <w:pStyle w:val="odstavec"/>
        <w:keepLines/>
        <w:suppressAutoHyphens/>
        <w:ind w:left="425"/>
      </w:pPr>
      <w:bookmarkStart w:id="32" w:name="FWT_T40"/>
    </w:p>
    <w:tbl>
      <w:tblPr>
        <w:tblW w:w="9212" w:type="dxa"/>
        <w:tblInd w:w="425" w:type="dxa"/>
        <w:tblLayout w:type="fixed"/>
        <w:tblCellMar>
          <w:left w:w="28" w:type="dxa"/>
          <w:right w:w="28" w:type="dxa"/>
        </w:tblCellMar>
        <w:tblLook w:val="04A0" w:firstRow="1" w:lastRow="0" w:firstColumn="1" w:lastColumn="0" w:noHBand="0" w:noVBand="1"/>
      </w:tblPr>
      <w:tblGrid>
        <w:gridCol w:w="6498"/>
        <w:gridCol w:w="1318"/>
        <w:gridCol w:w="1396"/>
      </w:tblGrid>
      <w:tr w:rsidR="00BF5442" w:rsidRPr="00525654" w14:paraId="33899D8E" w14:textId="77777777" w:rsidTr="00525654">
        <w:trPr>
          <w:cantSplit/>
          <w:trHeight w:val="227"/>
        </w:trPr>
        <w:tc>
          <w:tcPr>
            <w:tcW w:w="6600" w:type="dxa"/>
            <w:tcBorders>
              <w:top w:val="nil"/>
              <w:left w:val="nil"/>
              <w:bottom w:val="single" w:sz="4" w:space="0" w:color="auto"/>
              <w:right w:val="nil"/>
            </w:tcBorders>
            <w:shd w:val="clear" w:color="auto" w:fill="auto"/>
            <w:vAlign w:val="bottom"/>
            <w:hideMark/>
          </w:tcPr>
          <w:p w14:paraId="7DCDF446" w14:textId="32AD819D" w:rsidR="00BF5442" w:rsidRPr="00525654" w:rsidRDefault="001B6F2D" w:rsidP="00525654">
            <w:pPr>
              <w:keepLines/>
              <w:suppressAutoHyphens/>
              <w:rPr>
                <w:rFonts w:ascii="Arial" w:hAnsi="Arial" w:cs="Arial"/>
                <w:b/>
                <w:bCs/>
                <w:sz w:val="18"/>
                <w:szCs w:val="18"/>
              </w:rPr>
            </w:pPr>
            <w:r w:rsidRPr="00525654">
              <w:rPr>
                <w:rFonts w:ascii="Arial" w:hAnsi="Arial" w:cs="Arial"/>
                <w:b/>
                <w:bCs/>
                <w:sz w:val="18"/>
                <w:szCs w:val="18"/>
              </w:rPr>
              <w:t>NÁZOV POLOŽKY</w:t>
            </w:r>
          </w:p>
        </w:tc>
        <w:tc>
          <w:tcPr>
            <w:tcW w:w="1338" w:type="dxa"/>
            <w:tcBorders>
              <w:top w:val="nil"/>
              <w:left w:val="nil"/>
              <w:bottom w:val="nil"/>
              <w:right w:val="nil"/>
            </w:tcBorders>
            <w:shd w:val="clear" w:color="auto" w:fill="auto"/>
            <w:vAlign w:val="bottom"/>
            <w:hideMark/>
          </w:tcPr>
          <w:p w14:paraId="61210CA6" w14:textId="413A0348" w:rsidR="00BF5442" w:rsidRPr="00525654" w:rsidRDefault="00B700B2" w:rsidP="00525654">
            <w:pPr>
              <w:keepLines/>
              <w:suppressAutoHyphens/>
              <w:jc w:val="center"/>
              <w:rPr>
                <w:rFonts w:ascii="Arial" w:hAnsi="Arial" w:cs="Arial"/>
                <w:b/>
                <w:bCs/>
                <w:sz w:val="18"/>
                <w:szCs w:val="18"/>
              </w:rPr>
            </w:pPr>
            <w:r w:rsidRPr="00525654">
              <w:rPr>
                <w:rFonts w:ascii="Arial" w:hAnsi="Arial" w:cs="Arial"/>
                <w:b/>
                <w:bCs/>
                <w:sz w:val="18"/>
                <w:szCs w:val="18"/>
              </w:rPr>
              <w:t>202</w:t>
            </w:r>
            <w:r w:rsidR="008959A5" w:rsidRPr="00525654">
              <w:rPr>
                <w:rFonts w:ascii="Arial" w:hAnsi="Arial" w:cs="Arial"/>
                <w:b/>
                <w:bCs/>
                <w:sz w:val="18"/>
                <w:szCs w:val="18"/>
              </w:rPr>
              <w:t>4</w:t>
            </w:r>
          </w:p>
        </w:tc>
        <w:tc>
          <w:tcPr>
            <w:tcW w:w="1417" w:type="dxa"/>
            <w:tcBorders>
              <w:top w:val="nil"/>
              <w:left w:val="nil"/>
              <w:bottom w:val="nil"/>
              <w:right w:val="nil"/>
            </w:tcBorders>
            <w:shd w:val="clear" w:color="auto" w:fill="auto"/>
            <w:vAlign w:val="bottom"/>
            <w:hideMark/>
          </w:tcPr>
          <w:p w14:paraId="4BEF39CF" w14:textId="699CBA05" w:rsidR="00BF5442" w:rsidRPr="00525654" w:rsidRDefault="00B700B2" w:rsidP="00525654">
            <w:pPr>
              <w:keepLines/>
              <w:suppressAutoHyphens/>
              <w:jc w:val="center"/>
              <w:rPr>
                <w:rFonts w:ascii="Arial" w:hAnsi="Arial" w:cs="Arial"/>
                <w:b/>
                <w:bCs/>
                <w:sz w:val="18"/>
                <w:szCs w:val="18"/>
              </w:rPr>
            </w:pPr>
            <w:r w:rsidRPr="00525654">
              <w:rPr>
                <w:rFonts w:ascii="Arial" w:hAnsi="Arial" w:cs="Arial"/>
                <w:b/>
                <w:bCs/>
                <w:sz w:val="18"/>
                <w:szCs w:val="18"/>
              </w:rPr>
              <w:t>202</w:t>
            </w:r>
            <w:r w:rsidR="008959A5" w:rsidRPr="00525654">
              <w:rPr>
                <w:rFonts w:ascii="Arial" w:hAnsi="Arial" w:cs="Arial"/>
                <w:b/>
                <w:bCs/>
                <w:sz w:val="18"/>
                <w:szCs w:val="18"/>
              </w:rPr>
              <w:t>3</w:t>
            </w:r>
          </w:p>
        </w:tc>
      </w:tr>
      <w:tr w:rsidR="001B6F2D" w:rsidRPr="00525654" w14:paraId="5539014D" w14:textId="77777777" w:rsidTr="00525654">
        <w:trPr>
          <w:cantSplit/>
          <w:trHeight w:val="227"/>
        </w:trPr>
        <w:tc>
          <w:tcPr>
            <w:tcW w:w="6600" w:type="dxa"/>
            <w:tcBorders>
              <w:top w:val="nil"/>
              <w:left w:val="nil"/>
              <w:right w:val="nil"/>
            </w:tcBorders>
            <w:shd w:val="clear" w:color="auto" w:fill="auto"/>
            <w:vAlign w:val="bottom"/>
          </w:tcPr>
          <w:p w14:paraId="5B5DC4C4" w14:textId="77777777" w:rsidR="001B6F2D" w:rsidRPr="00525654" w:rsidRDefault="001B6F2D" w:rsidP="00525654">
            <w:pPr>
              <w:keepLines/>
              <w:suppressAutoHyphens/>
              <w:rPr>
                <w:rFonts w:ascii="Arial" w:hAnsi="Arial" w:cs="Arial"/>
                <w:sz w:val="18"/>
                <w:szCs w:val="18"/>
              </w:rPr>
            </w:pPr>
          </w:p>
        </w:tc>
        <w:tc>
          <w:tcPr>
            <w:tcW w:w="1338" w:type="dxa"/>
            <w:tcBorders>
              <w:top w:val="single" w:sz="4" w:space="0" w:color="auto"/>
              <w:left w:val="nil"/>
              <w:right w:val="nil"/>
            </w:tcBorders>
            <w:shd w:val="clear" w:color="auto" w:fill="auto"/>
            <w:noWrap/>
            <w:vAlign w:val="bottom"/>
          </w:tcPr>
          <w:p w14:paraId="37528060" w14:textId="77777777" w:rsidR="001B6F2D" w:rsidRPr="00525654" w:rsidRDefault="001B6F2D" w:rsidP="00525654">
            <w:pPr>
              <w:keepLines/>
              <w:suppressAutoHyphens/>
              <w:jc w:val="right"/>
              <w:rPr>
                <w:rFonts w:ascii="Arial" w:hAnsi="Arial" w:cs="Arial"/>
                <w:sz w:val="18"/>
                <w:szCs w:val="18"/>
              </w:rPr>
            </w:pPr>
          </w:p>
        </w:tc>
        <w:tc>
          <w:tcPr>
            <w:tcW w:w="1417" w:type="dxa"/>
            <w:tcBorders>
              <w:top w:val="single" w:sz="4" w:space="0" w:color="auto"/>
              <w:left w:val="nil"/>
              <w:right w:val="nil"/>
            </w:tcBorders>
            <w:shd w:val="clear" w:color="auto" w:fill="auto"/>
            <w:noWrap/>
            <w:vAlign w:val="bottom"/>
          </w:tcPr>
          <w:p w14:paraId="7313AF4D" w14:textId="77777777" w:rsidR="001B6F2D" w:rsidRPr="00525654" w:rsidRDefault="001B6F2D" w:rsidP="00525654">
            <w:pPr>
              <w:keepLines/>
              <w:suppressAutoHyphens/>
              <w:jc w:val="right"/>
              <w:rPr>
                <w:rFonts w:ascii="Arial" w:hAnsi="Arial" w:cs="Arial"/>
                <w:sz w:val="18"/>
                <w:szCs w:val="18"/>
              </w:rPr>
            </w:pPr>
          </w:p>
        </w:tc>
      </w:tr>
      <w:tr w:rsidR="00BF5442" w:rsidRPr="00525654" w14:paraId="4E4108B9" w14:textId="77777777" w:rsidTr="00525654">
        <w:trPr>
          <w:cantSplit/>
          <w:trHeight w:val="227"/>
        </w:trPr>
        <w:tc>
          <w:tcPr>
            <w:tcW w:w="6600" w:type="dxa"/>
            <w:tcBorders>
              <w:left w:val="nil"/>
              <w:bottom w:val="nil"/>
              <w:right w:val="nil"/>
            </w:tcBorders>
            <w:shd w:val="clear" w:color="auto" w:fill="auto"/>
            <w:vAlign w:val="bottom"/>
            <w:hideMark/>
          </w:tcPr>
          <w:p w14:paraId="416E24E1" w14:textId="00B62676" w:rsidR="00BF5442" w:rsidRPr="00525654" w:rsidRDefault="00BF5442" w:rsidP="00525654">
            <w:pPr>
              <w:keepLines/>
              <w:suppressAutoHyphens/>
              <w:rPr>
                <w:rFonts w:ascii="Arial" w:hAnsi="Arial" w:cs="Arial"/>
                <w:b/>
                <w:bCs/>
                <w:sz w:val="18"/>
                <w:szCs w:val="18"/>
              </w:rPr>
            </w:pPr>
            <w:r w:rsidRPr="00525654">
              <w:rPr>
                <w:rFonts w:ascii="Arial" w:hAnsi="Arial" w:cs="Arial"/>
                <w:b/>
                <w:bCs/>
                <w:sz w:val="18"/>
                <w:szCs w:val="18"/>
              </w:rPr>
              <w:t xml:space="preserve">Náklady </w:t>
            </w:r>
            <w:r w:rsidR="001B6F2D" w:rsidRPr="00525654">
              <w:rPr>
                <w:rFonts w:ascii="Arial" w:hAnsi="Arial" w:cs="Arial"/>
                <w:b/>
                <w:bCs/>
                <w:sz w:val="18"/>
                <w:szCs w:val="18"/>
              </w:rPr>
              <w:t>n</w:t>
            </w:r>
            <w:r w:rsidRPr="00525654">
              <w:rPr>
                <w:rFonts w:ascii="Arial" w:hAnsi="Arial" w:cs="Arial"/>
                <w:b/>
                <w:bCs/>
                <w:sz w:val="18"/>
                <w:szCs w:val="18"/>
              </w:rPr>
              <w:t>a</w:t>
            </w:r>
            <w:r w:rsidR="001B6F2D" w:rsidRPr="00525654">
              <w:rPr>
                <w:rFonts w:ascii="Arial" w:hAnsi="Arial" w:cs="Arial"/>
                <w:b/>
                <w:bCs/>
                <w:sz w:val="18"/>
                <w:szCs w:val="18"/>
              </w:rPr>
              <w:t xml:space="preserve"> prijaté </w:t>
            </w:r>
            <w:r w:rsidRPr="00525654">
              <w:rPr>
                <w:rFonts w:ascii="Arial" w:hAnsi="Arial" w:cs="Arial"/>
                <w:b/>
                <w:bCs/>
                <w:sz w:val="18"/>
                <w:szCs w:val="18"/>
              </w:rPr>
              <w:t>služby, z toho:</w:t>
            </w:r>
          </w:p>
        </w:tc>
        <w:tc>
          <w:tcPr>
            <w:tcW w:w="1338" w:type="dxa"/>
            <w:tcBorders>
              <w:left w:val="nil"/>
              <w:bottom w:val="single" w:sz="8" w:space="0" w:color="auto"/>
              <w:right w:val="nil"/>
            </w:tcBorders>
            <w:shd w:val="clear" w:color="auto" w:fill="auto"/>
            <w:noWrap/>
            <w:vAlign w:val="bottom"/>
            <w:hideMark/>
          </w:tcPr>
          <w:p w14:paraId="3989B2D7" w14:textId="208F72EC" w:rsidR="00BF5442" w:rsidRPr="00525654" w:rsidRDefault="008959A5" w:rsidP="00525654">
            <w:pPr>
              <w:keepLines/>
              <w:suppressAutoHyphens/>
              <w:jc w:val="right"/>
              <w:rPr>
                <w:rFonts w:ascii="Arial" w:hAnsi="Arial" w:cs="Arial"/>
                <w:b/>
                <w:bCs/>
                <w:sz w:val="18"/>
                <w:szCs w:val="18"/>
              </w:rPr>
            </w:pPr>
            <w:r w:rsidRPr="00525654">
              <w:rPr>
                <w:rFonts w:ascii="Arial" w:hAnsi="Arial" w:cs="Arial"/>
                <w:b/>
                <w:bCs/>
                <w:sz w:val="18"/>
                <w:szCs w:val="18"/>
              </w:rPr>
              <w:t>1 56</w:t>
            </w:r>
            <w:r w:rsidR="00BF5442" w:rsidRPr="00525654">
              <w:rPr>
                <w:rFonts w:ascii="Arial" w:hAnsi="Arial" w:cs="Arial"/>
                <w:b/>
                <w:bCs/>
                <w:sz w:val="18"/>
                <w:szCs w:val="18"/>
              </w:rPr>
              <w:t>0</w:t>
            </w:r>
            <w:r w:rsidRPr="00525654">
              <w:rPr>
                <w:rFonts w:ascii="Arial" w:hAnsi="Arial" w:cs="Arial"/>
                <w:b/>
                <w:bCs/>
                <w:sz w:val="18"/>
                <w:szCs w:val="18"/>
              </w:rPr>
              <w:t xml:space="preserve"> 816</w:t>
            </w:r>
          </w:p>
        </w:tc>
        <w:tc>
          <w:tcPr>
            <w:tcW w:w="1417" w:type="dxa"/>
            <w:tcBorders>
              <w:left w:val="nil"/>
              <w:bottom w:val="single" w:sz="8" w:space="0" w:color="auto"/>
              <w:right w:val="nil"/>
            </w:tcBorders>
            <w:shd w:val="clear" w:color="auto" w:fill="auto"/>
            <w:noWrap/>
            <w:vAlign w:val="bottom"/>
            <w:hideMark/>
          </w:tcPr>
          <w:p w14:paraId="729EB98B" w14:textId="3C993BFE" w:rsidR="00BF5442" w:rsidRPr="00525654" w:rsidRDefault="008959A5" w:rsidP="00525654">
            <w:pPr>
              <w:keepLines/>
              <w:suppressAutoHyphens/>
              <w:jc w:val="right"/>
              <w:rPr>
                <w:rFonts w:ascii="Arial" w:hAnsi="Arial" w:cs="Arial"/>
                <w:b/>
                <w:bCs/>
                <w:sz w:val="18"/>
                <w:szCs w:val="18"/>
              </w:rPr>
            </w:pPr>
            <w:r w:rsidRPr="00525654">
              <w:rPr>
                <w:rFonts w:ascii="Arial" w:hAnsi="Arial" w:cs="Arial"/>
                <w:b/>
                <w:bCs/>
                <w:sz w:val="18"/>
                <w:szCs w:val="18"/>
              </w:rPr>
              <w:t>1 027 638</w:t>
            </w:r>
          </w:p>
        </w:tc>
      </w:tr>
      <w:tr w:rsidR="00053CAF" w:rsidRPr="00525654" w14:paraId="6C8D524B" w14:textId="77777777" w:rsidTr="00525654">
        <w:trPr>
          <w:cantSplit/>
          <w:trHeight w:val="227"/>
        </w:trPr>
        <w:tc>
          <w:tcPr>
            <w:tcW w:w="6600" w:type="dxa"/>
            <w:tcBorders>
              <w:top w:val="nil"/>
              <w:left w:val="nil"/>
              <w:bottom w:val="nil"/>
              <w:right w:val="nil"/>
            </w:tcBorders>
            <w:shd w:val="clear" w:color="auto" w:fill="auto"/>
            <w:vAlign w:val="bottom"/>
          </w:tcPr>
          <w:p w14:paraId="48136D77" w14:textId="04E516E5" w:rsidR="00053CAF" w:rsidRPr="00525654" w:rsidRDefault="00053CAF" w:rsidP="00525654">
            <w:pPr>
              <w:keepLines/>
              <w:suppressAutoHyphens/>
              <w:rPr>
                <w:rFonts w:ascii="Arial" w:hAnsi="Arial" w:cs="Arial"/>
                <w:sz w:val="18"/>
                <w:szCs w:val="18"/>
              </w:rPr>
            </w:pPr>
            <w:r w:rsidRPr="00525654">
              <w:rPr>
                <w:rFonts w:ascii="Arial" w:hAnsi="Arial" w:cs="Arial"/>
                <w:sz w:val="18"/>
                <w:szCs w:val="18"/>
              </w:rPr>
              <w:t>Náklady voči audítorovi, resp. audítorskej spoločnosti, z toho:</w:t>
            </w:r>
          </w:p>
        </w:tc>
        <w:tc>
          <w:tcPr>
            <w:tcW w:w="1338" w:type="dxa"/>
            <w:tcBorders>
              <w:top w:val="nil"/>
              <w:left w:val="nil"/>
              <w:bottom w:val="nil"/>
              <w:right w:val="nil"/>
            </w:tcBorders>
            <w:shd w:val="clear" w:color="auto" w:fill="auto"/>
            <w:noWrap/>
            <w:vAlign w:val="bottom"/>
          </w:tcPr>
          <w:p w14:paraId="2C5B381C" w14:textId="78F60D4F" w:rsidR="00053CAF" w:rsidRPr="00525654" w:rsidRDefault="004327DA" w:rsidP="00525654">
            <w:pPr>
              <w:keepLines/>
              <w:suppressAutoHyphens/>
              <w:jc w:val="right"/>
              <w:rPr>
                <w:rFonts w:ascii="Arial" w:hAnsi="Arial" w:cs="Arial"/>
                <w:sz w:val="18"/>
                <w:szCs w:val="18"/>
              </w:rPr>
            </w:pPr>
            <w:r w:rsidRPr="00525654">
              <w:rPr>
                <w:rFonts w:ascii="Arial" w:hAnsi="Arial" w:cs="Arial"/>
                <w:sz w:val="18"/>
                <w:szCs w:val="18"/>
              </w:rPr>
              <w:t>15 500</w:t>
            </w:r>
          </w:p>
        </w:tc>
        <w:tc>
          <w:tcPr>
            <w:tcW w:w="1417" w:type="dxa"/>
            <w:tcBorders>
              <w:top w:val="nil"/>
              <w:left w:val="nil"/>
              <w:bottom w:val="nil"/>
              <w:right w:val="nil"/>
            </w:tcBorders>
            <w:shd w:val="clear" w:color="auto" w:fill="auto"/>
            <w:noWrap/>
            <w:vAlign w:val="bottom"/>
          </w:tcPr>
          <w:p w14:paraId="428467C2" w14:textId="16CE4335" w:rsidR="00053CAF" w:rsidRPr="00525654" w:rsidRDefault="00481199" w:rsidP="00525654">
            <w:pPr>
              <w:keepLines/>
              <w:suppressAutoHyphens/>
              <w:jc w:val="right"/>
              <w:rPr>
                <w:rFonts w:ascii="Arial" w:hAnsi="Arial" w:cs="Arial"/>
                <w:sz w:val="18"/>
                <w:szCs w:val="18"/>
              </w:rPr>
            </w:pPr>
            <w:r w:rsidRPr="00525654">
              <w:rPr>
                <w:rFonts w:ascii="Arial" w:hAnsi="Arial" w:cs="Arial"/>
                <w:sz w:val="18"/>
                <w:szCs w:val="18"/>
              </w:rPr>
              <w:t>16 500</w:t>
            </w:r>
          </w:p>
        </w:tc>
      </w:tr>
      <w:tr w:rsidR="00053CAF" w:rsidRPr="00525654" w14:paraId="2441776D" w14:textId="77777777" w:rsidTr="00525654">
        <w:trPr>
          <w:cantSplit/>
          <w:trHeight w:val="227"/>
        </w:trPr>
        <w:tc>
          <w:tcPr>
            <w:tcW w:w="6600" w:type="dxa"/>
            <w:tcBorders>
              <w:top w:val="nil"/>
              <w:left w:val="nil"/>
              <w:bottom w:val="nil"/>
              <w:right w:val="nil"/>
            </w:tcBorders>
            <w:shd w:val="clear" w:color="auto" w:fill="auto"/>
            <w:vAlign w:val="bottom"/>
          </w:tcPr>
          <w:p w14:paraId="4D363FF3" w14:textId="63ABFB8C" w:rsidR="00053CAF" w:rsidRPr="00525654" w:rsidRDefault="00053CAF" w:rsidP="00525654">
            <w:pPr>
              <w:keepLines/>
              <w:suppressAutoHyphens/>
              <w:rPr>
                <w:rFonts w:ascii="Arial" w:hAnsi="Arial" w:cs="Arial"/>
                <w:i/>
                <w:iCs/>
                <w:sz w:val="18"/>
                <w:szCs w:val="18"/>
              </w:rPr>
            </w:pPr>
            <w:r w:rsidRPr="00525654">
              <w:rPr>
                <w:rFonts w:ascii="Arial" w:hAnsi="Arial" w:cs="Arial"/>
                <w:i/>
                <w:iCs/>
                <w:sz w:val="18"/>
                <w:szCs w:val="18"/>
              </w:rPr>
              <w:t>- náklady za overenie individuálnej účtovnej závierky</w:t>
            </w:r>
          </w:p>
        </w:tc>
        <w:tc>
          <w:tcPr>
            <w:tcW w:w="1338" w:type="dxa"/>
            <w:tcBorders>
              <w:top w:val="nil"/>
              <w:left w:val="nil"/>
              <w:bottom w:val="nil"/>
              <w:right w:val="nil"/>
            </w:tcBorders>
            <w:shd w:val="clear" w:color="auto" w:fill="auto"/>
            <w:noWrap/>
            <w:vAlign w:val="bottom"/>
          </w:tcPr>
          <w:p w14:paraId="35401D87" w14:textId="4F2F9DB9" w:rsidR="00053CAF" w:rsidRPr="00525654" w:rsidRDefault="004327DA" w:rsidP="00525654">
            <w:pPr>
              <w:keepLines/>
              <w:suppressAutoHyphens/>
              <w:jc w:val="right"/>
              <w:rPr>
                <w:rFonts w:ascii="Arial" w:hAnsi="Arial" w:cs="Arial"/>
                <w:i/>
                <w:iCs/>
                <w:sz w:val="18"/>
                <w:szCs w:val="18"/>
              </w:rPr>
            </w:pPr>
            <w:r w:rsidRPr="00525654">
              <w:rPr>
                <w:rFonts w:ascii="Arial" w:hAnsi="Arial" w:cs="Arial"/>
                <w:i/>
                <w:iCs/>
                <w:sz w:val="18"/>
                <w:szCs w:val="18"/>
              </w:rPr>
              <w:t>15 500</w:t>
            </w:r>
          </w:p>
        </w:tc>
        <w:tc>
          <w:tcPr>
            <w:tcW w:w="1417" w:type="dxa"/>
            <w:tcBorders>
              <w:top w:val="nil"/>
              <w:left w:val="nil"/>
              <w:bottom w:val="nil"/>
              <w:right w:val="nil"/>
            </w:tcBorders>
            <w:shd w:val="clear" w:color="auto" w:fill="auto"/>
            <w:noWrap/>
            <w:vAlign w:val="bottom"/>
          </w:tcPr>
          <w:p w14:paraId="77B98C1F" w14:textId="618E6052" w:rsidR="00053CAF" w:rsidRPr="00525654" w:rsidRDefault="00481199" w:rsidP="00525654">
            <w:pPr>
              <w:keepLines/>
              <w:suppressAutoHyphens/>
              <w:jc w:val="right"/>
              <w:rPr>
                <w:rFonts w:ascii="Arial" w:hAnsi="Arial" w:cs="Arial"/>
                <w:i/>
                <w:iCs/>
                <w:sz w:val="18"/>
                <w:szCs w:val="18"/>
              </w:rPr>
            </w:pPr>
            <w:r w:rsidRPr="00525654">
              <w:rPr>
                <w:rFonts w:ascii="Arial" w:hAnsi="Arial" w:cs="Arial"/>
                <w:i/>
                <w:iCs/>
                <w:sz w:val="18"/>
                <w:szCs w:val="18"/>
              </w:rPr>
              <w:t>16 500</w:t>
            </w:r>
          </w:p>
        </w:tc>
      </w:tr>
      <w:tr w:rsidR="00053CAF" w:rsidRPr="00525654" w14:paraId="247C9794" w14:textId="77777777" w:rsidTr="00525654">
        <w:trPr>
          <w:cantSplit/>
          <w:trHeight w:val="227"/>
        </w:trPr>
        <w:tc>
          <w:tcPr>
            <w:tcW w:w="6600" w:type="dxa"/>
            <w:tcBorders>
              <w:top w:val="nil"/>
              <w:left w:val="nil"/>
              <w:bottom w:val="nil"/>
              <w:right w:val="nil"/>
            </w:tcBorders>
            <w:shd w:val="clear" w:color="auto" w:fill="auto"/>
            <w:vAlign w:val="bottom"/>
            <w:hideMark/>
          </w:tcPr>
          <w:p w14:paraId="5D6F1EA5" w14:textId="13C07823" w:rsidR="00053CAF" w:rsidRPr="00525654" w:rsidRDefault="00053CAF" w:rsidP="00525654">
            <w:pPr>
              <w:keepLines/>
              <w:suppressAutoHyphens/>
              <w:rPr>
                <w:rFonts w:ascii="Arial" w:hAnsi="Arial" w:cs="Arial"/>
                <w:sz w:val="18"/>
                <w:szCs w:val="18"/>
              </w:rPr>
            </w:pPr>
            <w:r w:rsidRPr="00525654">
              <w:rPr>
                <w:rFonts w:ascii="Arial" w:hAnsi="Arial" w:cs="Arial"/>
                <w:sz w:val="18"/>
                <w:szCs w:val="18"/>
              </w:rPr>
              <w:t>Ostatné významné položky nákladov na prijaté služby, z toho:</w:t>
            </w:r>
          </w:p>
        </w:tc>
        <w:tc>
          <w:tcPr>
            <w:tcW w:w="1338" w:type="dxa"/>
            <w:tcBorders>
              <w:top w:val="nil"/>
              <w:left w:val="nil"/>
              <w:bottom w:val="nil"/>
              <w:right w:val="nil"/>
            </w:tcBorders>
            <w:shd w:val="clear" w:color="auto" w:fill="auto"/>
            <w:noWrap/>
            <w:vAlign w:val="bottom"/>
            <w:hideMark/>
          </w:tcPr>
          <w:p w14:paraId="0AF77537" w14:textId="2D479DB0" w:rsidR="00053CAF" w:rsidRPr="00525654" w:rsidRDefault="00053CAF" w:rsidP="00525654">
            <w:pPr>
              <w:keepLines/>
              <w:suppressAutoHyphens/>
              <w:jc w:val="right"/>
              <w:rPr>
                <w:rFonts w:ascii="Arial" w:hAnsi="Arial" w:cs="Arial"/>
                <w:sz w:val="18"/>
                <w:szCs w:val="18"/>
              </w:rPr>
            </w:pPr>
            <w:r w:rsidRPr="00525654">
              <w:rPr>
                <w:rFonts w:ascii="Arial" w:hAnsi="Arial" w:cs="Arial"/>
                <w:sz w:val="18"/>
                <w:szCs w:val="18"/>
              </w:rPr>
              <w:t>1</w:t>
            </w:r>
            <w:r w:rsidR="00A628FB" w:rsidRPr="00525654">
              <w:rPr>
                <w:rFonts w:ascii="Arial" w:hAnsi="Arial" w:cs="Arial"/>
                <w:sz w:val="18"/>
                <w:szCs w:val="18"/>
              </w:rPr>
              <w:t> 545 316</w:t>
            </w:r>
          </w:p>
        </w:tc>
        <w:tc>
          <w:tcPr>
            <w:tcW w:w="1417" w:type="dxa"/>
            <w:tcBorders>
              <w:top w:val="nil"/>
              <w:left w:val="nil"/>
              <w:bottom w:val="nil"/>
              <w:right w:val="nil"/>
            </w:tcBorders>
            <w:shd w:val="clear" w:color="auto" w:fill="auto"/>
            <w:noWrap/>
            <w:vAlign w:val="bottom"/>
            <w:hideMark/>
          </w:tcPr>
          <w:p w14:paraId="52586737" w14:textId="2F792F39" w:rsidR="00053CAF" w:rsidRPr="00525654" w:rsidRDefault="00A628FB" w:rsidP="00525654">
            <w:pPr>
              <w:keepLines/>
              <w:suppressAutoHyphens/>
              <w:jc w:val="right"/>
              <w:rPr>
                <w:rFonts w:ascii="Arial" w:hAnsi="Arial" w:cs="Arial"/>
                <w:sz w:val="18"/>
                <w:szCs w:val="18"/>
              </w:rPr>
            </w:pPr>
            <w:r w:rsidRPr="00525654">
              <w:rPr>
                <w:rFonts w:ascii="Arial" w:hAnsi="Arial" w:cs="Arial"/>
                <w:sz w:val="18"/>
                <w:szCs w:val="18"/>
              </w:rPr>
              <w:t>1 011 138</w:t>
            </w:r>
          </w:p>
        </w:tc>
      </w:tr>
      <w:tr w:rsidR="00053CAF" w:rsidRPr="00525654" w14:paraId="21E6A36F" w14:textId="77777777" w:rsidTr="00525654">
        <w:trPr>
          <w:cantSplit/>
          <w:trHeight w:val="227"/>
        </w:trPr>
        <w:tc>
          <w:tcPr>
            <w:tcW w:w="6600" w:type="dxa"/>
            <w:tcBorders>
              <w:top w:val="nil"/>
              <w:left w:val="nil"/>
              <w:bottom w:val="nil"/>
              <w:right w:val="nil"/>
            </w:tcBorders>
            <w:shd w:val="clear" w:color="auto" w:fill="auto"/>
            <w:vAlign w:val="bottom"/>
            <w:hideMark/>
          </w:tcPr>
          <w:p w14:paraId="5ACFC023" w14:textId="57155FB8" w:rsidR="00053CAF" w:rsidRPr="00525654" w:rsidRDefault="00053CAF" w:rsidP="00525654">
            <w:pPr>
              <w:keepLines/>
              <w:suppressAutoHyphens/>
              <w:rPr>
                <w:rFonts w:ascii="Arial" w:hAnsi="Arial" w:cs="Arial"/>
                <w:i/>
                <w:iCs/>
                <w:sz w:val="18"/>
                <w:szCs w:val="18"/>
              </w:rPr>
            </w:pPr>
            <w:r w:rsidRPr="00525654">
              <w:rPr>
                <w:rFonts w:ascii="Arial" w:hAnsi="Arial" w:cs="Arial"/>
                <w:i/>
                <w:iCs/>
                <w:sz w:val="18"/>
                <w:szCs w:val="18"/>
              </w:rPr>
              <w:t>- práca zmluvných pracovníkov</w:t>
            </w:r>
          </w:p>
        </w:tc>
        <w:tc>
          <w:tcPr>
            <w:tcW w:w="1338" w:type="dxa"/>
            <w:tcBorders>
              <w:top w:val="nil"/>
              <w:left w:val="nil"/>
              <w:bottom w:val="nil"/>
              <w:right w:val="nil"/>
            </w:tcBorders>
            <w:shd w:val="clear" w:color="auto" w:fill="auto"/>
            <w:vAlign w:val="bottom"/>
            <w:hideMark/>
          </w:tcPr>
          <w:p w14:paraId="6F0AE178" w14:textId="20C0FD69" w:rsidR="00053CAF" w:rsidRPr="00525654" w:rsidRDefault="00053CAF" w:rsidP="00525654">
            <w:pPr>
              <w:keepLines/>
              <w:suppressAutoHyphens/>
              <w:jc w:val="right"/>
              <w:rPr>
                <w:rFonts w:ascii="Arial" w:hAnsi="Arial" w:cs="Arial"/>
                <w:i/>
                <w:iCs/>
                <w:sz w:val="18"/>
                <w:szCs w:val="18"/>
              </w:rPr>
            </w:pPr>
            <w:r w:rsidRPr="00525654">
              <w:rPr>
                <w:rFonts w:ascii="Arial" w:hAnsi="Arial" w:cs="Arial"/>
                <w:i/>
                <w:iCs/>
                <w:sz w:val="18"/>
                <w:szCs w:val="18"/>
              </w:rPr>
              <w:t>602 810</w:t>
            </w:r>
          </w:p>
        </w:tc>
        <w:tc>
          <w:tcPr>
            <w:tcW w:w="1417" w:type="dxa"/>
            <w:tcBorders>
              <w:top w:val="nil"/>
              <w:left w:val="nil"/>
              <w:bottom w:val="nil"/>
              <w:right w:val="nil"/>
            </w:tcBorders>
            <w:shd w:val="clear" w:color="auto" w:fill="auto"/>
            <w:vAlign w:val="bottom"/>
            <w:hideMark/>
          </w:tcPr>
          <w:p w14:paraId="0F78A1DF" w14:textId="3E52DB80" w:rsidR="00053CAF" w:rsidRPr="00525654" w:rsidRDefault="00053CAF" w:rsidP="00525654">
            <w:pPr>
              <w:keepLines/>
              <w:suppressAutoHyphens/>
              <w:jc w:val="right"/>
              <w:rPr>
                <w:rFonts w:ascii="Arial" w:hAnsi="Arial" w:cs="Arial"/>
                <w:i/>
                <w:iCs/>
                <w:sz w:val="18"/>
                <w:szCs w:val="18"/>
              </w:rPr>
            </w:pPr>
            <w:r w:rsidRPr="00525654">
              <w:rPr>
                <w:rFonts w:ascii="Arial" w:hAnsi="Arial" w:cs="Arial"/>
                <w:i/>
                <w:iCs/>
                <w:sz w:val="18"/>
                <w:szCs w:val="18"/>
              </w:rPr>
              <w:t>208 474</w:t>
            </w:r>
          </w:p>
        </w:tc>
      </w:tr>
      <w:tr w:rsidR="00053CAF" w:rsidRPr="00525654" w14:paraId="4006067D" w14:textId="77777777" w:rsidTr="00525654">
        <w:trPr>
          <w:cantSplit/>
          <w:trHeight w:val="227"/>
        </w:trPr>
        <w:tc>
          <w:tcPr>
            <w:tcW w:w="6600" w:type="dxa"/>
            <w:tcBorders>
              <w:top w:val="nil"/>
              <w:left w:val="nil"/>
              <w:bottom w:val="nil"/>
              <w:right w:val="nil"/>
            </w:tcBorders>
            <w:shd w:val="clear" w:color="auto" w:fill="auto"/>
            <w:vAlign w:val="bottom"/>
            <w:hideMark/>
          </w:tcPr>
          <w:p w14:paraId="24540A47" w14:textId="3665F76C" w:rsidR="00053CAF" w:rsidRPr="00525654" w:rsidRDefault="00053CAF" w:rsidP="00525654">
            <w:pPr>
              <w:keepLines/>
              <w:suppressAutoHyphens/>
              <w:rPr>
                <w:rFonts w:ascii="Arial" w:hAnsi="Arial" w:cs="Arial"/>
                <w:i/>
                <w:iCs/>
                <w:sz w:val="18"/>
                <w:szCs w:val="18"/>
              </w:rPr>
            </w:pPr>
            <w:r w:rsidRPr="00525654">
              <w:rPr>
                <w:rFonts w:ascii="Arial" w:hAnsi="Arial" w:cs="Arial"/>
                <w:i/>
                <w:iCs/>
                <w:sz w:val="18"/>
                <w:szCs w:val="18"/>
              </w:rPr>
              <w:t>- nájomné</w:t>
            </w:r>
          </w:p>
        </w:tc>
        <w:tc>
          <w:tcPr>
            <w:tcW w:w="1338" w:type="dxa"/>
            <w:tcBorders>
              <w:top w:val="nil"/>
              <w:left w:val="nil"/>
              <w:bottom w:val="nil"/>
              <w:right w:val="nil"/>
            </w:tcBorders>
            <w:shd w:val="clear" w:color="auto" w:fill="auto"/>
            <w:vAlign w:val="bottom"/>
            <w:hideMark/>
          </w:tcPr>
          <w:p w14:paraId="471AFDC4" w14:textId="0BBB88E2" w:rsidR="00053CAF" w:rsidRPr="00525654" w:rsidRDefault="00053CAF" w:rsidP="00525654">
            <w:pPr>
              <w:keepLines/>
              <w:suppressAutoHyphens/>
              <w:jc w:val="right"/>
              <w:rPr>
                <w:rFonts w:ascii="Arial" w:hAnsi="Arial" w:cs="Arial"/>
                <w:i/>
                <w:iCs/>
                <w:sz w:val="18"/>
                <w:szCs w:val="18"/>
              </w:rPr>
            </w:pPr>
            <w:r w:rsidRPr="00525654">
              <w:rPr>
                <w:rFonts w:ascii="Arial" w:hAnsi="Arial" w:cs="Arial"/>
                <w:i/>
                <w:iCs/>
                <w:sz w:val="18"/>
                <w:szCs w:val="18"/>
              </w:rPr>
              <w:t>381 419</w:t>
            </w:r>
          </w:p>
        </w:tc>
        <w:tc>
          <w:tcPr>
            <w:tcW w:w="1417" w:type="dxa"/>
            <w:tcBorders>
              <w:top w:val="nil"/>
              <w:left w:val="nil"/>
              <w:bottom w:val="nil"/>
              <w:right w:val="nil"/>
            </w:tcBorders>
            <w:shd w:val="clear" w:color="auto" w:fill="auto"/>
            <w:vAlign w:val="bottom"/>
            <w:hideMark/>
          </w:tcPr>
          <w:p w14:paraId="718615FA" w14:textId="19FD115D" w:rsidR="00053CAF" w:rsidRPr="00525654" w:rsidRDefault="00053CAF" w:rsidP="00525654">
            <w:pPr>
              <w:keepLines/>
              <w:suppressAutoHyphens/>
              <w:jc w:val="right"/>
              <w:rPr>
                <w:rFonts w:ascii="Arial" w:hAnsi="Arial" w:cs="Arial"/>
                <w:i/>
                <w:iCs/>
                <w:sz w:val="18"/>
                <w:szCs w:val="18"/>
                <w:lang w:val="cs-CZ"/>
              </w:rPr>
            </w:pPr>
            <w:r w:rsidRPr="00525654">
              <w:rPr>
                <w:rFonts w:ascii="Arial" w:hAnsi="Arial" w:cs="Arial"/>
                <w:i/>
                <w:iCs/>
                <w:sz w:val="18"/>
                <w:szCs w:val="18"/>
              </w:rPr>
              <w:t>391 828</w:t>
            </w:r>
          </w:p>
        </w:tc>
      </w:tr>
      <w:tr w:rsidR="00053CAF" w:rsidRPr="00525654" w14:paraId="1F27A923" w14:textId="77777777" w:rsidTr="00525654">
        <w:trPr>
          <w:cantSplit/>
          <w:trHeight w:val="227"/>
        </w:trPr>
        <w:tc>
          <w:tcPr>
            <w:tcW w:w="6600" w:type="dxa"/>
            <w:tcBorders>
              <w:top w:val="nil"/>
              <w:left w:val="nil"/>
              <w:bottom w:val="nil"/>
              <w:right w:val="nil"/>
            </w:tcBorders>
            <w:shd w:val="clear" w:color="auto" w:fill="auto"/>
            <w:vAlign w:val="bottom"/>
            <w:hideMark/>
          </w:tcPr>
          <w:p w14:paraId="7F080497" w14:textId="775DCB60" w:rsidR="00053CAF" w:rsidRPr="00525654" w:rsidRDefault="00053CAF" w:rsidP="00525654">
            <w:pPr>
              <w:keepLines/>
              <w:suppressAutoHyphens/>
              <w:rPr>
                <w:rFonts w:ascii="Arial" w:hAnsi="Arial" w:cs="Arial"/>
                <w:i/>
                <w:iCs/>
                <w:sz w:val="18"/>
                <w:szCs w:val="18"/>
              </w:rPr>
            </w:pPr>
            <w:r w:rsidRPr="00525654">
              <w:rPr>
                <w:rFonts w:ascii="Arial" w:hAnsi="Arial" w:cs="Arial"/>
                <w:i/>
                <w:iCs/>
                <w:sz w:val="18"/>
                <w:szCs w:val="18"/>
              </w:rPr>
              <w:t>- poplatky platené Skupine</w:t>
            </w:r>
          </w:p>
        </w:tc>
        <w:tc>
          <w:tcPr>
            <w:tcW w:w="1338" w:type="dxa"/>
            <w:tcBorders>
              <w:top w:val="nil"/>
              <w:left w:val="nil"/>
              <w:bottom w:val="nil"/>
              <w:right w:val="nil"/>
            </w:tcBorders>
            <w:shd w:val="clear" w:color="auto" w:fill="auto"/>
            <w:vAlign w:val="bottom"/>
            <w:hideMark/>
          </w:tcPr>
          <w:p w14:paraId="71A52264" w14:textId="04ACC64A" w:rsidR="00053CAF" w:rsidRPr="00525654" w:rsidRDefault="00053CAF" w:rsidP="00525654">
            <w:pPr>
              <w:keepLines/>
              <w:suppressAutoHyphens/>
              <w:jc w:val="right"/>
              <w:rPr>
                <w:rFonts w:ascii="Arial" w:hAnsi="Arial" w:cs="Arial"/>
                <w:i/>
                <w:iCs/>
                <w:sz w:val="18"/>
                <w:szCs w:val="18"/>
              </w:rPr>
            </w:pPr>
            <w:r w:rsidRPr="00525654">
              <w:rPr>
                <w:rFonts w:ascii="Arial" w:hAnsi="Arial" w:cs="Arial"/>
                <w:i/>
                <w:iCs/>
                <w:sz w:val="18"/>
                <w:szCs w:val="18"/>
              </w:rPr>
              <w:t>245 249</w:t>
            </w:r>
          </w:p>
        </w:tc>
        <w:tc>
          <w:tcPr>
            <w:tcW w:w="1417" w:type="dxa"/>
            <w:tcBorders>
              <w:top w:val="nil"/>
              <w:left w:val="nil"/>
              <w:bottom w:val="nil"/>
              <w:right w:val="nil"/>
            </w:tcBorders>
            <w:shd w:val="clear" w:color="auto" w:fill="auto"/>
            <w:vAlign w:val="bottom"/>
            <w:hideMark/>
          </w:tcPr>
          <w:p w14:paraId="67255B2D" w14:textId="733FB12A" w:rsidR="00053CAF" w:rsidRPr="00525654" w:rsidRDefault="00053CAF" w:rsidP="00525654">
            <w:pPr>
              <w:keepLines/>
              <w:suppressAutoHyphens/>
              <w:jc w:val="right"/>
              <w:rPr>
                <w:rFonts w:ascii="Arial" w:hAnsi="Arial" w:cs="Arial"/>
                <w:i/>
                <w:iCs/>
                <w:sz w:val="18"/>
                <w:szCs w:val="18"/>
              </w:rPr>
            </w:pPr>
            <w:r w:rsidRPr="00525654">
              <w:rPr>
                <w:rFonts w:ascii="Arial" w:hAnsi="Arial" w:cs="Arial"/>
                <w:i/>
                <w:iCs/>
                <w:sz w:val="18"/>
                <w:szCs w:val="18"/>
              </w:rPr>
              <w:t>143 531</w:t>
            </w:r>
          </w:p>
        </w:tc>
      </w:tr>
      <w:tr w:rsidR="00053CAF" w:rsidRPr="00525654" w14:paraId="2E4DFCA1" w14:textId="77777777" w:rsidTr="00525654">
        <w:trPr>
          <w:cantSplit/>
          <w:trHeight w:val="227"/>
        </w:trPr>
        <w:tc>
          <w:tcPr>
            <w:tcW w:w="6600" w:type="dxa"/>
            <w:tcBorders>
              <w:top w:val="nil"/>
              <w:left w:val="nil"/>
              <w:bottom w:val="nil"/>
              <w:right w:val="nil"/>
            </w:tcBorders>
            <w:shd w:val="clear" w:color="auto" w:fill="auto"/>
            <w:vAlign w:val="bottom"/>
            <w:hideMark/>
          </w:tcPr>
          <w:p w14:paraId="4F906ABF" w14:textId="0C56371D" w:rsidR="00053CAF" w:rsidRPr="00525654" w:rsidRDefault="00053CAF" w:rsidP="00525654">
            <w:pPr>
              <w:keepLines/>
              <w:suppressAutoHyphens/>
              <w:rPr>
                <w:rFonts w:ascii="Arial" w:hAnsi="Arial" w:cs="Arial"/>
                <w:i/>
                <w:iCs/>
                <w:sz w:val="18"/>
                <w:szCs w:val="18"/>
              </w:rPr>
            </w:pPr>
            <w:r w:rsidRPr="00525654">
              <w:rPr>
                <w:rFonts w:ascii="Arial" w:hAnsi="Arial" w:cs="Arial"/>
                <w:i/>
                <w:iCs/>
                <w:sz w:val="18"/>
                <w:szCs w:val="18"/>
              </w:rPr>
              <w:t>- doprava</w:t>
            </w:r>
          </w:p>
        </w:tc>
        <w:tc>
          <w:tcPr>
            <w:tcW w:w="1338" w:type="dxa"/>
            <w:tcBorders>
              <w:top w:val="nil"/>
              <w:left w:val="nil"/>
              <w:bottom w:val="nil"/>
              <w:right w:val="nil"/>
            </w:tcBorders>
            <w:shd w:val="clear" w:color="auto" w:fill="auto"/>
            <w:vAlign w:val="bottom"/>
            <w:hideMark/>
          </w:tcPr>
          <w:p w14:paraId="725C02B7" w14:textId="1445C60A" w:rsidR="00053CAF" w:rsidRPr="00525654" w:rsidRDefault="00053CAF" w:rsidP="00525654">
            <w:pPr>
              <w:keepLines/>
              <w:suppressAutoHyphens/>
              <w:jc w:val="right"/>
              <w:rPr>
                <w:rFonts w:ascii="Arial" w:hAnsi="Arial" w:cs="Arial"/>
                <w:i/>
                <w:iCs/>
                <w:sz w:val="18"/>
                <w:szCs w:val="18"/>
              </w:rPr>
            </w:pPr>
            <w:r w:rsidRPr="00525654">
              <w:rPr>
                <w:rFonts w:ascii="Arial" w:hAnsi="Arial" w:cs="Arial"/>
                <w:i/>
                <w:iCs/>
                <w:sz w:val="18"/>
                <w:szCs w:val="18"/>
              </w:rPr>
              <w:t>83 305</w:t>
            </w:r>
          </w:p>
        </w:tc>
        <w:tc>
          <w:tcPr>
            <w:tcW w:w="1417" w:type="dxa"/>
            <w:tcBorders>
              <w:top w:val="nil"/>
              <w:left w:val="nil"/>
              <w:bottom w:val="nil"/>
              <w:right w:val="nil"/>
            </w:tcBorders>
            <w:shd w:val="clear" w:color="auto" w:fill="auto"/>
            <w:vAlign w:val="bottom"/>
            <w:hideMark/>
          </w:tcPr>
          <w:p w14:paraId="4EE124CF" w14:textId="53CB2574" w:rsidR="00053CAF" w:rsidRPr="00525654" w:rsidRDefault="00053CAF" w:rsidP="00525654">
            <w:pPr>
              <w:keepLines/>
              <w:suppressAutoHyphens/>
              <w:jc w:val="right"/>
              <w:rPr>
                <w:rFonts w:ascii="Arial" w:hAnsi="Arial" w:cs="Arial"/>
                <w:i/>
                <w:iCs/>
                <w:sz w:val="18"/>
                <w:szCs w:val="18"/>
              </w:rPr>
            </w:pPr>
            <w:r w:rsidRPr="00525654">
              <w:rPr>
                <w:rFonts w:ascii="Arial" w:hAnsi="Arial" w:cs="Arial"/>
                <w:i/>
                <w:iCs/>
                <w:sz w:val="18"/>
                <w:szCs w:val="18"/>
              </w:rPr>
              <w:t>37 850</w:t>
            </w:r>
          </w:p>
        </w:tc>
      </w:tr>
      <w:tr w:rsidR="00053CAF" w:rsidRPr="00525654" w14:paraId="5B3413E8" w14:textId="77777777" w:rsidTr="00525654">
        <w:trPr>
          <w:cantSplit/>
          <w:trHeight w:val="227"/>
        </w:trPr>
        <w:tc>
          <w:tcPr>
            <w:tcW w:w="6600" w:type="dxa"/>
            <w:tcBorders>
              <w:top w:val="nil"/>
              <w:left w:val="nil"/>
              <w:bottom w:val="nil"/>
              <w:right w:val="nil"/>
            </w:tcBorders>
            <w:shd w:val="clear" w:color="auto" w:fill="auto"/>
            <w:vAlign w:val="bottom"/>
          </w:tcPr>
          <w:p w14:paraId="1214D426" w14:textId="51CFA947" w:rsidR="00053CAF" w:rsidRPr="00525654" w:rsidRDefault="00053CAF" w:rsidP="00525654">
            <w:pPr>
              <w:keepLines/>
              <w:suppressAutoHyphens/>
              <w:rPr>
                <w:rFonts w:ascii="Arial" w:hAnsi="Arial" w:cs="Arial"/>
                <w:i/>
                <w:iCs/>
                <w:sz w:val="18"/>
                <w:szCs w:val="18"/>
              </w:rPr>
            </w:pPr>
            <w:r w:rsidRPr="00525654">
              <w:rPr>
                <w:rFonts w:ascii="Arial" w:hAnsi="Arial" w:cs="Arial"/>
                <w:i/>
                <w:iCs/>
                <w:sz w:val="18"/>
                <w:szCs w:val="18"/>
              </w:rPr>
              <w:t>- ostatné</w:t>
            </w:r>
          </w:p>
        </w:tc>
        <w:tc>
          <w:tcPr>
            <w:tcW w:w="1338" w:type="dxa"/>
            <w:tcBorders>
              <w:top w:val="nil"/>
              <w:left w:val="nil"/>
              <w:bottom w:val="nil"/>
              <w:right w:val="nil"/>
            </w:tcBorders>
            <w:shd w:val="clear" w:color="auto" w:fill="auto"/>
            <w:vAlign w:val="bottom"/>
          </w:tcPr>
          <w:p w14:paraId="441B7079" w14:textId="00EE3C92" w:rsidR="00053CAF" w:rsidRPr="00525654" w:rsidRDefault="00053CAF" w:rsidP="00525654">
            <w:pPr>
              <w:keepLines/>
              <w:suppressAutoHyphens/>
              <w:jc w:val="right"/>
              <w:rPr>
                <w:rFonts w:ascii="Arial" w:hAnsi="Arial" w:cs="Arial"/>
                <w:i/>
                <w:iCs/>
                <w:sz w:val="18"/>
                <w:szCs w:val="18"/>
              </w:rPr>
            </w:pPr>
            <w:r w:rsidRPr="00525654">
              <w:rPr>
                <w:rFonts w:ascii="Arial" w:hAnsi="Arial" w:cs="Arial"/>
                <w:i/>
                <w:iCs/>
                <w:sz w:val="18"/>
                <w:szCs w:val="18"/>
              </w:rPr>
              <w:t>2</w:t>
            </w:r>
            <w:r w:rsidR="00A94A32" w:rsidRPr="00525654">
              <w:rPr>
                <w:rFonts w:ascii="Arial" w:hAnsi="Arial" w:cs="Arial"/>
                <w:i/>
                <w:iCs/>
                <w:sz w:val="18"/>
                <w:szCs w:val="18"/>
              </w:rPr>
              <w:t>32</w:t>
            </w:r>
            <w:r w:rsidRPr="00525654">
              <w:rPr>
                <w:rFonts w:ascii="Arial" w:hAnsi="Arial" w:cs="Arial"/>
                <w:i/>
                <w:iCs/>
                <w:sz w:val="18"/>
                <w:szCs w:val="18"/>
              </w:rPr>
              <w:t xml:space="preserve"> </w:t>
            </w:r>
            <w:r w:rsidR="00A94A32" w:rsidRPr="00525654">
              <w:rPr>
                <w:rFonts w:ascii="Arial" w:hAnsi="Arial" w:cs="Arial"/>
                <w:i/>
                <w:iCs/>
                <w:sz w:val="18"/>
                <w:szCs w:val="18"/>
              </w:rPr>
              <w:t>5</w:t>
            </w:r>
            <w:r w:rsidRPr="00525654">
              <w:rPr>
                <w:rFonts w:ascii="Arial" w:hAnsi="Arial" w:cs="Arial"/>
                <w:i/>
                <w:iCs/>
                <w:sz w:val="18"/>
                <w:szCs w:val="18"/>
              </w:rPr>
              <w:t>33</w:t>
            </w:r>
          </w:p>
        </w:tc>
        <w:tc>
          <w:tcPr>
            <w:tcW w:w="1417" w:type="dxa"/>
            <w:tcBorders>
              <w:top w:val="nil"/>
              <w:left w:val="nil"/>
              <w:bottom w:val="nil"/>
              <w:right w:val="nil"/>
            </w:tcBorders>
            <w:shd w:val="clear" w:color="auto" w:fill="auto"/>
            <w:vAlign w:val="bottom"/>
          </w:tcPr>
          <w:p w14:paraId="6BB6B469" w14:textId="77A8B4A7" w:rsidR="00053CAF" w:rsidRPr="00525654" w:rsidRDefault="00053CAF" w:rsidP="00525654">
            <w:pPr>
              <w:keepLines/>
              <w:suppressAutoHyphens/>
              <w:jc w:val="right"/>
              <w:rPr>
                <w:rFonts w:ascii="Arial" w:hAnsi="Arial" w:cs="Arial"/>
                <w:i/>
                <w:iCs/>
                <w:sz w:val="18"/>
                <w:szCs w:val="18"/>
              </w:rPr>
            </w:pPr>
            <w:r w:rsidRPr="00525654">
              <w:rPr>
                <w:rFonts w:ascii="Arial" w:hAnsi="Arial" w:cs="Arial"/>
                <w:i/>
                <w:iCs/>
                <w:sz w:val="18"/>
                <w:szCs w:val="18"/>
              </w:rPr>
              <w:t>2</w:t>
            </w:r>
            <w:r w:rsidR="00A94A32" w:rsidRPr="00525654">
              <w:rPr>
                <w:rFonts w:ascii="Arial" w:hAnsi="Arial" w:cs="Arial"/>
                <w:i/>
                <w:iCs/>
                <w:sz w:val="18"/>
                <w:szCs w:val="18"/>
              </w:rPr>
              <w:t>29</w:t>
            </w:r>
            <w:r w:rsidRPr="00525654">
              <w:rPr>
                <w:rFonts w:ascii="Arial" w:hAnsi="Arial" w:cs="Arial"/>
                <w:i/>
                <w:iCs/>
                <w:sz w:val="18"/>
                <w:szCs w:val="18"/>
              </w:rPr>
              <w:t xml:space="preserve"> </w:t>
            </w:r>
            <w:r w:rsidR="00481199" w:rsidRPr="00525654">
              <w:rPr>
                <w:rFonts w:ascii="Arial" w:hAnsi="Arial" w:cs="Arial"/>
                <w:i/>
                <w:iCs/>
                <w:sz w:val="18"/>
                <w:szCs w:val="18"/>
              </w:rPr>
              <w:t>4</w:t>
            </w:r>
            <w:r w:rsidRPr="00525654">
              <w:rPr>
                <w:rFonts w:ascii="Arial" w:hAnsi="Arial" w:cs="Arial"/>
                <w:i/>
                <w:iCs/>
                <w:sz w:val="18"/>
                <w:szCs w:val="18"/>
              </w:rPr>
              <w:t>55</w:t>
            </w:r>
          </w:p>
        </w:tc>
      </w:tr>
      <w:bookmarkEnd w:id="32"/>
    </w:tbl>
    <w:p w14:paraId="48D49E78" w14:textId="77777777" w:rsidR="00D956EC" w:rsidRDefault="00D956EC" w:rsidP="00525654">
      <w:pPr>
        <w:keepLines/>
        <w:suppressAutoHyphens/>
        <w:ind w:left="425"/>
        <w:rPr>
          <w:rFonts w:ascii="Arial" w:hAnsi="Arial" w:cs="Arial"/>
        </w:rPr>
      </w:pPr>
    </w:p>
    <w:p w14:paraId="7A8C24BE" w14:textId="77777777" w:rsidR="00525654" w:rsidRPr="009133FE" w:rsidRDefault="00525654" w:rsidP="00525654">
      <w:pPr>
        <w:keepLines/>
        <w:suppressAutoHyphens/>
        <w:ind w:left="425"/>
        <w:rPr>
          <w:rFonts w:ascii="Arial" w:hAnsi="Arial" w:cs="Arial"/>
        </w:rPr>
      </w:pPr>
    </w:p>
    <w:p w14:paraId="5074C90D" w14:textId="77777777" w:rsidR="002078E2" w:rsidRPr="009133FE" w:rsidRDefault="002078E2" w:rsidP="00525654">
      <w:pPr>
        <w:pStyle w:val="Heading2"/>
        <w:keepLines/>
      </w:pPr>
      <w:r w:rsidRPr="009133FE">
        <w:t>Osobné náklady</w:t>
      </w:r>
    </w:p>
    <w:p w14:paraId="2B51CA38" w14:textId="076B718D" w:rsidR="00D870B8" w:rsidRPr="009133FE" w:rsidRDefault="005C1E64" w:rsidP="00525654">
      <w:pPr>
        <w:pStyle w:val="odstavec"/>
        <w:keepLines/>
        <w:suppressAutoHyphens/>
        <w:ind w:left="425"/>
      </w:pPr>
      <w:r w:rsidRPr="009133FE">
        <w:t>Prehľad osobných</w:t>
      </w:r>
      <w:r w:rsidR="00D870B8" w:rsidRPr="009133FE">
        <w:t xml:space="preserve"> nákladov Spoločnosti je uvedený v nasledujúcej tabuľke:</w:t>
      </w:r>
    </w:p>
    <w:p w14:paraId="358081B6" w14:textId="43541EC4" w:rsidR="00BF5442" w:rsidRPr="009133FE" w:rsidRDefault="00BF5442" w:rsidP="00525654">
      <w:pPr>
        <w:pStyle w:val="odstavec"/>
        <w:keepLines/>
        <w:suppressAutoHyphens/>
        <w:ind w:left="425"/>
      </w:pPr>
      <w:bookmarkStart w:id="33" w:name="FWT_T39"/>
    </w:p>
    <w:tbl>
      <w:tblPr>
        <w:tblW w:w="9212" w:type="dxa"/>
        <w:tblInd w:w="425" w:type="dxa"/>
        <w:tblLayout w:type="fixed"/>
        <w:tblCellMar>
          <w:left w:w="28" w:type="dxa"/>
          <w:right w:w="28" w:type="dxa"/>
        </w:tblCellMar>
        <w:tblLook w:val="04A0" w:firstRow="1" w:lastRow="0" w:firstColumn="1" w:lastColumn="0" w:noHBand="0" w:noVBand="1"/>
      </w:tblPr>
      <w:tblGrid>
        <w:gridCol w:w="6419"/>
        <w:gridCol w:w="1419"/>
        <w:gridCol w:w="1374"/>
      </w:tblGrid>
      <w:tr w:rsidR="00BF5442" w:rsidRPr="00525654" w14:paraId="528609C9" w14:textId="77777777" w:rsidTr="00525654">
        <w:trPr>
          <w:cantSplit/>
          <w:trHeight w:val="227"/>
        </w:trPr>
        <w:tc>
          <w:tcPr>
            <w:tcW w:w="6520" w:type="dxa"/>
            <w:tcBorders>
              <w:top w:val="nil"/>
              <w:left w:val="nil"/>
              <w:bottom w:val="single" w:sz="4" w:space="0" w:color="auto"/>
              <w:right w:val="nil"/>
            </w:tcBorders>
            <w:shd w:val="clear" w:color="auto" w:fill="auto"/>
            <w:vAlign w:val="bottom"/>
            <w:hideMark/>
          </w:tcPr>
          <w:p w14:paraId="1DFCE74E" w14:textId="44E5B9F1" w:rsidR="00BF5442" w:rsidRPr="00525654" w:rsidRDefault="00C40707" w:rsidP="00525654">
            <w:pPr>
              <w:keepLines/>
              <w:suppressAutoHyphens/>
              <w:rPr>
                <w:rFonts w:ascii="Arial" w:hAnsi="Arial" w:cs="Arial"/>
                <w:b/>
                <w:bCs/>
                <w:sz w:val="18"/>
                <w:szCs w:val="18"/>
              </w:rPr>
            </w:pPr>
            <w:r w:rsidRPr="00525654">
              <w:rPr>
                <w:rFonts w:ascii="Arial" w:hAnsi="Arial" w:cs="Arial"/>
                <w:b/>
                <w:bCs/>
                <w:sz w:val="18"/>
                <w:szCs w:val="18"/>
              </w:rPr>
              <w:t>NÁZOV POLOŽKY</w:t>
            </w:r>
          </w:p>
        </w:tc>
        <w:tc>
          <w:tcPr>
            <w:tcW w:w="1440" w:type="dxa"/>
            <w:tcBorders>
              <w:top w:val="nil"/>
              <w:left w:val="nil"/>
              <w:bottom w:val="nil"/>
              <w:right w:val="nil"/>
            </w:tcBorders>
            <w:shd w:val="clear" w:color="auto" w:fill="auto"/>
            <w:vAlign w:val="bottom"/>
            <w:hideMark/>
          </w:tcPr>
          <w:p w14:paraId="0A425A0E" w14:textId="232E2690" w:rsidR="00BF5442" w:rsidRPr="00525654" w:rsidRDefault="00B700B2" w:rsidP="00525654">
            <w:pPr>
              <w:keepLines/>
              <w:suppressAutoHyphens/>
              <w:jc w:val="center"/>
              <w:rPr>
                <w:rFonts w:ascii="Arial" w:hAnsi="Arial" w:cs="Arial"/>
                <w:b/>
                <w:bCs/>
                <w:sz w:val="18"/>
                <w:szCs w:val="18"/>
              </w:rPr>
            </w:pPr>
            <w:r w:rsidRPr="00525654">
              <w:rPr>
                <w:rFonts w:ascii="Arial" w:hAnsi="Arial" w:cs="Arial"/>
                <w:b/>
                <w:bCs/>
                <w:sz w:val="18"/>
                <w:szCs w:val="18"/>
              </w:rPr>
              <w:t>202</w:t>
            </w:r>
            <w:r w:rsidR="006412C0" w:rsidRPr="00525654">
              <w:rPr>
                <w:rFonts w:ascii="Arial" w:hAnsi="Arial" w:cs="Arial"/>
                <w:b/>
                <w:bCs/>
                <w:sz w:val="18"/>
                <w:szCs w:val="18"/>
              </w:rPr>
              <w:t>4</w:t>
            </w:r>
          </w:p>
        </w:tc>
        <w:tc>
          <w:tcPr>
            <w:tcW w:w="1395" w:type="dxa"/>
            <w:tcBorders>
              <w:top w:val="nil"/>
              <w:left w:val="nil"/>
              <w:bottom w:val="nil"/>
              <w:right w:val="nil"/>
            </w:tcBorders>
            <w:shd w:val="clear" w:color="auto" w:fill="auto"/>
            <w:vAlign w:val="bottom"/>
            <w:hideMark/>
          </w:tcPr>
          <w:p w14:paraId="2E857FD6" w14:textId="3C8A2812" w:rsidR="00BF5442" w:rsidRPr="00525654" w:rsidRDefault="00B700B2" w:rsidP="00525654">
            <w:pPr>
              <w:keepLines/>
              <w:suppressAutoHyphens/>
              <w:jc w:val="center"/>
              <w:rPr>
                <w:rFonts w:ascii="Arial" w:hAnsi="Arial" w:cs="Arial"/>
                <w:b/>
                <w:bCs/>
                <w:sz w:val="18"/>
                <w:szCs w:val="18"/>
              </w:rPr>
            </w:pPr>
            <w:r w:rsidRPr="00525654">
              <w:rPr>
                <w:rFonts w:ascii="Arial" w:hAnsi="Arial" w:cs="Arial"/>
                <w:b/>
                <w:bCs/>
                <w:sz w:val="18"/>
                <w:szCs w:val="18"/>
              </w:rPr>
              <w:t>202</w:t>
            </w:r>
            <w:r w:rsidR="006412C0" w:rsidRPr="00525654">
              <w:rPr>
                <w:rFonts w:ascii="Arial" w:hAnsi="Arial" w:cs="Arial"/>
                <w:b/>
                <w:bCs/>
                <w:sz w:val="18"/>
                <w:szCs w:val="18"/>
              </w:rPr>
              <w:t>3</w:t>
            </w:r>
          </w:p>
        </w:tc>
      </w:tr>
      <w:tr w:rsidR="00C40707" w:rsidRPr="00525654" w14:paraId="7E30669B" w14:textId="77777777" w:rsidTr="00525654">
        <w:trPr>
          <w:cantSplit/>
          <w:trHeight w:val="227"/>
        </w:trPr>
        <w:tc>
          <w:tcPr>
            <w:tcW w:w="6520" w:type="dxa"/>
            <w:tcBorders>
              <w:top w:val="nil"/>
              <w:left w:val="nil"/>
              <w:right w:val="nil"/>
            </w:tcBorders>
            <w:shd w:val="clear" w:color="auto" w:fill="auto"/>
            <w:vAlign w:val="bottom"/>
          </w:tcPr>
          <w:p w14:paraId="1B66A9E0" w14:textId="77777777" w:rsidR="00C40707" w:rsidRPr="00525654" w:rsidRDefault="00C40707" w:rsidP="00525654">
            <w:pPr>
              <w:keepLines/>
              <w:suppressAutoHyphens/>
              <w:rPr>
                <w:rFonts w:ascii="Arial" w:hAnsi="Arial" w:cs="Arial"/>
                <w:sz w:val="18"/>
                <w:szCs w:val="18"/>
              </w:rPr>
            </w:pPr>
          </w:p>
        </w:tc>
        <w:tc>
          <w:tcPr>
            <w:tcW w:w="1440" w:type="dxa"/>
            <w:tcBorders>
              <w:top w:val="single" w:sz="4" w:space="0" w:color="auto"/>
              <w:left w:val="nil"/>
              <w:right w:val="nil"/>
            </w:tcBorders>
            <w:shd w:val="clear" w:color="auto" w:fill="auto"/>
            <w:noWrap/>
            <w:vAlign w:val="bottom"/>
          </w:tcPr>
          <w:p w14:paraId="4C8FBD55" w14:textId="77777777" w:rsidR="00C40707" w:rsidRPr="00525654" w:rsidRDefault="00C40707" w:rsidP="00525654">
            <w:pPr>
              <w:keepLines/>
              <w:suppressAutoHyphens/>
              <w:jc w:val="right"/>
              <w:rPr>
                <w:rFonts w:ascii="Arial" w:hAnsi="Arial" w:cs="Arial"/>
                <w:sz w:val="18"/>
                <w:szCs w:val="18"/>
              </w:rPr>
            </w:pPr>
          </w:p>
        </w:tc>
        <w:tc>
          <w:tcPr>
            <w:tcW w:w="1395" w:type="dxa"/>
            <w:tcBorders>
              <w:top w:val="single" w:sz="4" w:space="0" w:color="auto"/>
              <w:left w:val="nil"/>
              <w:right w:val="nil"/>
            </w:tcBorders>
            <w:shd w:val="clear" w:color="auto" w:fill="auto"/>
            <w:noWrap/>
            <w:vAlign w:val="bottom"/>
          </w:tcPr>
          <w:p w14:paraId="415F403E" w14:textId="77777777" w:rsidR="00C40707" w:rsidRPr="00525654" w:rsidRDefault="00C40707" w:rsidP="00525654">
            <w:pPr>
              <w:keepLines/>
              <w:suppressAutoHyphens/>
              <w:jc w:val="right"/>
              <w:rPr>
                <w:rFonts w:ascii="Arial" w:hAnsi="Arial" w:cs="Arial"/>
                <w:sz w:val="18"/>
                <w:szCs w:val="18"/>
              </w:rPr>
            </w:pPr>
          </w:p>
        </w:tc>
      </w:tr>
      <w:tr w:rsidR="00BF5442" w:rsidRPr="00525654" w14:paraId="5C913199" w14:textId="77777777" w:rsidTr="00525654">
        <w:trPr>
          <w:cantSplit/>
          <w:trHeight w:val="227"/>
        </w:trPr>
        <w:tc>
          <w:tcPr>
            <w:tcW w:w="6520" w:type="dxa"/>
            <w:tcBorders>
              <w:left w:val="nil"/>
              <w:bottom w:val="nil"/>
              <w:right w:val="nil"/>
            </w:tcBorders>
            <w:shd w:val="clear" w:color="auto" w:fill="auto"/>
            <w:vAlign w:val="bottom"/>
            <w:hideMark/>
          </w:tcPr>
          <w:p w14:paraId="7B324413" w14:textId="77777777" w:rsidR="00BF5442" w:rsidRPr="00525654" w:rsidRDefault="00BF5442" w:rsidP="00525654">
            <w:pPr>
              <w:keepLines/>
              <w:suppressAutoHyphens/>
              <w:rPr>
                <w:rFonts w:ascii="Arial" w:hAnsi="Arial" w:cs="Arial"/>
                <w:b/>
                <w:bCs/>
                <w:sz w:val="18"/>
                <w:szCs w:val="18"/>
              </w:rPr>
            </w:pPr>
            <w:r w:rsidRPr="00525654">
              <w:rPr>
                <w:rFonts w:ascii="Arial" w:hAnsi="Arial" w:cs="Arial"/>
                <w:b/>
                <w:bCs/>
                <w:sz w:val="18"/>
                <w:szCs w:val="18"/>
              </w:rPr>
              <w:t>Osobné náklady, z toho:</w:t>
            </w:r>
          </w:p>
        </w:tc>
        <w:tc>
          <w:tcPr>
            <w:tcW w:w="1440" w:type="dxa"/>
            <w:tcBorders>
              <w:left w:val="nil"/>
              <w:bottom w:val="single" w:sz="8" w:space="0" w:color="auto"/>
              <w:right w:val="nil"/>
            </w:tcBorders>
            <w:shd w:val="clear" w:color="auto" w:fill="auto"/>
            <w:noWrap/>
            <w:vAlign w:val="bottom"/>
            <w:hideMark/>
          </w:tcPr>
          <w:p w14:paraId="526A87DC" w14:textId="689F61FE" w:rsidR="00BF5442" w:rsidRPr="00525654" w:rsidRDefault="006412C0" w:rsidP="00525654">
            <w:pPr>
              <w:keepLines/>
              <w:suppressAutoHyphens/>
              <w:jc w:val="right"/>
              <w:rPr>
                <w:rFonts w:ascii="Arial" w:hAnsi="Arial" w:cs="Arial"/>
                <w:b/>
                <w:bCs/>
                <w:sz w:val="18"/>
                <w:szCs w:val="18"/>
              </w:rPr>
            </w:pPr>
            <w:r w:rsidRPr="00525654">
              <w:rPr>
                <w:rFonts w:ascii="Arial" w:hAnsi="Arial" w:cs="Arial"/>
                <w:b/>
                <w:bCs/>
                <w:sz w:val="18"/>
                <w:szCs w:val="18"/>
              </w:rPr>
              <w:t>8 43</w:t>
            </w:r>
            <w:r w:rsidR="000F5B4A" w:rsidRPr="00525654">
              <w:rPr>
                <w:rFonts w:ascii="Arial" w:hAnsi="Arial" w:cs="Arial"/>
                <w:b/>
                <w:bCs/>
                <w:sz w:val="18"/>
                <w:szCs w:val="18"/>
              </w:rPr>
              <w:t>5</w:t>
            </w:r>
            <w:r w:rsidRPr="00525654">
              <w:rPr>
                <w:rFonts w:ascii="Arial" w:hAnsi="Arial" w:cs="Arial"/>
                <w:b/>
                <w:bCs/>
                <w:sz w:val="18"/>
                <w:szCs w:val="18"/>
              </w:rPr>
              <w:t xml:space="preserve"> </w:t>
            </w:r>
            <w:r w:rsidR="00B00541" w:rsidRPr="00525654">
              <w:rPr>
                <w:rFonts w:ascii="Arial" w:hAnsi="Arial" w:cs="Arial"/>
                <w:b/>
                <w:bCs/>
                <w:sz w:val="18"/>
                <w:szCs w:val="18"/>
              </w:rPr>
              <w:t>240</w:t>
            </w:r>
          </w:p>
        </w:tc>
        <w:tc>
          <w:tcPr>
            <w:tcW w:w="1395" w:type="dxa"/>
            <w:tcBorders>
              <w:left w:val="nil"/>
              <w:bottom w:val="single" w:sz="8" w:space="0" w:color="auto"/>
              <w:right w:val="nil"/>
            </w:tcBorders>
            <w:shd w:val="clear" w:color="auto" w:fill="auto"/>
            <w:noWrap/>
            <w:vAlign w:val="bottom"/>
            <w:hideMark/>
          </w:tcPr>
          <w:p w14:paraId="5BEADF9B" w14:textId="1F28B7CD" w:rsidR="00BF5442" w:rsidRPr="00525654" w:rsidRDefault="006412C0" w:rsidP="00525654">
            <w:pPr>
              <w:keepLines/>
              <w:suppressAutoHyphens/>
              <w:jc w:val="right"/>
              <w:rPr>
                <w:rFonts w:ascii="Arial" w:hAnsi="Arial" w:cs="Arial"/>
                <w:b/>
                <w:bCs/>
                <w:sz w:val="18"/>
                <w:szCs w:val="18"/>
              </w:rPr>
            </w:pPr>
            <w:r w:rsidRPr="00525654">
              <w:rPr>
                <w:rFonts w:ascii="Arial" w:hAnsi="Arial" w:cs="Arial"/>
                <w:b/>
                <w:bCs/>
                <w:sz w:val="18"/>
                <w:szCs w:val="18"/>
              </w:rPr>
              <w:t>7 324 437</w:t>
            </w:r>
          </w:p>
        </w:tc>
      </w:tr>
      <w:tr w:rsidR="00BF5442" w:rsidRPr="00525654" w14:paraId="3EA177FA" w14:textId="77777777" w:rsidTr="00525654">
        <w:trPr>
          <w:cantSplit/>
          <w:trHeight w:val="227"/>
        </w:trPr>
        <w:tc>
          <w:tcPr>
            <w:tcW w:w="6520" w:type="dxa"/>
            <w:tcBorders>
              <w:top w:val="nil"/>
              <w:left w:val="nil"/>
              <w:bottom w:val="nil"/>
              <w:right w:val="nil"/>
            </w:tcBorders>
            <w:shd w:val="clear" w:color="auto" w:fill="auto"/>
            <w:vAlign w:val="bottom"/>
            <w:hideMark/>
          </w:tcPr>
          <w:p w14:paraId="492890D3" w14:textId="702E42A1" w:rsidR="00BF5442" w:rsidRPr="00525654" w:rsidRDefault="00FD6EC9" w:rsidP="00525654">
            <w:pPr>
              <w:keepLines/>
              <w:suppressAutoHyphens/>
              <w:rPr>
                <w:rFonts w:ascii="Arial" w:hAnsi="Arial" w:cs="Arial"/>
                <w:sz w:val="18"/>
                <w:szCs w:val="18"/>
              </w:rPr>
            </w:pPr>
            <w:r w:rsidRPr="00525654">
              <w:rPr>
                <w:rFonts w:ascii="Arial" w:hAnsi="Arial" w:cs="Arial"/>
                <w:sz w:val="18"/>
                <w:szCs w:val="18"/>
              </w:rPr>
              <w:t>Platy a m</w:t>
            </w:r>
            <w:r w:rsidR="00BF5442" w:rsidRPr="00525654">
              <w:rPr>
                <w:rFonts w:ascii="Arial" w:hAnsi="Arial" w:cs="Arial"/>
                <w:sz w:val="18"/>
                <w:szCs w:val="18"/>
              </w:rPr>
              <w:t>zdy</w:t>
            </w:r>
          </w:p>
        </w:tc>
        <w:tc>
          <w:tcPr>
            <w:tcW w:w="1440" w:type="dxa"/>
            <w:tcBorders>
              <w:top w:val="single" w:sz="8" w:space="0" w:color="auto"/>
              <w:left w:val="nil"/>
              <w:bottom w:val="nil"/>
              <w:right w:val="nil"/>
            </w:tcBorders>
            <w:shd w:val="clear" w:color="auto" w:fill="auto"/>
            <w:vAlign w:val="bottom"/>
            <w:hideMark/>
          </w:tcPr>
          <w:p w14:paraId="3448CB1D" w14:textId="781FEA04" w:rsidR="00BF5442" w:rsidRPr="00525654" w:rsidRDefault="006412C0" w:rsidP="00525654">
            <w:pPr>
              <w:keepLines/>
              <w:suppressAutoHyphens/>
              <w:jc w:val="right"/>
              <w:rPr>
                <w:rFonts w:ascii="Arial" w:hAnsi="Arial" w:cs="Arial"/>
                <w:sz w:val="18"/>
                <w:szCs w:val="18"/>
              </w:rPr>
            </w:pPr>
            <w:r w:rsidRPr="00525654">
              <w:rPr>
                <w:rFonts w:ascii="Arial" w:hAnsi="Arial" w:cs="Arial"/>
                <w:sz w:val="18"/>
                <w:szCs w:val="18"/>
              </w:rPr>
              <w:t>5 987 925</w:t>
            </w:r>
          </w:p>
        </w:tc>
        <w:tc>
          <w:tcPr>
            <w:tcW w:w="1395" w:type="dxa"/>
            <w:tcBorders>
              <w:top w:val="single" w:sz="8" w:space="0" w:color="auto"/>
              <w:left w:val="nil"/>
              <w:bottom w:val="nil"/>
              <w:right w:val="nil"/>
            </w:tcBorders>
            <w:shd w:val="clear" w:color="auto" w:fill="auto"/>
            <w:vAlign w:val="bottom"/>
            <w:hideMark/>
          </w:tcPr>
          <w:p w14:paraId="67A4F6EB" w14:textId="7B61A4A5" w:rsidR="00BF5442" w:rsidRPr="00525654" w:rsidRDefault="006412C0" w:rsidP="00525654">
            <w:pPr>
              <w:keepLines/>
              <w:suppressAutoHyphens/>
              <w:jc w:val="right"/>
              <w:rPr>
                <w:rFonts w:ascii="Arial" w:hAnsi="Arial" w:cs="Arial"/>
                <w:sz w:val="18"/>
                <w:szCs w:val="18"/>
              </w:rPr>
            </w:pPr>
            <w:r w:rsidRPr="00525654">
              <w:rPr>
                <w:rFonts w:ascii="Arial" w:hAnsi="Arial" w:cs="Arial"/>
                <w:sz w:val="18"/>
                <w:szCs w:val="18"/>
              </w:rPr>
              <w:t>5 289 265</w:t>
            </w:r>
          </w:p>
        </w:tc>
      </w:tr>
      <w:tr w:rsidR="00BF5442" w:rsidRPr="00525654" w14:paraId="4F2141F5" w14:textId="77777777" w:rsidTr="00525654">
        <w:trPr>
          <w:cantSplit/>
          <w:trHeight w:val="227"/>
        </w:trPr>
        <w:tc>
          <w:tcPr>
            <w:tcW w:w="6520" w:type="dxa"/>
            <w:tcBorders>
              <w:top w:val="nil"/>
              <w:left w:val="nil"/>
              <w:bottom w:val="nil"/>
              <w:right w:val="nil"/>
            </w:tcBorders>
            <w:shd w:val="clear" w:color="auto" w:fill="auto"/>
            <w:vAlign w:val="bottom"/>
            <w:hideMark/>
          </w:tcPr>
          <w:p w14:paraId="53848D28" w14:textId="6BF63E42" w:rsidR="00BF5442" w:rsidRPr="00525654" w:rsidRDefault="006412C0" w:rsidP="00525654">
            <w:pPr>
              <w:keepLines/>
              <w:suppressAutoHyphens/>
              <w:rPr>
                <w:rFonts w:ascii="Arial" w:hAnsi="Arial" w:cs="Arial"/>
                <w:sz w:val="18"/>
                <w:szCs w:val="18"/>
              </w:rPr>
            </w:pPr>
            <w:r w:rsidRPr="00525654">
              <w:rPr>
                <w:rFonts w:ascii="Arial" w:hAnsi="Arial" w:cs="Arial"/>
                <w:sz w:val="18"/>
                <w:szCs w:val="18"/>
              </w:rPr>
              <w:t>Náklady na sociálne poistenie</w:t>
            </w:r>
          </w:p>
        </w:tc>
        <w:tc>
          <w:tcPr>
            <w:tcW w:w="1440" w:type="dxa"/>
            <w:tcBorders>
              <w:top w:val="nil"/>
              <w:left w:val="nil"/>
              <w:bottom w:val="nil"/>
              <w:right w:val="nil"/>
            </w:tcBorders>
            <w:shd w:val="clear" w:color="auto" w:fill="auto"/>
            <w:vAlign w:val="bottom"/>
            <w:hideMark/>
          </w:tcPr>
          <w:p w14:paraId="1F28217B" w14:textId="60BF4E9B" w:rsidR="00BF5442" w:rsidRPr="00525654" w:rsidRDefault="006412C0" w:rsidP="00525654">
            <w:pPr>
              <w:keepLines/>
              <w:suppressAutoHyphens/>
              <w:jc w:val="right"/>
              <w:rPr>
                <w:rFonts w:ascii="Arial" w:hAnsi="Arial" w:cs="Arial"/>
                <w:sz w:val="18"/>
                <w:szCs w:val="18"/>
              </w:rPr>
            </w:pPr>
            <w:r w:rsidRPr="00525654">
              <w:rPr>
                <w:rFonts w:ascii="Arial" w:hAnsi="Arial" w:cs="Arial"/>
                <w:sz w:val="18"/>
                <w:szCs w:val="18"/>
              </w:rPr>
              <w:t>2 319 282</w:t>
            </w:r>
          </w:p>
        </w:tc>
        <w:tc>
          <w:tcPr>
            <w:tcW w:w="1395" w:type="dxa"/>
            <w:tcBorders>
              <w:top w:val="nil"/>
              <w:left w:val="nil"/>
              <w:bottom w:val="nil"/>
              <w:right w:val="nil"/>
            </w:tcBorders>
            <w:shd w:val="clear" w:color="auto" w:fill="auto"/>
            <w:vAlign w:val="bottom"/>
            <w:hideMark/>
          </w:tcPr>
          <w:p w14:paraId="61993F60" w14:textId="2637680D" w:rsidR="00BF5442" w:rsidRPr="00525654" w:rsidRDefault="006412C0" w:rsidP="00525654">
            <w:pPr>
              <w:keepLines/>
              <w:suppressAutoHyphens/>
              <w:jc w:val="right"/>
              <w:rPr>
                <w:rFonts w:ascii="Arial" w:hAnsi="Arial" w:cs="Arial"/>
                <w:sz w:val="18"/>
                <w:szCs w:val="18"/>
              </w:rPr>
            </w:pPr>
            <w:r w:rsidRPr="00525654">
              <w:rPr>
                <w:rFonts w:ascii="Arial" w:hAnsi="Arial" w:cs="Arial"/>
                <w:sz w:val="18"/>
                <w:szCs w:val="18"/>
              </w:rPr>
              <w:t>1 909 069</w:t>
            </w:r>
          </w:p>
        </w:tc>
      </w:tr>
      <w:tr w:rsidR="00BF5442" w:rsidRPr="00525654" w14:paraId="5DA24BBB" w14:textId="77777777" w:rsidTr="00525654">
        <w:trPr>
          <w:cantSplit/>
          <w:trHeight w:val="227"/>
        </w:trPr>
        <w:tc>
          <w:tcPr>
            <w:tcW w:w="6520" w:type="dxa"/>
            <w:tcBorders>
              <w:top w:val="nil"/>
              <w:left w:val="nil"/>
              <w:bottom w:val="nil"/>
              <w:right w:val="nil"/>
            </w:tcBorders>
            <w:shd w:val="clear" w:color="auto" w:fill="auto"/>
            <w:vAlign w:val="bottom"/>
            <w:hideMark/>
          </w:tcPr>
          <w:p w14:paraId="49EC260D" w14:textId="369F8919" w:rsidR="00BF5442" w:rsidRPr="00525654" w:rsidRDefault="00BF5442" w:rsidP="00525654">
            <w:pPr>
              <w:keepLines/>
              <w:suppressAutoHyphens/>
              <w:rPr>
                <w:rFonts w:ascii="Arial" w:hAnsi="Arial" w:cs="Arial"/>
                <w:sz w:val="18"/>
                <w:szCs w:val="18"/>
              </w:rPr>
            </w:pPr>
            <w:r w:rsidRPr="00525654">
              <w:rPr>
                <w:rFonts w:ascii="Arial" w:hAnsi="Arial" w:cs="Arial"/>
                <w:sz w:val="18"/>
                <w:szCs w:val="18"/>
              </w:rPr>
              <w:t xml:space="preserve">Sociálne </w:t>
            </w:r>
            <w:r w:rsidR="006412C0" w:rsidRPr="00525654">
              <w:rPr>
                <w:rFonts w:ascii="Arial" w:hAnsi="Arial" w:cs="Arial"/>
                <w:sz w:val="18"/>
                <w:szCs w:val="18"/>
              </w:rPr>
              <w:t>náklady</w:t>
            </w:r>
          </w:p>
        </w:tc>
        <w:tc>
          <w:tcPr>
            <w:tcW w:w="1440" w:type="dxa"/>
            <w:tcBorders>
              <w:top w:val="nil"/>
              <w:left w:val="nil"/>
              <w:bottom w:val="nil"/>
              <w:right w:val="nil"/>
            </w:tcBorders>
            <w:shd w:val="clear" w:color="auto" w:fill="auto"/>
            <w:vAlign w:val="bottom"/>
            <w:hideMark/>
          </w:tcPr>
          <w:p w14:paraId="037C9698" w14:textId="215B5DC6" w:rsidR="00BF5442" w:rsidRPr="00525654" w:rsidRDefault="006412C0" w:rsidP="00525654">
            <w:pPr>
              <w:keepLines/>
              <w:suppressAutoHyphens/>
              <w:jc w:val="right"/>
              <w:rPr>
                <w:rFonts w:ascii="Arial" w:hAnsi="Arial" w:cs="Arial"/>
                <w:sz w:val="18"/>
                <w:szCs w:val="18"/>
              </w:rPr>
            </w:pPr>
            <w:r w:rsidRPr="00525654">
              <w:rPr>
                <w:rFonts w:ascii="Arial" w:hAnsi="Arial" w:cs="Arial"/>
                <w:sz w:val="18"/>
                <w:szCs w:val="18"/>
              </w:rPr>
              <w:t>128 033</w:t>
            </w:r>
          </w:p>
        </w:tc>
        <w:tc>
          <w:tcPr>
            <w:tcW w:w="1395" w:type="dxa"/>
            <w:tcBorders>
              <w:top w:val="nil"/>
              <w:left w:val="nil"/>
              <w:bottom w:val="nil"/>
              <w:right w:val="nil"/>
            </w:tcBorders>
            <w:shd w:val="clear" w:color="auto" w:fill="auto"/>
            <w:vAlign w:val="bottom"/>
            <w:hideMark/>
          </w:tcPr>
          <w:p w14:paraId="5DA9FED6" w14:textId="492938AA" w:rsidR="00BF5442" w:rsidRPr="00525654" w:rsidRDefault="006412C0" w:rsidP="00525654">
            <w:pPr>
              <w:keepLines/>
              <w:suppressAutoHyphens/>
              <w:jc w:val="right"/>
              <w:rPr>
                <w:rFonts w:ascii="Arial" w:hAnsi="Arial" w:cs="Arial"/>
                <w:sz w:val="18"/>
                <w:szCs w:val="18"/>
              </w:rPr>
            </w:pPr>
            <w:r w:rsidRPr="00525654">
              <w:rPr>
                <w:rFonts w:ascii="Arial" w:hAnsi="Arial" w:cs="Arial"/>
                <w:sz w:val="18"/>
                <w:szCs w:val="18"/>
              </w:rPr>
              <w:t>126 103</w:t>
            </w:r>
          </w:p>
        </w:tc>
      </w:tr>
    </w:tbl>
    <w:p w14:paraId="7AE1A65E" w14:textId="77777777" w:rsidR="00B30E2B" w:rsidRPr="009133FE" w:rsidRDefault="00B30E2B" w:rsidP="00525654">
      <w:pPr>
        <w:pStyle w:val="odstavec"/>
        <w:keepLines/>
        <w:suppressAutoHyphens/>
        <w:ind w:left="425"/>
      </w:pPr>
    </w:p>
    <w:p w14:paraId="7CFE4F4A" w14:textId="77777777" w:rsidR="0053349F" w:rsidRPr="009133FE" w:rsidRDefault="0053349F" w:rsidP="00525654">
      <w:pPr>
        <w:keepLines/>
        <w:suppressAutoHyphens/>
        <w:ind w:left="425"/>
        <w:rPr>
          <w:rFonts w:ascii="Arial" w:hAnsi="Arial" w:cs="Arial"/>
          <w:b/>
          <w:bCs/>
          <w:iCs/>
          <w:sz w:val="20"/>
          <w:szCs w:val="20"/>
        </w:rPr>
      </w:pPr>
      <w:bookmarkStart w:id="34" w:name="_Ref434581611"/>
      <w:bookmarkEnd w:id="33"/>
      <w:r w:rsidRPr="009133FE">
        <w:rPr>
          <w:rFonts w:ascii="Arial" w:hAnsi="Arial" w:cs="Arial"/>
        </w:rPr>
        <w:br w:type="page"/>
      </w:r>
    </w:p>
    <w:p w14:paraId="59E1C2F8" w14:textId="03375681" w:rsidR="00044BED" w:rsidRPr="009133FE" w:rsidRDefault="00044BED" w:rsidP="00525654">
      <w:pPr>
        <w:pStyle w:val="Heading2"/>
        <w:keepLines/>
      </w:pPr>
      <w:r w:rsidRPr="009133FE">
        <w:lastRenderedPageBreak/>
        <w:t>Dane</w:t>
      </w:r>
      <w:bookmarkEnd w:id="34"/>
    </w:p>
    <w:p w14:paraId="059305BB" w14:textId="77777777" w:rsidR="00515E1D" w:rsidRPr="009133FE" w:rsidRDefault="00515E1D" w:rsidP="00525654">
      <w:pPr>
        <w:pStyle w:val="odstavec"/>
        <w:keepLines/>
        <w:suppressAutoHyphens/>
        <w:ind w:left="425"/>
      </w:pPr>
      <w:r w:rsidRPr="009133FE">
        <w:t>Informácie</w:t>
      </w:r>
      <w:r w:rsidRPr="009133FE">
        <w:rPr>
          <w:color w:val="000000"/>
        </w:rPr>
        <w:t xml:space="preserve"> o dočasných rozdieloch a výpočte odlo</w:t>
      </w:r>
      <w:r w:rsidRPr="009133FE">
        <w:t>ženej dane sú uvedené v nasledujúcej tabuľke:</w:t>
      </w:r>
    </w:p>
    <w:p w14:paraId="744F81F1" w14:textId="77777777" w:rsidR="00515E1D" w:rsidRPr="009133FE" w:rsidRDefault="00515E1D" w:rsidP="00525654">
      <w:pPr>
        <w:pStyle w:val="odstavec"/>
        <w:keepLines/>
        <w:suppressAutoHyphens/>
        <w:ind w:left="425"/>
      </w:pPr>
      <w:bookmarkStart w:id="35" w:name="FWT_T28"/>
    </w:p>
    <w:tbl>
      <w:tblPr>
        <w:tblW w:w="9212" w:type="dxa"/>
        <w:tblInd w:w="425" w:type="dxa"/>
        <w:tblLayout w:type="fixed"/>
        <w:tblCellMar>
          <w:left w:w="28" w:type="dxa"/>
          <w:right w:w="28" w:type="dxa"/>
        </w:tblCellMar>
        <w:tblLook w:val="04A0" w:firstRow="1" w:lastRow="0" w:firstColumn="1" w:lastColumn="0" w:noHBand="0" w:noVBand="1"/>
      </w:tblPr>
      <w:tblGrid>
        <w:gridCol w:w="3766"/>
        <w:gridCol w:w="1340"/>
        <w:gridCol w:w="1340"/>
        <w:gridCol w:w="1340"/>
        <w:gridCol w:w="1426"/>
      </w:tblGrid>
      <w:tr w:rsidR="00515E1D" w:rsidRPr="00525654" w14:paraId="6F11E290" w14:textId="77777777" w:rsidTr="00525654">
        <w:trPr>
          <w:cantSplit/>
          <w:trHeight w:val="227"/>
        </w:trPr>
        <w:tc>
          <w:tcPr>
            <w:tcW w:w="3827" w:type="dxa"/>
            <w:tcBorders>
              <w:top w:val="nil"/>
              <w:left w:val="nil"/>
              <w:bottom w:val="single" w:sz="4" w:space="0" w:color="auto"/>
              <w:right w:val="nil"/>
            </w:tcBorders>
            <w:shd w:val="clear" w:color="auto" w:fill="auto"/>
            <w:vAlign w:val="bottom"/>
            <w:hideMark/>
          </w:tcPr>
          <w:p w14:paraId="2938DE6F" w14:textId="77777777" w:rsidR="00515E1D" w:rsidRPr="00525654" w:rsidRDefault="00515E1D" w:rsidP="00525654">
            <w:pPr>
              <w:keepLines/>
              <w:suppressAutoHyphens/>
              <w:rPr>
                <w:rFonts w:ascii="Arial" w:hAnsi="Arial" w:cs="Arial"/>
                <w:b/>
                <w:bCs/>
                <w:sz w:val="18"/>
                <w:szCs w:val="18"/>
              </w:rPr>
            </w:pPr>
            <w:r w:rsidRPr="00525654">
              <w:rPr>
                <w:rFonts w:ascii="Arial" w:hAnsi="Arial" w:cs="Arial"/>
                <w:b/>
                <w:bCs/>
                <w:sz w:val="18"/>
                <w:szCs w:val="18"/>
              </w:rPr>
              <w:t>NÁZOV POLOŽKY</w:t>
            </w:r>
          </w:p>
        </w:tc>
        <w:tc>
          <w:tcPr>
            <w:tcW w:w="1360" w:type="dxa"/>
            <w:tcBorders>
              <w:top w:val="nil"/>
              <w:left w:val="nil"/>
              <w:bottom w:val="single" w:sz="4" w:space="0" w:color="auto"/>
              <w:right w:val="nil"/>
            </w:tcBorders>
            <w:shd w:val="clear" w:color="auto" w:fill="auto"/>
            <w:vAlign w:val="bottom"/>
            <w:hideMark/>
          </w:tcPr>
          <w:p w14:paraId="05BA00C0" w14:textId="57ED5F5E" w:rsidR="00515E1D" w:rsidRPr="00525654" w:rsidRDefault="00515E1D" w:rsidP="00525654">
            <w:pPr>
              <w:keepLines/>
              <w:suppressAutoHyphens/>
              <w:jc w:val="center"/>
              <w:rPr>
                <w:rFonts w:ascii="Arial" w:hAnsi="Arial" w:cs="Arial"/>
                <w:b/>
                <w:bCs/>
                <w:sz w:val="18"/>
                <w:szCs w:val="18"/>
              </w:rPr>
            </w:pPr>
            <w:r w:rsidRPr="00525654">
              <w:rPr>
                <w:rFonts w:ascii="Arial" w:hAnsi="Arial" w:cs="Arial"/>
                <w:b/>
                <w:bCs/>
                <w:sz w:val="18"/>
                <w:szCs w:val="18"/>
              </w:rPr>
              <w:t>31. december 202</w:t>
            </w:r>
            <w:r w:rsidR="00E375A1" w:rsidRPr="00525654">
              <w:rPr>
                <w:rFonts w:ascii="Arial" w:hAnsi="Arial" w:cs="Arial"/>
                <w:b/>
                <w:bCs/>
                <w:sz w:val="18"/>
                <w:szCs w:val="18"/>
              </w:rPr>
              <w:t>3</w:t>
            </w:r>
          </w:p>
        </w:tc>
        <w:tc>
          <w:tcPr>
            <w:tcW w:w="1360" w:type="dxa"/>
            <w:tcBorders>
              <w:top w:val="nil"/>
              <w:left w:val="nil"/>
              <w:bottom w:val="single" w:sz="4" w:space="0" w:color="auto"/>
              <w:right w:val="nil"/>
            </w:tcBorders>
            <w:shd w:val="clear" w:color="auto" w:fill="auto"/>
            <w:vAlign w:val="bottom"/>
            <w:hideMark/>
          </w:tcPr>
          <w:p w14:paraId="4BBB709C" w14:textId="77777777" w:rsidR="00515E1D" w:rsidRPr="00525654" w:rsidRDefault="00515E1D" w:rsidP="00525654">
            <w:pPr>
              <w:keepLines/>
              <w:suppressAutoHyphens/>
              <w:jc w:val="center"/>
              <w:rPr>
                <w:rFonts w:ascii="Arial" w:hAnsi="Arial" w:cs="Arial"/>
                <w:b/>
                <w:bCs/>
                <w:sz w:val="18"/>
                <w:szCs w:val="18"/>
              </w:rPr>
            </w:pPr>
            <w:r w:rsidRPr="00525654">
              <w:rPr>
                <w:rFonts w:ascii="Arial" w:hAnsi="Arial" w:cs="Arial"/>
                <w:b/>
                <w:bCs/>
                <w:sz w:val="18"/>
                <w:szCs w:val="18"/>
              </w:rPr>
              <w:t>Zaúčtované do vlastného imania</w:t>
            </w:r>
          </w:p>
        </w:tc>
        <w:tc>
          <w:tcPr>
            <w:tcW w:w="1360" w:type="dxa"/>
            <w:tcBorders>
              <w:top w:val="nil"/>
              <w:left w:val="nil"/>
              <w:bottom w:val="single" w:sz="4" w:space="0" w:color="auto"/>
              <w:right w:val="nil"/>
            </w:tcBorders>
            <w:shd w:val="clear" w:color="auto" w:fill="auto"/>
            <w:vAlign w:val="bottom"/>
            <w:hideMark/>
          </w:tcPr>
          <w:p w14:paraId="70DBE69D" w14:textId="77777777" w:rsidR="00515E1D" w:rsidRPr="00525654" w:rsidRDefault="00515E1D" w:rsidP="00525654">
            <w:pPr>
              <w:keepLines/>
              <w:suppressAutoHyphens/>
              <w:jc w:val="center"/>
              <w:rPr>
                <w:rFonts w:ascii="Arial" w:hAnsi="Arial" w:cs="Arial"/>
                <w:b/>
                <w:bCs/>
                <w:sz w:val="18"/>
                <w:szCs w:val="18"/>
              </w:rPr>
            </w:pPr>
            <w:r w:rsidRPr="00525654">
              <w:rPr>
                <w:rFonts w:ascii="Arial" w:hAnsi="Arial" w:cs="Arial"/>
                <w:b/>
                <w:bCs/>
                <w:sz w:val="18"/>
                <w:szCs w:val="18"/>
              </w:rPr>
              <w:t>Zaúčtované do výkazu ziskov a strát</w:t>
            </w:r>
          </w:p>
        </w:tc>
        <w:tc>
          <w:tcPr>
            <w:tcW w:w="1448" w:type="dxa"/>
            <w:tcBorders>
              <w:top w:val="nil"/>
              <w:left w:val="nil"/>
              <w:bottom w:val="single" w:sz="4" w:space="0" w:color="auto"/>
              <w:right w:val="nil"/>
            </w:tcBorders>
            <w:shd w:val="clear" w:color="auto" w:fill="auto"/>
            <w:vAlign w:val="bottom"/>
            <w:hideMark/>
          </w:tcPr>
          <w:p w14:paraId="3F2AFBFD" w14:textId="725ED288" w:rsidR="00515E1D" w:rsidRPr="00525654" w:rsidRDefault="00515E1D" w:rsidP="00525654">
            <w:pPr>
              <w:keepLines/>
              <w:suppressAutoHyphens/>
              <w:jc w:val="center"/>
              <w:rPr>
                <w:rFonts w:ascii="Arial" w:hAnsi="Arial" w:cs="Arial"/>
                <w:b/>
                <w:bCs/>
                <w:sz w:val="18"/>
                <w:szCs w:val="18"/>
              </w:rPr>
            </w:pPr>
            <w:r w:rsidRPr="00525654">
              <w:rPr>
                <w:rFonts w:ascii="Arial" w:hAnsi="Arial" w:cs="Arial"/>
                <w:b/>
                <w:bCs/>
                <w:sz w:val="18"/>
                <w:szCs w:val="18"/>
              </w:rPr>
              <w:t>31. december 202</w:t>
            </w:r>
            <w:r w:rsidR="00E375A1" w:rsidRPr="00525654">
              <w:rPr>
                <w:rFonts w:ascii="Arial" w:hAnsi="Arial" w:cs="Arial"/>
                <w:b/>
                <w:bCs/>
                <w:sz w:val="18"/>
                <w:szCs w:val="18"/>
              </w:rPr>
              <w:t>4</w:t>
            </w:r>
          </w:p>
        </w:tc>
      </w:tr>
      <w:tr w:rsidR="00515E1D" w:rsidRPr="00525654" w14:paraId="6B4F4A5E" w14:textId="77777777" w:rsidTr="00525654">
        <w:trPr>
          <w:cantSplit/>
          <w:trHeight w:val="227"/>
        </w:trPr>
        <w:tc>
          <w:tcPr>
            <w:tcW w:w="3827" w:type="dxa"/>
            <w:tcBorders>
              <w:top w:val="nil"/>
              <w:left w:val="nil"/>
              <w:bottom w:val="nil"/>
              <w:right w:val="nil"/>
            </w:tcBorders>
            <w:shd w:val="clear" w:color="auto" w:fill="auto"/>
            <w:noWrap/>
            <w:vAlign w:val="bottom"/>
          </w:tcPr>
          <w:p w14:paraId="1C2D9D5C" w14:textId="77777777" w:rsidR="00515E1D" w:rsidRPr="00525654" w:rsidRDefault="00515E1D" w:rsidP="00525654">
            <w:pPr>
              <w:keepLines/>
              <w:suppressAutoHyphens/>
              <w:rPr>
                <w:rFonts w:ascii="Arial" w:hAnsi="Arial" w:cs="Arial"/>
                <w:sz w:val="18"/>
                <w:szCs w:val="18"/>
              </w:rPr>
            </w:pPr>
          </w:p>
        </w:tc>
        <w:tc>
          <w:tcPr>
            <w:tcW w:w="1360" w:type="dxa"/>
            <w:tcBorders>
              <w:top w:val="nil"/>
              <w:left w:val="nil"/>
              <w:bottom w:val="nil"/>
              <w:right w:val="nil"/>
            </w:tcBorders>
            <w:shd w:val="clear" w:color="auto" w:fill="auto"/>
            <w:vAlign w:val="bottom"/>
          </w:tcPr>
          <w:p w14:paraId="1CFA8D65" w14:textId="77777777" w:rsidR="00515E1D" w:rsidRPr="00525654" w:rsidRDefault="00515E1D" w:rsidP="00525654">
            <w:pPr>
              <w:keepLines/>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tcPr>
          <w:p w14:paraId="530F0D4B" w14:textId="77777777" w:rsidR="00515E1D" w:rsidRPr="00525654" w:rsidRDefault="00515E1D" w:rsidP="00525654">
            <w:pPr>
              <w:keepLines/>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tcPr>
          <w:p w14:paraId="037DD988" w14:textId="77777777" w:rsidR="00515E1D" w:rsidRPr="00525654" w:rsidRDefault="00515E1D" w:rsidP="00525654">
            <w:pPr>
              <w:keepLines/>
              <w:suppressAutoHyphens/>
              <w:jc w:val="right"/>
              <w:rPr>
                <w:rFonts w:ascii="Arial" w:hAnsi="Arial" w:cs="Arial"/>
                <w:sz w:val="18"/>
                <w:szCs w:val="18"/>
              </w:rPr>
            </w:pPr>
          </w:p>
        </w:tc>
        <w:tc>
          <w:tcPr>
            <w:tcW w:w="1448" w:type="dxa"/>
            <w:tcBorders>
              <w:top w:val="nil"/>
              <w:left w:val="nil"/>
              <w:bottom w:val="nil"/>
              <w:right w:val="nil"/>
            </w:tcBorders>
            <w:shd w:val="clear" w:color="auto" w:fill="auto"/>
            <w:vAlign w:val="bottom"/>
          </w:tcPr>
          <w:p w14:paraId="0E0EDD5F" w14:textId="77777777" w:rsidR="00515E1D" w:rsidRPr="00525654" w:rsidRDefault="00515E1D" w:rsidP="00525654">
            <w:pPr>
              <w:keepLines/>
              <w:suppressAutoHyphens/>
              <w:jc w:val="right"/>
              <w:rPr>
                <w:rFonts w:ascii="Arial" w:hAnsi="Arial" w:cs="Arial"/>
                <w:sz w:val="18"/>
                <w:szCs w:val="18"/>
              </w:rPr>
            </w:pPr>
          </w:p>
        </w:tc>
      </w:tr>
      <w:tr w:rsidR="00515E1D" w:rsidRPr="00525654" w14:paraId="30EACF4F" w14:textId="77777777" w:rsidTr="00525654">
        <w:trPr>
          <w:cantSplit/>
          <w:trHeight w:val="227"/>
        </w:trPr>
        <w:tc>
          <w:tcPr>
            <w:tcW w:w="3827" w:type="dxa"/>
            <w:tcBorders>
              <w:top w:val="nil"/>
              <w:left w:val="nil"/>
              <w:bottom w:val="nil"/>
              <w:right w:val="nil"/>
            </w:tcBorders>
            <w:shd w:val="clear" w:color="auto" w:fill="auto"/>
            <w:noWrap/>
            <w:vAlign w:val="bottom"/>
            <w:hideMark/>
          </w:tcPr>
          <w:p w14:paraId="5BE4F594" w14:textId="77777777" w:rsidR="00515E1D" w:rsidRPr="00525654" w:rsidRDefault="00515E1D" w:rsidP="00525654">
            <w:pPr>
              <w:keepLines/>
              <w:suppressAutoHyphens/>
              <w:rPr>
                <w:rFonts w:ascii="Arial" w:hAnsi="Arial" w:cs="Arial"/>
                <w:sz w:val="18"/>
                <w:szCs w:val="18"/>
              </w:rPr>
            </w:pPr>
            <w:r w:rsidRPr="00525654">
              <w:rPr>
                <w:rFonts w:ascii="Arial" w:hAnsi="Arial" w:cs="Arial"/>
                <w:sz w:val="18"/>
                <w:szCs w:val="18"/>
              </w:rPr>
              <w:t>Dlhodobý majetok</w:t>
            </w:r>
          </w:p>
        </w:tc>
        <w:tc>
          <w:tcPr>
            <w:tcW w:w="1360" w:type="dxa"/>
            <w:tcBorders>
              <w:top w:val="nil"/>
              <w:left w:val="nil"/>
              <w:bottom w:val="nil"/>
              <w:right w:val="nil"/>
            </w:tcBorders>
            <w:shd w:val="clear" w:color="auto" w:fill="auto"/>
            <w:vAlign w:val="bottom"/>
            <w:hideMark/>
          </w:tcPr>
          <w:p w14:paraId="79AE0B4D" w14:textId="6A53FB1D" w:rsidR="00515E1D" w:rsidRPr="00525654" w:rsidRDefault="00E375A1" w:rsidP="00525654">
            <w:pPr>
              <w:keepLines/>
              <w:suppressAutoHyphens/>
              <w:jc w:val="right"/>
              <w:rPr>
                <w:rFonts w:ascii="Arial" w:hAnsi="Arial" w:cs="Arial"/>
                <w:sz w:val="18"/>
                <w:szCs w:val="18"/>
              </w:rPr>
            </w:pPr>
            <w:r w:rsidRPr="00525654">
              <w:rPr>
                <w:rFonts w:ascii="Arial" w:hAnsi="Arial" w:cs="Arial"/>
                <w:sz w:val="18"/>
                <w:szCs w:val="18"/>
              </w:rPr>
              <w:t>127 098</w:t>
            </w:r>
          </w:p>
        </w:tc>
        <w:tc>
          <w:tcPr>
            <w:tcW w:w="1360" w:type="dxa"/>
            <w:tcBorders>
              <w:top w:val="nil"/>
              <w:left w:val="nil"/>
              <w:bottom w:val="nil"/>
              <w:right w:val="nil"/>
            </w:tcBorders>
            <w:shd w:val="clear" w:color="auto" w:fill="auto"/>
            <w:vAlign w:val="bottom"/>
            <w:hideMark/>
          </w:tcPr>
          <w:p w14:paraId="24F46F54" w14:textId="77777777" w:rsidR="00515E1D" w:rsidRPr="00525654" w:rsidRDefault="00515E1D" w:rsidP="00525654">
            <w:pPr>
              <w:keepLines/>
              <w:suppressAutoHyphens/>
              <w:jc w:val="right"/>
              <w:rPr>
                <w:rFonts w:ascii="Arial" w:hAnsi="Arial" w:cs="Arial"/>
                <w:sz w:val="18"/>
                <w:szCs w:val="18"/>
              </w:rPr>
            </w:pPr>
            <w:r w:rsidRPr="0052565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5FA1C9" w14:textId="77777777" w:rsidR="00515E1D" w:rsidRPr="00525654" w:rsidRDefault="00515E1D" w:rsidP="00525654">
            <w:pPr>
              <w:keepLines/>
              <w:suppressAutoHyphens/>
              <w:jc w:val="right"/>
              <w:rPr>
                <w:rFonts w:ascii="Arial" w:hAnsi="Arial" w:cs="Arial"/>
                <w:sz w:val="18"/>
                <w:szCs w:val="18"/>
              </w:rPr>
            </w:pPr>
            <w:r w:rsidRPr="00525654">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7FCE85AA" w14:textId="294C3FCF" w:rsidR="00515E1D" w:rsidRPr="00525654" w:rsidRDefault="00E375A1" w:rsidP="00525654">
            <w:pPr>
              <w:keepLines/>
              <w:suppressAutoHyphens/>
              <w:jc w:val="right"/>
              <w:rPr>
                <w:rFonts w:ascii="Arial" w:hAnsi="Arial" w:cs="Arial"/>
                <w:sz w:val="18"/>
                <w:szCs w:val="18"/>
              </w:rPr>
            </w:pPr>
            <w:r w:rsidRPr="00525654">
              <w:rPr>
                <w:rFonts w:ascii="Arial" w:hAnsi="Arial" w:cs="Arial"/>
                <w:sz w:val="18"/>
                <w:szCs w:val="18"/>
              </w:rPr>
              <w:t>1</w:t>
            </w:r>
            <w:r w:rsidR="00522A54" w:rsidRPr="00525654">
              <w:rPr>
                <w:rFonts w:ascii="Arial" w:hAnsi="Arial" w:cs="Arial"/>
                <w:sz w:val="18"/>
                <w:szCs w:val="18"/>
              </w:rPr>
              <w:t>92 397</w:t>
            </w:r>
          </w:p>
        </w:tc>
      </w:tr>
      <w:tr w:rsidR="00515E1D" w:rsidRPr="00525654" w14:paraId="5CB9EF95" w14:textId="77777777" w:rsidTr="00525654">
        <w:trPr>
          <w:cantSplit/>
          <w:trHeight w:val="227"/>
        </w:trPr>
        <w:tc>
          <w:tcPr>
            <w:tcW w:w="3827" w:type="dxa"/>
            <w:tcBorders>
              <w:top w:val="nil"/>
              <w:left w:val="nil"/>
              <w:bottom w:val="nil"/>
              <w:right w:val="nil"/>
            </w:tcBorders>
            <w:shd w:val="clear" w:color="auto" w:fill="auto"/>
            <w:noWrap/>
            <w:vAlign w:val="bottom"/>
            <w:hideMark/>
          </w:tcPr>
          <w:p w14:paraId="2F798B3A" w14:textId="6D38C050" w:rsidR="00515E1D" w:rsidRPr="00525654" w:rsidRDefault="003374EE" w:rsidP="00525654">
            <w:pPr>
              <w:keepLines/>
              <w:suppressAutoHyphens/>
              <w:rPr>
                <w:rFonts w:ascii="Arial" w:hAnsi="Arial" w:cs="Arial"/>
                <w:sz w:val="18"/>
                <w:szCs w:val="18"/>
              </w:rPr>
            </w:pPr>
            <w:r w:rsidRPr="00525654">
              <w:rPr>
                <w:rFonts w:ascii="Arial" w:hAnsi="Arial" w:cs="Arial"/>
                <w:sz w:val="18"/>
                <w:szCs w:val="18"/>
              </w:rPr>
              <w:t>Rezervy</w:t>
            </w:r>
          </w:p>
        </w:tc>
        <w:tc>
          <w:tcPr>
            <w:tcW w:w="1360" w:type="dxa"/>
            <w:tcBorders>
              <w:top w:val="nil"/>
              <w:left w:val="nil"/>
              <w:bottom w:val="nil"/>
              <w:right w:val="nil"/>
            </w:tcBorders>
            <w:shd w:val="clear" w:color="auto" w:fill="auto"/>
            <w:vAlign w:val="bottom"/>
            <w:hideMark/>
          </w:tcPr>
          <w:p w14:paraId="64DF0018" w14:textId="3536AE48" w:rsidR="00515E1D" w:rsidRPr="00525654" w:rsidRDefault="000258B4" w:rsidP="00525654">
            <w:pPr>
              <w:keepLines/>
              <w:suppressAutoHyphens/>
              <w:jc w:val="right"/>
              <w:rPr>
                <w:rFonts w:ascii="Arial" w:hAnsi="Arial" w:cs="Arial"/>
                <w:sz w:val="18"/>
                <w:szCs w:val="18"/>
              </w:rPr>
            </w:pPr>
            <w:r w:rsidRPr="00525654">
              <w:rPr>
                <w:rFonts w:ascii="Arial" w:hAnsi="Arial" w:cs="Arial"/>
                <w:sz w:val="18"/>
                <w:szCs w:val="18"/>
              </w:rPr>
              <w:t>485 255</w:t>
            </w:r>
          </w:p>
        </w:tc>
        <w:tc>
          <w:tcPr>
            <w:tcW w:w="1360" w:type="dxa"/>
            <w:tcBorders>
              <w:top w:val="nil"/>
              <w:left w:val="nil"/>
              <w:bottom w:val="nil"/>
              <w:right w:val="nil"/>
            </w:tcBorders>
            <w:shd w:val="clear" w:color="auto" w:fill="auto"/>
            <w:vAlign w:val="bottom"/>
            <w:hideMark/>
          </w:tcPr>
          <w:p w14:paraId="5A137242" w14:textId="77777777" w:rsidR="00515E1D" w:rsidRPr="00525654" w:rsidRDefault="00515E1D" w:rsidP="00525654">
            <w:pPr>
              <w:keepLines/>
              <w:suppressAutoHyphens/>
              <w:jc w:val="right"/>
              <w:rPr>
                <w:rFonts w:ascii="Arial" w:hAnsi="Arial" w:cs="Arial"/>
                <w:sz w:val="18"/>
                <w:szCs w:val="18"/>
              </w:rPr>
            </w:pPr>
            <w:r w:rsidRPr="0052565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7132A24" w14:textId="77777777" w:rsidR="00515E1D" w:rsidRPr="00525654" w:rsidRDefault="00515E1D" w:rsidP="00525654">
            <w:pPr>
              <w:keepLines/>
              <w:suppressAutoHyphens/>
              <w:jc w:val="right"/>
              <w:rPr>
                <w:rFonts w:ascii="Arial" w:hAnsi="Arial" w:cs="Arial"/>
                <w:sz w:val="18"/>
                <w:szCs w:val="18"/>
              </w:rPr>
            </w:pPr>
            <w:r w:rsidRPr="00525654">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75446A96" w14:textId="0DC8C552" w:rsidR="00515E1D" w:rsidRPr="00525654" w:rsidRDefault="008E74FA" w:rsidP="00525654">
            <w:pPr>
              <w:keepLines/>
              <w:suppressAutoHyphens/>
              <w:jc w:val="right"/>
              <w:rPr>
                <w:rFonts w:ascii="Arial" w:hAnsi="Arial" w:cs="Arial"/>
                <w:sz w:val="18"/>
                <w:szCs w:val="18"/>
              </w:rPr>
            </w:pPr>
            <w:r w:rsidRPr="00525654">
              <w:rPr>
                <w:rFonts w:ascii="Arial" w:hAnsi="Arial" w:cs="Arial"/>
                <w:sz w:val="18"/>
                <w:szCs w:val="18"/>
              </w:rPr>
              <w:t>861 457</w:t>
            </w:r>
          </w:p>
        </w:tc>
      </w:tr>
      <w:tr w:rsidR="00515E1D" w:rsidRPr="00525654" w14:paraId="5497FA99" w14:textId="77777777" w:rsidTr="00525654">
        <w:trPr>
          <w:cantSplit/>
          <w:trHeight w:val="227"/>
        </w:trPr>
        <w:tc>
          <w:tcPr>
            <w:tcW w:w="3827" w:type="dxa"/>
            <w:tcBorders>
              <w:top w:val="nil"/>
              <w:left w:val="nil"/>
              <w:bottom w:val="nil"/>
              <w:right w:val="nil"/>
            </w:tcBorders>
            <w:shd w:val="clear" w:color="auto" w:fill="auto"/>
            <w:noWrap/>
            <w:vAlign w:val="bottom"/>
            <w:hideMark/>
          </w:tcPr>
          <w:p w14:paraId="642900F7" w14:textId="6A468100" w:rsidR="00515E1D" w:rsidRPr="00525654" w:rsidRDefault="003374EE" w:rsidP="00525654">
            <w:pPr>
              <w:keepLines/>
              <w:suppressAutoHyphens/>
              <w:rPr>
                <w:rFonts w:ascii="Arial" w:hAnsi="Arial" w:cs="Arial"/>
                <w:sz w:val="18"/>
                <w:szCs w:val="18"/>
              </w:rPr>
            </w:pPr>
            <w:proofErr w:type="spellStart"/>
            <w:r w:rsidRPr="00525654">
              <w:rPr>
                <w:rFonts w:ascii="Arial" w:hAnsi="Arial" w:cs="Arial"/>
                <w:sz w:val="18"/>
                <w:szCs w:val="18"/>
              </w:rPr>
              <w:t>Ostatn</w:t>
            </w:r>
            <w:proofErr w:type="spellEnd"/>
            <w:r w:rsidRPr="00525654">
              <w:rPr>
                <w:rFonts w:ascii="Arial" w:hAnsi="Arial" w:cs="Arial"/>
                <w:sz w:val="18"/>
                <w:szCs w:val="18"/>
                <w:lang w:val="cs-CZ"/>
              </w:rPr>
              <w:t>é</w:t>
            </w:r>
          </w:p>
        </w:tc>
        <w:tc>
          <w:tcPr>
            <w:tcW w:w="1360" w:type="dxa"/>
            <w:tcBorders>
              <w:top w:val="nil"/>
              <w:left w:val="nil"/>
              <w:bottom w:val="nil"/>
              <w:right w:val="nil"/>
            </w:tcBorders>
            <w:shd w:val="clear" w:color="auto" w:fill="auto"/>
            <w:vAlign w:val="bottom"/>
            <w:hideMark/>
          </w:tcPr>
          <w:p w14:paraId="1416FBC5" w14:textId="2DCFCF44" w:rsidR="00515E1D" w:rsidRPr="00525654" w:rsidRDefault="000258B4" w:rsidP="00525654">
            <w:pPr>
              <w:keepLines/>
              <w:suppressAutoHyphens/>
              <w:jc w:val="right"/>
              <w:rPr>
                <w:rFonts w:ascii="Arial" w:hAnsi="Arial" w:cs="Arial"/>
                <w:sz w:val="18"/>
                <w:szCs w:val="18"/>
              </w:rPr>
            </w:pPr>
            <w:r w:rsidRPr="00525654">
              <w:rPr>
                <w:rFonts w:ascii="Arial" w:hAnsi="Arial" w:cs="Arial"/>
                <w:sz w:val="18"/>
                <w:szCs w:val="18"/>
              </w:rPr>
              <w:t>120 222</w:t>
            </w:r>
          </w:p>
        </w:tc>
        <w:tc>
          <w:tcPr>
            <w:tcW w:w="1360" w:type="dxa"/>
            <w:tcBorders>
              <w:top w:val="nil"/>
              <w:left w:val="nil"/>
              <w:bottom w:val="nil"/>
              <w:right w:val="nil"/>
            </w:tcBorders>
            <w:shd w:val="clear" w:color="auto" w:fill="auto"/>
            <w:vAlign w:val="bottom"/>
            <w:hideMark/>
          </w:tcPr>
          <w:p w14:paraId="50C56798" w14:textId="77777777" w:rsidR="00515E1D" w:rsidRPr="00525654" w:rsidRDefault="00515E1D" w:rsidP="00525654">
            <w:pPr>
              <w:keepLines/>
              <w:suppressAutoHyphens/>
              <w:jc w:val="right"/>
              <w:rPr>
                <w:rFonts w:ascii="Arial" w:hAnsi="Arial" w:cs="Arial"/>
                <w:sz w:val="18"/>
                <w:szCs w:val="18"/>
              </w:rPr>
            </w:pPr>
            <w:r w:rsidRPr="0052565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0240072" w14:textId="77777777" w:rsidR="00515E1D" w:rsidRPr="00525654" w:rsidRDefault="00515E1D" w:rsidP="00525654">
            <w:pPr>
              <w:keepLines/>
              <w:suppressAutoHyphens/>
              <w:jc w:val="right"/>
              <w:rPr>
                <w:rFonts w:ascii="Arial" w:hAnsi="Arial" w:cs="Arial"/>
                <w:sz w:val="18"/>
                <w:szCs w:val="18"/>
              </w:rPr>
            </w:pPr>
            <w:r w:rsidRPr="00525654">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4031E12B" w14:textId="184F3D9F" w:rsidR="00515E1D" w:rsidRPr="00525654" w:rsidRDefault="008E74FA" w:rsidP="00525654">
            <w:pPr>
              <w:keepLines/>
              <w:suppressAutoHyphens/>
              <w:jc w:val="right"/>
              <w:rPr>
                <w:rFonts w:ascii="Arial" w:hAnsi="Arial" w:cs="Arial"/>
                <w:sz w:val="18"/>
                <w:szCs w:val="18"/>
              </w:rPr>
            </w:pPr>
            <w:r w:rsidRPr="00525654">
              <w:rPr>
                <w:rFonts w:ascii="Arial" w:hAnsi="Arial" w:cs="Arial"/>
                <w:sz w:val="18"/>
                <w:szCs w:val="18"/>
              </w:rPr>
              <w:t>43 846</w:t>
            </w:r>
          </w:p>
        </w:tc>
      </w:tr>
      <w:tr w:rsidR="00515E1D" w:rsidRPr="00525654" w14:paraId="33668FCA" w14:textId="77777777" w:rsidTr="00525654">
        <w:trPr>
          <w:cantSplit/>
          <w:trHeight w:val="227"/>
        </w:trPr>
        <w:tc>
          <w:tcPr>
            <w:tcW w:w="3827" w:type="dxa"/>
            <w:tcBorders>
              <w:top w:val="nil"/>
              <w:left w:val="nil"/>
              <w:bottom w:val="nil"/>
              <w:right w:val="nil"/>
            </w:tcBorders>
            <w:shd w:val="clear" w:color="auto" w:fill="auto"/>
            <w:noWrap/>
            <w:vAlign w:val="bottom"/>
            <w:hideMark/>
          </w:tcPr>
          <w:p w14:paraId="0C8FE398" w14:textId="77777777" w:rsidR="00515E1D" w:rsidRPr="00525654" w:rsidRDefault="00515E1D" w:rsidP="00525654">
            <w:pPr>
              <w:keepLines/>
              <w:suppressAutoHyphens/>
              <w:rPr>
                <w:rFonts w:ascii="Arial" w:hAnsi="Arial" w:cs="Arial"/>
                <w:b/>
                <w:bCs/>
                <w:sz w:val="18"/>
                <w:szCs w:val="18"/>
              </w:rPr>
            </w:pPr>
            <w:r w:rsidRPr="00525654">
              <w:rPr>
                <w:rFonts w:ascii="Arial" w:hAnsi="Arial" w:cs="Arial"/>
                <w:b/>
                <w:bCs/>
                <w:sz w:val="18"/>
                <w:szCs w:val="18"/>
              </w:rPr>
              <w:t>Celkom</w:t>
            </w:r>
          </w:p>
        </w:tc>
        <w:tc>
          <w:tcPr>
            <w:tcW w:w="1360" w:type="dxa"/>
            <w:tcBorders>
              <w:top w:val="single" w:sz="4" w:space="0" w:color="auto"/>
              <w:left w:val="nil"/>
              <w:bottom w:val="double" w:sz="6" w:space="0" w:color="auto"/>
              <w:right w:val="nil"/>
            </w:tcBorders>
            <w:shd w:val="clear" w:color="auto" w:fill="auto"/>
            <w:noWrap/>
            <w:vAlign w:val="bottom"/>
            <w:hideMark/>
          </w:tcPr>
          <w:p w14:paraId="071AE81C" w14:textId="7C76E7E6" w:rsidR="00515E1D" w:rsidRPr="00525654" w:rsidRDefault="000258B4" w:rsidP="00525654">
            <w:pPr>
              <w:keepLines/>
              <w:suppressAutoHyphens/>
              <w:jc w:val="right"/>
              <w:rPr>
                <w:rFonts w:ascii="Arial" w:hAnsi="Arial" w:cs="Arial"/>
                <w:b/>
                <w:bCs/>
                <w:sz w:val="18"/>
                <w:szCs w:val="18"/>
              </w:rPr>
            </w:pPr>
            <w:r w:rsidRPr="00525654">
              <w:rPr>
                <w:rFonts w:ascii="Arial" w:hAnsi="Arial" w:cs="Arial"/>
                <w:b/>
                <w:bCs/>
                <w:sz w:val="18"/>
                <w:szCs w:val="18"/>
              </w:rPr>
              <w:t>732 575</w:t>
            </w:r>
          </w:p>
        </w:tc>
        <w:tc>
          <w:tcPr>
            <w:tcW w:w="1360" w:type="dxa"/>
            <w:tcBorders>
              <w:top w:val="single" w:sz="4" w:space="0" w:color="auto"/>
              <w:left w:val="nil"/>
              <w:bottom w:val="double" w:sz="6" w:space="0" w:color="auto"/>
              <w:right w:val="nil"/>
            </w:tcBorders>
            <w:shd w:val="clear" w:color="auto" w:fill="auto"/>
            <w:noWrap/>
            <w:vAlign w:val="bottom"/>
            <w:hideMark/>
          </w:tcPr>
          <w:p w14:paraId="2E471BE4" w14:textId="77777777" w:rsidR="00515E1D" w:rsidRPr="00525654" w:rsidRDefault="00515E1D"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7905C9A0" w14:textId="77777777" w:rsidR="00515E1D" w:rsidRPr="00525654" w:rsidRDefault="00515E1D"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noWrap/>
            <w:vAlign w:val="bottom"/>
            <w:hideMark/>
          </w:tcPr>
          <w:p w14:paraId="6E14EA1F" w14:textId="78AB5784" w:rsidR="00515E1D" w:rsidRPr="00525654" w:rsidRDefault="009F4A00" w:rsidP="00525654">
            <w:pPr>
              <w:keepLines/>
              <w:suppressAutoHyphens/>
              <w:jc w:val="right"/>
              <w:rPr>
                <w:rFonts w:ascii="Arial" w:hAnsi="Arial" w:cs="Arial"/>
                <w:b/>
                <w:bCs/>
                <w:sz w:val="18"/>
                <w:szCs w:val="18"/>
              </w:rPr>
            </w:pPr>
            <w:r w:rsidRPr="00525654">
              <w:rPr>
                <w:rFonts w:ascii="Arial" w:hAnsi="Arial" w:cs="Arial"/>
                <w:b/>
                <w:bCs/>
                <w:sz w:val="18"/>
                <w:szCs w:val="18"/>
              </w:rPr>
              <w:t>1 097 700</w:t>
            </w:r>
          </w:p>
        </w:tc>
      </w:tr>
      <w:tr w:rsidR="00515E1D" w:rsidRPr="00525654" w14:paraId="67BEAEAE" w14:textId="77777777" w:rsidTr="00525654">
        <w:trPr>
          <w:cantSplit/>
          <w:trHeight w:val="227"/>
        </w:trPr>
        <w:tc>
          <w:tcPr>
            <w:tcW w:w="3827" w:type="dxa"/>
            <w:tcBorders>
              <w:top w:val="nil"/>
              <w:left w:val="nil"/>
              <w:bottom w:val="nil"/>
              <w:right w:val="nil"/>
            </w:tcBorders>
            <w:shd w:val="clear" w:color="auto" w:fill="auto"/>
            <w:noWrap/>
            <w:vAlign w:val="bottom"/>
          </w:tcPr>
          <w:p w14:paraId="00A6FAD9" w14:textId="77777777" w:rsidR="00515E1D" w:rsidRPr="00525654" w:rsidRDefault="00515E1D" w:rsidP="00525654">
            <w:pPr>
              <w:keepLines/>
              <w:suppressAutoHyphens/>
              <w:rPr>
                <w:rFonts w:ascii="Arial" w:hAnsi="Arial" w:cs="Arial"/>
                <w:sz w:val="18"/>
                <w:szCs w:val="18"/>
              </w:rPr>
            </w:pPr>
          </w:p>
        </w:tc>
        <w:tc>
          <w:tcPr>
            <w:tcW w:w="1360" w:type="dxa"/>
            <w:tcBorders>
              <w:top w:val="nil"/>
              <w:left w:val="nil"/>
              <w:bottom w:val="nil"/>
              <w:right w:val="nil"/>
            </w:tcBorders>
            <w:shd w:val="clear" w:color="auto" w:fill="auto"/>
            <w:noWrap/>
            <w:vAlign w:val="bottom"/>
          </w:tcPr>
          <w:p w14:paraId="20F20EBB" w14:textId="77777777" w:rsidR="00515E1D" w:rsidRPr="00525654" w:rsidRDefault="00515E1D" w:rsidP="00525654">
            <w:pPr>
              <w:keepLines/>
              <w:suppressAutoHyphens/>
              <w:jc w:val="right"/>
              <w:rPr>
                <w:rFonts w:ascii="Arial" w:hAnsi="Arial" w:cs="Arial"/>
                <w:sz w:val="18"/>
                <w:szCs w:val="18"/>
              </w:rPr>
            </w:pPr>
          </w:p>
        </w:tc>
        <w:tc>
          <w:tcPr>
            <w:tcW w:w="1360" w:type="dxa"/>
            <w:tcBorders>
              <w:top w:val="nil"/>
              <w:left w:val="nil"/>
              <w:bottom w:val="nil"/>
              <w:right w:val="nil"/>
            </w:tcBorders>
            <w:shd w:val="clear" w:color="auto" w:fill="auto"/>
            <w:noWrap/>
            <w:vAlign w:val="bottom"/>
          </w:tcPr>
          <w:p w14:paraId="012BE2BF" w14:textId="77777777" w:rsidR="00515E1D" w:rsidRPr="00525654" w:rsidRDefault="00515E1D" w:rsidP="00525654">
            <w:pPr>
              <w:keepLines/>
              <w:suppressAutoHyphens/>
              <w:jc w:val="right"/>
              <w:rPr>
                <w:rFonts w:ascii="Arial" w:hAnsi="Arial" w:cs="Arial"/>
                <w:sz w:val="18"/>
                <w:szCs w:val="18"/>
              </w:rPr>
            </w:pPr>
          </w:p>
        </w:tc>
        <w:tc>
          <w:tcPr>
            <w:tcW w:w="1360" w:type="dxa"/>
            <w:tcBorders>
              <w:top w:val="nil"/>
              <w:left w:val="nil"/>
              <w:bottom w:val="nil"/>
              <w:right w:val="nil"/>
            </w:tcBorders>
            <w:shd w:val="clear" w:color="auto" w:fill="auto"/>
            <w:noWrap/>
            <w:vAlign w:val="bottom"/>
          </w:tcPr>
          <w:p w14:paraId="0BA66AF5" w14:textId="77777777" w:rsidR="00515E1D" w:rsidRPr="00525654" w:rsidRDefault="00515E1D" w:rsidP="00525654">
            <w:pPr>
              <w:keepLines/>
              <w:suppressAutoHyphens/>
              <w:jc w:val="right"/>
              <w:rPr>
                <w:rFonts w:ascii="Arial" w:hAnsi="Arial" w:cs="Arial"/>
                <w:sz w:val="18"/>
                <w:szCs w:val="18"/>
              </w:rPr>
            </w:pPr>
          </w:p>
        </w:tc>
        <w:tc>
          <w:tcPr>
            <w:tcW w:w="1448" w:type="dxa"/>
            <w:tcBorders>
              <w:top w:val="nil"/>
              <w:left w:val="nil"/>
              <w:bottom w:val="nil"/>
              <w:right w:val="nil"/>
            </w:tcBorders>
            <w:shd w:val="clear" w:color="auto" w:fill="auto"/>
            <w:noWrap/>
            <w:vAlign w:val="bottom"/>
          </w:tcPr>
          <w:p w14:paraId="0A61DF42" w14:textId="77777777" w:rsidR="00515E1D" w:rsidRPr="00525654" w:rsidRDefault="00515E1D" w:rsidP="00525654">
            <w:pPr>
              <w:keepLines/>
              <w:suppressAutoHyphens/>
              <w:jc w:val="right"/>
              <w:rPr>
                <w:rFonts w:ascii="Arial" w:hAnsi="Arial" w:cs="Arial"/>
                <w:sz w:val="18"/>
                <w:szCs w:val="18"/>
              </w:rPr>
            </w:pPr>
          </w:p>
        </w:tc>
      </w:tr>
      <w:tr w:rsidR="00515E1D" w:rsidRPr="00525654" w14:paraId="2917E726" w14:textId="77777777" w:rsidTr="00525654">
        <w:trPr>
          <w:cantSplit/>
          <w:trHeight w:val="227"/>
        </w:trPr>
        <w:tc>
          <w:tcPr>
            <w:tcW w:w="3827" w:type="dxa"/>
            <w:tcBorders>
              <w:top w:val="nil"/>
              <w:left w:val="nil"/>
              <w:bottom w:val="nil"/>
              <w:right w:val="nil"/>
            </w:tcBorders>
            <w:shd w:val="clear" w:color="auto" w:fill="auto"/>
            <w:noWrap/>
            <w:vAlign w:val="bottom"/>
            <w:hideMark/>
          </w:tcPr>
          <w:p w14:paraId="194042E6" w14:textId="77777777" w:rsidR="00515E1D" w:rsidRPr="00525654" w:rsidRDefault="00515E1D" w:rsidP="00525654">
            <w:pPr>
              <w:keepLines/>
              <w:suppressAutoHyphens/>
              <w:rPr>
                <w:rFonts w:ascii="Arial" w:hAnsi="Arial" w:cs="Arial"/>
                <w:sz w:val="18"/>
                <w:szCs w:val="18"/>
              </w:rPr>
            </w:pPr>
            <w:r w:rsidRPr="00525654">
              <w:rPr>
                <w:rFonts w:ascii="Arial" w:hAnsi="Arial" w:cs="Arial"/>
                <w:sz w:val="18"/>
                <w:szCs w:val="18"/>
              </w:rPr>
              <w:t>Sadzba dane z príjmov (%)</w:t>
            </w:r>
          </w:p>
        </w:tc>
        <w:tc>
          <w:tcPr>
            <w:tcW w:w="1360" w:type="dxa"/>
            <w:tcBorders>
              <w:top w:val="nil"/>
              <w:left w:val="nil"/>
              <w:bottom w:val="nil"/>
              <w:right w:val="nil"/>
            </w:tcBorders>
            <w:shd w:val="clear" w:color="auto" w:fill="auto"/>
            <w:noWrap/>
            <w:vAlign w:val="bottom"/>
            <w:hideMark/>
          </w:tcPr>
          <w:p w14:paraId="5153246E" w14:textId="3AC16D0F" w:rsidR="00515E1D" w:rsidRPr="00525654" w:rsidRDefault="00515E1D" w:rsidP="00525654">
            <w:pPr>
              <w:keepLines/>
              <w:suppressAutoHyphens/>
              <w:jc w:val="right"/>
              <w:rPr>
                <w:rFonts w:ascii="Arial" w:hAnsi="Arial" w:cs="Arial"/>
                <w:sz w:val="18"/>
                <w:szCs w:val="18"/>
              </w:rPr>
            </w:pPr>
            <w:r w:rsidRPr="00525654">
              <w:rPr>
                <w:rFonts w:ascii="Arial" w:hAnsi="Arial" w:cs="Arial"/>
                <w:sz w:val="18"/>
                <w:szCs w:val="18"/>
              </w:rPr>
              <w:t>21</w:t>
            </w:r>
            <w:r w:rsidR="00B00541" w:rsidRPr="00525654">
              <w:rPr>
                <w:rFonts w:ascii="Arial" w:hAnsi="Arial" w:cs="Arial"/>
                <w:sz w:val="18"/>
                <w:szCs w:val="18"/>
              </w:rPr>
              <w:t xml:space="preserve"> %</w:t>
            </w:r>
          </w:p>
        </w:tc>
        <w:tc>
          <w:tcPr>
            <w:tcW w:w="1360" w:type="dxa"/>
            <w:tcBorders>
              <w:top w:val="nil"/>
              <w:left w:val="nil"/>
              <w:bottom w:val="nil"/>
              <w:right w:val="nil"/>
            </w:tcBorders>
            <w:shd w:val="clear" w:color="auto" w:fill="auto"/>
            <w:noWrap/>
            <w:vAlign w:val="bottom"/>
          </w:tcPr>
          <w:p w14:paraId="7DA9769C" w14:textId="58ACEE1B" w:rsidR="00515E1D" w:rsidRPr="00525654" w:rsidRDefault="00B00541" w:rsidP="00525654">
            <w:pPr>
              <w:keepLines/>
              <w:suppressAutoHyphens/>
              <w:jc w:val="right"/>
              <w:rPr>
                <w:rFonts w:ascii="Arial" w:hAnsi="Arial" w:cs="Arial"/>
                <w:sz w:val="18"/>
                <w:szCs w:val="18"/>
              </w:rPr>
            </w:pPr>
            <w:r w:rsidRPr="00525654">
              <w:rPr>
                <w:rFonts w:ascii="Arial" w:hAnsi="Arial" w:cs="Arial"/>
                <w:sz w:val="18"/>
                <w:szCs w:val="18"/>
              </w:rPr>
              <w:t>21 %</w:t>
            </w:r>
          </w:p>
        </w:tc>
        <w:tc>
          <w:tcPr>
            <w:tcW w:w="1360" w:type="dxa"/>
            <w:tcBorders>
              <w:top w:val="nil"/>
              <w:left w:val="nil"/>
              <w:bottom w:val="nil"/>
              <w:right w:val="nil"/>
            </w:tcBorders>
            <w:shd w:val="clear" w:color="auto" w:fill="auto"/>
            <w:noWrap/>
            <w:vAlign w:val="bottom"/>
          </w:tcPr>
          <w:p w14:paraId="69383907" w14:textId="75C88664" w:rsidR="00515E1D" w:rsidRPr="00525654" w:rsidRDefault="00B00541" w:rsidP="00525654">
            <w:pPr>
              <w:keepLines/>
              <w:suppressAutoHyphens/>
              <w:jc w:val="right"/>
              <w:rPr>
                <w:rFonts w:ascii="Arial" w:hAnsi="Arial" w:cs="Arial"/>
                <w:sz w:val="18"/>
                <w:szCs w:val="18"/>
              </w:rPr>
            </w:pPr>
            <w:r w:rsidRPr="00525654">
              <w:rPr>
                <w:rFonts w:ascii="Arial" w:hAnsi="Arial" w:cs="Arial"/>
                <w:sz w:val="18"/>
                <w:szCs w:val="18"/>
              </w:rPr>
              <w:t>21 %</w:t>
            </w:r>
          </w:p>
        </w:tc>
        <w:tc>
          <w:tcPr>
            <w:tcW w:w="1448" w:type="dxa"/>
            <w:tcBorders>
              <w:top w:val="nil"/>
              <w:left w:val="nil"/>
              <w:bottom w:val="nil"/>
              <w:right w:val="nil"/>
            </w:tcBorders>
            <w:shd w:val="clear" w:color="auto" w:fill="auto"/>
            <w:noWrap/>
            <w:vAlign w:val="bottom"/>
            <w:hideMark/>
          </w:tcPr>
          <w:p w14:paraId="2CF0B336" w14:textId="1C77651E" w:rsidR="00515E1D" w:rsidRPr="00525654" w:rsidRDefault="00515E1D" w:rsidP="00525654">
            <w:pPr>
              <w:keepLines/>
              <w:suppressAutoHyphens/>
              <w:jc w:val="right"/>
              <w:rPr>
                <w:rFonts w:ascii="Arial" w:hAnsi="Arial" w:cs="Arial"/>
                <w:sz w:val="18"/>
                <w:szCs w:val="18"/>
              </w:rPr>
            </w:pPr>
            <w:r w:rsidRPr="00525654">
              <w:rPr>
                <w:rFonts w:ascii="Arial" w:hAnsi="Arial" w:cs="Arial"/>
                <w:sz w:val="18"/>
                <w:szCs w:val="18"/>
              </w:rPr>
              <w:t>2</w:t>
            </w:r>
            <w:r w:rsidR="00E375A1" w:rsidRPr="00525654">
              <w:rPr>
                <w:rFonts w:ascii="Arial" w:hAnsi="Arial" w:cs="Arial"/>
                <w:sz w:val="18"/>
                <w:szCs w:val="18"/>
              </w:rPr>
              <w:t>4</w:t>
            </w:r>
            <w:r w:rsidR="00B00541" w:rsidRPr="00525654">
              <w:rPr>
                <w:rFonts w:ascii="Arial" w:hAnsi="Arial" w:cs="Arial"/>
                <w:sz w:val="18"/>
                <w:szCs w:val="18"/>
              </w:rPr>
              <w:t xml:space="preserve"> %</w:t>
            </w:r>
          </w:p>
        </w:tc>
      </w:tr>
      <w:tr w:rsidR="00515E1D" w:rsidRPr="00525654" w14:paraId="585F61E2" w14:textId="77777777" w:rsidTr="00525654">
        <w:trPr>
          <w:cantSplit/>
          <w:trHeight w:val="227"/>
        </w:trPr>
        <w:tc>
          <w:tcPr>
            <w:tcW w:w="3827" w:type="dxa"/>
            <w:tcBorders>
              <w:top w:val="nil"/>
              <w:left w:val="nil"/>
              <w:bottom w:val="nil"/>
              <w:right w:val="nil"/>
            </w:tcBorders>
            <w:shd w:val="clear" w:color="auto" w:fill="auto"/>
            <w:vAlign w:val="bottom"/>
            <w:hideMark/>
          </w:tcPr>
          <w:p w14:paraId="150B700E" w14:textId="77777777" w:rsidR="00515E1D" w:rsidRPr="00525654" w:rsidRDefault="00515E1D" w:rsidP="00525654">
            <w:pPr>
              <w:keepLines/>
              <w:suppressAutoHyphens/>
              <w:rPr>
                <w:rFonts w:ascii="Arial" w:hAnsi="Arial" w:cs="Arial"/>
                <w:sz w:val="18"/>
                <w:szCs w:val="18"/>
              </w:rPr>
            </w:pPr>
            <w:r w:rsidRPr="00525654">
              <w:rPr>
                <w:rFonts w:ascii="Arial" w:hAnsi="Arial" w:cs="Arial"/>
                <w:sz w:val="18"/>
                <w:szCs w:val="18"/>
              </w:rPr>
              <w:t>Odložená daňová pohľadávka (+) / daňový záväzok (-) vypočítaný</w:t>
            </w:r>
          </w:p>
        </w:tc>
        <w:tc>
          <w:tcPr>
            <w:tcW w:w="1360" w:type="dxa"/>
            <w:tcBorders>
              <w:top w:val="nil"/>
              <w:left w:val="nil"/>
              <w:bottom w:val="nil"/>
              <w:right w:val="nil"/>
            </w:tcBorders>
            <w:shd w:val="clear" w:color="auto" w:fill="auto"/>
            <w:noWrap/>
            <w:vAlign w:val="bottom"/>
            <w:hideMark/>
          </w:tcPr>
          <w:p w14:paraId="72D674FE" w14:textId="77CD258A" w:rsidR="00515E1D" w:rsidRPr="00525654" w:rsidRDefault="00801923" w:rsidP="00525654">
            <w:pPr>
              <w:keepLines/>
              <w:suppressAutoHyphens/>
              <w:jc w:val="right"/>
              <w:rPr>
                <w:rFonts w:ascii="Arial" w:hAnsi="Arial" w:cs="Arial"/>
                <w:sz w:val="18"/>
                <w:szCs w:val="18"/>
              </w:rPr>
            </w:pPr>
            <w:r w:rsidRPr="00525654">
              <w:rPr>
                <w:rFonts w:ascii="Arial" w:hAnsi="Arial" w:cs="Arial"/>
                <w:sz w:val="18"/>
                <w:szCs w:val="18"/>
              </w:rPr>
              <w:t>1</w:t>
            </w:r>
            <w:r w:rsidR="00034847" w:rsidRPr="00525654">
              <w:rPr>
                <w:rFonts w:ascii="Arial" w:hAnsi="Arial" w:cs="Arial"/>
                <w:sz w:val="18"/>
                <w:szCs w:val="18"/>
              </w:rPr>
              <w:t>53</w:t>
            </w:r>
            <w:r w:rsidRPr="00525654">
              <w:rPr>
                <w:rFonts w:ascii="Arial" w:hAnsi="Arial" w:cs="Arial"/>
                <w:sz w:val="18"/>
                <w:szCs w:val="18"/>
              </w:rPr>
              <w:t xml:space="preserve"> </w:t>
            </w:r>
            <w:r w:rsidR="00034847" w:rsidRPr="00525654">
              <w:rPr>
                <w:rFonts w:ascii="Arial" w:hAnsi="Arial" w:cs="Arial"/>
                <w:sz w:val="18"/>
                <w:szCs w:val="18"/>
              </w:rPr>
              <w:t>841</w:t>
            </w:r>
          </w:p>
        </w:tc>
        <w:tc>
          <w:tcPr>
            <w:tcW w:w="1360" w:type="dxa"/>
            <w:tcBorders>
              <w:top w:val="nil"/>
              <w:left w:val="nil"/>
              <w:bottom w:val="nil"/>
              <w:right w:val="nil"/>
            </w:tcBorders>
            <w:shd w:val="clear" w:color="auto" w:fill="auto"/>
            <w:noWrap/>
            <w:vAlign w:val="bottom"/>
            <w:hideMark/>
          </w:tcPr>
          <w:p w14:paraId="28531F0C" w14:textId="77777777" w:rsidR="00515E1D" w:rsidRPr="00525654" w:rsidRDefault="00515E1D" w:rsidP="00525654">
            <w:pPr>
              <w:keepLines/>
              <w:suppressAutoHyphens/>
              <w:jc w:val="right"/>
              <w:rPr>
                <w:rFonts w:ascii="Arial" w:hAnsi="Arial" w:cs="Arial"/>
                <w:sz w:val="18"/>
                <w:szCs w:val="18"/>
              </w:rPr>
            </w:pPr>
            <w:r w:rsidRPr="00525654">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17DAE30F" w14:textId="142604BD" w:rsidR="00515E1D" w:rsidRPr="00525654" w:rsidRDefault="00A6121B" w:rsidP="00525654">
            <w:pPr>
              <w:keepLines/>
              <w:suppressAutoHyphens/>
              <w:jc w:val="right"/>
              <w:rPr>
                <w:rFonts w:ascii="Arial" w:hAnsi="Arial" w:cs="Arial"/>
                <w:sz w:val="18"/>
                <w:szCs w:val="18"/>
              </w:rPr>
            </w:pPr>
            <w:r w:rsidRPr="00525654">
              <w:rPr>
                <w:rFonts w:ascii="Arial" w:hAnsi="Arial" w:cs="Arial"/>
                <w:sz w:val="18"/>
                <w:szCs w:val="18"/>
              </w:rPr>
              <w:t>263 448</w:t>
            </w:r>
          </w:p>
        </w:tc>
        <w:tc>
          <w:tcPr>
            <w:tcW w:w="1448" w:type="dxa"/>
            <w:tcBorders>
              <w:top w:val="nil"/>
              <w:left w:val="nil"/>
              <w:bottom w:val="nil"/>
              <w:right w:val="nil"/>
            </w:tcBorders>
            <w:shd w:val="clear" w:color="auto" w:fill="auto"/>
            <w:noWrap/>
            <w:vAlign w:val="bottom"/>
            <w:hideMark/>
          </w:tcPr>
          <w:p w14:paraId="434565CE" w14:textId="119085D4" w:rsidR="00515E1D" w:rsidRPr="00525654" w:rsidRDefault="00A6121B" w:rsidP="00525654">
            <w:pPr>
              <w:keepLines/>
              <w:suppressAutoHyphens/>
              <w:jc w:val="right"/>
              <w:rPr>
                <w:rFonts w:ascii="Arial" w:hAnsi="Arial" w:cs="Arial"/>
                <w:sz w:val="18"/>
                <w:szCs w:val="18"/>
              </w:rPr>
            </w:pPr>
            <w:r w:rsidRPr="00525654">
              <w:rPr>
                <w:rFonts w:ascii="Arial" w:hAnsi="Arial" w:cs="Arial"/>
                <w:sz w:val="18"/>
                <w:szCs w:val="18"/>
              </w:rPr>
              <w:t>263 448</w:t>
            </w:r>
          </w:p>
        </w:tc>
      </w:tr>
      <w:tr w:rsidR="00515E1D" w:rsidRPr="00525654" w14:paraId="1576B9F3" w14:textId="77777777" w:rsidTr="00525654">
        <w:trPr>
          <w:cantSplit/>
          <w:trHeight w:val="227"/>
        </w:trPr>
        <w:tc>
          <w:tcPr>
            <w:tcW w:w="3827" w:type="dxa"/>
            <w:tcBorders>
              <w:top w:val="nil"/>
              <w:left w:val="nil"/>
              <w:bottom w:val="nil"/>
              <w:right w:val="nil"/>
            </w:tcBorders>
            <w:shd w:val="clear" w:color="auto" w:fill="auto"/>
            <w:vAlign w:val="bottom"/>
            <w:hideMark/>
          </w:tcPr>
          <w:p w14:paraId="5E3AF0F8" w14:textId="77777777" w:rsidR="00515E1D" w:rsidRPr="00525654" w:rsidRDefault="00515E1D" w:rsidP="00525654">
            <w:pPr>
              <w:keepLines/>
              <w:suppressAutoHyphens/>
              <w:rPr>
                <w:rFonts w:ascii="Arial" w:hAnsi="Arial" w:cs="Arial"/>
                <w:sz w:val="18"/>
                <w:szCs w:val="18"/>
              </w:rPr>
            </w:pPr>
            <w:r w:rsidRPr="00525654">
              <w:rPr>
                <w:rFonts w:ascii="Arial" w:hAnsi="Arial" w:cs="Arial"/>
                <w:sz w:val="18"/>
                <w:szCs w:val="18"/>
              </w:rPr>
              <w:t>Vplyv zmeny sadzby dane</w:t>
            </w:r>
          </w:p>
        </w:tc>
        <w:tc>
          <w:tcPr>
            <w:tcW w:w="1360" w:type="dxa"/>
            <w:tcBorders>
              <w:top w:val="nil"/>
              <w:left w:val="nil"/>
              <w:bottom w:val="nil"/>
              <w:right w:val="nil"/>
            </w:tcBorders>
            <w:shd w:val="clear" w:color="auto" w:fill="auto"/>
            <w:noWrap/>
            <w:vAlign w:val="bottom"/>
            <w:hideMark/>
          </w:tcPr>
          <w:p w14:paraId="163B3A14" w14:textId="77777777" w:rsidR="00515E1D" w:rsidRPr="00525654" w:rsidRDefault="00515E1D" w:rsidP="00525654">
            <w:pPr>
              <w:keepLines/>
              <w:suppressAutoHyphens/>
              <w:jc w:val="right"/>
              <w:rPr>
                <w:rFonts w:ascii="Arial" w:hAnsi="Arial" w:cs="Arial"/>
                <w:sz w:val="18"/>
                <w:szCs w:val="18"/>
              </w:rPr>
            </w:pPr>
            <w:r w:rsidRPr="00525654">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792FDEE3" w14:textId="3107A1DB" w:rsidR="00515E1D" w:rsidRPr="00525654" w:rsidRDefault="003D6A33" w:rsidP="00525654">
            <w:pPr>
              <w:keepLines/>
              <w:suppressAutoHyphens/>
              <w:jc w:val="right"/>
              <w:rPr>
                <w:rFonts w:ascii="Arial" w:hAnsi="Arial" w:cs="Arial"/>
                <w:sz w:val="18"/>
                <w:szCs w:val="18"/>
              </w:rPr>
            </w:pPr>
            <w:r w:rsidRPr="00525654">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3C86B190" w14:textId="77777777" w:rsidR="00515E1D" w:rsidRPr="00525654" w:rsidRDefault="00515E1D" w:rsidP="00525654">
            <w:pPr>
              <w:keepLines/>
              <w:suppressAutoHyphens/>
              <w:jc w:val="right"/>
              <w:rPr>
                <w:rFonts w:ascii="Arial" w:hAnsi="Arial" w:cs="Arial"/>
                <w:sz w:val="18"/>
                <w:szCs w:val="18"/>
              </w:rPr>
            </w:pPr>
            <w:r w:rsidRPr="00525654">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1656A7F9" w14:textId="706ACE36" w:rsidR="00515E1D" w:rsidRPr="00525654" w:rsidRDefault="00801923" w:rsidP="00525654">
            <w:pPr>
              <w:keepLines/>
              <w:suppressAutoHyphens/>
              <w:jc w:val="right"/>
              <w:rPr>
                <w:rFonts w:ascii="Arial" w:hAnsi="Arial" w:cs="Arial"/>
                <w:sz w:val="18"/>
                <w:szCs w:val="18"/>
              </w:rPr>
            </w:pPr>
            <w:r w:rsidRPr="00525654">
              <w:rPr>
                <w:rFonts w:ascii="Arial" w:hAnsi="Arial" w:cs="Arial"/>
                <w:sz w:val="18"/>
                <w:szCs w:val="18"/>
              </w:rPr>
              <w:t>3</w:t>
            </w:r>
            <w:r w:rsidR="001B39F4" w:rsidRPr="00525654">
              <w:rPr>
                <w:rFonts w:ascii="Arial" w:hAnsi="Arial" w:cs="Arial"/>
                <w:sz w:val="18"/>
                <w:szCs w:val="18"/>
              </w:rPr>
              <w:t>2 931</w:t>
            </w:r>
          </w:p>
        </w:tc>
      </w:tr>
      <w:tr w:rsidR="00515E1D" w:rsidRPr="00525654" w14:paraId="35A1A45E" w14:textId="77777777" w:rsidTr="00525654">
        <w:trPr>
          <w:cantSplit/>
          <w:trHeight w:val="227"/>
        </w:trPr>
        <w:tc>
          <w:tcPr>
            <w:tcW w:w="3827" w:type="dxa"/>
            <w:tcBorders>
              <w:top w:val="nil"/>
              <w:left w:val="nil"/>
              <w:bottom w:val="nil"/>
              <w:right w:val="nil"/>
            </w:tcBorders>
            <w:shd w:val="clear" w:color="auto" w:fill="auto"/>
            <w:vAlign w:val="bottom"/>
            <w:hideMark/>
          </w:tcPr>
          <w:p w14:paraId="06C8657D" w14:textId="77777777" w:rsidR="00515E1D" w:rsidRPr="00525654" w:rsidRDefault="00515E1D" w:rsidP="00525654">
            <w:pPr>
              <w:keepLines/>
              <w:suppressAutoHyphens/>
              <w:rPr>
                <w:rFonts w:ascii="Arial" w:hAnsi="Arial" w:cs="Arial"/>
                <w:sz w:val="18"/>
                <w:szCs w:val="18"/>
              </w:rPr>
            </w:pPr>
            <w:r w:rsidRPr="00525654">
              <w:rPr>
                <w:rFonts w:ascii="Arial" w:hAnsi="Arial" w:cs="Arial"/>
                <w:sz w:val="18"/>
                <w:szCs w:val="18"/>
              </w:rPr>
              <w:t>Celková odložená daňová pohľadávka (+) /</w:t>
            </w:r>
            <w:r w:rsidRPr="00525654">
              <w:rPr>
                <w:rFonts w:ascii="Arial" w:hAnsi="Arial" w:cs="Arial"/>
                <w:sz w:val="18"/>
                <w:szCs w:val="18"/>
              </w:rPr>
              <w:br/>
              <w:t>daňový záväzok (-) po zmene sadzby</w:t>
            </w:r>
          </w:p>
        </w:tc>
        <w:tc>
          <w:tcPr>
            <w:tcW w:w="1360" w:type="dxa"/>
            <w:tcBorders>
              <w:top w:val="nil"/>
              <w:left w:val="nil"/>
              <w:bottom w:val="nil"/>
              <w:right w:val="nil"/>
            </w:tcBorders>
            <w:shd w:val="clear" w:color="auto" w:fill="auto"/>
            <w:noWrap/>
            <w:vAlign w:val="bottom"/>
            <w:hideMark/>
          </w:tcPr>
          <w:p w14:paraId="50EA2774" w14:textId="77777777" w:rsidR="00515E1D" w:rsidRPr="00525654" w:rsidRDefault="00515E1D" w:rsidP="00525654">
            <w:pPr>
              <w:keepLines/>
              <w:suppressAutoHyphens/>
              <w:jc w:val="right"/>
              <w:rPr>
                <w:rFonts w:ascii="Arial" w:hAnsi="Arial" w:cs="Arial"/>
                <w:sz w:val="18"/>
                <w:szCs w:val="18"/>
              </w:rPr>
            </w:pPr>
            <w:r w:rsidRPr="00525654">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41F86C13" w14:textId="1918E83B" w:rsidR="00515E1D" w:rsidRPr="00525654" w:rsidRDefault="003D6A33" w:rsidP="00525654">
            <w:pPr>
              <w:keepLines/>
              <w:suppressAutoHyphens/>
              <w:jc w:val="right"/>
              <w:rPr>
                <w:rFonts w:ascii="Arial" w:hAnsi="Arial" w:cs="Arial"/>
                <w:sz w:val="18"/>
                <w:szCs w:val="18"/>
              </w:rPr>
            </w:pPr>
            <w:r w:rsidRPr="00525654">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7256F40F" w14:textId="77777777" w:rsidR="00515E1D" w:rsidRPr="00525654" w:rsidRDefault="00515E1D" w:rsidP="00525654">
            <w:pPr>
              <w:keepLines/>
              <w:suppressAutoHyphens/>
              <w:jc w:val="right"/>
              <w:rPr>
                <w:rFonts w:ascii="Arial" w:hAnsi="Arial" w:cs="Arial"/>
                <w:sz w:val="18"/>
                <w:szCs w:val="18"/>
              </w:rPr>
            </w:pPr>
            <w:r w:rsidRPr="00525654">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0CDDD784" w14:textId="4C75D04C" w:rsidR="00515E1D" w:rsidRPr="00525654" w:rsidRDefault="001B39F4" w:rsidP="00525654">
            <w:pPr>
              <w:keepLines/>
              <w:suppressAutoHyphens/>
              <w:jc w:val="right"/>
              <w:rPr>
                <w:rFonts w:ascii="Arial" w:hAnsi="Arial" w:cs="Arial"/>
                <w:sz w:val="18"/>
                <w:szCs w:val="18"/>
              </w:rPr>
            </w:pPr>
            <w:r w:rsidRPr="00525654">
              <w:rPr>
                <w:rFonts w:ascii="Arial" w:hAnsi="Arial" w:cs="Arial"/>
                <w:sz w:val="18"/>
                <w:szCs w:val="18"/>
              </w:rPr>
              <w:t>263 448</w:t>
            </w:r>
          </w:p>
        </w:tc>
      </w:tr>
      <w:tr w:rsidR="00515E1D" w:rsidRPr="00525654" w14:paraId="6F0DB5B7" w14:textId="77777777" w:rsidTr="00525654">
        <w:trPr>
          <w:cantSplit/>
          <w:trHeight w:val="227"/>
        </w:trPr>
        <w:tc>
          <w:tcPr>
            <w:tcW w:w="3827" w:type="dxa"/>
            <w:tcBorders>
              <w:top w:val="nil"/>
              <w:left w:val="nil"/>
              <w:bottom w:val="nil"/>
              <w:right w:val="nil"/>
            </w:tcBorders>
            <w:shd w:val="clear" w:color="auto" w:fill="auto"/>
            <w:vAlign w:val="bottom"/>
            <w:hideMark/>
          </w:tcPr>
          <w:p w14:paraId="152B7395" w14:textId="77777777" w:rsidR="00515E1D" w:rsidRPr="00525654" w:rsidRDefault="00515E1D" w:rsidP="00525654">
            <w:pPr>
              <w:keepLines/>
              <w:suppressAutoHyphens/>
              <w:rPr>
                <w:rFonts w:ascii="Arial" w:hAnsi="Arial" w:cs="Arial"/>
                <w:b/>
                <w:bCs/>
                <w:sz w:val="18"/>
                <w:szCs w:val="18"/>
              </w:rPr>
            </w:pPr>
            <w:r w:rsidRPr="00525654">
              <w:rPr>
                <w:rFonts w:ascii="Arial" w:hAnsi="Arial" w:cs="Arial"/>
                <w:b/>
                <w:bCs/>
                <w:sz w:val="18"/>
                <w:szCs w:val="18"/>
              </w:rPr>
              <w:t>Odložená daňová pohľadávka zaúčtovaná</w:t>
            </w:r>
          </w:p>
        </w:tc>
        <w:tc>
          <w:tcPr>
            <w:tcW w:w="1360" w:type="dxa"/>
            <w:tcBorders>
              <w:top w:val="single" w:sz="4" w:space="0" w:color="auto"/>
              <w:left w:val="nil"/>
              <w:bottom w:val="double" w:sz="6" w:space="0" w:color="auto"/>
              <w:right w:val="nil"/>
            </w:tcBorders>
            <w:shd w:val="clear" w:color="auto" w:fill="auto"/>
            <w:noWrap/>
            <w:vAlign w:val="bottom"/>
            <w:hideMark/>
          </w:tcPr>
          <w:p w14:paraId="3EFDCEE8" w14:textId="77777777" w:rsidR="00515E1D" w:rsidRPr="00525654" w:rsidRDefault="00515E1D"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29F76177" w14:textId="610953DD" w:rsidR="00515E1D" w:rsidRPr="00525654" w:rsidRDefault="003D6A33"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1262DB24" w14:textId="5EC4D5FD" w:rsidR="00515E1D" w:rsidRPr="00525654" w:rsidRDefault="001B39F4" w:rsidP="00525654">
            <w:pPr>
              <w:keepLines/>
              <w:suppressAutoHyphens/>
              <w:jc w:val="right"/>
              <w:rPr>
                <w:rFonts w:ascii="Arial" w:hAnsi="Arial" w:cs="Arial"/>
                <w:b/>
                <w:bCs/>
                <w:sz w:val="18"/>
                <w:szCs w:val="18"/>
              </w:rPr>
            </w:pPr>
            <w:r w:rsidRPr="00525654">
              <w:rPr>
                <w:rFonts w:ascii="Arial" w:hAnsi="Arial" w:cs="Arial"/>
                <w:b/>
                <w:bCs/>
                <w:sz w:val="18"/>
                <w:szCs w:val="18"/>
              </w:rPr>
              <w:t>263 448</w:t>
            </w:r>
          </w:p>
        </w:tc>
        <w:tc>
          <w:tcPr>
            <w:tcW w:w="1448" w:type="dxa"/>
            <w:tcBorders>
              <w:top w:val="single" w:sz="4" w:space="0" w:color="auto"/>
              <w:left w:val="nil"/>
              <w:bottom w:val="double" w:sz="6" w:space="0" w:color="auto"/>
              <w:right w:val="nil"/>
            </w:tcBorders>
            <w:shd w:val="clear" w:color="auto" w:fill="auto"/>
            <w:noWrap/>
            <w:vAlign w:val="bottom"/>
            <w:hideMark/>
          </w:tcPr>
          <w:p w14:paraId="757D9D70" w14:textId="405237B5" w:rsidR="00515E1D" w:rsidRPr="00525654" w:rsidRDefault="001B39F4" w:rsidP="00525654">
            <w:pPr>
              <w:keepLines/>
              <w:suppressAutoHyphens/>
              <w:jc w:val="right"/>
              <w:rPr>
                <w:rFonts w:ascii="Arial" w:hAnsi="Arial" w:cs="Arial"/>
                <w:b/>
                <w:bCs/>
                <w:sz w:val="18"/>
                <w:szCs w:val="18"/>
              </w:rPr>
            </w:pPr>
            <w:r w:rsidRPr="00525654">
              <w:rPr>
                <w:rFonts w:ascii="Arial" w:hAnsi="Arial" w:cs="Arial"/>
                <w:b/>
                <w:bCs/>
                <w:sz w:val="18"/>
                <w:szCs w:val="18"/>
              </w:rPr>
              <w:t>263 448</w:t>
            </w:r>
          </w:p>
        </w:tc>
      </w:tr>
      <w:tr w:rsidR="00515E1D" w:rsidRPr="00525654" w14:paraId="0602F7EB" w14:textId="77777777" w:rsidTr="00525654">
        <w:trPr>
          <w:cantSplit/>
          <w:trHeight w:val="227"/>
        </w:trPr>
        <w:tc>
          <w:tcPr>
            <w:tcW w:w="3827" w:type="dxa"/>
            <w:tcBorders>
              <w:top w:val="nil"/>
              <w:left w:val="nil"/>
              <w:right w:val="nil"/>
            </w:tcBorders>
            <w:shd w:val="clear" w:color="auto" w:fill="auto"/>
            <w:vAlign w:val="bottom"/>
          </w:tcPr>
          <w:p w14:paraId="7C011A33" w14:textId="77777777" w:rsidR="00515E1D" w:rsidRPr="00525654" w:rsidRDefault="00515E1D" w:rsidP="00525654">
            <w:pPr>
              <w:keepLines/>
              <w:suppressAutoHyphens/>
              <w:rPr>
                <w:rFonts w:ascii="Arial" w:hAnsi="Arial" w:cs="Arial"/>
                <w:sz w:val="18"/>
                <w:szCs w:val="18"/>
              </w:rPr>
            </w:pPr>
          </w:p>
        </w:tc>
        <w:tc>
          <w:tcPr>
            <w:tcW w:w="1360" w:type="dxa"/>
            <w:tcBorders>
              <w:top w:val="nil"/>
              <w:left w:val="nil"/>
              <w:right w:val="nil"/>
            </w:tcBorders>
            <w:shd w:val="clear" w:color="auto" w:fill="auto"/>
            <w:noWrap/>
            <w:vAlign w:val="bottom"/>
          </w:tcPr>
          <w:p w14:paraId="515705F2" w14:textId="77777777" w:rsidR="00515E1D" w:rsidRPr="00525654" w:rsidRDefault="00515E1D" w:rsidP="00525654">
            <w:pPr>
              <w:keepLines/>
              <w:suppressAutoHyphens/>
              <w:jc w:val="right"/>
              <w:rPr>
                <w:rFonts w:ascii="Arial" w:hAnsi="Arial" w:cs="Arial"/>
                <w:sz w:val="18"/>
                <w:szCs w:val="18"/>
              </w:rPr>
            </w:pPr>
          </w:p>
        </w:tc>
        <w:tc>
          <w:tcPr>
            <w:tcW w:w="1360" w:type="dxa"/>
            <w:tcBorders>
              <w:top w:val="nil"/>
              <w:left w:val="nil"/>
              <w:right w:val="nil"/>
            </w:tcBorders>
            <w:shd w:val="clear" w:color="auto" w:fill="auto"/>
            <w:noWrap/>
            <w:vAlign w:val="bottom"/>
          </w:tcPr>
          <w:p w14:paraId="128BF2A7" w14:textId="77777777" w:rsidR="00515E1D" w:rsidRPr="00525654" w:rsidRDefault="00515E1D" w:rsidP="00525654">
            <w:pPr>
              <w:keepLines/>
              <w:suppressAutoHyphens/>
              <w:jc w:val="right"/>
              <w:rPr>
                <w:rFonts w:ascii="Arial" w:hAnsi="Arial" w:cs="Arial"/>
                <w:sz w:val="18"/>
                <w:szCs w:val="18"/>
              </w:rPr>
            </w:pPr>
          </w:p>
        </w:tc>
        <w:tc>
          <w:tcPr>
            <w:tcW w:w="1360" w:type="dxa"/>
            <w:tcBorders>
              <w:top w:val="nil"/>
              <w:left w:val="nil"/>
              <w:right w:val="nil"/>
            </w:tcBorders>
            <w:shd w:val="clear" w:color="auto" w:fill="auto"/>
            <w:noWrap/>
            <w:vAlign w:val="bottom"/>
          </w:tcPr>
          <w:p w14:paraId="1DE8AD10" w14:textId="77777777" w:rsidR="00515E1D" w:rsidRPr="00525654" w:rsidRDefault="00515E1D" w:rsidP="00525654">
            <w:pPr>
              <w:keepLines/>
              <w:suppressAutoHyphens/>
              <w:jc w:val="right"/>
              <w:rPr>
                <w:rFonts w:ascii="Arial" w:hAnsi="Arial" w:cs="Arial"/>
                <w:sz w:val="18"/>
                <w:szCs w:val="18"/>
              </w:rPr>
            </w:pPr>
          </w:p>
        </w:tc>
        <w:tc>
          <w:tcPr>
            <w:tcW w:w="1448" w:type="dxa"/>
            <w:tcBorders>
              <w:top w:val="nil"/>
              <w:left w:val="nil"/>
              <w:right w:val="nil"/>
            </w:tcBorders>
            <w:shd w:val="clear" w:color="auto" w:fill="auto"/>
            <w:noWrap/>
            <w:vAlign w:val="bottom"/>
          </w:tcPr>
          <w:p w14:paraId="024401BA" w14:textId="77777777" w:rsidR="00515E1D" w:rsidRPr="00525654" w:rsidRDefault="00515E1D" w:rsidP="00525654">
            <w:pPr>
              <w:keepLines/>
              <w:suppressAutoHyphens/>
              <w:jc w:val="right"/>
              <w:rPr>
                <w:rFonts w:ascii="Arial" w:hAnsi="Arial" w:cs="Arial"/>
                <w:sz w:val="18"/>
                <w:szCs w:val="18"/>
              </w:rPr>
            </w:pPr>
          </w:p>
        </w:tc>
      </w:tr>
      <w:bookmarkEnd w:id="35"/>
    </w:tbl>
    <w:p w14:paraId="29DD5E1E" w14:textId="77777777" w:rsidR="00525654" w:rsidRDefault="00525654" w:rsidP="00525654">
      <w:pPr>
        <w:pStyle w:val="odstavec"/>
        <w:keepLines/>
        <w:suppressAutoHyphens/>
        <w:ind w:left="425"/>
      </w:pPr>
    </w:p>
    <w:p w14:paraId="788F3F5C" w14:textId="5C6500D2" w:rsidR="00515E1D" w:rsidRPr="009133FE" w:rsidRDefault="00515E1D" w:rsidP="00525654">
      <w:pPr>
        <w:pStyle w:val="odstavec"/>
        <w:keepLines/>
        <w:suppressAutoHyphens/>
        <w:ind w:left="425"/>
        <w:rPr>
          <w:highlight w:val="yellow"/>
        </w:rPr>
      </w:pPr>
      <w:r w:rsidRPr="009133FE">
        <w:t>Odsúhlasenie vzťahu medzi splatnou daňou z príjmov, odloženou daňou z príjmov a výsledkom hospodárenia pred zdanením je uvedené v nasledujúcej tabuľke:</w:t>
      </w:r>
    </w:p>
    <w:p w14:paraId="2A7EA090" w14:textId="77777777" w:rsidR="00515E1D" w:rsidRPr="009133FE" w:rsidRDefault="00515E1D" w:rsidP="00525654">
      <w:pPr>
        <w:pStyle w:val="odstavec"/>
        <w:keepLines/>
        <w:suppressAutoHyphens/>
        <w:ind w:left="425"/>
      </w:pPr>
    </w:p>
    <w:tbl>
      <w:tblPr>
        <w:tblW w:w="9212" w:type="dxa"/>
        <w:tblInd w:w="425" w:type="dxa"/>
        <w:tblLayout w:type="fixed"/>
        <w:tblCellMar>
          <w:left w:w="28" w:type="dxa"/>
          <w:right w:w="28" w:type="dxa"/>
        </w:tblCellMar>
        <w:tblLook w:val="04A0" w:firstRow="1" w:lastRow="0" w:firstColumn="1" w:lastColumn="0" w:noHBand="0" w:noVBand="1"/>
      </w:tblPr>
      <w:tblGrid>
        <w:gridCol w:w="2467"/>
        <w:gridCol w:w="1281"/>
        <w:gridCol w:w="1251"/>
        <w:gridCol w:w="856"/>
        <w:gridCol w:w="1228"/>
        <w:gridCol w:w="1251"/>
        <w:gridCol w:w="878"/>
      </w:tblGrid>
      <w:tr w:rsidR="00515E1D" w:rsidRPr="00525654" w14:paraId="08A4CB53" w14:textId="77777777" w:rsidTr="00DB297E">
        <w:trPr>
          <w:cantSplit/>
          <w:trHeight w:val="227"/>
        </w:trPr>
        <w:tc>
          <w:tcPr>
            <w:tcW w:w="2467" w:type="dxa"/>
            <w:vMerge w:val="restart"/>
            <w:tcBorders>
              <w:top w:val="nil"/>
              <w:left w:val="nil"/>
              <w:bottom w:val="single" w:sz="4" w:space="0" w:color="000000"/>
              <w:right w:val="nil"/>
            </w:tcBorders>
            <w:shd w:val="clear" w:color="auto" w:fill="auto"/>
            <w:vAlign w:val="bottom"/>
            <w:hideMark/>
          </w:tcPr>
          <w:p w14:paraId="56E27CC4" w14:textId="77777777" w:rsidR="00515E1D" w:rsidRPr="00525654" w:rsidRDefault="00515E1D" w:rsidP="00525654">
            <w:pPr>
              <w:keepLines/>
              <w:suppressAutoHyphens/>
              <w:rPr>
                <w:rFonts w:ascii="Arial" w:hAnsi="Arial" w:cs="Arial"/>
                <w:b/>
                <w:bCs/>
                <w:sz w:val="18"/>
                <w:szCs w:val="18"/>
              </w:rPr>
            </w:pPr>
            <w:r w:rsidRPr="00525654">
              <w:rPr>
                <w:rFonts w:ascii="Arial" w:hAnsi="Arial" w:cs="Arial"/>
                <w:b/>
                <w:bCs/>
                <w:sz w:val="18"/>
                <w:szCs w:val="18"/>
              </w:rPr>
              <w:t>NÁZOV POLOŽKY</w:t>
            </w:r>
          </w:p>
        </w:tc>
        <w:tc>
          <w:tcPr>
            <w:tcW w:w="3388" w:type="dxa"/>
            <w:gridSpan w:val="3"/>
            <w:tcBorders>
              <w:top w:val="nil"/>
              <w:left w:val="nil"/>
              <w:bottom w:val="nil"/>
              <w:right w:val="nil"/>
            </w:tcBorders>
            <w:shd w:val="clear" w:color="auto" w:fill="auto"/>
            <w:noWrap/>
            <w:vAlign w:val="bottom"/>
            <w:hideMark/>
          </w:tcPr>
          <w:p w14:paraId="49D95DD8" w14:textId="637839F4" w:rsidR="00515E1D" w:rsidRPr="00525654" w:rsidRDefault="00515E1D" w:rsidP="00525654">
            <w:pPr>
              <w:keepLines/>
              <w:suppressAutoHyphens/>
              <w:jc w:val="center"/>
              <w:rPr>
                <w:rFonts w:ascii="Arial" w:hAnsi="Arial" w:cs="Arial"/>
                <w:b/>
                <w:bCs/>
                <w:sz w:val="18"/>
                <w:szCs w:val="18"/>
              </w:rPr>
            </w:pPr>
            <w:r w:rsidRPr="00525654">
              <w:rPr>
                <w:rFonts w:ascii="Arial" w:hAnsi="Arial" w:cs="Arial"/>
                <w:b/>
                <w:bCs/>
                <w:sz w:val="18"/>
                <w:szCs w:val="18"/>
              </w:rPr>
              <w:t>202</w:t>
            </w:r>
            <w:r w:rsidR="00E375A1" w:rsidRPr="00525654">
              <w:rPr>
                <w:rFonts w:ascii="Arial" w:hAnsi="Arial" w:cs="Arial"/>
                <w:b/>
                <w:bCs/>
                <w:sz w:val="18"/>
                <w:szCs w:val="18"/>
              </w:rPr>
              <w:t>4</w:t>
            </w:r>
          </w:p>
        </w:tc>
        <w:tc>
          <w:tcPr>
            <w:tcW w:w="3357" w:type="dxa"/>
            <w:gridSpan w:val="3"/>
            <w:tcBorders>
              <w:top w:val="nil"/>
              <w:left w:val="nil"/>
              <w:bottom w:val="nil"/>
              <w:right w:val="nil"/>
            </w:tcBorders>
            <w:shd w:val="clear" w:color="auto" w:fill="auto"/>
            <w:vAlign w:val="bottom"/>
            <w:hideMark/>
          </w:tcPr>
          <w:p w14:paraId="32F1FDDD" w14:textId="3CE042E7" w:rsidR="00515E1D" w:rsidRPr="00525654" w:rsidRDefault="00515E1D" w:rsidP="00525654">
            <w:pPr>
              <w:keepLines/>
              <w:suppressAutoHyphens/>
              <w:jc w:val="center"/>
              <w:rPr>
                <w:rFonts w:ascii="Arial" w:hAnsi="Arial" w:cs="Arial"/>
                <w:b/>
                <w:bCs/>
                <w:sz w:val="18"/>
                <w:szCs w:val="18"/>
              </w:rPr>
            </w:pPr>
            <w:r w:rsidRPr="00525654">
              <w:rPr>
                <w:rFonts w:ascii="Arial" w:hAnsi="Arial" w:cs="Arial"/>
                <w:b/>
                <w:bCs/>
                <w:sz w:val="18"/>
                <w:szCs w:val="18"/>
              </w:rPr>
              <w:t>202</w:t>
            </w:r>
            <w:r w:rsidR="00E375A1" w:rsidRPr="00525654">
              <w:rPr>
                <w:rFonts w:ascii="Arial" w:hAnsi="Arial" w:cs="Arial"/>
                <w:b/>
                <w:bCs/>
                <w:sz w:val="18"/>
                <w:szCs w:val="18"/>
              </w:rPr>
              <w:t>3</w:t>
            </w:r>
          </w:p>
        </w:tc>
      </w:tr>
      <w:tr w:rsidR="00515E1D" w:rsidRPr="00525654" w14:paraId="6E362261" w14:textId="77777777" w:rsidTr="00DB297E">
        <w:trPr>
          <w:cantSplit/>
          <w:trHeight w:val="227"/>
        </w:trPr>
        <w:tc>
          <w:tcPr>
            <w:tcW w:w="2467" w:type="dxa"/>
            <w:vMerge/>
            <w:tcBorders>
              <w:top w:val="nil"/>
              <w:left w:val="nil"/>
              <w:bottom w:val="single" w:sz="4" w:space="0" w:color="000000"/>
              <w:right w:val="nil"/>
            </w:tcBorders>
            <w:vAlign w:val="bottom"/>
            <w:hideMark/>
          </w:tcPr>
          <w:p w14:paraId="3518DFEF" w14:textId="77777777" w:rsidR="00515E1D" w:rsidRPr="00525654" w:rsidRDefault="00515E1D" w:rsidP="00525654">
            <w:pPr>
              <w:keepLines/>
              <w:suppressAutoHyphens/>
              <w:rPr>
                <w:rFonts w:ascii="Arial" w:hAnsi="Arial" w:cs="Arial"/>
                <w:b/>
                <w:bCs/>
                <w:sz w:val="18"/>
                <w:szCs w:val="18"/>
              </w:rPr>
            </w:pPr>
          </w:p>
        </w:tc>
        <w:tc>
          <w:tcPr>
            <w:tcW w:w="1281" w:type="dxa"/>
            <w:tcBorders>
              <w:top w:val="nil"/>
              <w:left w:val="nil"/>
              <w:bottom w:val="single" w:sz="4" w:space="0" w:color="auto"/>
              <w:right w:val="nil"/>
            </w:tcBorders>
            <w:shd w:val="clear" w:color="auto" w:fill="auto"/>
            <w:noWrap/>
            <w:vAlign w:val="bottom"/>
            <w:hideMark/>
          </w:tcPr>
          <w:p w14:paraId="165390D2" w14:textId="77777777" w:rsidR="00515E1D" w:rsidRPr="00525654" w:rsidRDefault="00515E1D" w:rsidP="00525654">
            <w:pPr>
              <w:keepLines/>
              <w:suppressAutoHyphens/>
              <w:jc w:val="center"/>
              <w:rPr>
                <w:rFonts w:ascii="Arial" w:hAnsi="Arial" w:cs="Arial"/>
                <w:b/>
                <w:bCs/>
                <w:sz w:val="18"/>
                <w:szCs w:val="18"/>
              </w:rPr>
            </w:pPr>
            <w:r w:rsidRPr="00525654">
              <w:rPr>
                <w:rFonts w:ascii="Arial" w:hAnsi="Arial" w:cs="Arial"/>
                <w:b/>
                <w:bCs/>
                <w:sz w:val="18"/>
                <w:szCs w:val="18"/>
              </w:rPr>
              <w:t>Základ</w:t>
            </w:r>
            <w:r w:rsidRPr="00525654">
              <w:rPr>
                <w:rFonts w:ascii="Arial" w:hAnsi="Arial" w:cs="Arial"/>
                <w:b/>
                <w:bCs/>
                <w:sz w:val="18"/>
                <w:szCs w:val="18"/>
              </w:rPr>
              <w:br/>
              <w:t>dane</w:t>
            </w:r>
          </w:p>
        </w:tc>
        <w:tc>
          <w:tcPr>
            <w:tcW w:w="1251" w:type="dxa"/>
            <w:tcBorders>
              <w:top w:val="nil"/>
              <w:left w:val="nil"/>
              <w:bottom w:val="single" w:sz="4" w:space="0" w:color="auto"/>
              <w:right w:val="nil"/>
            </w:tcBorders>
            <w:shd w:val="clear" w:color="auto" w:fill="auto"/>
            <w:noWrap/>
            <w:vAlign w:val="bottom"/>
            <w:hideMark/>
          </w:tcPr>
          <w:p w14:paraId="1EE77639" w14:textId="77777777" w:rsidR="00515E1D" w:rsidRPr="00525654" w:rsidRDefault="00515E1D" w:rsidP="00525654">
            <w:pPr>
              <w:keepLines/>
              <w:suppressAutoHyphens/>
              <w:jc w:val="center"/>
              <w:rPr>
                <w:rFonts w:ascii="Arial" w:hAnsi="Arial" w:cs="Arial"/>
                <w:b/>
                <w:bCs/>
                <w:sz w:val="18"/>
                <w:szCs w:val="18"/>
              </w:rPr>
            </w:pPr>
            <w:r w:rsidRPr="00525654">
              <w:rPr>
                <w:rFonts w:ascii="Arial" w:hAnsi="Arial" w:cs="Arial"/>
                <w:b/>
                <w:bCs/>
                <w:sz w:val="18"/>
                <w:szCs w:val="18"/>
              </w:rPr>
              <w:t>Daň</w:t>
            </w:r>
          </w:p>
        </w:tc>
        <w:tc>
          <w:tcPr>
            <w:tcW w:w="856" w:type="dxa"/>
            <w:tcBorders>
              <w:top w:val="nil"/>
              <w:left w:val="nil"/>
              <w:bottom w:val="single" w:sz="4" w:space="0" w:color="auto"/>
              <w:right w:val="nil"/>
            </w:tcBorders>
            <w:shd w:val="clear" w:color="auto" w:fill="auto"/>
            <w:noWrap/>
            <w:vAlign w:val="bottom"/>
            <w:hideMark/>
          </w:tcPr>
          <w:p w14:paraId="30AF2972" w14:textId="77777777" w:rsidR="00515E1D" w:rsidRPr="00525654" w:rsidRDefault="00515E1D" w:rsidP="00525654">
            <w:pPr>
              <w:keepLines/>
              <w:suppressAutoHyphens/>
              <w:jc w:val="center"/>
              <w:rPr>
                <w:rFonts w:ascii="Arial" w:hAnsi="Arial" w:cs="Arial"/>
                <w:b/>
                <w:bCs/>
                <w:sz w:val="18"/>
                <w:szCs w:val="18"/>
              </w:rPr>
            </w:pPr>
            <w:r w:rsidRPr="00525654">
              <w:rPr>
                <w:rFonts w:ascii="Arial" w:hAnsi="Arial" w:cs="Arial"/>
                <w:b/>
                <w:bCs/>
                <w:sz w:val="18"/>
                <w:szCs w:val="18"/>
              </w:rPr>
              <w:t>Daň (%)</w:t>
            </w:r>
          </w:p>
        </w:tc>
        <w:tc>
          <w:tcPr>
            <w:tcW w:w="1228" w:type="dxa"/>
            <w:tcBorders>
              <w:top w:val="nil"/>
              <w:left w:val="nil"/>
              <w:bottom w:val="single" w:sz="4" w:space="0" w:color="auto"/>
              <w:right w:val="nil"/>
            </w:tcBorders>
            <w:shd w:val="clear" w:color="auto" w:fill="auto"/>
            <w:noWrap/>
            <w:vAlign w:val="bottom"/>
            <w:hideMark/>
          </w:tcPr>
          <w:p w14:paraId="4AD5D1DB" w14:textId="77777777" w:rsidR="00515E1D" w:rsidRPr="00525654" w:rsidRDefault="00515E1D" w:rsidP="00525654">
            <w:pPr>
              <w:keepLines/>
              <w:suppressAutoHyphens/>
              <w:jc w:val="center"/>
              <w:rPr>
                <w:rFonts w:ascii="Arial" w:hAnsi="Arial" w:cs="Arial"/>
                <w:b/>
                <w:bCs/>
                <w:sz w:val="18"/>
                <w:szCs w:val="18"/>
              </w:rPr>
            </w:pPr>
            <w:r w:rsidRPr="00525654">
              <w:rPr>
                <w:rFonts w:ascii="Arial" w:hAnsi="Arial" w:cs="Arial"/>
                <w:b/>
                <w:bCs/>
                <w:sz w:val="18"/>
                <w:szCs w:val="18"/>
              </w:rPr>
              <w:t>Základ</w:t>
            </w:r>
            <w:r w:rsidRPr="00525654">
              <w:rPr>
                <w:rFonts w:ascii="Arial" w:hAnsi="Arial" w:cs="Arial"/>
                <w:b/>
                <w:bCs/>
                <w:sz w:val="18"/>
                <w:szCs w:val="18"/>
              </w:rPr>
              <w:br/>
              <w:t>dane</w:t>
            </w:r>
          </w:p>
        </w:tc>
        <w:tc>
          <w:tcPr>
            <w:tcW w:w="1251" w:type="dxa"/>
            <w:tcBorders>
              <w:top w:val="nil"/>
              <w:left w:val="nil"/>
              <w:bottom w:val="single" w:sz="4" w:space="0" w:color="auto"/>
              <w:right w:val="nil"/>
            </w:tcBorders>
            <w:shd w:val="clear" w:color="auto" w:fill="auto"/>
            <w:noWrap/>
            <w:vAlign w:val="bottom"/>
            <w:hideMark/>
          </w:tcPr>
          <w:p w14:paraId="07E0976D" w14:textId="77777777" w:rsidR="00515E1D" w:rsidRPr="00525654" w:rsidRDefault="00515E1D" w:rsidP="00525654">
            <w:pPr>
              <w:keepLines/>
              <w:suppressAutoHyphens/>
              <w:jc w:val="center"/>
              <w:rPr>
                <w:rFonts w:ascii="Arial" w:hAnsi="Arial" w:cs="Arial"/>
                <w:b/>
                <w:bCs/>
                <w:sz w:val="18"/>
                <w:szCs w:val="18"/>
              </w:rPr>
            </w:pPr>
            <w:r w:rsidRPr="00525654">
              <w:rPr>
                <w:rFonts w:ascii="Arial" w:hAnsi="Arial" w:cs="Arial"/>
                <w:b/>
                <w:bCs/>
                <w:sz w:val="18"/>
                <w:szCs w:val="18"/>
              </w:rPr>
              <w:t>Daň</w:t>
            </w:r>
          </w:p>
        </w:tc>
        <w:tc>
          <w:tcPr>
            <w:tcW w:w="878" w:type="dxa"/>
            <w:tcBorders>
              <w:top w:val="nil"/>
              <w:left w:val="nil"/>
              <w:bottom w:val="single" w:sz="4" w:space="0" w:color="auto"/>
              <w:right w:val="nil"/>
            </w:tcBorders>
            <w:shd w:val="clear" w:color="auto" w:fill="auto"/>
            <w:noWrap/>
            <w:vAlign w:val="bottom"/>
            <w:hideMark/>
          </w:tcPr>
          <w:p w14:paraId="4E1DF468" w14:textId="77777777" w:rsidR="00515E1D" w:rsidRPr="00525654" w:rsidRDefault="00515E1D" w:rsidP="00525654">
            <w:pPr>
              <w:keepLines/>
              <w:suppressAutoHyphens/>
              <w:jc w:val="center"/>
              <w:rPr>
                <w:rFonts w:ascii="Arial" w:hAnsi="Arial" w:cs="Arial"/>
                <w:b/>
                <w:bCs/>
                <w:sz w:val="18"/>
                <w:szCs w:val="18"/>
              </w:rPr>
            </w:pPr>
            <w:r w:rsidRPr="00525654">
              <w:rPr>
                <w:rFonts w:ascii="Arial" w:hAnsi="Arial" w:cs="Arial"/>
                <w:b/>
                <w:bCs/>
                <w:sz w:val="18"/>
                <w:szCs w:val="18"/>
              </w:rPr>
              <w:t>Daň (%)</w:t>
            </w:r>
          </w:p>
        </w:tc>
      </w:tr>
      <w:tr w:rsidR="00515E1D" w:rsidRPr="00525654" w14:paraId="2C73D9C0" w14:textId="77777777" w:rsidTr="00DB297E">
        <w:trPr>
          <w:cantSplit/>
          <w:trHeight w:val="227"/>
        </w:trPr>
        <w:tc>
          <w:tcPr>
            <w:tcW w:w="2467" w:type="dxa"/>
            <w:tcBorders>
              <w:top w:val="nil"/>
              <w:left w:val="nil"/>
              <w:bottom w:val="nil"/>
              <w:right w:val="nil"/>
            </w:tcBorders>
            <w:shd w:val="clear" w:color="auto" w:fill="auto"/>
            <w:vAlign w:val="bottom"/>
          </w:tcPr>
          <w:p w14:paraId="2DD1D2F5" w14:textId="77777777" w:rsidR="00515E1D" w:rsidRPr="00525654" w:rsidRDefault="00515E1D" w:rsidP="00525654">
            <w:pPr>
              <w:keepLines/>
              <w:suppressAutoHyphens/>
              <w:rPr>
                <w:rFonts w:ascii="Arial" w:hAnsi="Arial" w:cs="Arial"/>
                <w:sz w:val="18"/>
                <w:szCs w:val="18"/>
              </w:rPr>
            </w:pPr>
          </w:p>
        </w:tc>
        <w:tc>
          <w:tcPr>
            <w:tcW w:w="1281" w:type="dxa"/>
            <w:tcBorders>
              <w:top w:val="nil"/>
              <w:left w:val="nil"/>
              <w:bottom w:val="nil"/>
              <w:right w:val="nil"/>
            </w:tcBorders>
            <w:shd w:val="clear" w:color="auto" w:fill="auto"/>
            <w:noWrap/>
            <w:vAlign w:val="bottom"/>
          </w:tcPr>
          <w:p w14:paraId="6596D43F" w14:textId="77777777" w:rsidR="00515E1D" w:rsidRPr="00525654" w:rsidRDefault="00515E1D" w:rsidP="00525654">
            <w:pPr>
              <w:keepLines/>
              <w:suppressAutoHyphens/>
              <w:jc w:val="right"/>
              <w:rPr>
                <w:rFonts w:ascii="Arial" w:hAnsi="Arial" w:cs="Arial"/>
                <w:sz w:val="18"/>
                <w:szCs w:val="18"/>
              </w:rPr>
            </w:pPr>
          </w:p>
        </w:tc>
        <w:tc>
          <w:tcPr>
            <w:tcW w:w="1251" w:type="dxa"/>
            <w:tcBorders>
              <w:top w:val="nil"/>
              <w:left w:val="nil"/>
              <w:bottom w:val="nil"/>
              <w:right w:val="nil"/>
            </w:tcBorders>
            <w:shd w:val="clear" w:color="auto" w:fill="auto"/>
            <w:noWrap/>
            <w:vAlign w:val="bottom"/>
          </w:tcPr>
          <w:p w14:paraId="66596D85" w14:textId="77777777" w:rsidR="00515E1D" w:rsidRPr="00525654" w:rsidRDefault="00515E1D" w:rsidP="00525654">
            <w:pPr>
              <w:keepLines/>
              <w:suppressAutoHyphens/>
              <w:jc w:val="right"/>
              <w:rPr>
                <w:rFonts w:ascii="Arial" w:hAnsi="Arial" w:cs="Arial"/>
                <w:sz w:val="18"/>
                <w:szCs w:val="18"/>
              </w:rPr>
            </w:pPr>
          </w:p>
        </w:tc>
        <w:tc>
          <w:tcPr>
            <w:tcW w:w="856" w:type="dxa"/>
            <w:tcBorders>
              <w:top w:val="nil"/>
              <w:left w:val="nil"/>
              <w:bottom w:val="nil"/>
              <w:right w:val="nil"/>
            </w:tcBorders>
            <w:shd w:val="clear" w:color="auto" w:fill="auto"/>
            <w:noWrap/>
            <w:vAlign w:val="bottom"/>
          </w:tcPr>
          <w:p w14:paraId="0FCB7218" w14:textId="77777777" w:rsidR="00515E1D" w:rsidRPr="00525654" w:rsidRDefault="00515E1D" w:rsidP="00525654">
            <w:pPr>
              <w:keepLines/>
              <w:suppressAutoHyphens/>
              <w:jc w:val="right"/>
              <w:rPr>
                <w:rFonts w:ascii="Arial" w:hAnsi="Arial" w:cs="Arial"/>
                <w:sz w:val="18"/>
                <w:szCs w:val="18"/>
              </w:rPr>
            </w:pPr>
          </w:p>
        </w:tc>
        <w:tc>
          <w:tcPr>
            <w:tcW w:w="1228" w:type="dxa"/>
            <w:tcBorders>
              <w:top w:val="nil"/>
              <w:left w:val="nil"/>
              <w:bottom w:val="nil"/>
              <w:right w:val="nil"/>
            </w:tcBorders>
            <w:shd w:val="clear" w:color="auto" w:fill="auto"/>
            <w:noWrap/>
            <w:vAlign w:val="bottom"/>
          </w:tcPr>
          <w:p w14:paraId="0AE4AFFB" w14:textId="77777777" w:rsidR="00515E1D" w:rsidRPr="00525654" w:rsidRDefault="00515E1D" w:rsidP="00525654">
            <w:pPr>
              <w:keepLines/>
              <w:suppressAutoHyphens/>
              <w:jc w:val="right"/>
              <w:rPr>
                <w:rFonts w:ascii="Arial" w:hAnsi="Arial" w:cs="Arial"/>
                <w:sz w:val="18"/>
                <w:szCs w:val="18"/>
              </w:rPr>
            </w:pPr>
          </w:p>
        </w:tc>
        <w:tc>
          <w:tcPr>
            <w:tcW w:w="1251" w:type="dxa"/>
            <w:tcBorders>
              <w:top w:val="nil"/>
              <w:left w:val="nil"/>
              <w:bottom w:val="nil"/>
              <w:right w:val="nil"/>
            </w:tcBorders>
            <w:shd w:val="clear" w:color="auto" w:fill="auto"/>
            <w:noWrap/>
            <w:vAlign w:val="bottom"/>
          </w:tcPr>
          <w:p w14:paraId="023FD893" w14:textId="77777777" w:rsidR="00515E1D" w:rsidRPr="00525654" w:rsidRDefault="00515E1D" w:rsidP="00525654">
            <w:pPr>
              <w:keepLines/>
              <w:suppressAutoHyphens/>
              <w:jc w:val="right"/>
              <w:rPr>
                <w:rFonts w:ascii="Arial" w:hAnsi="Arial" w:cs="Arial"/>
                <w:sz w:val="18"/>
                <w:szCs w:val="18"/>
              </w:rPr>
            </w:pPr>
          </w:p>
        </w:tc>
        <w:tc>
          <w:tcPr>
            <w:tcW w:w="878" w:type="dxa"/>
            <w:tcBorders>
              <w:top w:val="nil"/>
              <w:left w:val="nil"/>
              <w:bottom w:val="nil"/>
              <w:right w:val="nil"/>
            </w:tcBorders>
            <w:shd w:val="clear" w:color="auto" w:fill="auto"/>
            <w:noWrap/>
            <w:vAlign w:val="bottom"/>
          </w:tcPr>
          <w:p w14:paraId="66642F34" w14:textId="77777777" w:rsidR="00515E1D" w:rsidRPr="00525654" w:rsidRDefault="00515E1D" w:rsidP="00525654">
            <w:pPr>
              <w:keepLines/>
              <w:suppressAutoHyphens/>
              <w:jc w:val="right"/>
              <w:rPr>
                <w:rFonts w:ascii="Arial" w:hAnsi="Arial" w:cs="Arial"/>
                <w:sz w:val="18"/>
                <w:szCs w:val="18"/>
              </w:rPr>
            </w:pPr>
          </w:p>
        </w:tc>
      </w:tr>
      <w:tr w:rsidR="00DB297E" w:rsidRPr="00525654" w14:paraId="5AD35DD1" w14:textId="77777777" w:rsidTr="00DB297E">
        <w:trPr>
          <w:cantSplit/>
          <w:trHeight w:val="227"/>
        </w:trPr>
        <w:tc>
          <w:tcPr>
            <w:tcW w:w="2467" w:type="dxa"/>
            <w:tcBorders>
              <w:top w:val="nil"/>
              <w:left w:val="nil"/>
              <w:bottom w:val="nil"/>
              <w:right w:val="nil"/>
            </w:tcBorders>
            <w:shd w:val="clear" w:color="auto" w:fill="auto"/>
            <w:vAlign w:val="bottom"/>
            <w:hideMark/>
          </w:tcPr>
          <w:p w14:paraId="73756EE4" w14:textId="77777777" w:rsidR="00DB297E" w:rsidRPr="00525654" w:rsidRDefault="00DB297E" w:rsidP="00DB297E">
            <w:pPr>
              <w:keepLines/>
              <w:suppressAutoHyphens/>
              <w:rPr>
                <w:rFonts w:ascii="Arial" w:hAnsi="Arial" w:cs="Arial"/>
                <w:b/>
                <w:bCs/>
                <w:sz w:val="18"/>
                <w:szCs w:val="18"/>
              </w:rPr>
            </w:pPr>
            <w:r w:rsidRPr="00525654">
              <w:rPr>
                <w:rFonts w:ascii="Arial" w:hAnsi="Arial" w:cs="Arial"/>
                <w:b/>
                <w:bCs/>
                <w:sz w:val="18"/>
                <w:szCs w:val="18"/>
              </w:rPr>
              <w:t>Výsledok hospodárenia pred zdanením, z toho:</w:t>
            </w:r>
          </w:p>
        </w:tc>
        <w:tc>
          <w:tcPr>
            <w:tcW w:w="1281" w:type="dxa"/>
            <w:tcBorders>
              <w:top w:val="nil"/>
              <w:left w:val="nil"/>
              <w:bottom w:val="nil"/>
              <w:right w:val="nil"/>
            </w:tcBorders>
            <w:shd w:val="clear" w:color="auto" w:fill="auto"/>
            <w:noWrap/>
            <w:vAlign w:val="bottom"/>
            <w:hideMark/>
          </w:tcPr>
          <w:p w14:paraId="7B2C205A" w14:textId="37A1D679" w:rsidR="00DB297E" w:rsidRPr="00525654" w:rsidRDefault="00DB297E" w:rsidP="00DB297E">
            <w:pPr>
              <w:keepLines/>
              <w:suppressAutoHyphens/>
              <w:jc w:val="right"/>
              <w:rPr>
                <w:rFonts w:ascii="Arial" w:hAnsi="Arial" w:cs="Arial"/>
                <w:b/>
                <w:bCs/>
                <w:sz w:val="18"/>
                <w:szCs w:val="18"/>
              </w:rPr>
            </w:pPr>
            <w:r w:rsidRPr="009133FE">
              <w:rPr>
                <w:rFonts w:ascii="Arial" w:hAnsi="Arial" w:cs="Arial"/>
                <w:b/>
                <w:bCs/>
                <w:sz w:val="18"/>
                <w:szCs w:val="18"/>
              </w:rPr>
              <w:t>7</w:t>
            </w:r>
            <w:r>
              <w:rPr>
                <w:rFonts w:ascii="Arial" w:hAnsi="Arial" w:cs="Arial"/>
                <w:b/>
                <w:bCs/>
                <w:sz w:val="18"/>
                <w:szCs w:val="18"/>
              </w:rPr>
              <w:t>17 415</w:t>
            </w:r>
          </w:p>
        </w:tc>
        <w:tc>
          <w:tcPr>
            <w:tcW w:w="1251" w:type="dxa"/>
            <w:tcBorders>
              <w:top w:val="nil"/>
              <w:left w:val="nil"/>
              <w:bottom w:val="nil"/>
              <w:right w:val="nil"/>
            </w:tcBorders>
            <w:shd w:val="clear" w:color="auto" w:fill="auto"/>
            <w:noWrap/>
            <w:vAlign w:val="bottom"/>
            <w:hideMark/>
          </w:tcPr>
          <w:p w14:paraId="66E222E4" w14:textId="77777777" w:rsidR="00DB297E" w:rsidRPr="00525654" w:rsidRDefault="00DB297E" w:rsidP="00DB297E">
            <w:pPr>
              <w:keepLines/>
              <w:suppressAutoHyphens/>
              <w:jc w:val="right"/>
              <w:rPr>
                <w:rFonts w:ascii="Arial" w:hAnsi="Arial" w:cs="Arial"/>
                <w:b/>
                <w:bCs/>
                <w:sz w:val="18"/>
                <w:szCs w:val="18"/>
              </w:rPr>
            </w:pPr>
          </w:p>
        </w:tc>
        <w:tc>
          <w:tcPr>
            <w:tcW w:w="856" w:type="dxa"/>
            <w:tcBorders>
              <w:top w:val="nil"/>
              <w:left w:val="nil"/>
              <w:bottom w:val="nil"/>
              <w:right w:val="nil"/>
            </w:tcBorders>
            <w:shd w:val="clear" w:color="auto" w:fill="auto"/>
            <w:noWrap/>
            <w:vAlign w:val="bottom"/>
            <w:hideMark/>
          </w:tcPr>
          <w:p w14:paraId="0C616AF5" w14:textId="77777777" w:rsidR="00DB297E" w:rsidRPr="00525654" w:rsidRDefault="00DB297E" w:rsidP="00DB297E">
            <w:pPr>
              <w:keepLines/>
              <w:suppressAutoHyphens/>
              <w:jc w:val="right"/>
              <w:rPr>
                <w:rFonts w:ascii="Arial" w:hAnsi="Arial" w:cs="Arial"/>
                <w:b/>
                <w:bCs/>
                <w:sz w:val="18"/>
                <w:szCs w:val="18"/>
              </w:rPr>
            </w:pPr>
          </w:p>
        </w:tc>
        <w:tc>
          <w:tcPr>
            <w:tcW w:w="1228" w:type="dxa"/>
            <w:tcBorders>
              <w:top w:val="nil"/>
              <w:left w:val="nil"/>
              <w:bottom w:val="nil"/>
              <w:right w:val="nil"/>
            </w:tcBorders>
            <w:shd w:val="clear" w:color="auto" w:fill="auto"/>
            <w:noWrap/>
            <w:vAlign w:val="bottom"/>
            <w:hideMark/>
          </w:tcPr>
          <w:p w14:paraId="10510296" w14:textId="6B981065" w:rsidR="00DB297E" w:rsidRPr="00525654" w:rsidRDefault="00DB297E" w:rsidP="00DB297E">
            <w:pPr>
              <w:keepLines/>
              <w:suppressAutoHyphens/>
              <w:jc w:val="right"/>
              <w:rPr>
                <w:rFonts w:ascii="Arial" w:hAnsi="Arial" w:cs="Arial"/>
                <w:b/>
                <w:bCs/>
                <w:sz w:val="18"/>
                <w:szCs w:val="18"/>
              </w:rPr>
            </w:pPr>
            <w:r w:rsidRPr="00525654">
              <w:rPr>
                <w:rFonts w:ascii="Arial" w:hAnsi="Arial" w:cs="Arial"/>
                <w:b/>
                <w:bCs/>
                <w:sz w:val="18"/>
                <w:szCs w:val="18"/>
              </w:rPr>
              <w:t>1 390 338</w:t>
            </w:r>
          </w:p>
        </w:tc>
        <w:tc>
          <w:tcPr>
            <w:tcW w:w="1251" w:type="dxa"/>
            <w:tcBorders>
              <w:top w:val="nil"/>
              <w:left w:val="nil"/>
              <w:bottom w:val="nil"/>
              <w:right w:val="nil"/>
            </w:tcBorders>
            <w:shd w:val="clear" w:color="auto" w:fill="auto"/>
            <w:noWrap/>
            <w:vAlign w:val="bottom"/>
            <w:hideMark/>
          </w:tcPr>
          <w:p w14:paraId="0EDCF635" w14:textId="77777777" w:rsidR="00DB297E" w:rsidRPr="00525654" w:rsidRDefault="00DB297E" w:rsidP="00DB297E">
            <w:pPr>
              <w:keepLines/>
              <w:suppressAutoHyphens/>
              <w:jc w:val="right"/>
              <w:rPr>
                <w:rFonts w:ascii="Arial" w:hAnsi="Arial" w:cs="Arial"/>
                <w:b/>
                <w:bCs/>
                <w:sz w:val="18"/>
                <w:szCs w:val="18"/>
              </w:rPr>
            </w:pPr>
          </w:p>
        </w:tc>
        <w:tc>
          <w:tcPr>
            <w:tcW w:w="878" w:type="dxa"/>
            <w:tcBorders>
              <w:top w:val="nil"/>
              <w:left w:val="nil"/>
              <w:bottom w:val="nil"/>
              <w:right w:val="nil"/>
            </w:tcBorders>
            <w:shd w:val="clear" w:color="auto" w:fill="auto"/>
            <w:noWrap/>
            <w:vAlign w:val="bottom"/>
            <w:hideMark/>
          </w:tcPr>
          <w:p w14:paraId="4DDE0E31" w14:textId="77777777" w:rsidR="00DB297E" w:rsidRPr="00525654" w:rsidRDefault="00DB297E" w:rsidP="00DB297E">
            <w:pPr>
              <w:keepLines/>
              <w:suppressAutoHyphens/>
              <w:jc w:val="right"/>
              <w:rPr>
                <w:rFonts w:ascii="Arial" w:hAnsi="Arial" w:cs="Arial"/>
                <w:b/>
                <w:bCs/>
                <w:sz w:val="18"/>
                <w:szCs w:val="18"/>
              </w:rPr>
            </w:pPr>
          </w:p>
        </w:tc>
      </w:tr>
      <w:tr w:rsidR="00DB297E" w:rsidRPr="00525654" w14:paraId="093129B5" w14:textId="77777777" w:rsidTr="00DB297E">
        <w:trPr>
          <w:cantSplit/>
          <w:trHeight w:val="227"/>
        </w:trPr>
        <w:tc>
          <w:tcPr>
            <w:tcW w:w="2467" w:type="dxa"/>
            <w:tcBorders>
              <w:top w:val="nil"/>
              <w:left w:val="nil"/>
              <w:bottom w:val="nil"/>
              <w:right w:val="nil"/>
            </w:tcBorders>
            <w:shd w:val="clear" w:color="auto" w:fill="auto"/>
            <w:vAlign w:val="bottom"/>
            <w:hideMark/>
          </w:tcPr>
          <w:p w14:paraId="79C309F7" w14:textId="77777777" w:rsidR="00DB297E" w:rsidRPr="00525654" w:rsidRDefault="00DB297E" w:rsidP="00DB297E">
            <w:pPr>
              <w:keepLines/>
              <w:suppressAutoHyphens/>
              <w:rPr>
                <w:rFonts w:ascii="Arial" w:hAnsi="Arial" w:cs="Arial"/>
                <w:sz w:val="18"/>
                <w:szCs w:val="18"/>
              </w:rPr>
            </w:pPr>
            <w:r w:rsidRPr="00525654">
              <w:rPr>
                <w:rFonts w:ascii="Arial" w:hAnsi="Arial" w:cs="Arial"/>
                <w:sz w:val="18"/>
                <w:szCs w:val="18"/>
              </w:rPr>
              <w:t>Teoretická daň</w:t>
            </w:r>
          </w:p>
        </w:tc>
        <w:tc>
          <w:tcPr>
            <w:tcW w:w="1281" w:type="dxa"/>
            <w:tcBorders>
              <w:top w:val="nil"/>
              <w:left w:val="nil"/>
              <w:bottom w:val="nil"/>
              <w:right w:val="nil"/>
            </w:tcBorders>
            <w:shd w:val="clear" w:color="auto" w:fill="auto"/>
            <w:noWrap/>
            <w:vAlign w:val="bottom"/>
            <w:hideMark/>
          </w:tcPr>
          <w:p w14:paraId="4A625047" w14:textId="77777777" w:rsidR="00DB297E" w:rsidRPr="00525654" w:rsidRDefault="00DB297E" w:rsidP="00DB297E">
            <w:pPr>
              <w:keepLines/>
              <w:suppressAutoHyphens/>
              <w:jc w:val="right"/>
              <w:rPr>
                <w:rFonts w:ascii="Arial" w:hAnsi="Arial" w:cs="Arial"/>
                <w:sz w:val="18"/>
                <w:szCs w:val="18"/>
              </w:rPr>
            </w:pPr>
          </w:p>
        </w:tc>
        <w:tc>
          <w:tcPr>
            <w:tcW w:w="1251" w:type="dxa"/>
            <w:tcBorders>
              <w:top w:val="nil"/>
              <w:left w:val="nil"/>
              <w:bottom w:val="nil"/>
              <w:right w:val="nil"/>
            </w:tcBorders>
            <w:shd w:val="clear" w:color="auto" w:fill="auto"/>
            <w:noWrap/>
            <w:vAlign w:val="bottom"/>
            <w:hideMark/>
          </w:tcPr>
          <w:p w14:paraId="38AE7DE6" w14:textId="6241D2D5" w:rsidR="00DB297E" w:rsidRPr="00525654" w:rsidRDefault="00DB297E" w:rsidP="00DB297E">
            <w:pPr>
              <w:keepLines/>
              <w:suppressAutoHyphens/>
              <w:jc w:val="right"/>
              <w:rPr>
                <w:rFonts w:ascii="Arial" w:hAnsi="Arial" w:cs="Arial"/>
                <w:sz w:val="18"/>
                <w:szCs w:val="18"/>
              </w:rPr>
            </w:pPr>
            <w:r>
              <w:rPr>
                <w:rFonts w:ascii="Arial" w:hAnsi="Arial" w:cs="Arial"/>
                <w:sz w:val="18"/>
                <w:szCs w:val="18"/>
              </w:rPr>
              <w:t>150 657</w:t>
            </w:r>
          </w:p>
        </w:tc>
        <w:tc>
          <w:tcPr>
            <w:tcW w:w="856" w:type="dxa"/>
            <w:tcBorders>
              <w:top w:val="nil"/>
              <w:left w:val="nil"/>
              <w:bottom w:val="nil"/>
              <w:right w:val="nil"/>
            </w:tcBorders>
            <w:shd w:val="clear" w:color="auto" w:fill="auto"/>
            <w:noWrap/>
            <w:vAlign w:val="bottom"/>
            <w:hideMark/>
          </w:tcPr>
          <w:p w14:paraId="1920ACAF" w14:textId="6EB600A7" w:rsidR="00DB297E" w:rsidRPr="00525654" w:rsidRDefault="00DB297E" w:rsidP="00DB297E">
            <w:pPr>
              <w:keepLines/>
              <w:suppressAutoHyphens/>
              <w:jc w:val="right"/>
              <w:rPr>
                <w:rFonts w:ascii="Arial" w:hAnsi="Arial" w:cs="Arial"/>
                <w:sz w:val="18"/>
                <w:szCs w:val="18"/>
                <w:lang w:val="en-US"/>
              </w:rPr>
            </w:pPr>
            <w:r w:rsidRPr="00525654">
              <w:rPr>
                <w:rFonts w:ascii="Arial" w:hAnsi="Arial" w:cs="Arial"/>
                <w:sz w:val="18"/>
                <w:szCs w:val="18"/>
              </w:rPr>
              <w:t>21%</w:t>
            </w:r>
          </w:p>
        </w:tc>
        <w:tc>
          <w:tcPr>
            <w:tcW w:w="1228" w:type="dxa"/>
            <w:tcBorders>
              <w:top w:val="nil"/>
              <w:left w:val="nil"/>
              <w:bottom w:val="nil"/>
              <w:right w:val="nil"/>
            </w:tcBorders>
            <w:shd w:val="clear" w:color="auto" w:fill="auto"/>
            <w:noWrap/>
            <w:vAlign w:val="bottom"/>
            <w:hideMark/>
          </w:tcPr>
          <w:p w14:paraId="158D7E08" w14:textId="77777777" w:rsidR="00DB297E" w:rsidRPr="00525654" w:rsidRDefault="00DB297E" w:rsidP="00DB297E">
            <w:pPr>
              <w:keepLines/>
              <w:suppressAutoHyphens/>
              <w:jc w:val="right"/>
              <w:rPr>
                <w:rFonts w:ascii="Arial" w:hAnsi="Arial" w:cs="Arial"/>
                <w:sz w:val="18"/>
                <w:szCs w:val="18"/>
              </w:rPr>
            </w:pPr>
          </w:p>
        </w:tc>
        <w:tc>
          <w:tcPr>
            <w:tcW w:w="1251" w:type="dxa"/>
            <w:tcBorders>
              <w:top w:val="nil"/>
              <w:left w:val="nil"/>
              <w:bottom w:val="nil"/>
              <w:right w:val="nil"/>
            </w:tcBorders>
            <w:shd w:val="clear" w:color="auto" w:fill="auto"/>
            <w:noWrap/>
            <w:vAlign w:val="bottom"/>
            <w:hideMark/>
          </w:tcPr>
          <w:p w14:paraId="7028C52E" w14:textId="4B0D81F6" w:rsidR="00DB297E" w:rsidRPr="00525654" w:rsidRDefault="00DB297E" w:rsidP="00DB297E">
            <w:pPr>
              <w:keepLines/>
              <w:suppressAutoHyphens/>
              <w:jc w:val="right"/>
              <w:rPr>
                <w:rFonts w:ascii="Arial" w:hAnsi="Arial" w:cs="Arial"/>
                <w:sz w:val="18"/>
                <w:szCs w:val="18"/>
              </w:rPr>
            </w:pPr>
            <w:r w:rsidRPr="00525654">
              <w:rPr>
                <w:rFonts w:ascii="Arial" w:hAnsi="Arial" w:cs="Arial"/>
                <w:sz w:val="18"/>
                <w:szCs w:val="18"/>
              </w:rPr>
              <w:t>291 971</w:t>
            </w:r>
          </w:p>
        </w:tc>
        <w:tc>
          <w:tcPr>
            <w:tcW w:w="878" w:type="dxa"/>
            <w:tcBorders>
              <w:top w:val="nil"/>
              <w:left w:val="nil"/>
              <w:bottom w:val="nil"/>
              <w:right w:val="nil"/>
            </w:tcBorders>
            <w:shd w:val="clear" w:color="auto" w:fill="auto"/>
            <w:noWrap/>
            <w:vAlign w:val="bottom"/>
            <w:hideMark/>
          </w:tcPr>
          <w:p w14:paraId="67217277" w14:textId="5EFDEA0C" w:rsidR="00DB297E" w:rsidRPr="00525654" w:rsidRDefault="00DB297E" w:rsidP="00DB297E">
            <w:pPr>
              <w:keepLines/>
              <w:suppressAutoHyphens/>
              <w:jc w:val="right"/>
              <w:rPr>
                <w:rFonts w:ascii="Arial" w:hAnsi="Arial" w:cs="Arial"/>
                <w:sz w:val="18"/>
                <w:szCs w:val="18"/>
              </w:rPr>
            </w:pPr>
            <w:r w:rsidRPr="00525654">
              <w:rPr>
                <w:rFonts w:ascii="Arial" w:hAnsi="Arial" w:cs="Arial"/>
                <w:sz w:val="18"/>
                <w:szCs w:val="18"/>
              </w:rPr>
              <w:t>21%</w:t>
            </w:r>
          </w:p>
        </w:tc>
      </w:tr>
      <w:tr w:rsidR="00DB297E" w:rsidRPr="00525654" w14:paraId="12B28289" w14:textId="77777777" w:rsidTr="00DB297E">
        <w:trPr>
          <w:cantSplit/>
          <w:trHeight w:val="227"/>
        </w:trPr>
        <w:tc>
          <w:tcPr>
            <w:tcW w:w="2467" w:type="dxa"/>
            <w:tcBorders>
              <w:top w:val="nil"/>
              <w:left w:val="nil"/>
              <w:bottom w:val="nil"/>
              <w:right w:val="nil"/>
            </w:tcBorders>
            <w:shd w:val="clear" w:color="auto" w:fill="auto"/>
            <w:vAlign w:val="bottom"/>
            <w:hideMark/>
          </w:tcPr>
          <w:p w14:paraId="3E19BC80" w14:textId="77777777" w:rsidR="00DB297E" w:rsidRPr="00525654" w:rsidRDefault="00DB297E" w:rsidP="00DB297E">
            <w:pPr>
              <w:keepLines/>
              <w:suppressAutoHyphens/>
              <w:rPr>
                <w:rFonts w:ascii="Arial" w:hAnsi="Arial" w:cs="Arial"/>
                <w:sz w:val="18"/>
                <w:szCs w:val="18"/>
              </w:rPr>
            </w:pPr>
            <w:r w:rsidRPr="00525654">
              <w:rPr>
                <w:rFonts w:ascii="Arial" w:hAnsi="Arial" w:cs="Arial"/>
                <w:sz w:val="18"/>
                <w:szCs w:val="18"/>
              </w:rPr>
              <w:t>Daňovo neuznané náklady</w:t>
            </w:r>
          </w:p>
        </w:tc>
        <w:tc>
          <w:tcPr>
            <w:tcW w:w="1281" w:type="dxa"/>
            <w:tcBorders>
              <w:top w:val="nil"/>
              <w:left w:val="nil"/>
              <w:bottom w:val="nil"/>
              <w:right w:val="nil"/>
            </w:tcBorders>
            <w:shd w:val="clear" w:color="auto" w:fill="auto"/>
            <w:vAlign w:val="bottom"/>
            <w:hideMark/>
          </w:tcPr>
          <w:p w14:paraId="7C6159BB" w14:textId="0B93A5EA" w:rsidR="00DB297E" w:rsidRPr="00525654" w:rsidRDefault="00DB297E" w:rsidP="00DB297E">
            <w:pPr>
              <w:keepLines/>
              <w:suppressAutoHyphens/>
              <w:jc w:val="right"/>
              <w:rPr>
                <w:rFonts w:ascii="Arial" w:hAnsi="Arial" w:cs="Arial"/>
                <w:sz w:val="18"/>
                <w:szCs w:val="18"/>
              </w:rPr>
            </w:pPr>
            <w:r>
              <w:rPr>
                <w:rFonts w:ascii="Arial" w:hAnsi="Arial" w:cs="Arial"/>
                <w:sz w:val="18"/>
                <w:szCs w:val="18"/>
              </w:rPr>
              <w:t>6 148</w:t>
            </w:r>
          </w:p>
        </w:tc>
        <w:tc>
          <w:tcPr>
            <w:tcW w:w="1251" w:type="dxa"/>
            <w:tcBorders>
              <w:top w:val="nil"/>
              <w:left w:val="nil"/>
              <w:bottom w:val="nil"/>
              <w:right w:val="nil"/>
            </w:tcBorders>
            <w:shd w:val="clear" w:color="auto" w:fill="auto"/>
            <w:noWrap/>
            <w:vAlign w:val="bottom"/>
            <w:hideMark/>
          </w:tcPr>
          <w:p w14:paraId="3DBC55F7" w14:textId="47AACC8F" w:rsidR="00DB297E" w:rsidRPr="00525654" w:rsidRDefault="00DB297E" w:rsidP="00DB297E">
            <w:pPr>
              <w:keepLines/>
              <w:suppressAutoHyphens/>
              <w:jc w:val="right"/>
              <w:rPr>
                <w:rFonts w:ascii="Arial" w:hAnsi="Arial" w:cs="Arial"/>
                <w:sz w:val="18"/>
                <w:szCs w:val="18"/>
              </w:rPr>
            </w:pPr>
            <w:r>
              <w:rPr>
                <w:rFonts w:ascii="Arial" w:hAnsi="Arial" w:cs="Arial"/>
                <w:sz w:val="18"/>
                <w:szCs w:val="18"/>
              </w:rPr>
              <w:t>1 291</w:t>
            </w:r>
          </w:p>
        </w:tc>
        <w:tc>
          <w:tcPr>
            <w:tcW w:w="856" w:type="dxa"/>
            <w:tcBorders>
              <w:top w:val="nil"/>
              <w:left w:val="nil"/>
              <w:bottom w:val="nil"/>
              <w:right w:val="nil"/>
            </w:tcBorders>
            <w:shd w:val="clear" w:color="auto" w:fill="auto"/>
            <w:noWrap/>
            <w:vAlign w:val="bottom"/>
            <w:hideMark/>
          </w:tcPr>
          <w:p w14:paraId="7D3AC875" w14:textId="77777777" w:rsidR="00DB297E" w:rsidRPr="00525654" w:rsidRDefault="00DB297E" w:rsidP="00DB297E">
            <w:pPr>
              <w:keepLines/>
              <w:suppressAutoHyphens/>
              <w:jc w:val="right"/>
              <w:rPr>
                <w:rFonts w:ascii="Arial" w:hAnsi="Arial" w:cs="Arial"/>
                <w:sz w:val="18"/>
                <w:szCs w:val="18"/>
              </w:rPr>
            </w:pPr>
          </w:p>
        </w:tc>
        <w:tc>
          <w:tcPr>
            <w:tcW w:w="1228" w:type="dxa"/>
            <w:tcBorders>
              <w:top w:val="nil"/>
              <w:left w:val="nil"/>
              <w:bottom w:val="nil"/>
              <w:right w:val="nil"/>
            </w:tcBorders>
            <w:shd w:val="clear" w:color="auto" w:fill="auto"/>
            <w:vAlign w:val="bottom"/>
            <w:hideMark/>
          </w:tcPr>
          <w:p w14:paraId="532927A4" w14:textId="603F9C5F" w:rsidR="00DB297E" w:rsidRPr="00525654" w:rsidRDefault="00DB297E" w:rsidP="00DB297E">
            <w:pPr>
              <w:keepLines/>
              <w:suppressAutoHyphens/>
              <w:jc w:val="right"/>
              <w:rPr>
                <w:rFonts w:ascii="Arial" w:hAnsi="Arial" w:cs="Arial"/>
                <w:sz w:val="18"/>
                <w:szCs w:val="18"/>
              </w:rPr>
            </w:pPr>
            <w:r w:rsidRPr="00525654">
              <w:rPr>
                <w:rFonts w:ascii="Arial" w:hAnsi="Arial" w:cs="Arial"/>
                <w:sz w:val="18"/>
                <w:szCs w:val="18"/>
              </w:rPr>
              <w:t>27 735</w:t>
            </w:r>
          </w:p>
        </w:tc>
        <w:tc>
          <w:tcPr>
            <w:tcW w:w="1251" w:type="dxa"/>
            <w:tcBorders>
              <w:top w:val="nil"/>
              <w:left w:val="nil"/>
              <w:bottom w:val="nil"/>
              <w:right w:val="nil"/>
            </w:tcBorders>
            <w:shd w:val="clear" w:color="auto" w:fill="auto"/>
            <w:noWrap/>
            <w:vAlign w:val="bottom"/>
            <w:hideMark/>
          </w:tcPr>
          <w:p w14:paraId="6CE29139" w14:textId="035ED8D5" w:rsidR="00DB297E" w:rsidRPr="00525654" w:rsidRDefault="00DB297E" w:rsidP="00DB297E">
            <w:pPr>
              <w:keepLines/>
              <w:suppressAutoHyphens/>
              <w:jc w:val="right"/>
              <w:rPr>
                <w:rFonts w:ascii="Arial" w:hAnsi="Arial" w:cs="Arial"/>
                <w:sz w:val="18"/>
                <w:szCs w:val="18"/>
              </w:rPr>
            </w:pPr>
            <w:r w:rsidRPr="00525654">
              <w:rPr>
                <w:rFonts w:ascii="Arial" w:hAnsi="Arial" w:cs="Arial"/>
                <w:sz w:val="18"/>
                <w:szCs w:val="18"/>
              </w:rPr>
              <w:t>5 824</w:t>
            </w:r>
          </w:p>
        </w:tc>
        <w:tc>
          <w:tcPr>
            <w:tcW w:w="878" w:type="dxa"/>
            <w:tcBorders>
              <w:top w:val="nil"/>
              <w:left w:val="nil"/>
              <w:bottom w:val="nil"/>
              <w:right w:val="nil"/>
            </w:tcBorders>
            <w:shd w:val="clear" w:color="auto" w:fill="auto"/>
            <w:noWrap/>
            <w:vAlign w:val="bottom"/>
            <w:hideMark/>
          </w:tcPr>
          <w:p w14:paraId="4AEA1EF5" w14:textId="77777777" w:rsidR="00DB297E" w:rsidRPr="00525654" w:rsidRDefault="00DB297E" w:rsidP="00DB297E">
            <w:pPr>
              <w:keepLines/>
              <w:suppressAutoHyphens/>
              <w:jc w:val="right"/>
              <w:rPr>
                <w:rFonts w:ascii="Arial" w:hAnsi="Arial" w:cs="Arial"/>
                <w:sz w:val="18"/>
                <w:szCs w:val="18"/>
              </w:rPr>
            </w:pPr>
          </w:p>
        </w:tc>
      </w:tr>
      <w:tr w:rsidR="00DB297E" w:rsidRPr="00525654" w14:paraId="4DA61FF7" w14:textId="77777777" w:rsidTr="00DB297E">
        <w:trPr>
          <w:cantSplit/>
          <w:trHeight w:val="227"/>
        </w:trPr>
        <w:tc>
          <w:tcPr>
            <w:tcW w:w="2467" w:type="dxa"/>
            <w:tcBorders>
              <w:top w:val="nil"/>
              <w:left w:val="nil"/>
              <w:bottom w:val="nil"/>
              <w:right w:val="nil"/>
            </w:tcBorders>
            <w:shd w:val="clear" w:color="auto" w:fill="auto"/>
            <w:vAlign w:val="bottom"/>
            <w:hideMark/>
          </w:tcPr>
          <w:p w14:paraId="6351A033" w14:textId="77777777" w:rsidR="00DB297E" w:rsidRPr="00525654" w:rsidRDefault="00DB297E" w:rsidP="00DB297E">
            <w:pPr>
              <w:keepLines/>
              <w:suppressAutoHyphens/>
              <w:rPr>
                <w:rFonts w:ascii="Arial" w:hAnsi="Arial" w:cs="Arial"/>
                <w:sz w:val="18"/>
                <w:szCs w:val="18"/>
              </w:rPr>
            </w:pPr>
            <w:r w:rsidRPr="00525654">
              <w:rPr>
                <w:rFonts w:ascii="Arial" w:hAnsi="Arial" w:cs="Arial"/>
                <w:sz w:val="18"/>
                <w:szCs w:val="18"/>
              </w:rPr>
              <w:t>Vplyv nevykázanej odloženej daňovej pohľadávky</w:t>
            </w:r>
          </w:p>
        </w:tc>
        <w:tc>
          <w:tcPr>
            <w:tcW w:w="1281" w:type="dxa"/>
            <w:tcBorders>
              <w:top w:val="nil"/>
              <w:left w:val="nil"/>
              <w:bottom w:val="nil"/>
              <w:right w:val="nil"/>
            </w:tcBorders>
            <w:shd w:val="clear" w:color="auto" w:fill="auto"/>
            <w:vAlign w:val="bottom"/>
            <w:hideMark/>
          </w:tcPr>
          <w:p w14:paraId="4D7B9E97" w14:textId="2157719B" w:rsidR="00DB297E" w:rsidRPr="00525654" w:rsidRDefault="00DB297E" w:rsidP="00DB297E">
            <w:pPr>
              <w:keepLines/>
              <w:suppressAutoHyphens/>
              <w:jc w:val="right"/>
              <w:rPr>
                <w:rFonts w:ascii="Arial" w:hAnsi="Arial" w:cs="Arial"/>
                <w:sz w:val="18"/>
                <w:szCs w:val="18"/>
              </w:rPr>
            </w:pPr>
            <w:r w:rsidRPr="009133FE">
              <w:rPr>
                <w:rFonts w:ascii="Arial" w:hAnsi="Arial" w:cs="Arial"/>
                <w:sz w:val="18"/>
                <w:szCs w:val="18"/>
              </w:rPr>
              <w:t xml:space="preserve">- </w:t>
            </w:r>
            <w:r>
              <w:rPr>
                <w:rFonts w:ascii="Arial" w:hAnsi="Arial" w:cs="Arial"/>
                <w:sz w:val="18"/>
                <w:szCs w:val="18"/>
              </w:rPr>
              <w:t>732 575</w:t>
            </w:r>
          </w:p>
        </w:tc>
        <w:tc>
          <w:tcPr>
            <w:tcW w:w="1251" w:type="dxa"/>
            <w:tcBorders>
              <w:top w:val="nil"/>
              <w:left w:val="nil"/>
              <w:bottom w:val="nil"/>
              <w:right w:val="nil"/>
            </w:tcBorders>
            <w:shd w:val="clear" w:color="auto" w:fill="auto"/>
            <w:noWrap/>
            <w:vAlign w:val="bottom"/>
            <w:hideMark/>
          </w:tcPr>
          <w:p w14:paraId="1A7FED6F" w14:textId="598BAAE5" w:rsidR="00DB297E" w:rsidRPr="00525654" w:rsidRDefault="00DB297E" w:rsidP="00DB297E">
            <w:pPr>
              <w:keepLines/>
              <w:suppressAutoHyphens/>
              <w:jc w:val="right"/>
              <w:rPr>
                <w:rFonts w:ascii="Arial" w:hAnsi="Arial" w:cs="Arial"/>
                <w:sz w:val="18"/>
                <w:szCs w:val="18"/>
              </w:rPr>
            </w:pPr>
            <w:r w:rsidRPr="009133FE">
              <w:rPr>
                <w:rFonts w:ascii="Arial" w:hAnsi="Arial" w:cs="Arial"/>
                <w:sz w:val="18"/>
                <w:szCs w:val="18"/>
              </w:rPr>
              <w:t>-1</w:t>
            </w:r>
            <w:r>
              <w:rPr>
                <w:rFonts w:ascii="Arial" w:hAnsi="Arial" w:cs="Arial"/>
                <w:sz w:val="18"/>
                <w:szCs w:val="18"/>
              </w:rPr>
              <w:t>53 841</w:t>
            </w:r>
          </w:p>
        </w:tc>
        <w:tc>
          <w:tcPr>
            <w:tcW w:w="856" w:type="dxa"/>
            <w:tcBorders>
              <w:top w:val="nil"/>
              <w:left w:val="nil"/>
              <w:bottom w:val="nil"/>
              <w:right w:val="nil"/>
            </w:tcBorders>
            <w:shd w:val="clear" w:color="auto" w:fill="auto"/>
            <w:noWrap/>
            <w:vAlign w:val="bottom"/>
            <w:hideMark/>
          </w:tcPr>
          <w:p w14:paraId="38C4885A" w14:textId="77777777" w:rsidR="00DB297E" w:rsidRPr="00525654" w:rsidRDefault="00DB297E" w:rsidP="00DB297E">
            <w:pPr>
              <w:keepLines/>
              <w:suppressAutoHyphens/>
              <w:jc w:val="right"/>
              <w:rPr>
                <w:rFonts w:ascii="Arial" w:hAnsi="Arial" w:cs="Arial"/>
                <w:sz w:val="18"/>
                <w:szCs w:val="18"/>
              </w:rPr>
            </w:pPr>
          </w:p>
        </w:tc>
        <w:tc>
          <w:tcPr>
            <w:tcW w:w="1228" w:type="dxa"/>
            <w:tcBorders>
              <w:top w:val="nil"/>
              <w:left w:val="nil"/>
              <w:bottom w:val="nil"/>
              <w:right w:val="nil"/>
            </w:tcBorders>
            <w:shd w:val="clear" w:color="auto" w:fill="auto"/>
            <w:vAlign w:val="bottom"/>
            <w:hideMark/>
          </w:tcPr>
          <w:p w14:paraId="66AFB40B" w14:textId="68B12191" w:rsidR="00DB297E" w:rsidRPr="00525654" w:rsidRDefault="00DB297E" w:rsidP="00DB297E">
            <w:pPr>
              <w:keepLines/>
              <w:suppressAutoHyphens/>
              <w:jc w:val="right"/>
              <w:rPr>
                <w:rFonts w:ascii="Arial" w:hAnsi="Arial" w:cs="Arial"/>
                <w:sz w:val="18"/>
                <w:szCs w:val="18"/>
              </w:rPr>
            </w:pPr>
            <w:r w:rsidRPr="00525654">
              <w:rPr>
                <w:rFonts w:ascii="Arial" w:hAnsi="Arial" w:cs="Arial"/>
                <w:sz w:val="18"/>
                <w:szCs w:val="18"/>
              </w:rPr>
              <w:t>-34 529</w:t>
            </w:r>
          </w:p>
        </w:tc>
        <w:tc>
          <w:tcPr>
            <w:tcW w:w="1251" w:type="dxa"/>
            <w:tcBorders>
              <w:top w:val="nil"/>
              <w:left w:val="nil"/>
              <w:bottom w:val="nil"/>
              <w:right w:val="nil"/>
            </w:tcBorders>
            <w:shd w:val="clear" w:color="auto" w:fill="auto"/>
            <w:noWrap/>
            <w:vAlign w:val="bottom"/>
            <w:hideMark/>
          </w:tcPr>
          <w:p w14:paraId="7D9AF18B" w14:textId="6E61AEBC" w:rsidR="00DB297E" w:rsidRPr="00525654" w:rsidRDefault="00DB297E" w:rsidP="00DB297E">
            <w:pPr>
              <w:keepLines/>
              <w:suppressAutoHyphens/>
              <w:jc w:val="right"/>
              <w:rPr>
                <w:rFonts w:ascii="Arial" w:hAnsi="Arial" w:cs="Arial"/>
                <w:sz w:val="18"/>
                <w:szCs w:val="18"/>
              </w:rPr>
            </w:pPr>
            <w:r w:rsidRPr="00525654">
              <w:rPr>
                <w:rFonts w:ascii="Arial" w:hAnsi="Arial" w:cs="Arial"/>
                <w:sz w:val="18"/>
                <w:szCs w:val="18"/>
              </w:rPr>
              <w:t>- 7 251</w:t>
            </w:r>
          </w:p>
        </w:tc>
        <w:tc>
          <w:tcPr>
            <w:tcW w:w="878" w:type="dxa"/>
            <w:tcBorders>
              <w:top w:val="nil"/>
              <w:left w:val="nil"/>
              <w:bottom w:val="nil"/>
              <w:right w:val="nil"/>
            </w:tcBorders>
            <w:shd w:val="clear" w:color="auto" w:fill="auto"/>
            <w:noWrap/>
            <w:vAlign w:val="bottom"/>
            <w:hideMark/>
          </w:tcPr>
          <w:p w14:paraId="3C3162BF" w14:textId="77777777" w:rsidR="00DB297E" w:rsidRPr="00525654" w:rsidRDefault="00DB297E" w:rsidP="00DB297E">
            <w:pPr>
              <w:keepLines/>
              <w:suppressAutoHyphens/>
              <w:jc w:val="right"/>
              <w:rPr>
                <w:rFonts w:ascii="Arial" w:hAnsi="Arial" w:cs="Arial"/>
                <w:sz w:val="18"/>
                <w:szCs w:val="18"/>
              </w:rPr>
            </w:pPr>
          </w:p>
        </w:tc>
      </w:tr>
      <w:tr w:rsidR="00DB297E" w:rsidRPr="00525654" w14:paraId="4129EAF1" w14:textId="77777777" w:rsidTr="00DB297E">
        <w:trPr>
          <w:cantSplit/>
          <w:trHeight w:val="227"/>
        </w:trPr>
        <w:tc>
          <w:tcPr>
            <w:tcW w:w="2467" w:type="dxa"/>
            <w:tcBorders>
              <w:top w:val="nil"/>
              <w:left w:val="nil"/>
              <w:bottom w:val="nil"/>
              <w:right w:val="nil"/>
            </w:tcBorders>
            <w:shd w:val="clear" w:color="auto" w:fill="auto"/>
            <w:vAlign w:val="bottom"/>
            <w:hideMark/>
          </w:tcPr>
          <w:p w14:paraId="27A8B0F9" w14:textId="77777777" w:rsidR="00DB297E" w:rsidRPr="00525654" w:rsidRDefault="00DB297E" w:rsidP="00DB297E">
            <w:pPr>
              <w:keepLines/>
              <w:suppressAutoHyphens/>
              <w:rPr>
                <w:rFonts w:ascii="Arial" w:hAnsi="Arial" w:cs="Arial"/>
                <w:sz w:val="18"/>
                <w:szCs w:val="18"/>
              </w:rPr>
            </w:pPr>
            <w:r w:rsidRPr="00525654">
              <w:rPr>
                <w:rFonts w:ascii="Arial" w:hAnsi="Arial" w:cs="Arial"/>
                <w:sz w:val="18"/>
                <w:szCs w:val="18"/>
              </w:rPr>
              <w:t>Zmena sadzby dane</w:t>
            </w:r>
          </w:p>
        </w:tc>
        <w:tc>
          <w:tcPr>
            <w:tcW w:w="1281" w:type="dxa"/>
            <w:tcBorders>
              <w:top w:val="nil"/>
              <w:left w:val="nil"/>
              <w:bottom w:val="nil"/>
              <w:right w:val="nil"/>
            </w:tcBorders>
            <w:shd w:val="clear" w:color="auto" w:fill="auto"/>
            <w:vAlign w:val="bottom"/>
            <w:hideMark/>
          </w:tcPr>
          <w:p w14:paraId="0D9A0399" w14:textId="3E04CED6" w:rsidR="00DB297E" w:rsidRPr="00525654" w:rsidRDefault="00DB297E" w:rsidP="00DB297E">
            <w:pPr>
              <w:keepLines/>
              <w:suppressAutoHyphens/>
              <w:jc w:val="right"/>
              <w:rPr>
                <w:rFonts w:ascii="Arial" w:hAnsi="Arial" w:cs="Arial"/>
                <w:sz w:val="18"/>
                <w:szCs w:val="18"/>
              </w:rPr>
            </w:pPr>
            <w:r w:rsidRPr="009133FE">
              <w:rPr>
                <w:rFonts w:ascii="Arial" w:hAnsi="Arial" w:cs="Arial"/>
                <w:sz w:val="18"/>
                <w:szCs w:val="18"/>
              </w:rPr>
              <w:t>- 1</w:t>
            </w:r>
            <w:r>
              <w:rPr>
                <w:rFonts w:ascii="Arial" w:hAnsi="Arial" w:cs="Arial"/>
                <w:sz w:val="18"/>
                <w:szCs w:val="18"/>
              </w:rPr>
              <w:t> 097 700</w:t>
            </w:r>
          </w:p>
        </w:tc>
        <w:tc>
          <w:tcPr>
            <w:tcW w:w="1251" w:type="dxa"/>
            <w:tcBorders>
              <w:top w:val="nil"/>
              <w:left w:val="nil"/>
              <w:bottom w:val="nil"/>
              <w:right w:val="nil"/>
            </w:tcBorders>
            <w:shd w:val="clear" w:color="auto" w:fill="auto"/>
            <w:noWrap/>
            <w:vAlign w:val="bottom"/>
            <w:hideMark/>
          </w:tcPr>
          <w:p w14:paraId="6888AE77" w14:textId="13B6D3E0" w:rsidR="00DB297E" w:rsidRPr="00525654" w:rsidRDefault="00DB297E" w:rsidP="00DB297E">
            <w:pPr>
              <w:keepLines/>
              <w:suppressAutoHyphens/>
              <w:jc w:val="right"/>
              <w:rPr>
                <w:rFonts w:ascii="Arial" w:hAnsi="Arial" w:cs="Arial"/>
                <w:sz w:val="18"/>
                <w:szCs w:val="18"/>
              </w:rPr>
            </w:pPr>
            <w:r w:rsidRPr="009133FE">
              <w:rPr>
                <w:rFonts w:ascii="Arial" w:hAnsi="Arial" w:cs="Arial"/>
                <w:sz w:val="18"/>
                <w:szCs w:val="18"/>
              </w:rPr>
              <w:t>- 3</w:t>
            </w:r>
            <w:r>
              <w:rPr>
                <w:rFonts w:ascii="Arial" w:hAnsi="Arial" w:cs="Arial"/>
                <w:sz w:val="18"/>
                <w:szCs w:val="18"/>
              </w:rPr>
              <w:t>2 931</w:t>
            </w:r>
          </w:p>
        </w:tc>
        <w:tc>
          <w:tcPr>
            <w:tcW w:w="856" w:type="dxa"/>
            <w:tcBorders>
              <w:top w:val="nil"/>
              <w:left w:val="nil"/>
              <w:bottom w:val="nil"/>
              <w:right w:val="nil"/>
            </w:tcBorders>
            <w:shd w:val="clear" w:color="auto" w:fill="auto"/>
            <w:noWrap/>
            <w:vAlign w:val="bottom"/>
            <w:hideMark/>
          </w:tcPr>
          <w:p w14:paraId="5E99F9AC" w14:textId="77777777" w:rsidR="00DB297E" w:rsidRPr="00525654" w:rsidRDefault="00DB297E" w:rsidP="00DB297E">
            <w:pPr>
              <w:keepLines/>
              <w:suppressAutoHyphens/>
              <w:jc w:val="right"/>
              <w:rPr>
                <w:rFonts w:ascii="Arial" w:hAnsi="Arial" w:cs="Arial"/>
                <w:sz w:val="18"/>
                <w:szCs w:val="18"/>
              </w:rPr>
            </w:pPr>
          </w:p>
        </w:tc>
        <w:tc>
          <w:tcPr>
            <w:tcW w:w="1228" w:type="dxa"/>
            <w:tcBorders>
              <w:top w:val="nil"/>
              <w:left w:val="nil"/>
              <w:bottom w:val="nil"/>
              <w:right w:val="nil"/>
            </w:tcBorders>
            <w:shd w:val="clear" w:color="auto" w:fill="auto"/>
            <w:vAlign w:val="bottom"/>
            <w:hideMark/>
          </w:tcPr>
          <w:p w14:paraId="540C31A5" w14:textId="77777777" w:rsidR="00DB297E" w:rsidRPr="00525654" w:rsidRDefault="00DB297E" w:rsidP="00DB297E">
            <w:pPr>
              <w:keepLines/>
              <w:suppressAutoHyphens/>
              <w:jc w:val="right"/>
              <w:rPr>
                <w:rFonts w:ascii="Arial" w:hAnsi="Arial" w:cs="Arial"/>
                <w:sz w:val="18"/>
                <w:szCs w:val="18"/>
              </w:rPr>
            </w:pPr>
            <w:r w:rsidRPr="00525654">
              <w:rPr>
                <w:rFonts w:ascii="Arial" w:hAnsi="Arial" w:cs="Arial"/>
                <w:sz w:val="18"/>
                <w:szCs w:val="18"/>
              </w:rPr>
              <w:t>0</w:t>
            </w:r>
          </w:p>
        </w:tc>
        <w:tc>
          <w:tcPr>
            <w:tcW w:w="1251" w:type="dxa"/>
            <w:tcBorders>
              <w:top w:val="nil"/>
              <w:left w:val="nil"/>
              <w:bottom w:val="nil"/>
              <w:right w:val="nil"/>
            </w:tcBorders>
            <w:shd w:val="clear" w:color="auto" w:fill="auto"/>
            <w:noWrap/>
            <w:vAlign w:val="bottom"/>
            <w:hideMark/>
          </w:tcPr>
          <w:p w14:paraId="72D971F0" w14:textId="77777777" w:rsidR="00DB297E" w:rsidRPr="00525654" w:rsidRDefault="00DB297E" w:rsidP="00DB297E">
            <w:pPr>
              <w:keepLines/>
              <w:suppressAutoHyphens/>
              <w:jc w:val="right"/>
              <w:rPr>
                <w:rFonts w:ascii="Arial" w:hAnsi="Arial" w:cs="Arial"/>
                <w:sz w:val="18"/>
                <w:szCs w:val="18"/>
              </w:rPr>
            </w:pPr>
            <w:r w:rsidRPr="00525654">
              <w:rPr>
                <w:rFonts w:ascii="Arial" w:hAnsi="Arial" w:cs="Arial"/>
                <w:sz w:val="18"/>
                <w:szCs w:val="18"/>
              </w:rPr>
              <w:t>0</w:t>
            </w:r>
          </w:p>
        </w:tc>
        <w:tc>
          <w:tcPr>
            <w:tcW w:w="878" w:type="dxa"/>
            <w:tcBorders>
              <w:top w:val="nil"/>
              <w:left w:val="nil"/>
              <w:bottom w:val="nil"/>
              <w:right w:val="nil"/>
            </w:tcBorders>
            <w:shd w:val="clear" w:color="auto" w:fill="auto"/>
            <w:noWrap/>
            <w:vAlign w:val="bottom"/>
            <w:hideMark/>
          </w:tcPr>
          <w:p w14:paraId="1AF4ECB7" w14:textId="77777777" w:rsidR="00DB297E" w:rsidRPr="00525654" w:rsidRDefault="00DB297E" w:rsidP="00DB297E">
            <w:pPr>
              <w:keepLines/>
              <w:suppressAutoHyphens/>
              <w:jc w:val="right"/>
              <w:rPr>
                <w:rFonts w:ascii="Arial" w:hAnsi="Arial" w:cs="Arial"/>
                <w:sz w:val="18"/>
                <w:szCs w:val="18"/>
              </w:rPr>
            </w:pPr>
          </w:p>
        </w:tc>
      </w:tr>
      <w:tr w:rsidR="00DB297E" w:rsidRPr="00525654" w14:paraId="5F56DFEB" w14:textId="77777777" w:rsidTr="00DB297E">
        <w:trPr>
          <w:cantSplit/>
          <w:trHeight w:val="227"/>
        </w:trPr>
        <w:tc>
          <w:tcPr>
            <w:tcW w:w="2467" w:type="dxa"/>
            <w:tcBorders>
              <w:top w:val="nil"/>
              <w:left w:val="nil"/>
              <w:bottom w:val="nil"/>
              <w:right w:val="nil"/>
            </w:tcBorders>
            <w:shd w:val="clear" w:color="auto" w:fill="auto"/>
            <w:vAlign w:val="bottom"/>
            <w:hideMark/>
          </w:tcPr>
          <w:p w14:paraId="0026FDD1" w14:textId="02A636B2" w:rsidR="00DB297E" w:rsidRPr="00525654" w:rsidRDefault="00DB297E" w:rsidP="00DB297E">
            <w:pPr>
              <w:keepLines/>
              <w:suppressAutoHyphens/>
              <w:rPr>
                <w:rFonts w:ascii="Arial" w:hAnsi="Arial" w:cs="Arial"/>
                <w:sz w:val="18"/>
                <w:szCs w:val="18"/>
              </w:rPr>
            </w:pPr>
            <w:r w:rsidRPr="00525654">
              <w:rPr>
                <w:rFonts w:ascii="Arial" w:hAnsi="Arial" w:cs="Arial"/>
                <w:sz w:val="18"/>
                <w:szCs w:val="18"/>
              </w:rPr>
              <w:t>Iné – výskum a vývoj</w:t>
            </w:r>
          </w:p>
        </w:tc>
        <w:tc>
          <w:tcPr>
            <w:tcW w:w="1281" w:type="dxa"/>
            <w:tcBorders>
              <w:top w:val="nil"/>
              <w:left w:val="nil"/>
              <w:bottom w:val="nil"/>
              <w:right w:val="nil"/>
            </w:tcBorders>
            <w:shd w:val="clear" w:color="auto" w:fill="auto"/>
            <w:vAlign w:val="bottom"/>
            <w:hideMark/>
          </w:tcPr>
          <w:p w14:paraId="72E3DB5E" w14:textId="3B5E10BF" w:rsidR="00DB297E" w:rsidRPr="00525654" w:rsidRDefault="00DB297E" w:rsidP="00DB297E">
            <w:pPr>
              <w:pStyle w:val="ListParagraph"/>
              <w:keepLines/>
              <w:suppressAutoHyphens/>
              <w:ind w:left="0"/>
              <w:jc w:val="right"/>
              <w:rPr>
                <w:rFonts w:ascii="Arial" w:hAnsi="Arial" w:cs="Arial"/>
                <w:sz w:val="18"/>
                <w:szCs w:val="18"/>
              </w:rPr>
            </w:pPr>
            <w:r>
              <w:rPr>
                <w:rFonts w:ascii="Arial" w:hAnsi="Arial" w:cs="Arial"/>
                <w:sz w:val="18"/>
                <w:szCs w:val="18"/>
              </w:rPr>
              <w:t>- 563 462</w:t>
            </w:r>
          </w:p>
        </w:tc>
        <w:tc>
          <w:tcPr>
            <w:tcW w:w="1251" w:type="dxa"/>
            <w:tcBorders>
              <w:top w:val="nil"/>
              <w:left w:val="nil"/>
              <w:bottom w:val="nil"/>
              <w:right w:val="nil"/>
            </w:tcBorders>
            <w:shd w:val="clear" w:color="auto" w:fill="auto"/>
            <w:noWrap/>
            <w:vAlign w:val="bottom"/>
            <w:hideMark/>
          </w:tcPr>
          <w:p w14:paraId="2A6397F1" w14:textId="1E57184C" w:rsidR="00DB297E" w:rsidRPr="00525654" w:rsidRDefault="00DB297E" w:rsidP="00DB297E">
            <w:pPr>
              <w:keepLines/>
              <w:suppressAutoHyphens/>
              <w:jc w:val="right"/>
              <w:rPr>
                <w:rFonts w:ascii="Arial" w:hAnsi="Arial" w:cs="Arial"/>
                <w:sz w:val="18"/>
                <w:szCs w:val="18"/>
              </w:rPr>
            </w:pPr>
            <w:r>
              <w:rPr>
                <w:rFonts w:ascii="Arial" w:hAnsi="Arial" w:cs="Arial"/>
                <w:sz w:val="18"/>
                <w:szCs w:val="18"/>
              </w:rPr>
              <w:t>- 118 327</w:t>
            </w:r>
          </w:p>
        </w:tc>
        <w:tc>
          <w:tcPr>
            <w:tcW w:w="856" w:type="dxa"/>
            <w:tcBorders>
              <w:top w:val="nil"/>
              <w:left w:val="nil"/>
              <w:bottom w:val="nil"/>
              <w:right w:val="nil"/>
            </w:tcBorders>
            <w:shd w:val="clear" w:color="auto" w:fill="auto"/>
            <w:noWrap/>
            <w:vAlign w:val="bottom"/>
            <w:hideMark/>
          </w:tcPr>
          <w:p w14:paraId="49C8C4E7" w14:textId="77777777" w:rsidR="00DB297E" w:rsidRPr="00525654" w:rsidRDefault="00DB297E" w:rsidP="00DB297E">
            <w:pPr>
              <w:keepLines/>
              <w:suppressAutoHyphens/>
              <w:jc w:val="right"/>
              <w:rPr>
                <w:rFonts w:ascii="Arial" w:hAnsi="Arial" w:cs="Arial"/>
                <w:sz w:val="18"/>
                <w:szCs w:val="18"/>
              </w:rPr>
            </w:pPr>
          </w:p>
        </w:tc>
        <w:tc>
          <w:tcPr>
            <w:tcW w:w="1228" w:type="dxa"/>
            <w:tcBorders>
              <w:top w:val="nil"/>
              <w:left w:val="nil"/>
              <w:bottom w:val="nil"/>
              <w:right w:val="nil"/>
            </w:tcBorders>
            <w:shd w:val="clear" w:color="auto" w:fill="auto"/>
            <w:vAlign w:val="bottom"/>
            <w:hideMark/>
          </w:tcPr>
          <w:p w14:paraId="3636AF48" w14:textId="5656C441" w:rsidR="00DB297E" w:rsidRPr="00525654" w:rsidRDefault="00DB297E" w:rsidP="00DB297E">
            <w:pPr>
              <w:pStyle w:val="ListParagraph"/>
              <w:keepLines/>
              <w:suppressAutoHyphens/>
              <w:ind w:left="0"/>
              <w:jc w:val="right"/>
              <w:rPr>
                <w:rFonts w:ascii="Arial" w:hAnsi="Arial" w:cs="Arial"/>
                <w:sz w:val="18"/>
                <w:szCs w:val="18"/>
              </w:rPr>
            </w:pPr>
            <w:r w:rsidRPr="00525654">
              <w:rPr>
                <w:rFonts w:ascii="Arial" w:hAnsi="Arial" w:cs="Arial"/>
                <w:sz w:val="18"/>
                <w:szCs w:val="18"/>
              </w:rPr>
              <w:t>-393 423</w:t>
            </w:r>
          </w:p>
        </w:tc>
        <w:tc>
          <w:tcPr>
            <w:tcW w:w="1251" w:type="dxa"/>
            <w:tcBorders>
              <w:top w:val="nil"/>
              <w:left w:val="nil"/>
              <w:bottom w:val="nil"/>
              <w:right w:val="nil"/>
            </w:tcBorders>
            <w:shd w:val="clear" w:color="auto" w:fill="auto"/>
            <w:noWrap/>
            <w:vAlign w:val="bottom"/>
            <w:hideMark/>
          </w:tcPr>
          <w:p w14:paraId="6AEF1D11" w14:textId="59B3C90E" w:rsidR="00DB297E" w:rsidRPr="00525654" w:rsidRDefault="00DB297E" w:rsidP="00DB297E">
            <w:pPr>
              <w:keepLines/>
              <w:suppressAutoHyphens/>
              <w:jc w:val="right"/>
              <w:rPr>
                <w:rFonts w:ascii="Arial" w:hAnsi="Arial" w:cs="Arial"/>
                <w:sz w:val="18"/>
                <w:szCs w:val="18"/>
              </w:rPr>
            </w:pPr>
            <w:r w:rsidRPr="00525654">
              <w:rPr>
                <w:rFonts w:ascii="Arial" w:hAnsi="Arial" w:cs="Arial"/>
                <w:sz w:val="18"/>
                <w:szCs w:val="18"/>
              </w:rPr>
              <w:t>- 82 619</w:t>
            </w:r>
          </w:p>
        </w:tc>
        <w:tc>
          <w:tcPr>
            <w:tcW w:w="878" w:type="dxa"/>
            <w:tcBorders>
              <w:top w:val="nil"/>
              <w:left w:val="nil"/>
              <w:bottom w:val="nil"/>
              <w:right w:val="nil"/>
            </w:tcBorders>
            <w:shd w:val="clear" w:color="auto" w:fill="auto"/>
            <w:noWrap/>
            <w:vAlign w:val="bottom"/>
            <w:hideMark/>
          </w:tcPr>
          <w:p w14:paraId="723B130D" w14:textId="77777777" w:rsidR="00DB297E" w:rsidRPr="00525654" w:rsidRDefault="00DB297E" w:rsidP="00DB297E">
            <w:pPr>
              <w:keepLines/>
              <w:suppressAutoHyphens/>
              <w:jc w:val="right"/>
              <w:rPr>
                <w:rFonts w:ascii="Arial" w:hAnsi="Arial" w:cs="Arial"/>
                <w:sz w:val="18"/>
                <w:szCs w:val="18"/>
              </w:rPr>
            </w:pPr>
          </w:p>
        </w:tc>
      </w:tr>
      <w:tr w:rsidR="00DB297E" w:rsidRPr="00525654" w14:paraId="10A71E99" w14:textId="77777777" w:rsidTr="00DB297E">
        <w:trPr>
          <w:cantSplit/>
          <w:trHeight w:val="227"/>
        </w:trPr>
        <w:tc>
          <w:tcPr>
            <w:tcW w:w="2467" w:type="dxa"/>
            <w:tcBorders>
              <w:top w:val="nil"/>
              <w:left w:val="nil"/>
              <w:bottom w:val="nil"/>
              <w:right w:val="nil"/>
            </w:tcBorders>
            <w:shd w:val="clear" w:color="auto" w:fill="auto"/>
            <w:vAlign w:val="bottom"/>
            <w:hideMark/>
          </w:tcPr>
          <w:p w14:paraId="22D92080" w14:textId="77777777" w:rsidR="00DB297E" w:rsidRPr="00525654" w:rsidRDefault="00DB297E" w:rsidP="00DB297E">
            <w:pPr>
              <w:keepLines/>
              <w:suppressAutoHyphens/>
              <w:rPr>
                <w:rFonts w:ascii="Arial" w:hAnsi="Arial" w:cs="Arial"/>
                <w:b/>
                <w:bCs/>
                <w:sz w:val="18"/>
                <w:szCs w:val="18"/>
              </w:rPr>
            </w:pPr>
            <w:r w:rsidRPr="00525654">
              <w:rPr>
                <w:rFonts w:ascii="Arial" w:hAnsi="Arial" w:cs="Arial"/>
                <w:b/>
                <w:bCs/>
                <w:sz w:val="18"/>
                <w:szCs w:val="18"/>
              </w:rPr>
              <w:t>Spolu</w:t>
            </w:r>
          </w:p>
        </w:tc>
        <w:tc>
          <w:tcPr>
            <w:tcW w:w="1281" w:type="dxa"/>
            <w:tcBorders>
              <w:top w:val="single" w:sz="4" w:space="0" w:color="auto"/>
              <w:left w:val="nil"/>
              <w:bottom w:val="double" w:sz="6" w:space="0" w:color="auto"/>
              <w:right w:val="nil"/>
            </w:tcBorders>
            <w:shd w:val="clear" w:color="auto" w:fill="auto"/>
            <w:noWrap/>
            <w:vAlign w:val="bottom"/>
            <w:hideMark/>
          </w:tcPr>
          <w:p w14:paraId="7EC09813" w14:textId="77777777" w:rsidR="00DB297E" w:rsidRPr="00525654" w:rsidRDefault="00DB297E" w:rsidP="00DB297E">
            <w:pPr>
              <w:keepLines/>
              <w:suppressAutoHyphens/>
              <w:jc w:val="right"/>
              <w:rPr>
                <w:rFonts w:ascii="Arial" w:hAnsi="Arial" w:cs="Arial"/>
                <w:b/>
                <w:bCs/>
                <w:sz w:val="18"/>
                <w:szCs w:val="18"/>
              </w:rPr>
            </w:pPr>
          </w:p>
        </w:tc>
        <w:tc>
          <w:tcPr>
            <w:tcW w:w="1251" w:type="dxa"/>
            <w:tcBorders>
              <w:top w:val="single" w:sz="4" w:space="0" w:color="auto"/>
              <w:left w:val="nil"/>
              <w:bottom w:val="double" w:sz="6" w:space="0" w:color="auto"/>
              <w:right w:val="nil"/>
            </w:tcBorders>
            <w:shd w:val="clear" w:color="auto" w:fill="auto"/>
            <w:noWrap/>
            <w:vAlign w:val="bottom"/>
            <w:hideMark/>
          </w:tcPr>
          <w:p w14:paraId="3D971F57" w14:textId="1192DFC8" w:rsidR="00DB297E" w:rsidRPr="00525654" w:rsidRDefault="00DB297E" w:rsidP="00DB297E">
            <w:pPr>
              <w:keepLines/>
              <w:suppressAutoHyphens/>
              <w:jc w:val="right"/>
              <w:rPr>
                <w:rFonts w:ascii="Arial" w:hAnsi="Arial" w:cs="Arial"/>
                <w:b/>
                <w:bCs/>
                <w:sz w:val="18"/>
                <w:szCs w:val="18"/>
              </w:rPr>
            </w:pPr>
            <w:r>
              <w:rPr>
                <w:rFonts w:ascii="Arial" w:hAnsi="Arial" w:cs="Arial"/>
                <w:b/>
                <w:bCs/>
                <w:sz w:val="18"/>
                <w:szCs w:val="18"/>
              </w:rPr>
              <w:t>- 153 151</w:t>
            </w:r>
          </w:p>
        </w:tc>
        <w:tc>
          <w:tcPr>
            <w:tcW w:w="856" w:type="dxa"/>
            <w:tcBorders>
              <w:top w:val="single" w:sz="4" w:space="0" w:color="auto"/>
              <w:left w:val="nil"/>
              <w:bottom w:val="double" w:sz="6" w:space="0" w:color="auto"/>
              <w:right w:val="nil"/>
            </w:tcBorders>
            <w:shd w:val="clear" w:color="auto" w:fill="auto"/>
            <w:noWrap/>
            <w:vAlign w:val="bottom"/>
            <w:hideMark/>
          </w:tcPr>
          <w:p w14:paraId="699A31FB" w14:textId="66381068" w:rsidR="00DB297E" w:rsidRPr="00525654" w:rsidRDefault="00DB297E" w:rsidP="00DB297E">
            <w:pPr>
              <w:keepLines/>
              <w:suppressAutoHyphens/>
              <w:jc w:val="right"/>
              <w:rPr>
                <w:rFonts w:ascii="Arial" w:hAnsi="Arial" w:cs="Arial"/>
                <w:sz w:val="18"/>
                <w:szCs w:val="18"/>
                <w:highlight w:val="yellow"/>
              </w:rPr>
            </w:pPr>
            <w:r w:rsidRPr="00525654">
              <w:rPr>
                <w:rFonts w:ascii="Arial" w:hAnsi="Arial" w:cs="Arial"/>
                <w:b/>
                <w:bCs/>
                <w:sz w:val="18"/>
                <w:szCs w:val="18"/>
              </w:rPr>
              <w:t>-21%</w:t>
            </w:r>
          </w:p>
        </w:tc>
        <w:tc>
          <w:tcPr>
            <w:tcW w:w="1228" w:type="dxa"/>
            <w:tcBorders>
              <w:top w:val="single" w:sz="4" w:space="0" w:color="auto"/>
              <w:left w:val="nil"/>
              <w:bottom w:val="double" w:sz="6" w:space="0" w:color="auto"/>
              <w:right w:val="nil"/>
            </w:tcBorders>
            <w:shd w:val="clear" w:color="auto" w:fill="auto"/>
            <w:noWrap/>
            <w:vAlign w:val="bottom"/>
            <w:hideMark/>
          </w:tcPr>
          <w:p w14:paraId="5B7C612B" w14:textId="77777777" w:rsidR="00DB297E" w:rsidRPr="00525654" w:rsidRDefault="00DB297E" w:rsidP="00DB297E">
            <w:pPr>
              <w:keepLines/>
              <w:suppressAutoHyphens/>
              <w:jc w:val="right"/>
              <w:rPr>
                <w:rFonts w:ascii="Arial" w:hAnsi="Arial" w:cs="Arial"/>
                <w:b/>
                <w:bCs/>
                <w:sz w:val="18"/>
                <w:szCs w:val="18"/>
              </w:rPr>
            </w:pPr>
          </w:p>
        </w:tc>
        <w:tc>
          <w:tcPr>
            <w:tcW w:w="1251" w:type="dxa"/>
            <w:tcBorders>
              <w:top w:val="single" w:sz="4" w:space="0" w:color="auto"/>
              <w:left w:val="nil"/>
              <w:bottom w:val="double" w:sz="6" w:space="0" w:color="auto"/>
              <w:right w:val="nil"/>
            </w:tcBorders>
            <w:shd w:val="clear" w:color="auto" w:fill="auto"/>
            <w:noWrap/>
            <w:vAlign w:val="bottom"/>
            <w:hideMark/>
          </w:tcPr>
          <w:p w14:paraId="4DA8998B" w14:textId="6134F6F3" w:rsidR="00DB297E" w:rsidRPr="00525654" w:rsidRDefault="00DB297E" w:rsidP="00DB297E">
            <w:pPr>
              <w:keepLines/>
              <w:suppressAutoHyphens/>
              <w:jc w:val="right"/>
              <w:rPr>
                <w:rFonts w:ascii="Arial" w:hAnsi="Arial" w:cs="Arial"/>
                <w:b/>
                <w:bCs/>
                <w:sz w:val="18"/>
                <w:szCs w:val="18"/>
              </w:rPr>
            </w:pPr>
            <w:r w:rsidRPr="00525654">
              <w:rPr>
                <w:rFonts w:ascii="Arial" w:hAnsi="Arial" w:cs="Arial"/>
                <w:b/>
                <w:bCs/>
                <w:sz w:val="18"/>
                <w:szCs w:val="18"/>
              </w:rPr>
              <w:t>207 925</w:t>
            </w:r>
          </w:p>
        </w:tc>
        <w:tc>
          <w:tcPr>
            <w:tcW w:w="878" w:type="dxa"/>
            <w:tcBorders>
              <w:top w:val="single" w:sz="4" w:space="0" w:color="auto"/>
              <w:left w:val="nil"/>
              <w:bottom w:val="double" w:sz="6" w:space="0" w:color="auto"/>
              <w:right w:val="nil"/>
            </w:tcBorders>
            <w:shd w:val="clear" w:color="auto" w:fill="auto"/>
            <w:noWrap/>
            <w:vAlign w:val="bottom"/>
            <w:hideMark/>
          </w:tcPr>
          <w:p w14:paraId="58174B0D" w14:textId="692DB153" w:rsidR="00DB297E" w:rsidRPr="00525654" w:rsidRDefault="00DB297E" w:rsidP="00DB297E">
            <w:pPr>
              <w:keepLines/>
              <w:suppressAutoHyphens/>
              <w:jc w:val="right"/>
              <w:rPr>
                <w:rFonts w:ascii="Arial" w:hAnsi="Arial" w:cs="Arial"/>
                <w:b/>
                <w:bCs/>
                <w:sz w:val="18"/>
                <w:szCs w:val="18"/>
                <w:highlight w:val="yellow"/>
              </w:rPr>
            </w:pPr>
            <w:r w:rsidRPr="00525654">
              <w:rPr>
                <w:rFonts w:ascii="Arial" w:hAnsi="Arial" w:cs="Arial"/>
                <w:b/>
                <w:bCs/>
                <w:sz w:val="18"/>
                <w:szCs w:val="18"/>
              </w:rPr>
              <w:t>15%</w:t>
            </w:r>
          </w:p>
        </w:tc>
      </w:tr>
      <w:tr w:rsidR="00DB297E" w:rsidRPr="00525654" w14:paraId="427CCD8B" w14:textId="77777777" w:rsidTr="00DB297E">
        <w:trPr>
          <w:cantSplit/>
          <w:trHeight w:val="227"/>
        </w:trPr>
        <w:tc>
          <w:tcPr>
            <w:tcW w:w="2467" w:type="dxa"/>
            <w:tcBorders>
              <w:top w:val="nil"/>
              <w:left w:val="nil"/>
              <w:bottom w:val="nil"/>
              <w:right w:val="nil"/>
            </w:tcBorders>
            <w:shd w:val="clear" w:color="auto" w:fill="auto"/>
            <w:vAlign w:val="bottom"/>
          </w:tcPr>
          <w:p w14:paraId="764D8422" w14:textId="77777777" w:rsidR="00DB297E" w:rsidRPr="00525654" w:rsidRDefault="00DB297E" w:rsidP="00DB297E">
            <w:pPr>
              <w:keepLines/>
              <w:suppressAutoHyphens/>
              <w:rPr>
                <w:rFonts w:ascii="Arial" w:hAnsi="Arial" w:cs="Arial"/>
                <w:sz w:val="18"/>
                <w:szCs w:val="18"/>
              </w:rPr>
            </w:pPr>
          </w:p>
        </w:tc>
        <w:tc>
          <w:tcPr>
            <w:tcW w:w="1281" w:type="dxa"/>
            <w:tcBorders>
              <w:top w:val="nil"/>
              <w:left w:val="nil"/>
              <w:bottom w:val="nil"/>
              <w:right w:val="nil"/>
            </w:tcBorders>
            <w:shd w:val="clear" w:color="auto" w:fill="auto"/>
            <w:noWrap/>
            <w:vAlign w:val="bottom"/>
          </w:tcPr>
          <w:p w14:paraId="16D3012B" w14:textId="77777777" w:rsidR="00DB297E" w:rsidRPr="00525654" w:rsidRDefault="00DB297E" w:rsidP="00DB297E">
            <w:pPr>
              <w:keepLines/>
              <w:suppressAutoHyphens/>
              <w:jc w:val="right"/>
              <w:rPr>
                <w:rFonts w:ascii="Arial" w:hAnsi="Arial" w:cs="Arial"/>
                <w:sz w:val="18"/>
                <w:szCs w:val="18"/>
              </w:rPr>
            </w:pPr>
          </w:p>
        </w:tc>
        <w:tc>
          <w:tcPr>
            <w:tcW w:w="1251" w:type="dxa"/>
            <w:tcBorders>
              <w:top w:val="nil"/>
              <w:left w:val="nil"/>
              <w:bottom w:val="nil"/>
              <w:right w:val="nil"/>
            </w:tcBorders>
            <w:shd w:val="clear" w:color="auto" w:fill="auto"/>
            <w:noWrap/>
            <w:vAlign w:val="bottom"/>
          </w:tcPr>
          <w:p w14:paraId="37E088FE" w14:textId="77777777" w:rsidR="00DB297E" w:rsidRPr="00525654" w:rsidRDefault="00DB297E" w:rsidP="00DB297E">
            <w:pPr>
              <w:keepLines/>
              <w:suppressAutoHyphens/>
              <w:jc w:val="right"/>
              <w:rPr>
                <w:rFonts w:ascii="Arial" w:hAnsi="Arial" w:cs="Arial"/>
                <w:sz w:val="18"/>
                <w:szCs w:val="18"/>
              </w:rPr>
            </w:pPr>
          </w:p>
        </w:tc>
        <w:tc>
          <w:tcPr>
            <w:tcW w:w="856" w:type="dxa"/>
            <w:tcBorders>
              <w:top w:val="nil"/>
              <w:left w:val="nil"/>
              <w:bottom w:val="nil"/>
              <w:right w:val="nil"/>
            </w:tcBorders>
            <w:shd w:val="clear" w:color="auto" w:fill="auto"/>
            <w:noWrap/>
            <w:vAlign w:val="bottom"/>
          </w:tcPr>
          <w:p w14:paraId="3BF43EDB" w14:textId="77777777" w:rsidR="00DB297E" w:rsidRPr="00525654" w:rsidRDefault="00DB297E" w:rsidP="00DB297E">
            <w:pPr>
              <w:keepLines/>
              <w:suppressAutoHyphens/>
              <w:jc w:val="right"/>
              <w:rPr>
                <w:rFonts w:ascii="Arial" w:hAnsi="Arial" w:cs="Arial"/>
                <w:sz w:val="18"/>
                <w:szCs w:val="18"/>
                <w:highlight w:val="yellow"/>
              </w:rPr>
            </w:pPr>
          </w:p>
        </w:tc>
        <w:tc>
          <w:tcPr>
            <w:tcW w:w="1228" w:type="dxa"/>
            <w:tcBorders>
              <w:top w:val="nil"/>
              <w:left w:val="nil"/>
              <w:bottom w:val="nil"/>
              <w:right w:val="nil"/>
            </w:tcBorders>
            <w:shd w:val="clear" w:color="auto" w:fill="auto"/>
            <w:noWrap/>
            <w:vAlign w:val="bottom"/>
          </w:tcPr>
          <w:p w14:paraId="241C3572" w14:textId="77777777" w:rsidR="00DB297E" w:rsidRPr="00525654" w:rsidRDefault="00DB297E" w:rsidP="00DB297E">
            <w:pPr>
              <w:keepLines/>
              <w:suppressAutoHyphens/>
              <w:jc w:val="right"/>
              <w:rPr>
                <w:rFonts w:ascii="Arial" w:hAnsi="Arial" w:cs="Arial"/>
                <w:sz w:val="18"/>
                <w:szCs w:val="18"/>
              </w:rPr>
            </w:pPr>
          </w:p>
        </w:tc>
        <w:tc>
          <w:tcPr>
            <w:tcW w:w="1251" w:type="dxa"/>
            <w:tcBorders>
              <w:top w:val="nil"/>
              <w:left w:val="nil"/>
              <w:bottom w:val="nil"/>
              <w:right w:val="nil"/>
            </w:tcBorders>
            <w:shd w:val="clear" w:color="auto" w:fill="auto"/>
            <w:noWrap/>
            <w:vAlign w:val="bottom"/>
          </w:tcPr>
          <w:p w14:paraId="693B20BE" w14:textId="77777777" w:rsidR="00DB297E" w:rsidRPr="00525654" w:rsidRDefault="00DB297E" w:rsidP="00DB297E">
            <w:pPr>
              <w:keepLines/>
              <w:suppressAutoHyphens/>
              <w:jc w:val="right"/>
              <w:rPr>
                <w:rFonts w:ascii="Arial" w:hAnsi="Arial" w:cs="Arial"/>
                <w:sz w:val="18"/>
                <w:szCs w:val="18"/>
              </w:rPr>
            </w:pPr>
          </w:p>
        </w:tc>
        <w:tc>
          <w:tcPr>
            <w:tcW w:w="878" w:type="dxa"/>
            <w:tcBorders>
              <w:top w:val="nil"/>
              <w:left w:val="nil"/>
              <w:bottom w:val="nil"/>
              <w:right w:val="nil"/>
            </w:tcBorders>
            <w:shd w:val="clear" w:color="auto" w:fill="auto"/>
            <w:noWrap/>
            <w:vAlign w:val="bottom"/>
          </w:tcPr>
          <w:p w14:paraId="1C63FA0F" w14:textId="77777777" w:rsidR="00DB297E" w:rsidRPr="00525654" w:rsidRDefault="00DB297E" w:rsidP="00DB297E">
            <w:pPr>
              <w:keepLines/>
              <w:suppressAutoHyphens/>
              <w:jc w:val="right"/>
              <w:rPr>
                <w:rFonts w:ascii="Arial" w:hAnsi="Arial" w:cs="Arial"/>
                <w:sz w:val="18"/>
                <w:szCs w:val="18"/>
                <w:highlight w:val="yellow"/>
              </w:rPr>
            </w:pPr>
          </w:p>
        </w:tc>
      </w:tr>
      <w:tr w:rsidR="00DB297E" w:rsidRPr="00525654" w14:paraId="5E3BCCCF" w14:textId="77777777" w:rsidTr="00DB297E">
        <w:trPr>
          <w:cantSplit/>
          <w:trHeight w:val="227"/>
        </w:trPr>
        <w:tc>
          <w:tcPr>
            <w:tcW w:w="2467" w:type="dxa"/>
            <w:tcBorders>
              <w:top w:val="nil"/>
              <w:left w:val="nil"/>
              <w:bottom w:val="nil"/>
              <w:right w:val="nil"/>
            </w:tcBorders>
            <w:shd w:val="clear" w:color="auto" w:fill="auto"/>
            <w:vAlign w:val="bottom"/>
            <w:hideMark/>
          </w:tcPr>
          <w:p w14:paraId="48E61AE6" w14:textId="77777777" w:rsidR="00DB297E" w:rsidRPr="00525654" w:rsidRDefault="00DB297E" w:rsidP="00DB297E">
            <w:pPr>
              <w:keepLines/>
              <w:suppressAutoHyphens/>
              <w:rPr>
                <w:rFonts w:ascii="Arial" w:hAnsi="Arial" w:cs="Arial"/>
                <w:sz w:val="18"/>
                <w:szCs w:val="18"/>
              </w:rPr>
            </w:pPr>
            <w:r w:rsidRPr="00525654">
              <w:rPr>
                <w:rFonts w:ascii="Arial" w:hAnsi="Arial" w:cs="Arial"/>
                <w:sz w:val="18"/>
                <w:szCs w:val="18"/>
              </w:rPr>
              <w:t>Splatná daň z príjmov</w:t>
            </w:r>
          </w:p>
        </w:tc>
        <w:tc>
          <w:tcPr>
            <w:tcW w:w="1281" w:type="dxa"/>
            <w:tcBorders>
              <w:top w:val="nil"/>
              <w:left w:val="nil"/>
              <w:bottom w:val="nil"/>
              <w:right w:val="nil"/>
            </w:tcBorders>
            <w:shd w:val="clear" w:color="auto" w:fill="auto"/>
            <w:noWrap/>
            <w:vAlign w:val="bottom"/>
            <w:hideMark/>
          </w:tcPr>
          <w:p w14:paraId="3EA2B562" w14:textId="77777777" w:rsidR="00DB297E" w:rsidRPr="00525654" w:rsidRDefault="00DB297E" w:rsidP="00DB297E">
            <w:pPr>
              <w:keepLines/>
              <w:suppressAutoHyphens/>
              <w:jc w:val="right"/>
              <w:rPr>
                <w:rFonts w:ascii="Arial" w:hAnsi="Arial" w:cs="Arial"/>
                <w:sz w:val="18"/>
                <w:szCs w:val="18"/>
              </w:rPr>
            </w:pPr>
          </w:p>
        </w:tc>
        <w:tc>
          <w:tcPr>
            <w:tcW w:w="1251" w:type="dxa"/>
            <w:tcBorders>
              <w:top w:val="nil"/>
              <w:left w:val="nil"/>
              <w:bottom w:val="nil"/>
              <w:right w:val="nil"/>
            </w:tcBorders>
            <w:shd w:val="clear" w:color="auto" w:fill="auto"/>
            <w:noWrap/>
            <w:vAlign w:val="bottom"/>
            <w:hideMark/>
          </w:tcPr>
          <w:p w14:paraId="0315438D" w14:textId="6D41E3AC" w:rsidR="00DB297E" w:rsidRPr="00525654" w:rsidRDefault="00DB297E" w:rsidP="00DB297E">
            <w:pPr>
              <w:keepLines/>
              <w:suppressAutoHyphens/>
              <w:jc w:val="right"/>
              <w:rPr>
                <w:rFonts w:ascii="Arial" w:hAnsi="Arial" w:cs="Arial"/>
                <w:sz w:val="18"/>
                <w:szCs w:val="18"/>
              </w:rPr>
            </w:pPr>
            <w:r w:rsidRPr="009133FE">
              <w:rPr>
                <w:rFonts w:ascii="Arial" w:hAnsi="Arial" w:cs="Arial"/>
                <w:sz w:val="18"/>
                <w:szCs w:val="18"/>
              </w:rPr>
              <w:t>110 29</w:t>
            </w:r>
            <w:r>
              <w:rPr>
                <w:rFonts w:ascii="Arial" w:hAnsi="Arial" w:cs="Arial"/>
                <w:sz w:val="18"/>
                <w:szCs w:val="18"/>
              </w:rPr>
              <w:t>7</w:t>
            </w:r>
          </w:p>
        </w:tc>
        <w:tc>
          <w:tcPr>
            <w:tcW w:w="856" w:type="dxa"/>
            <w:tcBorders>
              <w:top w:val="nil"/>
              <w:left w:val="nil"/>
              <w:bottom w:val="nil"/>
              <w:right w:val="nil"/>
            </w:tcBorders>
            <w:shd w:val="clear" w:color="auto" w:fill="auto"/>
            <w:noWrap/>
            <w:vAlign w:val="bottom"/>
            <w:hideMark/>
          </w:tcPr>
          <w:p w14:paraId="61CD2E9E" w14:textId="4B01D2C4" w:rsidR="00DB297E" w:rsidRPr="00525654" w:rsidRDefault="00DB297E" w:rsidP="00DB297E">
            <w:pPr>
              <w:keepLines/>
              <w:suppressAutoHyphens/>
              <w:jc w:val="right"/>
              <w:rPr>
                <w:rFonts w:ascii="Arial" w:hAnsi="Arial" w:cs="Arial"/>
                <w:sz w:val="18"/>
                <w:szCs w:val="18"/>
                <w:highlight w:val="yellow"/>
              </w:rPr>
            </w:pPr>
            <w:r w:rsidRPr="00525654">
              <w:rPr>
                <w:rFonts w:ascii="Arial" w:hAnsi="Arial" w:cs="Arial"/>
                <w:sz w:val="18"/>
                <w:szCs w:val="18"/>
              </w:rPr>
              <w:t>15%</w:t>
            </w:r>
          </w:p>
        </w:tc>
        <w:tc>
          <w:tcPr>
            <w:tcW w:w="1228" w:type="dxa"/>
            <w:tcBorders>
              <w:top w:val="nil"/>
              <w:left w:val="nil"/>
              <w:bottom w:val="nil"/>
              <w:right w:val="nil"/>
            </w:tcBorders>
            <w:shd w:val="clear" w:color="auto" w:fill="auto"/>
            <w:noWrap/>
            <w:vAlign w:val="bottom"/>
            <w:hideMark/>
          </w:tcPr>
          <w:p w14:paraId="17825EA9" w14:textId="77777777" w:rsidR="00DB297E" w:rsidRPr="00525654" w:rsidRDefault="00DB297E" w:rsidP="00DB297E">
            <w:pPr>
              <w:keepLines/>
              <w:suppressAutoHyphens/>
              <w:jc w:val="right"/>
              <w:rPr>
                <w:rFonts w:ascii="Arial" w:hAnsi="Arial" w:cs="Arial"/>
                <w:sz w:val="18"/>
                <w:szCs w:val="18"/>
              </w:rPr>
            </w:pPr>
          </w:p>
        </w:tc>
        <w:tc>
          <w:tcPr>
            <w:tcW w:w="1251" w:type="dxa"/>
            <w:tcBorders>
              <w:top w:val="nil"/>
              <w:left w:val="nil"/>
              <w:bottom w:val="nil"/>
              <w:right w:val="nil"/>
            </w:tcBorders>
            <w:shd w:val="clear" w:color="auto" w:fill="auto"/>
            <w:noWrap/>
            <w:vAlign w:val="bottom"/>
            <w:hideMark/>
          </w:tcPr>
          <w:p w14:paraId="7F763C27" w14:textId="44B4CE61" w:rsidR="00DB297E" w:rsidRPr="00525654" w:rsidRDefault="00DB297E" w:rsidP="00DB297E">
            <w:pPr>
              <w:keepLines/>
              <w:suppressAutoHyphens/>
              <w:jc w:val="right"/>
              <w:rPr>
                <w:rFonts w:ascii="Arial" w:hAnsi="Arial" w:cs="Arial"/>
                <w:sz w:val="18"/>
                <w:szCs w:val="18"/>
              </w:rPr>
            </w:pPr>
            <w:r w:rsidRPr="00525654">
              <w:rPr>
                <w:rFonts w:ascii="Arial" w:hAnsi="Arial" w:cs="Arial"/>
                <w:sz w:val="18"/>
                <w:szCs w:val="18"/>
              </w:rPr>
              <w:t>207 925</w:t>
            </w:r>
          </w:p>
        </w:tc>
        <w:tc>
          <w:tcPr>
            <w:tcW w:w="878" w:type="dxa"/>
            <w:tcBorders>
              <w:top w:val="nil"/>
              <w:left w:val="nil"/>
              <w:bottom w:val="nil"/>
              <w:right w:val="nil"/>
            </w:tcBorders>
            <w:shd w:val="clear" w:color="auto" w:fill="auto"/>
            <w:noWrap/>
            <w:vAlign w:val="bottom"/>
            <w:hideMark/>
          </w:tcPr>
          <w:p w14:paraId="75EE9E4C" w14:textId="185EA206" w:rsidR="00DB297E" w:rsidRPr="00525654" w:rsidRDefault="00DB297E" w:rsidP="00DB297E">
            <w:pPr>
              <w:keepLines/>
              <w:suppressAutoHyphens/>
              <w:jc w:val="right"/>
              <w:rPr>
                <w:rFonts w:ascii="Arial" w:hAnsi="Arial" w:cs="Arial"/>
                <w:sz w:val="18"/>
                <w:szCs w:val="18"/>
                <w:highlight w:val="yellow"/>
              </w:rPr>
            </w:pPr>
            <w:r w:rsidRPr="00525654">
              <w:rPr>
                <w:rFonts w:ascii="Arial" w:hAnsi="Arial" w:cs="Arial"/>
                <w:sz w:val="18"/>
                <w:szCs w:val="18"/>
              </w:rPr>
              <w:t>15%</w:t>
            </w:r>
          </w:p>
        </w:tc>
      </w:tr>
      <w:tr w:rsidR="00DB297E" w:rsidRPr="00525654" w14:paraId="16CFC513" w14:textId="77777777" w:rsidTr="00DB297E">
        <w:trPr>
          <w:cantSplit/>
          <w:trHeight w:val="227"/>
        </w:trPr>
        <w:tc>
          <w:tcPr>
            <w:tcW w:w="2467" w:type="dxa"/>
            <w:tcBorders>
              <w:top w:val="nil"/>
              <w:left w:val="nil"/>
              <w:bottom w:val="nil"/>
              <w:right w:val="nil"/>
            </w:tcBorders>
            <w:shd w:val="clear" w:color="auto" w:fill="auto"/>
            <w:vAlign w:val="bottom"/>
            <w:hideMark/>
          </w:tcPr>
          <w:p w14:paraId="372CFD23" w14:textId="77777777" w:rsidR="00DB297E" w:rsidRPr="00525654" w:rsidRDefault="00DB297E" w:rsidP="00DB297E">
            <w:pPr>
              <w:keepLines/>
              <w:suppressAutoHyphens/>
              <w:rPr>
                <w:rFonts w:ascii="Arial" w:hAnsi="Arial" w:cs="Arial"/>
                <w:sz w:val="18"/>
                <w:szCs w:val="18"/>
              </w:rPr>
            </w:pPr>
            <w:r w:rsidRPr="00525654">
              <w:rPr>
                <w:rFonts w:ascii="Arial" w:hAnsi="Arial" w:cs="Arial"/>
                <w:sz w:val="18"/>
                <w:szCs w:val="18"/>
              </w:rPr>
              <w:t>Odložená daň z príjmov</w:t>
            </w:r>
          </w:p>
        </w:tc>
        <w:tc>
          <w:tcPr>
            <w:tcW w:w="1281" w:type="dxa"/>
            <w:tcBorders>
              <w:top w:val="nil"/>
              <w:left w:val="nil"/>
              <w:bottom w:val="nil"/>
              <w:right w:val="nil"/>
            </w:tcBorders>
            <w:shd w:val="clear" w:color="auto" w:fill="auto"/>
            <w:noWrap/>
            <w:vAlign w:val="bottom"/>
            <w:hideMark/>
          </w:tcPr>
          <w:p w14:paraId="53F7FCAF" w14:textId="77777777" w:rsidR="00DB297E" w:rsidRPr="00525654" w:rsidRDefault="00DB297E" w:rsidP="00DB297E">
            <w:pPr>
              <w:keepLines/>
              <w:suppressAutoHyphens/>
              <w:jc w:val="right"/>
              <w:rPr>
                <w:rFonts w:ascii="Arial" w:hAnsi="Arial" w:cs="Arial"/>
                <w:sz w:val="18"/>
                <w:szCs w:val="18"/>
              </w:rPr>
            </w:pPr>
          </w:p>
        </w:tc>
        <w:tc>
          <w:tcPr>
            <w:tcW w:w="1251" w:type="dxa"/>
            <w:tcBorders>
              <w:top w:val="nil"/>
              <w:left w:val="nil"/>
              <w:bottom w:val="nil"/>
              <w:right w:val="nil"/>
            </w:tcBorders>
            <w:shd w:val="clear" w:color="auto" w:fill="auto"/>
            <w:noWrap/>
            <w:vAlign w:val="bottom"/>
            <w:hideMark/>
          </w:tcPr>
          <w:p w14:paraId="6BA59EA9" w14:textId="03919F16" w:rsidR="00DB297E" w:rsidRPr="00525654" w:rsidRDefault="00DB297E" w:rsidP="00DB297E">
            <w:pPr>
              <w:keepLines/>
              <w:suppressAutoHyphens/>
              <w:jc w:val="right"/>
              <w:rPr>
                <w:rFonts w:ascii="Arial" w:hAnsi="Arial" w:cs="Arial"/>
                <w:sz w:val="18"/>
                <w:szCs w:val="18"/>
              </w:rPr>
            </w:pPr>
            <w:r w:rsidRPr="009133FE">
              <w:rPr>
                <w:rFonts w:ascii="Arial" w:hAnsi="Arial" w:cs="Arial"/>
                <w:sz w:val="18"/>
                <w:szCs w:val="18"/>
              </w:rPr>
              <w:t xml:space="preserve">- </w:t>
            </w:r>
            <w:r>
              <w:rPr>
                <w:rFonts w:ascii="Arial" w:hAnsi="Arial" w:cs="Arial"/>
                <w:sz w:val="18"/>
                <w:szCs w:val="18"/>
              </w:rPr>
              <w:t>263 448</w:t>
            </w:r>
            <w:r w:rsidRPr="009133FE">
              <w:rPr>
                <w:rFonts w:ascii="Arial" w:hAnsi="Arial" w:cs="Arial"/>
                <w:sz w:val="18"/>
                <w:szCs w:val="18"/>
              </w:rPr>
              <w:t xml:space="preserve"> </w:t>
            </w:r>
          </w:p>
        </w:tc>
        <w:tc>
          <w:tcPr>
            <w:tcW w:w="856" w:type="dxa"/>
            <w:tcBorders>
              <w:top w:val="nil"/>
              <w:left w:val="nil"/>
              <w:bottom w:val="nil"/>
              <w:right w:val="nil"/>
            </w:tcBorders>
            <w:shd w:val="clear" w:color="auto" w:fill="auto"/>
            <w:noWrap/>
            <w:vAlign w:val="bottom"/>
            <w:hideMark/>
          </w:tcPr>
          <w:p w14:paraId="4BC4B879" w14:textId="60780765" w:rsidR="00DB297E" w:rsidRPr="00525654" w:rsidRDefault="00DB297E" w:rsidP="00DB297E">
            <w:pPr>
              <w:keepLines/>
              <w:suppressAutoHyphens/>
              <w:jc w:val="right"/>
              <w:rPr>
                <w:rFonts w:ascii="Arial" w:hAnsi="Arial" w:cs="Arial"/>
                <w:sz w:val="18"/>
                <w:szCs w:val="18"/>
                <w:highlight w:val="yellow"/>
              </w:rPr>
            </w:pPr>
            <w:r w:rsidRPr="00525654">
              <w:rPr>
                <w:rFonts w:ascii="Arial" w:hAnsi="Arial" w:cs="Arial"/>
                <w:sz w:val="18"/>
                <w:szCs w:val="18"/>
              </w:rPr>
              <w:t>-36%</w:t>
            </w:r>
          </w:p>
        </w:tc>
        <w:tc>
          <w:tcPr>
            <w:tcW w:w="1228" w:type="dxa"/>
            <w:tcBorders>
              <w:top w:val="nil"/>
              <w:left w:val="nil"/>
              <w:bottom w:val="nil"/>
              <w:right w:val="nil"/>
            </w:tcBorders>
            <w:shd w:val="clear" w:color="auto" w:fill="auto"/>
            <w:noWrap/>
            <w:vAlign w:val="bottom"/>
            <w:hideMark/>
          </w:tcPr>
          <w:p w14:paraId="54E5D631" w14:textId="77777777" w:rsidR="00DB297E" w:rsidRPr="00525654" w:rsidRDefault="00DB297E" w:rsidP="00DB297E">
            <w:pPr>
              <w:keepLines/>
              <w:suppressAutoHyphens/>
              <w:jc w:val="right"/>
              <w:rPr>
                <w:rFonts w:ascii="Arial" w:hAnsi="Arial" w:cs="Arial"/>
                <w:sz w:val="18"/>
                <w:szCs w:val="18"/>
              </w:rPr>
            </w:pPr>
          </w:p>
        </w:tc>
        <w:tc>
          <w:tcPr>
            <w:tcW w:w="1251" w:type="dxa"/>
            <w:tcBorders>
              <w:top w:val="nil"/>
              <w:left w:val="nil"/>
              <w:bottom w:val="nil"/>
              <w:right w:val="nil"/>
            </w:tcBorders>
            <w:shd w:val="clear" w:color="auto" w:fill="auto"/>
            <w:noWrap/>
            <w:vAlign w:val="bottom"/>
            <w:hideMark/>
          </w:tcPr>
          <w:p w14:paraId="105706A5" w14:textId="477EDED9" w:rsidR="00DB297E" w:rsidRPr="00525654" w:rsidRDefault="00DB297E" w:rsidP="00DB297E">
            <w:pPr>
              <w:keepLines/>
              <w:suppressAutoHyphens/>
              <w:jc w:val="right"/>
              <w:rPr>
                <w:rFonts w:ascii="Arial" w:hAnsi="Arial" w:cs="Arial"/>
                <w:sz w:val="18"/>
                <w:szCs w:val="18"/>
              </w:rPr>
            </w:pPr>
            <w:r w:rsidRPr="00525654">
              <w:rPr>
                <w:rFonts w:ascii="Arial" w:hAnsi="Arial" w:cs="Arial"/>
                <w:sz w:val="18"/>
                <w:szCs w:val="18"/>
              </w:rPr>
              <w:t>0</w:t>
            </w:r>
          </w:p>
        </w:tc>
        <w:tc>
          <w:tcPr>
            <w:tcW w:w="878" w:type="dxa"/>
            <w:tcBorders>
              <w:top w:val="nil"/>
              <w:left w:val="nil"/>
              <w:bottom w:val="nil"/>
              <w:right w:val="nil"/>
            </w:tcBorders>
            <w:shd w:val="clear" w:color="auto" w:fill="auto"/>
            <w:noWrap/>
            <w:vAlign w:val="bottom"/>
            <w:hideMark/>
          </w:tcPr>
          <w:p w14:paraId="75A6B08B" w14:textId="196F68C3" w:rsidR="00DB297E" w:rsidRPr="00525654" w:rsidRDefault="00DB297E" w:rsidP="00DB297E">
            <w:pPr>
              <w:keepLines/>
              <w:suppressAutoHyphens/>
              <w:jc w:val="right"/>
              <w:rPr>
                <w:rFonts w:ascii="Arial" w:hAnsi="Arial" w:cs="Arial"/>
                <w:sz w:val="18"/>
                <w:szCs w:val="18"/>
                <w:highlight w:val="yellow"/>
              </w:rPr>
            </w:pPr>
            <w:r w:rsidRPr="00525654">
              <w:rPr>
                <w:rFonts w:ascii="Arial" w:hAnsi="Arial" w:cs="Arial"/>
                <w:sz w:val="18"/>
                <w:szCs w:val="18"/>
              </w:rPr>
              <w:t>0%</w:t>
            </w:r>
          </w:p>
        </w:tc>
      </w:tr>
      <w:tr w:rsidR="00DB297E" w:rsidRPr="00525654" w14:paraId="1DB7FE11" w14:textId="77777777" w:rsidTr="00DB297E">
        <w:trPr>
          <w:cantSplit/>
          <w:trHeight w:val="227"/>
        </w:trPr>
        <w:tc>
          <w:tcPr>
            <w:tcW w:w="2467" w:type="dxa"/>
            <w:tcBorders>
              <w:top w:val="nil"/>
              <w:left w:val="nil"/>
              <w:bottom w:val="nil"/>
              <w:right w:val="nil"/>
            </w:tcBorders>
            <w:shd w:val="clear" w:color="auto" w:fill="auto"/>
            <w:vAlign w:val="bottom"/>
            <w:hideMark/>
          </w:tcPr>
          <w:p w14:paraId="3BC8380E" w14:textId="77777777" w:rsidR="00DB297E" w:rsidRPr="00525654" w:rsidRDefault="00DB297E" w:rsidP="00DB297E">
            <w:pPr>
              <w:keepLines/>
              <w:suppressAutoHyphens/>
              <w:rPr>
                <w:rFonts w:ascii="Arial" w:hAnsi="Arial" w:cs="Arial"/>
                <w:b/>
                <w:bCs/>
                <w:sz w:val="18"/>
                <w:szCs w:val="18"/>
              </w:rPr>
            </w:pPr>
            <w:r w:rsidRPr="00525654">
              <w:rPr>
                <w:rFonts w:ascii="Arial" w:hAnsi="Arial" w:cs="Arial"/>
                <w:b/>
                <w:bCs/>
                <w:sz w:val="18"/>
                <w:szCs w:val="18"/>
              </w:rPr>
              <w:t>Celková daň z príjmov</w:t>
            </w:r>
          </w:p>
        </w:tc>
        <w:tc>
          <w:tcPr>
            <w:tcW w:w="1281" w:type="dxa"/>
            <w:tcBorders>
              <w:top w:val="single" w:sz="4" w:space="0" w:color="auto"/>
              <w:left w:val="nil"/>
              <w:bottom w:val="double" w:sz="6" w:space="0" w:color="auto"/>
              <w:right w:val="nil"/>
            </w:tcBorders>
            <w:shd w:val="clear" w:color="auto" w:fill="auto"/>
            <w:noWrap/>
            <w:vAlign w:val="bottom"/>
            <w:hideMark/>
          </w:tcPr>
          <w:p w14:paraId="0B1B35E0" w14:textId="77777777" w:rsidR="00DB297E" w:rsidRPr="00525654" w:rsidRDefault="00DB297E" w:rsidP="00DB297E">
            <w:pPr>
              <w:keepLines/>
              <w:suppressAutoHyphens/>
              <w:jc w:val="right"/>
              <w:rPr>
                <w:rFonts w:ascii="Arial" w:hAnsi="Arial" w:cs="Arial"/>
                <w:b/>
                <w:bCs/>
                <w:sz w:val="18"/>
                <w:szCs w:val="18"/>
              </w:rPr>
            </w:pPr>
          </w:p>
        </w:tc>
        <w:tc>
          <w:tcPr>
            <w:tcW w:w="1251" w:type="dxa"/>
            <w:tcBorders>
              <w:top w:val="single" w:sz="4" w:space="0" w:color="auto"/>
              <w:left w:val="nil"/>
              <w:bottom w:val="double" w:sz="6" w:space="0" w:color="auto"/>
              <w:right w:val="nil"/>
            </w:tcBorders>
            <w:shd w:val="clear" w:color="auto" w:fill="auto"/>
            <w:noWrap/>
            <w:vAlign w:val="bottom"/>
            <w:hideMark/>
          </w:tcPr>
          <w:p w14:paraId="2DEE7C1D" w14:textId="3F7BB309" w:rsidR="00DB297E" w:rsidRPr="00525654" w:rsidRDefault="00DB297E" w:rsidP="00DB297E">
            <w:pPr>
              <w:keepLines/>
              <w:suppressAutoHyphens/>
              <w:jc w:val="right"/>
              <w:rPr>
                <w:rFonts w:ascii="Arial" w:hAnsi="Arial" w:cs="Arial"/>
                <w:b/>
                <w:bCs/>
                <w:sz w:val="18"/>
                <w:szCs w:val="18"/>
              </w:rPr>
            </w:pPr>
            <w:r>
              <w:rPr>
                <w:rFonts w:ascii="Arial" w:hAnsi="Arial" w:cs="Arial"/>
                <w:b/>
                <w:bCs/>
                <w:sz w:val="18"/>
                <w:szCs w:val="18"/>
              </w:rPr>
              <w:t>- 153 151</w:t>
            </w:r>
          </w:p>
        </w:tc>
        <w:tc>
          <w:tcPr>
            <w:tcW w:w="856" w:type="dxa"/>
            <w:tcBorders>
              <w:top w:val="single" w:sz="4" w:space="0" w:color="auto"/>
              <w:left w:val="nil"/>
              <w:bottom w:val="double" w:sz="6" w:space="0" w:color="auto"/>
              <w:right w:val="nil"/>
            </w:tcBorders>
            <w:shd w:val="clear" w:color="auto" w:fill="auto"/>
            <w:noWrap/>
            <w:vAlign w:val="bottom"/>
            <w:hideMark/>
          </w:tcPr>
          <w:p w14:paraId="311C1EAE" w14:textId="32BCDFD1" w:rsidR="00DB297E" w:rsidRPr="00525654" w:rsidRDefault="00DB297E" w:rsidP="00DB297E">
            <w:pPr>
              <w:keepLines/>
              <w:suppressAutoHyphens/>
              <w:jc w:val="right"/>
              <w:rPr>
                <w:rFonts w:ascii="Arial" w:hAnsi="Arial" w:cs="Arial"/>
                <w:sz w:val="18"/>
                <w:szCs w:val="18"/>
                <w:highlight w:val="yellow"/>
              </w:rPr>
            </w:pPr>
            <w:r w:rsidRPr="00525654">
              <w:rPr>
                <w:rFonts w:ascii="Arial" w:hAnsi="Arial" w:cs="Arial"/>
                <w:b/>
                <w:bCs/>
                <w:sz w:val="18"/>
                <w:szCs w:val="18"/>
              </w:rPr>
              <w:t>-21%</w:t>
            </w:r>
          </w:p>
        </w:tc>
        <w:tc>
          <w:tcPr>
            <w:tcW w:w="1228" w:type="dxa"/>
            <w:tcBorders>
              <w:top w:val="single" w:sz="4" w:space="0" w:color="auto"/>
              <w:left w:val="nil"/>
              <w:bottom w:val="double" w:sz="6" w:space="0" w:color="auto"/>
              <w:right w:val="nil"/>
            </w:tcBorders>
            <w:shd w:val="clear" w:color="auto" w:fill="auto"/>
            <w:noWrap/>
            <w:vAlign w:val="bottom"/>
            <w:hideMark/>
          </w:tcPr>
          <w:p w14:paraId="1ED1D141" w14:textId="77777777" w:rsidR="00DB297E" w:rsidRPr="00525654" w:rsidRDefault="00DB297E" w:rsidP="00DB297E">
            <w:pPr>
              <w:keepLines/>
              <w:suppressAutoHyphens/>
              <w:jc w:val="right"/>
              <w:rPr>
                <w:rFonts w:ascii="Arial" w:hAnsi="Arial" w:cs="Arial"/>
                <w:b/>
                <w:bCs/>
                <w:sz w:val="18"/>
                <w:szCs w:val="18"/>
              </w:rPr>
            </w:pPr>
          </w:p>
        </w:tc>
        <w:tc>
          <w:tcPr>
            <w:tcW w:w="1251" w:type="dxa"/>
            <w:tcBorders>
              <w:top w:val="single" w:sz="4" w:space="0" w:color="auto"/>
              <w:left w:val="nil"/>
              <w:bottom w:val="double" w:sz="6" w:space="0" w:color="auto"/>
              <w:right w:val="nil"/>
            </w:tcBorders>
            <w:shd w:val="clear" w:color="auto" w:fill="auto"/>
            <w:noWrap/>
            <w:vAlign w:val="bottom"/>
            <w:hideMark/>
          </w:tcPr>
          <w:p w14:paraId="72556E7F" w14:textId="23F5B938" w:rsidR="00DB297E" w:rsidRPr="00525654" w:rsidRDefault="00DB297E" w:rsidP="00DB297E">
            <w:pPr>
              <w:keepLines/>
              <w:suppressAutoHyphens/>
              <w:jc w:val="right"/>
              <w:rPr>
                <w:rFonts w:ascii="Arial" w:hAnsi="Arial" w:cs="Arial"/>
                <w:b/>
                <w:bCs/>
                <w:sz w:val="18"/>
                <w:szCs w:val="18"/>
              </w:rPr>
            </w:pPr>
            <w:r w:rsidRPr="00525654">
              <w:rPr>
                <w:rFonts w:ascii="Arial" w:hAnsi="Arial" w:cs="Arial"/>
                <w:b/>
                <w:bCs/>
                <w:sz w:val="18"/>
                <w:szCs w:val="18"/>
              </w:rPr>
              <w:t>207 925</w:t>
            </w:r>
          </w:p>
        </w:tc>
        <w:tc>
          <w:tcPr>
            <w:tcW w:w="878" w:type="dxa"/>
            <w:tcBorders>
              <w:top w:val="single" w:sz="4" w:space="0" w:color="auto"/>
              <w:left w:val="nil"/>
              <w:bottom w:val="double" w:sz="6" w:space="0" w:color="auto"/>
              <w:right w:val="nil"/>
            </w:tcBorders>
            <w:shd w:val="clear" w:color="auto" w:fill="auto"/>
            <w:noWrap/>
            <w:vAlign w:val="bottom"/>
            <w:hideMark/>
          </w:tcPr>
          <w:p w14:paraId="527CEDB4" w14:textId="6C3D9548" w:rsidR="00DB297E" w:rsidRPr="00525654" w:rsidRDefault="00DB297E" w:rsidP="00DB297E">
            <w:pPr>
              <w:keepLines/>
              <w:suppressAutoHyphens/>
              <w:jc w:val="right"/>
              <w:rPr>
                <w:rFonts w:ascii="Arial" w:hAnsi="Arial" w:cs="Arial"/>
                <w:b/>
                <w:bCs/>
                <w:sz w:val="18"/>
                <w:szCs w:val="18"/>
                <w:highlight w:val="yellow"/>
              </w:rPr>
            </w:pPr>
            <w:r w:rsidRPr="00525654">
              <w:rPr>
                <w:rFonts w:ascii="Arial" w:hAnsi="Arial" w:cs="Arial"/>
                <w:b/>
                <w:bCs/>
                <w:sz w:val="18"/>
                <w:szCs w:val="18"/>
              </w:rPr>
              <w:t>15%</w:t>
            </w:r>
          </w:p>
        </w:tc>
      </w:tr>
    </w:tbl>
    <w:p w14:paraId="369A8654" w14:textId="77777777" w:rsidR="00515E1D" w:rsidRPr="009133FE" w:rsidRDefault="00515E1D" w:rsidP="00525654">
      <w:pPr>
        <w:pStyle w:val="odstavec"/>
        <w:keepLines/>
        <w:suppressAutoHyphens/>
        <w:ind w:left="425"/>
      </w:pPr>
    </w:p>
    <w:p w14:paraId="6120082D" w14:textId="77777777" w:rsidR="00515E1D" w:rsidRPr="009133FE" w:rsidRDefault="00515E1D" w:rsidP="00525654">
      <w:pPr>
        <w:pStyle w:val="odstavec"/>
        <w:keepLines/>
        <w:suppressAutoHyphens/>
        <w:ind w:left="425"/>
      </w:pPr>
    </w:p>
    <w:p w14:paraId="1E009593" w14:textId="1C854264" w:rsidR="00515E1D" w:rsidRPr="009133FE" w:rsidRDefault="00A537D5" w:rsidP="00525654">
      <w:pPr>
        <w:pStyle w:val="odstavec"/>
        <w:keepLines/>
        <w:suppressAutoHyphens/>
        <w:ind w:left="425"/>
      </w:pPr>
      <w:r w:rsidRPr="009133FE">
        <w:t>S účinnosťou od 1. januára 2025 dôjde k zmene sadzby dane z príjmov právnických osôb zo súčasných 21 % na 24 %.</w:t>
      </w:r>
    </w:p>
    <w:p w14:paraId="200B7CD2" w14:textId="77777777" w:rsidR="00515E1D" w:rsidRPr="009133FE" w:rsidRDefault="00515E1D" w:rsidP="00525654">
      <w:pPr>
        <w:pStyle w:val="odstavec"/>
        <w:keepLines/>
        <w:suppressAutoHyphens/>
        <w:ind w:left="425"/>
      </w:pPr>
    </w:p>
    <w:p w14:paraId="5B83F81C" w14:textId="29EF1725" w:rsidR="00A537D5" w:rsidRPr="009133FE" w:rsidRDefault="00A537D5" w:rsidP="00525654">
      <w:pPr>
        <w:pStyle w:val="odstavec"/>
        <w:keepLines/>
        <w:suppressAutoHyphens/>
        <w:ind w:left="425"/>
      </w:pPr>
      <w:r w:rsidRPr="009133FE">
        <w:t xml:space="preserve">Spoločnosť </w:t>
      </w:r>
      <w:r w:rsidR="00B00541" w:rsidRPr="009133FE">
        <w:t>nie je platcom</w:t>
      </w:r>
      <w:r w:rsidRPr="009133FE">
        <w:t xml:space="preserve"> </w:t>
      </w:r>
      <w:proofErr w:type="spellStart"/>
      <w:r w:rsidRPr="009133FE">
        <w:t>dorovnávacej</w:t>
      </w:r>
      <w:proofErr w:type="spellEnd"/>
      <w:r w:rsidRPr="009133FE">
        <w:t xml:space="preserve"> dane. </w:t>
      </w:r>
      <w:proofErr w:type="spellStart"/>
      <w:r w:rsidRPr="009133FE">
        <w:t>Dorovnávacia</w:t>
      </w:r>
      <w:proofErr w:type="spellEnd"/>
      <w:r w:rsidRPr="009133FE">
        <w:t xml:space="preserve"> daň nebola zohľadnená pri výpočte odloženej dane. Spoločnosť nemá za rok 2024 daňovú povinnosť vyplývajúcu z </w:t>
      </w:r>
      <w:proofErr w:type="spellStart"/>
      <w:r w:rsidRPr="009133FE">
        <w:t>dorovnávacích</w:t>
      </w:r>
      <w:proofErr w:type="spellEnd"/>
      <w:r w:rsidRPr="009133FE">
        <w:t xml:space="preserve"> daní.</w:t>
      </w:r>
    </w:p>
    <w:p w14:paraId="1AAE684D" w14:textId="77777777" w:rsidR="00916AF7" w:rsidRPr="009133FE" w:rsidRDefault="00916AF7" w:rsidP="00525654">
      <w:pPr>
        <w:pStyle w:val="odstavec"/>
        <w:keepLines/>
        <w:suppressAutoHyphens/>
        <w:ind w:left="425"/>
      </w:pPr>
    </w:p>
    <w:p w14:paraId="40FF57FE" w14:textId="77777777" w:rsidR="00397293" w:rsidRPr="009133FE" w:rsidRDefault="00397293" w:rsidP="00525654">
      <w:pPr>
        <w:keepLines/>
        <w:suppressAutoHyphens/>
        <w:ind w:left="425"/>
        <w:rPr>
          <w:rFonts w:ascii="Arial" w:hAnsi="Arial" w:cs="Arial"/>
          <w:b/>
          <w:bCs/>
          <w:kern w:val="32"/>
          <w:sz w:val="20"/>
          <w:szCs w:val="20"/>
        </w:rPr>
      </w:pPr>
      <w:r w:rsidRPr="009133FE">
        <w:rPr>
          <w:rFonts w:ascii="Arial" w:hAnsi="Arial" w:cs="Arial"/>
          <w:sz w:val="20"/>
          <w:szCs w:val="20"/>
        </w:rPr>
        <w:br w:type="page"/>
      </w:r>
    </w:p>
    <w:p w14:paraId="1BDD6F32" w14:textId="6F26DD29" w:rsidR="00916AF7" w:rsidRPr="009133FE" w:rsidRDefault="00916AF7" w:rsidP="00525654">
      <w:pPr>
        <w:pStyle w:val="Heading1"/>
        <w:keepLines/>
        <w:ind w:left="425" w:hanging="426"/>
        <w:rPr>
          <w:rFonts w:ascii="Arial" w:hAnsi="Arial"/>
          <w:sz w:val="20"/>
          <w:szCs w:val="20"/>
        </w:rPr>
      </w:pPr>
      <w:r w:rsidRPr="009133FE">
        <w:rPr>
          <w:rFonts w:ascii="Arial" w:hAnsi="Arial"/>
          <w:sz w:val="20"/>
          <w:szCs w:val="20"/>
        </w:rPr>
        <w:lastRenderedPageBreak/>
        <w:t>INFORMÁCIE O INÝCH AKTÍVACH A INÝCH PASÍVACH</w:t>
      </w:r>
    </w:p>
    <w:p w14:paraId="423F9BD3" w14:textId="1E2E8F8A" w:rsidR="00916AF7" w:rsidRPr="009133FE" w:rsidRDefault="00162F46" w:rsidP="00525654">
      <w:pPr>
        <w:pStyle w:val="Heading2"/>
        <w:keepLines/>
        <w:numPr>
          <w:ilvl w:val="6"/>
          <w:numId w:val="1"/>
        </w:numPr>
        <w:ind w:left="360"/>
      </w:pPr>
      <w:r w:rsidRPr="009133FE">
        <w:t>Podmienené záväzky</w:t>
      </w:r>
    </w:p>
    <w:p w14:paraId="4C0702FF" w14:textId="3B4760BE" w:rsidR="00243387" w:rsidRPr="009133FE" w:rsidRDefault="00243387" w:rsidP="00525654">
      <w:pPr>
        <w:pStyle w:val="odstavec"/>
        <w:keepLines/>
        <w:suppressAutoHyphens/>
        <w:ind w:left="425"/>
      </w:pPr>
      <w:r w:rsidRPr="009133FE">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440AD7AA" w14:textId="77777777" w:rsidR="00243387" w:rsidRPr="009133FE" w:rsidRDefault="00243387" w:rsidP="00525654">
      <w:pPr>
        <w:pStyle w:val="odstavec"/>
        <w:keepLines/>
        <w:suppressAutoHyphens/>
        <w:ind w:left="425"/>
      </w:pPr>
    </w:p>
    <w:p w14:paraId="6F00653A" w14:textId="68E47843" w:rsidR="00243387" w:rsidRPr="009133FE" w:rsidRDefault="00243387" w:rsidP="00525654">
      <w:pPr>
        <w:pStyle w:val="odstavec"/>
        <w:keepLines/>
        <w:suppressAutoHyphens/>
        <w:ind w:left="425"/>
      </w:pPr>
      <w:r w:rsidRPr="009133FE">
        <w:t>Spoločnosť neevidovala k 31. decembru 2024 a k 31. decembru 2023 prípadné ďalšie záväzky, ktoré sa nesledujú v bežnom účtovníctve a neuvádzajú sa v súvahe.</w:t>
      </w:r>
    </w:p>
    <w:p w14:paraId="7AEE93E0" w14:textId="77777777" w:rsidR="00397293" w:rsidRPr="009133FE" w:rsidRDefault="00397293" w:rsidP="00525654">
      <w:pPr>
        <w:pStyle w:val="odstavec"/>
        <w:keepLines/>
        <w:suppressAutoHyphens/>
        <w:ind w:left="425"/>
      </w:pPr>
    </w:p>
    <w:p w14:paraId="7D38656B" w14:textId="2E9D340A" w:rsidR="00243387" w:rsidRPr="009133FE" w:rsidRDefault="00243387" w:rsidP="00525654">
      <w:pPr>
        <w:pStyle w:val="Heading2"/>
        <w:keepLines/>
        <w:numPr>
          <w:ilvl w:val="1"/>
          <w:numId w:val="34"/>
        </w:numPr>
      </w:pPr>
      <w:r w:rsidRPr="009133FE">
        <w:t>Skutočnosti sledované na podsúvahových účtoch</w:t>
      </w:r>
    </w:p>
    <w:p w14:paraId="0F71A331" w14:textId="581BD0B8" w:rsidR="00243387" w:rsidRPr="009133FE" w:rsidRDefault="00243387" w:rsidP="008030D1">
      <w:pPr>
        <w:keepLines/>
        <w:suppressAutoHyphens/>
        <w:ind w:left="425"/>
        <w:jc w:val="both"/>
        <w:rPr>
          <w:rFonts w:ascii="Arial" w:hAnsi="Arial" w:cs="Arial"/>
          <w:b/>
          <w:bCs/>
          <w:sz w:val="18"/>
          <w:szCs w:val="18"/>
        </w:rPr>
      </w:pPr>
      <w:bookmarkStart w:id="36" w:name="FWT_T43"/>
      <w:r w:rsidRPr="009133FE">
        <w:rPr>
          <w:rFonts w:ascii="Arial" w:hAnsi="Arial" w:cs="Arial"/>
          <w:bCs/>
          <w:iCs/>
          <w:sz w:val="20"/>
          <w:szCs w:val="20"/>
        </w:rPr>
        <w:t xml:space="preserve">Spoločnosť má v nájme od tretích osôb </w:t>
      </w:r>
      <w:r w:rsidR="007A7005" w:rsidRPr="009133FE">
        <w:rPr>
          <w:rFonts w:ascii="Arial" w:hAnsi="Arial" w:cs="Arial"/>
          <w:bCs/>
          <w:iCs/>
          <w:sz w:val="20"/>
          <w:szCs w:val="20"/>
        </w:rPr>
        <w:t>kancelárie</w:t>
      </w:r>
      <w:r w:rsidRPr="009133FE">
        <w:rPr>
          <w:rFonts w:ascii="Arial" w:hAnsi="Arial" w:cs="Arial"/>
          <w:bCs/>
          <w:iCs/>
          <w:sz w:val="20"/>
          <w:szCs w:val="20"/>
        </w:rPr>
        <w:t xml:space="preserve">. Spoločnosť si prenajíma nehnuteľnosť pre zabezpečenie prevádzkovania svojej činnosti. Budúce záväzky z uzatvorených nájomných zmlúv k 31. decembru 2024 Spoločnosť vyčíslila vo výške cca </w:t>
      </w:r>
      <w:r w:rsidR="00213F09" w:rsidRPr="009133FE">
        <w:rPr>
          <w:rFonts w:ascii="Arial" w:hAnsi="Arial" w:cs="Arial"/>
          <w:bCs/>
          <w:iCs/>
          <w:sz w:val="20"/>
          <w:szCs w:val="20"/>
        </w:rPr>
        <w:t>94 222</w:t>
      </w:r>
      <w:r w:rsidRPr="009133FE">
        <w:rPr>
          <w:rFonts w:ascii="Arial" w:hAnsi="Arial" w:cs="Arial"/>
          <w:bCs/>
          <w:iCs/>
          <w:sz w:val="20"/>
          <w:szCs w:val="20"/>
        </w:rPr>
        <w:t xml:space="preserve"> EUR (k 31. decembru 2023: </w:t>
      </w:r>
      <w:r w:rsidR="00213F09" w:rsidRPr="009133FE">
        <w:rPr>
          <w:rFonts w:ascii="Arial" w:hAnsi="Arial" w:cs="Arial"/>
          <w:bCs/>
          <w:iCs/>
          <w:sz w:val="20"/>
          <w:szCs w:val="20"/>
        </w:rPr>
        <w:t>93 806</w:t>
      </w:r>
      <w:r w:rsidRPr="009133FE">
        <w:rPr>
          <w:rFonts w:ascii="Arial" w:hAnsi="Arial" w:cs="Arial"/>
          <w:bCs/>
          <w:iCs/>
          <w:sz w:val="20"/>
          <w:szCs w:val="20"/>
        </w:rPr>
        <w:t> EUR)</w:t>
      </w:r>
      <w:bookmarkStart w:id="37" w:name="RANGE!B4:D13"/>
      <w:r w:rsidRPr="009133FE">
        <w:rPr>
          <w:rFonts w:ascii="Arial" w:hAnsi="Arial" w:cs="Arial"/>
          <w:b/>
          <w:bCs/>
          <w:sz w:val="18"/>
          <w:szCs w:val="18"/>
        </w:rPr>
        <w:t>.</w:t>
      </w:r>
      <w:bookmarkEnd w:id="36"/>
      <w:bookmarkEnd w:id="37"/>
    </w:p>
    <w:p w14:paraId="158E4953" w14:textId="77777777" w:rsidR="00243387" w:rsidRDefault="00243387" w:rsidP="00525654">
      <w:pPr>
        <w:keepLines/>
        <w:suppressAutoHyphens/>
        <w:ind w:left="425"/>
        <w:rPr>
          <w:rFonts w:ascii="Arial" w:hAnsi="Arial" w:cs="Arial"/>
          <w:b/>
          <w:bCs/>
          <w:sz w:val="18"/>
          <w:szCs w:val="18"/>
        </w:rPr>
      </w:pPr>
    </w:p>
    <w:p w14:paraId="701D2DC9" w14:textId="77777777" w:rsidR="00525654" w:rsidRPr="009133FE" w:rsidRDefault="00525654" w:rsidP="00525654">
      <w:pPr>
        <w:keepLines/>
        <w:suppressAutoHyphens/>
        <w:ind w:left="425"/>
        <w:rPr>
          <w:rFonts w:ascii="Arial" w:hAnsi="Arial" w:cs="Arial"/>
          <w:b/>
          <w:bCs/>
          <w:sz w:val="18"/>
          <w:szCs w:val="18"/>
        </w:rPr>
      </w:pPr>
    </w:p>
    <w:p w14:paraId="4CF46580" w14:textId="77777777" w:rsidR="009918B7" w:rsidRPr="009133FE" w:rsidRDefault="004E46C3" w:rsidP="00525654">
      <w:pPr>
        <w:pStyle w:val="Heading1"/>
        <w:keepLines/>
        <w:ind w:left="425" w:hanging="426"/>
        <w:rPr>
          <w:rFonts w:ascii="Arial" w:hAnsi="Arial"/>
          <w:sz w:val="20"/>
          <w:szCs w:val="20"/>
        </w:rPr>
      </w:pPr>
      <w:r w:rsidRPr="009133FE">
        <w:rPr>
          <w:rFonts w:ascii="Arial" w:hAnsi="Arial"/>
          <w:sz w:val="20"/>
          <w:szCs w:val="20"/>
        </w:rPr>
        <w:t>UDALOSTI</w:t>
      </w:r>
      <w:r w:rsidR="009918B7" w:rsidRPr="009133FE">
        <w:rPr>
          <w:rFonts w:ascii="Arial" w:hAnsi="Arial"/>
          <w:sz w:val="20"/>
          <w:szCs w:val="20"/>
        </w:rPr>
        <w:t>, KTORÉ NASTALI PO DNI, KU KTORÉMU SA ZOSTAVUJE ÚČTOVNÁ ZÁVIERKA</w:t>
      </w:r>
    </w:p>
    <w:p w14:paraId="56E6BB23" w14:textId="1E54EA39" w:rsidR="009918B7" w:rsidRPr="009133FE" w:rsidRDefault="009918B7" w:rsidP="00525654">
      <w:pPr>
        <w:pStyle w:val="odstavec"/>
        <w:keepLines/>
        <w:suppressAutoHyphens/>
        <w:ind w:left="425"/>
      </w:pPr>
      <w:r w:rsidRPr="009133FE">
        <w:t xml:space="preserve">Po </w:t>
      </w:r>
      <w:bookmarkStart w:id="38" w:name="EntityDateEnd3"/>
      <w:r w:rsidR="00FC3EB0" w:rsidRPr="009133FE">
        <w:t xml:space="preserve">31. decembri </w:t>
      </w:r>
      <w:r w:rsidR="00B700B2" w:rsidRPr="009133FE">
        <w:t>202</w:t>
      </w:r>
      <w:r w:rsidR="0018144E" w:rsidRPr="009133FE">
        <w:t>4</w:t>
      </w:r>
      <w:bookmarkEnd w:id="38"/>
      <w:r w:rsidRPr="009133FE">
        <w:t xml:space="preserve"> </w:t>
      </w:r>
      <w:r w:rsidR="004E46C3" w:rsidRPr="009133FE">
        <w:t xml:space="preserve">do dňa zostavenia účtovnej </w:t>
      </w:r>
      <w:r w:rsidR="00C91A4D" w:rsidRPr="009133FE">
        <w:t>závierky</w:t>
      </w:r>
      <w:r w:rsidRPr="009133FE">
        <w:t xml:space="preserve"> </w:t>
      </w:r>
      <w:r w:rsidR="00C415C2" w:rsidRPr="009133FE">
        <w:t xml:space="preserve">nenastali </w:t>
      </w:r>
      <w:r w:rsidRPr="009133FE">
        <w:t>také udalosti, ktoré by si vyžadovali zverejnenie alebo vykázanie v účtovnej závierke za rok</w:t>
      </w:r>
      <w:r w:rsidR="009C2CE3" w:rsidRPr="009133FE">
        <w:t xml:space="preserve"> </w:t>
      </w:r>
      <w:r w:rsidR="00B700B2" w:rsidRPr="009133FE">
        <w:t>202</w:t>
      </w:r>
      <w:r w:rsidR="0018144E" w:rsidRPr="009133FE">
        <w:t>4</w:t>
      </w:r>
      <w:r w:rsidR="004E46C3" w:rsidRPr="009133FE">
        <w:t>.</w:t>
      </w:r>
    </w:p>
    <w:p w14:paraId="6CA60D2C" w14:textId="77777777" w:rsidR="004E46C3" w:rsidRDefault="004E46C3" w:rsidP="00525654">
      <w:pPr>
        <w:pStyle w:val="odstavec"/>
        <w:keepLines/>
        <w:suppressAutoHyphens/>
        <w:ind w:left="425"/>
      </w:pPr>
    </w:p>
    <w:p w14:paraId="0141F980" w14:textId="77777777" w:rsidR="00525654" w:rsidRPr="009133FE" w:rsidRDefault="00525654" w:rsidP="00525654">
      <w:pPr>
        <w:pStyle w:val="odstavec"/>
        <w:keepLines/>
        <w:suppressAutoHyphens/>
        <w:ind w:left="425"/>
      </w:pPr>
    </w:p>
    <w:p w14:paraId="56A06CFE" w14:textId="77777777" w:rsidR="00797568" w:rsidRPr="009133FE" w:rsidRDefault="00797568" w:rsidP="00525654">
      <w:pPr>
        <w:pStyle w:val="Heading1"/>
        <w:keepLines/>
        <w:ind w:left="425" w:hanging="426"/>
        <w:rPr>
          <w:rFonts w:ascii="Arial" w:hAnsi="Arial"/>
          <w:sz w:val="20"/>
          <w:szCs w:val="20"/>
        </w:rPr>
      </w:pPr>
      <w:r w:rsidRPr="009133FE">
        <w:rPr>
          <w:rFonts w:ascii="Arial" w:hAnsi="Arial"/>
          <w:sz w:val="20"/>
          <w:szCs w:val="20"/>
        </w:rPr>
        <w:t>TRANSAKCIE SO SPRIAZNENÝMI STRANAMI</w:t>
      </w:r>
    </w:p>
    <w:p w14:paraId="6382242A" w14:textId="2C1D43A2" w:rsidR="000E4080" w:rsidRPr="009133FE" w:rsidRDefault="000E4080" w:rsidP="00525654">
      <w:pPr>
        <w:pStyle w:val="Heading2"/>
        <w:keepLines/>
        <w:numPr>
          <w:ilvl w:val="1"/>
          <w:numId w:val="17"/>
        </w:numPr>
      </w:pPr>
      <w:r w:rsidRPr="009133FE">
        <w:t xml:space="preserve">Transakcie medzi Spoločnosťou a spriaznenými </w:t>
      </w:r>
      <w:r w:rsidR="00547C28" w:rsidRPr="009133FE">
        <w:t>stranami</w:t>
      </w:r>
    </w:p>
    <w:p w14:paraId="1DF90E6B" w14:textId="12F59295" w:rsidR="00D3010F" w:rsidRDefault="00D3010F" w:rsidP="00525654">
      <w:pPr>
        <w:pStyle w:val="odstavec"/>
        <w:keepLines/>
        <w:suppressAutoHyphens/>
        <w:ind w:left="425"/>
      </w:pPr>
      <w:r w:rsidRPr="009133FE">
        <w:t xml:space="preserve">Transakcie so spriaznenými stranami </w:t>
      </w:r>
      <w:r w:rsidRPr="009133FE">
        <w:rPr>
          <w:color w:val="000000" w:themeColor="text1"/>
        </w:rPr>
        <w:t xml:space="preserve">sú </w:t>
      </w:r>
      <w:r w:rsidRPr="009133FE">
        <w:t>uvedené v nasledujúcej tabuľke:</w:t>
      </w:r>
    </w:p>
    <w:p w14:paraId="51266A9E" w14:textId="77777777" w:rsidR="008030D1" w:rsidRPr="009133FE" w:rsidRDefault="008030D1" w:rsidP="00525654">
      <w:pPr>
        <w:pStyle w:val="odstavec"/>
        <w:keepLines/>
        <w:suppressAutoHyphens/>
        <w:ind w:left="425"/>
      </w:pPr>
    </w:p>
    <w:tbl>
      <w:tblPr>
        <w:tblW w:w="9212" w:type="dxa"/>
        <w:tblInd w:w="425" w:type="dxa"/>
        <w:tblLayout w:type="fixed"/>
        <w:tblCellMar>
          <w:left w:w="28" w:type="dxa"/>
          <w:right w:w="28" w:type="dxa"/>
        </w:tblCellMar>
        <w:tblLook w:val="04A0" w:firstRow="1" w:lastRow="0" w:firstColumn="1" w:lastColumn="0" w:noHBand="0" w:noVBand="1"/>
      </w:tblPr>
      <w:tblGrid>
        <w:gridCol w:w="4560"/>
        <w:gridCol w:w="2238"/>
        <w:gridCol w:w="2414"/>
      </w:tblGrid>
      <w:tr w:rsidR="00F25918" w:rsidRPr="00525654" w14:paraId="79D67D1A" w14:textId="77777777" w:rsidTr="00525654">
        <w:trPr>
          <w:cantSplit/>
          <w:trHeight w:val="227"/>
        </w:trPr>
        <w:tc>
          <w:tcPr>
            <w:tcW w:w="4231" w:type="dxa"/>
            <w:tcBorders>
              <w:top w:val="nil"/>
              <w:left w:val="nil"/>
              <w:bottom w:val="single" w:sz="2" w:space="0" w:color="auto"/>
              <w:right w:val="nil"/>
            </w:tcBorders>
            <w:shd w:val="clear" w:color="auto" w:fill="auto"/>
            <w:vAlign w:val="bottom"/>
            <w:hideMark/>
          </w:tcPr>
          <w:p w14:paraId="6B3CA28C" w14:textId="6697CE67" w:rsidR="00F25918" w:rsidRPr="00525654" w:rsidRDefault="00F25918" w:rsidP="00525654">
            <w:pPr>
              <w:keepLines/>
              <w:suppressAutoHyphens/>
              <w:rPr>
                <w:rFonts w:ascii="Arial" w:hAnsi="Arial" w:cs="Arial"/>
                <w:sz w:val="18"/>
                <w:szCs w:val="18"/>
              </w:rPr>
            </w:pPr>
            <w:r w:rsidRPr="00525654">
              <w:rPr>
                <w:rFonts w:ascii="Arial" w:hAnsi="Arial" w:cs="Arial"/>
                <w:b/>
                <w:bCs/>
                <w:sz w:val="18"/>
                <w:szCs w:val="18"/>
              </w:rPr>
              <w:t>TRŽBY Z PREDAJA SLUŽIEB (EUR)</w:t>
            </w:r>
          </w:p>
        </w:tc>
        <w:tc>
          <w:tcPr>
            <w:tcW w:w="2077" w:type="dxa"/>
            <w:tcBorders>
              <w:top w:val="nil"/>
              <w:left w:val="nil"/>
              <w:bottom w:val="single" w:sz="2" w:space="0" w:color="auto"/>
              <w:right w:val="nil"/>
            </w:tcBorders>
            <w:shd w:val="clear" w:color="auto" w:fill="auto"/>
            <w:vAlign w:val="bottom"/>
            <w:hideMark/>
          </w:tcPr>
          <w:p w14:paraId="1034B4FF" w14:textId="59157843" w:rsidR="00F25918" w:rsidRPr="00525654" w:rsidRDefault="00F25918" w:rsidP="00525654">
            <w:pPr>
              <w:keepLines/>
              <w:suppressAutoHyphens/>
              <w:jc w:val="center"/>
              <w:rPr>
                <w:rFonts w:ascii="Arial" w:hAnsi="Arial" w:cs="Arial"/>
                <w:b/>
                <w:bCs/>
                <w:sz w:val="18"/>
                <w:szCs w:val="18"/>
              </w:rPr>
            </w:pPr>
            <w:r w:rsidRPr="00525654">
              <w:rPr>
                <w:rFonts w:ascii="Arial" w:hAnsi="Arial" w:cs="Arial"/>
                <w:b/>
                <w:bCs/>
                <w:sz w:val="18"/>
                <w:szCs w:val="18"/>
              </w:rPr>
              <w:t>2024</w:t>
            </w:r>
          </w:p>
        </w:tc>
        <w:tc>
          <w:tcPr>
            <w:tcW w:w="2240" w:type="dxa"/>
            <w:tcBorders>
              <w:top w:val="nil"/>
              <w:left w:val="nil"/>
              <w:bottom w:val="single" w:sz="2" w:space="0" w:color="auto"/>
              <w:right w:val="nil"/>
            </w:tcBorders>
            <w:shd w:val="clear" w:color="auto" w:fill="auto"/>
            <w:vAlign w:val="bottom"/>
            <w:hideMark/>
          </w:tcPr>
          <w:p w14:paraId="51104FE9" w14:textId="65C872A8" w:rsidR="00F25918" w:rsidRPr="00525654" w:rsidRDefault="00F25918" w:rsidP="00525654">
            <w:pPr>
              <w:keepLines/>
              <w:suppressAutoHyphens/>
              <w:jc w:val="center"/>
              <w:rPr>
                <w:rFonts w:ascii="Arial" w:hAnsi="Arial" w:cs="Arial"/>
                <w:b/>
                <w:bCs/>
                <w:sz w:val="18"/>
                <w:szCs w:val="18"/>
              </w:rPr>
            </w:pPr>
            <w:r w:rsidRPr="00525654">
              <w:rPr>
                <w:rFonts w:ascii="Arial" w:hAnsi="Arial" w:cs="Arial"/>
                <w:b/>
                <w:bCs/>
                <w:sz w:val="18"/>
                <w:szCs w:val="18"/>
              </w:rPr>
              <w:t>2023</w:t>
            </w:r>
          </w:p>
        </w:tc>
      </w:tr>
      <w:tr w:rsidR="00F25918" w:rsidRPr="00525654" w14:paraId="0F644180" w14:textId="77777777" w:rsidTr="00525654">
        <w:trPr>
          <w:cantSplit/>
          <w:trHeight w:val="227"/>
        </w:trPr>
        <w:tc>
          <w:tcPr>
            <w:tcW w:w="4231" w:type="dxa"/>
            <w:tcBorders>
              <w:top w:val="single" w:sz="2" w:space="0" w:color="auto"/>
              <w:left w:val="nil"/>
              <w:right w:val="nil"/>
            </w:tcBorders>
            <w:shd w:val="clear" w:color="auto" w:fill="auto"/>
            <w:vAlign w:val="bottom"/>
            <w:hideMark/>
          </w:tcPr>
          <w:p w14:paraId="348A3805" w14:textId="77777777" w:rsidR="00F25918" w:rsidRPr="00525654" w:rsidRDefault="00F25918" w:rsidP="00525654">
            <w:pPr>
              <w:keepLines/>
              <w:suppressAutoHyphens/>
              <w:rPr>
                <w:rFonts w:ascii="Arial" w:hAnsi="Arial" w:cs="Arial"/>
                <w:sz w:val="18"/>
                <w:szCs w:val="18"/>
              </w:rPr>
            </w:pPr>
          </w:p>
        </w:tc>
        <w:tc>
          <w:tcPr>
            <w:tcW w:w="2077" w:type="dxa"/>
            <w:tcBorders>
              <w:top w:val="single" w:sz="2" w:space="0" w:color="auto"/>
              <w:left w:val="nil"/>
              <w:right w:val="nil"/>
            </w:tcBorders>
            <w:shd w:val="clear" w:color="auto" w:fill="auto"/>
            <w:vAlign w:val="bottom"/>
          </w:tcPr>
          <w:p w14:paraId="3593EF1C" w14:textId="77777777" w:rsidR="00F25918" w:rsidRPr="00525654" w:rsidRDefault="00F25918" w:rsidP="00525654">
            <w:pPr>
              <w:keepLines/>
              <w:suppressAutoHyphens/>
              <w:jc w:val="right"/>
              <w:rPr>
                <w:rFonts w:ascii="Arial" w:hAnsi="Arial" w:cs="Arial"/>
                <w:sz w:val="18"/>
                <w:szCs w:val="18"/>
              </w:rPr>
            </w:pPr>
          </w:p>
        </w:tc>
        <w:tc>
          <w:tcPr>
            <w:tcW w:w="2240" w:type="dxa"/>
            <w:tcBorders>
              <w:top w:val="single" w:sz="2" w:space="0" w:color="auto"/>
              <w:left w:val="nil"/>
              <w:right w:val="nil"/>
            </w:tcBorders>
            <w:shd w:val="clear" w:color="auto" w:fill="auto"/>
            <w:vAlign w:val="bottom"/>
          </w:tcPr>
          <w:p w14:paraId="0748D01B" w14:textId="77777777" w:rsidR="00F25918" w:rsidRPr="00525654" w:rsidRDefault="00F25918" w:rsidP="00525654">
            <w:pPr>
              <w:keepLines/>
              <w:suppressAutoHyphens/>
              <w:jc w:val="right"/>
              <w:rPr>
                <w:rFonts w:ascii="Arial" w:hAnsi="Arial" w:cs="Arial"/>
                <w:sz w:val="18"/>
                <w:szCs w:val="18"/>
              </w:rPr>
            </w:pPr>
          </w:p>
        </w:tc>
      </w:tr>
      <w:tr w:rsidR="00F25918" w:rsidRPr="00525654" w14:paraId="2F249C67" w14:textId="77777777" w:rsidTr="00525654">
        <w:trPr>
          <w:cantSplit/>
          <w:trHeight w:val="227"/>
        </w:trPr>
        <w:tc>
          <w:tcPr>
            <w:tcW w:w="4231" w:type="dxa"/>
            <w:shd w:val="clear" w:color="auto" w:fill="auto"/>
            <w:vAlign w:val="bottom"/>
            <w:hideMark/>
          </w:tcPr>
          <w:p w14:paraId="14318CFE" w14:textId="45D6DA6A" w:rsidR="00F25918" w:rsidRPr="00525654" w:rsidRDefault="00F25918" w:rsidP="00525654">
            <w:pPr>
              <w:keepLines/>
              <w:suppressAutoHyphens/>
              <w:rPr>
                <w:rFonts w:ascii="Arial" w:hAnsi="Arial" w:cs="Arial"/>
                <w:sz w:val="18"/>
                <w:szCs w:val="18"/>
              </w:rPr>
            </w:pPr>
            <w:proofErr w:type="spellStart"/>
            <w:r w:rsidRPr="00525654">
              <w:rPr>
                <w:rFonts w:ascii="Arial" w:hAnsi="Arial" w:cs="Arial"/>
                <w:sz w:val="18"/>
                <w:szCs w:val="18"/>
              </w:rPr>
              <w:t>Thermo</w:t>
            </w:r>
            <w:proofErr w:type="spellEnd"/>
            <w:r w:rsidRPr="00525654">
              <w:rPr>
                <w:rFonts w:ascii="Arial" w:hAnsi="Arial" w:cs="Arial"/>
                <w:sz w:val="18"/>
                <w:szCs w:val="18"/>
              </w:rPr>
              <w:t xml:space="preserve"> </w:t>
            </w:r>
            <w:proofErr w:type="spellStart"/>
            <w:r w:rsidRPr="00525654">
              <w:rPr>
                <w:rFonts w:ascii="Arial" w:hAnsi="Arial" w:cs="Arial"/>
                <w:sz w:val="18"/>
                <w:szCs w:val="18"/>
              </w:rPr>
              <w:t>Finnigan</w:t>
            </w:r>
            <w:proofErr w:type="spellEnd"/>
            <w:r w:rsidRPr="00525654">
              <w:rPr>
                <w:rFonts w:ascii="Arial" w:hAnsi="Arial" w:cs="Arial"/>
                <w:sz w:val="18"/>
                <w:szCs w:val="18"/>
              </w:rPr>
              <w:t xml:space="preserve"> </w:t>
            </w:r>
            <w:proofErr w:type="spellStart"/>
            <w:r w:rsidRPr="00525654">
              <w:rPr>
                <w:rFonts w:ascii="Arial" w:hAnsi="Arial" w:cs="Arial"/>
                <w:sz w:val="18"/>
                <w:szCs w:val="18"/>
              </w:rPr>
              <w:t>LLC</w:t>
            </w:r>
            <w:proofErr w:type="spellEnd"/>
          </w:p>
        </w:tc>
        <w:tc>
          <w:tcPr>
            <w:tcW w:w="2077" w:type="dxa"/>
            <w:shd w:val="clear" w:color="auto" w:fill="auto"/>
            <w:vAlign w:val="bottom"/>
            <w:hideMark/>
          </w:tcPr>
          <w:p w14:paraId="4BFA964F" w14:textId="71C3DEEB" w:rsidR="00F25918" w:rsidRPr="00525654" w:rsidRDefault="00F25918" w:rsidP="00525654">
            <w:pPr>
              <w:keepLines/>
              <w:suppressAutoHyphens/>
              <w:jc w:val="right"/>
              <w:rPr>
                <w:rFonts w:ascii="Arial" w:hAnsi="Arial" w:cs="Arial"/>
                <w:sz w:val="18"/>
                <w:szCs w:val="18"/>
              </w:rPr>
            </w:pPr>
            <w:r w:rsidRPr="00525654">
              <w:rPr>
                <w:rFonts w:ascii="Arial" w:hAnsi="Arial" w:cs="Arial"/>
                <w:sz w:val="18"/>
                <w:szCs w:val="18"/>
              </w:rPr>
              <w:t>10 </w:t>
            </w:r>
            <w:r w:rsidR="00213F09" w:rsidRPr="00525654">
              <w:rPr>
                <w:rFonts w:ascii="Arial" w:hAnsi="Arial" w:cs="Arial"/>
                <w:sz w:val="18"/>
                <w:szCs w:val="18"/>
              </w:rPr>
              <w:t>260</w:t>
            </w:r>
            <w:r w:rsidRPr="00525654">
              <w:rPr>
                <w:rFonts w:ascii="Arial" w:hAnsi="Arial" w:cs="Arial"/>
                <w:sz w:val="18"/>
                <w:szCs w:val="18"/>
              </w:rPr>
              <w:t xml:space="preserve"> 1</w:t>
            </w:r>
            <w:r w:rsidR="00213F09" w:rsidRPr="00525654">
              <w:rPr>
                <w:rFonts w:ascii="Arial" w:hAnsi="Arial" w:cs="Arial"/>
                <w:sz w:val="18"/>
                <w:szCs w:val="18"/>
              </w:rPr>
              <w:t>16</w:t>
            </w:r>
          </w:p>
        </w:tc>
        <w:tc>
          <w:tcPr>
            <w:tcW w:w="2240" w:type="dxa"/>
            <w:shd w:val="clear" w:color="auto" w:fill="auto"/>
            <w:vAlign w:val="bottom"/>
            <w:hideMark/>
          </w:tcPr>
          <w:p w14:paraId="67652AB7" w14:textId="2FAB70B4" w:rsidR="00F25918" w:rsidRPr="00525654" w:rsidRDefault="00F25918" w:rsidP="00525654">
            <w:pPr>
              <w:keepLines/>
              <w:suppressAutoHyphens/>
              <w:jc w:val="right"/>
              <w:rPr>
                <w:rFonts w:ascii="Arial" w:hAnsi="Arial" w:cs="Arial"/>
                <w:sz w:val="18"/>
                <w:szCs w:val="18"/>
              </w:rPr>
            </w:pPr>
            <w:r w:rsidRPr="00525654">
              <w:rPr>
                <w:rFonts w:ascii="Arial" w:hAnsi="Arial" w:cs="Arial"/>
                <w:sz w:val="18"/>
                <w:szCs w:val="18"/>
              </w:rPr>
              <w:t>9</w:t>
            </w:r>
            <w:r w:rsidR="00405F27" w:rsidRPr="00525654">
              <w:rPr>
                <w:rFonts w:ascii="Arial" w:hAnsi="Arial" w:cs="Arial"/>
                <w:sz w:val="18"/>
                <w:szCs w:val="18"/>
              </w:rPr>
              <w:t> </w:t>
            </w:r>
            <w:r w:rsidRPr="00525654">
              <w:rPr>
                <w:rFonts w:ascii="Arial" w:hAnsi="Arial" w:cs="Arial"/>
                <w:sz w:val="18"/>
                <w:szCs w:val="18"/>
              </w:rPr>
              <w:t>2</w:t>
            </w:r>
            <w:r w:rsidR="00405F27" w:rsidRPr="00525654">
              <w:rPr>
                <w:rFonts w:ascii="Arial" w:hAnsi="Arial" w:cs="Arial"/>
                <w:sz w:val="18"/>
                <w:szCs w:val="18"/>
              </w:rPr>
              <w:t>45 293</w:t>
            </w:r>
          </w:p>
        </w:tc>
      </w:tr>
      <w:tr w:rsidR="00F25918" w:rsidRPr="00525654" w14:paraId="23A20E89" w14:textId="77777777" w:rsidTr="00525654">
        <w:trPr>
          <w:cantSplit/>
          <w:trHeight w:val="227"/>
        </w:trPr>
        <w:tc>
          <w:tcPr>
            <w:tcW w:w="4231" w:type="dxa"/>
            <w:shd w:val="clear" w:color="auto" w:fill="auto"/>
            <w:vAlign w:val="bottom"/>
            <w:hideMark/>
          </w:tcPr>
          <w:p w14:paraId="2A90E0CE" w14:textId="77777777" w:rsidR="00F25918" w:rsidRPr="00525654" w:rsidRDefault="00F25918" w:rsidP="00525654">
            <w:pPr>
              <w:keepLines/>
              <w:suppressAutoHyphens/>
              <w:rPr>
                <w:rFonts w:ascii="Arial" w:hAnsi="Arial" w:cs="Arial"/>
                <w:sz w:val="18"/>
                <w:szCs w:val="18"/>
              </w:rPr>
            </w:pPr>
            <w:proofErr w:type="spellStart"/>
            <w:r w:rsidRPr="00525654">
              <w:rPr>
                <w:rFonts w:ascii="Arial" w:hAnsi="Arial" w:cs="Arial"/>
                <w:sz w:val="18"/>
                <w:szCs w:val="18"/>
              </w:rPr>
              <w:t>Thermo</w:t>
            </w:r>
            <w:proofErr w:type="spellEnd"/>
            <w:r w:rsidRPr="00525654">
              <w:rPr>
                <w:rFonts w:ascii="Arial" w:hAnsi="Arial" w:cs="Arial"/>
                <w:sz w:val="18"/>
                <w:szCs w:val="18"/>
              </w:rPr>
              <w:t xml:space="preserve"> </w:t>
            </w:r>
            <w:proofErr w:type="spellStart"/>
            <w:r w:rsidRPr="00525654">
              <w:rPr>
                <w:rFonts w:ascii="Arial" w:hAnsi="Arial" w:cs="Arial"/>
                <w:sz w:val="18"/>
                <w:szCs w:val="18"/>
              </w:rPr>
              <w:t>Fisher</w:t>
            </w:r>
            <w:proofErr w:type="spellEnd"/>
            <w:r w:rsidRPr="00525654">
              <w:rPr>
                <w:rFonts w:ascii="Arial" w:hAnsi="Arial" w:cs="Arial"/>
                <w:sz w:val="18"/>
                <w:szCs w:val="18"/>
              </w:rPr>
              <w:t xml:space="preserve"> </w:t>
            </w:r>
            <w:proofErr w:type="spellStart"/>
            <w:r w:rsidRPr="00525654">
              <w:rPr>
                <w:rFonts w:ascii="Arial" w:hAnsi="Arial" w:cs="Arial"/>
                <w:sz w:val="18"/>
                <w:szCs w:val="18"/>
              </w:rPr>
              <w:t>Scientific</w:t>
            </w:r>
            <w:proofErr w:type="spellEnd"/>
            <w:r w:rsidRPr="00525654">
              <w:rPr>
                <w:rFonts w:ascii="Arial" w:hAnsi="Arial" w:cs="Arial"/>
                <w:sz w:val="18"/>
                <w:szCs w:val="18"/>
              </w:rPr>
              <w:t xml:space="preserve"> Brno </w:t>
            </w:r>
            <w:proofErr w:type="spellStart"/>
            <w:r w:rsidRPr="00525654">
              <w:rPr>
                <w:rFonts w:ascii="Arial" w:hAnsi="Arial" w:cs="Arial"/>
                <w:sz w:val="18"/>
                <w:szCs w:val="18"/>
              </w:rPr>
              <w:t>s.r.o</w:t>
            </w:r>
            <w:proofErr w:type="spellEnd"/>
            <w:r w:rsidRPr="00525654">
              <w:rPr>
                <w:rFonts w:ascii="Arial" w:hAnsi="Arial" w:cs="Arial"/>
                <w:sz w:val="18"/>
                <w:szCs w:val="18"/>
              </w:rPr>
              <w:t>.</w:t>
            </w:r>
          </w:p>
        </w:tc>
        <w:tc>
          <w:tcPr>
            <w:tcW w:w="2077" w:type="dxa"/>
            <w:shd w:val="clear" w:color="auto" w:fill="auto"/>
            <w:vAlign w:val="bottom"/>
            <w:hideMark/>
          </w:tcPr>
          <w:p w14:paraId="130CF9F5" w14:textId="634D02E7" w:rsidR="00F25918" w:rsidRPr="00525654" w:rsidRDefault="00F25918" w:rsidP="00525654">
            <w:pPr>
              <w:keepLines/>
              <w:suppressAutoHyphens/>
              <w:jc w:val="right"/>
              <w:rPr>
                <w:rFonts w:ascii="Arial" w:hAnsi="Arial" w:cs="Arial"/>
                <w:sz w:val="18"/>
                <w:szCs w:val="18"/>
              </w:rPr>
            </w:pPr>
            <w:r w:rsidRPr="00525654">
              <w:rPr>
                <w:rFonts w:ascii="Arial" w:hAnsi="Arial" w:cs="Arial"/>
                <w:sz w:val="18"/>
                <w:szCs w:val="18"/>
              </w:rPr>
              <w:t>475 263</w:t>
            </w:r>
          </w:p>
        </w:tc>
        <w:tc>
          <w:tcPr>
            <w:tcW w:w="2240" w:type="dxa"/>
            <w:shd w:val="clear" w:color="auto" w:fill="auto"/>
            <w:vAlign w:val="bottom"/>
            <w:hideMark/>
          </w:tcPr>
          <w:p w14:paraId="73DDEB8A" w14:textId="6D4099AC" w:rsidR="00F25918" w:rsidRPr="00525654" w:rsidRDefault="00F25918" w:rsidP="00525654">
            <w:pPr>
              <w:keepLines/>
              <w:suppressAutoHyphens/>
              <w:jc w:val="right"/>
              <w:rPr>
                <w:rFonts w:ascii="Arial" w:hAnsi="Arial" w:cs="Arial"/>
                <w:sz w:val="18"/>
                <w:szCs w:val="18"/>
              </w:rPr>
            </w:pPr>
            <w:r w:rsidRPr="00525654">
              <w:rPr>
                <w:rFonts w:ascii="Arial" w:hAnsi="Arial" w:cs="Arial"/>
                <w:sz w:val="18"/>
                <w:szCs w:val="18"/>
              </w:rPr>
              <w:t>372 032</w:t>
            </w:r>
          </w:p>
        </w:tc>
      </w:tr>
      <w:tr w:rsidR="00F25918" w:rsidRPr="00525654" w14:paraId="3E189217" w14:textId="77777777" w:rsidTr="00525654">
        <w:trPr>
          <w:cantSplit/>
          <w:trHeight w:val="227"/>
        </w:trPr>
        <w:tc>
          <w:tcPr>
            <w:tcW w:w="4231" w:type="dxa"/>
            <w:shd w:val="clear" w:color="auto" w:fill="auto"/>
            <w:vAlign w:val="bottom"/>
            <w:hideMark/>
          </w:tcPr>
          <w:p w14:paraId="1B146BEC" w14:textId="62210368" w:rsidR="00F25918" w:rsidRPr="00525654" w:rsidRDefault="00F25918" w:rsidP="00525654">
            <w:pPr>
              <w:keepLines/>
              <w:suppressAutoHyphens/>
              <w:rPr>
                <w:rFonts w:ascii="Arial" w:hAnsi="Arial" w:cs="Arial"/>
                <w:sz w:val="18"/>
                <w:szCs w:val="18"/>
              </w:rPr>
            </w:pPr>
            <w:proofErr w:type="spellStart"/>
            <w:r w:rsidRPr="00525654">
              <w:rPr>
                <w:rFonts w:ascii="Arial" w:hAnsi="Arial" w:cs="Arial"/>
                <w:sz w:val="18"/>
                <w:szCs w:val="18"/>
              </w:rPr>
              <w:t>Patheon</w:t>
            </w:r>
            <w:proofErr w:type="spellEnd"/>
            <w:r w:rsidRPr="00525654">
              <w:rPr>
                <w:rFonts w:ascii="Arial" w:hAnsi="Arial" w:cs="Arial"/>
                <w:sz w:val="18"/>
                <w:szCs w:val="18"/>
              </w:rPr>
              <w:t xml:space="preserve"> </w:t>
            </w:r>
            <w:proofErr w:type="spellStart"/>
            <w:r w:rsidRPr="00525654">
              <w:rPr>
                <w:rFonts w:ascii="Arial" w:hAnsi="Arial" w:cs="Arial"/>
                <w:sz w:val="18"/>
                <w:szCs w:val="18"/>
              </w:rPr>
              <w:t>Pharmaceutical</w:t>
            </w:r>
            <w:proofErr w:type="spellEnd"/>
            <w:r w:rsidRPr="00525654">
              <w:rPr>
                <w:rFonts w:ascii="Arial" w:hAnsi="Arial" w:cs="Arial"/>
                <w:sz w:val="18"/>
                <w:szCs w:val="18"/>
              </w:rPr>
              <w:t xml:space="preserve"> </w:t>
            </w:r>
            <w:proofErr w:type="spellStart"/>
            <w:r w:rsidRPr="00525654">
              <w:rPr>
                <w:rFonts w:ascii="Arial" w:hAnsi="Arial" w:cs="Arial"/>
                <w:sz w:val="18"/>
                <w:szCs w:val="18"/>
              </w:rPr>
              <w:t>Services</w:t>
            </w:r>
            <w:proofErr w:type="spellEnd"/>
            <w:r w:rsidRPr="00525654">
              <w:rPr>
                <w:rFonts w:ascii="Arial" w:hAnsi="Arial" w:cs="Arial"/>
                <w:sz w:val="18"/>
                <w:szCs w:val="18"/>
              </w:rPr>
              <w:t xml:space="preserve"> </w:t>
            </w:r>
            <w:proofErr w:type="spellStart"/>
            <w:r w:rsidRPr="00525654">
              <w:rPr>
                <w:rFonts w:ascii="Arial" w:hAnsi="Arial" w:cs="Arial"/>
                <w:sz w:val="18"/>
                <w:szCs w:val="18"/>
              </w:rPr>
              <w:t>Inc</w:t>
            </w:r>
            <w:proofErr w:type="spellEnd"/>
          </w:p>
        </w:tc>
        <w:tc>
          <w:tcPr>
            <w:tcW w:w="2077" w:type="dxa"/>
            <w:shd w:val="clear" w:color="auto" w:fill="auto"/>
            <w:vAlign w:val="bottom"/>
            <w:hideMark/>
          </w:tcPr>
          <w:p w14:paraId="797D0184" w14:textId="17E12A44" w:rsidR="00F25918" w:rsidRPr="00525654" w:rsidRDefault="00F25918" w:rsidP="00525654">
            <w:pPr>
              <w:keepLines/>
              <w:suppressAutoHyphens/>
              <w:jc w:val="right"/>
              <w:rPr>
                <w:rFonts w:ascii="Arial" w:hAnsi="Arial" w:cs="Arial"/>
                <w:sz w:val="18"/>
                <w:szCs w:val="18"/>
              </w:rPr>
            </w:pPr>
            <w:r w:rsidRPr="00525654">
              <w:rPr>
                <w:rFonts w:ascii="Arial" w:hAnsi="Arial" w:cs="Arial"/>
                <w:sz w:val="18"/>
                <w:szCs w:val="18"/>
              </w:rPr>
              <w:t>146 494</w:t>
            </w:r>
          </w:p>
        </w:tc>
        <w:tc>
          <w:tcPr>
            <w:tcW w:w="2240" w:type="dxa"/>
            <w:shd w:val="clear" w:color="auto" w:fill="auto"/>
            <w:vAlign w:val="bottom"/>
            <w:hideMark/>
          </w:tcPr>
          <w:p w14:paraId="4BB01B6A" w14:textId="201153E3" w:rsidR="00F25918" w:rsidRPr="00525654" w:rsidRDefault="00F25918" w:rsidP="00525654">
            <w:pPr>
              <w:keepLines/>
              <w:suppressAutoHyphens/>
              <w:jc w:val="right"/>
              <w:rPr>
                <w:rFonts w:ascii="Arial" w:hAnsi="Arial" w:cs="Arial"/>
                <w:sz w:val="18"/>
                <w:szCs w:val="18"/>
              </w:rPr>
            </w:pPr>
            <w:r w:rsidRPr="00525654">
              <w:rPr>
                <w:rFonts w:ascii="Arial" w:hAnsi="Arial" w:cs="Arial"/>
                <w:sz w:val="18"/>
                <w:szCs w:val="18"/>
              </w:rPr>
              <w:t>144 528</w:t>
            </w:r>
          </w:p>
        </w:tc>
      </w:tr>
      <w:tr w:rsidR="00F25918" w:rsidRPr="00525654" w14:paraId="769A9891" w14:textId="77777777" w:rsidTr="00525654">
        <w:trPr>
          <w:cantSplit/>
          <w:trHeight w:val="227"/>
        </w:trPr>
        <w:tc>
          <w:tcPr>
            <w:tcW w:w="4231" w:type="dxa"/>
            <w:shd w:val="clear" w:color="auto" w:fill="auto"/>
            <w:vAlign w:val="bottom"/>
            <w:hideMark/>
          </w:tcPr>
          <w:p w14:paraId="4FA95B5D" w14:textId="088E0433" w:rsidR="00F25918" w:rsidRPr="00525654" w:rsidRDefault="00F25918" w:rsidP="00525654">
            <w:pPr>
              <w:keepLines/>
              <w:suppressAutoHyphens/>
              <w:rPr>
                <w:rFonts w:ascii="Arial" w:hAnsi="Arial" w:cs="Arial"/>
                <w:sz w:val="18"/>
                <w:szCs w:val="18"/>
              </w:rPr>
            </w:pPr>
            <w:proofErr w:type="spellStart"/>
            <w:r w:rsidRPr="00525654">
              <w:rPr>
                <w:rFonts w:ascii="Arial" w:hAnsi="Arial" w:cs="Arial"/>
                <w:sz w:val="18"/>
                <w:szCs w:val="18"/>
              </w:rPr>
              <w:t>Thermo</w:t>
            </w:r>
            <w:proofErr w:type="spellEnd"/>
            <w:r w:rsidRPr="00525654">
              <w:rPr>
                <w:rFonts w:ascii="Arial" w:hAnsi="Arial" w:cs="Arial"/>
                <w:sz w:val="18"/>
                <w:szCs w:val="18"/>
              </w:rPr>
              <w:t xml:space="preserve"> </w:t>
            </w:r>
            <w:proofErr w:type="spellStart"/>
            <w:r w:rsidRPr="00525654">
              <w:rPr>
                <w:rFonts w:ascii="Arial" w:hAnsi="Arial" w:cs="Arial"/>
                <w:sz w:val="18"/>
                <w:szCs w:val="18"/>
              </w:rPr>
              <w:t>Fisher</w:t>
            </w:r>
            <w:proofErr w:type="spellEnd"/>
            <w:r w:rsidRPr="00525654">
              <w:rPr>
                <w:rFonts w:ascii="Arial" w:hAnsi="Arial" w:cs="Arial"/>
                <w:sz w:val="18"/>
                <w:szCs w:val="18"/>
              </w:rPr>
              <w:t xml:space="preserve"> </w:t>
            </w:r>
            <w:proofErr w:type="spellStart"/>
            <w:r w:rsidRPr="00525654">
              <w:rPr>
                <w:rFonts w:ascii="Arial" w:hAnsi="Arial" w:cs="Arial"/>
                <w:sz w:val="18"/>
                <w:szCs w:val="18"/>
              </w:rPr>
              <w:t>Diagnostics</w:t>
            </w:r>
            <w:proofErr w:type="spellEnd"/>
            <w:r w:rsidRPr="00525654">
              <w:rPr>
                <w:rFonts w:ascii="Arial" w:hAnsi="Arial" w:cs="Arial"/>
                <w:sz w:val="18"/>
                <w:szCs w:val="18"/>
              </w:rPr>
              <w:t xml:space="preserve"> CZ </w:t>
            </w:r>
            <w:proofErr w:type="spellStart"/>
            <w:r w:rsidRPr="00525654">
              <w:rPr>
                <w:rFonts w:ascii="Arial" w:hAnsi="Arial" w:cs="Arial"/>
                <w:sz w:val="18"/>
                <w:szCs w:val="18"/>
              </w:rPr>
              <w:t>s.r.o</w:t>
            </w:r>
            <w:proofErr w:type="spellEnd"/>
          </w:p>
        </w:tc>
        <w:tc>
          <w:tcPr>
            <w:tcW w:w="2077" w:type="dxa"/>
            <w:shd w:val="clear" w:color="auto" w:fill="auto"/>
            <w:vAlign w:val="bottom"/>
            <w:hideMark/>
          </w:tcPr>
          <w:p w14:paraId="2F22E4EA" w14:textId="06F4844A" w:rsidR="00F25918" w:rsidRPr="00525654" w:rsidRDefault="00F25918" w:rsidP="00525654">
            <w:pPr>
              <w:keepLines/>
              <w:suppressAutoHyphens/>
              <w:jc w:val="right"/>
              <w:rPr>
                <w:rFonts w:ascii="Arial" w:hAnsi="Arial" w:cs="Arial"/>
                <w:sz w:val="18"/>
                <w:szCs w:val="18"/>
              </w:rPr>
            </w:pPr>
            <w:r w:rsidRPr="00525654">
              <w:rPr>
                <w:rFonts w:ascii="Arial" w:hAnsi="Arial" w:cs="Arial"/>
                <w:sz w:val="18"/>
                <w:szCs w:val="18"/>
              </w:rPr>
              <w:t>60 840</w:t>
            </w:r>
          </w:p>
        </w:tc>
        <w:tc>
          <w:tcPr>
            <w:tcW w:w="2240" w:type="dxa"/>
            <w:shd w:val="clear" w:color="auto" w:fill="auto"/>
            <w:vAlign w:val="bottom"/>
            <w:hideMark/>
          </w:tcPr>
          <w:p w14:paraId="68B4AE96" w14:textId="6A08B448" w:rsidR="00F25918" w:rsidRPr="00525654" w:rsidRDefault="00F25918" w:rsidP="00525654">
            <w:pPr>
              <w:keepLines/>
              <w:suppressAutoHyphens/>
              <w:jc w:val="right"/>
              <w:rPr>
                <w:rFonts w:ascii="Arial" w:hAnsi="Arial" w:cs="Arial"/>
                <w:sz w:val="18"/>
                <w:szCs w:val="18"/>
              </w:rPr>
            </w:pPr>
            <w:r w:rsidRPr="00525654">
              <w:rPr>
                <w:rFonts w:ascii="Arial" w:hAnsi="Arial" w:cs="Arial"/>
                <w:sz w:val="18"/>
                <w:szCs w:val="18"/>
              </w:rPr>
              <w:t>79 440</w:t>
            </w:r>
          </w:p>
        </w:tc>
      </w:tr>
      <w:tr w:rsidR="00F25918" w:rsidRPr="00525654" w14:paraId="7AA74933" w14:textId="77777777" w:rsidTr="00525654">
        <w:trPr>
          <w:cantSplit/>
          <w:trHeight w:val="227"/>
        </w:trPr>
        <w:tc>
          <w:tcPr>
            <w:tcW w:w="4231" w:type="dxa"/>
            <w:shd w:val="clear" w:color="auto" w:fill="auto"/>
            <w:vAlign w:val="bottom"/>
            <w:hideMark/>
          </w:tcPr>
          <w:p w14:paraId="23DBD7FB" w14:textId="4A20745F" w:rsidR="00F25918" w:rsidRPr="00525654" w:rsidRDefault="00F25918" w:rsidP="00525654">
            <w:pPr>
              <w:keepLines/>
              <w:suppressAutoHyphens/>
              <w:rPr>
                <w:rFonts w:ascii="Arial" w:hAnsi="Arial" w:cs="Arial"/>
                <w:sz w:val="18"/>
                <w:szCs w:val="18"/>
              </w:rPr>
            </w:pPr>
            <w:proofErr w:type="spellStart"/>
            <w:r w:rsidRPr="00525654">
              <w:rPr>
                <w:rFonts w:ascii="Arial" w:hAnsi="Arial" w:cs="Arial"/>
                <w:sz w:val="18"/>
                <w:szCs w:val="18"/>
              </w:rPr>
              <w:t>The</w:t>
            </w:r>
            <w:proofErr w:type="spellEnd"/>
            <w:r w:rsidRPr="00525654">
              <w:rPr>
                <w:rFonts w:ascii="Arial" w:hAnsi="Arial" w:cs="Arial"/>
                <w:sz w:val="18"/>
                <w:szCs w:val="18"/>
              </w:rPr>
              <w:t xml:space="preserve"> </w:t>
            </w:r>
            <w:proofErr w:type="spellStart"/>
            <w:r w:rsidRPr="00525654">
              <w:rPr>
                <w:rFonts w:ascii="Arial" w:hAnsi="Arial" w:cs="Arial"/>
                <w:sz w:val="18"/>
                <w:szCs w:val="18"/>
              </w:rPr>
              <w:t>Binding</w:t>
            </w:r>
            <w:proofErr w:type="spellEnd"/>
            <w:r w:rsidRPr="00525654">
              <w:rPr>
                <w:rFonts w:ascii="Arial" w:hAnsi="Arial" w:cs="Arial"/>
                <w:sz w:val="18"/>
                <w:szCs w:val="18"/>
              </w:rPr>
              <w:t xml:space="preserve"> Site </w:t>
            </w:r>
            <w:proofErr w:type="spellStart"/>
            <w:r w:rsidRPr="00525654">
              <w:rPr>
                <w:rFonts w:ascii="Arial" w:hAnsi="Arial" w:cs="Arial"/>
                <w:sz w:val="18"/>
                <w:szCs w:val="18"/>
              </w:rPr>
              <w:t>s.r.o</w:t>
            </w:r>
            <w:proofErr w:type="spellEnd"/>
            <w:r w:rsidRPr="00525654">
              <w:rPr>
                <w:rFonts w:ascii="Arial" w:hAnsi="Arial" w:cs="Arial"/>
                <w:sz w:val="18"/>
                <w:szCs w:val="18"/>
              </w:rPr>
              <w:t>.</w:t>
            </w:r>
          </w:p>
        </w:tc>
        <w:tc>
          <w:tcPr>
            <w:tcW w:w="2077" w:type="dxa"/>
            <w:shd w:val="clear" w:color="auto" w:fill="auto"/>
            <w:vAlign w:val="bottom"/>
            <w:hideMark/>
          </w:tcPr>
          <w:p w14:paraId="43F981D7" w14:textId="789D7579" w:rsidR="00F25918" w:rsidRPr="00525654" w:rsidRDefault="00F25918" w:rsidP="00525654">
            <w:pPr>
              <w:keepLines/>
              <w:suppressAutoHyphens/>
              <w:jc w:val="right"/>
              <w:rPr>
                <w:rFonts w:ascii="Arial" w:hAnsi="Arial" w:cs="Arial"/>
                <w:sz w:val="18"/>
                <w:szCs w:val="18"/>
              </w:rPr>
            </w:pPr>
            <w:r w:rsidRPr="00525654">
              <w:rPr>
                <w:rFonts w:ascii="Arial" w:hAnsi="Arial" w:cs="Arial"/>
                <w:sz w:val="18"/>
                <w:szCs w:val="18"/>
              </w:rPr>
              <w:t>19 540</w:t>
            </w:r>
          </w:p>
        </w:tc>
        <w:tc>
          <w:tcPr>
            <w:tcW w:w="2240" w:type="dxa"/>
            <w:shd w:val="clear" w:color="auto" w:fill="auto"/>
            <w:vAlign w:val="bottom"/>
            <w:hideMark/>
          </w:tcPr>
          <w:p w14:paraId="55F6DDC9" w14:textId="63937D61" w:rsidR="00F25918" w:rsidRPr="00525654" w:rsidRDefault="00F25918" w:rsidP="00525654">
            <w:pPr>
              <w:keepLines/>
              <w:suppressAutoHyphens/>
              <w:jc w:val="right"/>
              <w:rPr>
                <w:rFonts w:ascii="Arial" w:hAnsi="Arial" w:cs="Arial"/>
                <w:sz w:val="18"/>
                <w:szCs w:val="18"/>
              </w:rPr>
            </w:pPr>
            <w:r w:rsidRPr="00525654">
              <w:rPr>
                <w:rFonts w:ascii="Arial" w:hAnsi="Arial" w:cs="Arial"/>
                <w:sz w:val="18"/>
                <w:szCs w:val="18"/>
              </w:rPr>
              <w:t>0</w:t>
            </w:r>
          </w:p>
        </w:tc>
      </w:tr>
      <w:tr w:rsidR="00F25918" w:rsidRPr="00525654" w14:paraId="6175E956" w14:textId="77777777" w:rsidTr="00525654">
        <w:trPr>
          <w:cantSplit/>
          <w:trHeight w:val="227"/>
        </w:trPr>
        <w:tc>
          <w:tcPr>
            <w:tcW w:w="4231" w:type="dxa"/>
            <w:shd w:val="clear" w:color="auto" w:fill="auto"/>
            <w:vAlign w:val="bottom"/>
            <w:hideMark/>
          </w:tcPr>
          <w:p w14:paraId="7EB019EB" w14:textId="15CEC3C0" w:rsidR="00F25918" w:rsidRPr="00525654" w:rsidRDefault="00F25918" w:rsidP="00525654">
            <w:pPr>
              <w:keepLines/>
              <w:suppressAutoHyphens/>
              <w:rPr>
                <w:rFonts w:ascii="Arial" w:hAnsi="Arial" w:cs="Arial"/>
                <w:sz w:val="18"/>
                <w:szCs w:val="18"/>
              </w:rPr>
            </w:pPr>
            <w:proofErr w:type="spellStart"/>
            <w:r w:rsidRPr="00525654">
              <w:rPr>
                <w:rFonts w:ascii="Arial" w:hAnsi="Arial" w:cs="Arial"/>
                <w:sz w:val="18"/>
                <w:szCs w:val="18"/>
              </w:rPr>
              <w:t>Brahms</w:t>
            </w:r>
            <w:proofErr w:type="spellEnd"/>
            <w:r w:rsidRPr="00525654">
              <w:rPr>
                <w:rFonts w:ascii="Arial" w:hAnsi="Arial" w:cs="Arial"/>
                <w:sz w:val="18"/>
                <w:szCs w:val="18"/>
              </w:rPr>
              <w:t xml:space="preserve"> </w:t>
            </w:r>
            <w:proofErr w:type="spellStart"/>
            <w:r w:rsidRPr="00525654">
              <w:rPr>
                <w:rFonts w:ascii="Arial" w:hAnsi="Arial" w:cs="Arial"/>
                <w:sz w:val="18"/>
                <w:szCs w:val="18"/>
              </w:rPr>
              <w:t>GmbH</w:t>
            </w:r>
            <w:proofErr w:type="spellEnd"/>
          </w:p>
        </w:tc>
        <w:tc>
          <w:tcPr>
            <w:tcW w:w="2077" w:type="dxa"/>
            <w:shd w:val="clear" w:color="auto" w:fill="auto"/>
            <w:vAlign w:val="bottom"/>
            <w:hideMark/>
          </w:tcPr>
          <w:p w14:paraId="44DF37E5" w14:textId="033AA157" w:rsidR="00F25918" w:rsidRPr="00525654" w:rsidRDefault="00F25918" w:rsidP="00525654">
            <w:pPr>
              <w:keepLines/>
              <w:suppressAutoHyphens/>
              <w:jc w:val="right"/>
              <w:rPr>
                <w:rFonts w:ascii="Arial" w:hAnsi="Arial" w:cs="Arial"/>
                <w:sz w:val="18"/>
                <w:szCs w:val="18"/>
              </w:rPr>
            </w:pPr>
            <w:r w:rsidRPr="00525654">
              <w:rPr>
                <w:rFonts w:ascii="Arial" w:hAnsi="Arial" w:cs="Arial"/>
                <w:sz w:val="18"/>
                <w:szCs w:val="18"/>
              </w:rPr>
              <w:t>18 155</w:t>
            </w:r>
          </w:p>
        </w:tc>
        <w:tc>
          <w:tcPr>
            <w:tcW w:w="2240" w:type="dxa"/>
            <w:shd w:val="clear" w:color="auto" w:fill="auto"/>
            <w:vAlign w:val="bottom"/>
            <w:hideMark/>
          </w:tcPr>
          <w:p w14:paraId="427018D8" w14:textId="57AFF7CB" w:rsidR="00F25918" w:rsidRPr="00525654" w:rsidRDefault="00F25918" w:rsidP="00525654">
            <w:pPr>
              <w:keepLines/>
              <w:suppressAutoHyphens/>
              <w:jc w:val="right"/>
              <w:rPr>
                <w:rFonts w:ascii="Arial" w:hAnsi="Arial" w:cs="Arial"/>
                <w:sz w:val="18"/>
                <w:szCs w:val="18"/>
              </w:rPr>
            </w:pPr>
            <w:r w:rsidRPr="00525654">
              <w:rPr>
                <w:rFonts w:ascii="Arial" w:hAnsi="Arial" w:cs="Arial"/>
                <w:sz w:val="18"/>
                <w:szCs w:val="18"/>
              </w:rPr>
              <w:t>0</w:t>
            </w:r>
          </w:p>
        </w:tc>
      </w:tr>
      <w:tr w:rsidR="00F25918" w:rsidRPr="00525654" w14:paraId="563F0AE0" w14:textId="77777777" w:rsidTr="00525654">
        <w:trPr>
          <w:cantSplit/>
          <w:trHeight w:val="227"/>
        </w:trPr>
        <w:tc>
          <w:tcPr>
            <w:tcW w:w="4231" w:type="dxa"/>
            <w:shd w:val="clear" w:color="auto" w:fill="auto"/>
            <w:vAlign w:val="bottom"/>
          </w:tcPr>
          <w:p w14:paraId="03858467" w14:textId="01D12D0A" w:rsidR="00F25918" w:rsidRPr="00525654" w:rsidRDefault="009B01B4" w:rsidP="00525654">
            <w:pPr>
              <w:keepLines/>
              <w:suppressAutoHyphens/>
              <w:rPr>
                <w:rFonts w:ascii="Arial" w:hAnsi="Arial" w:cs="Arial"/>
                <w:sz w:val="18"/>
                <w:szCs w:val="18"/>
              </w:rPr>
            </w:pPr>
            <w:proofErr w:type="spellStart"/>
            <w:r w:rsidRPr="00525654">
              <w:rPr>
                <w:rFonts w:ascii="Arial" w:hAnsi="Arial" w:cs="Arial"/>
                <w:sz w:val="18"/>
                <w:szCs w:val="18"/>
              </w:rPr>
              <w:t>Thermo</w:t>
            </w:r>
            <w:proofErr w:type="spellEnd"/>
            <w:r w:rsidRPr="00525654">
              <w:rPr>
                <w:rFonts w:ascii="Arial" w:hAnsi="Arial" w:cs="Arial"/>
                <w:sz w:val="18"/>
                <w:szCs w:val="18"/>
              </w:rPr>
              <w:t xml:space="preserve"> </w:t>
            </w:r>
            <w:proofErr w:type="spellStart"/>
            <w:r w:rsidRPr="00525654">
              <w:rPr>
                <w:rFonts w:ascii="Arial" w:hAnsi="Arial" w:cs="Arial"/>
                <w:sz w:val="18"/>
                <w:szCs w:val="18"/>
              </w:rPr>
              <w:t>Fisher</w:t>
            </w:r>
            <w:proofErr w:type="spellEnd"/>
            <w:r w:rsidRPr="00525654">
              <w:rPr>
                <w:rFonts w:ascii="Arial" w:hAnsi="Arial" w:cs="Arial"/>
                <w:sz w:val="18"/>
                <w:szCs w:val="18"/>
              </w:rPr>
              <w:t xml:space="preserve"> </w:t>
            </w:r>
            <w:proofErr w:type="spellStart"/>
            <w:r w:rsidRPr="00525654">
              <w:rPr>
                <w:rFonts w:ascii="Arial" w:hAnsi="Arial" w:cs="Arial"/>
                <w:sz w:val="18"/>
                <w:szCs w:val="18"/>
              </w:rPr>
              <w:t>Scientific</w:t>
            </w:r>
            <w:proofErr w:type="spellEnd"/>
            <w:r w:rsidRPr="00525654">
              <w:rPr>
                <w:rFonts w:ascii="Arial" w:hAnsi="Arial" w:cs="Arial"/>
                <w:sz w:val="18"/>
                <w:szCs w:val="18"/>
              </w:rPr>
              <w:t xml:space="preserve"> </w:t>
            </w:r>
            <w:proofErr w:type="spellStart"/>
            <w:r w:rsidRPr="00525654">
              <w:rPr>
                <w:rFonts w:ascii="Arial" w:hAnsi="Arial" w:cs="Arial"/>
                <w:sz w:val="18"/>
                <w:szCs w:val="18"/>
              </w:rPr>
              <w:t>Inc</w:t>
            </w:r>
            <w:proofErr w:type="spellEnd"/>
            <w:r w:rsidRPr="00525654">
              <w:rPr>
                <w:rFonts w:ascii="Arial" w:hAnsi="Arial" w:cs="Arial"/>
                <w:sz w:val="18"/>
                <w:szCs w:val="18"/>
              </w:rPr>
              <w:t>.</w:t>
            </w:r>
          </w:p>
        </w:tc>
        <w:tc>
          <w:tcPr>
            <w:tcW w:w="2077" w:type="dxa"/>
            <w:shd w:val="clear" w:color="auto" w:fill="auto"/>
            <w:vAlign w:val="bottom"/>
          </w:tcPr>
          <w:p w14:paraId="34351612" w14:textId="77777777" w:rsidR="00F25918" w:rsidRPr="00525654" w:rsidDel="00201FE1" w:rsidRDefault="00F25918" w:rsidP="00525654">
            <w:pPr>
              <w:keepLines/>
              <w:suppressAutoHyphens/>
              <w:jc w:val="right"/>
              <w:rPr>
                <w:rFonts w:ascii="Arial" w:hAnsi="Arial" w:cs="Arial"/>
                <w:sz w:val="18"/>
                <w:szCs w:val="18"/>
              </w:rPr>
            </w:pPr>
            <w:r w:rsidRPr="00525654">
              <w:rPr>
                <w:rFonts w:ascii="Arial" w:hAnsi="Arial" w:cs="Arial"/>
                <w:sz w:val="18"/>
                <w:szCs w:val="18"/>
              </w:rPr>
              <w:t>0</w:t>
            </w:r>
          </w:p>
        </w:tc>
        <w:tc>
          <w:tcPr>
            <w:tcW w:w="2240" w:type="dxa"/>
            <w:shd w:val="clear" w:color="auto" w:fill="auto"/>
            <w:vAlign w:val="bottom"/>
          </w:tcPr>
          <w:p w14:paraId="739C8248" w14:textId="5F0F8913" w:rsidR="00F25918" w:rsidRPr="00525654" w:rsidRDefault="00641EC1" w:rsidP="00525654">
            <w:pPr>
              <w:keepLines/>
              <w:suppressAutoHyphens/>
              <w:jc w:val="right"/>
              <w:rPr>
                <w:rFonts w:ascii="Arial" w:hAnsi="Arial" w:cs="Arial"/>
                <w:sz w:val="18"/>
                <w:szCs w:val="18"/>
              </w:rPr>
            </w:pPr>
            <w:r w:rsidRPr="00525654">
              <w:rPr>
                <w:rFonts w:ascii="Arial" w:hAnsi="Arial" w:cs="Arial"/>
                <w:sz w:val="18"/>
                <w:szCs w:val="18"/>
              </w:rPr>
              <w:t>176 943</w:t>
            </w:r>
          </w:p>
        </w:tc>
      </w:tr>
      <w:tr w:rsidR="00F25918" w:rsidRPr="00525654" w14:paraId="0549B352" w14:textId="77777777" w:rsidTr="00525654">
        <w:trPr>
          <w:cantSplit/>
          <w:trHeight w:val="227"/>
        </w:trPr>
        <w:tc>
          <w:tcPr>
            <w:tcW w:w="4231" w:type="dxa"/>
            <w:tcBorders>
              <w:left w:val="nil"/>
              <w:right w:val="nil"/>
            </w:tcBorders>
            <w:shd w:val="clear" w:color="auto" w:fill="auto"/>
            <w:vAlign w:val="bottom"/>
            <w:hideMark/>
          </w:tcPr>
          <w:p w14:paraId="4B9123FE" w14:textId="77777777" w:rsidR="00F25918" w:rsidRPr="00525654" w:rsidRDefault="00F25918" w:rsidP="00525654">
            <w:pPr>
              <w:keepLines/>
              <w:suppressAutoHyphens/>
              <w:rPr>
                <w:rFonts w:ascii="Arial" w:hAnsi="Arial" w:cs="Arial"/>
                <w:sz w:val="18"/>
                <w:szCs w:val="20"/>
              </w:rPr>
            </w:pPr>
            <w:r w:rsidRPr="00525654">
              <w:rPr>
                <w:rFonts w:ascii="Arial" w:hAnsi="Arial" w:cs="Arial"/>
                <w:b/>
                <w:sz w:val="18"/>
                <w:szCs w:val="20"/>
                <w:lang w:val="cs-CZ"/>
              </w:rPr>
              <w:t>Celkem</w:t>
            </w:r>
          </w:p>
        </w:tc>
        <w:tc>
          <w:tcPr>
            <w:tcW w:w="2077" w:type="dxa"/>
            <w:tcBorders>
              <w:top w:val="single" w:sz="4" w:space="0" w:color="auto"/>
              <w:left w:val="nil"/>
              <w:bottom w:val="single" w:sz="4" w:space="0" w:color="auto"/>
              <w:right w:val="nil"/>
            </w:tcBorders>
            <w:shd w:val="clear" w:color="auto" w:fill="auto"/>
            <w:vAlign w:val="bottom"/>
            <w:hideMark/>
          </w:tcPr>
          <w:p w14:paraId="1A1EA157" w14:textId="2F7DF065" w:rsidR="00F25918" w:rsidRPr="00525654" w:rsidRDefault="009B01B4" w:rsidP="00525654">
            <w:pPr>
              <w:keepLines/>
              <w:suppressAutoHyphens/>
              <w:jc w:val="right"/>
              <w:rPr>
                <w:rFonts w:ascii="Arial" w:hAnsi="Arial" w:cs="Arial"/>
                <w:sz w:val="18"/>
                <w:szCs w:val="20"/>
              </w:rPr>
            </w:pPr>
            <w:r w:rsidRPr="00525654">
              <w:rPr>
                <w:rFonts w:ascii="Arial" w:hAnsi="Arial" w:cs="Arial"/>
                <w:b/>
                <w:sz w:val="18"/>
                <w:szCs w:val="20"/>
                <w:lang w:val="cs-CZ"/>
              </w:rPr>
              <w:t>10 9</w:t>
            </w:r>
            <w:r w:rsidR="00213F09" w:rsidRPr="00525654">
              <w:rPr>
                <w:rFonts w:ascii="Arial" w:hAnsi="Arial" w:cs="Arial"/>
                <w:b/>
                <w:sz w:val="18"/>
                <w:szCs w:val="20"/>
                <w:lang w:val="cs-CZ"/>
              </w:rPr>
              <w:t>80</w:t>
            </w:r>
            <w:r w:rsidRPr="00525654">
              <w:rPr>
                <w:rFonts w:ascii="Arial" w:hAnsi="Arial" w:cs="Arial"/>
                <w:b/>
                <w:sz w:val="18"/>
                <w:szCs w:val="20"/>
                <w:lang w:val="cs-CZ"/>
              </w:rPr>
              <w:t xml:space="preserve"> 4</w:t>
            </w:r>
            <w:r w:rsidR="00213F09" w:rsidRPr="00525654">
              <w:rPr>
                <w:rFonts w:ascii="Arial" w:hAnsi="Arial" w:cs="Arial"/>
                <w:b/>
                <w:sz w:val="18"/>
                <w:szCs w:val="20"/>
                <w:lang w:val="cs-CZ"/>
              </w:rPr>
              <w:t>08</w:t>
            </w:r>
          </w:p>
        </w:tc>
        <w:tc>
          <w:tcPr>
            <w:tcW w:w="2240" w:type="dxa"/>
            <w:tcBorders>
              <w:top w:val="single" w:sz="4" w:space="0" w:color="auto"/>
              <w:left w:val="nil"/>
              <w:bottom w:val="single" w:sz="4" w:space="0" w:color="auto"/>
              <w:right w:val="nil"/>
            </w:tcBorders>
            <w:shd w:val="clear" w:color="auto" w:fill="auto"/>
            <w:vAlign w:val="bottom"/>
            <w:hideMark/>
          </w:tcPr>
          <w:p w14:paraId="242046D2" w14:textId="0BAFAD86" w:rsidR="00F25918" w:rsidRPr="00525654" w:rsidRDefault="009B01B4" w:rsidP="00525654">
            <w:pPr>
              <w:keepLines/>
              <w:suppressAutoHyphens/>
              <w:jc w:val="right"/>
              <w:rPr>
                <w:rFonts w:ascii="Arial" w:hAnsi="Arial" w:cs="Arial"/>
                <w:sz w:val="18"/>
                <w:szCs w:val="20"/>
              </w:rPr>
            </w:pPr>
            <w:r w:rsidRPr="00525654">
              <w:rPr>
                <w:rFonts w:ascii="Arial" w:hAnsi="Arial" w:cs="Arial"/>
                <w:b/>
                <w:sz w:val="18"/>
                <w:szCs w:val="20"/>
                <w:lang w:val="cs-CZ"/>
              </w:rPr>
              <w:t>10 </w:t>
            </w:r>
            <w:r w:rsidR="00641EC1" w:rsidRPr="00525654">
              <w:rPr>
                <w:rFonts w:ascii="Arial" w:hAnsi="Arial" w:cs="Arial"/>
                <w:b/>
                <w:sz w:val="18"/>
                <w:szCs w:val="20"/>
                <w:lang w:val="cs-CZ"/>
              </w:rPr>
              <w:t>0</w:t>
            </w:r>
            <w:r w:rsidR="003D6A33" w:rsidRPr="00525654">
              <w:rPr>
                <w:rFonts w:ascii="Arial" w:hAnsi="Arial" w:cs="Arial"/>
                <w:b/>
                <w:sz w:val="18"/>
                <w:szCs w:val="20"/>
                <w:lang w:val="cs-CZ"/>
              </w:rPr>
              <w:t>18</w:t>
            </w:r>
            <w:r w:rsidR="00641EC1" w:rsidRPr="00525654">
              <w:rPr>
                <w:rFonts w:ascii="Arial" w:hAnsi="Arial" w:cs="Arial"/>
                <w:b/>
                <w:sz w:val="18"/>
                <w:szCs w:val="20"/>
                <w:lang w:val="cs-CZ"/>
              </w:rPr>
              <w:t xml:space="preserve"> </w:t>
            </w:r>
            <w:r w:rsidR="003D6A33" w:rsidRPr="00525654">
              <w:rPr>
                <w:rFonts w:ascii="Arial" w:hAnsi="Arial" w:cs="Arial"/>
                <w:b/>
                <w:sz w:val="18"/>
                <w:szCs w:val="20"/>
                <w:lang w:val="cs-CZ"/>
              </w:rPr>
              <w:t>2</w:t>
            </w:r>
            <w:r w:rsidR="00641EC1" w:rsidRPr="00525654">
              <w:rPr>
                <w:rFonts w:ascii="Arial" w:hAnsi="Arial" w:cs="Arial"/>
                <w:b/>
                <w:sz w:val="18"/>
                <w:szCs w:val="20"/>
                <w:lang w:val="cs-CZ"/>
              </w:rPr>
              <w:t>36</w:t>
            </w:r>
          </w:p>
        </w:tc>
      </w:tr>
    </w:tbl>
    <w:p w14:paraId="28045AF6" w14:textId="77777777" w:rsidR="00F25918" w:rsidRDefault="00F25918" w:rsidP="00525654">
      <w:pPr>
        <w:pStyle w:val="odstavec"/>
        <w:keepLines/>
        <w:suppressAutoHyphens/>
        <w:ind w:left="425"/>
      </w:pPr>
    </w:p>
    <w:p w14:paraId="28C33286" w14:textId="77777777" w:rsidR="00525654" w:rsidRPr="009133FE" w:rsidRDefault="00525654" w:rsidP="00525654">
      <w:pPr>
        <w:pStyle w:val="odstavec"/>
        <w:keepLines/>
        <w:suppressAutoHyphens/>
        <w:ind w:left="425"/>
      </w:pPr>
    </w:p>
    <w:p w14:paraId="7B38FC77" w14:textId="3E1038BC" w:rsidR="009B01B4" w:rsidRDefault="001140FA" w:rsidP="00525654">
      <w:pPr>
        <w:pStyle w:val="odstavec"/>
        <w:keepLines/>
        <w:suppressAutoHyphens/>
        <w:ind w:left="425"/>
      </w:pPr>
      <w:r w:rsidRPr="009133FE">
        <w:t xml:space="preserve">V rámci predaja služieb išlo najmä o fakturáciu výskumu a vývoja na </w:t>
      </w:r>
      <w:proofErr w:type="spellStart"/>
      <w:r w:rsidRPr="009133FE">
        <w:t>Thermo</w:t>
      </w:r>
      <w:proofErr w:type="spellEnd"/>
      <w:r w:rsidRPr="009133FE">
        <w:t xml:space="preserve"> </w:t>
      </w:r>
      <w:proofErr w:type="spellStart"/>
      <w:r w:rsidRPr="009133FE">
        <w:t>Finnigan</w:t>
      </w:r>
      <w:proofErr w:type="spellEnd"/>
      <w:r w:rsidRPr="009133FE">
        <w:t xml:space="preserve"> </w:t>
      </w:r>
      <w:proofErr w:type="spellStart"/>
      <w:r w:rsidRPr="009133FE">
        <w:t>LLC</w:t>
      </w:r>
      <w:proofErr w:type="spellEnd"/>
      <w:r w:rsidR="00525654">
        <w:t xml:space="preserve"> </w:t>
      </w:r>
      <w:r w:rsidRPr="009133FE">
        <w:t>vo výške 10</w:t>
      </w:r>
      <w:r w:rsidR="0032234A" w:rsidRPr="009133FE">
        <w:t> 260 116</w:t>
      </w:r>
      <w:r w:rsidRPr="009133FE">
        <w:t xml:space="preserve"> EUR (2023: </w:t>
      </w:r>
      <w:r w:rsidR="00406889" w:rsidRPr="009133FE">
        <w:t>9 257 693 EUR</w:t>
      </w:r>
      <w:r w:rsidRPr="009133FE">
        <w:t xml:space="preserve">) a na </w:t>
      </w:r>
      <w:proofErr w:type="spellStart"/>
      <w:r w:rsidR="00E4368B" w:rsidRPr="009133FE">
        <w:t>Thermo</w:t>
      </w:r>
      <w:proofErr w:type="spellEnd"/>
      <w:r w:rsidR="00E4368B" w:rsidRPr="009133FE">
        <w:t xml:space="preserve"> </w:t>
      </w:r>
      <w:proofErr w:type="spellStart"/>
      <w:r w:rsidR="00E4368B" w:rsidRPr="009133FE">
        <w:t>Fisher</w:t>
      </w:r>
      <w:proofErr w:type="spellEnd"/>
      <w:r w:rsidR="00E4368B" w:rsidRPr="009133FE">
        <w:t xml:space="preserve"> </w:t>
      </w:r>
      <w:proofErr w:type="spellStart"/>
      <w:r w:rsidR="00E4368B" w:rsidRPr="009133FE">
        <w:t>Scientific</w:t>
      </w:r>
      <w:proofErr w:type="spellEnd"/>
      <w:r w:rsidR="00E4368B" w:rsidRPr="009133FE">
        <w:t xml:space="preserve"> Brno </w:t>
      </w:r>
      <w:proofErr w:type="spellStart"/>
      <w:r w:rsidR="00E4368B" w:rsidRPr="009133FE">
        <w:t>s.r.o</w:t>
      </w:r>
      <w:proofErr w:type="spellEnd"/>
      <w:r w:rsidR="00E4368B" w:rsidRPr="009133FE">
        <w:t>.</w:t>
      </w:r>
      <w:r w:rsidRPr="009133FE">
        <w:t xml:space="preserve"> vo výške </w:t>
      </w:r>
      <w:r w:rsidR="00E4368B" w:rsidRPr="009133FE">
        <w:t>475 263 EUR</w:t>
      </w:r>
      <w:r w:rsidRPr="009133FE">
        <w:t xml:space="preserve"> (2023: </w:t>
      </w:r>
      <w:r w:rsidR="00E4368B" w:rsidRPr="009133FE">
        <w:t>372 032 EUR</w:t>
      </w:r>
      <w:r w:rsidRPr="009133FE">
        <w:t>). Ostatné transakcie boli menej významné.</w:t>
      </w:r>
    </w:p>
    <w:p w14:paraId="0973131A" w14:textId="77777777" w:rsidR="00525654" w:rsidRPr="009133FE" w:rsidRDefault="00525654" w:rsidP="00525654">
      <w:pPr>
        <w:pStyle w:val="odstavec"/>
        <w:keepLines/>
        <w:suppressAutoHyphens/>
        <w:ind w:left="425"/>
      </w:pPr>
    </w:p>
    <w:tbl>
      <w:tblPr>
        <w:tblW w:w="9212" w:type="dxa"/>
        <w:tblInd w:w="425" w:type="dxa"/>
        <w:tblLayout w:type="fixed"/>
        <w:tblCellMar>
          <w:left w:w="28" w:type="dxa"/>
          <w:right w:w="28" w:type="dxa"/>
        </w:tblCellMar>
        <w:tblLook w:val="04A0" w:firstRow="1" w:lastRow="0" w:firstColumn="1" w:lastColumn="0" w:noHBand="0" w:noVBand="1"/>
      </w:tblPr>
      <w:tblGrid>
        <w:gridCol w:w="4545"/>
        <w:gridCol w:w="2231"/>
        <w:gridCol w:w="2436"/>
      </w:tblGrid>
      <w:tr w:rsidR="009B01B4" w:rsidRPr="00525654" w14:paraId="2D5F491A" w14:textId="77777777" w:rsidTr="00525654">
        <w:trPr>
          <w:cantSplit/>
          <w:trHeight w:val="227"/>
        </w:trPr>
        <w:tc>
          <w:tcPr>
            <w:tcW w:w="4231" w:type="dxa"/>
            <w:tcBorders>
              <w:top w:val="nil"/>
              <w:left w:val="nil"/>
              <w:bottom w:val="single" w:sz="2" w:space="0" w:color="auto"/>
              <w:right w:val="nil"/>
            </w:tcBorders>
            <w:shd w:val="clear" w:color="auto" w:fill="auto"/>
            <w:vAlign w:val="bottom"/>
            <w:hideMark/>
          </w:tcPr>
          <w:p w14:paraId="4EF115DA" w14:textId="25B5D2EC" w:rsidR="009B01B4" w:rsidRPr="00525654" w:rsidRDefault="00531F53" w:rsidP="00525654">
            <w:pPr>
              <w:keepLines/>
              <w:suppressAutoHyphens/>
              <w:rPr>
                <w:rFonts w:ascii="Arial" w:hAnsi="Arial" w:cs="Arial"/>
                <w:sz w:val="18"/>
                <w:szCs w:val="18"/>
              </w:rPr>
            </w:pPr>
            <w:r w:rsidRPr="00525654">
              <w:rPr>
                <w:rFonts w:ascii="Arial" w:hAnsi="Arial" w:cs="Arial"/>
                <w:b/>
                <w:bCs/>
                <w:sz w:val="18"/>
                <w:szCs w:val="18"/>
              </w:rPr>
              <w:t>NÁKUP</w:t>
            </w:r>
            <w:r w:rsidR="009B01B4" w:rsidRPr="00525654">
              <w:rPr>
                <w:rFonts w:ascii="Arial" w:hAnsi="Arial" w:cs="Arial"/>
                <w:b/>
                <w:bCs/>
                <w:sz w:val="18"/>
                <w:szCs w:val="18"/>
              </w:rPr>
              <w:t xml:space="preserve"> SLUŽIEB (EUR)</w:t>
            </w:r>
          </w:p>
        </w:tc>
        <w:tc>
          <w:tcPr>
            <w:tcW w:w="2077" w:type="dxa"/>
            <w:tcBorders>
              <w:top w:val="nil"/>
              <w:left w:val="nil"/>
              <w:bottom w:val="single" w:sz="2" w:space="0" w:color="auto"/>
              <w:right w:val="nil"/>
            </w:tcBorders>
            <w:shd w:val="clear" w:color="auto" w:fill="auto"/>
            <w:vAlign w:val="bottom"/>
            <w:hideMark/>
          </w:tcPr>
          <w:p w14:paraId="11E02CC8" w14:textId="77777777" w:rsidR="009B01B4" w:rsidRPr="00525654" w:rsidRDefault="009B01B4" w:rsidP="00525654">
            <w:pPr>
              <w:keepLines/>
              <w:suppressAutoHyphens/>
              <w:jc w:val="center"/>
              <w:rPr>
                <w:rFonts w:ascii="Arial" w:hAnsi="Arial" w:cs="Arial"/>
                <w:b/>
                <w:bCs/>
                <w:sz w:val="18"/>
                <w:szCs w:val="18"/>
              </w:rPr>
            </w:pPr>
            <w:r w:rsidRPr="00525654">
              <w:rPr>
                <w:rFonts w:ascii="Arial" w:hAnsi="Arial" w:cs="Arial"/>
                <w:b/>
                <w:bCs/>
                <w:sz w:val="18"/>
                <w:szCs w:val="18"/>
              </w:rPr>
              <w:t>2024</w:t>
            </w:r>
          </w:p>
        </w:tc>
        <w:tc>
          <w:tcPr>
            <w:tcW w:w="2268" w:type="dxa"/>
            <w:tcBorders>
              <w:top w:val="nil"/>
              <w:left w:val="nil"/>
              <w:bottom w:val="single" w:sz="2" w:space="0" w:color="auto"/>
              <w:right w:val="nil"/>
            </w:tcBorders>
            <w:shd w:val="clear" w:color="auto" w:fill="auto"/>
            <w:vAlign w:val="bottom"/>
            <w:hideMark/>
          </w:tcPr>
          <w:p w14:paraId="6022AD4D" w14:textId="77777777" w:rsidR="009B01B4" w:rsidRPr="00525654" w:rsidRDefault="009B01B4" w:rsidP="00525654">
            <w:pPr>
              <w:keepLines/>
              <w:suppressAutoHyphens/>
              <w:jc w:val="center"/>
              <w:rPr>
                <w:rFonts w:ascii="Arial" w:hAnsi="Arial" w:cs="Arial"/>
                <w:b/>
                <w:bCs/>
                <w:sz w:val="18"/>
                <w:szCs w:val="18"/>
              </w:rPr>
            </w:pPr>
            <w:r w:rsidRPr="00525654">
              <w:rPr>
                <w:rFonts w:ascii="Arial" w:hAnsi="Arial" w:cs="Arial"/>
                <w:b/>
                <w:bCs/>
                <w:sz w:val="18"/>
                <w:szCs w:val="18"/>
              </w:rPr>
              <w:t>2023</w:t>
            </w:r>
          </w:p>
        </w:tc>
      </w:tr>
      <w:tr w:rsidR="009B01B4" w:rsidRPr="00525654" w14:paraId="3D969D07" w14:textId="77777777" w:rsidTr="00525654">
        <w:trPr>
          <w:cantSplit/>
          <w:trHeight w:val="227"/>
        </w:trPr>
        <w:tc>
          <w:tcPr>
            <w:tcW w:w="4231" w:type="dxa"/>
            <w:tcBorders>
              <w:top w:val="single" w:sz="2" w:space="0" w:color="auto"/>
              <w:left w:val="nil"/>
              <w:right w:val="nil"/>
            </w:tcBorders>
            <w:shd w:val="clear" w:color="auto" w:fill="auto"/>
            <w:vAlign w:val="bottom"/>
            <w:hideMark/>
          </w:tcPr>
          <w:p w14:paraId="3B843407" w14:textId="77777777" w:rsidR="009B01B4" w:rsidRPr="00525654" w:rsidRDefault="009B01B4" w:rsidP="00525654">
            <w:pPr>
              <w:keepLines/>
              <w:suppressAutoHyphens/>
              <w:rPr>
                <w:rFonts w:ascii="Arial" w:hAnsi="Arial" w:cs="Arial"/>
                <w:sz w:val="18"/>
                <w:szCs w:val="18"/>
              </w:rPr>
            </w:pPr>
          </w:p>
        </w:tc>
        <w:tc>
          <w:tcPr>
            <w:tcW w:w="2077" w:type="dxa"/>
            <w:tcBorders>
              <w:top w:val="single" w:sz="2" w:space="0" w:color="auto"/>
              <w:left w:val="nil"/>
              <w:right w:val="nil"/>
            </w:tcBorders>
            <w:shd w:val="clear" w:color="auto" w:fill="auto"/>
            <w:vAlign w:val="bottom"/>
          </w:tcPr>
          <w:p w14:paraId="59CCB241" w14:textId="77777777" w:rsidR="009B01B4" w:rsidRPr="00525654" w:rsidRDefault="009B01B4" w:rsidP="00525654">
            <w:pPr>
              <w:keepLines/>
              <w:suppressAutoHyphens/>
              <w:jc w:val="right"/>
              <w:rPr>
                <w:rFonts w:ascii="Arial" w:hAnsi="Arial" w:cs="Arial"/>
                <w:sz w:val="18"/>
                <w:szCs w:val="18"/>
              </w:rPr>
            </w:pPr>
          </w:p>
        </w:tc>
        <w:tc>
          <w:tcPr>
            <w:tcW w:w="2268" w:type="dxa"/>
            <w:tcBorders>
              <w:top w:val="single" w:sz="2" w:space="0" w:color="auto"/>
              <w:left w:val="nil"/>
              <w:right w:val="nil"/>
            </w:tcBorders>
            <w:shd w:val="clear" w:color="auto" w:fill="auto"/>
            <w:vAlign w:val="bottom"/>
          </w:tcPr>
          <w:p w14:paraId="1CDF4CEB" w14:textId="77777777" w:rsidR="009B01B4" w:rsidRPr="00525654" w:rsidRDefault="009B01B4" w:rsidP="00525654">
            <w:pPr>
              <w:keepLines/>
              <w:suppressAutoHyphens/>
              <w:jc w:val="right"/>
              <w:rPr>
                <w:rFonts w:ascii="Arial" w:hAnsi="Arial" w:cs="Arial"/>
                <w:sz w:val="18"/>
                <w:szCs w:val="18"/>
              </w:rPr>
            </w:pPr>
          </w:p>
        </w:tc>
      </w:tr>
      <w:tr w:rsidR="009B01B4" w:rsidRPr="00525654" w14:paraId="4212BA15" w14:textId="77777777" w:rsidTr="00525654">
        <w:trPr>
          <w:cantSplit/>
          <w:trHeight w:val="227"/>
        </w:trPr>
        <w:tc>
          <w:tcPr>
            <w:tcW w:w="4231" w:type="dxa"/>
            <w:shd w:val="clear" w:color="auto" w:fill="auto"/>
            <w:vAlign w:val="bottom"/>
            <w:hideMark/>
          </w:tcPr>
          <w:p w14:paraId="5612DE39" w14:textId="0246112E" w:rsidR="009B01B4" w:rsidRPr="00525654" w:rsidRDefault="00531F53" w:rsidP="00525654">
            <w:pPr>
              <w:keepLines/>
              <w:suppressAutoHyphens/>
              <w:rPr>
                <w:rFonts w:ascii="Arial" w:hAnsi="Arial" w:cs="Arial"/>
                <w:sz w:val="18"/>
                <w:szCs w:val="18"/>
              </w:rPr>
            </w:pPr>
            <w:proofErr w:type="spellStart"/>
            <w:r w:rsidRPr="00525654">
              <w:rPr>
                <w:rFonts w:ascii="Arial" w:hAnsi="Arial" w:cs="Arial"/>
                <w:sz w:val="18"/>
                <w:szCs w:val="18"/>
              </w:rPr>
              <w:t>Thermo</w:t>
            </w:r>
            <w:proofErr w:type="spellEnd"/>
            <w:r w:rsidRPr="00525654">
              <w:rPr>
                <w:rFonts w:ascii="Arial" w:hAnsi="Arial" w:cs="Arial"/>
                <w:sz w:val="18"/>
                <w:szCs w:val="18"/>
              </w:rPr>
              <w:t xml:space="preserve"> </w:t>
            </w:r>
            <w:proofErr w:type="spellStart"/>
            <w:r w:rsidRPr="00525654">
              <w:rPr>
                <w:rFonts w:ascii="Arial" w:hAnsi="Arial" w:cs="Arial"/>
                <w:sz w:val="18"/>
                <w:szCs w:val="18"/>
              </w:rPr>
              <w:t>Fisher</w:t>
            </w:r>
            <w:proofErr w:type="spellEnd"/>
            <w:r w:rsidRPr="00525654">
              <w:rPr>
                <w:rFonts w:ascii="Arial" w:hAnsi="Arial" w:cs="Arial"/>
                <w:sz w:val="18"/>
                <w:szCs w:val="18"/>
              </w:rPr>
              <w:t xml:space="preserve"> </w:t>
            </w:r>
            <w:proofErr w:type="spellStart"/>
            <w:r w:rsidRPr="00525654">
              <w:rPr>
                <w:rFonts w:ascii="Arial" w:hAnsi="Arial" w:cs="Arial"/>
                <w:sz w:val="18"/>
                <w:szCs w:val="18"/>
              </w:rPr>
              <w:t>Scientific</w:t>
            </w:r>
            <w:proofErr w:type="spellEnd"/>
            <w:r w:rsidRPr="00525654">
              <w:rPr>
                <w:rFonts w:ascii="Arial" w:hAnsi="Arial" w:cs="Arial"/>
                <w:sz w:val="18"/>
                <w:szCs w:val="18"/>
              </w:rPr>
              <w:t xml:space="preserve"> </w:t>
            </w:r>
            <w:proofErr w:type="spellStart"/>
            <w:r w:rsidRPr="00525654">
              <w:rPr>
                <w:rFonts w:ascii="Arial" w:hAnsi="Arial" w:cs="Arial"/>
                <w:sz w:val="18"/>
                <w:szCs w:val="18"/>
              </w:rPr>
              <w:t>SpA</w:t>
            </w:r>
            <w:proofErr w:type="spellEnd"/>
          </w:p>
        </w:tc>
        <w:tc>
          <w:tcPr>
            <w:tcW w:w="2077" w:type="dxa"/>
            <w:shd w:val="clear" w:color="auto" w:fill="auto"/>
            <w:vAlign w:val="bottom"/>
          </w:tcPr>
          <w:p w14:paraId="2CE411E4" w14:textId="6733CBA9" w:rsidR="009B01B4" w:rsidRPr="00525654" w:rsidRDefault="00531F53" w:rsidP="00525654">
            <w:pPr>
              <w:keepLines/>
              <w:suppressAutoHyphens/>
              <w:jc w:val="right"/>
              <w:rPr>
                <w:rFonts w:ascii="Arial" w:hAnsi="Arial" w:cs="Arial"/>
                <w:sz w:val="18"/>
                <w:szCs w:val="18"/>
              </w:rPr>
            </w:pPr>
            <w:r w:rsidRPr="00525654">
              <w:rPr>
                <w:rFonts w:ascii="Arial" w:hAnsi="Arial" w:cs="Arial"/>
                <w:sz w:val="18"/>
                <w:szCs w:val="18"/>
              </w:rPr>
              <w:t>176 560</w:t>
            </w:r>
          </w:p>
        </w:tc>
        <w:tc>
          <w:tcPr>
            <w:tcW w:w="2268" w:type="dxa"/>
            <w:shd w:val="clear" w:color="auto" w:fill="auto"/>
            <w:vAlign w:val="bottom"/>
          </w:tcPr>
          <w:p w14:paraId="448F21DB" w14:textId="5397F427" w:rsidR="009B01B4" w:rsidRPr="00525654" w:rsidRDefault="00531F53" w:rsidP="00525654">
            <w:pPr>
              <w:keepLines/>
              <w:suppressAutoHyphens/>
              <w:jc w:val="right"/>
              <w:rPr>
                <w:rFonts w:ascii="Arial" w:hAnsi="Arial" w:cs="Arial"/>
                <w:sz w:val="18"/>
                <w:szCs w:val="18"/>
              </w:rPr>
            </w:pPr>
            <w:r w:rsidRPr="00525654">
              <w:rPr>
                <w:rFonts w:ascii="Arial" w:hAnsi="Arial" w:cs="Arial"/>
                <w:sz w:val="18"/>
                <w:szCs w:val="18"/>
              </w:rPr>
              <w:t>103 311</w:t>
            </w:r>
          </w:p>
        </w:tc>
      </w:tr>
      <w:tr w:rsidR="009B01B4" w:rsidRPr="00525654" w14:paraId="7F575F0D" w14:textId="77777777" w:rsidTr="00525654">
        <w:trPr>
          <w:cantSplit/>
          <w:trHeight w:val="227"/>
        </w:trPr>
        <w:tc>
          <w:tcPr>
            <w:tcW w:w="4231" w:type="dxa"/>
            <w:shd w:val="clear" w:color="auto" w:fill="auto"/>
            <w:vAlign w:val="bottom"/>
            <w:hideMark/>
          </w:tcPr>
          <w:p w14:paraId="63798434" w14:textId="3ED40AD8" w:rsidR="009B01B4" w:rsidRPr="00525654" w:rsidRDefault="00531F53" w:rsidP="00525654">
            <w:pPr>
              <w:keepLines/>
              <w:suppressAutoHyphens/>
              <w:rPr>
                <w:rFonts w:ascii="Arial" w:hAnsi="Arial" w:cs="Arial"/>
                <w:sz w:val="18"/>
                <w:szCs w:val="18"/>
              </w:rPr>
            </w:pPr>
            <w:proofErr w:type="spellStart"/>
            <w:r w:rsidRPr="00525654">
              <w:rPr>
                <w:rFonts w:ascii="Arial" w:hAnsi="Arial" w:cs="Arial"/>
                <w:sz w:val="18"/>
                <w:szCs w:val="18"/>
              </w:rPr>
              <w:t>Thermo</w:t>
            </w:r>
            <w:proofErr w:type="spellEnd"/>
            <w:r w:rsidRPr="00525654">
              <w:rPr>
                <w:rFonts w:ascii="Arial" w:hAnsi="Arial" w:cs="Arial"/>
                <w:sz w:val="18"/>
                <w:szCs w:val="18"/>
              </w:rPr>
              <w:t xml:space="preserve"> </w:t>
            </w:r>
            <w:proofErr w:type="spellStart"/>
            <w:r w:rsidRPr="00525654">
              <w:rPr>
                <w:rFonts w:ascii="Arial" w:hAnsi="Arial" w:cs="Arial"/>
                <w:sz w:val="18"/>
                <w:szCs w:val="18"/>
              </w:rPr>
              <w:t>Fisher</w:t>
            </w:r>
            <w:proofErr w:type="spellEnd"/>
            <w:r w:rsidRPr="00525654">
              <w:rPr>
                <w:rFonts w:ascii="Arial" w:hAnsi="Arial" w:cs="Arial"/>
                <w:sz w:val="18"/>
                <w:szCs w:val="18"/>
              </w:rPr>
              <w:t xml:space="preserve"> </w:t>
            </w:r>
            <w:proofErr w:type="spellStart"/>
            <w:r w:rsidRPr="00525654">
              <w:rPr>
                <w:rFonts w:ascii="Arial" w:hAnsi="Arial" w:cs="Arial"/>
                <w:sz w:val="18"/>
                <w:szCs w:val="18"/>
              </w:rPr>
              <w:t>Scientific</w:t>
            </w:r>
            <w:proofErr w:type="spellEnd"/>
            <w:r w:rsidRPr="00525654">
              <w:rPr>
                <w:rFonts w:ascii="Arial" w:hAnsi="Arial" w:cs="Arial"/>
                <w:sz w:val="18"/>
                <w:szCs w:val="18"/>
              </w:rPr>
              <w:t xml:space="preserve"> </w:t>
            </w:r>
            <w:proofErr w:type="spellStart"/>
            <w:r w:rsidRPr="00525654">
              <w:rPr>
                <w:rFonts w:ascii="Arial" w:hAnsi="Arial" w:cs="Arial"/>
                <w:sz w:val="18"/>
                <w:szCs w:val="18"/>
              </w:rPr>
              <w:t>Inc</w:t>
            </w:r>
            <w:proofErr w:type="spellEnd"/>
            <w:r w:rsidRPr="00525654">
              <w:rPr>
                <w:rFonts w:ascii="Arial" w:hAnsi="Arial" w:cs="Arial"/>
                <w:sz w:val="18"/>
                <w:szCs w:val="18"/>
              </w:rPr>
              <w:t>.</w:t>
            </w:r>
          </w:p>
        </w:tc>
        <w:tc>
          <w:tcPr>
            <w:tcW w:w="2077" w:type="dxa"/>
            <w:shd w:val="clear" w:color="auto" w:fill="auto"/>
            <w:vAlign w:val="bottom"/>
          </w:tcPr>
          <w:p w14:paraId="47D1B128" w14:textId="4404C7DA" w:rsidR="009B01B4" w:rsidRPr="00525654" w:rsidRDefault="00531F53" w:rsidP="00525654">
            <w:pPr>
              <w:keepLines/>
              <w:suppressAutoHyphens/>
              <w:jc w:val="right"/>
              <w:rPr>
                <w:rFonts w:ascii="Arial" w:hAnsi="Arial" w:cs="Arial"/>
                <w:sz w:val="18"/>
                <w:szCs w:val="18"/>
              </w:rPr>
            </w:pPr>
            <w:r w:rsidRPr="00525654">
              <w:rPr>
                <w:rFonts w:ascii="Arial" w:hAnsi="Arial" w:cs="Arial"/>
                <w:sz w:val="18"/>
                <w:szCs w:val="18"/>
              </w:rPr>
              <w:t>46 674</w:t>
            </w:r>
          </w:p>
        </w:tc>
        <w:tc>
          <w:tcPr>
            <w:tcW w:w="2268" w:type="dxa"/>
            <w:shd w:val="clear" w:color="auto" w:fill="auto"/>
            <w:vAlign w:val="bottom"/>
          </w:tcPr>
          <w:p w14:paraId="52862572" w14:textId="7AF410C9" w:rsidR="009B01B4" w:rsidRPr="00525654" w:rsidRDefault="00531F53" w:rsidP="00525654">
            <w:pPr>
              <w:keepLines/>
              <w:suppressAutoHyphens/>
              <w:jc w:val="right"/>
              <w:rPr>
                <w:rFonts w:ascii="Arial" w:hAnsi="Arial" w:cs="Arial"/>
                <w:sz w:val="18"/>
                <w:szCs w:val="18"/>
              </w:rPr>
            </w:pPr>
            <w:r w:rsidRPr="00525654">
              <w:rPr>
                <w:rFonts w:ascii="Arial" w:hAnsi="Arial" w:cs="Arial"/>
                <w:sz w:val="18"/>
                <w:szCs w:val="18"/>
              </w:rPr>
              <w:t>34 095</w:t>
            </w:r>
          </w:p>
        </w:tc>
      </w:tr>
      <w:tr w:rsidR="009B01B4" w:rsidRPr="00525654" w14:paraId="718368A4" w14:textId="77777777" w:rsidTr="00525654">
        <w:trPr>
          <w:cantSplit/>
          <w:trHeight w:val="227"/>
        </w:trPr>
        <w:tc>
          <w:tcPr>
            <w:tcW w:w="4231" w:type="dxa"/>
            <w:shd w:val="clear" w:color="auto" w:fill="auto"/>
            <w:vAlign w:val="bottom"/>
            <w:hideMark/>
          </w:tcPr>
          <w:p w14:paraId="55E6715A" w14:textId="4B91A104" w:rsidR="009B01B4" w:rsidRPr="00525654" w:rsidRDefault="00531F53" w:rsidP="00525654">
            <w:pPr>
              <w:keepLines/>
              <w:suppressAutoHyphens/>
              <w:rPr>
                <w:rFonts w:ascii="Arial" w:hAnsi="Arial" w:cs="Arial"/>
                <w:sz w:val="18"/>
                <w:szCs w:val="18"/>
              </w:rPr>
            </w:pPr>
            <w:proofErr w:type="spellStart"/>
            <w:r w:rsidRPr="00525654">
              <w:rPr>
                <w:rFonts w:ascii="Arial" w:hAnsi="Arial" w:cs="Arial"/>
                <w:sz w:val="18"/>
                <w:szCs w:val="18"/>
              </w:rPr>
              <w:t>Thermo</w:t>
            </w:r>
            <w:proofErr w:type="spellEnd"/>
            <w:r w:rsidRPr="00525654">
              <w:rPr>
                <w:rFonts w:ascii="Arial" w:hAnsi="Arial" w:cs="Arial"/>
                <w:sz w:val="18"/>
                <w:szCs w:val="18"/>
              </w:rPr>
              <w:t xml:space="preserve"> </w:t>
            </w:r>
            <w:proofErr w:type="spellStart"/>
            <w:r w:rsidRPr="00525654">
              <w:rPr>
                <w:rFonts w:ascii="Arial" w:hAnsi="Arial" w:cs="Arial"/>
                <w:sz w:val="18"/>
                <w:szCs w:val="18"/>
              </w:rPr>
              <w:t>Fisher</w:t>
            </w:r>
            <w:proofErr w:type="spellEnd"/>
            <w:r w:rsidRPr="00525654">
              <w:rPr>
                <w:rFonts w:ascii="Arial" w:hAnsi="Arial" w:cs="Arial"/>
                <w:sz w:val="18"/>
                <w:szCs w:val="18"/>
              </w:rPr>
              <w:t xml:space="preserve"> </w:t>
            </w:r>
            <w:proofErr w:type="spellStart"/>
            <w:r w:rsidRPr="00525654">
              <w:rPr>
                <w:rFonts w:ascii="Arial" w:hAnsi="Arial" w:cs="Arial"/>
                <w:sz w:val="18"/>
                <w:szCs w:val="18"/>
              </w:rPr>
              <w:t>Scientific</w:t>
            </w:r>
            <w:proofErr w:type="spellEnd"/>
            <w:r w:rsidRPr="00525654">
              <w:rPr>
                <w:rFonts w:ascii="Arial" w:hAnsi="Arial" w:cs="Arial"/>
                <w:sz w:val="18"/>
                <w:szCs w:val="18"/>
              </w:rPr>
              <w:t xml:space="preserve"> Brno </w:t>
            </w:r>
            <w:proofErr w:type="spellStart"/>
            <w:r w:rsidRPr="00525654">
              <w:rPr>
                <w:rFonts w:ascii="Arial" w:hAnsi="Arial" w:cs="Arial"/>
                <w:sz w:val="18"/>
                <w:szCs w:val="18"/>
              </w:rPr>
              <w:t>s.r.o</w:t>
            </w:r>
            <w:proofErr w:type="spellEnd"/>
            <w:r w:rsidRPr="00525654">
              <w:rPr>
                <w:rFonts w:ascii="Arial" w:hAnsi="Arial" w:cs="Arial"/>
                <w:sz w:val="18"/>
                <w:szCs w:val="18"/>
              </w:rPr>
              <w:t>.</w:t>
            </w:r>
          </w:p>
        </w:tc>
        <w:tc>
          <w:tcPr>
            <w:tcW w:w="2077" w:type="dxa"/>
            <w:shd w:val="clear" w:color="auto" w:fill="auto"/>
            <w:vAlign w:val="bottom"/>
          </w:tcPr>
          <w:p w14:paraId="04977ED0" w14:textId="04B1203D" w:rsidR="009B01B4" w:rsidRPr="00525654" w:rsidRDefault="00531F53" w:rsidP="00525654">
            <w:pPr>
              <w:keepLines/>
              <w:suppressAutoHyphens/>
              <w:jc w:val="right"/>
              <w:rPr>
                <w:rFonts w:ascii="Arial" w:hAnsi="Arial" w:cs="Arial"/>
                <w:sz w:val="18"/>
                <w:szCs w:val="18"/>
              </w:rPr>
            </w:pPr>
            <w:r w:rsidRPr="00525654">
              <w:rPr>
                <w:rFonts w:ascii="Arial" w:hAnsi="Arial" w:cs="Arial"/>
                <w:sz w:val="18"/>
                <w:szCs w:val="18"/>
              </w:rPr>
              <w:t>41 159</w:t>
            </w:r>
          </w:p>
        </w:tc>
        <w:tc>
          <w:tcPr>
            <w:tcW w:w="2268" w:type="dxa"/>
            <w:shd w:val="clear" w:color="auto" w:fill="auto"/>
            <w:vAlign w:val="bottom"/>
          </w:tcPr>
          <w:p w14:paraId="42E8A15E" w14:textId="76F5CFA7" w:rsidR="009B01B4" w:rsidRPr="00525654" w:rsidRDefault="00531F53" w:rsidP="00525654">
            <w:pPr>
              <w:keepLines/>
              <w:suppressAutoHyphens/>
              <w:jc w:val="right"/>
              <w:rPr>
                <w:rFonts w:ascii="Arial" w:hAnsi="Arial" w:cs="Arial"/>
                <w:sz w:val="18"/>
                <w:szCs w:val="18"/>
              </w:rPr>
            </w:pPr>
            <w:r w:rsidRPr="00525654">
              <w:rPr>
                <w:rFonts w:ascii="Arial" w:hAnsi="Arial" w:cs="Arial"/>
                <w:sz w:val="18"/>
                <w:szCs w:val="18"/>
              </w:rPr>
              <w:t>29 483</w:t>
            </w:r>
          </w:p>
        </w:tc>
      </w:tr>
      <w:tr w:rsidR="009B01B4" w:rsidRPr="00525654" w14:paraId="032948DA" w14:textId="77777777" w:rsidTr="00525654">
        <w:trPr>
          <w:cantSplit/>
          <w:trHeight w:val="227"/>
        </w:trPr>
        <w:tc>
          <w:tcPr>
            <w:tcW w:w="4231" w:type="dxa"/>
            <w:shd w:val="clear" w:color="auto" w:fill="auto"/>
            <w:vAlign w:val="bottom"/>
            <w:hideMark/>
          </w:tcPr>
          <w:p w14:paraId="59523F15" w14:textId="2EEC5A6A" w:rsidR="009B01B4" w:rsidRPr="00525654" w:rsidRDefault="00531F53" w:rsidP="00525654">
            <w:pPr>
              <w:keepLines/>
              <w:suppressAutoHyphens/>
              <w:rPr>
                <w:rFonts w:ascii="Arial" w:hAnsi="Arial" w:cs="Arial"/>
                <w:sz w:val="18"/>
                <w:szCs w:val="18"/>
              </w:rPr>
            </w:pPr>
            <w:proofErr w:type="spellStart"/>
            <w:r w:rsidRPr="00525654">
              <w:rPr>
                <w:rFonts w:ascii="Arial" w:hAnsi="Arial" w:cs="Arial"/>
                <w:sz w:val="18"/>
                <w:szCs w:val="18"/>
              </w:rPr>
              <w:t>Thermo</w:t>
            </w:r>
            <w:proofErr w:type="spellEnd"/>
            <w:r w:rsidRPr="00525654">
              <w:rPr>
                <w:rFonts w:ascii="Arial" w:hAnsi="Arial" w:cs="Arial"/>
                <w:sz w:val="18"/>
                <w:szCs w:val="18"/>
              </w:rPr>
              <w:t xml:space="preserve"> </w:t>
            </w:r>
            <w:proofErr w:type="spellStart"/>
            <w:r w:rsidRPr="00525654">
              <w:rPr>
                <w:rFonts w:ascii="Arial" w:hAnsi="Arial" w:cs="Arial"/>
                <w:sz w:val="18"/>
                <w:szCs w:val="18"/>
              </w:rPr>
              <w:t>Electron</w:t>
            </w:r>
            <w:proofErr w:type="spellEnd"/>
            <w:r w:rsidRPr="00525654">
              <w:rPr>
                <w:rFonts w:ascii="Arial" w:hAnsi="Arial" w:cs="Arial"/>
                <w:sz w:val="18"/>
                <w:szCs w:val="18"/>
              </w:rPr>
              <w:t xml:space="preserve"> Management</w:t>
            </w:r>
          </w:p>
        </w:tc>
        <w:tc>
          <w:tcPr>
            <w:tcW w:w="2077" w:type="dxa"/>
            <w:shd w:val="clear" w:color="auto" w:fill="auto"/>
            <w:vAlign w:val="bottom"/>
          </w:tcPr>
          <w:p w14:paraId="434AEADC" w14:textId="24D61D12" w:rsidR="009B01B4" w:rsidRPr="00525654" w:rsidRDefault="00531F53" w:rsidP="00525654">
            <w:pPr>
              <w:keepLines/>
              <w:suppressAutoHyphens/>
              <w:jc w:val="right"/>
              <w:rPr>
                <w:rFonts w:ascii="Arial" w:hAnsi="Arial" w:cs="Arial"/>
                <w:sz w:val="18"/>
                <w:szCs w:val="18"/>
              </w:rPr>
            </w:pPr>
            <w:r w:rsidRPr="00525654">
              <w:rPr>
                <w:rFonts w:ascii="Arial" w:hAnsi="Arial" w:cs="Arial"/>
                <w:sz w:val="18"/>
                <w:szCs w:val="18"/>
              </w:rPr>
              <w:t>29 336</w:t>
            </w:r>
          </w:p>
        </w:tc>
        <w:tc>
          <w:tcPr>
            <w:tcW w:w="2268" w:type="dxa"/>
            <w:shd w:val="clear" w:color="auto" w:fill="auto"/>
            <w:vAlign w:val="bottom"/>
          </w:tcPr>
          <w:p w14:paraId="2C20D8C8" w14:textId="78B895BC" w:rsidR="009B01B4" w:rsidRPr="00525654" w:rsidRDefault="00531F53" w:rsidP="00525654">
            <w:pPr>
              <w:keepLines/>
              <w:suppressAutoHyphens/>
              <w:jc w:val="right"/>
              <w:rPr>
                <w:rFonts w:ascii="Arial" w:hAnsi="Arial" w:cs="Arial"/>
                <w:sz w:val="18"/>
                <w:szCs w:val="18"/>
              </w:rPr>
            </w:pPr>
            <w:r w:rsidRPr="00525654">
              <w:rPr>
                <w:rFonts w:ascii="Arial" w:hAnsi="Arial" w:cs="Arial"/>
                <w:sz w:val="18"/>
                <w:szCs w:val="18"/>
              </w:rPr>
              <w:t>42 768</w:t>
            </w:r>
          </w:p>
        </w:tc>
      </w:tr>
      <w:tr w:rsidR="009B01B4" w:rsidRPr="00525654" w14:paraId="3B032F90" w14:textId="77777777" w:rsidTr="00525654">
        <w:trPr>
          <w:cantSplit/>
          <w:trHeight w:val="227"/>
        </w:trPr>
        <w:tc>
          <w:tcPr>
            <w:tcW w:w="4231" w:type="dxa"/>
            <w:shd w:val="clear" w:color="auto" w:fill="auto"/>
            <w:vAlign w:val="bottom"/>
            <w:hideMark/>
          </w:tcPr>
          <w:p w14:paraId="61DC7EA7" w14:textId="24219214" w:rsidR="009B01B4" w:rsidRPr="00525654" w:rsidRDefault="00531F53" w:rsidP="00525654">
            <w:pPr>
              <w:keepLines/>
              <w:suppressAutoHyphens/>
              <w:rPr>
                <w:rFonts w:ascii="Arial" w:hAnsi="Arial" w:cs="Arial"/>
                <w:sz w:val="18"/>
                <w:szCs w:val="18"/>
              </w:rPr>
            </w:pPr>
            <w:proofErr w:type="spellStart"/>
            <w:r w:rsidRPr="00525654">
              <w:rPr>
                <w:rFonts w:ascii="Arial" w:hAnsi="Arial" w:cs="Arial"/>
                <w:sz w:val="18"/>
                <w:szCs w:val="18"/>
              </w:rPr>
              <w:t>Fisher</w:t>
            </w:r>
            <w:proofErr w:type="spellEnd"/>
            <w:r w:rsidRPr="00525654">
              <w:rPr>
                <w:rFonts w:ascii="Arial" w:hAnsi="Arial" w:cs="Arial"/>
                <w:sz w:val="18"/>
                <w:szCs w:val="18"/>
              </w:rPr>
              <w:t xml:space="preserve"> </w:t>
            </w:r>
            <w:proofErr w:type="spellStart"/>
            <w:r w:rsidRPr="00525654">
              <w:rPr>
                <w:rFonts w:ascii="Arial" w:hAnsi="Arial" w:cs="Arial"/>
                <w:sz w:val="18"/>
                <w:szCs w:val="18"/>
              </w:rPr>
              <w:t>Scientific</w:t>
            </w:r>
            <w:proofErr w:type="spellEnd"/>
            <w:r w:rsidRPr="00525654">
              <w:rPr>
                <w:rFonts w:ascii="Arial" w:hAnsi="Arial" w:cs="Arial"/>
                <w:sz w:val="18"/>
                <w:szCs w:val="18"/>
              </w:rPr>
              <w:t xml:space="preserve"> </w:t>
            </w:r>
            <w:proofErr w:type="spellStart"/>
            <w:r w:rsidRPr="00525654">
              <w:rPr>
                <w:rFonts w:ascii="Arial" w:hAnsi="Arial" w:cs="Arial"/>
                <w:sz w:val="18"/>
                <w:szCs w:val="18"/>
              </w:rPr>
              <w:t>Company</w:t>
            </w:r>
            <w:proofErr w:type="spellEnd"/>
            <w:r w:rsidRPr="00525654">
              <w:rPr>
                <w:rFonts w:ascii="Arial" w:hAnsi="Arial" w:cs="Arial"/>
                <w:sz w:val="18"/>
                <w:szCs w:val="18"/>
              </w:rPr>
              <w:t xml:space="preserve"> </w:t>
            </w:r>
            <w:proofErr w:type="spellStart"/>
            <w:r w:rsidRPr="00525654">
              <w:rPr>
                <w:rFonts w:ascii="Arial" w:hAnsi="Arial" w:cs="Arial"/>
                <w:sz w:val="18"/>
                <w:szCs w:val="18"/>
              </w:rPr>
              <w:t>LLC</w:t>
            </w:r>
            <w:proofErr w:type="spellEnd"/>
          </w:p>
        </w:tc>
        <w:tc>
          <w:tcPr>
            <w:tcW w:w="2077" w:type="dxa"/>
            <w:shd w:val="clear" w:color="auto" w:fill="auto"/>
            <w:vAlign w:val="bottom"/>
          </w:tcPr>
          <w:p w14:paraId="62F3B3FF" w14:textId="1EBDDA25" w:rsidR="009B01B4" w:rsidRPr="00525654" w:rsidRDefault="00531F53" w:rsidP="00525654">
            <w:pPr>
              <w:keepLines/>
              <w:suppressAutoHyphens/>
              <w:jc w:val="right"/>
              <w:rPr>
                <w:rFonts w:ascii="Arial" w:hAnsi="Arial" w:cs="Arial"/>
                <w:sz w:val="18"/>
                <w:szCs w:val="18"/>
              </w:rPr>
            </w:pPr>
            <w:r w:rsidRPr="00525654">
              <w:rPr>
                <w:rFonts w:ascii="Arial" w:hAnsi="Arial" w:cs="Arial"/>
                <w:sz w:val="18"/>
                <w:szCs w:val="18"/>
              </w:rPr>
              <w:t>15 249</w:t>
            </w:r>
          </w:p>
        </w:tc>
        <w:tc>
          <w:tcPr>
            <w:tcW w:w="2268" w:type="dxa"/>
            <w:shd w:val="clear" w:color="auto" w:fill="auto"/>
            <w:vAlign w:val="bottom"/>
          </w:tcPr>
          <w:p w14:paraId="3A4D1AA0" w14:textId="3BFCB8B1" w:rsidR="009B01B4" w:rsidRPr="00525654" w:rsidRDefault="00531F53" w:rsidP="00525654">
            <w:pPr>
              <w:keepLines/>
              <w:suppressAutoHyphens/>
              <w:jc w:val="right"/>
              <w:rPr>
                <w:rFonts w:ascii="Arial" w:hAnsi="Arial" w:cs="Arial"/>
                <w:sz w:val="18"/>
                <w:szCs w:val="18"/>
              </w:rPr>
            </w:pPr>
            <w:r w:rsidRPr="00525654">
              <w:rPr>
                <w:rFonts w:ascii="Arial" w:hAnsi="Arial" w:cs="Arial"/>
                <w:sz w:val="18"/>
                <w:szCs w:val="18"/>
              </w:rPr>
              <w:t>7 209</w:t>
            </w:r>
          </w:p>
        </w:tc>
      </w:tr>
      <w:tr w:rsidR="009B01B4" w:rsidRPr="00525654" w14:paraId="43AB4305" w14:textId="77777777" w:rsidTr="00525654">
        <w:trPr>
          <w:cantSplit/>
          <w:trHeight w:val="227"/>
        </w:trPr>
        <w:tc>
          <w:tcPr>
            <w:tcW w:w="4231" w:type="dxa"/>
            <w:shd w:val="clear" w:color="auto" w:fill="auto"/>
            <w:vAlign w:val="bottom"/>
            <w:hideMark/>
          </w:tcPr>
          <w:p w14:paraId="04446D13" w14:textId="664341F0" w:rsidR="009B01B4" w:rsidRPr="00525654" w:rsidRDefault="00531F53" w:rsidP="00525654">
            <w:pPr>
              <w:keepLines/>
              <w:suppressAutoHyphens/>
              <w:rPr>
                <w:rFonts w:ascii="Arial" w:hAnsi="Arial" w:cs="Arial"/>
                <w:sz w:val="18"/>
                <w:szCs w:val="18"/>
              </w:rPr>
            </w:pPr>
            <w:proofErr w:type="spellStart"/>
            <w:r w:rsidRPr="00525654">
              <w:rPr>
                <w:rFonts w:ascii="Arial" w:hAnsi="Arial" w:cs="Arial"/>
                <w:sz w:val="18"/>
                <w:szCs w:val="18"/>
              </w:rPr>
              <w:t>FEI</w:t>
            </w:r>
            <w:proofErr w:type="spellEnd"/>
            <w:r w:rsidRPr="00525654">
              <w:rPr>
                <w:rFonts w:ascii="Arial" w:hAnsi="Arial" w:cs="Arial"/>
                <w:sz w:val="18"/>
                <w:szCs w:val="18"/>
              </w:rPr>
              <w:t xml:space="preserve"> </w:t>
            </w:r>
            <w:proofErr w:type="spellStart"/>
            <w:r w:rsidRPr="00525654">
              <w:rPr>
                <w:rFonts w:ascii="Arial" w:hAnsi="Arial" w:cs="Arial"/>
                <w:sz w:val="18"/>
                <w:szCs w:val="18"/>
              </w:rPr>
              <w:t>Company</w:t>
            </w:r>
            <w:proofErr w:type="spellEnd"/>
          </w:p>
        </w:tc>
        <w:tc>
          <w:tcPr>
            <w:tcW w:w="2077" w:type="dxa"/>
            <w:shd w:val="clear" w:color="auto" w:fill="auto"/>
            <w:vAlign w:val="bottom"/>
          </w:tcPr>
          <w:p w14:paraId="50192980" w14:textId="0A6C2A1F" w:rsidR="009B01B4" w:rsidRPr="00525654" w:rsidRDefault="00531F53" w:rsidP="00525654">
            <w:pPr>
              <w:keepLines/>
              <w:suppressAutoHyphens/>
              <w:jc w:val="right"/>
              <w:rPr>
                <w:rFonts w:ascii="Arial" w:hAnsi="Arial" w:cs="Arial"/>
                <w:sz w:val="18"/>
                <w:szCs w:val="18"/>
              </w:rPr>
            </w:pPr>
            <w:r w:rsidRPr="00525654">
              <w:rPr>
                <w:rFonts w:ascii="Arial" w:hAnsi="Arial" w:cs="Arial"/>
                <w:sz w:val="18"/>
                <w:szCs w:val="18"/>
              </w:rPr>
              <w:t>9 862</w:t>
            </w:r>
          </w:p>
        </w:tc>
        <w:tc>
          <w:tcPr>
            <w:tcW w:w="2268" w:type="dxa"/>
            <w:shd w:val="clear" w:color="auto" w:fill="auto"/>
            <w:vAlign w:val="bottom"/>
          </w:tcPr>
          <w:p w14:paraId="7059E4CB" w14:textId="6015EA63" w:rsidR="009B01B4" w:rsidRPr="00525654" w:rsidRDefault="00531F53" w:rsidP="00525654">
            <w:pPr>
              <w:keepLines/>
              <w:suppressAutoHyphens/>
              <w:jc w:val="right"/>
              <w:rPr>
                <w:rFonts w:ascii="Arial" w:hAnsi="Arial" w:cs="Arial"/>
                <w:sz w:val="18"/>
                <w:szCs w:val="18"/>
              </w:rPr>
            </w:pPr>
            <w:r w:rsidRPr="00525654">
              <w:rPr>
                <w:rFonts w:ascii="Arial" w:hAnsi="Arial" w:cs="Arial"/>
                <w:sz w:val="18"/>
                <w:szCs w:val="18"/>
              </w:rPr>
              <w:t>0</w:t>
            </w:r>
          </w:p>
        </w:tc>
      </w:tr>
      <w:tr w:rsidR="009B01B4" w:rsidRPr="00525654" w14:paraId="1580C737" w14:textId="77777777" w:rsidTr="00525654">
        <w:trPr>
          <w:cantSplit/>
          <w:trHeight w:val="227"/>
        </w:trPr>
        <w:tc>
          <w:tcPr>
            <w:tcW w:w="4231" w:type="dxa"/>
            <w:shd w:val="clear" w:color="auto" w:fill="auto"/>
            <w:vAlign w:val="bottom"/>
          </w:tcPr>
          <w:p w14:paraId="1C36F9A6" w14:textId="4D3FAFAF" w:rsidR="009B01B4" w:rsidRPr="00525654" w:rsidRDefault="00531F53" w:rsidP="00525654">
            <w:pPr>
              <w:keepLines/>
              <w:suppressAutoHyphens/>
              <w:rPr>
                <w:rFonts w:ascii="Arial" w:hAnsi="Arial" w:cs="Arial"/>
                <w:sz w:val="18"/>
                <w:szCs w:val="18"/>
              </w:rPr>
            </w:pPr>
            <w:proofErr w:type="spellStart"/>
            <w:r w:rsidRPr="00525654">
              <w:rPr>
                <w:rFonts w:ascii="Arial" w:hAnsi="Arial" w:cs="Arial"/>
                <w:sz w:val="18"/>
                <w:szCs w:val="18"/>
              </w:rPr>
              <w:t>Thermo</w:t>
            </w:r>
            <w:proofErr w:type="spellEnd"/>
            <w:r w:rsidRPr="00525654">
              <w:rPr>
                <w:rFonts w:ascii="Arial" w:hAnsi="Arial" w:cs="Arial"/>
                <w:sz w:val="18"/>
                <w:szCs w:val="18"/>
              </w:rPr>
              <w:t xml:space="preserve"> </w:t>
            </w:r>
            <w:proofErr w:type="spellStart"/>
            <w:r w:rsidRPr="00525654">
              <w:rPr>
                <w:rFonts w:ascii="Arial" w:hAnsi="Arial" w:cs="Arial"/>
                <w:sz w:val="18"/>
                <w:szCs w:val="18"/>
              </w:rPr>
              <w:t>Fisher</w:t>
            </w:r>
            <w:proofErr w:type="spellEnd"/>
            <w:r w:rsidRPr="00525654">
              <w:rPr>
                <w:rFonts w:ascii="Arial" w:hAnsi="Arial" w:cs="Arial"/>
                <w:sz w:val="18"/>
                <w:szCs w:val="18"/>
              </w:rPr>
              <w:t xml:space="preserve"> </w:t>
            </w:r>
            <w:proofErr w:type="spellStart"/>
            <w:r w:rsidRPr="00525654">
              <w:rPr>
                <w:rFonts w:ascii="Arial" w:hAnsi="Arial" w:cs="Arial"/>
                <w:sz w:val="18"/>
                <w:szCs w:val="18"/>
              </w:rPr>
              <w:t>Scientific</w:t>
            </w:r>
            <w:proofErr w:type="spellEnd"/>
            <w:r w:rsidRPr="00525654">
              <w:rPr>
                <w:rFonts w:ascii="Arial" w:hAnsi="Arial" w:cs="Arial"/>
                <w:sz w:val="18"/>
                <w:szCs w:val="18"/>
              </w:rPr>
              <w:t xml:space="preserve"> </w:t>
            </w:r>
            <w:proofErr w:type="spellStart"/>
            <w:r w:rsidRPr="00525654">
              <w:rPr>
                <w:rFonts w:ascii="Arial" w:hAnsi="Arial" w:cs="Arial"/>
                <w:sz w:val="18"/>
                <w:szCs w:val="18"/>
              </w:rPr>
              <w:t>Bremen</w:t>
            </w:r>
            <w:proofErr w:type="spellEnd"/>
          </w:p>
        </w:tc>
        <w:tc>
          <w:tcPr>
            <w:tcW w:w="2077" w:type="dxa"/>
            <w:shd w:val="clear" w:color="auto" w:fill="auto"/>
            <w:vAlign w:val="bottom"/>
          </w:tcPr>
          <w:p w14:paraId="04141F30" w14:textId="7CD0D38C" w:rsidR="009B01B4" w:rsidRPr="00525654" w:rsidDel="00201FE1" w:rsidRDefault="00531F53" w:rsidP="00525654">
            <w:pPr>
              <w:keepLines/>
              <w:suppressAutoHyphens/>
              <w:jc w:val="right"/>
              <w:rPr>
                <w:rFonts w:ascii="Arial" w:hAnsi="Arial" w:cs="Arial"/>
                <w:sz w:val="18"/>
                <w:szCs w:val="18"/>
              </w:rPr>
            </w:pPr>
            <w:r w:rsidRPr="00525654">
              <w:rPr>
                <w:rFonts w:ascii="Arial" w:hAnsi="Arial" w:cs="Arial"/>
                <w:sz w:val="18"/>
                <w:szCs w:val="18"/>
              </w:rPr>
              <w:t>0</w:t>
            </w:r>
          </w:p>
        </w:tc>
        <w:tc>
          <w:tcPr>
            <w:tcW w:w="2268" w:type="dxa"/>
            <w:shd w:val="clear" w:color="auto" w:fill="auto"/>
            <w:vAlign w:val="bottom"/>
          </w:tcPr>
          <w:p w14:paraId="12FD2BAA" w14:textId="242EB567" w:rsidR="009B01B4" w:rsidRPr="00525654" w:rsidRDefault="00531F53" w:rsidP="00525654">
            <w:pPr>
              <w:keepLines/>
              <w:suppressAutoHyphens/>
              <w:jc w:val="right"/>
              <w:rPr>
                <w:rFonts w:ascii="Arial" w:hAnsi="Arial" w:cs="Arial"/>
                <w:sz w:val="18"/>
                <w:szCs w:val="18"/>
              </w:rPr>
            </w:pPr>
            <w:r w:rsidRPr="00525654">
              <w:rPr>
                <w:rFonts w:ascii="Arial" w:hAnsi="Arial" w:cs="Arial"/>
                <w:sz w:val="18"/>
                <w:szCs w:val="18"/>
              </w:rPr>
              <w:t>131 141</w:t>
            </w:r>
          </w:p>
        </w:tc>
      </w:tr>
      <w:tr w:rsidR="009B01B4" w:rsidRPr="00525654" w14:paraId="0A0ED20A" w14:textId="77777777" w:rsidTr="00525654">
        <w:trPr>
          <w:cantSplit/>
          <w:trHeight w:val="227"/>
        </w:trPr>
        <w:tc>
          <w:tcPr>
            <w:tcW w:w="4231" w:type="dxa"/>
            <w:tcBorders>
              <w:left w:val="nil"/>
              <w:right w:val="nil"/>
            </w:tcBorders>
            <w:shd w:val="clear" w:color="auto" w:fill="auto"/>
            <w:vAlign w:val="bottom"/>
            <w:hideMark/>
          </w:tcPr>
          <w:p w14:paraId="08675423" w14:textId="77777777" w:rsidR="009B01B4" w:rsidRPr="00525654" w:rsidRDefault="009B01B4" w:rsidP="00525654">
            <w:pPr>
              <w:keepLines/>
              <w:suppressAutoHyphens/>
              <w:rPr>
                <w:rFonts w:ascii="Arial" w:hAnsi="Arial" w:cs="Arial"/>
                <w:sz w:val="18"/>
                <w:szCs w:val="20"/>
              </w:rPr>
            </w:pPr>
            <w:r w:rsidRPr="00525654">
              <w:rPr>
                <w:rFonts w:ascii="Arial" w:hAnsi="Arial" w:cs="Arial"/>
                <w:b/>
                <w:sz w:val="18"/>
                <w:szCs w:val="20"/>
                <w:lang w:val="cs-CZ"/>
              </w:rPr>
              <w:t>Celkem</w:t>
            </w:r>
          </w:p>
        </w:tc>
        <w:tc>
          <w:tcPr>
            <w:tcW w:w="2077" w:type="dxa"/>
            <w:tcBorders>
              <w:top w:val="single" w:sz="4" w:space="0" w:color="auto"/>
              <w:left w:val="nil"/>
              <w:bottom w:val="single" w:sz="4" w:space="0" w:color="auto"/>
              <w:right w:val="nil"/>
            </w:tcBorders>
            <w:shd w:val="clear" w:color="auto" w:fill="auto"/>
            <w:vAlign w:val="bottom"/>
            <w:hideMark/>
          </w:tcPr>
          <w:p w14:paraId="7F137D4E" w14:textId="5AF6E207" w:rsidR="009B01B4" w:rsidRPr="00525654" w:rsidRDefault="00531F53" w:rsidP="00525654">
            <w:pPr>
              <w:keepLines/>
              <w:suppressAutoHyphens/>
              <w:jc w:val="right"/>
              <w:rPr>
                <w:rFonts w:ascii="Arial" w:hAnsi="Arial" w:cs="Arial"/>
                <w:sz w:val="18"/>
                <w:szCs w:val="20"/>
              </w:rPr>
            </w:pPr>
            <w:r w:rsidRPr="00525654">
              <w:rPr>
                <w:rFonts w:ascii="Arial" w:hAnsi="Arial" w:cs="Arial"/>
                <w:b/>
                <w:sz w:val="18"/>
                <w:szCs w:val="20"/>
                <w:lang w:val="cs-CZ"/>
              </w:rPr>
              <w:t>318 8</w:t>
            </w:r>
            <w:r w:rsidR="00380D2D" w:rsidRPr="00525654">
              <w:rPr>
                <w:rFonts w:ascii="Arial" w:hAnsi="Arial" w:cs="Arial"/>
                <w:b/>
                <w:sz w:val="18"/>
                <w:szCs w:val="20"/>
                <w:lang w:val="cs-CZ"/>
              </w:rPr>
              <w:t>40</w:t>
            </w:r>
          </w:p>
        </w:tc>
        <w:tc>
          <w:tcPr>
            <w:tcW w:w="2268" w:type="dxa"/>
            <w:tcBorders>
              <w:top w:val="single" w:sz="4" w:space="0" w:color="auto"/>
              <w:left w:val="nil"/>
              <w:bottom w:val="single" w:sz="4" w:space="0" w:color="auto"/>
              <w:right w:val="nil"/>
            </w:tcBorders>
            <w:shd w:val="clear" w:color="auto" w:fill="auto"/>
            <w:vAlign w:val="bottom"/>
            <w:hideMark/>
          </w:tcPr>
          <w:p w14:paraId="29BB1B30" w14:textId="17FB9B26" w:rsidR="009B01B4" w:rsidRPr="00525654" w:rsidRDefault="00531F53" w:rsidP="00525654">
            <w:pPr>
              <w:keepLines/>
              <w:suppressAutoHyphens/>
              <w:jc w:val="right"/>
              <w:rPr>
                <w:rFonts w:ascii="Arial" w:hAnsi="Arial" w:cs="Arial"/>
                <w:sz w:val="18"/>
                <w:szCs w:val="20"/>
              </w:rPr>
            </w:pPr>
            <w:r w:rsidRPr="00525654">
              <w:rPr>
                <w:rFonts w:ascii="Arial" w:hAnsi="Arial" w:cs="Arial"/>
                <w:b/>
                <w:sz w:val="18"/>
                <w:szCs w:val="20"/>
                <w:lang w:val="cs-CZ"/>
              </w:rPr>
              <w:t>348 007</w:t>
            </w:r>
          </w:p>
        </w:tc>
      </w:tr>
    </w:tbl>
    <w:p w14:paraId="052751E8" w14:textId="77777777" w:rsidR="0032234A" w:rsidRPr="009133FE" w:rsidRDefault="0032234A" w:rsidP="00525654">
      <w:pPr>
        <w:keepLines/>
        <w:suppressAutoHyphens/>
        <w:ind w:left="425"/>
        <w:rPr>
          <w:rFonts w:ascii="Arial" w:hAnsi="Arial" w:cs="Arial"/>
          <w:bCs/>
          <w:sz w:val="20"/>
          <w:szCs w:val="20"/>
        </w:rPr>
      </w:pPr>
      <w:bookmarkStart w:id="39" w:name="FWT_T49"/>
      <w:r w:rsidRPr="002D06DE">
        <w:rPr>
          <w:rFonts w:ascii="Arial" w:hAnsi="Arial" w:cs="Arial"/>
        </w:rPr>
        <w:br w:type="page"/>
      </w:r>
    </w:p>
    <w:p w14:paraId="5D98F743" w14:textId="0F77E20A" w:rsidR="0039095D" w:rsidRDefault="00633639" w:rsidP="00525654">
      <w:pPr>
        <w:pStyle w:val="odstavec"/>
        <w:keepLines/>
        <w:suppressAutoHyphens/>
        <w:ind w:left="425"/>
      </w:pPr>
      <w:r w:rsidRPr="009133FE">
        <w:lastRenderedPageBreak/>
        <w:t>Spoločnosť vykazovala tieto zostatky so spriaznenými stranami:</w:t>
      </w:r>
    </w:p>
    <w:p w14:paraId="7336DD44" w14:textId="77777777" w:rsidR="00525654" w:rsidRPr="009133FE" w:rsidRDefault="00525654" w:rsidP="00525654">
      <w:pPr>
        <w:pStyle w:val="odstavec"/>
        <w:keepLines/>
        <w:suppressAutoHyphens/>
        <w:ind w:left="425"/>
      </w:pPr>
    </w:p>
    <w:tbl>
      <w:tblPr>
        <w:tblW w:w="9212" w:type="dxa"/>
        <w:tblInd w:w="425" w:type="dxa"/>
        <w:tblLayout w:type="fixed"/>
        <w:tblCellMar>
          <w:left w:w="28" w:type="dxa"/>
          <w:right w:w="28" w:type="dxa"/>
        </w:tblCellMar>
        <w:tblLook w:val="04A0" w:firstRow="1" w:lastRow="0" w:firstColumn="1" w:lastColumn="0" w:noHBand="0" w:noVBand="1"/>
      </w:tblPr>
      <w:tblGrid>
        <w:gridCol w:w="4560"/>
        <w:gridCol w:w="2238"/>
        <w:gridCol w:w="2414"/>
      </w:tblGrid>
      <w:tr w:rsidR="00633639" w:rsidRPr="00525654" w14:paraId="4A296E0B" w14:textId="77777777" w:rsidTr="00525654">
        <w:trPr>
          <w:cantSplit/>
          <w:trHeight w:val="227"/>
        </w:trPr>
        <w:tc>
          <w:tcPr>
            <w:tcW w:w="4231" w:type="dxa"/>
            <w:tcBorders>
              <w:top w:val="nil"/>
              <w:left w:val="nil"/>
              <w:bottom w:val="single" w:sz="2" w:space="0" w:color="auto"/>
              <w:right w:val="nil"/>
            </w:tcBorders>
            <w:shd w:val="clear" w:color="auto" w:fill="auto"/>
            <w:vAlign w:val="bottom"/>
            <w:hideMark/>
          </w:tcPr>
          <w:p w14:paraId="613C52DE" w14:textId="7C2D1176" w:rsidR="00633639" w:rsidRPr="00525654" w:rsidRDefault="00633639" w:rsidP="00525654">
            <w:pPr>
              <w:keepLines/>
              <w:suppressAutoHyphens/>
              <w:rPr>
                <w:rFonts w:ascii="Arial" w:hAnsi="Arial" w:cs="Arial"/>
                <w:sz w:val="18"/>
                <w:szCs w:val="18"/>
              </w:rPr>
            </w:pPr>
            <w:r w:rsidRPr="00525654">
              <w:rPr>
                <w:rFonts w:ascii="Arial" w:hAnsi="Arial" w:cs="Arial"/>
                <w:b/>
                <w:bCs/>
                <w:sz w:val="18"/>
                <w:szCs w:val="18"/>
              </w:rPr>
              <w:t>ZÁVÄZKY Z OBCHODNÉHO STYKU</w:t>
            </w:r>
            <w:r w:rsidR="00201FE1" w:rsidRPr="00525654">
              <w:rPr>
                <w:rFonts w:ascii="Arial" w:hAnsi="Arial" w:cs="Arial"/>
                <w:b/>
                <w:bCs/>
                <w:sz w:val="18"/>
                <w:szCs w:val="18"/>
              </w:rPr>
              <w:t xml:space="preserve"> </w:t>
            </w:r>
            <w:r w:rsidR="00F65A09" w:rsidRPr="00525654">
              <w:rPr>
                <w:rFonts w:ascii="Arial" w:hAnsi="Arial" w:cs="Arial"/>
                <w:b/>
                <w:bCs/>
                <w:sz w:val="18"/>
                <w:szCs w:val="18"/>
              </w:rPr>
              <w:t>(</w:t>
            </w:r>
            <w:r w:rsidR="00201FE1" w:rsidRPr="00525654">
              <w:rPr>
                <w:rFonts w:ascii="Arial" w:hAnsi="Arial" w:cs="Arial"/>
                <w:b/>
                <w:bCs/>
                <w:sz w:val="18"/>
                <w:szCs w:val="18"/>
              </w:rPr>
              <w:t>EUR</w:t>
            </w:r>
            <w:r w:rsidR="00F65A09" w:rsidRPr="00525654">
              <w:rPr>
                <w:rFonts w:ascii="Arial" w:hAnsi="Arial" w:cs="Arial"/>
                <w:b/>
                <w:bCs/>
                <w:sz w:val="18"/>
                <w:szCs w:val="18"/>
              </w:rPr>
              <w:t>)</w:t>
            </w:r>
          </w:p>
        </w:tc>
        <w:tc>
          <w:tcPr>
            <w:tcW w:w="2077" w:type="dxa"/>
            <w:tcBorders>
              <w:top w:val="nil"/>
              <w:left w:val="nil"/>
              <w:bottom w:val="single" w:sz="2" w:space="0" w:color="auto"/>
              <w:right w:val="nil"/>
            </w:tcBorders>
            <w:shd w:val="clear" w:color="auto" w:fill="auto"/>
            <w:vAlign w:val="bottom"/>
            <w:hideMark/>
          </w:tcPr>
          <w:p w14:paraId="623AD515" w14:textId="6803E835" w:rsidR="00633639" w:rsidRPr="00525654" w:rsidRDefault="00633639" w:rsidP="00525654">
            <w:pPr>
              <w:keepLines/>
              <w:suppressAutoHyphens/>
              <w:jc w:val="center"/>
              <w:rPr>
                <w:rFonts w:ascii="Arial" w:hAnsi="Arial" w:cs="Arial"/>
                <w:b/>
                <w:bCs/>
                <w:sz w:val="18"/>
                <w:szCs w:val="18"/>
              </w:rPr>
            </w:pPr>
            <w:r w:rsidRPr="00525654">
              <w:rPr>
                <w:rFonts w:ascii="Arial" w:hAnsi="Arial" w:cs="Arial"/>
                <w:b/>
                <w:bCs/>
                <w:sz w:val="18"/>
                <w:szCs w:val="18"/>
              </w:rPr>
              <w:t>31. december 2024</w:t>
            </w:r>
          </w:p>
        </w:tc>
        <w:tc>
          <w:tcPr>
            <w:tcW w:w="2240" w:type="dxa"/>
            <w:tcBorders>
              <w:top w:val="nil"/>
              <w:left w:val="nil"/>
              <w:bottom w:val="single" w:sz="2" w:space="0" w:color="auto"/>
              <w:right w:val="nil"/>
            </w:tcBorders>
            <w:shd w:val="clear" w:color="auto" w:fill="auto"/>
            <w:vAlign w:val="bottom"/>
            <w:hideMark/>
          </w:tcPr>
          <w:p w14:paraId="060D6006" w14:textId="78F01B55" w:rsidR="00633639" w:rsidRPr="00525654" w:rsidRDefault="00633639" w:rsidP="00525654">
            <w:pPr>
              <w:keepLines/>
              <w:suppressAutoHyphens/>
              <w:jc w:val="center"/>
              <w:rPr>
                <w:rFonts w:ascii="Arial" w:hAnsi="Arial" w:cs="Arial"/>
                <w:b/>
                <w:bCs/>
                <w:sz w:val="18"/>
                <w:szCs w:val="18"/>
              </w:rPr>
            </w:pPr>
            <w:r w:rsidRPr="00525654">
              <w:rPr>
                <w:rFonts w:ascii="Arial" w:hAnsi="Arial" w:cs="Arial"/>
                <w:b/>
                <w:bCs/>
                <w:sz w:val="18"/>
                <w:szCs w:val="18"/>
              </w:rPr>
              <w:t>31. december 2023</w:t>
            </w:r>
          </w:p>
        </w:tc>
      </w:tr>
      <w:tr w:rsidR="00633639" w:rsidRPr="00525654" w14:paraId="7D6152E8" w14:textId="77777777" w:rsidTr="00525654">
        <w:trPr>
          <w:cantSplit/>
          <w:trHeight w:val="227"/>
        </w:trPr>
        <w:tc>
          <w:tcPr>
            <w:tcW w:w="4231" w:type="dxa"/>
            <w:tcBorders>
              <w:top w:val="single" w:sz="2" w:space="0" w:color="auto"/>
              <w:left w:val="nil"/>
              <w:right w:val="nil"/>
            </w:tcBorders>
            <w:shd w:val="clear" w:color="auto" w:fill="auto"/>
            <w:vAlign w:val="bottom"/>
            <w:hideMark/>
          </w:tcPr>
          <w:p w14:paraId="326F67C0" w14:textId="25F83C19" w:rsidR="00633639" w:rsidRPr="00525654" w:rsidRDefault="00633639" w:rsidP="00525654">
            <w:pPr>
              <w:keepLines/>
              <w:suppressAutoHyphens/>
              <w:rPr>
                <w:rFonts w:ascii="Arial" w:hAnsi="Arial" w:cs="Arial"/>
                <w:sz w:val="18"/>
                <w:szCs w:val="18"/>
              </w:rPr>
            </w:pPr>
          </w:p>
        </w:tc>
        <w:tc>
          <w:tcPr>
            <w:tcW w:w="2077" w:type="dxa"/>
            <w:tcBorders>
              <w:top w:val="single" w:sz="2" w:space="0" w:color="auto"/>
              <w:left w:val="nil"/>
              <w:right w:val="nil"/>
            </w:tcBorders>
            <w:shd w:val="clear" w:color="auto" w:fill="auto"/>
            <w:vAlign w:val="bottom"/>
          </w:tcPr>
          <w:p w14:paraId="564B4C74" w14:textId="4EABB1EE" w:rsidR="00633639" w:rsidRPr="00525654" w:rsidRDefault="00633639" w:rsidP="00525654">
            <w:pPr>
              <w:keepLines/>
              <w:suppressAutoHyphens/>
              <w:jc w:val="right"/>
              <w:rPr>
                <w:rFonts w:ascii="Arial" w:hAnsi="Arial" w:cs="Arial"/>
                <w:sz w:val="18"/>
                <w:szCs w:val="18"/>
              </w:rPr>
            </w:pPr>
          </w:p>
        </w:tc>
        <w:tc>
          <w:tcPr>
            <w:tcW w:w="2240" w:type="dxa"/>
            <w:tcBorders>
              <w:top w:val="single" w:sz="2" w:space="0" w:color="auto"/>
              <w:left w:val="nil"/>
              <w:right w:val="nil"/>
            </w:tcBorders>
            <w:shd w:val="clear" w:color="auto" w:fill="auto"/>
            <w:vAlign w:val="bottom"/>
          </w:tcPr>
          <w:p w14:paraId="21C0D2BD" w14:textId="173E5E13" w:rsidR="00633639" w:rsidRPr="00525654" w:rsidRDefault="00633639" w:rsidP="00525654">
            <w:pPr>
              <w:keepLines/>
              <w:suppressAutoHyphens/>
              <w:jc w:val="right"/>
              <w:rPr>
                <w:rFonts w:ascii="Arial" w:hAnsi="Arial" w:cs="Arial"/>
                <w:sz w:val="18"/>
                <w:szCs w:val="18"/>
              </w:rPr>
            </w:pPr>
          </w:p>
        </w:tc>
      </w:tr>
      <w:tr w:rsidR="00633639" w:rsidRPr="00525654" w14:paraId="3C2AD539" w14:textId="77777777" w:rsidTr="00525654">
        <w:trPr>
          <w:cantSplit/>
          <w:trHeight w:val="227"/>
        </w:trPr>
        <w:tc>
          <w:tcPr>
            <w:tcW w:w="4231" w:type="dxa"/>
            <w:shd w:val="clear" w:color="auto" w:fill="auto"/>
            <w:vAlign w:val="bottom"/>
            <w:hideMark/>
          </w:tcPr>
          <w:p w14:paraId="19B67B9B" w14:textId="2E55832B" w:rsidR="00633639" w:rsidRPr="00525654" w:rsidRDefault="00633639" w:rsidP="00525654">
            <w:pPr>
              <w:keepLines/>
              <w:suppressAutoHyphens/>
              <w:rPr>
                <w:rFonts w:ascii="Arial" w:hAnsi="Arial" w:cs="Arial"/>
                <w:sz w:val="18"/>
                <w:szCs w:val="18"/>
              </w:rPr>
            </w:pPr>
            <w:proofErr w:type="spellStart"/>
            <w:r w:rsidRPr="00525654">
              <w:rPr>
                <w:rFonts w:ascii="Arial" w:hAnsi="Arial" w:cs="Arial"/>
                <w:sz w:val="18"/>
                <w:szCs w:val="18"/>
              </w:rPr>
              <w:t>FEI</w:t>
            </w:r>
            <w:proofErr w:type="spellEnd"/>
            <w:r w:rsidRPr="00525654">
              <w:rPr>
                <w:rFonts w:ascii="Arial" w:hAnsi="Arial" w:cs="Arial"/>
                <w:sz w:val="18"/>
                <w:szCs w:val="18"/>
              </w:rPr>
              <w:t xml:space="preserve"> </w:t>
            </w:r>
            <w:proofErr w:type="spellStart"/>
            <w:r w:rsidRPr="00525654">
              <w:rPr>
                <w:rFonts w:ascii="Arial" w:hAnsi="Arial" w:cs="Arial"/>
                <w:sz w:val="18"/>
                <w:szCs w:val="18"/>
              </w:rPr>
              <w:t>Company</w:t>
            </w:r>
            <w:proofErr w:type="spellEnd"/>
            <w:r w:rsidRPr="00525654" w:rsidDel="00633639">
              <w:rPr>
                <w:rFonts w:ascii="Arial" w:hAnsi="Arial" w:cs="Arial"/>
                <w:sz w:val="18"/>
                <w:szCs w:val="18"/>
              </w:rPr>
              <w:t xml:space="preserve"> </w:t>
            </w:r>
          </w:p>
        </w:tc>
        <w:tc>
          <w:tcPr>
            <w:tcW w:w="2077" w:type="dxa"/>
            <w:shd w:val="clear" w:color="auto" w:fill="auto"/>
            <w:vAlign w:val="bottom"/>
            <w:hideMark/>
          </w:tcPr>
          <w:p w14:paraId="7A929BA7" w14:textId="1CD8A8D1" w:rsidR="00633639" w:rsidRPr="00525654" w:rsidRDefault="00201FE1" w:rsidP="00525654">
            <w:pPr>
              <w:keepLines/>
              <w:suppressAutoHyphens/>
              <w:jc w:val="right"/>
              <w:rPr>
                <w:rFonts w:ascii="Arial" w:hAnsi="Arial" w:cs="Arial"/>
                <w:sz w:val="18"/>
                <w:szCs w:val="18"/>
              </w:rPr>
            </w:pPr>
            <w:r w:rsidRPr="00525654">
              <w:rPr>
                <w:rFonts w:ascii="Arial" w:hAnsi="Arial" w:cs="Arial"/>
                <w:sz w:val="18"/>
                <w:szCs w:val="18"/>
              </w:rPr>
              <w:t xml:space="preserve">9 </w:t>
            </w:r>
            <w:r w:rsidR="00FC4143" w:rsidRPr="00525654">
              <w:rPr>
                <w:rFonts w:ascii="Arial" w:hAnsi="Arial" w:cs="Arial"/>
                <w:sz w:val="18"/>
                <w:szCs w:val="18"/>
              </w:rPr>
              <w:t>837</w:t>
            </w:r>
          </w:p>
        </w:tc>
        <w:tc>
          <w:tcPr>
            <w:tcW w:w="2240" w:type="dxa"/>
            <w:shd w:val="clear" w:color="auto" w:fill="auto"/>
            <w:vAlign w:val="bottom"/>
            <w:hideMark/>
          </w:tcPr>
          <w:p w14:paraId="656A5AD0" w14:textId="77777777" w:rsidR="00633639" w:rsidRPr="00525654" w:rsidRDefault="00633639" w:rsidP="00525654">
            <w:pPr>
              <w:keepLines/>
              <w:suppressAutoHyphens/>
              <w:jc w:val="right"/>
              <w:rPr>
                <w:rFonts w:ascii="Arial" w:hAnsi="Arial" w:cs="Arial"/>
                <w:sz w:val="18"/>
                <w:szCs w:val="18"/>
              </w:rPr>
            </w:pPr>
            <w:r w:rsidRPr="00525654">
              <w:rPr>
                <w:rFonts w:ascii="Arial" w:hAnsi="Arial" w:cs="Arial"/>
                <w:sz w:val="18"/>
                <w:szCs w:val="18"/>
              </w:rPr>
              <w:t>0</w:t>
            </w:r>
          </w:p>
        </w:tc>
      </w:tr>
      <w:tr w:rsidR="00633639" w:rsidRPr="00525654" w14:paraId="4D956820" w14:textId="77777777" w:rsidTr="00525654">
        <w:trPr>
          <w:cantSplit/>
          <w:trHeight w:val="227"/>
        </w:trPr>
        <w:tc>
          <w:tcPr>
            <w:tcW w:w="4231" w:type="dxa"/>
            <w:shd w:val="clear" w:color="auto" w:fill="auto"/>
            <w:vAlign w:val="bottom"/>
            <w:hideMark/>
          </w:tcPr>
          <w:p w14:paraId="5242C89E" w14:textId="26011838" w:rsidR="00633639" w:rsidRPr="00525654" w:rsidRDefault="00633639" w:rsidP="00525654">
            <w:pPr>
              <w:keepLines/>
              <w:suppressAutoHyphens/>
              <w:rPr>
                <w:rFonts w:ascii="Arial" w:hAnsi="Arial" w:cs="Arial"/>
                <w:sz w:val="18"/>
                <w:szCs w:val="18"/>
              </w:rPr>
            </w:pPr>
            <w:proofErr w:type="spellStart"/>
            <w:r w:rsidRPr="00525654">
              <w:rPr>
                <w:rFonts w:ascii="Arial" w:hAnsi="Arial" w:cs="Arial"/>
                <w:sz w:val="18"/>
                <w:szCs w:val="18"/>
              </w:rPr>
              <w:t>Thermo</w:t>
            </w:r>
            <w:proofErr w:type="spellEnd"/>
            <w:r w:rsidRPr="00525654">
              <w:rPr>
                <w:rFonts w:ascii="Arial" w:hAnsi="Arial" w:cs="Arial"/>
                <w:sz w:val="18"/>
                <w:szCs w:val="18"/>
              </w:rPr>
              <w:t xml:space="preserve"> </w:t>
            </w:r>
            <w:proofErr w:type="spellStart"/>
            <w:r w:rsidRPr="00525654">
              <w:rPr>
                <w:rFonts w:ascii="Arial" w:hAnsi="Arial" w:cs="Arial"/>
                <w:sz w:val="18"/>
                <w:szCs w:val="18"/>
              </w:rPr>
              <w:t>Fisher</w:t>
            </w:r>
            <w:proofErr w:type="spellEnd"/>
            <w:r w:rsidRPr="00525654">
              <w:rPr>
                <w:rFonts w:ascii="Arial" w:hAnsi="Arial" w:cs="Arial"/>
                <w:sz w:val="18"/>
                <w:szCs w:val="18"/>
              </w:rPr>
              <w:t xml:space="preserve"> </w:t>
            </w:r>
            <w:proofErr w:type="spellStart"/>
            <w:r w:rsidRPr="00525654">
              <w:rPr>
                <w:rFonts w:ascii="Arial" w:hAnsi="Arial" w:cs="Arial"/>
                <w:sz w:val="18"/>
                <w:szCs w:val="18"/>
              </w:rPr>
              <w:t>Scientific</w:t>
            </w:r>
            <w:proofErr w:type="spellEnd"/>
            <w:r w:rsidRPr="00525654">
              <w:rPr>
                <w:rFonts w:ascii="Arial" w:hAnsi="Arial" w:cs="Arial"/>
                <w:sz w:val="18"/>
                <w:szCs w:val="18"/>
              </w:rPr>
              <w:t xml:space="preserve"> Brno </w:t>
            </w:r>
            <w:proofErr w:type="spellStart"/>
            <w:r w:rsidRPr="00525654">
              <w:rPr>
                <w:rFonts w:ascii="Arial" w:hAnsi="Arial" w:cs="Arial"/>
                <w:sz w:val="18"/>
                <w:szCs w:val="18"/>
              </w:rPr>
              <w:t>s.r.o</w:t>
            </w:r>
            <w:proofErr w:type="spellEnd"/>
            <w:r w:rsidRPr="00525654">
              <w:rPr>
                <w:rFonts w:ascii="Arial" w:hAnsi="Arial" w:cs="Arial"/>
                <w:sz w:val="18"/>
                <w:szCs w:val="18"/>
              </w:rPr>
              <w:t>.</w:t>
            </w:r>
          </w:p>
        </w:tc>
        <w:tc>
          <w:tcPr>
            <w:tcW w:w="2077" w:type="dxa"/>
            <w:shd w:val="clear" w:color="auto" w:fill="auto"/>
            <w:vAlign w:val="bottom"/>
            <w:hideMark/>
          </w:tcPr>
          <w:p w14:paraId="00D4F951" w14:textId="3ED12E72" w:rsidR="00633639" w:rsidRPr="00525654" w:rsidRDefault="00201FE1" w:rsidP="00525654">
            <w:pPr>
              <w:keepLines/>
              <w:suppressAutoHyphens/>
              <w:jc w:val="right"/>
              <w:rPr>
                <w:rFonts w:ascii="Arial" w:hAnsi="Arial" w:cs="Arial"/>
                <w:sz w:val="18"/>
                <w:szCs w:val="18"/>
              </w:rPr>
            </w:pPr>
            <w:r w:rsidRPr="00525654">
              <w:rPr>
                <w:rFonts w:ascii="Arial" w:hAnsi="Arial" w:cs="Arial"/>
                <w:sz w:val="18"/>
                <w:szCs w:val="18"/>
              </w:rPr>
              <w:t xml:space="preserve">11 </w:t>
            </w:r>
            <w:r w:rsidR="00FC4143" w:rsidRPr="00525654">
              <w:rPr>
                <w:rFonts w:ascii="Arial" w:hAnsi="Arial" w:cs="Arial"/>
                <w:sz w:val="18"/>
                <w:szCs w:val="18"/>
              </w:rPr>
              <w:t>241</w:t>
            </w:r>
          </w:p>
        </w:tc>
        <w:tc>
          <w:tcPr>
            <w:tcW w:w="2240" w:type="dxa"/>
            <w:shd w:val="clear" w:color="auto" w:fill="auto"/>
            <w:vAlign w:val="bottom"/>
            <w:hideMark/>
          </w:tcPr>
          <w:p w14:paraId="056D4FA7" w14:textId="7C1F17E1" w:rsidR="00633639" w:rsidRPr="00525654" w:rsidRDefault="00201FE1" w:rsidP="00525654">
            <w:pPr>
              <w:keepLines/>
              <w:suppressAutoHyphens/>
              <w:jc w:val="right"/>
              <w:rPr>
                <w:rFonts w:ascii="Arial" w:hAnsi="Arial" w:cs="Arial"/>
                <w:sz w:val="18"/>
                <w:szCs w:val="18"/>
              </w:rPr>
            </w:pPr>
            <w:r w:rsidRPr="00525654">
              <w:rPr>
                <w:rFonts w:ascii="Arial" w:hAnsi="Arial" w:cs="Arial"/>
                <w:sz w:val="18"/>
                <w:szCs w:val="18"/>
              </w:rPr>
              <w:t>29 483</w:t>
            </w:r>
          </w:p>
        </w:tc>
      </w:tr>
      <w:tr w:rsidR="00633639" w:rsidRPr="00525654" w14:paraId="604A9845" w14:textId="77777777" w:rsidTr="00525654">
        <w:trPr>
          <w:cantSplit/>
          <w:trHeight w:val="227"/>
        </w:trPr>
        <w:tc>
          <w:tcPr>
            <w:tcW w:w="4231" w:type="dxa"/>
            <w:shd w:val="clear" w:color="auto" w:fill="auto"/>
            <w:vAlign w:val="bottom"/>
            <w:hideMark/>
          </w:tcPr>
          <w:p w14:paraId="77C86A46" w14:textId="2D04369A" w:rsidR="00633639" w:rsidRPr="00525654" w:rsidRDefault="00633639" w:rsidP="00525654">
            <w:pPr>
              <w:keepLines/>
              <w:suppressAutoHyphens/>
              <w:rPr>
                <w:rFonts w:ascii="Arial" w:hAnsi="Arial" w:cs="Arial"/>
                <w:sz w:val="18"/>
                <w:szCs w:val="18"/>
              </w:rPr>
            </w:pPr>
            <w:proofErr w:type="spellStart"/>
            <w:r w:rsidRPr="00525654">
              <w:rPr>
                <w:rFonts w:ascii="Arial" w:hAnsi="Arial" w:cs="Arial"/>
                <w:sz w:val="18"/>
                <w:szCs w:val="18"/>
              </w:rPr>
              <w:t>Fisher</w:t>
            </w:r>
            <w:proofErr w:type="spellEnd"/>
            <w:r w:rsidRPr="00525654">
              <w:rPr>
                <w:rFonts w:ascii="Arial" w:hAnsi="Arial" w:cs="Arial"/>
                <w:sz w:val="18"/>
                <w:szCs w:val="18"/>
              </w:rPr>
              <w:t xml:space="preserve"> </w:t>
            </w:r>
            <w:proofErr w:type="spellStart"/>
            <w:r w:rsidRPr="00525654">
              <w:rPr>
                <w:rFonts w:ascii="Arial" w:hAnsi="Arial" w:cs="Arial"/>
                <w:sz w:val="18"/>
                <w:szCs w:val="18"/>
              </w:rPr>
              <w:t>Scientific</w:t>
            </w:r>
            <w:proofErr w:type="spellEnd"/>
            <w:r w:rsidRPr="00525654">
              <w:rPr>
                <w:rFonts w:ascii="Arial" w:hAnsi="Arial" w:cs="Arial"/>
                <w:sz w:val="18"/>
                <w:szCs w:val="18"/>
              </w:rPr>
              <w:t xml:space="preserve"> </w:t>
            </w:r>
            <w:proofErr w:type="spellStart"/>
            <w:r w:rsidRPr="00525654">
              <w:rPr>
                <w:rFonts w:ascii="Arial" w:hAnsi="Arial" w:cs="Arial"/>
                <w:sz w:val="18"/>
                <w:szCs w:val="18"/>
              </w:rPr>
              <w:t>Company</w:t>
            </w:r>
            <w:proofErr w:type="spellEnd"/>
            <w:r w:rsidRPr="00525654">
              <w:rPr>
                <w:rFonts w:ascii="Arial" w:hAnsi="Arial" w:cs="Arial"/>
                <w:sz w:val="18"/>
                <w:szCs w:val="18"/>
              </w:rPr>
              <w:t xml:space="preserve"> </w:t>
            </w:r>
            <w:proofErr w:type="spellStart"/>
            <w:r w:rsidRPr="00525654">
              <w:rPr>
                <w:rFonts w:ascii="Arial" w:hAnsi="Arial" w:cs="Arial"/>
                <w:sz w:val="18"/>
                <w:szCs w:val="18"/>
              </w:rPr>
              <w:t>LLC</w:t>
            </w:r>
            <w:proofErr w:type="spellEnd"/>
          </w:p>
        </w:tc>
        <w:tc>
          <w:tcPr>
            <w:tcW w:w="2077" w:type="dxa"/>
            <w:shd w:val="clear" w:color="auto" w:fill="auto"/>
            <w:vAlign w:val="bottom"/>
            <w:hideMark/>
          </w:tcPr>
          <w:p w14:paraId="0438454D" w14:textId="79EFA10E" w:rsidR="00633639" w:rsidRPr="00525654" w:rsidRDefault="00201FE1" w:rsidP="00525654">
            <w:pPr>
              <w:keepLines/>
              <w:suppressAutoHyphens/>
              <w:jc w:val="right"/>
              <w:rPr>
                <w:rFonts w:ascii="Arial" w:hAnsi="Arial" w:cs="Arial"/>
                <w:sz w:val="18"/>
                <w:szCs w:val="18"/>
              </w:rPr>
            </w:pPr>
            <w:r w:rsidRPr="00525654">
              <w:rPr>
                <w:rFonts w:ascii="Arial" w:hAnsi="Arial" w:cs="Arial"/>
                <w:sz w:val="18"/>
                <w:szCs w:val="18"/>
              </w:rPr>
              <w:t>2 6</w:t>
            </w:r>
            <w:r w:rsidR="00FC4143" w:rsidRPr="00525654">
              <w:rPr>
                <w:rFonts w:ascii="Arial" w:hAnsi="Arial" w:cs="Arial"/>
                <w:sz w:val="18"/>
                <w:szCs w:val="18"/>
              </w:rPr>
              <w:t>80</w:t>
            </w:r>
          </w:p>
        </w:tc>
        <w:tc>
          <w:tcPr>
            <w:tcW w:w="2240" w:type="dxa"/>
            <w:shd w:val="clear" w:color="auto" w:fill="auto"/>
            <w:vAlign w:val="bottom"/>
            <w:hideMark/>
          </w:tcPr>
          <w:p w14:paraId="7DC74262" w14:textId="792AF694" w:rsidR="00633639" w:rsidRPr="00525654" w:rsidRDefault="00201FE1" w:rsidP="00525654">
            <w:pPr>
              <w:keepLines/>
              <w:suppressAutoHyphens/>
              <w:jc w:val="right"/>
              <w:rPr>
                <w:rFonts w:ascii="Arial" w:hAnsi="Arial" w:cs="Arial"/>
                <w:sz w:val="18"/>
                <w:szCs w:val="18"/>
              </w:rPr>
            </w:pPr>
            <w:r w:rsidRPr="00525654">
              <w:rPr>
                <w:rFonts w:ascii="Arial" w:hAnsi="Arial" w:cs="Arial"/>
                <w:sz w:val="18"/>
                <w:szCs w:val="18"/>
              </w:rPr>
              <w:t>7 209</w:t>
            </w:r>
          </w:p>
        </w:tc>
      </w:tr>
      <w:tr w:rsidR="00633639" w:rsidRPr="00525654" w14:paraId="685CFFD9" w14:textId="77777777" w:rsidTr="00525654">
        <w:trPr>
          <w:cantSplit/>
          <w:trHeight w:val="227"/>
        </w:trPr>
        <w:tc>
          <w:tcPr>
            <w:tcW w:w="4231" w:type="dxa"/>
            <w:shd w:val="clear" w:color="auto" w:fill="auto"/>
            <w:vAlign w:val="bottom"/>
            <w:hideMark/>
          </w:tcPr>
          <w:p w14:paraId="28C073D9" w14:textId="262E6B1C" w:rsidR="00633639" w:rsidRPr="00525654" w:rsidRDefault="00633639" w:rsidP="00525654">
            <w:pPr>
              <w:keepLines/>
              <w:suppressAutoHyphens/>
              <w:rPr>
                <w:rFonts w:ascii="Arial" w:hAnsi="Arial" w:cs="Arial"/>
                <w:sz w:val="18"/>
                <w:szCs w:val="18"/>
              </w:rPr>
            </w:pPr>
            <w:proofErr w:type="spellStart"/>
            <w:r w:rsidRPr="00525654">
              <w:rPr>
                <w:rFonts w:ascii="Arial" w:hAnsi="Arial" w:cs="Arial"/>
                <w:sz w:val="18"/>
                <w:szCs w:val="18"/>
              </w:rPr>
              <w:t>Thermo</w:t>
            </w:r>
            <w:proofErr w:type="spellEnd"/>
            <w:r w:rsidRPr="00525654">
              <w:rPr>
                <w:rFonts w:ascii="Arial" w:hAnsi="Arial" w:cs="Arial"/>
                <w:sz w:val="18"/>
                <w:szCs w:val="18"/>
              </w:rPr>
              <w:t xml:space="preserve"> </w:t>
            </w:r>
            <w:proofErr w:type="spellStart"/>
            <w:r w:rsidRPr="00525654">
              <w:rPr>
                <w:rFonts w:ascii="Arial" w:hAnsi="Arial" w:cs="Arial"/>
                <w:sz w:val="18"/>
                <w:szCs w:val="18"/>
              </w:rPr>
              <w:t>Fisher</w:t>
            </w:r>
            <w:proofErr w:type="spellEnd"/>
            <w:r w:rsidRPr="00525654">
              <w:rPr>
                <w:rFonts w:ascii="Arial" w:hAnsi="Arial" w:cs="Arial"/>
                <w:sz w:val="18"/>
                <w:szCs w:val="18"/>
              </w:rPr>
              <w:t xml:space="preserve"> </w:t>
            </w:r>
            <w:proofErr w:type="spellStart"/>
            <w:r w:rsidRPr="00525654">
              <w:rPr>
                <w:rFonts w:ascii="Arial" w:hAnsi="Arial" w:cs="Arial"/>
                <w:sz w:val="18"/>
                <w:szCs w:val="18"/>
              </w:rPr>
              <w:t>Scientific</w:t>
            </w:r>
            <w:proofErr w:type="spellEnd"/>
            <w:r w:rsidRPr="00525654">
              <w:rPr>
                <w:rFonts w:ascii="Arial" w:hAnsi="Arial" w:cs="Arial"/>
                <w:sz w:val="18"/>
                <w:szCs w:val="18"/>
              </w:rPr>
              <w:t xml:space="preserve"> </w:t>
            </w:r>
            <w:proofErr w:type="spellStart"/>
            <w:r w:rsidRPr="00525654">
              <w:rPr>
                <w:rFonts w:ascii="Arial" w:hAnsi="Arial" w:cs="Arial"/>
                <w:sz w:val="18"/>
                <w:szCs w:val="18"/>
              </w:rPr>
              <w:t>SpA</w:t>
            </w:r>
            <w:proofErr w:type="spellEnd"/>
          </w:p>
        </w:tc>
        <w:tc>
          <w:tcPr>
            <w:tcW w:w="2077" w:type="dxa"/>
            <w:shd w:val="clear" w:color="auto" w:fill="auto"/>
            <w:vAlign w:val="bottom"/>
            <w:hideMark/>
          </w:tcPr>
          <w:p w14:paraId="139A9712" w14:textId="79028786" w:rsidR="00633639" w:rsidRPr="00525654" w:rsidRDefault="00201FE1" w:rsidP="00525654">
            <w:pPr>
              <w:keepLines/>
              <w:suppressAutoHyphens/>
              <w:jc w:val="right"/>
              <w:rPr>
                <w:rFonts w:ascii="Arial" w:hAnsi="Arial" w:cs="Arial"/>
                <w:sz w:val="18"/>
                <w:szCs w:val="18"/>
              </w:rPr>
            </w:pPr>
            <w:r w:rsidRPr="00525654">
              <w:rPr>
                <w:rFonts w:ascii="Arial" w:hAnsi="Arial" w:cs="Arial"/>
                <w:sz w:val="18"/>
                <w:szCs w:val="18"/>
              </w:rPr>
              <w:t>21 6</w:t>
            </w:r>
            <w:r w:rsidR="00311C6A" w:rsidRPr="00525654">
              <w:rPr>
                <w:rFonts w:ascii="Arial" w:hAnsi="Arial" w:cs="Arial"/>
                <w:sz w:val="18"/>
                <w:szCs w:val="18"/>
              </w:rPr>
              <w:t>30</w:t>
            </w:r>
          </w:p>
        </w:tc>
        <w:tc>
          <w:tcPr>
            <w:tcW w:w="2240" w:type="dxa"/>
            <w:shd w:val="clear" w:color="auto" w:fill="auto"/>
            <w:vAlign w:val="bottom"/>
            <w:hideMark/>
          </w:tcPr>
          <w:p w14:paraId="2CA245D0" w14:textId="1065C46F" w:rsidR="00633639" w:rsidRPr="00525654" w:rsidRDefault="00201FE1" w:rsidP="00525654">
            <w:pPr>
              <w:keepLines/>
              <w:suppressAutoHyphens/>
              <w:jc w:val="right"/>
              <w:rPr>
                <w:rFonts w:ascii="Arial" w:hAnsi="Arial" w:cs="Arial"/>
                <w:sz w:val="18"/>
                <w:szCs w:val="18"/>
              </w:rPr>
            </w:pPr>
            <w:r w:rsidRPr="00525654">
              <w:rPr>
                <w:rFonts w:ascii="Arial" w:hAnsi="Arial" w:cs="Arial"/>
                <w:sz w:val="18"/>
                <w:szCs w:val="18"/>
              </w:rPr>
              <w:t>30 925</w:t>
            </w:r>
          </w:p>
        </w:tc>
      </w:tr>
      <w:tr w:rsidR="00633639" w:rsidRPr="00525654" w14:paraId="18C2AB86" w14:textId="77777777" w:rsidTr="00525654">
        <w:trPr>
          <w:cantSplit/>
          <w:trHeight w:val="227"/>
        </w:trPr>
        <w:tc>
          <w:tcPr>
            <w:tcW w:w="4231" w:type="dxa"/>
            <w:shd w:val="clear" w:color="auto" w:fill="auto"/>
            <w:vAlign w:val="bottom"/>
            <w:hideMark/>
          </w:tcPr>
          <w:p w14:paraId="52D00604" w14:textId="3C77BEC5" w:rsidR="00633639" w:rsidRPr="00525654" w:rsidRDefault="00633639" w:rsidP="00525654">
            <w:pPr>
              <w:keepLines/>
              <w:suppressAutoHyphens/>
              <w:rPr>
                <w:rFonts w:ascii="Arial" w:hAnsi="Arial" w:cs="Arial"/>
                <w:sz w:val="18"/>
                <w:szCs w:val="18"/>
              </w:rPr>
            </w:pPr>
            <w:proofErr w:type="spellStart"/>
            <w:r w:rsidRPr="00525654">
              <w:rPr>
                <w:rFonts w:ascii="Arial" w:hAnsi="Arial" w:cs="Arial"/>
                <w:sz w:val="18"/>
                <w:szCs w:val="18"/>
              </w:rPr>
              <w:t>Thermo</w:t>
            </w:r>
            <w:proofErr w:type="spellEnd"/>
            <w:r w:rsidRPr="00525654">
              <w:rPr>
                <w:rFonts w:ascii="Arial" w:hAnsi="Arial" w:cs="Arial"/>
                <w:sz w:val="18"/>
                <w:szCs w:val="18"/>
              </w:rPr>
              <w:t xml:space="preserve"> </w:t>
            </w:r>
            <w:proofErr w:type="spellStart"/>
            <w:r w:rsidRPr="00525654">
              <w:rPr>
                <w:rFonts w:ascii="Arial" w:hAnsi="Arial" w:cs="Arial"/>
                <w:sz w:val="18"/>
                <w:szCs w:val="18"/>
              </w:rPr>
              <w:t>Fisher</w:t>
            </w:r>
            <w:proofErr w:type="spellEnd"/>
            <w:r w:rsidRPr="00525654">
              <w:rPr>
                <w:rFonts w:ascii="Arial" w:hAnsi="Arial" w:cs="Arial"/>
                <w:sz w:val="18"/>
                <w:szCs w:val="18"/>
              </w:rPr>
              <w:t xml:space="preserve"> </w:t>
            </w:r>
            <w:proofErr w:type="spellStart"/>
            <w:r w:rsidRPr="00525654">
              <w:rPr>
                <w:rFonts w:ascii="Arial" w:hAnsi="Arial" w:cs="Arial"/>
                <w:sz w:val="18"/>
                <w:szCs w:val="18"/>
              </w:rPr>
              <w:t>Scientific</w:t>
            </w:r>
            <w:proofErr w:type="spellEnd"/>
            <w:r w:rsidRPr="00525654">
              <w:rPr>
                <w:rFonts w:ascii="Arial" w:hAnsi="Arial" w:cs="Arial"/>
                <w:sz w:val="18"/>
                <w:szCs w:val="18"/>
              </w:rPr>
              <w:t xml:space="preserve"> </w:t>
            </w:r>
            <w:proofErr w:type="spellStart"/>
            <w:r w:rsidRPr="00525654">
              <w:rPr>
                <w:rFonts w:ascii="Arial" w:hAnsi="Arial" w:cs="Arial"/>
                <w:sz w:val="18"/>
                <w:szCs w:val="18"/>
              </w:rPr>
              <w:t>Inc</w:t>
            </w:r>
            <w:proofErr w:type="spellEnd"/>
            <w:r w:rsidRPr="00525654">
              <w:rPr>
                <w:rFonts w:ascii="Arial" w:hAnsi="Arial" w:cs="Arial"/>
                <w:sz w:val="18"/>
                <w:szCs w:val="18"/>
              </w:rPr>
              <w:t>.</w:t>
            </w:r>
          </w:p>
        </w:tc>
        <w:tc>
          <w:tcPr>
            <w:tcW w:w="2077" w:type="dxa"/>
            <w:shd w:val="clear" w:color="auto" w:fill="auto"/>
            <w:vAlign w:val="bottom"/>
            <w:hideMark/>
          </w:tcPr>
          <w:p w14:paraId="03A9D695" w14:textId="7116202E" w:rsidR="00633639" w:rsidRPr="00525654" w:rsidRDefault="00201FE1" w:rsidP="00525654">
            <w:pPr>
              <w:keepLines/>
              <w:suppressAutoHyphens/>
              <w:jc w:val="right"/>
              <w:rPr>
                <w:rFonts w:ascii="Arial" w:hAnsi="Arial" w:cs="Arial"/>
                <w:sz w:val="18"/>
                <w:szCs w:val="18"/>
              </w:rPr>
            </w:pPr>
            <w:r w:rsidRPr="00525654">
              <w:rPr>
                <w:rFonts w:ascii="Arial" w:hAnsi="Arial" w:cs="Arial"/>
                <w:sz w:val="18"/>
                <w:szCs w:val="18"/>
              </w:rPr>
              <w:t>75</w:t>
            </w:r>
            <w:r w:rsidR="00FC4143" w:rsidRPr="00525654">
              <w:rPr>
                <w:rFonts w:ascii="Arial" w:hAnsi="Arial" w:cs="Arial"/>
                <w:sz w:val="18"/>
                <w:szCs w:val="18"/>
              </w:rPr>
              <w:t>5</w:t>
            </w:r>
          </w:p>
        </w:tc>
        <w:tc>
          <w:tcPr>
            <w:tcW w:w="2240" w:type="dxa"/>
            <w:shd w:val="clear" w:color="auto" w:fill="auto"/>
            <w:vAlign w:val="bottom"/>
            <w:hideMark/>
          </w:tcPr>
          <w:p w14:paraId="2599CFB9" w14:textId="0C180882" w:rsidR="00633639" w:rsidRPr="00525654" w:rsidRDefault="00201FE1" w:rsidP="00525654">
            <w:pPr>
              <w:keepLines/>
              <w:suppressAutoHyphens/>
              <w:jc w:val="right"/>
              <w:rPr>
                <w:rFonts w:ascii="Arial" w:hAnsi="Arial" w:cs="Arial"/>
                <w:sz w:val="18"/>
                <w:szCs w:val="18"/>
              </w:rPr>
            </w:pPr>
            <w:r w:rsidRPr="00525654">
              <w:rPr>
                <w:rFonts w:ascii="Arial" w:hAnsi="Arial" w:cs="Arial"/>
                <w:sz w:val="18"/>
                <w:szCs w:val="18"/>
              </w:rPr>
              <w:t>34 095</w:t>
            </w:r>
          </w:p>
        </w:tc>
      </w:tr>
      <w:tr w:rsidR="00F65A09" w:rsidRPr="00525654" w14:paraId="4C240320" w14:textId="77777777" w:rsidTr="00525654">
        <w:trPr>
          <w:cantSplit/>
          <w:trHeight w:val="227"/>
        </w:trPr>
        <w:tc>
          <w:tcPr>
            <w:tcW w:w="4231" w:type="dxa"/>
            <w:shd w:val="clear" w:color="auto" w:fill="auto"/>
            <w:vAlign w:val="bottom"/>
            <w:hideMark/>
          </w:tcPr>
          <w:p w14:paraId="7F3AF9CF" w14:textId="3E43237B" w:rsidR="00633639" w:rsidRPr="00525654" w:rsidRDefault="00633639" w:rsidP="00525654">
            <w:pPr>
              <w:keepLines/>
              <w:suppressAutoHyphens/>
              <w:rPr>
                <w:rFonts w:ascii="Arial" w:hAnsi="Arial" w:cs="Arial"/>
                <w:sz w:val="18"/>
                <w:szCs w:val="18"/>
              </w:rPr>
            </w:pPr>
            <w:proofErr w:type="spellStart"/>
            <w:r w:rsidRPr="00525654">
              <w:rPr>
                <w:rFonts w:ascii="Arial" w:hAnsi="Arial" w:cs="Arial"/>
                <w:sz w:val="18"/>
                <w:szCs w:val="18"/>
              </w:rPr>
              <w:t>Thermo</w:t>
            </w:r>
            <w:proofErr w:type="spellEnd"/>
            <w:r w:rsidRPr="00525654">
              <w:rPr>
                <w:rFonts w:ascii="Arial" w:hAnsi="Arial" w:cs="Arial"/>
                <w:sz w:val="18"/>
                <w:szCs w:val="18"/>
              </w:rPr>
              <w:t xml:space="preserve"> </w:t>
            </w:r>
            <w:proofErr w:type="spellStart"/>
            <w:r w:rsidRPr="00525654">
              <w:rPr>
                <w:rFonts w:ascii="Arial" w:hAnsi="Arial" w:cs="Arial"/>
                <w:sz w:val="18"/>
                <w:szCs w:val="18"/>
              </w:rPr>
              <w:t>Electron</w:t>
            </w:r>
            <w:proofErr w:type="spellEnd"/>
            <w:r w:rsidRPr="00525654">
              <w:rPr>
                <w:rFonts w:ascii="Arial" w:hAnsi="Arial" w:cs="Arial"/>
                <w:sz w:val="18"/>
                <w:szCs w:val="18"/>
              </w:rPr>
              <w:t xml:space="preserve"> Management</w:t>
            </w:r>
          </w:p>
        </w:tc>
        <w:tc>
          <w:tcPr>
            <w:tcW w:w="2077" w:type="dxa"/>
            <w:shd w:val="clear" w:color="auto" w:fill="auto"/>
            <w:vAlign w:val="bottom"/>
            <w:hideMark/>
          </w:tcPr>
          <w:p w14:paraId="39119222" w14:textId="78DD7254" w:rsidR="00633639" w:rsidRPr="00525654" w:rsidRDefault="00201FE1" w:rsidP="00525654">
            <w:pPr>
              <w:keepLines/>
              <w:suppressAutoHyphens/>
              <w:jc w:val="right"/>
              <w:rPr>
                <w:rFonts w:ascii="Arial" w:hAnsi="Arial" w:cs="Arial"/>
                <w:sz w:val="18"/>
                <w:szCs w:val="18"/>
              </w:rPr>
            </w:pPr>
            <w:r w:rsidRPr="00525654">
              <w:rPr>
                <w:rFonts w:ascii="Arial" w:hAnsi="Arial" w:cs="Arial"/>
                <w:sz w:val="18"/>
                <w:szCs w:val="18"/>
              </w:rPr>
              <w:t xml:space="preserve">1 </w:t>
            </w:r>
            <w:r w:rsidR="00FC4143" w:rsidRPr="00525654">
              <w:rPr>
                <w:rFonts w:ascii="Arial" w:hAnsi="Arial" w:cs="Arial"/>
                <w:sz w:val="18"/>
                <w:szCs w:val="18"/>
              </w:rPr>
              <w:t>600</w:t>
            </w:r>
          </w:p>
        </w:tc>
        <w:tc>
          <w:tcPr>
            <w:tcW w:w="2240" w:type="dxa"/>
            <w:shd w:val="clear" w:color="auto" w:fill="auto"/>
            <w:vAlign w:val="bottom"/>
            <w:hideMark/>
          </w:tcPr>
          <w:p w14:paraId="721FE1BD" w14:textId="7297FBDE" w:rsidR="00633639" w:rsidRPr="00525654" w:rsidRDefault="00201FE1" w:rsidP="00525654">
            <w:pPr>
              <w:keepLines/>
              <w:suppressAutoHyphens/>
              <w:jc w:val="right"/>
              <w:rPr>
                <w:rFonts w:ascii="Arial" w:hAnsi="Arial" w:cs="Arial"/>
                <w:sz w:val="18"/>
                <w:szCs w:val="18"/>
              </w:rPr>
            </w:pPr>
            <w:r w:rsidRPr="00525654">
              <w:rPr>
                <w:rFonts w:ascii="Arial" w:hAnsi="Arial" w:cs="Arial"/>
                <w:sz w:val="18"/>
                <w:szCs w:val="18"/>
              </w:rPr>
              <w:t>34 867</w:t>
            </w:r>
          </w:p>
        </w:tc>
      </w:tr>
      <w:tr w:rsidR="00201FE1" w:rsidRPr="00525654" w14:paraId="70A2483C" w14:textId="77777777" w:rsidTr="00525654">
        <w:trPr>
          <w:cantSplit/>
          <w:trHeight w:val="227"/>
        </w:trPr>
        <w:tc>
          <w:tcPr>
            <w:tcW w:w="4231" w:type="dxa"/>
            <w:shd w:val="clear" w:color="auto" w:fill="auto"/>
            <w:vAlign w:val="bottom"/>
          </w:tcPr>
          <w:p w14:paraId="4E78483C" w14:textId="4C4A0361" w:rsidR="00201FE1" w:rsidRPr="00525654" w:rsidRDefault="00201FE1" w:rsidP="00525654">
            <w:pPr>
              <w:keepLines/>
              <w:suppressAutoHyphens/>
              <w:rPr>
                <w:rFonts w:ascii="Arial" w:hAnsi="Arial" w:cs="Arial"/>
                <w:sz w:val="18"/>
                <w:szCs w:val="18"/>
              </w:rPr>
            </w:pPr>
            <w:proofErr w:type="spellStart"/>
            <w:r w:rsidRPr="00525654">
              <w:rPr>
                <w:rFonts w:ascii="Arial" w:hAnsi="Arial" w:cs="Arial"/>
                <w:sz w:val="18"/>
                <w:szCs w:val="18"/>
              </w:rPr>
              <w:t>Thermo</w:t>
            </w:r>
            <w:proofErr w:type="spellEnd"/>
            <w:r w:rsidRPr="00525654">
              <w:rPr>
                <w:rFonts w:ascii="Arial" w:hAnsi="Arial" w:cs="Arial"/>
                <w:sz w:val="18"/>
                <w:szCs w:val="18"/>
              </w:rPr>
              <w:t xml:space="preserve"> </w:t>
            </w:r>
            <w:proofErr w:type="spellStart"/>
            <w:r w:rsidRPr="00525654">
              <w:rPr>
                <w:rFonts w:ascii="Arial" w:hAnsi="Arial" w:cs="Arial"/>
                <w:sz w:val="18"/>
                <w:szCs w:val="18"/>
              </w:rPr>
              <w:t>Fisher</w:t>
            </w:r>
            <w:proofErr w:type="spellEnd"/>
            <w:r w:rsidRPr="00525654">
              <w:rPr>
                <w:rFonts w:ascii="Arial" w:hAnsi="Arial" w:cs="Arial"/>
                <w:sz w:val="18"/>
                <w:szCs w:val="18"/>
              </w:rPr>
              <w:t xml:space="preserve"> </w:t>
            </w:r>
            <w:proofErr w:type="spellStart"/>
            <w:r w:rsidRPr="00525654">
              <w:rPr>
                <w:rFonts w:ascii="Arial" w:hAnsi="Arial" w:cs="Arial"/>
                <w:sz w:val="18"/>
                <w:szCs w:val="18"/>
              </w:rPr>
              <w:t>Scientific</w:t>
            </w:r>
            <w:proofErr w:type="spellEnd"/>
            <w:r w:rsidRPr="00525654">
              <w:rPr>
                <w:rFonts w:ascii="Arial" w:hAnsi="Arial" w:cs="Arial"/>
                <w:sz w:val="18"/>
                <w:szCs w:val="18"/>
              </w:rPr>
              <w:t xml:space="preserve"> (</w:t>
            </w:r>
            <w:proofErr w:type="spellStart"/>
            <w:r w:rsidRPr="00525654">
              <w:rPr>
                <w:rFonts w:ascii="Arial" w:hAnsi="Arial" w:cs="Arial"/>
                <w:sz w:val="18"/>
                <w:szCs w:val="18"/>
              </w:rPr>
              <w:t>Bremen</w:t>
            </w:r>
            <w:proofErr w:type="spellEnd"/>
            <w:r w:rsidRPr="00525654">
              <w:rPr>
                <w:rFonts w:ascii="Arial" w:hAnsi="Arial" w:cs="Arial"/>
                <w:sz w:val="18"/>
                <w:szCs w:val="18"/>
              </w:rPr>
              <w:t>)</w:t>
            </w:r>
          </w:p>
        </w:tc>
        <w:tc>
          <w:tcPr>
            <w:tcW w:w="2077" w:type="dxa"/>
            <w:tcBorders>
              <w:bottom w:val="single" w:sz="4" w:space="0" w:color="auto"/>
            </w:tcBorders>
            <w:shd w:val="clear" w:color="auto" w:fill="auto"/>
            <w:vAlign w:val="bottom"/>
          </w:tcPr>
          <w:p w14:paraId="77781609" w14:textId="36E74E1E" w:rsidR="00201FE1" w:rsidRPr="00525654" w:rsidDel="00201FE1" w:rsidRDefault="00201FE1" w:rsidP="00525654">
            <w:pPr>
              <w:keepLines/>
              <w:suppressAutoHyphens/>
              <w:jc w:val="right"/>
              <w:rPr>
                <w:rFonts w:ascii="Arial" w:hAnsi="Arial" w:cs="Arial"/>
                <w:sz w:val="18"/>
                <w:szCs w:val="18"/>
              </w:rPr>
            </w:pPr>
            <w:r w:rsidRPr="00525654">
              <w:rPr>
                <w:rFonts w:ascii="Arial" w:hAnsi="Arial" w:cs="Arial"/>
                <w:sz w:val="18"/>
                <w:szCs w:val="18"/>
              </w:rPr>
              <w:t>0</w:t>
            </w:r>
          </w:p>
        </w:tc>
        <w:tc>
          <w:tcPr>
            <w:tcW w:w="2240" w:type="dxa"/>
            <w:tcBorders>
              <w:bottom w:val="single" w:sz="4" w:space="0" w:color="auto"/>
            </w:tcBorders>
            <w:shd w:val="clear" w:color="auto" w:fill="auto"/>
            <w:vAlign w:val="bottom"/>
          </w:tcPr>
          <w:p w14:paraId="54F25B38" w14:textId="4E707C1A" w:rsidR="00201FE1" w:rsidRPr="00525654" w:rsidRDefault="00447043" w:rsidP="00525654">
            <w:pPr>
              <w:keepLines/>
              <w:suppressAutoHyphens/>
              <w:jc w:val="right"/>
              <w:rPr>
                <w:rFonts w:ascii="Arial" w:hAnsi="Arial" w:cs="Arial"/>
                <w:sz w:val="18"/>
                <w:szCs w:val="18"/>
              </w:rPr>
            </w:pPr>
            <w:r w:rsidRPr="00525654">
              <w:rPr>
                <w:rFonts w:ascii="Arial" w:hAnsi="Arial" w:cs="Arial"/>
                <w:sz w:val="18"/>
                <w:szCs w:val="18"/>
              </w:rPr>
              <w:t>130 048</w:t>
            </w:r>
          </w:p>
        </w:tc>
      </w:tr>
      <w:tr w:rsidR="00F65A09" w:rsidRPr="00525654" w14:paraId="72BA5DF6" w14:textId="77777777" w:rsidTr="00525654">
        <w:trPr>
          <w:cantSplit/>
          <w:trHeight w:val="227"/>
        </w:trPr>
        <w:tc>
          <w:tcPr>
            <w:tcW w:w="4231" w:type="dxa"/>
            <w:tcBorders>
              <w:left w:val="nil"/>
              <w:right w:val="nil"/>
            </w:tcBorders>
            <w:shd w:val="clear" w:color="auto" w:fill="auto"/>
            <w:vAlign w:val="bottom"/>
            <w:hideMark/>
          </w:tcPr>
          <w:p w14:paraId="3B4A80E3" w14:textId="4BA6750D" w:rsidR="00633639" w:rsidRPr="00525654" w:rsidRDefault="00633639" w:rsidP="00525654">
            <w:pPr>
              <w:keepLines/>
              <w:suppressAutoHyphens/>
              <w:rPr>
                <w:rFonts w:ascii="Arial" w:hAnsi="Arial" w:cs="Arial"/>
                <w:sz w:val="18"/>
                <w:szCs w:val="20"/>
              </w:rPr>
            </w:pPr>
            <w:r w:rsidRPr="00525654">
              <w:rPr>
                <w:rFonts w:ascii="Arial" w:hAnsi="Arial" w:cs="Arial"/>
                <w:b/>
                <w:sz w:val="18"/>
                <w:szCs w:val="20"/>
                <w:lang w:val="cs-CZ"/>
              </w:rPr>
              <w:t>Celkem</w:t>
            </w:r>
          </w:p>
        </w:tc>
        <w:tc>
          <w:tcPr>
            <w:tcW w:w="2077" w:type="dxa"/>
            <w:tcBorders>
              <w:top w:val="single" w:sz="4" w:space="0" w:color="auto"/>
              <w:left w:val="nil"/>
              <w:bottom w:val="double" w:sz="4" w:space="0" w:color="auto"/>
              <w:right w:val="nil"/>
            </w:tcBorders>
            <w:shd w:val="clear" w:color="auto" w:fill="auto"/>
            <w:vAlign w:val="bottom"/>
            <w:hideMark/>
          </w:tcPr>
          <w:p w14:paraId="7F8D16EF" w14:textId="2F44F5AA" w:rsidR="00633639" w:rsidRPr="00525654" w:rsidRDefault="00201FE1" w:rsidP="00525654">
            <w:pPr>
              <w:keepLines/>
              <w:suppressAutoHyphens/>
              <w:jc w:val="right"/>
              <w:rPr>
                <w:rFonts w:ascii="Arial" w:hAnsi="Arial" w:cs="Arial"/>
                <w:sz w:val="18"/>
                <w:szCs w:val="20"/>
              </w:rPr>
            </w:pPr>
            <w:r w:rsidRPr="00525654">
              <w:rPr>
                <w:rFonts w:ascii="Arial" w:hAnsi="Arial" w:cs="Arial"/>
                <w:b/>
                <w:sz w:val="18"/>
                <w:szCs w:val="20"/>
                <w:lang w:val="cs-CZ"/>
              </w:rPr>
              <w:t>47 7</w:t>
            </w:r>
            <w:r w:rsidR="00FC4143" w:rsidRPr="00525654">
              <w:rPr>
                <w:rFonts w:ascii="Arial" w:hAnsi="Arial" w:cs="Arial"/>
                <w:b/>
                <w:sz w:val="18"/>
                <w:szCs w:val="20"/>
                <w:lang w:val="cs-CZ"/>
              </w:rPr>
              <w:t>4</w:t>
            </w:r>
            <w:r w:rsidR="00311C6A" w:rsidRPr="00525654">
              <w:rPr>
                <w:rFonts w:ascii="Arial" w:hAnsi="Arial" w:cs="Arial"/>
                <w:b/>
                <w:sz w:val="18"/>
                <w:szCs w:val="20"/>
                <w:lang w:val="cs-CZ"/>
              </w:rPr>
              <w:t>3</w:t>
            </w:r>
          </w:p>
        </w:tc>
        <w:tc>
          <w:tcPr>
            <w:tcW w:w="2240" w:type="dxa"/>
            <w:tcBorders>
              <w:top w:val="single" w:sz="4" w:space="0" w:color="auto"/>
              <w:left w:val="nil"/>
              <w:bottom w:val="double" w:sz="4" w:space="0" w:color="auto"/>
              <w:right w:val="nil"/>
            </w:tcBorders>
            <w:shd w:val="clear" w:color="auto" w:fill="auto"/>
            <w:vAlign w:val="bottom"/>
            <w:hideMark/>
          </w:tcPr>
          <w:p w14:paraId="62B5C7AF" w14:textId="4ABCBBFD" w:rsidR="00633639" w:rsidRPr="00525654" w:rsidRDefault="00201FE1" w:rsidP="00525654">
            <w:pPr>
              <w:keepLines/>
              <w:suppressAutoHyphens/>
              <w:jc w:val="right"/>
              <w:rPr>
                <w:rFonts w:ascii="Arial" w:hAnsi="Arial" w:cs="Arial"/>
                <w:sz w:val="18"/>
                <w:szCs w:val="20"/>
              </w:rPr>
            </w:pPr>
            <w:r w:rsidRPr="00525654">
              <w:rPr>
                <w:rFonts w:ascii="Arial" w:hAnsi="Arial" w:cs="Arial"/>
                <w:b/>
                <w:sz w:val="18"/>
                <w:szCs w:val="20"/>
                <w:lang w:val="cs-CZ"/>
              </w:rPr>
              <w:t>26</w:t>
            </w:r>
            <w:r w:rsidR="00447043" w:rsidRPr="00525654">
              <w:rPr>
                <w:rFonts w:ascii="Arial" w:hAnsi="Arial" w:cs="Arial"/>
                <w:b/>
                <w:sz w:val="18"/>
                <w:szCs w:val="20"/>
                <w:lang w:val="cs-CZ"/>
              </w:rPr>
              <w:t>6</w:t>
            </w:r>
            <w:r w:rsidRPr="00525654">
              <w:rPr>
                <w:rFonts w:ascii="Arial" w:hAnsi="Arial" w:cs="Arial"/>
                <w:b/>
                <w:sz w:val="18"/>
                <w:szCs w:val="20"/>
                <w:lang w:val="cs-CZ"/>
              </w:rPr>
              <w:t xml:space="preserve"> </w:t>
            </w:r>
            <w:r w:rsidR="00447043" w:rsidRPr="00525654">
              <w:rPr>
                <w:rFonts w:ascii="Arial" w:hAnsi="Arial" w:cs="Arial"/>
                <w:b/>
                <w:sz w:val="18"/>
                <w:szCs w:val="20"/>
                <w:lang w:val="cs-CZ"/>
              </w:rPr>
              <w:t>627</w:t>
            </w:r>
          </w:p>
        </w:tc>
      </w:tr>
    </w:tbl>
    <w:p w14:paraId="327AC013" w14:textId="77777777" w:rsidR="00525654" w:rsidRPr="00525654" w:rsidRDefault="00525654" w:rsidP="00525654">
      <w:pPr>
        <w:keepLines/>
        <w:tabs>
          <w:tab w:val="left" w:pos="5013"/>
          <w:tab w:val="left" w:pos="7251"/>
        </w:tabs>
        <w:suppressAutoHyphens/>
        <w:ind w:left="453"/>
        <w:rPr>
          <w:rFonts w:ascii="Arial" w:hAnsi="Arial" w:cs="Arial"/>
          <w:b/>
          <w:sz w:val="18"/>
          <w:szCs w:val="20"/>
          <w:lang w:val="cs-CZ"/>
        </w:rPr>
      </w:pPr>
      <w:r w:rsidRPr="00525654">
        <w:rPr>
          <w:rFonts w:ascii="Arial" w:hAnsi="Arial" w:cs="Arial"/>
          <w:b/>
          <w:sz w:val="18"/>
          <w:szCs w:val="20"/>
          <w:lang w:val="cs-CZ"/>
        </w:rPr>
        <w:tab/>
      </w:r>
      <w:r w:rsidRPr="00525654">
        <w:rPr>
          <w:rFonts w:ascii="Arial" w:hAnsi="Arial" w:cs="Arial"/>
          <w:b/>
          <w:sz w:val="18"/>
          <w:szCs w:val="20"/>
          <w:lang w:val="cs-CZ"/>
        </w:rPr>
        <w:tab/>
      </w:r>
    </w:p>
    <w:p w14:paraId="2A276BDA" w14:textId="77777777" w:rsidR="00525654" w:rsidRPr="00525654" w:rsidRDefault="00525654" w:rsidP="00525654">
      <w:pPr>
        <w:keepLines/>
        <w:tabs>
          <w:tab w:val="left" w:pos="5013"/>
          <w:tab w:val="left" w:pos="7251"/>
        </w:tabs>
        <w:suppressAutoHyphens/>
        <w:ind w:left="453"/>
        <w:rPr>
          <w:rFonts w:ascii="Arial" w:hAnsi="Arial" w:cs="Arial"/>
          <w:b/>
          <w:sz w:val="18"/>
          <w:szCs w:val="20"/>
          <w:lang w:val="cs-CZ"/>
        </w:rPr>
      </w:pPr>
      <w:r w:rsidRPr="00525654">
        <w:rPr>
          <w:rFonts w:ascii="Arial" w:hAnsi="Arial" w:cs="Arial"/>
          <w:b/>
          <w:sz w:val="18"/>
          <w:szCs w:val="20"/>
          <w:lang w:val="cs-CZ"/>
        </w:rPr>
        <w:tab/>
      </w:r>
      <w:r w:rsidRPr="00525654">
        <w:rPr>
          <w:rFonts w:ascii="Arial" w:hAnsi="Arial" w:cs="Arial"/>
          <w:b/>
          <w:sz w:val="18"/>
          <w:szCs w:val="20"/>
          <w:lang w:val="cs-CZ"/>
        </w:rPr>
        <w:tab/>
      </w:r>
    </w:p>
    <w:tbl>
      <w:tblPr>
        <w:tblW w:w="9212" w:type="dxa"/>
        <w:tblInd w:w="425" w:type="dxa"/>
        <w:tblBorders>
          <w:bottom w:val="single" w:sz="4" w:space="0" w:color="auto"/>
        </w:tblBorders>
        <w:tblLayout w:type="fixed"/>
        <w:tblCellMar>
          <w:left w:w="28" w:type="dxa"/>
          <w:right w:w="28" w:type="dxa"/>
        </w:tblCellMar>
        <w:tblLook w:val="04A0" w:firstRow="1" w:lastRow="0" w:firstColumn="1" w:lastColumn="0" w:noHBand="0" w:noVBand="1"/>
      </w:tblPr>
      <w:tblGrid>
        <w:gridCol w:w="4560"/>
        <w:gridCol w:w="2238"/>
        <w:gridCol w:w="2414"/>
      </w:tblGrid>
      <w:tr w:rsidR="00F65A09" w:rsidRPr="00525654" w14:paraId="61C18DBE" w14:textId="77777777" w:rsidTr="00525654">
        <w:trPr>
          <w:cantSplit/>
          <w:trHeight w:val="227"/>
        </w:trPr>
        <w:tc>
          <w:tcPr>
            <w:tcW w:w="4231" w:type="dxa"/>
            <w:tcBorders>
              <w:bottom w:val="single" w:sz="4" w:space="0" w:color="auto"/>
            </w:tcBorders>
            <w:shd w:val="clear" w:color="auto" w:fill="auto"/>
            <w:vAlign w:val="bottom"/>
            <w:hideMark/>
          </w:tcPr>
          <w:bookmarkEnd w:id="39"/>
          <w:p w14:paraId="17BE613A" w14:textId="664AA68C" w:rsidR="00F65A09" w:rsidRPr="00525654" w:rsidRDefault="00F65A09" w:rsidP="00525654">
            <w:pPr>
              <w:keepLines/>
              <w:suppressAutoHyphens/>
              <w:rPr>
                <w:rFonts w:ascii="Arial" w:hAnsi="Arial" w:cs="Arial"/>
                <w:sz w:val="18"/>
                <w:szCs w:val="18"/>
              </w:rPr>
            </w:pPr>
            <w:r w:rsidRPr="00525654">
              <w:rPr>
                <w:rFonts w:ascii="Arial" w:hAnsi="Arial" w:cs="Arial"/>
                <w:b/>
                <w:bCs/>
                <w:sz w:val="18"/>
                <w:szCs w:val="18"/>
              </w:rPr>
              <w:t>POHĽADÁVKY Z OBCHODNÉHO STYKU (EUR)</w:t>
            </w:r>
          </w:p>
        </w:tc>
        <w:tc>
          <w:tcPr>
            <w:tcW w:w="2077" w:type="dxa"/>
            <w:tcBorders>
              <w:bottom w:val="single" w:sz="4" w:space="0" w:color="auto"/>
            </w:tcBorders>
            <w:shd w:val="clear" w:color="auto" w:fill="auto"/>
            <w:vAlign w:val="bottom"/>
            <w:hideMark/>
          </w:tcPr>
          <w:p w14:paraId="7DA4BD0B" w14:textId="77777777" w:rsidR="00F65A09" w:rsidRPr="00525654" w:rsidRDefault="00F65A09" w:rsidP="00525654">
            <w:pPr>
              <w:keepLines/>
              <w:suppressAutoHyphens/>
              <w:jc w:val="center"/>
              <w:rPr>
                <w:rFonts w:ascii="Arial" w:hAnsi="Arial" w:cs="Arial"/>
                <w:b/>
                <w:bCs/>
                <w:sz w:val="18"/>
                <w:szCs w:val="18"/>
              </w:rPr>
            </w:pPr>
            <w:r w:rsidRPr="00525654">
              <w:rPr>
                <w:rFonts w:ascii="Arial" w:hAnsi="Arial" w:cs="Arial"/>
                <w:b/>
                <w:bCs/>
                <w:sz w:val="18"/>
                <w:szCs w:val="18"/>
              </w:rPr>
              <w:t>31. december 2024</w:t>
            </w:r>
          </w:p>
        </w:tc>
        <w:tc>
          <w:tcPr>
            <w:tcW w:w="2240" w:type="dxa"/>
            <w:tcBorders>
              <w:bottom w:val="single" w:sz="4" w:space="0" w:color="auto"/>
            </w:tcBorders>
            <w:shd w:val="clear" w:color="auto" w:fill="auto"/>
            <w:vAlign w:val="bottom"/>
            <w:hideMark/>
          </w:tcPr>
          <w:p w14:paraId="33F53A12" w14:textId="77777777" w:rsidR="00F65A09" w:rsidRPr="00525654" w:rsidRDefault="00F65A09" w:rsidP="00525654">
            <w:pPr>
              <w:keepLines/>
              <w:suppressAutoHyphens/>
              <w:jc w:val="center"/>
              <w:rPr>
                <w:rFonts w:ascii="Arial" w:hAnsi="Arial" w:cs="Arial"/>
                <w:b/>
                <w:bCs/>
                <w:sz w:val="18"/>
                <w:szCs w:val="18"/>
              </w:rPr>
            </w:pPr>
            <w:r w:rsidRPr="00525654">
              <w:rPr>
                <w:rFonts w:ascii="Arial" w:hAnsi="Arial" w:cs="Arial"/>
                <w:b/>
                <w:bCs/>
                <w:sz w:val="18"/>
                <w:szCs w:val="18"/>
              </w:rPr>
              <w:t>31. december 2023</w:t>
            </w:r>
          </w:p>
        </w:tc>
      </w:tr>
      <w:tr w:rsidR="00F65A09" w:rsidRPr="00525654" w14:paraId="2B44DF20" w14:textId="77777777" w:rsidTr="00525654">
        <w:trPr>
          <w:cantSplit/>
          <w:trHeight w:val="227"/>
        </w:trPr>
        <w:tc>
          <w:tcPr>
            <w:tcW w:w="4231" w:type="dxa"/>
            <w:tcBorders>
              <w:top w:val="single" w:sz="4" w:space="0" w:color="auto"/>
            </w:tcBorders>
            <w:shd w:val="clear" w:color="auto" w:fill="auto"/>
            <w:vAlign w:val="bottom"/>
            <w:hideMark/>
          </w:tcPr>
          <w:p w14:paraId="59679D9F" w14:textId="77777777" w:rsidR="00F65A09" w:rsidRPr="00525654" w:rsidRDefault="00F65A09" w:rsidP="00525654">
            <w:pPr>
              <w:keepLines/>
              <w:suppressAutoHyphens/>
              <w:rPr>
                <w:rFonts w:ascii="Arial" w:hAnsi="Arial" w:cs="Arial"/>
                <w:sz w:val="18"/>
                <w:szCs w:val="18"/>
              </w:rPr>
            </w:pPr>
          </w:p>
        </w:tc>
        <w:tc>
          <w:tcPr>
            <w:tcW w:w="2077" w:type="dxa"/>
            <w:tcBorders>
              <w:top w:val="single" w:sz="4" w:space="0" w:color="auto"/>
            </w:tcBorders>
            <w:shd w:val="clear" w:color="auto" w:fill="auto"/>
            <w:vAlign w:val="bottom"/>
          </w:tcPr>
          <w:p w14:paraId="7716B04E" w14:textId="77777777" w:rsidR="00F65A09" w:rsidRPr="00525654" w:rsidRDefault="00F65A09" w:rsidP="00525654">
            <w:pPr>
              <w:keepLines/>
              <w:suppressAutoHyphens/>
              <w:jc w:val="right"/>
              <w:rPr>
                <w:rFonts w:ascii="Arial" w:hAnsi="Arial" w:cs="Arial"/>
                <w:sz w:val="18"/>
                <w:szCs w:val="18"/>
              </w:rPr>
            </w:pPr>
          </w:p>
        </w:tc>
        <w:tc>
          <w:tcPr>
            <w:tcW w:w="2240" w:type="dxa"/>
            <w:tcBorders>
              <w:top w:val="single" w:sz="4" w:space="0" w:color="auto"/>
            </w:tcBorders>
            <w:shd w:val="clear" w:color="auto" w:fill="auto"/>
            <w:vAlign w:val="bottom"/>
          </w:tcPr>
          <w:p w14:paraId="3C768E7B" w14:textId="77777777" w:rsidR="00F65A09" w:rsidRPr="00525654" w:rsidRDefault="00F65A09" w:rsidP="00525654">
            <w:pPr>
              <w:keepLines/>
              <w:suppressAutoHyphens/>
              <w:jc w:val="right"/>
              <w:rPr>
                <w:rFonts w:ascii="Arial" w:hAnsi="Arial" w:cs="Arial"/>
                <w:sz w:val="18"/>
                <w:szCs w:val="18"/>
              </w:rPr>
            </w:pPr>
          </w:p>
        </w:tc>
      </w:tr>
      <w:tr w:rsidR="00F65A09" w:rsidRPr="00525654" w14:paraId="01DC9F0D" w14:textId="77777777" w:rsidTr="00525654">
        <w:trPr>
          <w:cantSplit/>
          <w:trHeight w:val="227"/>
        </w:trPr>
        <w:tc>
          <w:tcPr>
            <w:tcW w:w="4231" w:type="dxa"/>
            <w:shd w:val="clear" w:color="auto" w:fill="auto"/>
            <w:vAlign w:val="bottom"/>
            <w:hideMark/>
          </w:tcPr>
          <w:p w14:paraId="0C308B52" w14:textId="6BE71CBF" w:rsidR="00F65A09" w:rsidRPr="00525654" w:rsidRDefault="009B5B48" w:rsidP="00525654">
            <w:pPr>
              <w:keepLines/>
              <w:suppressAutoHyphens/>
              <w:rPr>
                <w:rFonts w:ascii="Arial" w:hAnsi="Arial" w:cs="Arial"/>
                <w:sz w:val="18"/>
                <w:szCs w:val="18"/>
              </w:rPr>
            </w:pPr>
            <w:proofErr w:type="spellStart"/>
            <w:r w:rsidRPr="00525654">
              <w:rPr>
                <w:rFonts w:ascii="Arial" w:hAnsi="Arial" w:cs="Arial"/>
                <w:sz w:val="18"/>
                <w:szCs w:val="18"/>
              </w:rPr>
              <w:t>Brahms</w:t>
            </w:r>
            <w:proofErr w:type="spellEnd"/>
            <w:r w:rsidRPr="00525654">
              <w:rPr>
                <w:rFonts w:ascii="Arial" w:hAnsi="Arial" w:cs="Arial"/>
                <w:sz w:val="18"/>
                <w:szCs w:val="18"/>
              </w:rPr>
              <w:t xml:space="preserve"> </w:t>
            </w:r>
            <w:proofErr w:type="spellStart"/>
            <w:r w:rsidRPr="00525654">
              <w:rPr>
                <w:rFonts w:ascii="Arial" w:hAnsi="Arial" w:cs="Arial"/>
                <w:sz w:val="18"/>
                <w:szCs w:val="18"/>
              </w:rPr>
              <w:t>GmbH</w:t>
            </w:r>
            <w:proofErr w:type="spellEnd"/>
          </w:p>
        </w:tc>
        <w:tc>
          <w:tcPr>
            <w:tcW w:w="2077" w:type="dxa"/>
            <w:shd w:val="clear" w:color="auto" w:fill="auto"/>
            <w:vAlign w:val="bottom"/>
            <w:hideMark/>
          </w:tcPr>
          <w:p w14:paraId="3D5D8136" w14:textId="0DA29787" w:rsidR="00F65A09" w:rsidRPr="00525654" w:rsidRDefault="009B5B48" w:rsidP="00525654">
            <w:pPr>
              <w:keepLines/>
              <w:suppressAutoHyphens/>
              <w:jc w:val="right"/>
              <w:rPr>
                <w:rFonts w:ascii="Arial" w:hAnsi="Arial" w:cs="Arial"/>
                <w:sz w:val="18"/>
                <w:szCs w:val="18"/>
              </w:rPr>
            </w:pPr>
            <w:r w:rsidRPr="00525654">
              <w:rPr>
                <w:rFonts w:ascii="Arial" w:hAnsi="Arial" w:cs="Arial"/>
                <w:sz w:val="18"/>
                <w:szCs w:val="18"/>
              </w:rPr>
              <w:t>18 155</w:t>
            </w:r>
          </w:p>
        </w:tc>
        <w:tc>
          <w:tcPr>
            <w:tcW w:w="2240" w:type="dxa"/>
            <w:shd w:val="clear" w:color="auto" w:fill="auto"/>
            <w:vAlign w:val="bottom"/>
            <w:hideMark/>
          </w:tcPr>
          <w:p w14:paraId="4732C5D7" w14:textId="77777777" w:rsidR="00F65A09" w:rsidRPr="00525654" w:rsidRDefault="00F65A09" w:rsidP="00525654">
            <w:pPr>
              <w:keepLines/>
              <w:suppressAutoHyphens/>
              <w:jc w:val="right"/>
              <w:rPr>
                <w:rFonts w:ascii="Arial" w:hAnsi="Arial" w:cs="Arial"/>
                <w:sz w:val="18"/>
                <w:szCs w:val="18"/>
              </w:rPr>
            </w:pPr>
            <w:r w:rsidRPr="00525654">
              <w:rPr>
                <w:rFonts w:ascii="Arial" w:hAnsi="Arial" w:cs="Arial"/>
                <w:sz w:val="18"/>
                <w:szCs w:val="18"/>
              </w:rPr>
              <w:t>0</w:t>
            </w:r>
          </w:p>
        </w:tc>
      </w:tr>
      <w:tr w:rsidR="00F65A09" w:rsidRPr="00525654" w14:paraId="1D0B1168" w14:textId="77777777" w:rsidTr="00525654">
        <w:trPr>
          <w:cantSplit/>
          <w:trHeight w:val="227"/>
        </w:trPr>
        <w:tc>
          <w:tcPr>
            <w:tcW w:w="4231" w:type="dxa"/>
            <w:shd w:val="clear" w:color="auto" w:fill="auto"/>
            <w:vAlign w:val="bottom"/>
            <w:hideMark/>
          </w:tcPr>
          <w:p w14:paraId="07CE7651" w14:textId="77777777" w:rsidR="00F65A09" w:rsidRPr="00525654" w:rsidRDefault="00F65A09" w:rsidP="00525654">
            <w:pPr>
              <w:keepLines/>
              <w:suppressAutoHyphens/>
              <w:rPr>
                <w:rFonts w:ascii="Arial" w:hAnsi="Arial" w:cs="Arial"/>
                <w:sz w:val="18"/>
                <w:szCs w:val="18"/>
              </w:rPr>
            </w:pPr>
            <w:proofErr w:type="spellStart"/>
            <w:r w:rsidRPr="00525654">
              <w:rPr>
                <w:rFonts w:ascii="Arial" w:hAnsi="Arial" w:cs="Arial"/>
                <w:sz w:val="18"/>
                <w:szCs w:val="18"/>
              </w:rPr>
              <w:t>Thermo</w:t>
            </w:r>
            <w:proofErr w:type="spellEnd"/>
            <w:r w:rsidRPr="00525654">
              <w:rPr>
                <w:rFonts w:ascii="Arial" w:hAnsi="Arial" w:cs="Arial"/>
                <w:sz w:val="18"/>
                <w:szCs w:val="18"/>
              </w:rPr>
              <w:t xml:space="preserve"> </w:t>
            </w:r>
            <w:proofErr w:type="spellStart"/>
            <w:r w:rsidRPr="00525654">
              <w:rPr>
                <w:rFonts w:ascii="Arial" w:hAnsi="Arial" w:cs="Arial"/>
                <w:sz w:val="18"/>
                <w:szCs w:val="18"/>
              </w:rPr>
              <w:t>Fisher</w:t>
            </w:r>
            <w:proofErr w:type="spellEnd"/>
            <w:r w:rsidRPr="00525654">
              <w:rPr>
                <w:rFonts w:ascii="Arial" w:hAnsi="Arial" w:cs="Arial"/>
                <w:sz w:val="18"/>
                <w:szCs w:val="18"/>
              </w:rPr>
              <w:t xml:space="preserve"> </w:t>
            </w:r>
            <w:proofErr w:type="spellStart"/>
            <w:r w:rsidRPr="00525654">
              <w:rPr>
                <w:rFonts w:ascii="Arial" w:hAnsi="Arial" w:cs="Arial"/>
                <w:sz w:val="18"/>
                <w:szCs w:val="18"/>
              </w:rPr>
              <w:t>Scientific</w:t>
            </w:r>
            <w:proofErr w:type="spellEnd"/>
            <w:r w:rsidRPr="00525654">
              <w:rPr>
                <w:rFonts w:ascii="Arial" w:hAnsi="Arial" w:cs="Arial"/>
                <w:sz w:val="18"/>
                <w:szCs w:val="18"/>
              </w:rPr>
              <w:t xml:space="preserve"> Brno </w:t>
            </w:r>
            <w:proofErr w:type="spellStart"/>
            <w:r w:rsidRPr="00525654">
              <w:rPr>
                <w:rFonts w:ascii="Arial" w:hAnsi="Arial" w:cs="Arial"/>
                <w:sz w:val="18"/>
                <w:szCs w:val="18"/>
              </w:rPr>
              <w:t>s.r.o</w:t>
            </w:r>
            <w:proofErr w:type="spellEnd"/>
            <w:r w:rsidRPr="00525654">
              <w:rPr>
                <w:rFonts w:ascii="Arial" w:hAnsi="Arial" w:cs="Arial"/>
                <w:sz w:val="18"/>
                <w:szCs w:val="18"/>
              </w:rPr>
              <w:t>.</w:t>
            </w:r>
          </w:p>
        </w:tc>
        <w:tc>
          <w:tcPr>
            <w:tcW w:w="2077" w:type="dxa"/>
            <w:shd w:val="clear" w:color="auto" w:fill="auto"/>
            <w:vAlign w:val="bottom"/>
            <w:hideMark/>
          </w:tcPr>
          <w:p w14:paraId="169DA493" w14:textId="234971A2" w:rsidR="00F65A09" w:rsidRPr="00525654" w:rsidRDefault="009B5B48" w:rsidP="00525654">
            <w:pPr>
              <w:keepLines/>
              <w:suppressAutoHyphens/>
              <w:jc w:val="right"/>
              <w:rPr>
                <w:rFonts w:ascii="Arial" w:hAnsi="Arial" w:cs="Arial"/>
                <w:sz w:val="18"/>
                <w:szCs w:val="18"/>
              </w:rPr>
            </w:pPr>
            <w:r w:rsidRPr="00525654">
              <w:rPr>
                <w:rFonts w:ascii="Arial" w:hAnsi="Arial" w:cs="Arial"/>
                <w:sz w:val="18"/>
                <w:szCs w:val="18"/>
              </w:rPr>
              <w:t>158 722</w:t>
            </w:r>
          </w:p>
        </w:tc>
        <w:tc>
          <w:tcPr>
            <w:tcW w:w="2240" w:type="dxa"/>
            <w:shd w:val="clear" w:color="auto" w:fill="auto"/>
            <w:vAlign w:val="bottom"/>
            <w:hideMark/>
          </w:tcPr>
          <w:p w14:paraId="38BF46C7" w14:textId="0E3DF70A" w:rsidR="00F65A09" w:rsidRPr="00525654" w:rsidRDefault="009B5B48" w:rsidP="00525654">
            <w:pPr>
              <w:keepLines/>
              <w:suppressAutoHyphens/>
              <w:jc w:val="right"/>
              <w:rPr>
                <w:rFonts w:ascii="Arial" w:hAnsi="Arial" w:cs="Arial"/>
                <w:sz w:val="18"/>
                <w:szCs w:val="18"/>
              </w:rPr>
            </w:pPr>
            <w:r w:rsidRPr="00525654">
              <w:rPr>
                <w:rFonts w:ascii="Arial" w:hAnsi="Arial" w:cs="Arial"/>
                <w:sz w:val="18"/>
                <w:szCs w:val="18"/>
              </w:rPr>
              <w:t>216 484</w:t>
            </w:r>
          </w:p>
        </w:tc>
      </w:tr>
      <w:tr w:rsidR="00F65A09" w:rsidRPr="00525654" w14:paraId="109C7812" w14:textId="77777777" w:rsidTr="00525654">
        <w:trPr>
          <w:cantSplit/>
          <w:trHeight w:val="227"/>
        </w:trPr>
        <w:tc>
          <w:tcPr>
            <w:tcW w:w="4231" w:type="dxa"/>
            <w:shd w:val="clear" w:color="auto" w:fill="auto"/>
            <w:vAlign w:val="bottom"/>
            <w:hideMark/>
          </w:tcPr>
          <w:p w14:paraId="4CA77B20" w14:textId="0719F86A" w:rsidR="00F65A09" w:rsidRPr="00525654" w:rsidRDefault="009B5B48" w:rsidP="00525654">
            <w:pPr>
              <w:keepLines/>
              <w:suppressAutoHyphens/>
              <w:rPr>
                <w:rFonts w:ascii="Arial" w:hAnsi="Arial" w:cs="Arial"/>
                <w:sz w:val="18"/>
                <w:szCs w:val="18"/>
              </w:rPr>
            </w:pPr>
            <w:proofErr w:type="spellStart"/>
            <w:r w:rsidRPr="00525654">
              <w:rPr>
                <w:rFonts w:ascii="Arial" w:hAnsi="Arial" w:cs="Arial"/>
                <w:sz w:val="18"/>
                <w:szCs w:val="18"/>
              </w:rPr>
              <w:t>The</w:t>
            </w:r>
            <w:proofErr w:type="spellEnd"/>
            <w:r w:rsidRPr="00525654">
              <w:rPr>
                <w:rFonts w:ascii="Arial" w:hAnsi="Arial" w:cs="Arial"/>
                <w:sz w:val="18"/>
                <w:szCs w:val="18"/>
              </w:rPr>
              <w:t xml:space="preserve"> </w:t>
            </w:r>
            <w:proofErr w:type="spellStart"/>
            <w:r w:rsidRPr="00525654">
              <w:rPr>
                <w:rFonts w:ascii="Arial" w:hAnsi="Arial" w:cs="Arial"/>
                <w:sz w:val="18"/>
                <w:szCs w:val="18"/>
              </w:rPr>
              <w:t>Binding</w:t>
            </w:r>
            <w:proofErr w:type="spellEnd"/>
            <w:r w:rsidRPr="00525654">
              <w:rPr>
                <w:rFonts w:ascii="Arial" w:hAnsi="Arial" w:cs="Arial"/>
                <w:sz w:val="18"/>
                <w:szCs w:val="18"/>
              </w:rPr>
              <w:t xml:space="preserve"> Site </w:t>
            </w:r>
            <w:proofErr w:type="spellStart"/>
            <w:r w:rsidRPr="00525654">
              <w:rPr>
                <w:rFonts w:ascii="Arial" w:hAnsi="Arial" w:cs="Arial"/>
                <w:sz w:val="18"/>
                <w:szCs w:val="18"/>
              </w:rPr>
              <w:t>s.r.o</w:t>
            </w:r>
            <w:proofErr w:type="spellEnd"/>
            <w:r w:rsidRPr="00525654">
              <w:rPr>
                <w:rFonts w:ascii="Arial" w:hAnsi="Arial" w:cs="Arial"/>
                <w:sz w:val="18"/>
                <w:szCs w:val="18"/>
              </w:rPr>
              <w:t>.</w:t>
            </w:r>
          </w:p>
        </w:tc>
        <w:tc>
          <w:tcPr>
            <w:tcW w:w="2077" w:type="dxa"/>
            <w:shd w:val="clear" w:color="auto" w:fill="auto"/>
            <w:vAlign w:val="bottom"/>
            <w:hideMark/>
          </w:tcPr>
          <w:p w14:paraId="502B6B3E" w14:textId="4FBB94AC" w:rsidR="00F65A09" w:rsidRPr="00525654" w:rsidRDefault="009B5B48" w:rsidP="00525654">
            <w:pPr>
              <w:keepLines/>
              <w:suppressAutoHyphens/>
              <w:jc w:val="right"/>
              <w:rPr>
                <w:rFonts w:ascii="Arial" w:hAnsi="Arial" w:cs="Arial"/>
                <w:sz w:val="18"/>
                <w:szCs w:val="18"/>
              </w:rPr>
            </w:pPr>
            <w:r w:rsidRPr="00525654">
              <w:rPr>
                <w:rFonts w:ascii="Arial" w:hAnsi="Arial" w:cs="Arial"/>
                <w:sz w:val="18"/>
                <w:szCs w:val="18"/>
              </w:rPr>
              <w:t>19 540</w:t>
            </w:r>
          </w:p>
        </w:tc>
        <w:tc>
          <w:tcPr>
            <w:tcW w:w="2240" w:type="dxa"/>
            <w:shd w:val="clear" w:color="auto" w:fill="auto"/>
            <w:vAlign w:val="bottom"/>
            <w:hideMark/>
          </w:tcPr>
          <w:p w14:paraId="2CBE0397" w14:textId="1BE4CBE4" w:rsidR="00F65A09" w:rsidRPr="00525654" w:rsidRDefault="009B5B48" w:rsidP="00525654">
            <w:pPr>
              <w:keepLines/>
              <w:suppressAutoHyphens/>
              <w:jc w:val="right"/>
              <w:rPr>
                <w:rFonts w:ascii="Arial" w:hAnsi="Arial" w:cs="Arial"/>
                <w:sz w:val="18"/>
                <w:szCs w:val="18"/>
              </w:rPr>
            </w:pPr>
            <w:r w:rsidRPr="00525654">
              <w:rPr>
                <w:rFonts w:ascii="Arial" w:hAnsi="Arial" w:cs="Arial"/>
                <w:sz w:val="18"/>
                <w:szCs w:val="18"/>
              </w:rPr>
              <w:t>0</w:t>
            </w:r>
          </w:p>
        </w:tc>
      </w:tr>
      <w:tr w:rsidR="00F65A09" w:rsidRPr="00525654" w14:paraId="132626D3" w14:textId="77777777" w:rsidTr="00525654">
        <w:trPr>
          <w:cantSplit/>
          <w:trHeight w:val="227"/>
        </w:trPr>
        <w:tc>
          <w:tcPr>
            <w:tcW w:w="4231" w:type="dxa"/>
            <w:shd w:val="clear" w:color="auto" w:fill="auto"/>
            <w:vAlign w:val="bottom"/>
            <w:hideMark/>
          </w:tcPr>
          <w:p w14:paraId="5DB71790" w14:textId="12E0406C" w:rsidR="00F65A09" w:rsidRPr="00525654" w:rsidRDefault="009B5B48" w:rsidP="00525654">
            <w:pPr>
              <w:keepLines/>
              <w:suppressAutoHyphens/>
              <w:rPr>
                <w:rFonts w:ascii="Arial" w:hAnsi="Arial" w:cs="Arial"/>
                <w:sz w:val="18"/>
                <w:szCs w:val="18"/>
              </w:rPr>
            </w:pPr>
            <w:proofErr w:type="spellStart"/>
            <w:r w:rsidRPr="00525654">
              <w:rPr>
                <w:rFonts w:ascii="Arial" w:hAnsi="Arial" w:cs="Arial"/>
                <w:sz w:val="18"/>
                <w:szCs w:val="18"/>
              </w:rPr>
              <w:t>Thermo</w:t>
            </w:r>
            <w:proofErr w:type="spellEnd"/>
            <w:r w:rsidRPr="00525654">
              <w:rPr>
                <w:rFonts w:ascii="Arial" w:hAnsi="Arial" w:cs="Arial"/>
                <w:sz w:val="18"/>
                <w:szCs w:val="18"/>
              </w:rPr>
              <w:t xml:space="preserve"> </w:t>
            </w:r>
            <w:proofErr w:type="spellStart"/>
            <w:r w:rsidRPr="00525654">
              <w:rPr>
                <w:rFonts w:ascii="Arial" w:hAnsi="Arial" w:cs="Arial"/>
                <w:sz w:val="18"/>
                <w:szCs w:val="18"/>
              </w:rPr>
              <w:t>Finnigan</w:t>
            </w:r>
            <w:proofErr w:type="spellEnd"/>
            <w:r w:rsidRPr="00525654">
              <w:rPr>
                <w:rFonts w:ascii="Arial" w:hAnsi="Arial" w:cs="Arial"/>
                <w:sz w:val="18"/>
                <w:szCs w:val="18"/>
              </w:rPr>
              <w:t xml:space="preserve"> </w:t>
            </w:r>
            <w:proofErr w:type="spellStart"/>
            <w:r w:rsidRPr="00525654">
              <w:rPr>
                <w:rFonts w:ascii="Arial" w:hAnsi="Arial" w:cs="Arial"/>
                <w:sz w:val="18"/>
                <w:szCs w:val="18"/>
              </w:rPr>
              <w:t>LLC</w:t>
            </w:r>
            <w:proofErr w:type="spellEnd"/>
          </w:p>
        </w:tc>
        <w:tc>
          <w:tcPr>
            <w:tcW w:w="2077" w:type="dxa"/>
            <w:shd w:val="clear" w:color="auto" w:fill="auto"/>
            <w:vAlign w:val="bottom"/>
            <w:hideMark/>
          </w:tcPr>
          <w:p w14:paraId="540FE506" w14:textId="1B6BC8BC" w:rsidR="00F65A09" w:rsidRPr="00525654" w:rsidRDefault="009B5B48" w:rsidP="00525654">
            <w:pPr>
              <w:keepLines/>
              <w:suppressAutoHyphens/>
              <w:jc w:val="right"/>
              <w:rPr>
                <w:rFonts w:ascii="Arial" w:hAnsi="Arial" w:cs="Arial"/>
                <w:sz w:val="18"/>
                <w:szCs w:val="18"/>
              </w:rPr>
            </w:pPr>
            <w:r w:rsidRPr="00525654">
              <w:rPr>
                <w:rFonts w:ascii="Arial" w:hAnsi="Arial" w:cs="Arial"/>
                <w:sz w:val="18"/>
                <w:szCs w:val="18"/>
              </w:rPr>
              <w:t>3</w:t>
            </w:r>
            <w:r w:rsidR="00FC4143" w:rsidRPr="00525654">
              <w:rPr>
                <w:rFonts w:ascii="Arial" w:hAnsi="Arial" w:cs="Arial"/>
                <w:sz w:val="18"/>
                <w:szCs w:val="18"/>
              </w:rPr>
              <w:t> 628 073</w:t>
            </w:r>
          </w:p>
        </w:tc>
        <w:tc>
          <w:tcPr>
            <w:tcW w:w="2240" w:type="dxa"/>
            <w:shd w:val="clear" w:color="auto" w:fill="auto"/>
            <w:vAlign w:val="bottom"/>
            <w:hideMark/>
          </w:tcPr>
          <w:p w14:paraId="00D1FEBC" w14:textId="54038655" w:rsidR="00F65A09" w:rsidRPr="00525654" w:rsidRDefault="009B5B48" w:rsidP="00525654">
            <w:pPr>
              <w:keepLines/>
              <w:suppressAutoHyphens/>
              <w:jc w:val="right"/>
              <w:rPr>
                <w:rFonts w:ascii="Arial" w:hAnsi="Arial" w:cs="Arial"/>
                <w:sz w:val="18"/>
                <w:szCs w:val="18"/>
              </w:rPr>
            </w:pPr>
            <w:r w:rsidRPr="00525654">
              <w:rPr>
                <w:rFonts w:ascii="Arial" w:hAnsi="Arial" w:cs="Arial"/>
                <w:sz w:val="18"/>
                <w:szCs w:val="18"/>
              </w:rPr>
              <w:t>2 456 186</w:t>
            </w:r>
          </w:p>
        </w:tc>
      </w:tr>
      <w:tr w:rsidR="00F65A09" w:rsidRPr="00525654" w14:paraId="437184AA" w14:textId="77777777" w:rsidTr="00525654">
        <w:trPr>
          <w:cantSplit/>
          <w:trHeight w:val="227"/>
        </w:trPr>
        <w:tc>
          <w:tcPr>
            <w:tcW w:w="4231" w:type="dxa"/>
            <w:shd w:val="clear" w:color="auto" w:fill="auto"/>
            <w:vAlign w:val="bottom"/>
            <w:hideMark/>
          </w:tcPr>
          <w:p w14:paraId="39AC2CCB" w14:textId="26B49414" w:rsidR="00F65A09" w:rsidRPr="00525654" w:rsidRDefault="009B5B48" w:rsidP="00525654">
            <w:pPr>
              <w:keepLines/>
              <w:suppressAutoHyphens/>
              <w:rPr>
                <w:rFonts w:ascii="Arial" w:hAnsi="Arial" w:cs="Arial"/>
                <w:sz w:val="18"/>
                <w:szCs w:val="18"/>
              </w:rPr>
            </w:pPr>
            <w:proofErr w:type="spellStart"/>
            <w:r w:rsidRPr="00525654">
              <w:rPr>
                <w:rFonts w:ascii="Arial" w:hAnsi="Arial" w:cs="Arial"/>
                <w:sz w:val="18"/>
                <w:szCs w:val="18"/>
              </w:rPr>
              <w:t>Thermo</w:t>
            </w:r>
            <w:proofErr w:type="spellEnd"/>
            <w:r w:rsidRPr="00525654">
              <w:rPr>
                <w:rFonts w:ascii="Arial" w:hAnsi="Arial" w:cs="Arial"/>
                <w:sz w:val="18"/>
                <w:szCs w:val="18"/>
              </w:rPr>
              <w:t xml:space="preserve"> </w:t>
            </w:r>
            <w:proofErr w:type="spellStart"/>
            <w:r w:rsidRPr="00525654">
              <w:rPr>
                <w:rFonts w:ascii="Arial" w:hAnsi="Arial" w:cs="Arial"/>
                <w:sz w:val="18"/>
                <w:szCs w:val="18"/>
              </w:rPr>
              <w:t>Fisher</w:t>
            </w:r>
            <w:proofErr w:type="spellEnd"/>
            <w:r w:rsidRPr="00525654">
              <w:rPr>
                <w:rFonts w:ascii="Arial" w:hAnsi="Arial" w:cs="Arial"/>
                <w:sz w:val="18"/>
                <w:szCs w:val="18"/>
              </w:rPr>
              <w:t xml:space="preserve"> </w:t>
            </w:r>
            <w:proofErr w:type="spellStart"/>
            <w:r w:rsidRPr="00525654">
              <w:rPr>
                <w:rFonts w:ascii="Arial" w:hAnsi="Arial" w:cs="Arial"/>
                <w:sz w:val="18"/>
                <w:szCs w:val="18"/>
              </w:rPr>
              <w:t>Diagnostics</w:t>
            </w:r>
            <w:proofErr w:type="spellEnd"/>
            <w:r w:rsidRPr="00525654">
              <w:rPr>
                <w:rFonts w:ascii="Arial" w:hAnsi="Arial" w:cs="Arial"/>
                <w:sz w:val="18"/>
                <w:szCs w:val="18"/>
              </w:rPr>
              <w:t xml:space="preserve"> CZ </w:t>
            </w:r>
            <w:proofErr w:type="spellStart"/>
            <w:r w:rsidRPr="00525654">
              <w:rPr>
                <w:rFonts w:ascii="Arial" w:hAnsi="Arial" w:cs="Arial"/>
                <w:sz w:val="18"/>
                <w:szCs w:val="18"/>
              </w:rPr>
              <w:t>s.r.o</w:t>
            </w:r>
            <w:proofErr w:type="spellEnd"/>
          </w:p>
        </w:tc>
        <w:tc>
          <w:tcPr>
            <w:tcW w:w="2077" w:type="dxa"/>
            <w:shd w:val="clear" w:color="auto" w:fill="auto"/>
            <w:vAlign w:val="bottom"/>
            <w:hideMark/>
          </w:tcPr>
          <w:p w14:paraId="1D3F394F" w14:textId="4DE685C2" w:rsidR="00F65A09" w:rsidRPr="00525654" w:rsidRDefault="009B5B48" w:rsidP="00525654">
            <w:pPr>
              <w:keepLines/>
              <w:suppressAutoHyphens/>
              <w:jc w:val="right"/>
              <w:rPr>
                <w:rFonts w:ascii="Arial" w:hAnsi="Arial" w:cs="Arial"/>
                <w:sz w:val="18"/>
                <w:szCs w:val="18"/>
              </w:rPr>
            </w:pPr>
            <w:r w:rsidRPr="00525654">
              <w:rPr>
                <w:rFonts w:ascii="Arial" w:hAnsi="Arial" w:cs="Arial"/>
                <w:sz w:val="18"/>
                <w:szCs w:val="18"/>
              </w:rPr>
              <w:t>16 155</w:t>
            </w:r>
          </w:p>
        </w:tc>
        <w:tc>
          <w:tcPr>
            <w:tcW w:w="2240" w:type="dxa"/>
            <w:shd w:val="clear" w:color="auto" w:fill="auto"/>
            <w:vAlign w:val="bottom"/>
            <w:hideMark/>
          </w:tcPr>
          <w:p w14:paraId="1D86477F" w14:textId="44FD0D0B" w:rsidR="00F65A09" w:rsidRPr="00525654" w:rsidRDefault="009B5B48" w:rsidP="00525654">
            <w:pPr>
              <w:keepLines/>
              <w:suppressAutoHyphens/>
              <w:jc w:val="right"/>
              <w:rPr>
                <w:rFonts w:ascii="Arial" w:hAnsi="Arial" w:cs="Arial"/>
                <w:sz w:val="18"/>
                <w:szCs w:val="18"/>
              </w:rPr>
            </w:pPr>
            <w:r w:rsidRPr="00525654">
              <w:rPr>
                <w:rFonts w:ascii="Arial" w:hAnsi="Arial" w:cs="Arial"/>
                <w:sz w:val="18"/>
                <w:szCs w:val="18"/>
              </w:rPr>
              <w:t>17 513</w:t>
            </w:r>
          </w:p>
        </w:tc>
      </w:tr>
      <w:tr w:rsidR="00F65A09" w:rsidRPr="00525654" w14:paraId="0AF96027" w14:textId="77777777" w:rsidTr="00525654">
        <w:trPr>
          <w:cantSplit/>
          <w:trHeight w:val="227"/>
        </w:trPr>
        <w:tc>
          <w:tcPr>
            <w:tcW w:w="4231" w:type="dxa"/>
            <w:shd w:val="clear" w:color="auto" w:fill="auto"/>
            <w:vAlign w:val="bottom"/>
            <w:hideMark/>
          </w:tcPr>
          <w:p w14:paraId="74FB4A11" w14:textId="5F647799" w:rsidR="00F65A09" w:rsidRPr="00525654" w:rsidRDefault="009B5B48" w:rsidP="00525654">
            <w:pPr>
              <w:keepLines/>
              <w:suppressAutoHyphens/>
              <w:rPr>
                <w:rFonts w:ascii="Arial" w:hAnsi="Arial" w:cs="Arial"/>
                <w:sz w:val="18"/>
                <w:szCs w:val="18"/>
              </w:rPr>
            </w:pPr>
            <w:proofErr w:type="spellStart"/>
            <w:r w:rsidRPr="00525654">
              <w:rPr>
                <w:rFonts w:ascii="Arial" w:hAnsi="Arial" w:cs="Arial"/>
                <w:sz w:val="18"/>
                <w:szCs w:val="18"/>
              </w:rPr>
              <w:t>Patheon</w:t>
            </w:r>
            <w:proofErr w:type="spellEnd"/>
            <w:r w:rsidRPr="00525654">
              <w:rPr>
                <w:rFonts w:ascii="Arial" w:hAnsi="Arial" w:cs="Arial"/>
                <w:sz w:val="18"/>
                <w:szCs w:val="18"/>
              </w:rPr>
              <w:t xml:space="preserve"> </w:t>
            </w:r>
            <w:proofErr w:type="spellStart"/>
            <w:r w:rsidRPr="00525654">
              <w:rPr>
                <w:rFonts w:ascii="Arial" w:hAnsi="Arial" w:cs="Arial"/>
                <w:sz w:val="18"/>
                <w:szCs w:val="18"/>
              </w:rPr>
              <w:t>Pharmaceutical</w:t>
            </w:r>
            <w:proofErr w:type="spellEnd"/>
            <w:r w:rsidRPr="00525654">
              <w:rPr>
                <w:rFonts w:ascii="Arial" w:hAnsi="Arial" w:cs="Arial"/>
                <w:sz w:val="18"/>
                <w:szCs w:val="18"/>
              </w:rPr>
              <w:t xml:space="preserve"> </w:t>
            </w:r>
            <w:proofErr w:type="spellStart"/>
            <w:r w:rsidRPr="00525654">
              <w:rPr>
                <w:rFonts w:ascii="Arial" w:hAnsi="Arial" w:cs="Arial"/>
                <w:sz w:val="18"/>
                <w:szCs w:val="18"/>
              </w:rPr>
              <w:t>Services</w:t>
            </w:r>
            <w:proofErr w:type="spellEnd"/>
            <w:r w:rsidRPr="00525654">
              <w:rPr>
                <w:rFonts w:ascii="Arial" w:hAnsi="Arial" w:cs="Arial"/>
                <w:sz w:val="18"/>
                <w:szCs w:val="18"/>
              </w:rPr>
              <w:t xml:space="preserve"> </w:t>
            </w:r>
            <w:proofErr w:type="spellStart"/>
            <w:r w:rsidRPr="00525654">
              <w:rPr>
                <w:rFonts w:ascii="Arial" w:hAnsi="Arial" w:cs="Arial"/>
                <w:sz w:val="18"/>
                <w:szCs w:val="18"/>
              </w:rPr>
              <w:t>Inc</w:t>
            </w:r>
            <w:proofErr w:type="spellEnd"/>
          </w:p>
        </w:tc>
        <w:tc>
          <w:tcPr>
            <w:tcW w:w="2077" w:type="dxa"/>
            <w:shd w:val="clear" w:color="auto" w:fill="auto"/>
            <w:vAlign w:val="bottom"/>
            <w:hideMark/>
          </w:tcPr>
          <w:p w14:paraId="675565FC" w14:textId="0EDFA017" w:rsidR="00F65A09" w:rsidRPr="00525654" w:rsidRDefault="009B5B48" w:rsidP="00525654">
            <w:pPr>
              <w:keepLines/>
              <w:suppressAutoHyphens/>
              <w:jc w:val="right"/>
              <w:rPr>
                <w:rFonts w:ascii="Arial" w:hAnsi="Arial" w:cs="Arial"/>
                <w:sz w:val="18"/>
                <w:szCs w:val="18"/>
              </w:rPr>
            </w:pPr>
            <w:r w:rsidRPr="00525654">
              <w:rPr>
                <w:rFonts w:ascii="Arial" w:hAnsi="Arial" w:cs="Arial"/>
                <w:sz w:val="18"/>
                <w:szCs w:val="18"/>
              </w:rPr>
              <w:t>72 325</w:t>
            </w:r>
          </w:p>
        </w:tc>
        <w:tc>
          <w:tcPr>
            <w:tcW w:w="2240" w:type="dxa"/>
            <w:shd w:val="clear" w:color="auto" w:fill="auto"/>
            <w:vAlign w:val="bottom"/>
            <w:hideMark/>
          </w:tcPr>
          <w:p w14:paraId="52365F78" w14:textId="36D097EF" w:rsidR="00F65A09" w:rsidRPr="00525654" w:rsidRDefault="009B5B48" w:rsidP="00525654">
            <w:pPr>
              <w:keepLines/>
              <w:suppressAutoHyphens/>
              <w:jc w:val="right"/>
              <w:rPr>
                <w:rFonts w:ascii="Arial" w:hAnsi="Arial" w:cs="Arial"/>
                <w:sz w:val="18"/>
                <w:szCs w:val="18"/>
              </w:rPr>
            </w:pPr>
            <w:r w:rsidRPr="00525654">
              <w:rPr>
                <w:rFonts w:ascii="Arial" w:hAnsi="Arial" w:cs="Arial"/>
                <w:sz w:val="18"/>
                <w:szCs w:val="18"/>
              </w:rPr>
              <w:t>71 944</w:t>
            </w:r>
          </w:p>
        </w:tc>
      </w:tr>
      <w:tr w:rsidR="001E73B3" w:rsidRPr="00525654" w14:paraId="6F828F29" w14:textId="77777777" w:rsidTr="00525654">
        <w:trPr>
          <w:cantSplit/>
          <w:trHeight w:val="227"/>
        </w:trPr>
        <w:tc>
          <w:tcPr>
            <w:tcW w:w="4231" w:type="dxa"/>
            <w:shd w:val="clear" w:color="auto" w:fill="auto"/>
            <w:vAlign w:val="bottom"/>
          </w:tcPr>
          <w:p w14:paraId="33C192B8" w14:textId="0A35AD47" w:rsidR="001E73B3" w:rsidRPr="00525654" w:rsidRDefault="001E73B3" w:rsidP="00525654">
            <w:pPr>
              <w:keepLines/>
              <w:suppressAutoHyphens/>
              <w:rPr>
                <w:rFonts w:ascii="Arial" w:hAnsi="Arial" w:cs="Arial"/>
                <w:sz w:val="18"/>
                <w:szCs w:val="18"/>
              </w:rPr>
            </w:pPr>
            <w:proofErr w:type="spellStart"/>
            <w:r w:rsidRPr="00525654">
              <w:rPr>
                <w:rFonts w:ascii="Arial" w:hAnsi="Arial" w:cs="Arial"/>
                <w:sz w:val="18"/>
                <w:szCs w:val="18"/>
              </w:rPr>
              <w:t>Thermo</w:t>
            </w:r>
            <w:proofErr w:type="spellEnd"/>
            <w:r w:rsidRPr="00525654">
              <w:rPr>
                <w:rFonts w:ascii="Arial" w:hAnsi="Arial" w:cs="Arial"/>
                <w:sz w:val="18"/>
                <w:szCs w:val="18"/>
              </w:rPr>
              <w:t xml:space="preserve"> </w:t>
            </w:r>
            <w:proofErr w:type="spellStart"/>
            <w:r w:rsidRPr="00525654">
              <w:rPr>
                <w:rFonts w:ascii="Arial" w:hAnsi="Arial" w:cs="Arial"/>
                <w:sz w:val="18"/>
                <w:szCs w:val="18"/>
              </w:rPr>
              <w:t>Fisher</w:t>
            </w:r>
            <w:proofErr w:type="spellEnd"/>
            <w:r w:rsidRPr="00525654">
              <w:rPr>
                <w:rFonts w:ascii="Arial" w:hAnsi="Arial" w:cs="Arial"/>
                <w:sz w:val="18"/>
                <w:szCs w:val="18"/>
              </w:rPr>
              <w:t xml:space="preserve"> </w:t>
            </w:r>
            <w:proofErr w:type="spellStart"/>
            <w:r w:rsidRPr="00525654">
              <w:rPr>
                <w:rFonts w:ascii="Arial" w:hAnsi="Arial" w:cs="Arial"/>
                <w:sz w:val="18"/>
                <w:szCs w:val="18"/>
              </w:rPr>
              <w:t>Scientific</w:t>
            </w:r>
            <w:proofErr w:type="spellEnd"/>
            <w:r w:rsidRPr="00525654">
              <w:rPr>
                <w:rFonts w:ascii="Arial" w:hAnsi="Arial" w:cs="Arial"/>
                <w:sz w:val="18"/>
                <w:szCs w:val="18"/>
              </w:rPr>
              <w:t xml:space="preserve"> </w:t>
            </w:r>
            <w:proofErr w:type="spellStart"/>
            <w:r w:rsidRPr="00525654">
              <w:rPr>
                <w:rFonts w:ascii="Arial" w:hAnsi="Arial" w:cs="Arial"/>
                <w:sz w:val="18"/>
                <w:szCs w:val="18"/>
              </w:rPr>
              <w:t>Inc</w:t>
            </w:r>
            <w:proofErr w:type="spellEnd"/>
            <w:r w:rsidRPr="00525654">
              <w:rPr>
                <w:rFonts w:ascii="Arial" w:hAnsi="Arial" w:cs="Arial"/>
                <w:sz w:val="18"/>
                <w:szCs w:val="18"/>
              </w:rPr>
              <w:t>.</w:t>
            </w:r>
          </w:p>
        </w:tc>
        <w:tc>
          <w:tcPr>
            <w:tcW w:w="2077" w:type="dxa"/>
            <w:shd w:val="clear" w:color="auto" w:fill="auto"/>
            <w:vAlign w:val="bottom"/>
          </w:tcPr>
          <w:p w14:paraId="24266EBF" w14:textId="016C552B" w:rsidR="001E73B3" w:rsidRPr="00525654" w:rsidRDefault="001E73B3" w:rsidP="00525654">
            <w:pPr>
              <w:keepLines/>
              <w:suppressAutoHyphens/>
              <w:jc w:val="right"/>
              <w:rPr>
                <w:rFonts w:ascii="Arial" w:hAnsi="Arial" w:cs="Arial"/>
                <w:sz w:val="18"/>
                <w:szCs w:val="18"/>
              </w:rPr>
            </w:pPr>
            <w:r w:rsidRPr="00525654">
              <w:rPr>
                <w:rFonts w:ascii="Arial" w:hAnsi="Arial" w:cs="Arial"/>
                <w:sz w:val="18"/>
                <w:szCs w:val="18"/>
              </w:rPr>
              <w:t>0</w:t>
            </w:r>
          </w:p>
        </w:tc>
        <w:tc>
          <w:tcPr>
            <w:tcW w:w="2240" w:type="dxa"/>
            <w:shd w:val="clear" w:color="auto" w:fill="auto"/>
            <w:vAlign w:val="bottom"/>
          </w:tcPr>
          <w:p w14:paraId="71734DF4" w14:textId="6B3BFE04" w:rsidR="001E73B3" w:rsidRPr="00525654" w:rsidRDefault="001E73B3" w:rsidP="00525654">
            <w:pPr>
              <w:keepLines/>
              <w:suppressAutoHyphens/>
              <w:jc w:val="right"/>
              <w:rPr>
                <w:rFonts w:ascii="Arial" w:hAnsi="Arial" w:cs="Arial"/>
                <w:sz w:val="18"/>
                <w:szCs w:val="18"/>
              </w:rPr>
            </w:pPr>
            <w:r w:rsidRPr="00525654">
              <w:rPr>
                <w:rFonts w:ascii="Arial" w:hAnsi="Arial" w:cs="Arial"/>
                <w:sz w:val="18"/>
                <w:szCs w:val="18"/>
              </w:rPr>
              <w:t>92 550</w:t>
            </w:r>
          </w:p>
        </w:tc>
      </w:tr>
      <w:tr w:rsidR="00BE28BF" w:rsidRPr="00525654" w14:paraId="4046D883" w14:textId="77777777" w:rsidTr="00525654">
        <w:trPr>
          <w:cantSplit/>
          <w:trHeight w:val="227"/>
        </w:trPr>
        <w:tc>
          <w:tcPr>
            <w:tcW w:w="4231" w:type="dxa"/>
            <w:tcBorders>
              <w:bottom w:val="nil"/>
            </w:tcBorders>
            <w:shd w:val="clear" w:color="auto" w:fill="auto"/>
            <w:vAlign w:val="bottom"/>
          </w:tcPr>
          <w:p w14:paraId="5BF2BCC1" w14:textId="0580D5EF" w:rsidR="00BE28BF" w:rsidRPr="00525654" w:rsidRDefault="00831F5B" w:rsidP="00525654">
            <w:pPr>
              <w:keepLines/>
              <w:suppressAutoHyphens/>
              <w:rPr>
                <w:rFonts w:ascii="Arial" w:hAnsi="Arial" w:cs="Arial"/>
                <w:sz w:val="18"/>
                <w:szCs w:val="18"/>
              </w:rPr>
            </w:pPr>
            <w:proofErr w:type="spellStart"/>
            <w:r w:rsidRPr="00525654">
              <w:rPr>
                <w:rFonts w:ascii="Arial" w:hAnsi="Arial" w:cs="Arial"/>
                <w:sz w:val="18"/>
                <w:szCs w:val="18"/>
              </w:rPr>
              <w:t>Thermo</w:t>
            </w:r>
            <w:proofErr w:type="spellEnd"/>
            <w:r w:rsidRPr="00525654">
              <w:rPr>
                <w:rFonts w:ascii="Arial" w:hAnsi="Arial" w:cs="Arial"/>
                <w:sz w:val="18"/>
                <w:szCs w:val="18"/>
              </w:rPr>
              <w:t xml:space="preserve"> </w:t>
            </w:r>
            <w:proofErr w:type="spellStart"/>
            <w:r w:rsidRPr="00525654">
              <w:rPr>
                <w:rFonts w:ascii="Arial" w:hAnsi="Arial" w:cs="Arial"/>
                <w:sz w:val="18"/>
                <w:szCs w:val="18"/>
              </w:rPr>
              <w:t>Fisher</w:t>
            </w:r>
            <w:proofErr w:type="spellEnd"/>
            <w:r w:rsidRPr="00525654">
              <w:rPr>
                <w:rFonts w:ascii="Arial" w:hAnsi="Arial" w:cs="Arial"/>
                <w:sz w:val="18"/>
                <w:szCs w:val="18"/>
              </w:rPr>
              <w:t xml:space="preserve"> </w:t>
            </w:r>
            <w:proofErr w:type="spellStart"/>
            <w:r w:rsidRPr="00525654">
              <w:rPr>
                <w:rFonts w:ascii="Arial" w:hAnsi="Arial" w:cs="Arial"/>
                <w:sz w:val="18"/>
                <w:szCs w:val="18"/>
              </w:rPr>
              <w:t>Scientific</w:t>
            </w:r>
            <w:proofErr w:type="spellEnd"/>
            <w:r w:rsidRPr="00525654">
              <w:rPr>
                <w:rFonts w:ascii="Arial" w:hAnsi="Arial" w:cs="Arial"/>
                <w:sz w:val="18"/>
                <w:szCs w:val="18"/>
              </w:rPr>
              <w:t xml:space="preserve"> (Praha) </w:t>
            </w:r>
            <w:proofErr w:type="spellStart"/>
            <w:r w:rsidRPr="00525654">
              <w:rPr>
                <w:rFonts w:ascii="Arial" w:hAnsi="Arial" w:cs="Arial"/>
                <w:sz w:val="18"/>
                <w:szCs w:val="18"/>
              </w:rPr>
              <w:t>s.r.o</w:t>
            </w:r>
            <w:proofErr w:type="spellEnd"/>
            <w:r w:rsidRPr="00525654">
              <w:rPr>
                <w:rFonts w:ascii="Arial" w:hAnsi="Arial" w:cs="Arial"/>
                <w:sz w:val="18"/>
                <w:szCs w:val="18"/>
              </w:rPr>
              <w:t>.</w:t>
            </w:r>
          </w:p>
        </w:tc>
        <w:tc>
          <w:tcPr>
            <w:tcW w:w="2077" w:type="dxa"/>
            <w:tcBorders>
              <w:bottom w:val="single" w:sz="4" w:space="0" w:color="auto"/>
            </w:tcBorders>
            <w:shd w:val="clear" w:color="auto" w:fill="auto"/>
            <w:vAlign w:val="bottom"/>
          </w:tcPr>
          <w:p w14:paraId="0A402729" w14:textId="5F3FA7C0" w:rsidR="00BE28BF" w:rsidRPr="00525654" w:rsidRDefault="00FC4143" w:rsidP="00525654">
            <w:pPr>
              <w:keepLines/>
              <w:suppressAutoHyphens/>
              <w:jc w:val="right"/>
              <w:rPr>
                <w:rFonts w:ascii="Arial" w:hAnsi="Arial" w:cs="Arial"/>
                <w:sz w:val="18"/>
                <w:szCs w:val="18"/>
              </w:rPr>
            </w:pPr>
            <w:r w:rsidRPr="00525654">
              <w:rPr>
                <w:rFonts w:ascii="Arial" w:hAnsi="Arial" w:cs="Arial"/>
                <w:sz w:val="18"/>
                <w:szCs w:val="18"/>
              </w:rPr>
              <w:t>21</w:t>
            </w:r>
            <w:r w:rsidR="00873A1D" w:rsidRPr="00525654">
              <w:rPr>
                <w:rFonts w:ascii="Arial" w:hAnsi="Arial" w:cs="Arial"/>
                <w:sz w:val="18"/>
                <w:szCs w:val="18"/>
              </w:rPr>
              <w:t>2</w:t>
            </w:r>
          </w:p>
        </w:tc>
        <w:tc>
          <w:tcPr>
            <w:tcW w:w="2240" w:type="dxa"/>
            <w:tcBorders>
              <w:bottom w:val="single" w:sz="4" w:space="0" w:color="auto"/>
            </w:tcBorders>
            <w:shd w:val="clear" w:color="auto" w:fill="auto"/>
            <w:vAlign w:val="bottom"/>
          </w:tcPr>
          <w:p w14:paraId="5A2B0AB6" w14:textId="28136591" w:rsidR="00BE28BF" w:rsidRPr="00525654" w:rsidRDefault="00133783" w:rsidP="00525654">
            <w:pPr>
              <w:keepLines/>
              <w:suppressAutoHyphens/>
              <w:jc w:val="right"/>
              <w:rPr>
                <w:rFonts w:ascii="Arial" w:hAnsi="Arial" w:cs="Arial"/>
                <w:sz w:val="18"/>
                <w:szCs w:val="18"/>
              </w:rPr>
            </w:pPr>
            <w:r w:rsidRPr="00525654">
              <w:rPr>
                <w:rFonts w:ascii="Arial" w:hAnsi="Arial" w:cs="Arial"/>
                <w:sz w:val="18"/>
                <w:szCs w:val="18"/>
              </w:rPr>
              <w:t>5 20</w:t>
            </w:r>
            <w:r w:rsidR="00ED7951" w:rsidRPr="00525654">
              <w:rPr>
                <w:rFonts w:ascii="Arial" w:hAnsi="Arial" w:cs="Arial"/>
                <w:sz w:val="18"/>
                <w:szCs w:val="18"/>
              </w:rPr>
              <w:t>3</w:t>
            </w:r>
          </w:p>
        </w:tc>
      </w:tr>
      <w:tr w:rsidR="00F65A09" w:rsidRPr="00525654" w14:paraId="34707F69" w14:textId="77777777" w:rsidTr="00525654">
        <w:trPr>
          <w:cantSplit/>
          <w:trHeight w:val="227"/>
        </w:trPr>
        <w:tc>
          <w:tcPr>
            <w:tcW w:w="4231" w:type="dxa"/>
            <w:tcBorders>
              <w:bottom w:val="nil"/>
            </w:tcBorders>
            <w:shd w:val="clear" w:color="auto" w:fill="auto"/>
            <w:vAlign w:val="bottom"/>
            <w:hideMark/>
          </w:tcPr>
          <w:p w14:paraId="0EBB4322" w14:textId="77777777" w:rsidR="00F65A09" w:rsidRPr="00525654" w:rsidRDefault="00F65A09" w:rsidP="00525654">
            <w:pPr>
              <w:keepLines/>
              <w:suppressAutoHyphens/>
              <w:rPr>
                <w:rFonts w:ascii="Arial" w:hAnsi="Arial" w:cs="Arial"/>
                <w:sz w:val="18"/>
                <w:szCs w:val="20"/>
              </w:rPr>
            </w:pPr>
            <w:r w:rsidRPr="00525654">
              <w:rPr>
                <w:rFonts w:ascii="Arial" w:hAnsi="Arial" w:cs="Arial"/>
                <w:b/>
                <w:sz w:val="18"/>
                <w:szCs w:val="20"/>
                <w:lang w:val="cs-CZ"/>
              </w:rPr>
              <w:t>Celkem</w:t>
            </w:r>
          </w:p>
        </w:tc>
        <w:tc>
          <w:tcPr>
            <w:tcW w:w="2077" w:type="dxa"/>
            <w:tcBorders>
              <w:top w:val="single" w:sz="4" w:space="0" w:color="auto"/>
              <w:bottom w:val="double" w:sz="4" w:space="0" w:color="auto"/>
            </w:tcBorders>
            <w:shd w:val="clear" w:color="auto" w:fill="auto"/>
            <w:vAlign w:val="bottom"/>
            <w:hideMark/>
          </w:tcPr>
          <w:p w14:paraId="410B2AFF" w14:textId="6299718B" w:rsidR="00F65A09" w:rsidRPr="00525654" w:rsidRDefault="009B5B48" w:rsidP="00525654">
            <w:pPr>
              <w:keepLines/>
              <w:suppressAutoHyphens/>
              <w:jc w:val="right"/>
              <w:rPr>
                <w:rFonts w:ascii="Arial" w:hAnsi="Arial" w:cs="Arial"/>
                <w:sz w:val="18"/>
                <w:szCs w:val="20"/>
              </w:rPr>
            </w:pPr>
            <w:r w:rsidRPr="00525654">
              <w:rPr>
                <w:rFonts w:ascii="Arial" w:hAnsi="Arial" w:cs="Arial"/>
                <w:b/>
                <w:sz w:val="18"/>
                <w:szCs w:val="20"/>
                <w:lang w:val="cs-CZ"/>
              </w:rPr>
              <w:t>3 </w:t>
            </w:r>
            <w:r w:rsidR="00FC4143" w:rsidRPr="00525654">
              <w:rPr>
                <w:rFonts w:ascii="Arial" w:hAnsi="Arial" w:cs="Arial"/>
                <w:b/>
                <w:sz w:val="18"/>
                <w:szCs w:val="20"/>
                <w:lang w:val="cs-CZ"/>
              </w:rPr>
              <w:t>913</w:t>
            </w:r>
            <w:r w:rsidRPr="00525654">
              <w:rPr>
                <w:rFonts w:ascii="Arial" w:hAnsi="Arial" w:cs="Arial"/>
                <w:b/>
                <w:sz w:val="18"/>
                <w:szCs w:val="20"/>
                <w:lang w:val="cs-CZ"/>
              </w:rPr>
              <w:t xml:space="preserve"> </w:t>
            </w:r>
            <w:r w:rsidR="00FC4143" w:rsidRPr="00525654">
              <w:rPr>
                <w:rFonts w:ascii="Arial" w:hAnsi="Arial" w:cs="Arial"/>
                <w:b/>
                <w:sz w:val="18"/>
                <w:szCs w:val="20"/>
                <w:lang w:val="cs-CZ"/>
              </w:rPr>
              <w:t>182</w:t>
            </w:r>
          </w:p>
        </w:tc>
        <w:tc>
          <w:tcPr>
            <w:tcW w:w="2240" w:type="dxa"/>
            <w:tcBorders>
              <w:top w:val="single" w:sz="4" w:space="0" w:color="auto"/>
              <w:bottom w:val="double" w:sz="4" w:space="0" w:color="auto"/>
            </w:tcBorders>
            <w:shd w:val="clear" w:color="auto" w:fill="auto"/>
            <w:vAlign w:val="bottom"/>
            <w:hideMark/>
          </w:tcPr>
          <w:p w14:paraId="647D4297" w14:textId="33A5D1D1" w:rsidR="00F65A09" w:rsidRPr="00525654" w:rsidRDefault="009B5B48" w:rsidP="00525654">
            <w:pPr>
              <w:keepLines/>
              <w:suppressAutoHyphens/>
              <w:jc w:val="right"/>
              <w:rPr>
                <w:rFonts w:ascii="Arial" w:hAnsi="Arial" w:cs="Arial"/>
                <w:sz w:val="18"/>
                <w:szCs w:val="20"/>
              </w:rPr>
            </w:pPr>
            <w:r w:rsidRPr="00525654">
              <w:rPr>
                <w:rFonts w:ascii="Arial" w:hAnsi="Arial" w:cs="Arial"/>
                <w:b/>
                <w:sz w:val="18"/>
                <w:szCs w:val="20"/>
                <w:lang w:val="cs-CZ"/>
              </w:rPr>
              <w:t>2</w:t>
            </w:r>
            <w:r w:rsidR="001E73B3" w:rsidRPr="00525654">
              <w:rPr>
                <w:rFonts w:ascii="Arial" w:hAnsi="Arial" w:cs="Arial"/>
                <w:b/>
                <w:sz w:val="18"/>
                <w:szCs w:val="20"/>
                <w:lang w:val="cs-CZ"/>
              </w:rPr>
              <w:t> </w:t>
            </w:r>
            <w:r w:rsidRPr="00525654">
              <w:rPr>
                <w:rFonts w:ascii="Arial" w:hAnsi="Arial" w:cs="Arial"/>
                <w:b/>
                <w:sz w:val="18"/>
                <w:szCs w:val="20"/>
                <w:lang w:val="cs-CZ"/>
              </w:rPr>
              <w:t>85</w:t>
            </w:r>
            <w:r w:rsidR="00CB6DE2" w:rsidRPr="00525654">
              <w:rPr>
                <w:rFonts w:ascii="Arial" w:hAnsi="Arial" w:cs="Arial"/>
                <w:b/>
                <w:sz w:val="18"/>
                <w:szCs w:val="20"/>
                <w:lang w:val="cs-CZ"/>
              </w:rPr>
              <w:t>9</w:t>
            </w:r>
            <w:r w:rsidR="001E73B3" w:rsidRPr="00525654">
              <w:rPr>
                <w:rFonts w:ascii="Arial" w:hAnsi="Arial" w:cs="Arial"/>
                <w:b/>
                <w:sz w:val="18"/>
                <w:szCs w:val="20"/>
                <w:lang w:val="cs-CZ"/>
              </w:rPr>
              <w:t xml:space="preserve"> </w:t>
            </w:r>
            <w:r w:rsidR="00146203" w:rsidRPr="00525654">
              <w:rPr>
                <w:rFonts w:ascii="Arial" w:hAnsi="Arial" w:cs="Arial"/>
                <w:b/>
                <w:sz w:val="18"/>
                <w:szCs w:val="20"/>
                <w:lang w:val="cs-CZ"/>
              </w:rPr>
              <w:t>88</w:t>
            </w:r>
            <w:r w:rsidR="00ED7951" w:rsidRPr="00525654">
              <w:rPr>
                <w:rFonts w:ascii="Arial" w:hAnsi="Arial" w:cs="Arial"/>
                <w:b/>
                <w:sz w:val="18"/>
                <w:szCs w:val="20"/>
                <w:lang w:val="cs-CZ"/>
              </w:rPr>
              <w:t>0</w:t>
            </w:r>
          </w:p>
        </w:tc>
      </w:tr>
    </w:tbl>
    <w:p w14:paraId="463B2840" w14:textId="77777777" w:rsidR="00D34ADE" w:rsidRDefault="00D34ADE" w:rsidP="00525654">
      <w:pPr>
        <w:pStyle w:val="odstavec"/>
        <w:keepLines/>
        <w:suppressAutoHyphens/>
        <w:ind w:left="425"/>
      </w:pPr>
    </w:p>
    <w:p w14:paraId="508C1E7F" w14:textId="77777777" w:rsidR="00525654" w:rsidRPr="009133FE" w:rsidRDefault="00525654" w:rsidP="00525654">
      <w:pPr>
        <w:pStyle w:val="odstavec"/>
        <w:keepLines/>
        <w:suppressAutoHyphens/>
        <w:ind w:left="425"/>
      </w:pPr>
    </w:p>
    <w:p w14:paraId="0A440402" w14:textId="1027A86D" w:rsidR="00F65A09" w:rsidRPr="009133FE" w:rsidRDefault="001E73B3" w:rsidP="00525654">
      <w:pPr>
        <w:pStyle w:val="odstavec"/>
        <w:keepLines/>
        <w:suppressAutoHyphens/>
        <w:ind w:left="425"/>
      </w:pPr>
      <w:r w:rsidRPr="009133FE">
        <w:t xml:space="preserve">Pohľadávky a záväzky z obchodného styku vznikli za podmienok obvyklých v bežnom obchodnom styku a zahŕňajú aj pohľadávky a záväzky z titulu uskutočneného či plánovaného preúčtovania licenčných poplatkov a poplatkov za riadenie Spoločnosti Spoločnosť nevytvára opravnú položku k pohľadávkam </w:t>
      </w:r>
      <w:r w:rsidR="0075185C" w:rsidRPr="009133FE">
        <w:t>so</w:t>
      </w:r>
      <w:r w:rsidRPr="009133FE">
        <w:t xml:space="preserve"> spriaznenými stranami.</w:t>
      </w:r>
    </w:p>
    <w:p w14:paraId="34C7462E" w14:textId="742DE4C3" w:rsidR="0000253B" w:rsidRPr="009133FE" w:rsidRDefault="0000253B" w:rsidP="00525654">
      <w:pPr>
        <w:pStyle w:val="odstavec"/>
        <w:keepLines/>
        <w:suppressAutoHyphens/>
        <w:ind w:left="425"/>
      </w:pPr>
    </w:p>
    <w:p w14:paraId="79B17204" w14:textId="68314038" w:rsidR="00BD0821" w:rsidRPr="009133FE" w:rsidRDefault="00BD0821" w:rsidP="00525654">
      <w:pPr>
        <w:pStyle w:val="Heading2"/>
        <w:keepLines/>
        <w:numPr>
          <w:ilvl w:val="1"/>
          <w:numId w:val="17"/>
        </w:numPr>
      </w:pPr>
      <w:r w:rsidRPr="009133FE">
        <w:t>Príjmy a výhody členov štatutárneho orgánu, dozorného orgánu či iného orgánu Spoločnosti</w:t>
      </w:r>
    </w:p>
    <w:p w14:paraId="449619BA" w14:textId="61586A81" w:rsidR="00BD0821" w:rsidRPr="009133FE" w:rsidRDefault="00861E6D" w:rsidP="00525654">
      <w:pPr>
        <w:pStyle w:val="odstavec"/>
        <w:keepLines/>
        <w:suppressAutoHyphens/>
        <w:ind w:left="425"/>
      </w:pPr>
      <w:r w:rsidRPr="009133FE">
        <w:t>Jeden člen štatutárneho, dozorného a iného orgánu spoločnosti poberal príjmy za výkon svojej funkcie ako člen tohto orgánu. Ostatní členovia štatutárneho, dozorného a iného orgánu spoločnosti nepoberali žiadne príjmy za výkon svojej funkcie ako členovia tohto orgánu, ani im neboli poskytnuté žiadne pôžičky alebo záruky.</w:t>
      </w:r>
    </w:p>
    <w:p w14:paraId="02726971" w14:textId="77777777" w:rsidR="00861E6D" w:rsidRDefault="00861E6D" w:rsidP="00525654">
      <w:pPr>
        <w:pStyle w:val="odstavec"/>
        <w:keepLines/>
        <w:suppressAutoHyphens/>
        <w:ind w:left="425"/>
      </w:pPr>
    </w:p>
    <w:p w14:paraId="4350D3C0" w14:textId="77777777" w:rsidR="00525654" w:rsidRPr="009133FE" w:rsidRDefault="00525654" w:rsidP="00525654">
      <w:pPr>
        <w:pStyle w:val="odstavec"/>
        <w:keepLines/>
        <w:suppressAutoHyphens/>
        <w:ind w:left="425"/>
      </w:pPr>
    </w:p>
    <w:p w14:paraId="5269A0BA" w14:textId="5A9563FE" w:rsidR="00BC4E38" w:rsidRPr="009133FE" w:rsidRDefault="00BC4E38" w:rsidP="00525654">
      <w:pPr>
        <w:pStyle w:val="Heading1"/>
        <w:keepLines/>
        <w:ind w:left="425" w:hanging="426"/>
        <w:rPr>
          <w:rFonts w:ascii="Arial" w:hAnsi="Arial"/>
          <w:sz w:val="20"/>
          <w:szCs w:val="20"/>
        </w:rPr>
      </w:pPr>
      <w:r w:rsidRPr="009133FE">
        <w:rPr>
          <w:rFonts w:ascii="Arial" w:hAnsi="Arial"/>
          <w:sz w:val="20"/>
          <w:szCs w:val="20"/>
        </w:rPr>
        <w:t>OSTATNÉ INFORMÁCIE</w:t>
      </w:r>
    </w:p>
    <w:p w14:paraId="3947DB35" w14:textId="734A58EF" w:rsidR="000966F4" w:rsidRPr="009133FE" w:rsidRDefault="000966F4" w:rsidP="00525654">
      <w:pPr>
        <w:pStyle w:val="odstavec"/>
        <w:keepLines/>
        <w:suppressAutoHyphens/>
        <w:ind w:left="425"/>
      </w:pPr>
      <w:r w:rsidRPr="009133FE">
        <w:t xml:space="preserve">Spoločnosti nebolo udelené výlučné </w:t>
      </w:r>
      <w:r w:rsidR="0090358B" w:rsidRPr="009133FE">
        <w:t xml:space="preserve">ani </w:t>
      </w:r>
      <w:r w:rsidRPr="009133FE">
        <w:t>osobitné právo poskytovať služby vo verejnom záujme.</w:t>
      </w:r>
    </w:p>
    <w:p w14:paraId="14B15FB7" w14:textId="77777777" w:rsidR="000966F4" w:rsidRPr="009133FE" w:rsidRDefault="000966F4" w:rsidP="00525654">
      <w:pPr>
        <w:pStyle w:val="odstavec"/>
        <w:keepLines/>
        <w:suppressAutoHyphens/>
        <w:ind w:left="425"/>
      </w:pPr>
    </w:p>
    <w:p w14:paraId="73B1B2B0" w14:textId="12002935" w:rsidR="000966F4" w:rsidRPr="009133FE" w:rsidRDefault="000966F4" w:rsidP="00525654">
      <w:pPr>
        <w:pStyle w:val="odstavec"/>
        <w:keepLines/>
        <w:suppressAutoHyphens/>
        <w:ind w:left="425"/>
      </w:pPr>
      <w:r w:rsidRPr="009133FE">
        <w:t xml:space="preserve">Na </w:t>
      </w:r>
      <w:r w:rsidR="0090358B" w:rsidRPr="009133FE">
        <w:t>S</w:t>
      </w:r>
      <w:r w:rsidRPr="009133FE">
        <w:t>poločnosť sa</w:t>
      </w:r>
      <w:r w:rsidR="00E834A4" w:rsidRPr="009133FE">
        <w:t xml:space="preserve"> rovnako</w:t>
      </w:r>
      <w:r w:rsidRPr="009133FE">
        <w:t xml:space="preserve"> nevzťahuje § 23d ods. 6 </w:t>
      </w:r>
      <w:r w:rsidR="0090358B" w:rsidRPr="009133FE">
        <w:t>Z</w:t>
      </w:r>
      <w:r w:rsidRPr="009133FE">
        <w:t>ákona o účtovníctve.</w:t>
      </w:r>
    </w:p>
    <w:p w14:paraId="6938B582" w14:textId="0ED84E63" w:rsidR="00525654" w:rsidRDefault="00525654">
      <w:pPr>
        <w:rPr>
          <w:rFonts w:ascii="Arial" w:hAnsi="Arial" w:cs="Arial"/>
          <w:bCs/>
          <w:sz w:val="20"/>
          <w:szCs w:val="20"/>
        </w:rPr>
      </w:pPr>
      <w:r>
        <w:br w:type="page"/>
      </w:r>
    </w:p>
    <w:p w14:paraId="078B8AB8" w14:textId="77777777" w:rsidR="00447043" w:rsidRPr="009133FE" w:rsidRDefault="00447043" w:rsidP="00525654">
      <w:pPr>
        <w:pStyle w:val="Heading1"/>
        <w:keepLines/>
        <w:ind w:left="425" w:hanging="426"/>
        <w:rPr>
          <w:rFonts w:ascii="Arial" w:hAnsi="Arial"/>
          <w:sz w:val="20"/>
          <w:szCs w:val="20"/>
        </w:rPr>
      </w:pPr>
      <w:bookmarkStart w:id="40" w:name="_Ref434581298"/>
      <w:r w:rsidRPr="009133FE">
        <w:rPr>
          <w:rFonts w:ascii="Arial" w:hAnsi="Arial"/>
          <w:sz w:val="20"/>
          <w:szCs w:val="20"/>
        </w:rPr>
        <w:lastRenderedPageBreak/>
        <w:t>PREHĽAD POHYBOV VLASTNÉHO IMANIA</w:t>
      </w:r>
      <w:bookmarkEnd w:id="40"/>
    </w:p>
    <w:p w14:paraId="0F555EA8" w14:textId="77777777" w:rsidR="00447043" w:rsidRPr="009133FE" w:rsidRDefault="00447043" w:rsidP="00525654">
      <w:pPr>
        <w:pStyle w:val="Heading2"/>
        <w:keepLines/>
        <w:numPr>
          <w:ilvl w:val="1"/>
          <w:numId w:val="16"/>
        </w:numPr>
      </w:pPr>
      <w:bookmarkStart w:id="41" w:name="_Ref434581324"/>
      <w:r w:rsidRPr="009133FE">
        <w:t>Vlastné imanie</w:t>
      </w:r>
      <w:bookmarkEnd w:id="41"/>
    </w:p>
    <w:p w14:paraId="0679EB0C" w14:textId="42D85E6A" w:rsidR="00447043" w:rsidRDefault="00447043" w:rsidP="00525654">
      <w:pPr>
        <w:pStyle w:val="odstavec"/>
        <w:keepLines/>
        <w:suppressAutoHyphens/>
        <w:ind w:left="425"/>
      </w:pPr>
      <w:r w:rsidRPr="009133FE">
        <w:t>Prehľad pohybu vlastného imania v priebehu bežného a predchádzajúceho účtovného obdobia je uvedený v nasledujúcich tabuľkách:</w:t>
      </w:r>
      <w:bookmarkStart w:id="42" w:name="FWT_T48a"/>
    </w:p>
    <w:p w14:paraId="0E264B72" w14:textId="77777777" w:rsidR="008030D1" w:rsidRPr="009133FE" w:rsidRDefault="008030D1" w:rsidP="00525654">
      <w:pPr>
        <w:pStyle w:val="odstavec"/>
        <w:keepLines/>
        <w:suppressAutoHyphens/>
        <w:ind w:left="425"/>
      </w:pPr>
    </w:p>
    <w:tbl>
      <w:tblPr>
        <w:tblW w:w="9212" w:type="dxa"/>
        <w:tblInd w:w="425" w:type="dxa"/>
        <w:tblLayout w:type="fixed"/>
        <w:tblCellMar>
          <w:left w:w="28" w:type="dxa"/>
          <w:right w:w="28" w:type="dxa"/>
        </w:tblCellMar>
        <w:tblLook w:val="04A0" w:firstRow="1" w:lastRow="0" w:firstColumn="1" w:lastColumn="0" w:noHBand="0" w:noVBand="1"/>
      </w:tblPr>
      <w:tblGrid>
        <w:gridCol w:w="3436"/>
        <w:gridCol w:w="1030"/>
        <w:gridCol w:w="1030"/>
        <w:gridCol w:w="1030"/>
        <w:gridCol w:w="1332"/>
        <w:gridCol w:w="1354"/>
      </w:tblGrid>
      <w:tr w:rsidR="00447043" w:rsidRPr="00525654" w14:paraId="0686D06C" w14:textId="77777777" w:rsidTr="00DD783F">
        <w:trPr>
          <w:cantSplit/>
          <w:trHeight w:val="227"/>
        </w:trPr>
        <w:tc>
          <w:tcPr>
            <w:tcW w:w="3436" w:type="dxa"/>
            <w:tcBorders>
              <w:top w:val="nil"/>
              <w:left w:val="nil"/>
              <w:bottom w:val="single" w:sz="4" w:space="0" w:color="auto"/>
              <w:right w:val="nil"/>
            </w:tcBorders>
            <w:shd w:val="clear" w:color="auto" w:fill="auto"/>
            <w:vAlign w:val="bottom"/>
            <w:hideMark/>
          </w:tcPr>
          <w:p w14:paraId="0E3AF10C" w14:textId="77777777" w:rsidR="00447043" w:rsidRPr="00525654" w:rsidRDefault="00447043" w:rsidP="00525654">
            <w:pPr>
              <w:keepLines/>
              <w:suppressAutoHyphens/>
              <w:rPr>
                <w:rFonts w:ascii="Arial" w:hAnsi="Arial" w:cs="Arial"/>
                <w:b/>
                <w:bCs/>
                <w:sz w:val="18"/>
                <w:szCs w:val="18"/>
              </w:rPr>
            </w:pPr>
            <w:r w:rsidRPr="00525654">
              <w:rPr>
                <w:rFonts w:ascii="Arial" w:hAnsi="Arial" w:cs="Arial"/>
                <w:b/>
                <w:bCs/>
                <w:sz w:val="18"/>
                <w:szCs w:val="18"/>
              </w:rPr>
              <w:t>POLOŽKA VLASTNÉHO IMANIA</w:t>
            </w:r>
          </w:p>
        </w:tc>
        <w:tc>
          <w:tcPr>
            <w:tcW w:w="1030" w:type="dxa"/>
            <w:tcBorders>
              <w:top w:val="nil"/>
              <w:left w:val="nil"/>
              <w:bottom w:val="single" w:sz="4" w:space="0" w:color="auto"/>
              <w:right w:val="nil"/>
            </w:tcBorders>
            <w:shd w:val="clear" w:color="auto" w:fill="auto"/>
            <w:vAlign w:val="bottom"/>
            <w:hideMark/>
          </w:tcPr>
          <w:p w14:paraId="063E09FE" w14:textId="3EE7B17F" w:rsidR="00447043" w:rsidRPr="00525654" w:rsidRDefault="00447043" w:rsidP="00525654">
            <w:pPr>
              <w:keepLines/>
              <w:suppressAutoHyphens/>
              <w:jc w:val="center"/>
              <w:rPr>
                <w:rFonts w:ascii="Arial" w:hAnsi="Arial" w:cs="Arial"/>
                <w:b/>
                <w:bCs/>
                <w:sz w:val="18"/>
                <w:szCs w:val="18"/>
              </w:rPr>
            </w:pPr>
            <w:r w:rsidRPr="00525654">
              <w:rPr>
                <w:rFonts w:ascii="Arial" w:hAnsi="Arial" w:cs="Arial"/>
                <w:b/>
                <w:bCs/>
                <w:sz w:val="18"/>
                <w:szCs w:val="18"/>
              </w:rPr>
              <w:t>1. január 202</w:t>
            </w:r>
            <w:r w:rsidR="00207A54" w:rsidRPr="00525654">
              <w:rPr>
                <w:rFonts w:ascii="Arial" w:hAnsi="Arial" w:cs="Arial"/>
                <w:b/>
                <w:bCs/>
                <w:sz w:val="18"/>
                <w:szCs w:val="18"/>
              </w:rPr>
              <w:t>4</w:t>
            </w:r>
          </w:p>
        </w:tc>
        <w:tc>
          <w:tcPr>
            <w:tcW w:w="1030" w:type="dxa"/>
            <w:tcBorders>
              <w:top w:val="nil"/>
              <w:left w:val="nil"/>
              <w:bottom w:val="single" w:sz="4" w:space="0" w:color="auto"/>
              <w:right w:val="nil"/>
            </w:tcBorders>
            <w:shd w:val="clear" w:color="auto" w:fill="auto"/>
            <w:vAlign w:val="bottom"/>
            <w:hideMark/>
          </w:tcPr>
          <w:p w14:paraId="15120455" w14:textId="77777777" w:rsidR="00447043" w:rsidRPr="00525654" w:rsidRDefault="00447043" w:rsidP="00525654">
            <w:pPr>
              <w:keepLines/>
              <w:suppressAutoHyphens/>
              <w:jc w:val="center"/>
              <w:rPr>
                <w:rFonts w:ascii="Arial" w:hAnsi="Arial" w:cs="Arial"/>
                <w:b/>
                <w:bCs/>
                <w:sz w:val="18"/>
                <w:szCs w:val="18"/>
              </w:rPr>
            </w:pPr>
            <w:r w:rsidRPr="00525654">
              <w:rPr>
                <w:rFonts w:ascii="Arial" w:hAnsi="Arial" w:cs="Arial"/>
                <w:b/>
                <w:bCs/>
                <w:sz w:val="18"/>
                <w:szCs w:val="18"/>
              </w:rPr>
              <w:t>Prírastky</w:t>
            </w:r>
          </w:p>
        </w:tc>
        <w:tc>
          <w:tcPr>
            <w:tcW w:w="1030" w:type="dxa"/>
            <w:tcBorders>
              <w:top w:val="nil"/>
              <w:left w:val="nil"/>
              <w:bottom w:val="single" w:sz="4" w:space="0" w:color="auto"/>
              <w:right w:val="nil"/>
            </w:tcBorders>
            <w:shd w:val="clear" w:color="auto" w:fill="auto"/>
            <w:vAlign w:val="bottom"/>
            <w:hideMark/>
          </w:tcPr>
          <w:p w14:paraId="6F3CE70D" w14:textId="77777777" w:rsidR="00447043" w:rsidRPr="00525654" w:rsidRDefault="00447043" w:rsidP="00525654">
            <w:pPr>
              <w:keepLines/>
              <w:suppressAutoHyphens/>
              <w:jc w:val="center"/>
              <w:rPr>
                <w:rFonts w:ascii="Arial" w:hAnsi="Arial" w:cs="Arial"/>
                <w:b/>
                <w:bCs/>
                <w:sz w:val="18"/>
                <w:szCs w:val="18"/>
              </w:rPr>
            </w:pPr>
            <w:r w:rsidRPr="00525654">
              <w:rPr>
                <w:rFonts w:ascii="Arial" w:hAnsi="Arial" w:cs="Arial"/>
                <w:b/>
                <w:bCs/>
                <w:sz w:val="18"/>
                <w:szCs w:val="18"/>
              </w:rPr>
              <w:t>Úbytky</w:t>
            </w:r>
          </w:p>
        </w:tc>
        <w:tc>
          <w:tcPr>
            <w:tcW w:w="1332" w:type="dxa"/>
            <w:tcBorders>
              <w:top w:val="nil"/>
              <w:left w:val="nil"/>
              <w:bottom w:val="single" w:sz="4" w:space="0" w:color="auto"/>
              <w:right w:val="nil"/>
            </w:tcBorders>
            <w:shd w:val="clear" w:color="auto" w:fill="auto"/>
            <w:vAlign w:val="bottom"/>
            <w:hideMark/>
          </w:tcPr>
          <w:p w14:paraId="0E78C414" w14:textId="77777777" w:rsidR="00447043" w:rsidRPr="00525654" w:rsidRDefault="00447043" w:rsidP="00525654">
            <w:pPr>
              <w:keepLines/>
              <w:suppressAutoHyphens/>
              <w:jc w:val="center"/>
              <w:rPr>
                <w:rFonts w:ascii="Arial" w:hAnsi="Arial" w:cs="Arial"/>
                <w:b/>
                <w:bCs/>
                <w:sz w:val="18"/>
                <w:szCs w:val="18"/>
              </w:rPr>
            </w:pPr>
            <w:r w:rsidRPr="00525654">
              <w:rPr>
                <w:rFonts w:ascii="Arial" w:hAnsi="Arial" w:cs="Arial"/>
                <w:b/>
                <w:bCs/>
                <w:sz w:val="18"/>
                <w:szCs w:val="18"/>
              </w:rPr>
              <w:t>Presuny</w:t>
            </w:r>
          </w:p>
        </w:tc>
        <w:tc>
          <w:tcPr>
            <w:tcW w:w="1354" w:type="dxa"/>
            <w:tcBorders>
              <w:top w:val="nil"/>
              <w:left w:val="nil"/>
              <w:bottom w:val="single" w:sz="4" w:space="0" w:color="auto"/>
              <w:right w:val="nil"/>
            </w:tcBorders>
            <w:shd w:val="clear" w:color="auto" w:fill="auto"/>
            <w:vAlign w:val="bottom"/>
            <w:hideMark/>
          </w:tcPr>
          <w:p w14:paraId="4A06EB89" w14:textId="4C08520D" w:rsidR="00447043" w:rsidRPr="00525654" w:rsidRDefault="00447043" w:rsidP="00525654">
            <w:pPr>
              <w:keepLines/>
              <w:suppressAutoHyphens/>
              <w:jc w:val="center"/>
              <w:rPr>
                <w:rFonts w:ascii="Arial" w:hAnsi="Arial" w:cs="Arial"/>
                <w:b/>
                <w:bCs/>
                <w:sz w:val="18"/>
                <w:szCs w:val="18"/>
              </w:rPr>
            </w:pPr>
            <w:r w:rsidRPr="00525654">
              <w:rPr>
                <w:rFonts w:ascii="Arial" w:hAnsi="Arial" w:cs="Arial"/>
                <w:b/>
                <w:bCs/>
                <w:sz w:val="18"/>
                <w:szCs w:val="18"/>
              </w:rPr>
              <w:t>31. december 202</w:t>
            </w:r>
            <w:r w:rsidR="00207A54" w:rsidRPr="00525654">
              <w:rPr>
                <w:rFonts w:ascii="Arial" w:hAnsi="Arial" w:cs="Arial"/>
                <w:b/>
                <w:bCs/>
                <w:sz w:val="18"/>
                <w:szCs w:val="18"/>
              </w:rPr>
              <w:t>4</w:t>
            </w:r>
          </w:p>
        </w:tc>
      </w:tr>
      <w:tr w:rsidR="00447043" w:rsidRPr="00525654" w14:paraId="2059A4FB" w14:textId="77777777" w:rsidTr="00DD783F">
        <w:trPr>
          <w:cantSplit/>
          <w:trHeight w:val="227"/>
        </w:trPr>
        <w:tc>
          <w:tcPr>
            <w:tcW w:w="3436" w:type="dxa"/>
            <w:tcBorders>
              <w:top w:val="nil"/>
              <w:left w:val="nil"/>
              <w:bottom w:val="nil"/>
              <w:right w:val="nil"/>
            </w:tcBorders>
            <w:shd w:val="clear" w:color="auto" w:fill="auto"/>
            <w:vAlign w:val="bottom"/>
          </w:tcPr>
          <w:p w14:paraId="7CF6770D" w14:textId="77777777" w:rsidR="00447043" w:rsidRPr="00525654" w:rsidRDefault="00447043" w:rsidP="00525654">
            <w:pPr>
              <w:keepLines/>
              <w:suppressAutoHyphens/>
              <w:rPr>
                <w:rFonts w:ascii="Arial" w:hAnsi="Arial" w:cs="Arial"/>
                <w:sz w:val="18"/>
                <w:szCs w:val="18"/>
              </w:rPr>
            </w:pPr>
          </w:p>
        </w:tc>
        <w:tc>
          <w:tcPr>
            <w:tcW w:w="1030" w:type="dxa"/>
            <w:tcBorders>
              <w:top w:val="nil"/>
              <w:left w:val="nil"/>
              <w:bottom w:val="nil"/>
              <w:right w:val="nil"/>
            </w:tcBorders>
            <w:shd w:val="clear" w:color="auto" w:fill="auto"/>
            <w:noWrap/>
            <w:vAlign w:val="bottom"/>
          </w:tcPr>
          <w:p w14:paraId="16423A4A" w14:textId="77777777" w:rsidR="00447043" w:rsidRPr="00525654" w:rsidRDefault="00447043" w:rsidP="00525654">
            <w:pPr>
              <w:keepLines/>
              <w:suppressAutoHyphens/>
              <w:jc w:val="right"/>
              <w:rPr>
                <w:rFonts w:ascii="Arial" w:hAnsi="Arial" w:cs="Arial"/>
                <w:sz w:val="18"/>
                <w:szCs w:val="18"/>
              </w:rPr>
            </w:pPr>
          </w:p>
        </w:tc>
        <w:tc>
          <w:tcPr>
            <w:tcW w:w="1030" w:type="dxa"/>
            <w:tcBorders>
              <w:top w:val="nil"/>
              <w:left w:val="nil"/>
              <w:bottom w:val="nil"/>
              <w:right w:val="nil"/>
            </w:tcBorders>
            <w:shd w:val="clear" w:color="auto" w:fill="auto"/>
            <w:vAlign w:val="bottom"/>
          </w:tcPr>
          <w:p w14:paraId="05C2F96F" w14:textId="77777777" w:rsidR="00447043" w:rsidRPr="00525654" w:rsidRDefault="00447043" w:rsidP="00525654">
            <w:pPr>
              <w:keepLines/>
              <w:suppressAutoHyphens/>
              <w:jc w:val="right"/>
              <w:rPr>
                <w:rFonts w:ascii="Arial" w:hAnsi="Arial" w:cs="Arial"/>
                <w:sz w:val="18"/>
                <w:szCs w:val="18"/>
              </w:rPr>
            </w:pPr>
          </w:p>
        </w:tc>
        <w:tc>
          <w:tcPr>
            <w:tcW w:w="1030" w:type="dxa"/>
            <w:tcBorders>
              <w:top w:val="nil"/>
              <w:left w:val="nil"/>
              <w:bottom w:val="nil"/>
              <w:right w:val="nil"/>
            </w:tcBorders>
            <w:shd w:val="clear" w:color="auto" w:fill="auto"/>
            <w:vAlign w:val="bottom"/>
          </w:tcPr>
          <w:p w14:paraId="23E7D4EB" w14:textId="77777777" w:rsidR="00447043" w:rsidRPr="00525654" w:rsidRDefault="00447043" w:rsidP="00525654">
            <w:pPr>
              <w:keepLines/>
              <w:suppressAutoHyphens/>
              <w:jc w:val="right"/>
              <w:rPr>
                <w:rFonts w:ascii="Arial" w:hAnsi="Arial" w:cs="Arial"/>
                <w:sz w:val="18"/>
                <w:szCs w:val="18"/>
              </w:rPr>
            </w:pPr>
          </w:p>
        </w:tc>
        <w:tc>
          <w:tcPr>
            <w:tcW w:w="1332" w:type="dxa"/>
            <w:tcBorders>
              <w:top w:val="nil"/>
              <w:left w:val="nil"/>
              <w:bottom w:val="nil"/>
              <w:right w:val="nil"/>
            </w:tcBorders>
            <w:shd w:val="clear" w:color="auto" w:fill="auto"/>
            <w:vAlign w:val="bottom"/>
          </w:tcPr>
          <w:p w14:paraId="0FDFFAB0" w14:textId="77777777" w:rsidR="00447043" w:rsidRPr="00525654" w:rsidRDefault="00447043" w:rsidP="00525654">
            <w:pPr>
              <w:keepLines/>
              <w:suppressAutoHyphens/>
              <w:jc w:val="right"/>
              <w:rPr>
                <w:rFonts w:ascii="Arial" w:hAnsi="Arial" w:cs="Arial"/>
                <w:sz w:val="18"/>
                <w:szCs w:val="18"/>
              </w:rPr>
            </w:pPr>
          </w:p>
        </w:tc>
        <w:tc>
          <w:tcPr>
            <w:tcW w:w="1354" w:type="dxa"/>
            <w:tcBorders>
              <w:top w:val="nil"/>
              <w:left w:val="nil"/>
              <w:bottom w:val="nil"/>
              <w:right w:val="nil"/>
            </w:tcBorders>
            <w:shd w:val="clear" w:color="auto" w:fill="auto"/>
            <w:noWrap/>
            <w:vAlign w:val="bottom"/>
          </w:tcPr>
          <w:p w14:paraId="1EA0F813" w14:textId="77777777" w:rsidR="00447043" w:rsidRPr="00525654" w:rsidRDefault="00447043" w:rsidP="00525654">
            <w:pPr>
              <w:keepLines/>
              <w:suppressAutoHyphens/>
              <w:jc w:val="right"/>
              <w:rPr>
                <w:rFonts w:ascii="Arial" w:hAnsi="Arial" w:cs="Arial"/>
                <w:sz w:val="18"/>
                <w:szCs w:val="18"/>
              </w:rPr>
            </w:pPr>
          </w:p>
        </w:tc>
      </w:tr>
      <w:tr w:rsidR="00447043" w:rsidRPr="00525654" w14:paraId="3D01FFC0" w14:textId="77777777" w:rsidTr="00DD783F">
        <w:trPr>
          <w:cantSplit/>
          <w:trHeight w:val="227"/>
        </w:trPr>
        <w:tc>
          <w:tcPr>
            <w:tcW w:w="3436" w:type="dxa"/>
            <w:tcBorders>
              <w:top w:val="nil"/>
              <w:left w:val="nil"/>
              <w:bottom w:val="nil"/>
              <w:right w:val="nil"/>
            </w:tcBorders>
            <w:shd w:val="clear" w:color="auto" w:fill="auto"/>
            <w:vAlign w:val="bottom"/>
            <w:hideMark/>
          </w:tcPr>
          <w:p w14:paraId="2A1AEDE1" w14:textId="77777777" w:rsidR="00447043" w:rsidRPr="00525654" w:rsidRDefault="00447043" w:rsidP="00525654">
            <w:pPr>
              <w:keepLines/>
              <w:suppressAutoHyphens/>
              <w:rPr>
                <w:rFonts w:ascii="Arial" w:hAnsi="Arial" w:cs="Arial"/>
                <w:sz w:val="18"/>
                <w:szCs w:val="18"/>
              </w:rPr>
            </w:pPr>
            <w:r w:rsidRPr="00525654">
              <w:rPr>
                <w:rFonts w:ascii="Arial" w:hAnsi="Arial" w:cs="Arial"/>
                <w:sz w:val="18"/>
                <w:szCs w:val="18"/>
              </w:rPr>
              <w:t>Základné imanie</w:t>
            </w:r>
          </w:p>
        </w:tc>
        <w:tc>
          <w:tcPr>
            <w:tcW w:w="1030" w:type="dxa"/>
            <w:tcBorders>
              <w:top w:val="nil"/>
              <w:left w:val="nil"/>
              <w:bottom w:val="nil"/>
              <w:right w:val="nil"/>
            </w:tcBorders>
            <w:shd w:val="clear" w:color="auto" w:fill="auto"/>
            <w:noWrap/>
            <w:vAlign w:val="bottom"/>
            <w:hideMark/>
          </w:tcPr>
          <w:p w14:paraId="66248928" w14:textId="4191EC47" w:rsidR="00447043" w:rsidRPr="00525654" w:rsidRDefault="00207A54" w:rsidP="00525654">
            <w:pPr>
              <w:keepLines/>
              <w:suppressAutoHyphens/>
              <w:jc w:val="right"/>
              <w:rPr>
                <w:rFonts w:ascii="Arial" w:hAnsi="Arial" w:cs="Arial"/>
                <w:sz w:val="18"/>
                <w:szCs w:val="18"/>
              </w:rPr>
            </w:pPr>
            <w:r w:rsidRPr="00525654">
              <w:rPr>
                <w:rFonts w:ascii="Arial" w:hAnsi="Arial" w:cs="Arial"/>
                <w:sz w:val="18"/>
                <w:szCs w:val="18"/>
              </w:rPr>
              <w:t>6 639</w:t>
            </w:r>
          </w:p>
        </w:tc>
        <w:tc>
          <w:tcPr>
            <w:tcW w:w="1030" w:type="dxa"/>
            <w:tcBorders>
              <w:top w:val="nil"/>
              <w:left w:val="nil"/>
              <w:bottom w:val="nil"/>
              <w:right w:val="nil"/>
            </w:tcBorders>
            <w:shd w:val="clear" w:color="auto" w:fill="auto"/>
            <w:vAlign w:val="bottom"/>
            <w:hideMark/>
          </w:tcPr>
          <w:p w14:paraId="22AEBB1E" w14:textId="77777777" w:rsidR="00447043" w:rsidRPr="00525654" w:rsidRDefault="00447043" w:rsidP="00525654">
            <w:pPr>
              <w:keepLines/>
              <w:suppressAutoHyphens/>
              <w:jc w:val="right"/>
              <w:rPr>
                <w:rFonts w:ascii="Arial" w:hAnsi="Arial" w:cs="Arial"/>
                <w:sz w:val="18"/>
                <w:szCs w:val="18"/>
              </w:rPr>
            </w:pPr>
            <w:r w:rsidRPr="00525654">
              <w:rPr>
                <w:rFonts w:ascii="Arial" w:hAnsi="Arial" w:cs="Arial"/>
                <w:sz w:val="18"/>
                <w:szCs w:val="18"/>
              </w:rPr>
              <w:t>0</w:t>
            </w:r>
          </w:p>
        </w:tc>
        <w:tc>
          <w:tcPr>
            <w:tcW w:w="1030" w:type="dxa"/>
            <w:tcBorders>
              <w:top w:val="nil"/>
              <w:left w:val="nil"/>
              <w:bottom w:val="nil"/>
              <w:right w:val="nil"/>
            </w:tcBorders>
            <w:shd w:val="clear" w:color="auto" w:fill="auto"/>
            <w:vAlign w:val="bottom"/>
            <w:hideMark/>
          </w:tcPr>
          <w:p w14:paraId="244D43D8" w14:textId="77777777" w:rsidR="00447043" w:rsidRPr="00525654" w:rsidRDefault="00447043" w:rsidP="00525654">
            <w:pPr>
              <w:keepLines/>
              <w:suppressAutoHyphens/>
              <w:jc w:val="right"/>
              <w:rPr>
                <w:rFonts w:ascii="Arial" w:hAnsi="Arial" w:cs="Arial"/>
                <w:sz w:val="18"/>
                <w:szCs w:val="18"/>
              </w:rPr>
            </w:pPr>
            <w:r w:rsidRPr="00525654">
              <w:rPr>
                <w:rFonts w:ascii="Arial" w:hAnsi="Arial" w:cs="Arial"/>
                <w:sz w:val="18"/>
                <w:szCs w:val="18"/>
              </w:rPr>
              <w:t>0</w:t>
            </w:r>
          </w:p>
        </w:tc>
        <w:tc>
          <w:tcPr>
            <w:tcW w:w="1332" w:type="dxa"/>
            <w:tcBorders>
              <w:top w:val="nil"/>
              <w:left w:val="nil"/>
              <w:bottom w:val="nil"/>
              <w:right w:val="nil"/>
            </w:tcBorders>
            <w:shd w:val="clear" w:color="auto" w:fill="auto"/>
            <w:vAlign w:val="bottom"/>
            <w:hideMark/>
          </w:tcPr>
          <w:p w14:paraId="4330760F" w14:textId="77777777" w:rsidR="00447043" w:rsidRPr="00525654" w:rsidRDefault="00447043" w:rsidP="00525654">
            <w:pPr>
              <w:keepLines/>
              <w:suppressAutoHyphens/>
              <w:jc w:val="right"/>
              <w:rPr>
                <w:rFonts w:ascii="Arial" w:hAnsi="Arial" w:cs="Arial"/>
                <w:sz w:val="18"/>
                <w:szCs w:val="18"/>
              </w:rPr>
            </w:pPr>
            <w:r w:rsidRPr="00525654">
              <w:rPr>
                <w:rFonts w:ascii="Arial" w:hAnsi="Arial" w:cs="Arial"/>
                <w:sz w:val="18"/>
                <w:szCs w:val="18"/>
              </w:rPr>
              <w:t>0</w:t>
            </w:r>
          </w:p>
        </w:tc>
        <w:tc>
          <w:tcPr>
            <w:tcW w:w="1354" w:type="dxa"/>
            <w:tcBorders>
              <w:top w:val="nil"/>
              <w:left w:val="nil"/>
              <w:bottom w:val="nil"/>
              <w:right w:val="nil"/>
            </w:tcBorders>
            <w:shd w:val="clear" w:color="auto" w:fill="auto"/>
            <w:noWrap/>
            <w:vAlign w:val="bottom"/>
            <w:hideMark/>
          </w:tcPr>
          <w:p w14:paraId="352DE6F4" w14:textId="6F5A22FB" w:rsidR="00447043" w:rsidRPr="00525654" w:rsidRDefault="00207A54" w:rsidP="00525654">
            <w:pPr>
              <w:keepLines/>
              <w:suppressAutoHyphens/>
              <w:jc w:val="right"/>
              <w:rPr>
                <w:rFonts w:ascii="Arial" w:hAnsi="Arial" w:cs="Arial"/>
                <w:sz w:val="18"/>
                <w:szCs w:val="18"/>
              </w:rPr>
            </w:pPr>
            <w:r w:rsidRPr="00525654">
              <w:rPr>
                <w:rFonts w:ascii="Arial" w:hAnsi="Arial" w:cs="Arial"/>
                <w:sz w:val="18"/>
                <w:szCs w:val="18"/>
              </w:rPr>
              <w:t>6 639</w:t>
            </w:r>
          </w:p>
        </w:tc>
      </w:tr>
      <w:tr w:rsidR="00447043" w:rsidRPr="00525654" w14:paraId="797801AD" w14:textId="77777777" w:rsidTr="00DD783F">
        <w:trPr>
          <w:cantSplit/>
          <w:trHeight w:val="227"/>
        </w:trPr>
        <w:tc>
          <w:tcPr>
            <w:tcW w:w="3436" w:type="dxa"/>
            <w:tcBorders>
              <w:top w:val="nil"/>
              <w:left w:val="nil"/>
              <w:bottom w:val="nil"/>
              <w:right w:val="nil"/>
            </w:tcBorders>
            <w:shd w:val="clear" w:color="auto" w:fill="auto"/>
            <w:vAlign w:val="bottom"/>
            <w:hideMark/>
          </w:tcPr>
          <w:p w14:paraId="7F97B645" w14:textId="77777777" w:rsidR="00447043" w:rsidRPr="00525654" w:rsidRDefault="00447043" w:rsidP="00525654">
            <w:pPr>
              <w:keepLines/>
              <w:suppressAutoHyphens/>
              <w:rPr>
                <w:rFonts w:ascii="Arial" w:hAnsi="Arial" w:cs="Arial"/>
                <w:sz w:val="18"/>
                <w:szCs w:val="18"/>
              </w:rPr>
            </w:pPr>
            <w:r w:rsidRPr="00525654">
              <w:rPr>
                <w:rFonts w:ascii="Arial" w:hAnsi="Arial" w:cs="Arial"/>
                <w:sz w:val="18"/>
                <w:szCs w:val="18"/>
              </w:rPr>
              <w:t>Zákonný rezervný fond a nedeliteľný fond</w:t>
            </w:r>
          </w:p>
        </w:tc>
        <w:tc>
          <w:tcPr>
            <w:tcW w:w="1030" w:type="dxa"/>
            <w:tcBorders>
              <w:top w:val="nil"/>
              <w:left w:val="nil"/>
              <w:bottom w:val="nil"/>
              <w:right w:val="nil"/>
            </w:tcBorders>
            <w:shd w:val="clear" w:color="auto" w:fill="auto"/>
            <w:noWrap/>
            <w:vAlign w:val="bottom"/>
            <w:hideMark/>
          </w:tcPr>
          <w:p w14:paraId="7A388380" w14:textId="6AA8348C" w:rsidR="00447043" w:rsidRPr="00525654" w:rsidRDefault="00207A54" w:rsidP="00525654">
            <w:pPr>
              <w:keepLines/>
              <w:suppressAutoHyphens/>
              <w:jc w:val="right"/>
              <w:rPr>
                <w:rFonts w:ascii="Arial" w:hAnsi="Arial" w:cs="Arial"/>
                <w:sz w:val="18"/>
                <w:szCs w:val="18"/>
              </w:rPr>
            </w:pPr>
            <w:r w:rsidRPr="00525654">
              <w:rPr>
                <w:rFonts w:ascii="Arial" w:hAnsi="Arial" w:cs="Arial"/>
                <w:sz w:val="18"/>
                <w:szCs w:val="18"/>
              </w:rPr>
              <w:t>664</w:t>
            </w:r>
          </w:p>
        </w:tc>
        <w:tc>
          <w:tcPr>
            <w:tcW w:w="1030" w:type="dxa"/>
            <w:tcBorders>
              <w:top w:val="nil"/>
              <w:left w:val="nil"/>
              <w:bottom w:val="nil"/>
              <w:right w:val="nil"/>
            </w:tcBorders>
            <w:shd w:val="clear" w:color="auto" w:fill="auto"/>
            <w:vAlign w:val="bottom"/>
            <w:hideMark/>
          </w:tcPr>
          <w:p w14:paraId="6519D13D" w14:textId="77777777" w:rsidR="00447043" w:rsidRPr="00525654" w:rsidRDefault="00447043" w:rsidP="00525654">
            <w:pPr>
              <w:keepLines/>
              <w:suppressAutoHyphens/>
              <w:jc w:val="right"/>
              <w:rPr>
                <w:rFonts w:ascii="Arial" w:hAnsi="Arial" w:cs="Arial"/>
                <w:sz w:val="18"/>
                <w:szCs w:val="18"/>
              </w:rPr>
            </w:pPr>
            <w:r w:rsidRPr="00525654">
              <w:rPr>
                <w:rFonts w:ascii="Arial" w:hAnsi="Arial" w:cs="Arial"/>
                <w:sz w:val="18"/>
                <w:szCs w:val="18"/>
              </w:rPr>
              <w:t>0</w:t>
            </w:r>
          </w:p>
        </w:tc>
        <w:tc>
          <w:tcPr>
            <w:tcW w:w="1030" w:type="dxa"/>
            <w:tcBorders>
              <w:top w:val="nil"/>
              <w:left w:val="nil"/>
              <w:bottom w:val="nil"/>
              <w:right w:val="nil"/>
            </w:tcBorders>
            <w:shd w:val="clear" w:color="auto" w:fill="auto"/>
            <w:vAlign w:val="bottom"/>
            <w:hideMark/>
          </w:tcPr>
          <w:p w14:paraId="2A7D0839" w14:textId="0BD50A15" w:rsidR="00447043" w:rsidRPr="00525654" w:rsidRDefault="00E152BA" w:rsidP="00525654">
            <w:pPr>
              <w:keepLines/>
              <w:suppressAutoHyphens/>
              <w:jc w:val="right"/>
              <w:rPr>
                <w:rFonts w:ascii="Arial" w:hAnsi="Arial" w:cs="Arial"/>
                <w:sz w:val="18"/>
                <w:szCs w:val="18"/>
              </w:rPr>
            </w:pPr>
            <w:r w:rsidRPr="00525654">
              <w:rPr>
                <w:rFonts w:ascii="Arial" w:hAnsi="Arial" w:cs="Arial"/>
                <w:sz w:val="18"/>
                <w:szCs w:val="18"/>
              </w:rPr>
              <w:t xml:space="preserve">       </w:t>
            </w:r>
            <w:r w:rsidR="00447043" w:rsidRPr="00525654">
              <w:rPr>
                <w:rFonts w:ascii="Arial" w:hAnsi="Arial" w:cs="Arial"/>
                <w:sz w:val="18"/>
                <w:szCs w:val="18"/>
              </w:rPr>
              <w:t>0</w:t>
            </w:r>
          </w:p>
        </w:tc>
        <w:tc>
          <w:tcPr>
            <w:tcW w:w="1332" w:type="dxa"/>
            <w:tcBorders>
              <w:top w:val="nil"/>
              <w:left w:val="nil"/>
              <w:bottom w:val="nil"/>
              <w:right w:val="nil"/>
            </w:tcBorders>
            <w:shd w:val="clear" w:color="auto" w:fill="auto"/>
            <w:vAlign w:val="bottom"/>
            <w:hideMark/>
          </w:tcPr>
          <w:p w14:paraId="19B13E3D" w14:textId="77777777" w:rsidR="00447043" w:rsidRPr="00525654" w:rsidRDefault="00447043" w:rsidP="00525654">
            <w:pPr>
              <w:keepLines/>
              <w:suppressAutoHyphens/>
              <w:jc w:val="right"/>
              <w:rPr>
                <w:rFonts w:ascii="Arial" w:hAnsi="Arial" w:cs="Arial"/>
                <w:sz w:val="18"/>
                <w:szCs w:val="18"/>
              </w:rPr>
            </w:pPr>
            <w:r w:rsidRPr="00525654">
              <w:rPr>
                <w:rFonts w:ascii="Arial" w:hAnsi="Arial" w:cs="Arial"/>
                <w:sz w:val="18"/>
                <w:szCs w:val="18"/>
              </w:rPr>
              <w:t>0</w:t>
            </w:r>
          </w:p>
        </w:tc>
        <w:tc>
          <w:tcPr>
            <w:tcW w:w="1354" w:type="dxa"/>
            <w:tcBorders>
              <w:top w:val="nil"/>
              <w:left w:val="nil"/>
              <w:bottom w:val="nil"/>
              <w:right w:val="nil"/>
            </w:tcBorders>
            <w:shd w:val="clear" w:color="auto" w:fill="auto"/>
            <w:noWrap/>
            <w:vAlign w:val="bottom"/>
            <w:hideMark/>
          </w:tcPr>
          <w:p w14:paraId="3FAD613C" w14:textId="40262D95" w:rsidR="00447043" w:rsidRPr="00525654" w:rsidRDefault="00207A54" w:rsidP="00525654">
            <w:pPr>
              <w:keepLines/>
              <w:suppressAutoHyphens/>
              <w:jc w:val="right"/>
              <w:rPr>
                <w:rFonts w:ascii="Arial" w:hAnsi="Arial" w:cs="Arial"/>
                <w:sz w:val="18"/>
                <w:szCs w:val="18"/>
              </w:rPr>
            </w:pPr>
            <w:r w:rsidRPr="00525654">
              <w:rPr>
                <w:rFonts w:ascii="Arial" w:hAnsi="Arial" w:cs="Arial"/>
                <w:sz w:val="18"/>
                <w:szCs w:val="18"/>
              </w:rPr>
              <w:t>664</w:t>
            </w:r>
          </w:p>
        </w:tc>
      </w:tr>
      <w:tr w:rsidR="00447043" w:rsidRPr="00525654" w14:paraId="5930FD4F" w14:textId="77777777" w:rsidTr="00DD783F">
        <w:trPr>
          <w:cantSplit/>
          <w:trHeight w:val="227"/>
        </w:trPr>
        <w:tc>
          <w:tcPr>
            <w:tcW w:w="3436" w:type="dxa"/>
            <w:tcBorders>
              <w:top w:val="nil"/>
              <w:left w:val="nil"/>
              <w:bottom w:val="nil"/>
              <w:right w:val="nil"/>
            </w:tcBorders>
            <w:shd w:val="clear" w:color="auto" w:fill="auto"/>
            <w:vAlign w:val="bottom"/>
            <w:hideMark/>
          </w:tcPr>
          <w:p w14:paraId="5393F155" w14:textId="77777777" w:rsidR="00447043" w:rsidRPr="00525654" w:rsidRDefault="00447043" w:rsidP="00525654">
            <w:pPr>
              <w:keepLines/>
              <w:suppressAutoHyphens/>
              <w:rPr>
                <w:rFonts w:ascii="Arial" w:hAnsi="Arial" w:cs="Arial"/>
                <w:sz w:val="18"/>
                <w:szCs w:val="18"/>
              </w:rPr>
            </w:pPr>
            <w:r w:rsidRPr="00525654">
              <w:rPr>
                <w:rFonts w:ascii="Arial" w:hAnsi="Arial" w:cs="Arial"/>
                <w:sz w:val="18"/>
                <w:szCs w:val="18"/>
              </w:rPr>
              <w:t>Nerozdelený zisk minulých rokov</w:t>
            </w:r>
          </w:p>
        </w:tc>
        <w:tc>
          <w:tcPr>
            <w:tcW w:w="1030" w:type="dxa"/>
            <w:tcBorders>
              <w:top w:val="nil"/>
              <w:left w:val="nil"/>
              <w:bottom w:val="nil"/>
              <w:right w:val="nil"/>
            </w:tcBorders>
            <w:shd w:val="clear" w:color="auto" w:fill="auto"/>
            <w:noWrap/>
            <w:vAlign w:val="bottom"/>
            <w:hideMark/>
          </w:tcPr>
          <w:p w14:paraId="6D9E2C8F" w14:textId="2487A43E" w:rsidR="00447043" w:rsidRPr="00525654" w:rsidRDefault="00207A54" w:rsidP="00525654">
            <w:pPr>
              <w:keepLines/>
              <w:suppressAutoHyphens/>
              <w:jc w:val="right"/>
              <w:rPr>
                <w:rFonts w:ascii="Arial" w:hAnsi="Arial" w:cs="Arial"/>
                <w:sz w:val="18"/>
                <w:szCs w:val="18"/>
              </w:rPr>
            </w:pPr>
            <w:r w:rsidRPr="00525654">
              <w:rPr>
                <w:rFonts w:ascii="Arial" w:hAnsi="Arial" w:cs="Arial"/>
                <w:sz w:val="18"/>
                <w:szCs w:val="18"/>
              </w:rPr>
              <w:t>1 984 187</w:t>
            </w:r>
          </w:p>
        </w:tc>
        <w:tc>
          <w:tcPr>
            <w:tcW w:w="1030" w:type="dxa"/>
            <w:tcBorders>
              <w:top w:val="nil"/>
              <w:left w:val="nil"/>
              <w:bottom w:val="nil"/>
              <w:right w:val="nil"/>
            </w:tcBorders>
            <w:shd w:val="clear" w:color="auto" w:fill="auto"/>
            <w:vAlign w:val="bottom"/>
            <w:hideMark/>
          </w:tcPr>
          <w:p w14:paraId="68204C41" w14:textId="763BACAC" w:rsidR="00447043" w:rsidRPr="00525654" w:rsidRDefault="00BD2E14" w:rsidP="00525654">
            <w:pPr>
              <w:keepLines/>
              <w:suppressAutoHyphens/>
              <w:jc w:val="right"/>
              <w:rPr>
                <w:rFonts w:ascii="Arial" w:hAnsi="Arial" w:cs="Arial"/>
                <w:sz w:val="18"/>
                <w:szCs w:val="18"/>
              </w:rPr>
            </w:pPr>
            <w:r w:rsidRPr="00525654">
              <w:rPr>
                <w:rFonts w:ascii="Arial" w:hAnsi="Arial" w:cs="Arial"/>
                <w:sz w:val="18"/>
                <w:szCs w:val="18"/>
              </w:rPr>
              <w:t>0</w:t>
            </w:r>
          </w:p>
        </w:tc>
        <w:tc>
          <w:tcPr>
            <w:tcW w:w="1030" w:type="dxa"/>
            <w:tcBorders>
              <w:top w:val="nil"/>
              <w:left w:val="nil"/>
              <w:bottom w:val="nil"/>
              <w:right w:val="nil"/>
            </w:tcBorders>
            <w:shd w:val="clear" w:color="auto" w:fill="auto"/>
            <w:vAlign w:val="bottom"/>
            <w:hideMark/>
          </w:tcPr>
          <w:p w14:paraId="3A1A3F71" w14:textId="77777777" w:rsidR="00447043" w:rsidRPr="00525654" w:rsidRDefault="00447043" w:rsidP="00525654">
            <w:pPr>
              <w:keepLines/>
              <w:suppressAutoHyphens/>
              <w:jc w:val="right"/>
              <w:rPr>
                <w:rFonts w:ascii="Arial" w:hAnsi="Arial" w:cs="Arial"/>
                <w:sz w:val="18"/>
                <w:szCs w:val="18"/>
              </w:rPr>
            </w:pPr>
            <w:r w:rsidRPr="00525654">
              <w:rPr>
                <w:rFonts w:ascii="Arial" w:hAnsi="Arial" w:cs="Arial"/>
                <w:sz w:val="18"/>
                <w:szCs w:val="18"/>
              </w:rPr>
              <w:t>0</w:t>
            </w:r>
          </w:p>
        </w:tc>
        <w:tc>
          <w:tcPr>
            <w:tcW w:w="1332" w:type="dxa"/>
            <w:tcBorders>
              <w:top w:val="nil"/>
              <w:left w:val="nil"/>
              <w:bottom w:val="nil"/>
              <w:right w:val="nil"/>
            </w:tcBorders>
            <w:shd w:val="clear" w:color="auto" w:fill="auto"/>
            <w:vAlign w:val="bottom"/>
            <w:hideMark/>
          </w:tcPr>
          <w:p w14:paraId="1C00A61F" w14:textId="6A5C48FA" w:rsidR="00447043" w:rsidRPr="00525654" w:rsidRDefault="00BD2E14" w:rsidP="00525654">
            <w:pPr>
              <w:keepLines/>
              <w:suppressAutoHyphens/>
              <w:jc w:val="right"/>
              <w:rPr>
                <w:rFonts w:ascii="Arial" w:hAnsi="Arial" w:cs="Arial"/>
                <w:sz w:val="18"/>
                <w:szCs w:val="18"/>
              </w:rPr>
            </w:pPr>
            <w:r w:rsidRPr="00525654">
              <w:rPr>
                <w:rFonts w:ascii="Arial" w:hAnsi="Arial" w:cs="Arial"/>
                <w:sz w:val="18"/>
                <w:szCs w:val="18"/>
              </w:rPr>
              <w:t>1 182 413</w:t>
            </w:r>
          </w:p>
        </w:tc>
        <w:tc>
          <w:tcPr>
            <w:tcW w:w="1354" w:type="dxa"/>
            <w:tcBorders>
              <w:top w:val="nil"/>
              <w:left w:val="nil"/>
              <w:bottom w:val="nil"/>
              <w:right w:val="nil"/>
            </w:tcBorders>
            <w:shd w:val="clear" w:color="auto" w:fill="auto"/>
            <w:noWrap/>
            <w:vAlign w:val="bottom"/>
            <w:hideMark/>
          </w:tcPr>
          <w:p w14:paraId="5FF1C575" w14:textId="5BA6ECC4" w:rsidR="00447043" w:rsidRPr="00525654" w:rsidRDefault="00207A54" w:rsidP="00525654">
            <w:pPr>
              <w:keepLines/>
              <w:suppressAutoHyphens/>
              <w:jc w:val="right"/>
              <w:rPr>
                <w:rFonts w:ascii="Arial" w:hAnsi="Arial" w:cs="Arial"/>
                <w:sz w:val="18"/>
                <w:szCs w:val="18"/>
              </w:rPr>
            </w:pPr>
            <w:r w:rsidRPr="00525654">
              <w:rPr>
                <w:rFonts w:ascii="Arial" w:hAnsi="Arial" w:cs="Arial"/>
                <w:sz w:val="18"/>
                <w:szCs w:val="18"/>
              </w:rPr>
              <w:t>3 166 600</w:t>
            </w:r>
          </w:p>
        </w:tc>
      </w:tr>
      <w:tr w:rsidR="00DD783F" w:rsidRPr="00525654" w14:paraId="242A29E8" w14:textId="77777777" w:rsidTr="00DD783F">
        <w:trPr>
          <w:cantSplit/>
          <w:trHeight w:val="227"/>
        </w:trPr>
        <w:tc>
          <w:tcPr>
            <w:tcW w:w="3436" w:type="dxa"/>
            <w:tcBorders>
              <w:top w:val="nil"/>
              <w:left w:val="nil"/>
              <w:bottom w:val="nil"/>
              <w:right w:val="nil"/>
            </w:tcBorders>
            <w:shd w:val="clear" w:color="auto" w:fill="auto"/>
            <w:vAlign w:val="bottom"/>
            <w:hideMark/>
          </w:tcPr>
          <w:p w14:paraId="2B47DBC6" w14:textId="77777777" w:rsidR="00DD783F" w:rsidRPr="00525654" w:rsidRDefault="00DD783F" w:rsidP="00DD783F">
            <w:pPr>
              <w:keepLines/>
              <w:suppressAutoHyphens/>
              <w:rPr>
                <w:rFonts w:ascii="Arial" w:hAnsi="Arial" w:cs="Arial"/>
                <w:sz w:val="18"/>
                <w:szCs w:val="18"/>
              </w:rPr>
            </w:pPr>
            <w:r w:rsidRPr="00525654">
              <w:rPr>
                <w:rFonts w:ascii="Arial" w:hAnsi="Arial" w:cs="Arial"/>
                <w:sz w:val="18"/>
                <w:szCs w:val="18"/>
              </w:rPr>
              <w:t>Výsledok hospodárenia bežného účtovného obdobia</w:t>
            </w:r>
          </w:p>
        </w:tc>
        <w:tc>
          <w:tcPr>
            <w:tcW w:w="1030" w:type="dxa"/>
            <w:tcBorders>
              <w:top w:val="nil"/>
              <w:left w:val="nil"/>
              <w:bottom w:val="nil"/>
              <w:right w:val="nil"/>
            </w:tcBorders>
            <w:shd w:val="clear" w:color="auto" w:fill="auto"/>
            <w:noWrap/>
            <w:vAlign w:val="bottom"/>
            <w:hideMark/>
          </w:tcPr>
          <w:p w14:paraId="7EC6F213" w14:textId="22199B4C" w:rsidR="00DD783F" w:rsidRPr="00525654" w:rsidRDefault="00DD783F" w:rsidP="00DD783F">
            <w:pPr>
              <w:keepLines/>
              <w:suppressAutoHyphens/>
              <w:jc w:val="right"/>
              <w:rPr>
                <w:rFonts w:ascii="Arial" w:hAnsi="Arial" w:cs="Arial"/>
                <w:sz w:val="18"/>
                <w:szCs w:val="18"/>
              </w:rPr>
            </w:pPr>
            <w:r w:rsidRPr="00525654">
              <w:rPr>
                <w:rFonts w:ascii="Arial" w:hAnsi="Arial" w:cs="Arial"/>
                <w:sz w:val="18"/>
                <w:szCs w:val="18"/>
              </w:rPr>
              <w:t>1 182 413</w:t>
            </w:r>
          </w:p>
        </w:tc>
        <w:tc>
          <w:tcPr>
            <w:tcW w:w="1030" w:type="dxa"/>
            <w:tcBorders>
              <w:top w:val="nil"/>
              <w:left w:val="nil"/>
              <w:bottom w:val="nil"/>
              <w:right w:val="nil"/>
            </w:tcBorders>
            <w:shd w:val="clear" w:color="auto" w:fill="auto"/>
            <w:vAlign w:val="bottom"/>
            <w:hideMark/>
          </w:tcPr>
          <w:p w14:paraId="3141B71E" w14:textId="7E359AC7" w:rsidR="00DD783F" w:rsidRPr="00525654" w:rsidRDefault="00DD783F" w:rsidP="00DD783F">
            <w:pPr>
              <w:keepLines/>
              <w:suppressAutoHyphens/>
              <w:jc w:val="right"/>
              <w:rPr>
                <w:rFonts w:ascii="Arial" w:hAnsi="Arial" w:cs="Arial"/>
                <w:sz w:val="18"/>
                <w:szCs w:val="18"/>
              </w:rPr>
            </w:pPr>
            <w:r>
              <w:rPr>
                <w:rFonts w:ascii="Arial" w:hAnsi="Arial" w:cs="Arial"/>
                <w:sz w:val="18"/>
                <w:szCs w:val="18"/>
              </w:rPr>
              <w:t>870 566</w:t>
            </w:r>
          </w:p>
        </w:tc>
        <w:tc>
          <w:tcPr>
            <w:tcW w:w="1030" w:type="dxa"/>
            <w:tcBorders>
              <w:top w:val="nil"/>
              <w:left w:val="nil"/>
              <w:bottom w:val="nil"/>
              <w:right w:val="nil"/>
            </w:tcBorders>
            <w:shd w:val="clear" w:color="auto" w:fill="auto"/>
            <w:vAlign w:val="bottom"/>
            <w:hideMark/>
          </w:tcPr>
          <w:p w14:paraId="411AC93F" w14:textId="63940579" w:rsidR="00DD783F" w:rsidRPr="00525654" w:rsidRDefault="00DD783F" w:rsidP="00DD783F">
            <w:pPr>
              <w:keepLines/>
              <w:suppressAutoHyphens/>
              <w:jc w:val="right"/>
              <w:rPr>
                <w:rFonts w:ascii="Arial" w:hAnsi="Arial" w:cs="Arial"/>
                <w:sz w:val="18"/>
                <w:szCs w:val="18"/>
              </w:rPr>
            </w:pPr>
            <w:r w:rsidRPr="009133FE">
              <w:rPr>
                <w:rFonts w:ascii="Arial" w:hAnsi="Arial" w:cs="Arial"/>
                <w:sz w:val="18"/>
                <w:szCs w:val="18"/>
              </w:rPr>
              <w:t>0</w:t>
            </w:r>
          </w:p>
        </w:tc>
        <w:tc>
          <w:tcPr>
            <w:tcW w:w="1332" w:type="dxa"/>
            <w:tcBorders>
              <w:top w:val="nil"/>
              <w:left w:val="nil"/>
              <w:bottom w:val="nil"/>
              <w:right w:val="nil"/>
            </w:tcBorders>
            <w:shd w:val="clear" w:color="auto" w:fill="auto"/>
            <w:vAlign w:val="bottom"/>
            <w:hideMark/>
          </w:tcPr>
          <w:p w14:paraId="3BA75D70" w14:textId="444EF4F9" w:rsidR="00DD783F" w:rsidRPr="00525654" w:rsidRDefault="00DD783F" w:rsidP="00DD783F">
            <w:pPr>
              <w:pStyle w:val="ListParagraph"/>
              <w:keepLines/>
              <w:suppressAutoHyphens/>
              <w:ind w:left="0"/>
              <w:jc w:val="right"/>
              <w:rPr>
                <w:rFonts w:ascii="Arial" w:hAnsi="Arial" w:cs="Arial"/>
                <w:sz w:val="18"/>
                <w:szCs w:val="18"/>
              </w:rPr>
            </w:pPr>
            <w:r w:rsidRPr="009133FE">
              <w:rPr>
                <w:rFonts w:ascii="Arial" w:hAnsi="Arial" w:cs="Arial"/>
                <w:sz w:val="18"/>
                <w:szCs w:val="18"/>
              </w:rPr>
              <w:t>-1 182 413</w:t>
            </w:r>
          </w:p>
        </w:tc>
        <w:tc>
          <w:tcPr>
            <w:tcW w:w="1354" w:type="dxa"/>
            <w:tcBorders>
              <w:top w:val="nil"/>
              <w:left w:val="nil"/>
              <w:bottom w:val="nil"/>
              <w:right w:val="nil"/>
            </w:tcBorders>
            <w:shd w:val="clear" w:color="auto" w:fill="auto"/>
            <w:noWrap/>
            <w:vAlign w:val="bottom"/>
            <w:hideMark/>
          </w:tcPr>
          <w:p w14:paraId="1EB86C94" w14:textId="692A4EB3" w:rsidR="00DD783F" w:rsidRPr="00525654" w:rsidRDefault="00DD783F" w:rsidP="00DD783F">
            <w:pPr>
              <w:keepLines/>
              <w:suppressAutoHyphens/>
              <w:jc w:val="right"/>
              <w:rPr>
                <w:rFonts w:ascii="Arial" w:hAnsi="Arial" w:cs="Arial"/>
                <w:sz w:val="18"/>
                <w:szCs w:val="18"/>
              </w:rPr>
            </w:pPr>
            <w:r>
              <w:rPr>
                <w:rFonts w:ascii="Arial" w:hAnsi="Arial" w:cs="Arial"/>
                <w:sz w:val="18"/>
                <w:szCs w:val="18"/>
              </w:rPr>
              <w:t>870 566</w:t>
            </w:r>
          </w:p>
        </w:tc>
      </w:tr>
      <w:tr w:rsidR="00DD783F" w:rsidRPr="00525654" w14:paraId="2505F49F" w14:textId="77777777" w:rsidTr="00DD783F">
        <w:trPr>
          <w:cantSplit/>
          <w:trHeight w:val="227"/>
        </w:trPr>
        <w:tc>
          <w:tcPr>
            <w:tcW w:w="3436" w:type="dxa"/>
            <w:tcBorders>
              <w:top w:val="nil"/>
              <w:left w:val="nil"/>
              <w:bottom w:val="nil"/>
              <w:right w:val="nil"/>
            </w:tcBorders>
            <w:shd w:val="clear" w:color="auto" w:fill="auto"/>
            <w:vAlign w:val="bottom"/>
            <w:hideMark/>
          </w:tcPr>
          <w:p w14:paraId="00966F58" w14:textId="77777777" w:rsidR="00DD783F" w:rsidRPr="00525654" w:rsidRDefault="00DD783F" w:rsidP="00DD783F">
            <w:pPr>
              <w:keepLines/>
              <w:suppressAutoHyphens/>
              <w:rPr>
                <w:rFonts w:ascii="Arial" w:hAnsi="Arial" w:cs="Arial"/>
                <w:b/>
                <w:bCs/>
                <w:sz w:val="18"/>
                <w:szCs w:val="18"/>
              </w:rPr>
            </w:pPr>
            <w:r w:rsidRPr="00525654">
              <w:rPr>
                <w:rFonts w:ascii="Arial" w:hAnsi="Arial" w:cs="Arial"/>
                <w:b/>
                <w:bCs/>
                <w:sz w:val="18"/>
                <w:szCs w:val="18"/>
              </w:rPr>
              <w:t>Vlastné imanie spolu</w:t>
            </w:r>
          </w:p>
        </w:tc>
        <w:tc>
          <w:tcPr>
            <w:tcW w:w="1030" w:type="dxa"/>
            <w:tcBorders>
              <w:top w:val="single" w:sz="4" w:space="0" w:color="auto"/>
              <w:left w:val="nil"/>
              <w:bottom w:val="double" w:sz="6" w:space="0" w:color="auto"/>
              <w:right w:val="nil"/>
            </w:tcBorders>
            <w:shd w:val="clear" w:color="auto" w:fill="auto"/>
            <w:noWrap/>
            <w:vAlign w:val="bottom"/>
            <w:hideMark/>
          </w:tcPr>
          <w:p w14:paraId="263A3014" w14:textId="4024868F" w:rsidR="00DD783F" w:rsidRPr="00525654" w:rsidRDefault="00DD783F" w:rsidP="00DD783F">
            <w:pPr>
              <w:keepLines/>
              <w:suppressAutoHyphens/>
              <w:jc w:val="right"/>
              <w:rPr>
                <w:rFonts w:ascii="Arial" w:hAnsi="Arial" w:cs="Arial"/>
                <w:b/>
                <w:bCs/>
                <w:sz w:val="18"/>
                <w:szCs w:val="18"/>
              </w:rPr>
            </w:pPr>
            <w:r w:rsidRPr="00525654">
              <w:rPr>
                <w:rFonts w:ascii="Arial" w:hAnsi="Arial" w:cs="Arial"/>
                <w:b/>
                <w:bCs/>
                <w:sz w:val="18"/>
                <w:szCs w:val="18"/>
              </w:rPr>
              <w:t>3 173 903</w:t>
            </w:r>
          </w:p>
        </w:tc>
        <w:tc>
          <w:tcPr>
            <w:tcW w:w="1030" w:type="dxa"/>
            <w:tcBorders>
              <w:top w:val="single" w:sz="4" w:space="0" w:color="auto"/>
              <w:left w:val="nil"/>
              <w:bottom w:val="double" w:sz="6" w:space="0" w:color="auto"/>
              <w:right w:val="nil"/>
            </w:tcBorders>
            <w:shd w:val="clear" w:color="auto" w:fill="auto"/>
            <w:noWrap/>
            <w:vAlign w:val="bottom"/>
            <w:hideMark/>
          </w:tcPr>
          <w:p w14:paraId="21533015" w14:textId="5D59DFE5" w:rsidR="00DD783F" w:rsidRPr="00525654" w:rsidRDefault="00DD783F" w:rsidP="00DD783F">
            <w:pPr>
              <w:keepLines/>
              <w:suppressAutoHyphens/>
              <w:jc w:val="right"/>
              <w:rPr>
                <w:rFonts w:ascii="Arial" w:hAnsi="Arial" w:cs="Arial"/>
                <w:b/>
                <w:bCs/>
                <w:sz w:val="18"/>
                <w:szCs w:val="18"/>
              </w:rPr>
            </w:pPr>
            <w:r>
              <w:rPr>
                <w:rFonts w:ascii="Arial" w:hAnsi="Arial" w:cs="Arial"/>
                <w:b/>
                <w:bCs/>
                <w:sz w:val="18"/>
                <w:szCs w:val="18"/>
              </w:rPr>
              <w:t>870 566</w:t>
            </w:r>
          </w:p>
        </w:tc>
        <w:tc>
          <w:tcPr>
            <w:tcW w:w="1030" w:type="dxa"/>
            <w:tcBorders>
              <w:top w:val="single" w:sz="4" w:space="0" w:color="auto"/>
              <w:left w:val="nil"/>
              <w:bottom w:val="double" w:sz="6" w:space="0" w:color="auto"/>
              <w:right w:val="nil"/>
            </w:tcBorders>
            <w:shd w:val="clear" w:color="auto" w:fill="auto"/>
            <w:noWrap/>
            <w:vAlign w:val="bottom"/>
            <w:hideMark/>
          </w:tcPr>
          <w:p w14:paraId="0F68592E" w14:textId="03C283B1" w:rsidR="00DD783F" w:rsidRPr="00525654" w:rsidRDefault="00DD783F" w:rsidP="00DD783F">
            <w:pPr>
              <w:keepLines/>
              <w:suppressAutoHyphens/>
              <w:jc w:val="right"/>
              <w:rPr>
                <w:rFonts w:ascii="Arial" w:hAnsi="Arial" w:cs="Arial"/>
                <w:b/>
                <w:bCs/>
                <w:sz w:val="18"/>
                <w:szCs w:val="18"/>
              </w:rPr>
            </w:pPr>
            <w:r w:rsidRPr="009133FE">
              <w:rPr>
                <w:rFonts w:ascii="Arial" w:hAnsi="Arial" w:cs="Arial"/>
                <w:b/>
                <w:bCs/>
                <w:sz w:val="18"/>
                <w:szCs w:val="18"/>
              </w:rPr>
              <w:t>0</w:t>
            </w:r>
          </w:p>
        </w:tc>
        <w:tc>
          <w:tcPr>
            <w:tcW w:w="1332" w:type="dxa"/>
            <w:tcBorders>
              <w:top w:val="single" w:sz="4" w:space="0" w:color="auto"/>
              <w:left w:val="nil"/>
              <w:bottom w:val="double" w:sz="6" w:space="0" w:color="auto"/>
              <w:right w:val="nil"/>
            </w:tcBorders>
            <w:shd w:val="clear" w:color="auto" w:fill="auto"/>
            <w:noWrap/>
            <w:vAlign w:val="bottom"/>
            <w:hideMark/>
          </w:tcPr>
          <w:p w14:paraId="3131F6BE" w14:textId="162AD5A6" w:rsidR="00DD783F" w:rsidRPr="00525654" w:rsidRDefault="00DD783F" w:rsidP="00DD783F">
            <w:pPr>
              <w:keepLines/>
              <w:suppressAutoHyphens/>
              <w:jc w:val="right"/>
              <w:rPr>
                <w:rFonts w:ascii="Arial" w:hAnsi="Arial" w:cs="Arial"/>
                <w:b/>
                <w:bCs/>
                <w:sz w:val="18"/>
                <w:szCs w:val="18"/>
              </w:rPr>
            </w:pPr>
            <w:r w:rsidRPr="009133FE">
              <w:rPr>
                <w:rFonts w:ascii="Arial" w:hAnsi="Arial" w:cs="Arial"/>
                <w:b/>
                <w:bCs/>
                <w:sz w:val="18"/>
                <w:szCs w:val="18"/>
              </w:rPr>
              <w:t>0</w:t>
            </w:r>
          </w:p>
        </w:tc>
        <w:tc>
          <w:tcPr>
            <w:tcW w:w="1354" w:type="dxa"/>
            <w:tcBorders>
              <w:top w:val="single" w:sz="4" w:space="0" w:color="auto"/>
              <w:left w:val="nil"/>
              <w:bottom w:val="double" w:sz="6" w:space="0" w:color="auto"/>
              <w:right w:val="nil"/>
            </w:tcBorders>
            <w:shd w:val="clear" w:color="auto" w:fill="auto"/>
            <w:noWrap/>
            <w:vAlign w:val="bottom"/>
            <w:hideMark/>
          </w:tcPr>
          <w:p w14:paraId="64D39B9E" w14:textId="7FBBB4D9" w:rsidR="00DD783F" w:rsidRPr="00525654" w:rsidRDefault="00DD783F" w:rsidP="00DD783F">
            <w:pPr>
              <w:keepLines/>
              <w:suppressAutoHyphens/>
              <w:jc w:val="right"/>
              <w:rPr>
                <w:rFonts w:ascii="Arial" w:hAnsi="Arial" w:cs="Arial"/>
                <w:b/>
                <w:bCs/>
                <w:sz w:val="18"/>
                <w:szCs w:val="18"/>
              </w:rPr>
            </w:pPr>
            <w:r w:rsidRPr="009133FE">
              <w:rPr>
                <w:rFonts w:ascii="Arial" w:hAnsi="Arial" w:cs="Arial"/>
                <w:b/>
                <w:bCs/>
                <w:sz w:val="18"/>
                <w:szCs w:val="18"/>
              </w:rPr>
              <w:t>4 </w:t>
            </w:r>
            <w:r>
              <w:rPr>
                <w:rFonts w:ascii="Arial" w:hAnsi="Arial" w:cs="Arial"/>
                <w:b/>
                <w:bCs/>
                <w:sz w:val="18"/>
                <w:szCs w:val="18"/>
              </w:rPr>
              <w:t xml:space="preserve"> 044 469</w:t>
            </w:r>
          </w:p>
        </w:tc>
      </w:tr>
    </w:tbl>
    <w:p w14:paraId="70864F6D" w14:textId="77777777" w:rsidR="00447043" w:rsidRPr="009133FE" w:rsidRDefault="00447043" w:rsidP="00525654">
      <w:pPr>
        <w:pStyle w:val="odstavec"/>
        <w:keepLines/>
        <w:suppressAutoHyphens/>
        <w:ind w:left="425"/>
        <w:rPr>
          <w:highlight w:val="yellow"/>
        </w:rPr>
      </w:pPr>
    </w:p>
    <w:p w14:paraId="4AEB6FED" w14:textId="1A19560F" w:rsidR="007A7005" w:rsidRPr="002D06DE" w:rsidRDefault="007A7005" w:rsidP="00525654">
      <w:pPr>
        <w:keepLines/>
        <w:suppressAutoHyphens/>
        <w:ind w:left="425"/>
        <w:rPr>
          <w:rFonts w:ascii="Arial" w:hAnsi="Arial" w:cs="Arial"/>
        </w:rPr>
      </w:pPr>
      <w:bookmarkStart w:id="43" w:name="FWT_T48b"/>
      <w:bookmarkEnd w:id="42"/>
    </w:p>
    <w:tbl>
      <w:tblPr>
        <w:tblW w:w="9212" w:type="dxa"/>
        <w:tblInd w:w="425" w:type="dxa"/>
        <w:tblLayout w:type="fixed"/>
        <w:tblCellMar>
          <w:left w:w="28" w:type="dxa"/>
          <w:right w:w="28" w:type="dxa"/>
        </w:tblCellMar>
        <w:tblLook w:val="04A0" w:firstRow="1" w:lastRow="0" w:firstColumn="1" w:lastColumn="0" w:noHBand="0" w:noVBand="1"/>
      </w:tblPr>
      <w:tblGrid>
        <w:gridCol w:w="3411"/>
        <w:gridCol w:w="1022"/>
        <w:gridCol w:w="1022"/>
        <w:gridCol w:w="1022"/>
        <w:gridCol w:w="1391"/>
        <w:gridCol w:w="1344"/>
      </w:tblGrid>
      <w:tr w:rsidR="00447043" w:rsidRPr="00525654" w14:paraId="7210BF68" w14:textId="77777777" w:rsidTr="00525654">
        <w:trPr>
          <w:cantSplit/>
          <w:trHeight w:val="227"/>
        </w:trPr>
        <w:tc>
          <w:tcPr>
            <w:tcW w:w="3473" w:type="dxa"/>
            <w:tcBorders>
              <w:top w:val="nil"/>
              <w:left w:val="nil"/>
              <w:bottom w:val="single" w:sz="4" w:space="0" w:color="auto"/>
              <w:right w:val="nil"/>
            </w:tcBorders>
            <w:shd w:val="clear" w:color="auto" w:fill="auto"/>
            <w:vAlign w:val="bottom"/>
            <w:hideMark/>
          </w:tcPr>
          <w:p w14:paraId="12D8EDAD" w14:textId="733171E6" w:rsidR="00447043" w:rsidRPr="00525654" w:rsidRDefault="00447043" w:rsidP="00525654">
            <w:pPr>
              <w:keepLines/>
              <w:suppressAutoHyphens/>
              <w:rPr>
                <w:rFonts w:ascii="Arial" w:hAnsi="Arial" w:cs="Arial"/>
                <w:b/>
                <w:bCs/>
                <w:sz w:val="18"/>
                <w:szCs w:val="18"/>
              </w:rPr>
            </w:pPr>
            <w:r w:rsidRPr="00525654">
              <w:rPr>
                <w:rFonts w:ascii="Arial" w:hAnsi="Arial" w:cs="Arial"/>
                <w:b/>
                <w:bCs/>
                <w:sz w:val="18"/>
                <w:szCs w:val="18"/>
              </w:rPr>
              <w:t>POLOŽKA VLASTNÉHO IMANIA</w:t>
            </w:r>
          </w:p>
        </w:tc>
        <w:tc>
          <w:tcPr>
            <w:tcW w:w="1040" w:type="dxa"/>
            <w:tcBorders>
              <w:top w:val="nil"/>
              <w:left w:val="nil"/>
              <w:bottom w:val="single" w:sz="4" w:space="0" w:color="auto"/>
              <w:right w:val="nil"/>
            </w:tcBorders>
            <w:shd w:val="clear" w:color="auto" w:fill="auto"/>
            <w:vAlign w:val="bottom"/>
            <w:hideMark/>
          </w:tcPr>
          <w:p w14:paraId="2722C77D" w14:textId="6DF612CB" w:rsidR="00447043" w:rsidRPr="00525654" w:rsidRDefault="00447043" w:rsidP="00525654">
            <w:pPr>
              <w:keepLines/>
              <w:suppressAutoHyphens/>
              <w:jc w:val="center"/>
              <w:rPr>
                <w:rFonts w:ascii="Arial" w:hAnsi="Arial" w:cs="Arial"/>
                <w:b/>
                <w:bCs/>
                <w:sz w:val="18"/>
                <w:szCs w:val="18"/>
              </w:rPr>
            </w:pPr>
            <w:r w:rsidRPr="00525654">
              <w:rPr>
                <w:rFonts w:ascii="Arial" w:hAnsi="Arial" w:cs="Arial"/>
                <w:b/>
                <w:bCs/>
                <w:sz w:val="18"/>
                <w:szCs w:val="18"/>
              </w:rPr>
              <w:t>1. január 202</w:t>
            </w:r>
            <w:r w:rsidR="00207A54" w:rsidRPr="00525654">
              <w:rPr>
                <w:rFonts w:ascii="Arial" w:hAnsi="Arial" w:cs="Arial"/>
                <w:b/>
                <w:bCs/>
                <w:sz w:val="18"/>
                <w:szCs w:val="18"/>
              </w:rPr>
              <w:t>3</w:t>
            </w:r>
          </w:p>
        </w:tc>
        <w:tc>
          <w:tcPr>
            <w:tcW w:w="1040" w:type="dxa"/>
            <w:tcBorders>
              <w:top w:val="nil"/>
              <w:left w:val="nil"/>
              <w:bottom w:val="single" w:sz="4" w:space="0" w:color="auto"/>
              <w:right w:val="nil"/>
            </w:tcBorders>
            <w:shd w:val="clear" w:color="auto" w:fill="auto"/>
            <w:vAlign w:val="bottom"/>
            <w:hideMark/>
          </w:tcPr>
          <w:p w14:paraId="7C4BBE61" w14:textId="77777777" w:rsidR="00447043" w:rsidRPr="00525654" w:rsidRDefault="00447043" w:rsidP="00525654">
            <w:pPr>
              <w:keepLines/>
              <w:suppressAutoHyphens/>
              <w:jc w:val="center"/>
              <w:rPr>
                <w:rFonts w:ascii="Arial" w:hAnsi="Arial" w:cs="Arial"/>
                <w:b/>
                <w:bCs/>
                <w:sz w:val="18"/>
                <w:szCs w:val="18"/>
              </w:rPr>
            </w:pPr>
            <w:r w:rsidRPr="00525654">
              <w:rPr>
                <w:rFonts w:ascii="Arial" w:hAnsi="Arial" w:cs="Arial"/>
                <w:b/>
                <w:bCs/>
                <w:sz w:val="18"/>
                <w:szCs w:val="18"/>
              </w:rPr>
              <w:t>Prírastky</w:t>
            </w:r>
          </w:p>
        </w:tc>
        <w:tc>
          <w:tcPr>
            <w:tcW w:w="1040" w:type="dxa"/>
            <w:tcBorders>
              <w:top w:val="nil"/>
              <w:left w:val="nil"/>
              <w:bottom w:val="single" w:sz="4" w:space="0" w:color="auto"/>
              <w:right w:val="nil"/>
            </w:tcBorders>
            <w:shd w:val="clear" w:color="auto" w:fill="auto"/>
            <w:vAlign w:val="bottom"/>
            <w:hideMark/>
          </w:tcPr>
          <w:p w14:paraId="00D38362" w14:textId="77777777" w:rsidR="00447043" w:rsidRPr="00525654" w:rsidRDefault="00447043" w:rsidP="00525654">
            <w:pPr>
              <w:keepLines/>
              <w:suppressAutoHyphens/>
              <w:jc w:val="center"/>
              <w:rPr>
                <w:rFonts w:ascii="Arial" w:hAnsi="Arial" w:cs="Arial"/>
                <w:b/>
                <w:bCs/>
                <w:sz w:val="18"/>
                <w:szCs w:val="18"/>
              </w:rPr>
            </w:pPr>
            <w:r w:rsidRPr="00525654">
              <w:rPr>
                <w:rFonts w:ascii="Arial" w:hAnsi="Arial" w:cs="Arial"/>
                <w:b/>
                <w:bCs/>
                <w:sz w:val="18"/>
                <w:szCs w:val="18"/>
              </w:rPr>
              <w:t>Úbytky</w:t>
            </w:r>
          </w:p>
        </w:tc>
        <w:tc>
          <w:tcPr>
            <w:tcW w:w="1416" w:type="dxa"/>
            <w:tcBorders>
              <w:top w:val="nil"/>
              <w:left w:val="nil"/>
              <w:bottom w:val="single" w:sz="4" w:space="0" w:color="auto"/>
              <w:right w:val="nil"/>
            </w:tcBorders>
            <w:shd w:val="clear" w:color="auto" w:fill="auto"/>
            <w:vAlign w:val="bottom"/>
            <w:hideMark/>
          </w:tcPr>
          <w:p w14:paraId="4D63E8B2" w14:textId="77777777" w:rsidR="00447043" w:rsidRPr="00525654" w:rsidRDefault="00447043" w:rsidP="00525654">
            <w:pPr>
              <w:keepLines/>
              <w:suppressAutoHyphens/>
              <w:jc w:val="center"/>
              <w:rPr>
                <w:rFonts w:ascii="Arial" w:hAnsi="Arial" w:cs="Arial"/>
                <w:b/>
                <w:bCs/>
                <w:sz w:val="18"/>
                <w:szCs w:val="18"/>
              </w:rPr>
            </w:pPr>
            <w:r w:rsidRPr="00525654">
              <w:rPr>
                <w:rFonts w:ascii="Arial" w:hAnsi="Arial" w:cs="Arial"/>
                <w:b/>
                <w:bCs/>
                <w:sz w:val="18"/>
                <w:szCs w:val="18"/>
              </w:rPr>
              <w:t>Presuny</w:t>
            </w:r>
          </w:p>
        </w:tc>
        <w:tc>
          <w:tcPr>
            <w:tcW w:w="1368" w:type="dxa"/>
            <w:tcBorders>
              <w:top w:val="nil"/>
              <w:left w:val="nil"/>
              <w:bottom w:val="single" w:sz="4" w:space="0" w:color="auto"/>
              <w:right w:val="nil"/>
            </w:tcBorders>
            <w:shd w:val="clear" w:color="auto" w:fill="auto"/>
            <w:vAlign w:val="bottom"/>
            <w:hideMark/>
          </w:tcPr>
          <w:p w14:paraId="0CE2C0F2" w14:textId="4584C9C7" w:rsidR="00447043" w:rsidRPr="00525654" w:rsidRDefault="00447043" w:rsidP="00525654">
            <w:pPr>
              <w:keepLines/>
              <w:suppressAutoHyphens/>
              <w:jc w:val="center"/>
              <w:rPr>
                <w:rFonts w:ascii="Arial" w:hAnsi="Arial" w:cs="Arial"/>
                <w:b/>
                <w:bCs/>
                <w:sz w:val="18"/>
                <w:szCs w:val="18"/>
              </w:rPr>
            </w:pPr>
            <w:r w:rsidRPr="00525654">
              <w:rPr>
                <w:rFonts w:ascii="Arial" w:hAnsi="Arial" w:cs="Arial"/>
                <w:b/>
                <w:bCs/>
                <w:sz w:val="18"/>
                <w:szCs w:val="18"/>
              </w:rPr>
              <w:t>31. december 202</w:t>
            </w:r>
            <w:r w:rsidR="00207A54" w:rsidRPr="00525654">
              <w:rPr>
                <w:rFonts w:ascii="Arial" w:hAnsi="Arial" w:cs="Arial"/>
                <w:b/>
                <w:bCs/>
                <w:sz w:val="18"/>
                <w:szCs w:val="18"/>
              </w:rPr>
              <w:t>3</w:t>
            </w:r>
          </w:p>
        </w:tc>
      </w:tr>
      <w:tr w:rsidR="00447043" w:rsidRPr="00525654" w14:paraId="3BDA9E4A" w14:textId="77777777" w:rsidTr="00525654">
        <w:trPr>
          <w:cantSplit/>
          <w:trHeight w:val="227"/>
        </w:trPr>
        <w:tc>
          <w:tcPr>
            <w:tcW w:w="3473" w:type="dxa"/>
            <w:tcBorders>
              <w:top w:val="nil"/>
              <w:left w:val="nil"/>
              <w:bottom w:val="nil"/>
              <w:right w:val="nil"/>
            </w:tcBorders>
            <w:shd w:val="clear" w:color="auto" w:fill="auto"/>
            <w:vAlign w:val="bottom"/>
          </w:tcPr>
          <w:p w14:paraId="078BDB2A" w14:textId="77777777" w:rsidR="00447043" w:rsidRPr="00525654" w:rsidRDefault="00447043" w:rsidP="00525654">
            <w:pPr>
              <w:keepLines/>
              <w:suppressAutoHyphens/>
              <w:rPr>
                <w:rFonts w:ascii="Arial" w:hAnsi="Arial" w:cs="Arial"/>
                <w:sz w:val="18"/>
                <w:szCs w:val="18"/>
              </w:rPr>
            </w:pPr>
          </w:p>
        </w:tc>
        <w:tc>
          <w:tcPr>
            <w:tcW w:w="1040" w:type="dxa"/>
            <w:tcBorders>
              <w:top w:val="nil"/>
              <w:left w:val="nil"/>
              <w:bottom w:val="nil"/>
              <w:right w:val="nil"/>
            </w:tcBorders>
            <w:shd w:val="clear" w:color="auto" w:fill="auto"/>
            <w:noWrap/>
            <w:vAlign w:val="bottom"/>
          </w:tcPr>
          <w:p w14:paraId="1B63A0C5" w14:textId="77777777" w:rsidR="00447043" w:rsidRPr="00525654" w:rsidRDefault="00447043" w:rsidP="00525654">
            <w:pPr>
              <w:keepLines/>
              <w:suppressAutoHyphens/>
              <w:jc w:val="right"/>
              <w:rPr>
                <w:rFonts w:ascii="Arial" w:hAnsi="Arial" w:cs="Arial"/>
                <w:sz w:val="18"/>
                <w:szCs w:val="18"/>
              </w:rPr>
            </w:pPr>
          </w:p>
        </w:tc>
        <w:tc>
          <w:tcPr>
            <w:tcW w:w="1040" w:type="dxa"/>
            <w:tcBorders>
              <w:top w:val="nil"/>
              <w:left w:val="nil"/>
              <w:bottom w:val="nil"/>
              <w:right w:val="nil"/>
            </w:tcBorders>
            <w:shd w:val="clear" w:color="auto" w:fill="auto"/>
            <w:vAlign w:val="bottom"/>
          </w:tcPr>
          <w:p w14:paraId="581B561E" w14:textId="77777777" w:rsidR="00447043" w:rsidRPr="00525654" w:rsidRDefault="00447043" w:rsidP="00525654">
            <w:pPr>
              <w:keepLines/>
              <w:suppressAutoHyphens/>
              <w:jc w:val="right"/>
              <w:rPr>
                <w:rFonts w:ascii="Arial" w:hAnsi="Arial" w:cs="Arial"/>
                <w:sz w:val="18"/>
                <w:szCs w:val="18"/>
              </w:rPr>
            </w:pPr>
          </w:p>
        </w:tc>
        <w:tc>
          <w:tcPr>
            <w:tcW w:w="1040" w:type="dxa"/>
            <w:tcBorders>
              <w:top w:val="nil"/>
              <w:left w:val="nil"/>
              <w:bottom w:val="nil"/>
              <w:right w:val="nil"/>
            </w:tcBorders>
            <w:shd w:val="clear" w:color="auto" w:fill="auto"/>
            <w:vAlign w:val="bottom"/>
          </w:tcPr>
          <w:p w14:paraId="2BC3B1B7" w14:textId="77777777" w:rsidR="00447043" w:rsidRPr="00525654" w:rsidRDefault="00447043" w:rsidP="00525654">
            <w:pPr>
              <w:keepLines/>
              <w:suppressAutoHyphens/>
              <w:jc w:val="right"/>
              <w:rPr>
                <w:rFonts w:ascii="Arial" w:hAnsi="Arial" w:cs="Arial"/>
                <w:sz w:val="18"/>
                <w:szCs w:val="18"/>
              </w:rPr>
            </w:pPr>
          </w:p>
        </w:tc>
        <w:tc>
          <w:tcPr>
            <w:tcW w:w="1416" w:type="dxa"/>
            <w:tcBorders>
              <w:top w:val="nil"/>
              <w:left w:val="nil"/>
              <w:bottom w:val="nil"/>
              <w:right w:val="nil"/>
            </w:tcBorders>
            <w:shd w:val="clear" w:color="auto" w:fill="auto"/>
            <w:vAlign w:val="bottom"/>
          </w:tcPr>
          <w:p w14:paraId="0D8573C7" w14:textId="77777777" w:rsidR="00447043" w:rsidRPr="00525654" w:rsidRDefault="00447043" w:rsidP="00525654">
            <w:pPr>
              <w:keepLines/>
              <w:suppressAutoHyphens/>
              <w:jc w:val="right"/>
              <w:rPr>
                <w:rFonts w:ascii="Arial" w:hAnsi="Arial" w:cs="Arial"/>
                <w:sz w:val="18"/>
                <w:szCs w:val="18"/>
              </w:rPr>
            </w:pPr>
          </w:p>
        </w:tc>
        <w:tc>
          <w:tcPr>
            <w:tcW w:w="1368" w:type="dxa"/>
            <w:tcBorders>
              <w:top w:val="nil"/>
              <w:left w:val="nil"/>
              <w:bottom w:val="nil"/>
              <w:right w:val="nil"/>
            </w:tcBorders>
            <w:shd w:val="clear" w:color="auto" w:fill="auto"/>
            <w:noWrap/>
            <w:vAlign w:val="bottom"/>
          </w:tcPr>
          <w:p w14:paraId="53B758E8" w14:textId="77777777" w:rsidR="00447043" w:rsidRPr="00525654" w:rsidRDefault="00447043" w:rsidP="00525654">
            <w:pPr>
              <w:keepLines/>
              <w:suppressAutoHyphens/>
              <w:jc w:val="right"/>
              <w:rPr>
                <w:rFonts w:ascii="Arial" w:hAnsi="Arial" w:cs="Arial"/>
                <w:sz w:val="18"/>
                <w:szCs w:val="18"/>
              </w:rPr>
            </w:pPr>
          </w:p>
        </w:tc>
      </w:tr>
      <w:tr w:rsidR="00447043" w:rsidRPr="00525654" w14:paraId="33618F70" w14:textId="77777777" w:rsidTr="00525654">
        <w:trPr>
          <w:cantSplit/>
          <w:trHeight w:val="227"/>
        </w:trPr>
        <w:tc>
          <w:tcPr>
            <w:tcW w:w="3473" w:type="dxa"/>
            <w:tcBorders>
              <w:top w:val="nil"/>
              <w:left w:val="nil"/>
              <w:bottom w:val="nil"/>
              <w:right w:val="nil"/>
            </w:tcBorders>
            <w:shd w:val="clear" w:color="auto" w:fill="auto"/>
            <w:vAlign w:val="bottom"/>
            <w:hideMark/>
          </w:tcPr>
          <w:p w14:paraId="4CF746D6" w14:textId="77777777" w:rsidR="00447043" w:rsidRPr="00525654" w:rsidRDefault="00447043" w:rsidP="00525654">
            <w:pPr>
              <w:keepLines/>
              <w:suppressAutoHyphens/>
              <w:rPr>
                <w:rFonts w:ascii="Arial" w:hAnsi="Arial" w:cs="Arial"/>
                <w:sz w:val="18"/>
                <w:szCs w:val="18"/>
              </w:rPr>
            </w:pPr>
            <w:r w:rsidRPr="00525654">
              <w:rPr>
                <w:rFonts w:ascii="Arial" w:hAnsi="Arial" w:cs="Arial"/>
                <w:sz w:val="18"/>
                <w:szCs w:val="18"/>
              </w:rPr>
              <w:t>Základné imanie</w:t>
            </w:r>
          </w:p>
        </w:tc>
        <w:tc>
          <w:tcPr>
            <w:tcW w:w="1040" w:type="dxa"/>
            <w:tcBorders>
              <w:top w:val="nil"/>
              <w:left w:val="nil"/>
              <w:bottom w:val="nil"/>
              <w:right w:val="nil"/>
            </w:tcBorders>
            <w:shd w:val="clear" w:color="auto" w:fill="auto"/>
            <w:noWrap/>
            <w:vAlign w:val="bottom"/>
            <w:hideMark/>
          </w:tcPr>
          <w:p w14:paraId="4565644C" w14:textId="357B1E57" w:rsidR="00447043" w:rsidRPr="00525654" w:rsidRDefault="00207A54" w:rsidP="00525654">
            <w:pPr>
              <w:keepLines/>
              <w:suppressAutoHyphens/>
              <w:jc w:val="right"/>
              <w:rPr>
                <w:rFonts w:ascii="Arial" w:hAnsi="Arial" w:cs="Arial"/>
                <w:sz w:val="18"/>
                <w:szCs w:val="18"/>
              </w:rPr>
            </w:pPr>
            <w:r w:rsidRPr="00525654">
              <w:rPr>
                <w:rFonts w:ascii="Arial" w:hAnsi="Arial" w:cs="Arial"/>
                <w:sz w:val="18"/>
                <w:szCs w:val="18"/>
              </w:rPr>
              <w:t>6 639</w:t>
            </w:r>
          </w:p>
        </w:tc>
        <w:tc>
          <w:tcPr>
            <w:tcW w:w="1040" w:type="dxa"/>
            <w:tcBorders>
              <w:top w:val="nil"/>
              <w:left w:val="nil"/>
              <w:bottom w:val="nil"/>
              <w:right w:val="nil"/>
            </w:tcBorders>
            <w:shd w:val="clear" w:color="auto" w:fill="auto"/>
            <w:vAlign w:val="bottom"/>
            <w:hideMark/>
          </w:tcPr>
          <w:p w14:paraId="5DC5884E" w14:textId="77777777" w:rsidR="00447043" w:rsidRPr="00525654" w:rsidRDefault="00447043" w:rsidP="00525654">
            <w:pPr>
              <w:keepLines/>
              <w:suppressAutoHyphens/>
              <w:jc w:val="right"/>
              <w:rPr>
                <w:rFonts w:ascii="Arial" w:hAnsi="Arial" w:cs="Arial"/>
                <w:sz w:val="18"/>
                <w:szCs w:val="18"/>
              </w:rPr>
            </w:pPr>
            <w:r w:rsidRPr="00525654">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E0B0A39" w14:textId="77777777" w:rsidR="00447043" w:rsidRPr="00525654" w:rsidRDefault="00447043" w:rsidP="00525654">
            <w:pPr>
              <w:keepLines/>
              <w:suppressAutoHyphens/>
              <w:jc w:val="right"/>
              <w:rPr>
                <w:rFonts w:ascii="Arial" w:hAnsi="Arial" w:cs="Arial"/>
                <w:sz w:val="18"/>
                <w:szCs w:val="18"/>
              </w:rPr>
            </w:pPr>
            <w:r w:rsidRPr="00525654">
              <w:rPr>
                <w:rFonts w:ascii="Arial" w:hAnsi="Arial" w:cs="Arial"/>
                <w:sz w:val="18"/>
                <w:szCs w:val="18"/>
              </w:rPr>
              <w:t>0</w:t>
            </w:r>
          </w:p>
        </w:tc>
        <w:tc>
          <w:tcPr>
            <w:tcW w:w="1416" w:type="dxa"/>
            <w:tcBorders>
              <w:top w:val="nil"/>
              <w:left w:val="nil"/>
              <w:bottom w:val="nil"/>
              <w:right w:val="nil"/>
            </w:tcBorders>
            <w:shd w:val="clear" w:color="auto" w:fill="auto"/>
            <w:vAlign w:val="bottom"/>
            <w:hideMark/>
          </w:tcPr>
          <w:p w14:paraId="08943082" w14:textId="77777777" w:rsidR="00447043" w:rsidRPr="00525654" w:rsidRDefault="00447043" w:rsidP="00525654">
            <w:pPr>
              <w:keepLines/>
              <w:suppressAutoHyphens/>
              <w:jc w:val="right"/>
              <w:rPr>
                <w:rFonts w:ascii="Arial" w:hAnsi="Arial" w:cs="Arial"/>
                <w:sz w:val="18"/>
                <w:szCs w:val="18"/>
              </w:rPr>
            </w:pPr>
            <w:r w:rsidRPr="00525654">
              <w:rPr>
                <w:rFonts w:ascii="Arial" w:hAnsi="Arial" w:cs="Arial"/>
                <w:sz w:val="18"/>
                <w:szCs w:val="18"/>
              </w:rPr>
              <w:t>0</w:t>
            </w:r>
          </w:p>
        </w:tc>
        <w:tc>
          <w:tcPr>
            <w:tcW w:w="1368" w:type="dxa"/>
            <w:tcBorders>
              <w:top w:val="nil"/>
              <w:left w:val="nil"/>
              <w:bottom w:val="nil"/>
              <w:right w:val="nil"/>
            </w:tcBorders>
            <w:shd w:val="clear" w:color="auto" w:fill="auto"/>
            <w:noWrap/>
            <w:vAlign w:val="bottom"/>
            <w:hideMark/>
          </w:tcPr>
          <w:p w14:paraId="3815B22F" w14:textId="288233FA" w:rsidR="00447043" w:rsidRPr="00525654" w:rsidRDefault="00207A54" w:rsidP="00525654">
            <w:pPr>
              <w:keepLines/>
              <w:suppressAutoHyphens/>
              <w:jc w:val="right"/>
              <w:rPr>
                <w:rFonts w:ascii="Arial" w:hAnsi="Arial" w:cs="Arial"/>
                <w:sz w:val="18"/>
                <w:szCs w:val="18"/>
              </w:rPr>
            </w:pPr>
            <w:r w:rsidRPr="00525654">
              <w:rPr>
                <w:rFonts w:ascii="Arial" w:hAnsi="Arial" w:cs="Arial"/>
                <w:sz w:val="18"/>
                <w:szCs w:val="18"/>
              </w:rPr>
              <w:t>6 639</w:t>
            </w:r>
          </w:p>
        </w:tc>
      </w:tr>
      <w:tr w:rsidR="00447043" w:rsidRPr="00525654" w14:paraId="7E88A782" w14:textId="77777777" w:rsidTr="00525654">
        <w:trPr>
          <w:cantSplit/>
          <w:trHeight w:val="227"/>
        </w:trPr>
        <w:tc>
          <w:tcPr>
            <w:tcW w:w="3473" w:type="dxa"/>
            <w:tcBorders>
              <w:top w:val="nil"/>
              <w:left w:val="nil"/>
              <w:bottom w:val="nil"/>
              <w:right w:val="nil"/>
            </w:tcBorders>
            <w:shd w:val="clear" w:color="auto" w:fill="auto"/>
            <w:vAlign w:val="bottom"/>
            <w:hideMark/>
          </w:tcPr>
          <w:p w14:paraId="23BB2B40" w14:textId="77777777" w:rsidR="00447043" w:rsidRPr="00525654" w:rsidRDefault="00447043" w:rsidP="00525654">
            <w:pPr>
              <w:keepLines/>
              <w:suppressAutoHyphens/>
              <w:rPr>
                <w:rFonts w:ascii="Arial" w:hAnsi="Arial" w:cs="Arial"/>
                <w:sz w:val="18"/>
                <w:szCs w:val="18"/>
              </w:rPr>
            </w:pPr>
            <w:r w:rsidRPr="00525654">
              <w:rPr>
                <w:rFonts w:ascii="Arial" w:hAnsi="Arial" w:cs="Arial"/>
                <w:sz w:val="18"/>
                <w:szCs w:val="18"/>
              </w:rPr>
              <w:t>Zákonný rezervný fond a nedeliteľný fond</w:t>
            </w:r>
          </w:p>
        </w:tc>
        <w:tc>
          <w:tcPr>
            <w:tcW w:w="1040" w:type="dxa"/>
            <w:tcBorders>
              <w:top w:val="nil"/>
              <w:left w:val="nil"/>
              <w:bottom w:val="nil"/>
              <w:right w:val="nil"/>
            </w:tcBorders>
            <w:shd w:val="clear" w:color="auto" w:fill="auto"/>
            <w:noWrap/>
            <w:vAlign w:val="bottom"/>
            <w:hideMark/>
          </w:tcPr>
          <w:p w14:paraId="5E77024D" w14:textId="2BA00D72" w:rsidR="00447043" w:rsidRPr="00525654" w:rsidRDefault="00207A54" w:rsidP="00525654">
            <w:pPr>
              <w:keepLines/>
              <w:suppressAutoHyphens/>
              <w:jc w:val="right"/>
              <w:rPr>
                <w:rFonts w:ascii="Arial" w:hAnsi="Arial" w:cs="Arial"/>
                <w:sz w:val="18"/>
                <w:szCs w:val="18"/>
              </w:rPr>
            </w:pPr>
            <w:r w:rsidRPr="00525654">
              <w:rPr>
                <w:rFonts w:ascii="Arial" w:hAnsi="Arial" w:cs="Arial"/>
                <w:sz w:val="18"/>
                <w:szCs w:val="18"/>
              </w:rPr>
              <w:t>664</w:t>
            </w:r>
          </w:p>
        </w:tc>
        <w:tc>
          <w:tcPr>
            <w:tcW w:w="1040" w:type="dxa"/>
            <w:tcBorders>
              <w:top w:val="nil"/>
              <w:left w:val="nil"/>
              <w:bottom w:val="nil"/>
              <w:right w:val="nil"/>
            </w:tcBorders>
            <w:shd w:val="clear" w:color="auto" w:fill="auto"/>
            <w:vAlign w:val="bottom"/>
            <w:hideMark/>
          </w:tcPr>
          <w:p w14:paraId="16A02BD3" w14:textId="77777777" w:rsidR="00447043" w:rsidRPr="00525654" w:rsidRDefault="00447043" w:rsidP="00525654">
            <w:pPr>
              <w:keepLines/>
              <w:suppressAutoHyphens/>
              <w:jc w:val="right"/>
              <w:rPr>
                <w:rFonts w:ascii="Arial" w:hAnsi="Arial" w:cs="Arial"/>
                <w:sz w:val="18"/>
                <w:szCs w:val="18"/>
              </w:rPr>
            </w:pPr>
            <w:r w:rsidRPr="00525654">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9BE0E0E" w14:textId="77777777" w:rsidR="00447043" w:rsidRPr="00525654" w:rsidRDefault="00447043" w:rsidP="00525654">
            <w:pPr>
              <w:keepLines/>
              <w:suppressAutoHyphens/>
              <w:jc w:val="right"/>
              <w:rPr>
                <w:rFonts w:ascii="Arial" w:hAnsi="Arial" w:cs="Arial"/>
                <w:sz w:val="18"/>
                <w:szCs w:val="18"/>
              </w:rPr>
            </w:pPr>
            <w:r w:rsidRPr="00525654">
              <w:rPr>
                <w:rFonts w:ascii="Arial" w:hAnsi="Arial" w:cs="Arial"/>
                <w:sz w:val="18"/>
                <w:szCs w:val="18"/>
              </w:rPr>
              <w:t>0</w:t>
            </w:r>
          </w:p>
        </w:tc>
        <w:tc>
          <w:tcPr>
            <w:tcW w:w="1416" w:type="dxa"/>
            <w:tcBorders>
              <w:top w:val="nil"/>
              <w:left w:val="nil"/>
              <w:bottom w:val="nil"/>
              <w:right w:val="nil"/>
            </w:tcBorders>
            <w:shd w:val="clear" w:color="auto" w:fill="auto"/>
            <w:vAlign w:val="bottom"/>
            <w:hideMark/>
          </w:tcPr>
          <w:p w14:paraId="2B2DDEBE" w14:textId="77777777" w:rsidR="00447043" w:rsidRPr="00525654" w:rsidRDefault="00447043" w:rsidP="00525654">
            <w:pPr>
              <w:keepLines/>
              <w:suppressAutoHyphens/>
              <w:jc w:val="right"/>
              <w:rPr>
                <w:rFonts w:ascii="Arial" w:hAnsi="Arial" w:cs="Arial"/>
                <w:sz w:val="18"/>
                <w:szCs w:val="18"/>
              </w:rPr>
            </w:pPr>
            <w:r w:rsidRPr="00525654">
              <w:rPr>
                <w:rFonts w:ascii="Arial" w:hAnsi="Arial" w:cs="Arial"/>
                <w:sz w:val="18"/>
                <w:szCs w:val="18"/>
              </w:rPr>
              <w:t>0</w:t>
            </w:r>
          </w:p>
        </w:tc>
        <w:tc>
          <w:tcPr>
            <w:tcW w:w="1368" w:type="dxa"/>
            <w:tcBorders>
              <w:top w:val="nil"/>
              <w:left w:val="nil"/>
              <w:bottom w:val="nil"/>
              <w:right w:val="nil"/>
            </w:tcBorders>
            <w:shd w:val="clear" w:color="auto" w:fill="auto"/>
            <w:noWrap/>
            <w:vAlign w:val="bottom"/>
            <w:hideMark/>
          </w:tcPr>
          <w:p w14:paraId="19C6E695" w14:textId="0D802EE5" w:rsidR="00447043" w:rsidRPr="00525654" w:rsidRDefault="00207A54" w:rsidP="00525654">
            <w:pPr>
              <w:keepLines/>
              <w:suppressAutoHyphens/>
              <w:jc w:val="right"/>
              <w:rPr>
                <w:rFonts w:ascii="Arial" w:hAnsi="Arial" w:cs="Arial"/>
                <w:sz w:val="18"/>
                <w:szCs w:val="18"/>
              </w:rPr>
            </w:pPr>
            <w:r w:rsidRPr="00525654">
              <w:rPr>
                <w:rFonts w:ascii="Arial" w:hAnsi="Arial" w:cs="Arial"/>
                <w:sz w:val="18"/>
                <w:szCs w:val="18"/>
              </w:rPr>
              <w:t>664</w:t>
            </w:r>
          </w:p>
        </w:tc>
      </w:tr>
      <w:tr w:rsidR="00447043" w:rsidRPr="00525654" w14:paraId="7FF79130" w14:textId="77777777" w:rsidTr="00525654">
        <w:trPr>
          <w:cantSplit/>
          <w:trHeight w:val="227"/>
        </w:trPr>
        <w:tc>
          <w:tcPr>
            <w:tcW w:w="3473" w:type="dxa"/>
            <w:tcBorders>
              <w:top w:val="nil"/>
              <w:left w:val="nil"/>
              <w:bottom w:val="nil"/>
              <w:right w:val="nil"/>
            </w:tcBorders>
            <w:shd w:val="clear" w:color="auto" w:fill="auto"/>
            <w:vAlign w:val="bottom"/>
            <w:hideMark/>
          </w:tcPr>
          <w:p w14:paraId="011D810F" w14:textId="77777777" w:rsidR="00447043" w:rsidRPr="00525654" w:rsidRDefault="00447043" w:rsidP="00525654">
            <w:pPr>
              <w:keepLines/>
              <w:suppressAutoHyphens/>
              <w:rPr>
                <w:rFonts w:ascii="Arial" w:hAnsi="Arial" w:cs="Arial"/>
                <w:sz w:val="18"/>
                <w:szCs w:val="18"/>
              </w:rPr>
            </w:pPr>
            <w:r w:rsidRPr="00525654">
              <w:rPr>
                <w:rFonts w:ascii="Arial" w:hAnsi="Arial" w:cs="Arial"/>
                <w:sz w:val="18"/>
                <w:szCs w:val="18"/>
              </w:rPr>
              <w:t>Nerozdelený zisk minulých rokov</w:t>
            </w:r>
          </w:p>
        </w:tc>
        <w:tc>
          <w:tcPr>
            <w:tcW w:w="1040" w:type="dxa"/>
            <w:tcBorders>
              <w:top w:val="nil"/>
              <w:left w:val="nil"/>
              <w:bottom w:val="nil"/>
              <w:right w:val="nil"/>
            </w:tcBorders>
            <w:shd w:val="clear" w:color="auto" w:fill="auto"/>
            <w:noWrap/>
            <w:vAlign w:val="bottom"/>
            <w:hideMark/>
          </w:tcPr>
          <w:p w14:paraId="63ECD71E" w14:textId="5E2CBF0A" w:rsidR="00447043" w:rsidRPr="00525654" w:rsidRDefault="00207A54" w:rsidP="00525654">
            <w:pPr>
              <w:keepLines/>
              <w:suppressAutoHyphens/>
              <w:jc w:val="right"/>
              <w:rPr>
                <w:rFonts w:ascii="Arial" w:hAnsi="Arial" w:cs="Arial"/>
                <w:sz w:val="18"/>
                <w:szCs w:val="18"/>
              </w:rPr>
            </w:pPr>
            <w:r w:rsidRPr="00525654">
              <w:rPr>
                <w:rFonts w:ascii="Arial" w:hAnsi="Arial" w:cs="Arial"/>
                <w:sz w:val="18"/>
                <w:szCs w:val="18"/>
              </w:rPr>
              <w:t>972 380</w:t>
            </w:r>
          </w:p>
        </w:tc>
        <w:tc>
          <w:tcPr>
            <w:tcW w:w="1040" w:type="dxa"/>
            <w:tcBorders>
              <w:top w:val="nil"/>
              <w:left w:val="nil"/>
              <w:bottom w:val="nil"/>
              <w:right w:val="nil"/>
            </w:tcBorders>
            <w:shd w:val="clear" w:color="auto" w:fill="auto"/>
            <w:vAlign w:val="bottom"/>
            <w:hideMark/>
          </w:tcPr>
          <w:p w14:paraId="1005935B" w14:textId="50000622" w:rsidR="00447043" w:rsidRPr="00525654" w:rsidRDefault="00BD2E14" w:rsidP="00525654">
            <w:pPr>
              <w:keepLines/>
              <w:suppressAutoHyphens/>
              <w:jc w:val="right"/>
              <w:rPr>
                <w:rFonts w:ascii="Arial" w:hAnsi="Arial" w:cs="Arial"/>
                <w:sz w:val="18"/>
                <w:szCs w:val="18"/>
              </w:rPr>
            </w:pPr>
            <w:r w:rsidRPr="00525654">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0F2BB49" w14:textId="77777777" w:rsidR="00447043" w:rsidRPr="00525654" w:rsidRDefault="00447043" w:rsidP="00525654">
            <w:pPr>
              <w:keepLines/>
              <w:suppressAutoHyphens/>
              <w:jc w:val="right"/>
              <w:rPr>
                <w:rFonts w:ascii="Arial" w:hAnsi="Arial" w:cs="Arial"/>
                <w:sz w:val="18"/>
                <w:szCs w:val="18"/>
              </w:rPr>
            </w:pPr>
            <w:r w:rsidRPr="00525654">
              <w:rPr>
                <w:rFonts w:ascii="Arial" w:hAnsi="Arial" w:cs="Arial"/>
                <w:sz w:val="18"/>
                <w:szCs w:val="18"/>
              </w:rPr>
              <w:t>0</w:t>
            </w:r>
          </w:p>
        </w:tc>
        <w:tc>
          <w:tcPr>
            <w:tcW w:w="1416" w:type="dxa"/>
            <w:tcBorders>
              <w:top w:val="nil"/>
              <w:left w:val="nil"/>
              <w:bottom w:val="nil"/>
              <w:right w:val="nil"/>
            </w:tcBorders>
            <w:shd w:val="clear" w:color="auto" w:fill="auto"/>
            <w:vAlign w:val="bottom"/>
            <w:hideMark/>
          </w:tcPr>
          <w:p w14:paraId="3B07C652" w14:textId="2BF82CB5" w:rsidR="00447043" w:rsidRPr="00525654" w:rsidRDefault="00BD2E14" w:rsidP="00525654">
            <w:pPr>
              <w:keepLines/>
              <w:suppressAutoHyphens/>
              <w:ind w:hanging="218"/>
              <w:jc w:val="right"/>
              <w:rPr>
                <w:rFonts w:ascii="Arial" w:hAnsi="Arial" w:cs="Arial"/>
                <w:sz w:val="18"/>
                <w:szCs w:val="18"/>
              </w:rPr>
            </w:pPr>
            <w:r w:rsidRPr="00525654">
              <w:rPr>
                <w:rFonts w:ascii="Arial" w:hAnsi="Arial" w:cs="Arial"/>
                <w:sz w:val="18"/>
                <w:szCs w:val="18"/>
              </w:rPr>
              <w:t>1 011 807</w:t>
            </w:r>
          </w:p>
        </w:tc>
        <w:tc>
          <w:tcPr>
            <w:tcW w:w="1368" w:type="dxa"/>
            <w:tcBorders>
              <w:top w:val="nil"/>
              <w:left w:val="nil"/>
              <w:bottom w:val="nil"/>
              <w:right w:val="nil"/>
            </w:tcBorders>
            <w:shd w:val="clear" w:color="auto" w:fill="auto"/>
            <w:noWrap/>
            <w:vAlign w:val="bottom"/>
            <w:hideMark/>
          </w:tcPr>
          <w:p w14:paraId="345019B9" w14:textId="1ABF0FC8" w:rsidR="00447043" w:rsidRPr="00525654" w:rsidRDefault="00207A54" w:rsidP="00525654">
            <w:pPr>
              <w:keepLines/>
              <w:suppressAutoHyphens/>
              <w:jc w:val="right"/>
              <w:rPr>
                <w:rFonts w:ascii="Arial" w:hAnsi="Arial" w:cs="Arial"/>
                <w:sz w:val="18"/>
                <w:szCs w:val="18"/>
              </w:rPr>
            </w:pPr>
            <w:r w:rsidRPr="00525654">
              <w:rPr>
                <w:rFonts w:ascii="Arial" w:hAnsi="Arial" w:cs="Arial"/>
                <w:sz w:val="18"/>
                <w:szCs w:val="18"/>
              </w:rPr>
              <w:t>1 984 187</w:t>
            </w:r>
          </w:p>
        </w:tc>
      </w:tr>
      <w:tr w:rsidR="00447043" w:rsidRPr="00525654" w14:paraId="74FF14C2" w14:textId="77777777" w:rsidTr="00525654">
        <w:trPr>
          <w:cantSplit/>
          <w:trHeight w:val="227"/>
        </w:trPr>
        <w:tc>
          <w:tcPr>
            <w:tcW w:w="3473" w:type="dxa"/>
            <w:tcBorders>
              <w:top w:val="nil"/>
              <w:left w:val="nil"/>
              <w:bottom w:val="nil"/>
              <w:right w:val="nil"/>
            </w:tcBorders>
            <w:shd w:val="clear" w:color="auto" w:fill="auto"/>
            <w:vAlign w:val="bottom"/>
            <w:hideMark/>
          </w:tcPr>
          <w:p w14:paraId="24BB45E2" w14:textId="77777777" w:rsidR="00447043" w:rsidRPr="00525654" w:rsidRDefault="00447043" w:rsidP="00525654">
            <w:pPr>
              <w:keepLines/>
              <w:suppressAutoHyphens/>
              <w:rPr>
                <w:rFonts w:ascii="Arial" w:hAnsi="Arial" w:cs="Arial"/>
                <w:sz w:val="18"/>
                <w:szCs w:val="18"/>
              </w:rPr>
            </w:pPr>
            <w:r w:rsidRPr="00525654">
              <w:rPr>
                <w:rFonts w:ascii="Arial" w:hAnsi="Arial" w:cs="Arial"/>
                <w:sz w:val="18"/>
                <w:szCs w:val="18"/>
              </w:rPr>
              <w:t>Výsledok hospodárenia bežného účtovného obdobia</w:t>
            </w:r>
          </w:p>
        </w:tc>
        <w:tc>
          <w:tcPr>
            <w:tcW w:w="1040" w:type="dxa"/>
            <w:tcBorders>
              <w:top w:val="nil"/>
              <w:left w:val="nil"/>
              <w:bottom w:val="nil"/>
              <w:right w:val="nil"/>
            </w:tcBorders>
            <w:shd w:val="clear" w:color="auto" w:fill="auto"/>
            <w:noWrap/>
            <w:vAlign w:val="bottom"/>
            <w:hideMark/>
          </w:tcPr>
          <w:p w14:paraId="3F74BA08" w14:textId="16564BF2" w:rsidR="00447043" w:rsidRPr="00525654" w:rsidRDefault="00207A54" w:rsidP="00525654">
            <w:pPr>
              <w:keepLines/>
              <w:suppressAutoHyphens/>
              <w:jc w:val="right"/>
              <w:rPr>
                <w:rFonts w:ascii="Arial" w:hAnsi="Arial" w:cs="Arial"/>
                <w:sz w:val="18"/>
                <w:szCs w:val="18"/>
              </w:rPr>
            </w:pPr>
            <w:r w:rsidRPr="00525654">
              <w:rPr>
                <w:rFonts w:ascii="Arial" w:hAnsi="Arial" w:cs="Arial"/>
                <w:sz w:val="18"/>
                <w:szCs w:val="18"/>
              </w:rPr>
              <w:t>1 011 807</w:t>
            </w:r>
          </w:p>
        </w:tc>
        <w:tc>
          <w:tcPr>
            <w:tcW w:w="1040" w:type="dxa"/>
            <w:tcBorders>
              <w:top w:val="nil"/>
              <w:left w:val="nil"/>
              <w:bottom w:val="nil"/>
              <w:right w:val="nil"/>
            </w:tcBorders>
            <w:shd w:val="clear" w:color="auto" w:fill="auto"/>
            <w:vAlign w:val="bottom"/>
            <w:hideMark/>
          </w:tcPr>
          <w:p w14:paraId="7C119C75" w14:textId="0657766C" w:rsidR="00447043" w:rsidRPr="00525654" w:rsidRDefault="008B6919" w:rsidP="00525654">
            <w:pPr>
              <w:keepLines/>
              <w:suppressAutoHyphens/>
              <w:jc w:val="right"/>
              <w:rPr>
                <w:rFonts w:ascii="Arial" w:hAnsi="Arial" w:cs="Arial"/>
                <w:sz w:val="18"/>
                <w:szCs w:val="18"/>
              </w:rPr>
            </w:pPr>
            <w:r w:rsidRPr="00525654">
              <w:rPr>
                <w:rFonts w:ascii="Arial" w:hAnsi="Arial" w:cs="Arial"/>
                <w:sz w:val="18"/>
                <w:szCs w:val="18"/>
              </w:rPr>
              <w:t>1 182 413</w:t>
            </w:r>
          </w:p>
        </w:tc>
        <w:tc>
          <w:tcPr>
            <w:tcW w:w="1040" w:type="dxa"/>
            <w:tcBorders>
              <w:top w:val="nil"/>
              <w:left w:val="nil"/>
              <w:bottom w:val="nil"/>
              <w:right w:val="nil"/>
            </w:tcBorders>
            <w:shd w:val="clear" w:color="auto" w:fill="auto"/>
            <w:vAlign w:val="bottom"/>
            <w:hideMark/>
          </w:tcPr>
          <w:p w14:paraId="4AAC2B0A" w14:textId="77777777" w:rsidR="00447043" w:rsidRPr="00525654" w:rsidRDefault="00447043" w:rsidP="00525654">
            <w:pPr>
              <w:keepLines/>
              <w:suppressAutoHyphens/>
              <w:jc w:val="right"/>
              <w:rPr>
                <w:rFonts w:ascii="Arial" w:hAnsi="Arial" w:cs="Arial"/>
                <w:sz w:val="18"/>
                <w:szCs w:val="18"/>
              </w:rPr>
            </w:pPr>
            <w:r w:rsidRPr="00525654">
              <w:rPr>
                <w:rFonts w:ascii="Arial" w:hAnsi="Arial" w:cs="Arial"/>
                <w:sz w:val="18"/>
                <w:szCs w:val="18"/>
              </w:rPr>
              <w:t>0</w:t>
            </w:r>
          </w:p>
        </w:tc>
        <w:tc>
          <w:tcPr>
            <w:tcW w:w="1416" w:type="dxa"/>
            <w:tcBorders>
              <w:top w:val="nil"/>
              <w:left w:val="nil"/>
              <w:bottom w:val="nil"/>
              <w:right w:val="nil"/>
            </w:tcBorders>
            <w:shd w:val="clear" w:color="auto" w:fill="auto"/>
            <w:vAlign w:val="bottom"/>
            <w:hideMark/>
          </w:tcPr>
          <w:p w14:paraId="49FC0642" w14:textId="6466CC66" w:rsidR="00447043" w:rsidRPr="00525654" w:rsidRDefault="00AB61DE" w:rsidP="00525654">
            <w:pPr>
              <w:pStyle w:val="ListParagraph"/>
              <w:keepLines/>
              <w:suppressAutoHyphens/>
              <w:ind w:left="0"/>
              <w:jc w:val="right"/>
              <w:rPr>
                <w:rFonts w:ascii="Arial" w:hAnsi="Arial" w:cs="Arial"/>
                <w:sz w:val="18"/>
                <w:szCs w:val="18"/>
              </w:rPr>
            </w:pPr>
            <w:r w:rsidRPr="00525654">
              <w:rPr>
                <w:rFonts w:ascii="Arial" w:hAnsi="Arial" w:cs="Arial"/>
                <w:sz w:val="18"/>
                <w:szCs w:val="18"/>
              </w:rPr>
              <w:t>-1 011 807</w:t>
            </w:r>
          </w:p>
        </w:tc>
        <w:tc>
          <w:tcPr>
            <w:tcW w:w="1368" w:type="dxa"/>
            <w:tcBorders>
              <w:top w:val="nil"/>
              <w:left w:val="nil"/>
              <w:bottom w:val="nil"/>
              <w:right w:val="nil"/>
            </w:tcBorders>
            <w:shd w:val="clear" w:color="auto" w:fill="auto"/>
            <w:noWrap/>
            <w:vAlign w:val="bottom"/>
            <w:hideMark/>
          </w:tcPr>
          <w:p w14:paraId="6488F3D5" w14:textId="0E5C0808" w:rsidR="00447043" w:rsidRPr="00525654" w:rsidRDefault="00207A54" w:rsidP="00525654">
            <w:pPr>
              <w:keepLines/>
              <w:suppressAutoHyphens/>
              <w:jc w:val="right"/>
              <w:rPr>
                <w:rFonts w:ascii="Arial" w:hAnsi="Arial" w:cs="Arial"/>
                <w:sz w:val="18"/>
                <w:szCs w:val="18"/>
              </w:rPr>
            </w:pPr>
            <w:r w:rsidRPr="00525654">
              <w:rPr>
                <w:rFonts w:ascii="Arial" w:hAnsi="Arial" w:cs="Arial"/>
                <w:sz w:val="18"/>
                <w:szCs w:val="18"/>
              </w:rPr>
              <w:t>1 182 413</w:t>
            </w:r>
          </w:p>
        </w:tc>
      </w:tr>
      <w:tr w:rsidR="00447043" w:rsidRPr="00525654" w14:paraId="2F3D4E9B" w14:textId="77777777" w:rsidTr="00525654">
        <w:trPr>
          <w:cantSplit/>
          <w:trHeight w:val="227"/>
        </w:trPr>
        <w:tc>
          <w:tcPr>
            <w:tcW w:w="3473" w:type="dxa"/>
            <w:tcBorders>
              <w:top w:val="nil"/>
              <w:left w:val="nil"/>
              <w:bottom w:val="nil"/>
              <w:right w:val="nil"/>
            </w:tcBorders>
            <w:shd w:val="clear" w:color="auto" w:fill="auto"/>
            <w:vAlign w:val="bottom"/>
            <w:hideMark/>
          </w:tcPr>
          <w:p w14:paraId="78CC4345" w14:textId="77777777" w:rsidR="00447043" w:rsidRPr="00525654" w:rsidRDefault="00447043" w:rsidP="00525654">
            <w:pPr>
              <w:keepLines/>
              <w:suppressAutoHyphens/>
              <w:rPr>
                <w:rFonts w:ascii="Arial" w:hAnsi="Arial" w:cs="Arial"/>
                <w:b/>
                <w:bCs/>
                <w:sz w:val="18"/>
                <w:szCs w:val="18"/>
              </w:rPr>
            </w:pPr>
            <w:r w:rsidRPr="00525654">
              <w:rPr>
                <w:rFonts w:ascii="Arial" w:hAnsi="Arial" w:cs="Arial"/>
                <w:b/>
                <w:bCs/>
                <w:sz w:val="18"/>
                <w:szCs w:val="18"/>
              </w:rPr>
              <w:t>Vlastné imanie spolu</w:t>
            </w:r>
          </w:p>
        </w:tc>
        <w:tc>
          <w:tcPr>
            <w:tcW w:w="1040" w:type="dxa"/>
            <w:tcBorders>
              <w:top w:val="single" w:sz="4" w:space="0" w:color="auto"/>
              <w:left w:val="nil"/>
              <w:bottom w:val="double" w:sz="6" w:space="0" w:color="auto"/>
              <w:right w:val="nil"/>
            </w:tcBorders>
            <w:shd w:val="clear" w:color="auto" w:fill="auto"/>
            <w:noWrap/>
            <w:vAlign w:val="bottom"/>
            <w:hideMark/>
          </w:tcPr>
          <w:p w14:paraId="4F3DA461" w14:textId="5EDCFB78" w:rsidR="00447043" w:rsidRPr="00525654" w:rsidRDefault="00207A54" w:rsidP="00525654">
            <w:pPr>
              <w:keepLines/>
              <w:suppressAutoHyphens/>
              <w:jc w:val="right"/>
              <w:rPr>
                <w:rFonts w:ascii="Arial" w:hAnsi="Arial" w:cs="Arial"/>
                <w:b/>
                <w:bCs/>
                <w:sz w:val="18"/>
                <w:szCs w:val="18"/>
              </w:rPr>
            </w:pPr>
            <w:r w:rsidRPr="00525654">
              <w:rPr>
                <w:rFonts w:ascii="Arial" w:hAnsi="Arial" w:cs="Arial"/>
                <w:b/>
                <w:bCs/>
                <w:sz w:val="18"/>
                <w:szCs w:val="18"/>
              </w:rPr>
              <w:t>1 991 490</w:t>
            </w:r>
          </w:p>
        </w:tc>
        <w:tc>
          <w:tcPr>
            <w:tcW w:w="1040" w:type="dxa"/>
            <w:tcBorders>
              <w:top w:val="single" w:sz="4" w:space="0" w:color="auto"/>
              <w:left w:val="nil"/>
              <w:bottom w:val="double" w:sz="6" w:space="0" w:color="auto"/>
              <w:right w:val="nil"/>
            </w:tcBorders>
            <w:shd w:val="clear" w:color="auto" w:fill="auto"/>
            <w:noWrap/>
            <w:vAlign w:val="bottom"/>
            <w:hideMark/>
          </w:tcPr>
          <w:p w14:paraId="0AD7EFE3" w14:textId="0F7AC0B8" w:rsidR="00447043" w:rsidRPr="00525654" w:rsidRDefault="00207A54" w:rsidP="00525654">
            <w:pPr>
              <w:keepLines/>
              <w:suppressAutoHyphens/>
              <w:jc w:val="right"/>
              <w:rPr>
                <w:rFonts w:ascii="Arial" w:hAnsi="Arial" w:cs="Arial"/>
                <w:b/>
                <w:bCs/>
                <w:sz w:val="18"/>
                <w:szCs w:val="18"/>
              </w:rPr>
            </w:pPr>
            <w:r w:rsidRPr="00525654">
              <w:rPr>
                <w:rFonts w:ascii="Arial" w:hAnsi="Arial" w:cs="Arial"/>
                <w:b/>
                <w:bCs/>
                <w:sz w:val="18"/>
                <w:szCs w:val="18"/>
              </w:rPr>
              <w:t>1</w:t>
            </w:r>
            <w:r w:rsidR="008B6919" w:rsidRPr="00525654">
              <w:rPr>
                <w:rFonts w:ascii="Arial" w:hAnsi="Arial" w:cs="Arial"/>
                <w:b/>
                <w:bCs/>
                <w:sz w:val="18"/>
                <w:szCs w:val="18"/>
              </w:rPr>
              <w:t> </w:t>
            </w:r>
            <w:r w:rsidRPr="00525654">
              <w:rPr>
                <w:rFonts w:ascii="Arial" w:hAnsi="Arial" w:cs="Arial"/>
                <w:b/>
                <w:bCs/>
                <w:sz w:val="18"/>
                <w:szCs w:val="18"/>
              </w:rPr>
              <w:t>1</w:t>
            </w:r>
            <w:r w:rsidR="008B6919" w:rsidRPr="00525654">
              <w:rPr>
                <w:rFonts w:ascii="Arial" w:hAnsi="Arial" w:cs="Arial"/>
                <w:b/>
                <w:bCs/>
                <w:sz w:val="18"/>
                <w:szCs w:val="18"/>
              </w:rPr>
              <w:t>82 413</w:t>
            </w:r>
          </w:p>
        </w:tc>
        <w:tc>
          <w:tcPr>
            <w:tcW w:w="1040" w:type="dxa"/>
            <w:tcBorders>
              <w:top w:val="single" w:sz="4" w:space="0" w:color="auto"/>
              <w:left w:val="nil"/>
              <w:bottom w:val="double" w:sz="6" w:space="0" w:color="auto"/>
              <w:right w:val="nil"/>
            </w:tcBorders>
            <w:shd w:val="clear" w:color="auto" w:fill="auto"/>
            <w:noWrap/>
            <w:vAlign w:val="bottom"/>
            <w:hideMark/>
          </w:tcPr>
          <w:p w14:paraId="191A985B" w14:textId="77777777" w:rsidR="00447043" w:rsidRPr="00525654" w:rsidRDefault="00447043"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416" w:type="dxa"/>
            <w:tcBorders>
              <w:top w:val="single" w:sz="4" w:space="0" w:color="auto"/>
              <w:left w:val="nil"/>
              <w:bottom w:val="double" w:sz="6" w:space="0" w:color="auto"/>
              <w:right w:val="nil"/>
            </w:tcBorders>
            <w:shd w:val="clear" w:color="auto" w:fill="auto"/>
            <w:noWrap/>
            <w:vAlign w:val="bottom"/>
            <w:hideMark/>
          </w:tcPr>
          <w:p w14:paraId="2C539A13" w14:textId="77777777" w:rsidR="00447043" w:rsidRPr="00525654" w:rsidRDefault="00447043"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368" w:type="dxa"/>
            <w:tcBorders>
              <w:top w:val="single" w:sz="4" w:space="0" w:color="auto"/>
              <w:left w:val="nil"/>
              <w:bottom w:val="double" w:sz="6" w:space="0" w:color="auto"/>
              <w:right w:val="nil"/>
            </w:tcBorders>
            <w:shd w:val="clear" w:color="auto" w:fill="auto"/>
            <w:noWrap/>
            <w:vAlign w:val="bottom"/>
            <w:hideMark/>
          </w:tcPr>
          <w:p w14:paraId="1E4A9B87" w14:textId="4F0B2901" w:rsidR="00447043" w:rsidRPr="00525654" w:rsidRDefault="00207A54" w:rsidP="00525654">
            <w:pPr>
              <w:keepLines/>
              <w:suppressAutoHyphens/>
              <w:jc w:val="right"/>
              <w:rPr>
                <w:rFonts w:ascii="Arial" w:hAnsi="Arial" w:cs="Arial"/>
                <w:b/>
                <w:bCs/>
                <w:sz w:val="18"/>
                <w:szCs w:val="18"/>
              </w:rPr>
            </w:pPr>
            <w:r w:rsidRPr="00525654">
              <w:rPr>
                <w:rFonts w:ascii="Arial" w:hAnsi="Arial" w:cs="Arial"/>
                <w:b/>
                <w:bCs/>
                <w:sz w:val="18"/>
                <w:szCs w:val="18"/>
              </w:rPr>
              <w:t>3 173 903</w:t>
            </w:r>
          </w:p>
        </w:tc>
      </w:tr>
      <w:bookmarkEnd w:id="43"/>
    </w:tbl>
    <w:p w14:paraId="77664A60" w14:textId="77777777" w:rsidR="00447043" w:rsidRPr="009133FE" w:rsidRDefault="00447043" w:rsidP="00525654">
      <w:pPr>
        <w:pStyle w:val="odstavec"/>
        <w:keepLines/>
        <w:suppressAutoHyphens/>
        <w:ind w:left="425"/>
      </w:pPr>
    </w:p>
    <w:p w14:paraId="55CFB15A" w14:textId="11AC08B2" w:rsidR="00447043" w:rsidRPr="009133FE" w:rsidRDefault="00447043" w:rsidP="00525654">
      <w:pPr>
        <w:pStyle w:val="Heading2"/>
        <w:keepLines/>
        <w:numPr>
          <w:ilvl w:val="1"/>
          <w:numId w:val="16"/>
        </w:numPr>
      </w:pPr>
      <w:r w:rsidRPr="009133FE">
        <w:t>Rozdelenie zisku za predchádzajúci rok 202</w:t>
      </w:r>
      <w:r w:rsidR="00207A54" w:rsidRPr="009133FE">
        <w:t>3</w:t>
      </w:r>
    </w:p>
    <w:p w14:paraId="6E78631C" w14:textId="1DA5B210" w:rsidR="00EF2737" w:rsidRPr="009133FE" w:rsidRDefault="00447043" w:rsidP="00525654">
      <w:pPr>
        <w:pStyle w:val="odstavec"/>
        <w:keepLines/>
        <w:suppressAutoHyphens/>
        <w:ind w:left="425"/>
      </w:pPr>
      <w:r w:rsidRPr="009133FE">
        <w:t>Účtovný zisk za rok 202</w:t>
      </w:r>
      <w:r w:rsidR="00207A54" w:rsidRPr="009133FE">
        <w:t>3</w:t>
      </w:r>
      <w:r w:rsidRPr="009133FE">
        <w:t xml:space="preserve"> vo výške </w:t>
      </w:r>
      <w:r w:rsidR="00207A54" w:rsidRPr="009133FE">
        <w:t>1 182 413</w:t>
      </w:r>
      <w:r w:rsidRPr="009133FE">
        <w:t xml:space="preserve"> EUR bol </w:t>
      </w:r>
      <w:r w:rsidR="00EF2737" w:rsidRPr="009133FE">
        <w:t>na základe rozhodnutia jediného spoločníka</w:t>
      </w:r>
    </w:p>
    <w:p w14:paraId="26A880ED" w14:textId="3CF96E7C" w:rsidR="00EF2737" w:rsidRPr="009133FE" w:rsidRDefault="00EF2737" w:rsidP="00525654">
      <w:pPr>
        <w:pStyle w:val="odstavec"/>
        <w:keepLines/>
        <w:suppressAutoHyphens/>
        <w:ind w:left="425"/>
      </w:pPr>
      <w:r w:rsidRPr="009133FE">
        <w:t xml:space="preserve">Spoločnosti prevedený na účet </w:t>
      </w:r>
      <w:r w:rsidR="007A7005" w:rsidRPr="009133FE">
        <w:t>nerozdeleného</w:t>
      </w:r>
      <w:r w:rsidRPr="009133FE">
        <w:t xml:space="preserve"> zisku minulých rokov.</w:t>
      </w:r>
    </w:p>
    <w:p w14:paraId="3BC7C233" w14:textId="77777777" w:rsidR="00EF2737" w:rsidRPr="009133FE" w:rsidRDefault="00EF2737" w:rsidP="00525654">
      <w:pPr>
        <w:keepLines/>
        <w:suppressAutoHyphens/>
        <w:ind w:left="425"/>
        <w:rPr>
          <w:rFonts w:ascii="Arial" w:hAnsi="Arial" w:cs="Arial"/>
        </w:rPr>
      </w:pPr>
    </w:p>
    <w:p w14:paraId="59F91B5C" w14:textId="58BEAEE4" w:rsidR="00447043" w:rsidRPr="009133FE" w:rsidRDefault="00447043" w:rsidP="00525654">
      <w:pPr>
        <w:pStyle w:val="Heading2"/>
        <w:keepLines/>
      </w:pPr>
      <w:r w:rsidRPr="009133FE">
        <w:t>Návrh na rozdelenie zisku za rok 202</w:t>
      </w:r>
      <w:r w:rsidR="00207A54" w:rsidRPr="009133FE">
        <w:t>4</w:t>
      </w:r>
    </w:p>
    <w:p w14:paraId="00E462A5" w14:textId="0EEFE0E9" w:rsidR="00447043" w:rsidRPr="009133FE" w:rsidRDefault="00447043" w:rsidP="00525654">
      <w:pPr>
        <w:pStyle w:val="odstavec"/>
        <w:keepLines/>
        <w:suppressAutoHyphens/>
        <w:ind w:left="425"/>
      </w:pPr>
      <w:r w:rsidRPr="009133FE">
        <w:t>Ku dňu zostavenia účtovnej závierky štatutárny orgán ešte nepredložil návrh na rozdelenie zisku za rok 202</w:t>
      </w:r>
      <w:r w:rsidR="00207A54" w:rsidRPr="009133FE">
        <w:t>4</w:t>
      </w:r>
      <w:r w:rsidRPr="009133FE">
        <w:t>.</w:t>
      </w:r>
    </w:p>
    <w:p w14:paraId="54A8FEB9" w14:textId="77777777" w:rsidR="00447043" w:rsidRDefault="00447043" w:rsidP="00525654">
      <w:pPr>
        <w:pStyle w:val="odstavec"/>
        <w:keepLines/>
        <w:suppressAutoHyphens/>
        <w:ind w:left="425"/>
      </w:pPr>
    </w:p>
    <w:p w14:paraId="169FD865" w14:textId="14057910" w:rsidR="007A7005" w:rsidRPr="009133FE" w:rsidRDefault="007A7005" w:rsidP="00525654">
      <w:pPr>
        <w:keepLines/>
        <w:suppressAutoHyphens/>
        <w:ind w:left="425"/>
        <w:rPr>
          <w:rFonts w:ascii="Arial" w:hAnsi="Arial" w:cs="Arial"/>
          <w:b/>
          <w:bCs/>
          <w:kern w:val="32"/>
          <w:sz w:val="20"/>
          <w:szCs w:val="20"/>
        </w:rPr>
      </w:pPr>
    </w:p>
    <w:p w14:paraId="2F9A6D89" w14:textId="6050CB9B" w:rsidR="00447043" w:rsidRPr="009133FE" w:rsidRDefault="00447043" w:rsidP="00525654">
      <w:pPr>
        <w:pStyle w:val="Heading1"/>
        <w:keepLines/>
        <w:ind w:left="425" w:hanging="426"/>
        <w:rPr>
          <w:rFonts w:ascii="Arial" w:hAnsi="Arial"/>
          <w:sz w:val="20"/>
          <w:szCs w:val="20"/>
        </w:rPr>
      </w:pPr>
      <w:r w:rsidRPr="009133FE">
        <w:rPr>
          <w:rFonts w:ascii="Arial" w:hAnsi="Arial"/>
          <w:sz w:val="20"/>
          <w:szCs w:val="20"/>
        </w:rPr>
        <w:t>PREHĽAD PEŇAŽNÝCH TOKOV</w:t>
      </w:r>
    </w:p>
    <w:p w14:paraId="5268DC43" w14:textId="77777777" w:rsidR="00447043" w:rsidRDefault="00447043" w:rsidP="00525654">
      <w:pPr>
        <w:pStyle w:val="odstavec"/>
        <w:keepLines/>
        <w:suppressAutoHyphens/>
        <w:ind w:left="425"/>
      </w:pPr>
      <w:r w:rsidRPr="009133FE">
        <w:t xml:space="preserve">Na účely uvádzania údajov v prehľade peňažných tokov sa pod pojmami </w:t>
      </w:r>
      <w:r w:rsidRPr="009133FE">
        <w:rPr>
          <w:b/>
        </w:rPr>
        <w:t>peňažné prostriedky</w:t>
      </w:r>
      <w:r w:rsidRPr="009133FE">
        <w:t xml:space="preserve"> a </w:t>
      </w:r>
      <w:r w:rsidRPr="009133FE">
        <w:rPr>
          <w:b/>
        </w:rPr>
        <w:t xml:space="preserve">peňažné ekvivalenty </w:t>
      </w:r>
      <w:r w:rsidRPr="009133FE">
        <w:t>rozumie nasledovné:</w:t>
      </w:r>
    </w:p>
    <w:p w14:paraId="34DCE8D9" w14:textId="77777777" w:rsidR="00525654" w:rsidRPr="009133FE" w:rsidRDefault="00525654" w:rsidP="00525654">
      <w:pPr>
        <w:pStyle w:val="odstavec"/>
        <w:keepLines/>
        <w:suppressAutoHyphens/>
        <w:ind w:left="425"/>
      </w:pPr>
    </w:p>
    <w:p w14:paraId="1BD6D8B9" w14:textId="77777777" w:rsidR="00447043" w:rsidRDefault="00447043" w:rsidP="00525654">
      <w:pPr>
        <w:pStyle w:val="odstavec"/>
        <w:keepLines/>
        <w:numPr>
          <w:ilvl w:val="0"/>
          <w:numId w:val="13"/>
        </w:numPr>
        <w:suppressAutoHyphens/>
        <w:ind w:left="851" w:hanging="425"/>
      </w:pPr>
      <w:r w:rsidRPr="009133FE">
        <w:rPr>
          <w:b/>
        </w:rPr>
        <w:t>peňažné prostriedky:</w:t>
      </w:r>
      <w:r w:rsidRPr="009133FE">
        <w:t xml:space="preserv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w:t>
      </w:r>
    </w:p>
    <w:p w14:paraId="640B6BCA" w14:textId="77777777" w:rsidR="00525654" w:rsidRPr="009133FE" w:rsidRDefault="00525654" w:rsidP="00525654">
      <w:pPr>
        <w:pStyle w:val="odstavec"/>
        <w:keepLines/>
        <w:suppressAutoHyphens/>
        <w:ind w:left="851" w:hanging="425"/>
      </w:pPr>
    </w:p>
    <w:p w14:paraId="1C44F7A4" w14:textId="77777777" w:rsidR="00447043" w:rsidRPr="009133FE" w:rsidRDefault="00447043" w:rsidP="00525654">
      <w:pPr>
        <w:pStyle w:val="odstavec"/>
        <w:keepLines/>
        <w:numPr>
          <w:ilvl w:val="0"/>
          <w:numId w:val="13"/>
        </w:numPr>
        <w:suppressAutoHyphens/>
        <w:ind w:left="851" w:hanging="425"/>
      </w:pPr>
      <w:r w:rsidRPr="009133FE">
        <w:rPr>
          <w:b/>
        </w:rPr>
        <w:t>peňažné ekvivalenty:</w:t>
      </w:r>
      <w:r w:rsidRPr="009133FE">
        <w:t xml:space="preserve"> krátkodobý finančný majetok, ktorý je zameniteľný za vopred známu sumu peňažných prostriedkov, pri ktorom nie je riziko výraznej zmeny jeho hodnoty v najbližších troch mesiacoch ku dňu, ku ktorému sa zostavuje účtovná závierka (napr.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a pod.).</w:t>
      </w:r>
    </w:p>
    <w:p w14:paraId="1CDD1E87" w14:textId="60C14525" w:rsidR="00525654" w:rsidRDefault="00525654">
      <w:pPr>
        <w:rPr>
          <w:rFonts w:ascii="Arial" w:hAnsi="Arial" w:cs="Arial"/>
          <w:bCs/>
          <w:sz w:val="20"/>
          <w:szCs w:val="20"/>
        </w:rPr>
      </w:pPr>
      <w:r>
        <w:br w:type="page"/>
      </w:r>
    </w:p>
    <w:p w14:paraId="69E8F39D" w14:textId="311711FD" w:rsidR="00447043" w:rsidRPr="009133FE" w:rsidRDefault="00447043" w:rsidP="00525654">
      <w:pPr>
        <w:pStyle w:val="odstavec"/>
        <w:keepLines/>
        <w:suppressAutoHyphens/>
        <w:ind w:left="425"/>
      </w:pPr>
      <w:r w:rsidRPr="009133FE">
        <w:lastRenderedPageBreak/>
        <w:t>Spoločnosť zostavila prehľad peňažných tokov pomocou nepriamej metódy.</w:t>
      </w:r>
    </w:p>
    <w:p w14:paraId="4EEA42ED" w14:textId="77777777" w:rsidR="00447043" w:rsidRPr="009133FE" w:rsidRDefault="00447043" w:rsidP="00525654">
      <w:pPr>
        <w:pStyle w:val="odstavec"/>
        <w:keepLines/>
        <w:suppressAutoHyphens/>
        <w:ind w:left="425"/>
      </w:pPr>
      <w:bookmarkStart w:id="44" w:name="FWT_T50a"/>
    </w:p>
    <w:tbl>
      <w:tblPr>
        <w:tblW w:w="9212" w:type="dxa"/>
        <w:tblInd w:w="425" w:type="dxa"/>
        <w:tblLayout w:type="fixed"/>
        <w:tblCellMar>
          <w:left w:w="28" w:type="dxa"/>
          <w:right w:w="28" w:type="dxa"/>
        </w:tblCellMar>
        <w:tblLook w:val="04A0" w:firstRow="1" w:lastRow="0" w:firstColumn="1" w:lastColumn="0" w:noHBand="0" w:noVBand="1"/>
      </w:tblPr>
      <w:tblGrid>
        <w:gridCol w:w="6346"/>
        <w:gridCol w:w="1433"/>
        <w:gridCol w:w="1433"/>
      </w:tblGrid>
      <w:tr w:rsidR="008C5A31" w:rsidRPr="00525654" w14:paraId="06931E73" w14:textId="77777777" w:rsidTr="00DF7EAD">
        <w:trPr>
          <w:cantSplit/>
          <w:trHeight w:val="227"/>
        </w:trPr>
        <w:tc>
          <w:tcPr>
            <w:tcW w:w="6346" w:type="dxa"/>
            <w:tcBorders>
              <w:top w:val="nil"/>
              <w:left w:val="nil"/>
              <w:bottom w:val="single" w:sz="4" w:space="0" w:color="auto"/>
              <w:right w:val="nil"/>
            </w:tcBorders>
            <w:shd w:val="clear" w:color="auto" w:fill="auto"/>
            <w:vAlign w:val="bottom"/>
            <w:hideMark/>
          </w:tcPr>
          <w:p w14:paraId="0C164E59" w14:textId="77777777" w:rsidR="00447043" w:rsidRPr="00525654" w:rsidRDefault="00447043" w:rsidP="00525654">
            <w:pPr>
              <w:keepLines/>
              <w:suppressAutoHyphens/>
              <w:rPr>
                <w:rFonts w:ascii="Arial" w:hAnsi="Arial" w:cs="Arial"/>
                <w:b/>
                <w:bCs/>
                <w:sz w:val="18"/>
                <w:szCs w:val="18"/>
              </w:rPr>
            </w:pPr>
            <w:r w:rsidRPr="00525654">
              <w:rPr>
                <w:rFonts w:ascii="Arial" w:hAnsi="Arial" w:cs="Arial"/>
                <w:b/>
                <w:bCs/>
                <w:sz w:val="18"/>
                <w:szCs w:val="18"/>
              </w:rPr>
              <w:t>NÁZOV POLOŽKY</w:t>
            </w:r>
          </w:p>
        </w:tc>
        <w:tc>
          <w:tcPr>
            <w:tcW w:w="1433" w:type="dxa"/>
            <w:tcBorders>
              <w:top w:val="nil"/>
              <w:left w:val="nil"/>
              <w:bottom w:val="single" w:sz="4" w:space="0" w:color="auto"/>
              <w:right w:val="nil"/>
            </w:tcBorders>
            <w:shd w:val="clear" w:color="auto" w:fill="auto"/>
            <w:vAlign w:val="bottom"/>
            <w:hideMark/>
          </w:tcPr>
          <w:p w14:paraId="4EC8746A" w14:textId="43BBA795" w:rsidR="00447043" w:rsidRPr="00525654" w:rsidRDefault="00447043" w:rsidP="00525654">
            <w:pPr>
              <w:keepLines/>
              <w:suppressAutoHyphens/>
              <w:jc w:val="right"/>
              <w:rPr>
                <w:rFonts w:ascii="Arial" w:hAnsi="Arial" w:cs="Arial"/>
                <w:b/>
                <w:bCs/>
                <w:sz w:val="18"/>
                <w:szCs w:val="18"/>
              </w:rPr>
            </w:pPr>
            <w:r w:rsidRPr="00525654">
              <w:rPr>
                <w:rFonts w:ascii="Arial" w:hAnsi="Arial" w:cs="Arial"/>
                <w:b/>
                <w:bCs/>
                <w:sz w:val="18"/>
                <w:szCs w:val="18"/>
              </w:rPr>
              <w:t>202</w:t>
            </w:r>
            <w:r w:rsidR="008C5A31" w:rsidRPr="00525654">
              <w:rPr>
                <w:rFonts w:ascii="Arial" w:hAnsi="Arial" w:cs="Arial"/>
                <w:b/>
                <w:bCs/>
                <w:sz w:val="18"/>
                <w:szCs w:val="18"/>
              </w:rPr>
              <w:t>4</w:t>
            </w:r>
          </w:p>
        </w:tc>
        <w:tc>
          <w:tcPr>
            <w:tcW w:w="1433" w:type="dxa"/>
            <w:tcBorders>
              <w:top w:val="nil"/>
              <w:left w:val="nil"/>
              <w:bottom w:val="single" w:sz="4" w:space="0" w:color="auto"/>
              <w:right w:val="nil"/>
            </w:tcBorders>
            <w:shd w:val="clear" w:color="auto" w:fill="auto"/>
            <w:vAlign w:val="bottom"/>
            <w:hideMark/>
          </w:tcPr>
          <w:p w14:paraId="7B26D64E" w14:textId="0C7ACFA1" w:rsidR="00447043" w:rsidRPr="00525654" w:rsidRDefault="00447043" w:rsidP="00525654">
            <w:pPr>
              <w:keepLines/>
              <w:suppressAutoHyphens/>
              <w:jc w:val="right"/>
              <w:rPr>
                <w:rFonts w:ascii="Arial" w:hAnsi="Arial" w:cs="Arial"/>
                <w:b/>
                <w:bCs/>
                <w:sz w:val="18"/>
                <w:szCs w:val="18"/>
              </w:rPr>
            </w:pPr>
            <w:r w:rsidRPr="00525654">
              <w:rPr>
                <w:rFonts w:ascii="Arial" w:hAnsi="Arial" w:cs="Arial"/>
                <w:b/>
                <w:bCs/>
                <w:sz w:val="18"/>
                <w:szCs w:val="18"/>
              </w:rPr>
              <w:t>202</w:t>
            </w:r>
            <w:r w:rsidR="008C5A31" w:rsidRPr="00525654">
              <w:rPr>
                <w:rFonts w:ascii="Arial" w:hAnsi="Arial" w:cs="Arial"/>
                <w:b/>
                <w:bCs/>
                <w:sz w:val="18"/>
                <w:szCs w:val="18"/>
              </w:rPr>
              <w:t>3</w:t>
            </w:r>
          </w:p>
        </w:tc>
      </w:tr>
      <w:tr w:rsidR="008C5A31" w:rsidRPr="00525654" w14:paraId="17721194" w14:textId="77777777" w:rsidTr="00DF7EAD">
        <w:trPr>
          <w:cantSplit/>
          <w:trHeight w:val="227"/>
        </w:trPr>
        <w:tc>
          <w:tcPr>
            <w:tcW w:w="6346" w:type="dxa"/>
            <w:tcBorders>
              <w:top w:val="nil"/>
              <w:left w:val="nil"/>
              <w:bottom w:val="nil"/>
              <w:right w:val="nil"/>
            </w:tcBorders>
            <w:shd w:val="clear" w:color="auto" w:fill="auto"/>
            <w:vAlign w:val="bottom"/>
            <w:hideMark/>
          </w:tcPr>
          <w:p w14:paraId="2187FA68" w14:textId="77777777" w:rsidR="00447043" w:rsidRPr="00525654" w:rsidRDefault="00447043" w:rsidP="00525654">
            <w:pPr>
              <w:keepLines/>
              <w:suppressAutoHyphens/>
              <w:rPr>
                <w:rFonts w:ascii="Arial" w:hAnsi="Arial" w:cs="Arial"/>
                <w:sz w:val="18"/>
                <w:szCs w:val="18"/>
              </w:rPr>
            </w:pPr>
          </w:p>
        </w:tc>
        <w:tc>
          <w:tcPr>
            <w:tcW w:w="1433" w:type="dxa"/>
            <w:tcBorders>
              <w:top w:val="nil"/>
              <w:left w:val="nil"/>
              <w:bottom w:val="nil"/>
              <w:right w:val="nil"/>
            </w:tcBorders>
            <w:shd w:val="clear" w:color="auto" w:fill="auto"/>
            <w:vAlign w:val="bottom"/>
            <w:hideMark/>
          </w:tcPr>
          <w:p w14:paraId="789E2A2A" w14:textId="77777777" w:rsidR="00447043" w:rsidRPr="00525654" w:rsidRDefault="00447043" w:rsidP="00525654">
            <w:pPr>
              <w:keepLines/>
              <w:suppressAutoHyphens/>
              <w:jc w:val="right"/>
              <w:rPr>
                <w:rFonts w:ascii="Arial" w:hAnsi="Arial" w:cs="Arial"/>
                <w:sz w:val="18"/>
                <w:szCs w:val="18"/>
              </w:rPr>
            </w:pPr>
          </w:p>
        </w:tc>
        <w:tc>
          <w:tcPr>
            <w:tcW w:w="1433" w:type="dxa"/>
            <w:tcBorders>
              <w:top w:val="nil"/>
              <w:left w:val="nil"/>
              <w:bottom w:val="nil"/>
              <w:right w:val="nil"/>
            </w:tcBorders>
            <w:shd w:val="clear" w:color="auto" w:fill="auto"/>
            <w:vAlign w:val="bottom"/>
            <w:hideMark/>
          </w:tcPr>
          <w:p w14:paraId="66C48AE9" w14:textId="77777777" w:rsidR="00447043" w:rsidRPr="00525654" w:rsidRDefault="00447043" w:rsidP="00525654">
            <w:pPr>
              <w:keepLines/>
              <w:suppressAutoHyphens/>
              <w:jc w:val="right"/>
              <w:rPr>
                <w:rFonts w:ascii="Arial" w:hAnsi="Arial" w:cs="Arial"/>
                <w:sz w:val="18"/>
                <w:szCs w:val="18"/>
              </w:rPr>
            </w:pPr>
          </w:p>
        </w:tc>
      </w:tr>
      <w:bookmarkEnd w:id="44"/>
      <w:tr w:rsidR="00DF7EAD" w:rsidRPr="00525654" w14:paraId="502CFA21" w14:textId="77777777" w:rsidTr="00DF7EAD">
        <w:trPr>
          <w:cantSplit/>
          <w:trHeight w:val="227"/>
        </w:trPr>
        <w:tc>
          <w:tcPr>
            <w:tcW w:w="6346" w:type="dxa"/>
            <w:tcBorders>
              <w:top w:val="nil"/>
              <w:left w:val="nil"/>
              <w:bottom w:val="nil"/>
              <w:right w:val="nil"/>
            </w:tcBorders>
            <w:shd w:val="clear" w:color="auto" w:fill="auto"/>
            <w:vAlign w:val="bottom"/>
            <w:hideMark/>
          </w:tcPr>
          <w:p w14:paraId="564A8C1C" w14:textId="77777777" w:rsidR="00DF7EAD" w:rsidRPr="00525654" w:rsidRDefault="00DF7EAD" w:rsidP="00DF7EAD">
            <w:pPr>
              <w:keepLines/>
              <w:suppressAutoHyphens/>
              <w:rPr>
                <w:rFonts w:ascii="Arial" w:hAnsi="Arial" w:cs="Arial"/>
                <w:b/>
                <w:bCs/>
                <w:sz w:val="18"/>
                <w:szCs w:val="18"/>
              </w:rPr>
            </w:pPr>
            <w:r w:rsidRPr="00525654">
              <w:rPr>
                <w:rFonts w:ascii="Arial" w:hAnsi="Arial" w:cs="Arial"/>
                <w:b/>
                <w:bCs/>
                <w:sz w:val="18"/>
                <w:szCs w:val="18"/>
              </w:rPr>
              <w:t>Výsledok hospodárenia pred zdanením</w:t>
            </w:r>
          </w:p>
        </w:tc>
        <w:tc>
          <w:tcPr>
            <w:tcW w:w="1433" w:type="dxa"/>
            <w:tcBorders>
              <w:top w:val="nil"/>
              <w:left w:val="nil"/>
              <w:bottom w:val="nil"/>
              <w:right w:val="nil"/>
            </w:tcBorders>
            <w:shd w:val="clear" w:color="auto" w:fill="auto"/>
            <w:vAlign w:val="bottom"/>
            <w:hideMark/>
          </w:tcPr>
          <w:p w14:paraId="04EDF1E8" w14:textId="27F96693" w:rsidR="00DF7EAD" w:rsidRPr="00525654" w:rsidRDefault="00DF7EAD" w:rsidP="00DF7EAD">
            <w:pPr>
              <w:keepLines/>
              <w:suppressAutoHyphens/>
              <w:jc w:val="right"/>
              <w:rPr>
                <w:rFonts w:ascii="Arial" w:hAnsi="Arial" w:cs="Arial"/>
                <w:b/>
                <w:bCs/>
                <w:sz w:val="18"/>
                <w:szCs w:val="18"/>
              </w:rPr>
            </w:pPr>
            <w:r w:rsidRPr="009133FE">
              <w:rPr>
                <w:rFonts w:ascii="Arial" w:hAnsi="Arial" w:cs="Arial"/>
                <w:b/>
                <w:bCs/>
                <w:sz w:val="18"/>
                <w:szCs w:val="18"/>
              </w:rPr>
              <w:t>7</w:t>
            </w:r>
            <w:r>
              <w:rPr>
                <w:rFonts w:ascii="Arial" w:hAnsi="Arial" w:cs="Arial"/>
                <w:b/>
                <w:bCs/>
                <w:sz w:val="18"/>
                <w:szCs w:val="18"/>
              </w:rPr>
              <w:t>17 415</w:t>
            </w:r>
          </w:p>
        </w:tc>
        <w:tc>
          <w:tcPr>
            <w:tcW w:w="1433" w:type="dxa"/>
            <w:tcBorders>
              <w:top w:val="nil"/>
              <w:left w:val="nil"/>
              <w:bottom w:val="nil"/>
              <w:right w:val="nil"/>
            </w:tcBorders>
            <w:shd w:val="clear" w:color="auto" w:fill="auto"/>
            <w:vAlign w:val="bottom"/>
            <w:hideMark/>
          </w:tcPr>
          <w:p w14:paraId="3765FBB1" w14:textId="47562670" w:rsidR="00DF7EAD" w:rsidRPr="00525654" w:rsidRDefault="00DF7EAD" w:rsidP="00DF7EAD">
            <w:pPr>
              <w:keepLines/>
              <w:suppressAutoHyphens/>
              <w:jc w:val="right"/>
              <w:rPr>
                <w:rFonts w:ascii="Arial" w:hAnsi="Arial" w:cs="Arial"/>
                <w:b/>
                <w:bCs/>
                <w:sz w:val="18"/>
                <w:szCs w:val="18"/>
              </w:rPr>
            </w:pPr>
            <w:r w:rsidRPr="00525654">
              <w:rPr>
                <w:rFonts w:ascii="Arial" w:hAnsi="Arial" w:cs="Arial"/>
                <w:b/>
                <w:bCs/>
                <w:sz w:val="18"/>
                <w:szCs w:val="18"/>
              </w:rPr>
              <w:t>1 390 338</w:t>
            </w:r>
          </w:p>
        </w:tc>
      </w:tr>
      <w:tr w:rsidR="00DF7EAD" w:rsidRPr="00525654" w14:paraId="026E28A7" w14:textId="77777777" w:rsidTr="00DF7EAD">
        <w:trPr>
          <w:cantSplit/>
          <w:trHeight w:val="227"/>
        </w:trPr>
        <w:tc>
          <w:tcPr>
            <w:tcW w:w="6346" w:type="dxa"/>
            <w:tcBorders>
              <w:top w:val="nil"/>
              <w:left w:val="nil"/>
              <w:bottom w:val="nil"/>
              <w:right w:val="nil"/>
            </w:tcBorders>
            <w:shd w:val="clear" w:color="auto" w:fill="auto"/>
            <w:vAlign w:val="bottom"/>
            <w:hideMark/>
          </w:tcPr>
          <w:p w14:paraId="5DE7766C" w14:textId="77777777" w:rsidR="00DF7EAD" w:rsidRPr="00525654" w:rsidRDefault="00DF7EAD" w:rsidP="00DF7EAD">
            <w:pPr>
              <w:keepLines/>
              <w:suppressAutoHyphens/>
              <w:rPr>
                <w:rFonts w:ascii="Arial" w:hAnsi="Arial" w:cs="Arial"/>
                <w:i/>
                <w:iCs/>
                <w:sz w:val="18"/>
                <w:szCs w:val="18"/>
              </w:rPr>
            </w:pPr>
            <w:r w:rsidRPr="00525654">
              <w:rPr>
                <w:rFonts w:ascii="Arial" w:hAnsi="Arial" w:cs="Arial"/>
                <w:i/>
                <w:iCs/>
                <w:sz w:val="18"/>
                <w:szCs w:val="18"/>
              </w:rPr>
              <w:t>Úpravy o nepeňažné operácie:</w:t>
            </w:r>
          </w:p>
        </w:tc>
        <w:tc>
          <w:tcPr>
            <w:tcW w:w="1433" w:type="dxa"/>
            <w:tcBorders>
              <w:top w:val="nil"/>
              <w:left w:val="nil"/>
              <w:bottom w:val="nil"/>
              <w:right w:val="nil"/>
            </w:tcBorders>
            <w:shd w:val="clear" w:color="auto" w:fill="auto"/>
            <w:vAlign w:val="bottom"/>
            <w:hideMark/>
          </w:tcPr>
          <w:p w14:paraId="13B6FADC" w14:textId="77777777" w:rsidR="00DF7EAD" w:rsidRPr="00525654" w:rsidRDefault="00DF7EAD" w:rsidP="00DF7EAD">
            <w:pPr>
              <w:keepLines/>
              <w:suppressAutoHyphens/>
              <w:jc w:val="right"/>
              <w:rPr>
                <w:rFonts w:ascii="Arial" w:hAnsi="Arial" w:cs="Arial"/>
                <w:sz w:val="18"/>
                <w:szCs w:val="18"/>
              </w:rPr>
            </w:pPr>
          </w:p>
        </w:tc>
        <w:tc>
          <w:tcPr>
            <w:tcW w:w="1433" w:type="dxa"/>
            <w:tcBorders>
              <w:top w:val="nil"/>
              <w:left w:val="nil"/>
              <w:bottom w:val="nil"/>
              <w:right w:val="nil"/>
            </w:tcBorders>
            <w:shd w:val="clear" w:color="auto" w:fill="auto"/>
            <w:vAlign w:val="bottom"/>
            <w:hideMark/>
          </w:tcPr>
          <w:p w14:paraId="6DC2736E" w14:textId="77777777" w:rsidR="00DF7EAD" w:rsidRPr="00525654" w:rsidRDefault="00DF7EAD" w:rsidP="00DF7EAD">
            <w:pPr>
              <w:keepLines/>
              <w:suppressAutoHyphens/>
              <w:jc w:val="right"/>
              <w:rPr>
                <w:rFonts w:ascii="Arial" w:hAnsi="Arial" w:cs="Arial"/>
                <w:sz w:val="18"/>
                <w:szCs w:val="18"/>
              </w:rPr>
            </w:pPr>
          </w:p>
        </w:tc>
      </w:tr>
      <w:tr w:rsidR="00DF7EAD" w:rsidRPr="00525654" w14:paraId="4A7BF552" w14:textId="77777777" w:rsidTr="00DF7EAD">
        <w:trPr>
          <w:cantSplit/>
          <w:trHeight w:val="227"/>
        </w:trPr>
        <w:tc>
          <w:tcPr>
            <w:tcW w:w="6346" w:type="dxa"/>
            <w:tcBorders>
              <w:top w:val="nil"/>
              <w:left w:val="nil"/>
              <w:bottom w:val="nil"/>
              <w:right w:val="nil"/>
            </w:tcBorders>
            <w:shd w:val="clear" w:color="auto" w:fill="auto"/>
            <w:vAlign w:val="bottom"/>
            <w:hideMark/>
          </w:tcPr>
          <w:p w14:paraId="5CA24C93" w14:textId="77777777" w:rsidR="00DF7EAD" w:rsidRPr="00525654" w:rsidRDefault="00DF7EAD" w:rsidP="00DF7EAD">
            <w:pPr>
              <w:keepLines/>
              <w:suppressAutoHyphens/>
              <w:rPr>
                <w:rFonts w:ascii="Arial" w:hAnsi="Arial" w:cs="Arial"/>
                <w:sz w:val="18"/>
                <w:szCs w:val="18"/>
              </w:rPr>
            </w:pPr>
            <w:r w:rsidRPr="00525654">
              <w:rPr>
                <w:rFonts w:ascii="Arial" w:hAnsi="Arial" w:cs="Arial"/>
                <w:sz w:val="18"/>
                <w:szCs w:val="18"/>
              </w:rPr>
              <w:t>Odpisy dlhodobého majetku</w:t>
            </w:r>
          </w:p>
        </w:tc>
        <w:tc>
          <w:tcPr>
            <w:tcW w:w="1433" w:type="dxa"/>
            <w:tcBorders>
              <w:top w:val="nil"/>
              <w:left w:val="nil"/>
              <w:bottom w:val="nil"/>
              <w:right w:val="nil"/>
            </w:tcBorders>
            <w:shd w:val="clear" w:color="auto" w:fill="auto"/>
            <w:vAlign w:val="bottom"/>
            <w:hideMark/>
          </w:tcPr>
          <w:p w14:paraId="5960937E" w14:textId="3D251ECA" w:rsidR="00DF7EAD" w:rsidRPr="00525654" w:rsidRDefault="00DF7EAD" w:rsidP="00DF7EAD">
            <w:pPr>
              <w:keepLines/>
              <w:suppressAutoHyphens/>
              <w:jc w:val="right"/>
              <w:rPr>
                <w:rFonts w:ascii="Arial" w:hAnsi="Arial" w:cs="Arial"/>
                <w:sz w:val="18"/>
                <w:szCs w:val="18"/>
              </w:rPr>
            </w:pPr>
            <w:r w:rsidRPr="009133FE">
              <w:rPr>
                <w:rFonts w:ascii="Arial" w:hAnsi="Arial" w:cs="Arial"/>
                <w:sz w:val="18"/>
                <w:szCs w:val="18"/>
              </w:rPr>
              <w:t>1</w:t>
            </w:r>
            <w:r>
              <w:rPr>
                <w:rFonts w:ascii="Arial" w:hAnsi="Arial" w:cs="Arial"/>
                <w:sz w:val="18"/>
                <w:szCs w:val="18"/>
              </w:rPr>
              <w:t>71 227</w:t>
            </w:r>
          </w:p>
        </w:tc>
        <w:tc>
          <w:tcPr>
            <w:tcW w:w="1433" w:type="dxa"/>
            <w:tcBorders>
              <w:top w:val="nil"/>
              <w:left w:val="nil"/>
              <w:bottom w:val="nil"/>
              <w:right w:val="nil"/>
            </w:tcBorders>
            <w:shd w:val="clear" w:color="auto" w:fill="auto"/>
            <w:vAlign w:val="bottom"/>
            <w:hideMark/>
          </w:tcPr>
          <w:p w14:paraId="69073EC9" w14:textId="71FDAAA6" w:rsidR="00DF7EAD" w:rsidRPr="00525654" w:rsidRDefault="00DF7EAD" w:rsidP="00DF7EAD">
            <w:pPr>
              <w:keepLines/>
              <w:suppressAutoHyphens/>
              <w:jc w:val="right"/>
              <w:rPr>
                <w:rFonts w:ascii="Arial" w:hAnsi="Arial" w:cs="Arial"/>
                <w:sz w:val="18"/>
                <w:szCs w:val="18"/>
              </w:rPr>
            </w:pPr>
            <w:r w:rsidRPr="00525654">
              <w:rPr>
                <w:rFonts w:ascii="Arial" w:hAnsi="Arial" w:cs="Arial"/>
                <w:sz w:val="18"/>
                <w:szCs w:val="18"/>
              </w:rPr>
              <w:t>127 124</w:t>
            </w:r>
          </w:p>
        </w:tc>
      </w:tr>
      <w:tr w:rsidR="00DF7EAD" w:rsidRPr="00525654" w14:paraId="01EB0061" w14:textId="77777777" w:rsidTr="00DF7EAD">
        <w:trPr>
          <w:cantSplit/>
          <w:trHeight w:val="227"/>
        </w:trPr>
        <w:tc>
          <w:tcPr>
            <w:tcW w:w="6346" w:type="dxa"/>
            <w:tcBorders>
              <w:top w:val="nil"/>
              <w:left w:val="nil"/>
              <w:bottom w:val="nil"/>
              <w:right w:val="nil"/>
            </w:tcBorders>
            <w:shd w:val="clear" w:color="auto" w:fill="auto"/>
            <w:vAlign w:val="bottom"/>
            <w:hideMark/>
          </w:tcPr>
          <w:p w14:paraId="30A31B6D" w14:textId="77777777" w:rsidR="00DF7EAD" w:rsidRPr="00525654" w:rsidRDefault="00DF7EAD" w:rsidP="00DF7EAD">
            <w:pPr>
              <w:keepLines/>
              <w:suppressAutoHyphens/>
              <w:rPr>
                <w:rFonts w:ascii="Arial" w:hAnsi="Arial" w:cs="Arial"/>
                <w:sz w:val="18"/>
                <w:szCs w:val="18"/>
              </w:rPr>
            </w:pPr>
            <w:r w:rsidRPr="00525654">
              <w:rPr>
                <w:rFonts w:ascii="Arial" w:hAnsi="Arial" w:cs="Arial"/>
                <w:sz w:val="18"/>
                <w:szCs w:val="18"/>
              </w:rPr>
              <w:t>Zmena stavu rezerv</w:t>
            </w:r>
          </w:p>
        </w:tc>
        <w:tc>
          <w:tcPr>
            <w:tcW w:w="1433" w:type="dxa"/>
            <w:tcBorders>
              <w:top w:val="nil"/>
              <w:left w:val="nil"/>
              <w:bottom w:val="nil"/>
              <w:right w:val="nil"/>
            </w:tcBorders>
            <w:shd w:val="clear" w:color="auto" w:fill="auto"/>
            <w:vAlign w:val="bottom"/>
            <w:hideMark/>
          </w:tcPr>
          <w:p w14:paraId="7C6002DB" w14:textId="28E10D32" w:rsidR="00DF7EAD" w:rsidRPr="00525654" w:rsidRDefault="00DF7EAD" w:rsidP="00DF7EAD">
            <w:pPr>
              <w:keepLines/>
              <w:suppressAutoHyphens/>
              <w:jc w:val="right"/>
              <w:rPr>
                <w:rFonts w:ascii="Arial" w:hAnsi="Arial" w:cs="Arial"/>
                <w:sz w:val="18"/>
                <w:szCs w:val="18"/>
              </w:rPr>
            </w:pPr>
            <w:r w:rsidRPr="009133FE">
              <w:rPr>
                <w:rFonts w:ascii="Arial" w:hAnsi="Arial" w:cs="Arial"/>
                <w:sz w:val="18"/>
                <w:szCs w:val="18"/>
              </w:rPr>
              <w:t>372 744</w:t>
            </w:r>
          </w:p>
        </w:tc>
        <w:tc>
          <w:tcPr>
            <w:tcW w:w="1433" w:type="dxa"/>
            <w:tcBorders>
              <w:top w:val="nil"/>
              <w:left w:val="nil"/>
              <w:bottom w:val="nil"/>
              <w:right w:val="nil"/>
            </w:tcBorders>
            <w:shd w:val="clear" w:color="auto" w:fill="auto"/>
            <w:vAlign w:val="bottom"/>
            <w:hideMark/>
          </w:tcPr>
          <w:p w14:paraId="0A5A78BC" w14:textId="070EA1BC" w:rsidR="00DF7EAD" w:rsidRPr="00525654" w:rsidRDefault="00DF7EAD" w:rsidP="00DF7EAD">
            <w:pPr>
              <w:keepLines/>
              <w:suppressAutoHyphens/>
              <w:jc w:val="right"/>
              <w:rPr>
                <w:rFonts w:ascii="Arial" w:hAnsi="Arial" w:cs="Arial"/>
                <w:sz w:val="18"/>
                <w:szCs w:val="18"/>
              </w:rPr>
            </w:pPr>
            <w:r w:rsidRPr="00525654">
              <w:rPr>
                <w:rFonts w:ascii="Arial" w:hAnsi="Arial" w:cs="Arial"/>
                <w:sz w:val="18"/>
                <w:szCs w:val="18"/>
              </w:rPr>
              <w:t>19 671</w:t>
            </w:r>
          </w:p>
        </w:tc>
      </w:tr>
      <w:tr w:rsidR="00DF7EAD" w:rsidRPr="00525654" w14:paraId="0DE9D5C4" w14:textId="77777777" w:rsidTr="00DF7EAD">
        <w:trPr>
          <w:cantSplit/>
          <w:trHeight w:val="227"/>
        </w:trPr>
        <w:tc>
          <w:tcPr>
            <w:tcW w:w="6346" w:type="dxa"/>
            <w:tcBorders>
              <w:top w:val="nil"/>
              <w:left w:val="nil"/>
              <w:bottom w:val="nil"/>
              <w:right w:val="nil"/>
            </w:tcBorders>
            <w:shd w:val="clear" w:color="auto" w:fill="auto"/>
            <w:vAlign w:val="bottom"/>
            <w:hideMark/>
          </w:tcPr>
          <w:p w14:paraId="1C427E31" w14:textId="77777777" w:rsidR="00DF7EAD" w:rsidRPr="00525654" w:rsidRDefault="00DF7EAD" w:rsidP="00DF7EAD">
            <w:pPr>
              <w:keepLines/>
              <w:suppressAutoHyphens/>
              <w:rPr>
                <w:rFonts w:ascii="Arial" w:hAnsi="Arial" w:cs="Arial"/>
                <w:b/>
                <w:bCs/>
                <w:sz w:val="18"/>
                <w:szCs w:val="18"/>
              </w:rPr>
            </w:pPr>
            <w:r w:rsidRPr="00525654">
              <w:rPr>
                <w:rFonts w:ascii="Arial" w:hAnsi="Arial" w:cs="Arial"/>
                <w:b/>
                <w:bCs/>
                <w:sz w:val="18"/>
                <w:szCs w:val="18"/>
              </w:rPr>
              <w:t>Zisk z prevádzky pred zmenou pracovného kapitálu</w:t>
            </w:r>
          </w:p>
        </w:tc>
        <w:tc>
          <w:tcPr>
            <w:tcW w:w="1433" w:type="dxa"/>
            <w:tcBorders>
              <w:top w:val="single" w:sz="4" w:space="0" w:color="auto"/>
              <w:left w:val="nil"/>
              <w:bottom w:val="double" w:sz="6" w:space="0" w:color="auto"/>
              <w:right w:val="nil"/>
            </w:tcBorders>
            <w:shd w:val="clear" w:color="auto" w:fill="auto"/>
            <w:vAlign w:val="bottom"/>
            <w:hideMark/>
          </w:tcPr>
          <w:p w14:paraId="3DEFE44F" w14:textId="656ECBD5" w:rsidR="00DF7EAD" w:rsidRPr="00525654" w:rsidRDefault="00DF7EAD" w:rsidP="00DF7EAD">
            <w:pPr>
              <w:keepLines/>
              <w:suppressAutoHyphens/>
              <w:jc w:val="right"/>
              <w:rPr>
                <w:rFonts w:ascii="Arial" w:hAnsi="Arial" w:cs="Arial"/>
                <w:b/>
                <w:bCs/>
                <w:sz w:val="18"/>
                <w:szCs w:val="18"/>
              </w:rPr>
            </w:pPr>
            <w:r w:rsidRPr="009133FE">
              <w:rPr>
                <w:rFonts w:ascii="Arial" w:hAnsi="Arial" w:cs="Arial"/>
                <w:b/>
                <w:bCs/>
                <w:sz w:val="18"/>
                <w:szCs w:val="18"/>
              </w:rPr>
              <w:t>1 261 38</w:t>
            </w:r>
            <w:r>
              <w:rPr>
                <w:rFonts w:ascii="Arial" w:hAnsi="Arial" w:cs="Arial"/>
                <w:b/>
                <w:bCs/>
                <w:sz w:val="18"/>
                <w:szCs w:val="18"/>
              </w:rPr>
              <w:t>6</w:t>
            </w:r>
          </w:p>
        </w:tc>
        <w:tc>
          <w:tcPr>
            <w:tcW w:w="1433" w:type="dxa"/>
            <w:tcBorders>
              <w:top w:val="single" w:sz="4" w:space="0" w:color="auto"/>
              <w:left w:val="nil"/>
              <w:bottom w:val="double" w:sz="6" w:space="0" w:color="auto"/>
              <w:right w:val="nil"/>
            </w:tcBorders>
            <w:shd w:val="clear" w:color="auto" w:fill="auto"/>
            <w:vAlign w:val="bottom"/>
            <w:hideMark/>
          </w:tcPr>
          <w:p w14:paraId="3716819E" w14:textId="23C3906A" w:rsidR="00DF7EAD" w:rsidRPr="00525654" w:rsidRDefault="00DF7EAD" w:rsidP="00DF7EAD">
            <w:pPr>
              <w:keepLines/>
              <w:suppressAutoHyphens/>
              <w:jc w:val="right"/>
              <w:rPr>
                <w:rFonts w:ascii="Arial" w:hAnsi="Arial" w:cs="Arial"/>
                <w:b/>
                <w:bCs/>
                <w:sz w:val="18"/>
                <w:szCs w:val="18"/>
              </w:rPr>
            </w:pPr>
            <w:r w:rsidRPr="00525654">
              <w:rPr>
                <w:rFonts w:ascii="Arial" w:hAnsi="Arial" w:cs="Arial"/>
                <w:b/>
                <w:bCs/>
                <w:sz w:val="18"/>
                <w:szCs w:val="18"/>
              </w:rPr>
              <w:t>1 537 133</w:t>
            </w:r>
          </w:p>
        </w:tc>
      </w:tr>
      <w:tr w:rsidR="00DF7EAD" w:rsidRPr="00525654" w14:paraId="69AD5688" w14:textId="77777777" w:rsidTr="00DF7EAD">
        <w:trPr>
          <w:cantSplit/>
          <w:trHeight w:val="227"/>
        </w:trPr>
        <w:tc>
          <w:tcPr>
            <w:tcW w:w="6346" w:type="dxa"/>
            <w:tcBorders>
              <w:top w:val="nil"/>
              <w:left w:val="nil"/>
              <w:bottom w:val="nil"/>
              <w:right w:val="nil"/>
            </w:tcBorders>
            <w:shd w:val="clear" w:color="auto" w:fill="auto"/>
            <w:vAlign w:val="bottom"/>
            <w:hideMark/>
          </w:tcPr>
          <w:p w14:paraId="7E985D7C" w14:textId="77777777" w:rsidR="00DF7EAD" w:rsidRPr="00525654" w:rsidRDefault="00DF7EAD" w:rsidP="00DF7EAD">
            <w:pPr>
              <w:keepLines/>
              <w:suppressAutoHyphens/>
              <w:rPr>
                <w:rFonts w:ascii="Arial" w:hAnsi="Arial" w:cs="Arial"/>
                <w:sz w:val="18"/>
                <w:szCs w:val="18"/>
              </w:rPr>
            </w:pPr>
          </w:p>
        </w:tc>
        <w:tc>
          <w:tcPr>
            <w:tcW w:w="1433" w:type="dxa"/>
            <w:tcBorders>
              <w:top w:val="nil"/>
              <w:left w:val="nil"/>
              <w:bottom w:val="nil"/>
              <w:right w:val="nil"/>
            </w:tcBorders>
            <w:shd w:val="clear" w:color="auto" w:fill="auto"/>
            <w:vAlign w:val="bottom"/>
            <w:hideMark/>
          </w:tcPr>
          <w:p w14:paraId="36476A8A" w14:textId="77777777" w:rsidR="00DF7EAD" w:rsidRPr="00525654" w:rsidRDefault="00DF7EAD" w:rsidP="00DF7EAD">
            <w:pPr>
              <w:keepLines/>
              <w:suppressAutoHyphens/>
              <w:jc w:val="right"/>
              <w:rPr>
                <w:rFonts w:ascii="Arial" w:hAnsi="Arial" w:cs="Arial"/>
                <w:sz w:val="18"/>
                <w:szCs w:val="18"/>
              </w:rPr>
            </w:pPr>
          </w:p>
        </w:tc>
        <w:tc>
          <w:tcPr>
            <w:tcW w:w="1433" w:type="dxa"/>
            <w:tcBorders>
              <w:top w:val="nil"/>
              <w:left w:val="nil"/>
              <w:bottom w:val="nil"/>
              <w:right w:val="nil"/>
            </w:tcBorders>
            <w:shd w:val="clear" w:color="auto" w:fill="auto"/>
            <w:vAlign w:val="bottom"/>
            <w:hideMark/>
          </w:tcPr>
          <w:p w14:paraId="6CCEF9C9" w14:textId="77777777" w:rsidR="00DF7EAD" w:rsidRPr="00525654" w:rsidRDefault="00DF7EAD" w:rsidP="00DF7EAD">
            <w:pPr>
              <w:keepLines/>
              <w:suppressAutoHyphens/>
              <w:jc w:val="right"/>
              <w:rPr>
                <w:rFonts w:ascii="Arial" w:hAnsi="Arial" w:cs="Arial"/>
                <w:sz w:val="18"/>
                <w:szCs w:val="18"/>
              </w:rPr>
            </w:pPr>
          </w:p>
        </w:tc>
      </w:tr>
      <w:tr w:rsidR="00DF7EAD" w:rsidRPr="00525654" w14:paraId="58571860" w14:textId="77777777" w:rsidTr="00DF7EAD">
        <w:trPr>
          <w:cantSplit/>
          <w:trHeight w:val="227"/>
        </w:trPr>
        <w:tc>
          <w:tcPr>
            <w:tcW w:w="6346" w:type="dxa"/>
            <w:tcBorders>
              <w:top w:val="nil"/>
              <w:left w:val="nil"/>
              <w:bottom w:val="nil"/>
              <w:right w:val="nil"/>
            </w:tcBorders>
            <w:shd w:val="clear" w:color="auto" w:fill="auto"/>
            <w:vAlign w:val="bottom"/>
            <w:hideMark/>
          </w:tcPr>
          <w:p w14:paraId="611DDE25" w14:textId="77777777" w:rsidR="00DF7EAD" w:rsidRPr="00525654" w:rsidRDefault="00DF7EAD" w:rsidP="00DF7EAD">
            <w:pPr>
              <w:keepLines/>
              <w:suppressAutoHyphens/>
              <w:rPr>
                <w:rFonts w:ascii="Arial" w:hAnsi="Arial" w:cs="Arial"/>
                <w:i/>
                <w:iCs/>
                <w:sz w:val="18"/>
                <w:szCs w:val="18"/>
              </w:rPr>
            </w:pPr>
            <w:r w:rsidRPr="00525654">
              <w:rPr>
                <w:rFonts w:ascii="Arial" w:hAnsi="Arial" w:cs="Arial"/>
                <w:i/>
                <w:iCs/>
                <w:sz w:val="18"/>
                <w:szCs w:val="18"/>
              </w:rPr>
              <w:t>Zmena pracovného kapitálu:</w:t>
            </w:r>
          </w:p>
        </w:tc>
        <w:tc>
          <w:tcPr>
            <w:tcW w:w="1433" w:type="dxa"/>
            <w:tcBorders>
              <w:top w:val="nil"/>
              <w:left w:val="nil"/>
              <w:bottom w:val="nil"/>
              <w:right w:val="nil"/>
            </w:tcBorders>
            <w:shd w:val="clear" w:color="auto" w:fill="auto"/>
            <w:vAlign w:val="bottom"/>
            <w:hideMark/>
          </w:tcPr>
          <w:p w14:paraId="51E00968" w14:textId="77777777" w:rsidR="00DF7EAD" w:rsidRPr="00525654" w:rsidRDefault="00DF7EAD" w:rsidP="00DF7EAD">
            <w:pPr>
              <w:keepLines/>
              <w:suppressAutoHyphens/>
              <w:jc w:val="right"/>
              <w:rPr>
                <w:rFonts w:ascii="Arial" w:hAnsi="Arial" w:cs="Arial"/>
                <w:sz w:val="18"/>
                <w:szCs w:val="18"/>
              </w:rPr>
            </w:pPr>
          </w:p>
        </w:tc>
        <w:tc>
          <w:tcPr>
            <w:tcW w:w="1433" w:type="dxa"/>
            <w:tcBorders>
              <w:top w:val="nil"/>
              <w:left w:val="nil"/>
              <w:bottom w:val="nil"/>
              <w:right w:val="nil"/>
            </w:tcBorders>
            <w:shd w:val="clear" w:color="auto" w:fill="auto"/>
            <w:vAlign w:val="bottom"/>
            <w:hideMark/>
          </w:tcPr>
          <w:p w14:paraId="1AD5BE10" w14:textId="77777777" w:rsidR="00DF7EAD" w:rsidRPr="00525654" w:rsidRDefault="00DF7EAD" w:rsidP="00DF7EAD">
            <w:pPr>
              <w:keepLines/>
              <w:suppressAutoHyphens/>
              <w:jc w:val="right"/>
              <w:rPr>
                <w:rFonts w:ascii="Arial" w:hAnsi="Arial" w:cs="Arial"/>
                <w:sz w:val="18"/>
                <w:szCs w:val="18"/>
              </w:rPr>
            </w:pPr>
          </w:p>
        </w:tc>
      </w:tr>
      <w:tr w:rsidR="00DF7EAD" w:rsidRPr="00525654" w14:paraId="077E44E4" w14:textId="77777777" w:rsidTr="00DF7EAD">
        <w:trPr>
          <w:cantSplit/>
          <w:trHeight w:val="227"/>
        </w:trPr>
        <w:tc>
          <w:tcPr>
            <w:tcW w:w="6346" w:type="dxa"/>
            <w:tcBorders>
              <w:top w:val="nil"/>
              <w:left w:val="nil"/>
              <w:bottom w:val="nil"/>
              <w:right w:val="nil"/>
            </w:tcBorders>
            <w:shd w:val="clear" w:color="auto" w:fill="auto"/>
            <w:vAlign w:val="bottom"/>
            <w:hideMark/>
          </w:tcPr>
          <w:p w14:paraId="5241DEF0" w14:textId="77777777" w:rsidR="00DF7EAD" w:rsidRPr="00525654" w:rsidRDefault="00DF7EAD" w:rsidP="00DF7EAD">
            <w:pPr>
              <w:keepLines/>
              <w:suppressAutoHyphens/>
              <w:rPr>
                <w:rFonts w:ascii="Arial" w:hAnsi="Arial" w:cs="Arial"/>
                <w:sz w:val="18"/>
                <w:szCs w:val="18"/>
              </w:rPr>
            </w:pPr>
            <w:r w:rsidRPr="00525654">
              <w:rPr>
                <w:rFonts w:ascii="Arial" w:hAnsi="Arial" w:cs="Arial"/>
                <w:sz w:val="18"/>
                <w:szCs w:val="18"/>
              </w:rPr>
              <w:t>Úbytok (prírastok) pohľadávok z obchodného styku a časového rozlíšenia</w:t>
            </w:r>
          </w:p>
        </w:tc>
        <w:tc>
          <w:tcPr>
            <w:tcW w:w="1433" w:type="dxa"/>
            <w:tcBorders>
              <w:top w:val="nil"/>
              <w:left w:val="nil"/>
              <w:bottom w:val="nil"/>
              <w:right w:val="nil"/>
            </w:tcBorders>
            <w:shd w:val="clear" w:color="auto" w:fill="auto"/>
            <w:vAlign w:val="bottom"/>
            <w:hideMark/>
          </w:tcPr>
          <w:p w14:paraId="44127441" w14:textId="05AF5BCB" w:rsidR="00DF7EAD" w:rsidRPr="00525654" w:rsidRDefault="00DF7EAD" w:rsidP="00DF7EAD">
            <w:pPr>
              <w:keepLines/>
              <w:suppressAutoHyphens/>
              <w:jc w:val="right"/>
              <w:rPr>
                <w:rFonts w:ascii="Arial" w:hAnsi="Arial" w:cs="Arial"/>
                <w:sz w:val="18"/>
                <w:szCs w:val="18"/>
              </w:rPr>
            </w:pPr>
            <w:r w:rsidRPr="009133FE">
              <w:rPr>
                <w:rFonts w:ascii="Arial" w:hAnsi="Arial" w:cs="Arial"/>
                <w:sz w:val="18"/>
                <w:szCs w:val="18"/>
              </w:rPr>
              <w:t>-1 223 267</w:t>
            </w:r>
          </w:p>
        </w:tc>
        <w:tc>
          <w:tcPr>
            <w:tcW w:w="1433" w:type="dxa"/>
            <w:tcBorders>
              <w:top w:val="nil"/>
              <w:left w:val="nil"/>
              <w:bottom w:val="nil"/>
              <w:right w:val="nil"/>
            </w:tcBorders>
            <w:shd w:val="clear" w:color="auto" w:fill="auto"/>
            <w:vAlign w:val="bottom"/>
            <w:hideMark/>
          </w:tcPr>
          <w:p w14:paraId="1302BE01" w14:textId="6BB294D6" w:rsidR="00DF7EAD" w:rsidRPr="00525654" w:rsidRDefault="00DF7EAD" w:rsidP="00DF7EAD">
            <w:pPr>
              <w:keepLines/>
              <w:suppressAutoHyphens/>
              <w:jc w:val="right"/>
              <w:rPr>
                <w:rFonts w:ascii="Arial" w:hAnsi="Arial" w:cs="Arial"/>
                <w:sz w:val="18"/>
                <w:szCs w:val="18"/>
              </w:rPr>
            </w:pPr>
            <w:r w:rsidRPr="00525654">
              <w:rPr>
                <w:rFonts w:ascii="Arial" w:hAnsi="Arial" w:cs="Arial"/>
                <w:sz w:val="18"/>
                <w:szCs w:val="18"/>
              </w:rPr>
              <w:t>-189 845</w:t>
            </w:r>
          </w:p>
        </w:tc>
      </w:tr>
      <w:tr w:rsidR="00DF7EAD" w:rsidRPr="00525654" w14:paraId="4D058481" w14:textId="77777777" w:rsidTr="00DF7EAD">
        <w:trPr>
          <w:cantSplit/>
          <w:trHeight w:val="227"/>
        </w:trPr>
        <w:tc>
          <w:tcPr>
            <w:tcW w:w="6346" w:type="dxa"/>
            <w:tcBorders>
              <w:top w:val="nil"/>
              <w:left w:val="nil"/>
              <w:bottom w:val="nil"/>
              <w:right w:val="nil"/>
            </w:tcBorders>
            <w:shd w:val="clear" w:color="auto" w:fill="auto"/>
            <w:vAlign w:val="bottom"/>
            <w:hideMark/>
          </w:tcPr>
          <w:p w14:paraId="6EB76C07" w14:textId="77777777" w:rsidR="00DF7EAD" w:rsidRPr="00525654" w:rsidRDefault="00DF7EAD" w:rsidP="00DF7EAD">
            <w:pPr>
              <w:keepLines/>
              <w:suppressAutoHyphens/>
              <w:rPr>
                <w:rFonts w:ascii="Arial" w:hAnsi="Arial" w:cs="Arial"/>
                <w:sz w:val="18"/>
                <w:szCs w:val="18"/>
              </w:rPr>
            </w:pPr>
            <w:r w:rsidRPr="00525654">
              <w:rPr>
                <w:rFonts w:ascii="Arial" w:hAnsi="Arial" w:cs="Arial"/>
                <w:sz w:val="18"/>
                <w:szCs w:val="18"/>
              </w:rPr>
              <w:t>(Úbytok) prírastok záväzkov a časového rozlíšenia</w:t>
            </w:r>
          </w:p>
        </w:tc>
        <w:tc>
          <w:tcPr>
            <w:tcW w:w="1433" w:type="dxa"/>
            <w:tcBorders>
              <w:top w:val="nil"/>
              <w:left w:val="nil"/>
              <w:bottom w:val="nil"/>
              <w:right w:val="nil"/>
            </w:tcBorders>
            <w:shd w:val="clear" w:color="auto" w:fill="auto"/>
            <w:vAlign w:val="bottom"/>
            <w:hideMark/>
          </w:tcPr>
          <w:p w14:paraId="0DB828AE" w14:textId="33340700" w:rsidR="00DF7EAD" w:rsidRPr="00525654" w:rsidRDefault="00DF7EAD" w:rsidP="00DF7EAD">
            <w:pPr>
              <w:keepLines/>
              <w:suppressAutoHyphens/>
              <w:jc w:val="right"/>
              <w:rPr>
                <w:rFonts w:ascii="Arial" w:hAnsi="Arial" w:cs="Arial"/>
                <w:sz w:val="18"/>
                <w:szCs w:val="18"/>
              </w:rPr>
            </w:pPr>
            <w:r w:rsidRPr="009133FE">
              <w:rPr>
                <w:rFonts w:ascii="Arial" w:hAnsi="Arial" w:cs="Arial"/>
                <w:sz w:val="18"/>
                <w:szCs w:val="18"/>
              </w:rPr>
              <w:t>59 630</w:t>
            </w:r>
          </w:p>
        </w:tc>
        <w:tc>
          <w:tcPr>
            <w:tcW w:w="1433" w:type="dxa"/>
            <w:tcBorders>
              <w:top w:val="nil"/>
              <w:left w:val="nil"/>
              <w:bottom w:val="nil"/>
              <w:right w:val="nil"/>
            </w:tcBorders>
            <w:shd w:val="clear" w:color="auto" w:fill="auto"/>
            <w:vAlign w:val="bottom"/>
            <w:hideMark/>
          </w:tcPr>
          <w:p w14:paraId="6CFD507C" w14:textId="170C2015" w:rsidR="00DF7EAD" w:rsidRPr="00525654" w:rsidRDefault="00DF7EAD" w:rsidP="00DF7EAD">
            <w:pPr>
              <w:keepLines/>
              <w:suppressAutoHyphens/>
              <w:jc w:val="right"/>
              <w:rPr>
                <w:rFonts w:ascii="Arial" w:hAnsi="Arial" w:cs="Arial"/>
                <w:sz w:val="18"/>
                <w:szCs w:val="18"/>
              </w:rPr>
            </w:pPr>
            <w:r w:rsidRPr="00525654">
              <w:rPr>
                <w:rFonts w:ascii="Arial" w:hAnsi="Arial" w:cs="Arial"/>
                <w:sz w:val="18"/>
                <w:szCs w:val="18"/>
              </w:rPr>
              <w:t>220</w:t>
            </w:r>
          </w:p>
        </w:tc>
      </w:tr>
      <w:tr w:rsidR="00DF7EAD" w:rsidRPr="00525654" w14:paraId="54D0C5DE" w14:textId="77777777" w:rsidTr="00DF7EAD">
        <w:trPr>
          <w:cantSplit/>
          <w:trHeight w:val="227"/>
        </w:trPr>
        <w:tc>
          <w:tcPr>
            <w:tcW w:w="6346" w:type="dxa"/>
            <w:tcBorders>
              <w:top w:val="nil"/>
              <w:left w:val="nil"/>
              <w:bottom w:val="nil"/>
              <w:right w:val="nil"/>
            </w:tcBorders>
            <w:shd w:val="clear" w:color="auto" w:fill="auto"/>
            <w:vAlign w:val="bottom"/>
            <w:hideMark/>
          </w:tcPr>
          <w:p w14:paraId="592269E0" w14:textId="77777777" w:rsidR="00DF7EAD" w:rsidRPr="00525654" w:rsidRDefault="00DF7EAD" w:rsidP="00DF7EAD">
            <w:pPr>
              <w:keepLines/>
              <w:suppressAutoHyphens/>
              <w:rPr>
                <w:rFonts w:ascii="Arial" w:hAnsi="Arial" w:cs="Arial"/>
                <w:b/>
                <w:bCs/>
                <w:sz w:val="18"/>
                <w:szCs w:val="18"/>
              </w:rPr>
            </w:pPr>
            <w:r w:rsidRPr="00525654">
              <w:rPr>
                <w:rFonts w:ascii="Arial" w:hAnsi="Arial" w:cs="Arial"/>
                <w:b/>
                <w:bCs/>
                <w:sz w:val="18"/>
                <w:szCs w:val="18"/>
              </w:rPr>
              <w:t>Prevádzkové peňažné toky</w:t>
            </w:r>
          </w:p>
        </w:tc>
        <w:tc>
          <w:tcPr>
            <w:tcW w:w="1433" w:type="dxa"/>
            <w:tcBorders>
              <w:top w:val="single" w:sz="4" w:space="0" w:color="auto"/>
              <w:left w:val="nil"/>
              <w:bottom w:val="double" w:sz="6" w:space="0" w:color="auto"/>
              <w:right w:val="nil"/>
            </w:tcBorders>
            <w:shd w:val="clear" w:color="auto" w:fill="auto"/>
            <w:vAlign w:val="bottom"/>
            <w:hideMark/>
          </w:tcPr>
          <w:p w14:paraId="1844ADD0" w14:textId="2A663C8F" w:rsidR="00DF7EAD" w:rsidRPr="00525654" w:rsidRDefault="00DF7EAD" w:rsidP="00DF7EAD">
            <w:pPr>
              <w:keepLines/>
              <w:suppressAutoHyphens/>
              <w:jc w:val="right"/>
              <w:rPr>
                <w:rFonts w:ascii="Arial" w:hAnsi="Arial" w:cs="Arial"/>
                <w:b/>
                <w:bCs/>
                <w:sz w:val="18"/>
                <w:szCs w:val="18"/>
              </w:rPr>
            </w:pPr>
            <w:r w:rsidRPr="009133FE">
              <w:rPr>
                <w:rFonts w:ascii="Arial" w:hAnsi="Arial" w:cs="Arial"/>
                <w:b/>
                <w:bCs/>
                <w:sz w:val="18"/>
                <w:szCs w:val="18"/>
              </w:rPr>
              <w:t>97 7</w:t>
            </w:r>
            <w:r>
              <w:rPr>
                <w:rFonts w:ascii="Arial" w:hAnsi="Arial" w:cs="Arial"/>
                <w:b/>
                <w:bCs/>
                <w:sz w:val="18"/>
                <w:szCs w:val="18"/>
              </w:rPr>
              <w:t>49</w:t>
            </w:r>
          </w:p>
        </w:tc>
        <w:tc>
          <w:tcPr>
            <w:tcW w:w="1433" w:type="dxa"/>
            <w:tcBorders>
              <w:top w:val="single" w:sz="4" w:space="0" w:color="auto"/>
              <w:left w:val="nil"/>
              <w:bottom w:val="double" w:sz="6" w:space="0" w:color="auto"/>
              <w:right w:val="nil"/>
            </w:tcBorders>
            <w:shd w:val="clear" w:color="auto" w:fill="auto"/>
            <w:vAlign w:val="bottom"/>
            <w:hideMark/>
          </w:tcPr>
          <w:p w14:paraId="1DCCCC92" w14:textId="545A6409" w:rsidR="00DF7EAD" w:rsidRPr="00525654" w:rsidRDefault="00DF7EAD" w:rsidP="00DF7EAD">
            <w:pPr>
              <w:keepLines/>
              <w:suppressAutoHyphens/>
              <w:jc w:val="right"/>
              <w:rPr>
                <w:rFonts w:ascii="Arial" w:hAnsi="Arial" w:cs="Arial"/>
                <w:b/>
                <w:bCs/>
                <w:sz w:val="18"/>
                <w:szCs w:val="18"/>
              </w:rPr>
            </w:pPr>
            <w:r w:rsidRPr="00525654">
              <w:rPr>
                <w:rFonts w:ascii="Arial" w:hAnsi="Arial" w:cs="Arial"/>
                <w:b/>
                <w:bCs/>
                <w:sz w:val="18"/>
                <w:szCs w:val="18"/>
              </w:rPr>
              <w:t>1 347 508</w:t>
            </w:r>
          </w:p>
        </w:tc>
      </w:tr>
      <w:tr w:rsidR="00DF7EAD" w:rsidRPr="00525654" w14:paraId="40095302" w14:textId="77777777" w:rsidTr="00DF7EAD">
        <w:trPr>
          <w:cantSplit/>
          <w:trHeight w:val="227"/>
        </w:trPr>
        <w:tc>
          <w:tcPr>
            <w:tcW w:w="6346" w:type="dxa"/>
            <w:tcBorders>
              <w:top w:val="nil"/>
              <w:left w:val="nil"/>
              <w:bottom w:val="nil"/>
              <w:right w:val="nil"/>
            </w:tcBorders>
            <w:shd w:val="clear" w:color="auto" w:fill="auto"/>
            <w:vAlign w:val="bottom"/>
            <w:hideMark/>
          </w:tcPr>
          <w:p w14:paraId="75C000CF" w14:textId="77777777" w:rsidR="00DF7EAD" w:rsidRPr="00525654" w:rsidRDefault="00DF7EAD" w:rsidP="00DF7EAD">
            <w:pPr>
              <w:keepLines/>
              <w:suppressAutoHyphens/>
              <w:rPr>
                <w:rFonts w:ascii="Arial" w:hAnsi="Arial" w:cs="Arial"/>
                <w:b/>
                <w:bCs/>
                <w:sz w:val="18"/>
                <w:szCs w:val="18"/>
              </w:rPr>
            </w:pPr>
          </w:p>
          <w:p w14:paraId="6D74FA0D" w14:textId="4EDFAB6B" w:rsidR="00DF7EAD" w:rsidRPr="00525654" w:rsidRDefault="00DF7EAD" w:rsidP="00DF7EAD">
            <w:pPr>
              <w:keepLines/>
              <w:suppressAutoHyphens/>
              <w:rPr>
                <w:rFonts w:ascii="Arial" w:hAnsi="Arial" w:cs="Arial"/>
                <w:b/>
                <w:bCs/>
                <w:sz w:val="18"/>
                <w:szCs w:val="18"/>
              </w:rPr>
            </w:pPr>
            <w:r w:rsidRPr="00525654">
              <w:rPr>
                <w:rFonts w:ascii="Arial" w:hAnsi="Arial" w:cs="Arial"/>
                <w:b/>
                <w:bCs/>
                <w:sz w:val="18"/>
                <w:szCs w:val="18"/>
              </w:rPr>
              <w:t>Peňažné toky z prevádzkovej činnosti</w:t>
            </w:r>
          </w:p>
        </w:tc>
        <w:tc>
          <w:tcPr>
            <w:tcW w:w="1433" w:type="dxa"/>
            <w:tcBorders>
              <w:top w:val="nil"/>
              <w:left w:val="nil"/>
              <w:bottom w:val="nil"/>
              <w:right w:val="nil"/>
            </w:tcBorders>
            <w:shd w:val="clear" w:color="auto" w:fill="auto"/>
            <w:vAlign w:val="bottom"/>
            <w:hideMark/>
          </w:tcPr>
          <w:p w14:paraId="3BA9B50A" w14:textId="77777777" w:rsidR="00DF7EAD" w:rsidRPr="00525654" w:rsidRDefault="00DF7EAD" w:rsidP="00DF7EAD">
            <w:pPr>
              <w:keepLines/>
              <w:suppressAutoHyphens/>
              <w:jc w:val="right"/>
              <w:rPr>
                <w:rFonts w:ascii="Arial" w:hAnsi="Arial" w:cs="Arial"/>
                <w:sz w:val="18"/>
                <w:szCs w:val="18"/>
              </w:rPr>
            </w:pPr>
          </w:p>
        </w:tc>
        <w:tc>
          <w:tcPr>
            <w:tcW w:w="1433" w:type="dxa"/>
            <w:tcBorders>
              <w:top w:val="nil"/>
              <w:left w:val="nil"/>
              <w:bottom w:val="nil"/>
              <w:right w:val="nil"/>
            </w:tcBorders>
            <w:shd w:val="clear" w:color="auto" w:fill="auto"/>
            <w:vAlign w:val="bottom"/>
            <w:hideMark/>
          </w:tcPr>
          <w:p w14:paraId="78932542" w14:textId="77777777" w:rsidR="00DF7EAD" w:rsidRPr="00525654" w:rsidRDefault="00DF7EAD" w:rsidP="00DF7EAD">
            <w:pPr>
              <w:keepLines/>
              <w:suppressAutoHyphens/>
              <w:jc w:val="right"/>
              <w:rPr>
                <w:rFonts w:ascii="Arial" w:hAnsi="Arial" w:cs="Arial"/>
                <w:sz w:val="18"/>
                <w:szCs w:val="18"/>
              </w:rPr>
            </w:pPr>
          </w:p>
        </w:tc>
      </w:tr>
      <w:tr w:rsidR="00DF7EAD" w:rsidRPr="00525654" w14:paraId="2E0CAFD0" w14:textId="77777777" w:rsidTr="00DF7EAD">
        <w:trPr>
          <w:cantSplit/>
          <w:trHeight w:val="227"/>
        </w:trPr>
        <w:tc>
          <w:tcPr>
            <w:tcW w:w="6346" w:type="dxa"/>
            <w:tcBorders>
              <w:top w:val="nil"/>
              <w:left w:val="nil"/>
              <w:bottom w:val="nil"/>
              <w:right w:val="nil"/>
            </w:tcBorders>
            <w:shd w:val="clear" w:color="auto" w:fill="auto"/>
            <w:vAlign w:val="bottom"/>
            <w:hideMark/>
          </w:tcPr>
          <w:p w14:paraId="41630992" w14:textId="77777777" w:rsidR="00DF7EAD" w:rsidRPr="00525654" w:rsidRDefault="00DF7EAD" w:rsidP="00DF7EAD">
            <w:pPr>
              <w:keepLines/>
              <w:suppressAutoHyphens/>
              <w:rPr>
                <w:rFonts w:ascii="Arial" w:hAnsi="Arial" w:cs="Arial"/>
                <w:sz w:val="18"/>
                <w:szCs w:val="18"/>
              </w:rPr>
            </w:pPr>
            <w:r w:rsidRPr="00525654">
              <w:rPr>
                <w:rFonts w:ascii="Arial" w:hAnsi="Arial" w:cs="Arial"/>
                <w:sz w:val="18"/>
                <w:szCs w:val="18"/>
              </w:rPr>
              <w:t>Zaplatená daň z príjmov</w:t>
            </w:r>
          </w:p>
        </w:tc>
        <w:tc>
          <w:tcPr>
            <w:tcW w:w="1433" w:type="dxa"/>
            <w:tcBorders>
              <w:top w:val="nil"/>
              <w:left w:val="nil"/>
              <w:bottom w:val="nil"/>
              <w:right w:val="nil"/>
            </w:tcBorders>
            <w:shd w:val="clear" w:color="auto" w:fill="auto"/>
            <w:vAlign w:val="bottom"/>
            <w:hideMark/>
          </w:tcPr>
          <w:p w14:paraId="0F72F8D7" w14:textId="132A9B8B" w:rsidR="00DF7EAD" w:rsidRPr="00525654" w:rsidRDefault="00DF7EAD" w:rsidP="00DF7EAD">
            <w:pPr>
              <w:keepLines/>
              <w:suppressAutoHyphens/>
              <w:jc w:val="right"/>
              <w:rPr>
                <w:rFonts w:ascii="Arial" w:hAnsi="Arial" w:cs="Arial"/>
                <w:sz w:val="18"/>
                <w:szCs w:val="18"/>
              </w:rPr>
            </w:pPr>
            <w:r w:rsidRPr="009133FE">
              <w:rPr>
                <w:rFonts w:ascii="Arial" w:hAnsi="Arial" w:cs="Arial"/>
                <w:sz w:val="18"/>
                <w:szCs w:val="18"/>
              </w:rPr>
              <w:t>-285 926</w:t>
            </w:r>
          </w:p>
        </w:tc>
        <w:tc>
          <w:tcPr>
            <w:tcW w:w="1433" w:type="dxa"/>
            <w:tcBorders>
              <w:top w:val="nil"/>
              <w:left w:val="nil"/>
              <w:bottom w:val="nil"/>
              <w:right w:val="nil"/>
            </w:tcBorders>
            <w:shd w:val="clear" w:color="auto" w:fill="auto"/>
            <w:vAlign w:val="bottom"/>
            <w:hideMark/>
          </w:tcPr>
          <w:p w14:paraId="48C0F891" w14:textId="77A7B527" w:rsidR="00DF7EAD" w:rsidRPr="00525654" w:rsidRDefault="00DF7EAD" w:rsidP="00DF7EAD">
            <w:pPr>
              <w:keepLines/>
              <w:suppressAutoHyphens/>
              <w:jc w:val="right"/>
              <w:rPr>
                <w:rFonts w:ascii="Arial" w:hAnsi="Arial" w:cs="Arial"/>
                <w:sz w:val="18"/>
                <w:szCs w:val="18"/>
              </w:rPr>
            </w:pPr>
            <w:r w:rsidRPr="00525654">
              <w:rPr>
                <w:rFonts w:ascii="Arial" w:hAnsi="Arial" w:cs="Arial"/>
                <w:sz w:val="18"/>
                <w:szCs w:val="18"/>
              </w:rPr>
              <w:t>-420 640</w:t>
            </w:r>
          </w:p>
        </w:tc>
      </w:tr>
      <w:tr w:rsidR="00DF7EAD" w:rsidRPr="00525654" w14:paraId="30A80364" w14:textId="77777777" w:rsidTr="00DF7EAD">
        <w:trPr>
          <w:cantSplit/>
          <w:trHeight w:val="227"/>
        </w:trPr>
        <w:tc>
          <w:tcPr>
            <w:tcW w:w="6346" w:type="dxa"/>
            <w:tcBorders>
              <w:top w:val="nil"/>
              <w:left w:val="nil"/>
              <w:bottom w:val="nil"/>
              <w:right w:val="nil"/>
            </w:tcBorders>
            <w:shd w:val="clear" w:color="auto" w:fill="auto"/>
            <w:vAlign w:val="bottom"/>
            <w:hideMark/>
          </w:tcPr>
          <w:p w14:paraId="189FAB70" w14:textId="77777777" w:rsidR="00DF7EAD" w:rsidRPr="00525654" w:rsidRDefault="00DF7EAD" w:rsidP="00DF7EAD">
            <w:pPr>
              <w:keepLines/>
              <w:suppressAutoHyphens/>
              <w:rPr>
                <w:rFonts w:ascii="Arial" w:hAnsi="Arial" w:cs="Arial"/>
                <w:b/>
                <w:bCs/>
                <w:sz w:val="18"/>
                <w:szCs w:val="18"/>
              </w:rPr>
            </w:pPr>
            <w:r w:rsidRPr="00525654">
              <w:rPr>
                <w:rFonts w:ascii="Arial" w:hAnsi="Arial" w:cs="Arial"/>
                <w:b/>
                <w:bCs/>
                <w:sz w:val="18"/>
                <w:szCs w:val="18"/>
              </w:rPr>
              <w:t>Čisté peňažné toky z prevádzkovej činnosti</w:t>
            </w:r>
          </w:p>
        </w:tc>
        <w:tc>
          <w:tcPr>
            <w:tcW w:w="1433" w:type="dxa"/>
            <w:tcBorders>
              <w:top w:val="single" w:sz="4" w:space="0" w:color="auto"/>
              <w:left w:val="nil"/>
              <w:bottom w:val="double" w:sz="6" w:space="0" w:color="auto"/>
              <w:right w:val="nil"/>
            </w:tcBorders>
            <w:shd w:val="clear" w:color="auto" w:fill="auto"/>
            <w:vAlign w:val="bottom"/>
            <w:hideMark/>
          </w:tcPr>
          <w:p w14:paraId="4080A880" w14:textId="19100051" w:rsidR="00DF7EAD" w:rsidRPr="00525654" w:rsidRDefault="00DF7EAD" w:rsidP="00DF7EAD">
            <w:pPr>
              <w:keepLines/>
              <w:suppressAutoHyphens/>
              <w:jc w:val="right"/>
              <w:rPr>
                <w:rFonts w:ascii="Arial" w:hAnsi="Arial" w:cs="Arial"/>
                <w:b/>
                <w:bCs/>
                <w:sz w:val="18"/>
                <w:szCs w:val="18"/>
              </w:rPr>
            </w:pPr>
            <w:r w:rsidRPr="009133FE">
              <w:rPr>
                <w:rFonts w:ascii="Arial" w:hAnsi="Arial" w:cs="Arial"/>
                <w:b/>
                <w:bCs/>
                <w:sz w:val="18"/>
                <w:szCs w:val="18"/>
              </w:rPr>
              <w:t>-188 178</w:t>
            </w:r>
          </w:p>
        </w:tc>
        <w:tc>
          <w:tcPr>
            <w:tcW w:w="1433" w:type="dxa"/>
            <w:tcBorders>
              <w:top w:val="single" w:sz="4" w:space="0" w:color="auto"/>
              <w:left w:val="nil"/>
              <w:bottom w:val="double" w:sz="6" w:space="0" w:color="auto"/>
              <w:right w:val="nil"/>
            </w:tcBorders>
            <w:shd w:val="clear" w:color="auto" w:fill="auto"/>
            <w:vAlign w:val="bottom"/>
            <w:hideMark/>
          </w:tcPr>
          <w:p w14:paraId="22CD14E9" w14:textId="3510BCBE" w:rsidR="00DF7EAD" w:rsidRPr="00525654" w:rsidRDefault="00DF7EAD" w:rsidP="00DF7EAD">
            <w:pPr>
              <w:keepLines/>
              <w:suppressAutoHyphens/>
              <w:jc w:val="right"/>
              <w:rPr>
                <w:rFonts w:ascii="Arial" w:hAnsi="Arial" w:cs="Arial"/>
                <w:b/>
                <w:bCs/>
                <w:color w:val="000000"/>
                <w:sz w:val="18"/>
                <w:szCs w:val="18"/>
              </w:rPr>
            </w:pPr>
            <w:r w:rsidRPr="00525654">
              <w:rPr>
                <w:rFonts w:ascii="Arial" w:hAnsi="Arial" w:cs="Arial"/>
                <w:b/>
                <w:bCs/>
                <w:color w:val="000000"/>
                <w:sz w:val="18"/>
                <w:szCs w:val="18"/>
              </w:rPr>
              <w:t>926 868</w:t>
            </w:r>
          </w:p>
        </w:tc>
      </w:tr>
      <w:tr w:rsidR="00DF7EAD" w:rsidRPr="00525654" w14:paraId="1FB3EAD8" w14:textId="77777777" w:rsidTr="00DF7EAD">
        <w:trPr>
          <w:cantSplit/>
          <w:trHeight w:val="227"/>
        </w:trPr>
        <w:tc>
          <w:tcPr>
            <w:tcW w:w="6346" w:type="dxa"/>
            <w:tcBorders>
              <w:top w:val="nil"/>
              <w:left w:val="nil"/>
              <w:bottom w:val="nil"/>
              <w:right w:val="nil"/>
            </w:tcBorders>
            <w:shd w:val="clear" w:color="auto" w:fill="auto"/>
            <w:vAlign w:val="bottom"/>
            <w:hideMark/>
          </w:tcPr>
          <w:p w14:paraId="3896D783" w14:textId="77777777" w:rsidR="00DF7EAD" w:rsidRPr="00525654" w:rsidRDefault="00DF7EAD" w:rsidP="00DF7EAD">
            <w:pPr>
              <w:keepLines/>
              <w:suppressAutoHyphens/>
              <w:rPr>
                <w:rFonts w:ascii="Arial" w:hAnsi="Arial" w:cs="Arial"/>
                <w:color w:val="000000"/>
                <w:sz w:val="18"/>
                <w:szCs w:val="18"/>
              </w:rPr>
            </w:pPr>
          </w:p>
        </w:tc>
        <w:tc>
          <w:tcPr>
            <w:tcW w:w="1433" w:type="dxa"/>
            <w:tcBorders>
              <w:top w:val="nil"/>
              <w:left w:val="nil"/>
              <w:bottom w:val="nil"/>
              <w:right w:val="nil"/>
            </w:tcBorders>
            <w:shd w:val="clear" w:color="auto" w:fill="auto"/>
            <w:vAlign w:val="bottom"/>
            <w:hideMark/>
          </w:tcPr>
          <w:p w14:paraId="0DD6A1AC" w14:textId="77777777" w:rsidR="00DF7EAD" w:rsidRPr="00525654" w:rsidRDefault="00DF7EAD" w:rsidP="00DF7EAD">
            <w:pPr>
              <w:keepLines/>
              <w:suppressAutoHyphens/>
              <w:jc w:val="right"/>
              <w:rPr>
                <w:rFonts w:ascii="Arial" w:hAnsi="Arial" w:cs="Arial"/>
                <w:sz w:val="18"/>
                <w:szCs w:val="18"/>
              </w:rPr>
            </w:pPr>
          </w:p>
        </w:tc>
        <w:tc>
          <w:tcPr>
            <w:tcW w:w="1433" w:type="dxa"/>
            <w:tcBorders>
              <w:top w:val="nil"/>
              <w:left w:val="nil"/>
              <w:bottom w:val="nil"/>
              <w:right w:val="nil"/>
            </w:tcBorders>
            <w:shd w:val="clear" w:color="auto" w:fill="auto"/>
            <w:vAlign w:val="bottom"/>
            <w:hideMark/>
          </w:tcPr>
          <w:p w14:paraId="7E04F83B" w14:textId="77777777" w:rsidR="00DF7EAD" w:rsidRPr="00525654" w:rsidRDefault="00DF7EAD" w:rsidP="00DF7EAD">
            <w:pPr>
              <w:keepLines/>
              <w:suppressAutoHyphens/>
              <w:jc w:val="right"/>
              <w:rPr>
                <w:rFonts w:ascii="Arial" w:hAnsi="Arial" w:cs="Arial"/>
                <w:sz w:val="18"/>
                <w:szCs w:val="18"/>
              </w:rPr>
            </w:pPr>
          </w:p>
        </w:tc>
      </w:tr>
      <w:tr w:rsidR="00DF7EAD" w:rsidRPr="00525654" w14:paraId="509C006F" w14:textId="77777777" w:rsidTr="00DF7EAD">
        <w:trPr>
          <w:cantSplit/>
          <w:trHeight w:val="227"/>
        </w:trPr>
        <w:tc>
          <w:tcPr>
            <w:tcW w:w="6346" w:type="dxa"/>
            <w:tcBorders>
              <w:top w:val="nil"/>
              <w:left w:val="nil"/>
              <w:bottom w:val="nil"/>
              <w:right w:val="nil"/>
            </w:tcBorders>
            <w:shd w:val="clear" w:color="auto" w:fill="auto"/>
            <w:vAlign w:val="bottom"/>
            <w:hideMark/>
          </w:tcPr>
          <w:p w14:paraId="54451A3D" w14:textId="77777777" w:rsidR="00DF7EAD" w:rsidRPr="00525654" w:rsidRDefault="00DF7EAD" w:rsidP="00DF7EAD">
            <w:pPr>
              <w:keepLines/>
              <w:suppressAutoHyphens/>
              <w:rPr>
                <w:rFonts w:ascii="Arial" w:hAnsi="Arial" w:cs="Arial"/>
                <w:b/>
                <w:bCs/>
                <w:sz w:val="18"/>
                <w:szCs w:val="18"/>
              </w:rPr>
            </w:pPr>
            <w:r w:rsidRPr="00525654">
              <w:rPr>
                <w:rFonts w:ascii="Arial" w:hAnsi="Arial" w:cs="Arial"/>
                <w:b/>
                <w:bCs/>
                <w:sz w:val="18"/>
                <w:szCs w:val="18"/>
              </w:rPr>
              <w:t>Peňažné toky z investičnej činnosti</w:t>
            </w:r>
          </w:p>
        </w:tc>
        <w:tc>
          <w:tcPr>
            <w:tcW w:w="1433" w:type="dxa"/>
            <w:tcBorders>
              <w:top w:val="nil"/>
              <w:left w:val="nil"/>
              <w:bottom w:val="nil"/>
              <w:right w:val="nil"/>
            </w:tcBorders>
            <w:shd w:val="clear" w:color="auto" w:fill="auto"/>
            <w:vAlign w:val="bottom"/>
            <w:hideMark/>
          </w:tcPr>
          <w:p w14:paraId="7A0C71B8" w14:textId="77777777" w:rsidR="00DF7EAD" w:rsidRPr="00525654" w:rsidRDefault="00DF7EAD" w:rsidP="00DF7EAD">
            <w:pPr>
              <w:keepLines/>
              <w:suppressAutoHyphens/>
              <w:jc w:val="right"/>
              <w:rPr>
                <w:rFonts w:ascii="Arial" w:hAnsi="Arial" w:cs="Arial"/>
                <w:sz w:val="18"/>
                <w:szCs w:val="18"/>
              </w:rPr>
            </w:pPr>
          </w:p>
        </w:tc>
        <w:tc>
          <w:tcPr>
            <w:tcW w:w="1433" w:type="dxa"/>
            <w:tcBorders>
              <w:top w:val="nil"/>
              <w:left w:val="nil"/>
              <w:bottom w:val="nil"/>
              <w:right w:val="nil"/>
            </w:tcBorders>
            <w:shd w:val="clear" w:color="auto" w:fill="auto"/>
            <w:vAlign w:val="bottom"/>
            <w:hideMark/>
          </w:tcPr>
          <w:p w14:paraId="4A739EB2" w14:textId="77777777" w:rsidR="00DF7EAD" w:rsidRPr="00525654" w:rsidRDefault="00DF7EAD" w:rsidP="00DF7EAD">
            <w:pPr>
              <w:keepLines/>
              <w:suppressAutoHyphens/>
              <w:jc w:val="right"/>
              <w:rPr>
                <w:rFonts w:ascii="Arial" w:hAnsi="Arial" w:cs="Arial"/>
                <w:sz w:val="18"/>
                <w:szCs w:val="18"/>
              </w:rPr>
            </w:pPr>
          </w:p>
        </w:tc>
      </w:tr>
      <w:tr w:rsidR="00DF7EAD" w:rsidRPr="00525654" w14:paraId="7788132A" w14:textId="77777777" w:rsidTr="00DF7EAD">
        <w:trPr>
          <w:cantSplit/>
          <w:trHeight w:val="227"/>
        </w:trPr>
        <w:tc>
          <w:tcPr>
            <w:tcW w:w="6346" w:type="dxa"/>
            <w:tcBorders>
              <w:top w:val="nil"/>
              <w:left w:val="nil"/>
              <w:bottom w:val="nil"/>
              <w:right w:val="nil"/>
            </w:tcBorders>
            <w:shd w:val="clear" w:color="auto" w:fill="auto"/>
            <w:vAlign w:val="bottom"/>
            <w:hideMark/>
          </w:tcPr>
          <w:p w14:paraId="0BC98023" w14:textId="77777777" w:rsidR="00DF7EAD" w:rsidRPr="00525654" w:rsidRDefault="00DF7EAD" w:rsidP="00DF7EAD">
            <w:pPr>
              <w:keepLines/>
              <w:suppressAutoHyphens/>
              <w:rPr>
                <w:rFonts w:ascii="Arial" w:hAnsi="Arial" w:cs="Arial"/>
                <w:sz w:val="18"/>
                <w:szCs w:val="18"/>
              </w:rPr>
            </w:pPr>
            <w:r w:rsidRPr="00525654">
              <w:rPr>
                <w:rFonts w:ascii="Arial" w:hAnsi="Arial" w:cs="Arial"/>
                <w:sz w:val="18"/>
                <w:szCs w:val="18"/>
              </w:rPr>
              <w:t>Nákup dlhodobého majetku</w:t>
            </w:r>
          </w:p>
        </w:tc>
        <w:tc>
          <w:tcPr>
            <w:tcW w:w="1433" w:type="dxa"/>
            <w:tcBorders>
              <w:top w:val="nil"/>
              <w:left w:val="nil"/>
              <w:bottom w:val="nil"/>
              <w:right w:val="nil"/>
            </w:tcBorders>
            <w:shd w:val="clear" w:color="auto" w:fill="auto"/>
            <w:vAlign w:val="bottom"/>
            <w:hideMark/>
          </w:tcPr>
          <w:p w14:paraId="4C458213" w14:textId="23C50859" w:rsidR="00DF7EAD" w:rsidRPr="00525654" w:rsidRDefault="00DF7EAD" w:rsidP="00DF7EAD">
            <w:pPr>
              <w:keepLines/>
              <w:suppressAutoHyphens/>
              <w:jc w:val="right"/>
              <w:rPr>
                <w:rFonts w:ascii="Arial" w:hAnsi="Arial" w:cs="Arial"/>
                <w:sz w:val="18"/>
                <w:szCs w:val="18"/>
              </w:rPr>
            </w:pPr>
            <w:r w:rsidRPr="009133FE">
              <w:rPr>
                <w:rFonts w:ascii="Arial" w:hAnsi="Arial" w:cs="Arial"/>
                <w:sz w:val="18"/>
                <w:szCs w:val="18"/>
              </w:rPr>
              <w:t>-18 71</w:t>
            </w:r>
            <w:r>
              <w:rPr>
                <w:rFonts w:ascii="Arial" w:hAnsi="Arial" w:cs="Arial"/>
                <w:sz w:val="18"/>
                <w:szCs w:val="18"/>
              </w:rPr>
              <w:t>1</w:t>
            </w:r>
          </w:p>
        </w:tc>
        <w:tc>
          <w:tcPr>
            <w:tcW w:w="1433" w:type="dxa"/>
            <w:tcBorders>
              <w:top w:val="nil"/>
              <w:left w:val="nil"/>
              <w:bottom w:val="nil"/>
              <w:right w:val="nil"/>
            </w:tcBorders>
            <w:shd w:val="clear" w:color="auto" w:fill="auto"/>
            <w:vAlign w:val="bottom"/>
            <w:hideMark/>
          </w:tcPr>
          <w:p w14:paraId="219BF80F" w14:textId="777A3CBA" w:rsidR="00DF7EAD" w:rsidRPr="00525654" w:rsidRDefault="00DF7EAD" w:rsidP="00DF7EAD">
            <w:pPr>
              <w:keepLines/>
              <w:suppressAutoHyphens/>
              <w:jc w:val="right"/>
              <w:rPr>
                <w:rFonts w:ascii="Arial" w:hAnsi="Arial" w:cs="Arial"/>
                <w:sz w:val="18"/>
                <w:szCs w:val="18"/>
              </w:rPr>
            </w:pPr>
            <w:r w:rsidRPr="00525654">
              <w:rPr>
                <w:rFonts w:ascii="Arial" w:hAnsi="Arial" w:cs="Arial"/>
                <w:sz w:val="18"/>
                <w:szCs w:val="18"/>
              </w:rPr>
              <w:t>-262 256</w:t>
            </w:r>
          </w:p>
        </w:tc>
      </w:tr>
      <w:tr w:rsidR="00DF7EAD" w:rsidRPr="00525654" w14:paraId="58071FC6" w14:textId="77777777" w:rsidTr="00DF7EAD">
        <w:trPr>
          <w:cantSplit/>
          <w:trHeight w:val="227"/>
        </w:trPr>
        <w:tc>
          <w:tcPr>
            <w:tcW w:w="6346" w:type="dxa"/>
            <w:tcBorders>
              <w:top w:val="nil"/>
              <w:left w:val="nil"/>
              <w:bottom w:val="nil"/>
              <w:right w:val="nil"/>
            </w:tcBorders>
            <w:shd w:val="clear" w:color="auto" w:fill="auto"/>
            <w:vAlign w:val="bottom"/>
            <w:hideMark/>
          </w:tcPr>
          <w:p w14:paraId="3A54298B" w14:textId="77777777" w:rsidR="00DF7EAD" w:rsidRPr="00525654" w:rsidRDefault="00DF7EAD" w:rsidP="00DF7EAD">
            <w:pPr>
              <w:keepLines/>
              <w:suppressAutoHyphens/>
              <w:rPr>
                <w:rFonts w:ascii="Arial" w:hAnsi="Arial" w:cs="Arial"/>
                <w:sz w:val="18"/>
                <w:szCs w:val="18"/>
              </w:rPr>
            </w:pPr>
            <w:r w:rsidRPr="00525654">
              <w:rPr>
                <w:rFonts w:ascii="Arial" w:hAnsi="Arial" w:cs="Arial"/>
                <w:sz w:val="18"/>
                <w:szCs w:val="18"/>
              </w:rPr>
              <w:t>Príjmy z predaja dlhodobého majetku</w:t>
            </w:r>
          </w:p>
        </w:tc>
        <w:tc>
          <w:tcPr>
            <w:tcW w:w="1433" w:type="dxa"/>
            <w:tcBorders>
              <w:top w:val="nil"/>
              <w:left w:val="nil"/>
              <w:bottom w:val="nil"/>
              <w:right w:val="nil"/>
            </w:tcBorders>
            <w:shd w:val="clear" w:color="auto" w:fill="auto"/>
            <w:vAlign w:val="bottom"/>
            <w:hideMark/>
          </w:tcPr>
          <w:p w14:paraId="49CA99EE" w14:textId="55DD2082" w:rsidR="00DF7EAD" w:rsidRPr="00525654" w:rsidRDefault="00DF7EAD" w:rsidP="00DF7EAD">
            <w:pPr>
              <w:keepLines/>
              <w:suppressAutoHyphens/>
              <w:jc w:val="right"/>
              <w:rPr>
                <w:rFonts w:ascii="Arial" w:hAnsi="Arial" w:cs="Arial"/>
                <w:sz w:val="18"/>
                <w:szCs w:val="18"/>
              </w:rPr>
            </w:pPr>
            <w:r w:rsidRPr="009133FE">
              <w:rPr>
                <w:rFonts w:ascii="Arial" w:hAnsi="Arial" w:cs="Arial"/>
                <w:sz w:val="18"/>
                <w:szCs w:val="18"/>
              </w:rPr>
              <w:t>0</w:t>
            </w:r>
          </w:p>
        </w:tc>
        <w:tc>
          <w:tcPr>
            <w:tcW w:w="1433" w:type="dxa"/>
            <w:tcBorders>
              <w:top w:val="nil"/>
              <w:left w:val="nil"/>
              <w:bottom w:val="nil"/>
              <w:right w:val="nil"/>
            </w:tcBorders>
            <w:shd w:val="clear" w:color="auto" w:fill="auto"/>
            <w:vAlign w:val="bottom"/>
            <w:hideMark/>
          </w:tcPr>
          <w:p w14:paraId="7C801088" w14:textId="6532DC4D" w:rsidR="00DF7EAD" w:rsidRPr="00525654" w:rsidRDefault="00DF7EAD" w:rsidP="00DF7EAD">
            <w:pPr>
              <w:keepLines/>
              <w:suppressAutoHyphens/>
              <w:jc w:val="right"/>
              <w:rPr>
                <w:rFonts w:ascii="Arial" w:hAnsi="Arial" w:cs="Arial"/>
                <w:sz w:val="18"/>
                <w:szCs w:val="18"/>
              </w:rPr>
            </w:pPr>
            <w:r w:rsidRPr="00525654">
              <w:rPr>
                <w:rFonts w:ascii="Arial" w:hAnsi="Arial" w:cs="Arial"/>
                <w:sz w:val="18"/>
                <w:szCs w:val="18"/>
              </w:rPr>
              <w:t>12 243</w:t>
            </w:r>
          </w:p>
        </w:tc>
      </w:tr>
      <w:tr w:rsidR="00DF7EAD" w:rsidRPr="00525654" w14:paraId="7B6B75C7" w14:textId="77777777" w:rsidTr="00DF7EAD">
        <w:trPr>
          <w:cantSplit/>
          <w:trHeight w:val="227"/>
        </w:trPr>
        <w:tc>
          <w:tcPr>
            <w:tcW w:w="6346" w:type="dxa"/>
            <w:tcBorders>
              <w:top w:val="nil"/>
              <w:left w:val="nil"/>
              <w:bottom w:val="nil"/>
              <w:right w:val="nil"/>
            </w:tcBorders>
            <w:shd w:val="clear" w:color="auto" w:fill="auto"/>
            <w:vAlign w:val="bottom"/>
            <w:hideMark/>
          </w:tcPr>
          <w:p w14:paraId="080B6CFB" w14:textId="77777777" w:rsidR="00DF7EAD" w:rsidRPr="00525654" w:rsidRDefault="00DF7EAD" w:rsidP="00DF7EAD">
            <w:pPr>
              <w:keepLines/>
              <w:suppressAutoHyphens/>
              <w:rPr>
                <w:rFonts w:ascii="Arial" w:hAnsi="Arial" w:cs="Arial"/>
                <w:b/>
                <w:bCs/>
                <w:sz w:val="18"/>
                <w:szCs w:val="18"/>
              </w:rPr>
            </w:pPr>
            <w:r w:rsidRPr="00525654">
              <w:rPr>
                <w:rFonts w:ascii="Arial" w:hAnsi="Arial" w:cs="Arial"/>
                <w:b/>
                <w:bCs/>
                <w:sz w:val="18"/>
                <w:szCs w:val="18"/>
              </w:rPr>
              <w:t>Čisté peňažné toky z investičnej činnosti</w:t>
            </w:r>
          </w:p>
        </w:tc>
        <w:tc>
          <w:tcPr>
            <w:tcW w:w="1433" w:type="dxa"/>
            <w:tcBorders>
              <w:top w:val="single" w:sz="4" w:space="0" w:color="auto"/>
              <w:left w:val="nil"/>
              <w:bottom w:val="double" w:sz="6" w:space="0" w:color="auto"/>
              <w:right w:val="nil"/>
            </w:tcBorders>
            <w:shd w:val="clear" w:color="auto" w:fill="auto"/>
            <w:vAlign w:val="bottom"/>
            <w:hideMark/>
          </w:tcPr>
          <w:p w14:paraId="396087B7" w14:textId="4EC9D1EA" w:rsidR="00DF7EAD" w:rsidRPr="00525654" w:rsidRDefault="00DF7EAD" w:rsidP="00DF7EAD">
            <w:pPr>
              <w:keepLines/>
              <w:suppressAutoHyphens/>
              <w:jc w:val="right"/>
              <w:rPr>
                <w:rFonts w:ascii="Arial" w:hAnsi="Arial" w:cs="Arial"/>
                <w:b/>
                <w:bCs/>
                <w:sz w:val="18"/>
                <w:szCs w:val="18"/>
              </w:rPr>
            </w:pPr>
            <w:r w:rsidRPr="009133FE">
              <w:rPr>
                <w:rFonts w:ascii="Arial" w:hAnsi="Arial" w:cs="Arial"/>
                <w:b/>
                <w:bCs/>
                <w:sz w:val="18"/>
                <w:szCs w:val="18"/>
              </w:rPr>
              <w:t>-18 71</w:t>
            </w:r>
            <w:r>
              <w:rPr>
                <w:rFonts w:ascii="Arial" w:hAnsi="Arial" w:cs="Arial"/>
                <w:b/>
                <w:bCs/>
                <w:sz w:val="18"/>
                <w:szCs w:val="18"/>
              </w:rPr>
              <w:t>1</w:t>
            </w:r>
          </w:p>
        </w:tc>
        <w:tc>
          <w:tcPr>
            <w:tcW w:w="1433" w:type="dxa"/>
            <w:tcBorders>
              <w:top w:val="single" w:sz="4" w:space="0" w:color="auto"/>
              <w:left w:val="nil"/>
              <w:bottom w:val="double" w:sz="6" w:space="0" w:color="auto"/>
              <w:right w:val="nil"/>
            </w:tcBorders>
            <w:shd w:val="clear" w:color="auto" w:fill="auto"/>
            <w:vAlign w:val="bottom"/>
            <w:hideMark/>
          </w:tcPr>
          <w:p w14:paraId="4743499A" w14:textId="7A3CCD47" w:rsidR="00DF7EAD" w:rsidRPr="00525654" w:rsidRDefault="00DF7EAD" w:rsidP="00DF7EAD">
            <w:pPr>
              <w:keepLines/>
              <w:suppressAutoHyphens/>
              <w:jc w:val="right"/>
              <w:rPr>
                <w:rFonts w:ascii="Arial" w:hAnsi="Arial" w:cs="Arial"/>
                <w:b/>
                <w:bCs/>
                <w:color w:val="000000"/>
                <w:sz w:val="18"/>
                <w:szCs w:val="18"/>
              </w:rPr>
            </w:pPr>
            <w:r w:rsidRPr="00525654">
              <w:rPr>
                <w:rFonts w:ascii="Arial" w:hAnsi="Arial" w:cs="Arial"/>
                <w:b/>
                <w:bCs/>
                <w:color w:val="000000"/>
                <w:sz w:val="18"/>
                <w:szCs w:val="18"/>
              </w:rPr>
              <w:t>-250 013</w:t>
            </w:r>
          </w:p>
        </w:tc>
      </w:tr>
      <w:tr w:rsidR="00447043" w:rsidRPr="00525654" w14:paraId="198A5E57" w14:textId="77777777" w:rsidTr="00DF7EAD">
        <w:trPr>
          <w:cantSplit/>
          <w:trHeight w:val="227"/>
        </w:trPr>
        <w:tc>
          <w:tcPr>
            <w:tcW w:w="6346" w:type="dxa"/>
            <w:tcBorders>
              <w:top w:val="nil"/>
              <w:left w:val="nil"/>
              <w:bottom w:val="nil"/>
              <w:right w:val="nil"/>
            </w:tcBorders>
            <w:shd w:val="clear" w:color="auto" w:fill="auto"/>
            <w:vAlign w:val="bottom"/>
            <w:hideMark/>
          </w:tcPr>
          <w:p w14:paraId="64925584" w14:textId="77777777" w:rsidR="00447043" w:rsidRPr="00525654" w:rsidRDefault="00447043" w:rsidP="00525654">
            <w:pPr>
              <w:keepLines/>
              <w:suppressAutoHyphens/>
              <w:rPr>
                <w:rFonts w:ascii="Arial" w:hAnsi="Arial" w:cs="Arial"/>
                <w:color w:val="000000"/>
                <w:sz w:val="18"/>
                <w:szCs w:val="18"/>
              </w:rPr>
            </w:pPr>
            <w:bookmarkStart w:id="45" w:name="FWT_T50b"/>
          </w:p>
        </w:tc>
        <w:tc>
          <w:tcPr>
            <w:tcW w:w="1433" w:type="dxa"/>
            <w:tcBorders>
              <w:top w:val="nil"/>
              <w:left w:val="nil"/>
              <w:bottom w:val="nil"/>
              <w:right w:val="nil"/>
            </w:tcBorders>
            <w:shd w:val="clear" w:color="auto" w:fill="auto"/>
            <w:vAlign w:val="bottom"/>
            <w:hideMark/>
          </w:tcPr>
          <w:p w14:paraId="5CE79D77" w14:textId="77777777" w:rsidR="00447043" w:rsidRPr="00525654" w:rsidRDefault="00447043" w:rsidP="00525654">
            <w:pPr>
              <w:keepLines/>
              <w:suppressAutoHyphens/>
              <w:jc w:val="right"/>
              <w:rPr>
                <w:rFonts w:ascii="Arial" w:hAnsi="Arial" w:cs="Arial"/>
                <w:sz w:val="18"/>
                <w:szCs w:val="18"/>
              </w:rPr>
            </w:pPr>
          </w:p>
        </w:tc>
        <w:tc>
          <w:tcPr>
            <w:tcW w:w="1433" w:type="dxa"/>
            <w:tcBorders>
              <w:top w:val="nil"/>
              <w:left w:val="nil"/>
              <w:bottom w:val="nil"/>
              <w:right w:val="nil"/>
            </w:tcBorders>
            <w:shd w:val="clear" w:color="auto" w:fill="auto"/>
            <w:vAlign w:val="bottom"/>
            <w:hideMark/>
          </w:tcPr>
          <w:p w14:paraId="3C90C961" w14:textId="77777777" w:rsidR="00447043" w:rsidRPr="00525654" w:rsidRDefault="00447043" w:rsidP="00525654">
            <w:pPr>
              <w:keepLines/>
              <w:suppressAutoHyphens/>
              <w:jc w:val="right"/>
              <w:rPr>
                <w:rFonts w:ascii="Arial" w:hAnsi="Arial" w:cs="Arial"/>
                <w:sz w:val="18"/>
                <w:szCs w:val="18"/>
              </w:rPr>
            </w:pPr>
          </w:p>
        </w:tc>
      </w:tr>
      <w:tr w:rsidR="00447043" w:rsidRPr="00525654" w14:paraId="3908D4EE" w14:textId="77777777" w:rsidTr="00DF7EAD">
        <w:trPr>
          <w:cantSplit/>
          <w:trHeight w:val="227"/>
        </w:trPr>
        <w:tc>
          <w:tcPr>
            <w:tcW w:w="6346" w:type="dxa"/>
            <w:tcBorders>
              <w:top w:val="nil"/>
              <w:left w:val="nil"/>
              <w:bottom w:val="nil"/>
              <w:right w:val="nil"/>
            </w:tcBorders>
            <w:shd w:val="clear" w:color="auto" w:fill="auto"/>
            <w:vAlign w:val="bottom"/>
            <w:hideMark/>
          </w:tcPr>
          <w:p w14:paraId="6C51E9BF" w14:textId="77777777" w:rsidR="00447043" w:rsidRPr="00525654" w:rsidRDefault="00447043" w:rsidP="00525654">
            <w:pPr>
              <w:keepLines/>
              <w:suppressAutoHyphens/>
              <w:rPr>
                <w:rFonts w:ascii="Arial" w:hAnsi="Arial" w:cs="Arial"/>
                <w:b/>
                <w:bCs/>
                <w:sz w:val="18"/>
                <w:szCs w:val="18"/>
              </w:rPr>
            </w:pPr>
            <w:r w:rsidRPr="00525654">
              <w:rPr>
                <w:rFonts w:ascii="Arial" w:hAnsi="Arial" w:cs="Arial"/>
                <w:b/>
                <w:bCs/>
                <w:sz w:val="18"/>
                <w:szCs w:val="18"/>
              </w:rPr>
              <w:t>Peňažné toky z finančnej činnosti</w:t>
            </w:r>
          </w:p>
        </w:tc>
        <w:tc>
          <w:tcPr>
            <w:tcW w:w="1433" w:type="dxa"/>
            <w:tcBorders>
              <w:top w:val="nil"/>
              <w:left w:val="nil"/>
              <w:bottom w:val="nil"/>
              <w:right w:val="nil"/>
            </w:tcBorders>
            <w:shd w:val="clear" w:color="auto" w:fill="auto"/>
            <w:vAlign w:val="bottom"/>
            <w:hideMark/>
          </w:tcPr>
          <w:p w14:paraId="1D8142CB" w14:textId="77777777" w:rsidR="00447043" w:rsidRPr="00525654" w:rsidRDefault="00447043" w:rsidP="00525654">
            <w:pPr>
              <w:keepLines/>
              <w:suppressAutoHyphens/>
              <w:jc w:val="right"/>
              <w:rPr>
                <w:rFonts w:ascii="Arial" w:hAnsi="Arial" w:cs="Arial"/>
                <w:sz w:val="18"/>
                <w:szCs w:val="18"/>
              </w:rPr>
            </w:pPr>
          </w:p>
        </w:tc>
        <w:tc>
          <w:tcPr>
            <w:tcW w:w="1433" w:type="dxa"/>
            <w:tcBorders>
              <w:top w:val="nil"/>
              <w:left w:val="nil"/>
              <w:bottom w:val="nil"/>
              <w:right w:val="nil"/>
            </w:tcBorders>
            <w:shd w:val="clear" w:color="auto" w:fill="auto"/>
            <w:vAlign w:val="bottom"/>
            <w:hideMark/>
          </w:tcPr>
          <w:p w14:paraId="02EC29B6" w14:textId="77777777" w:rsidR="00447043" w:rsidRPr="00525654" w:rsidRDefault="00447043" w:rsidP="00525654">
            <w:pPr>
              <w:keepLines/>
              <w:suppressAutoHyphens/>
              <w:jc w:val="right"/>
              <w:rPr>
                <w:rFonts w:ascii="Arial" w:hAnsi="Arial" w:cs="Arial"/>
                <w:sz w:val="18"/>
                <w:szCs w:val="18"/>
              </w:rPr>
            </w:pPr>
          </w:p>
        </w:tc>
      </w:tr>
      <w:tr w:rsidR="00447043" w:rsidRPr="00525654" w14:paraId="17D6EAA7" w14:textId="77777777" w:rsidTr="00DF7EAD">
        <w:trPr>
          <w:cantSplit/>
          <w:trHeight w:val="227"/>
        </w:trPr>
        <w:tc>
          <w:tcPr>
            <w:tcW w:w="6346" w:type="dxa"/>
            <w:tcBorders>
              <w:top w:val="nil"/>
              <w:left w:val="nil"/>
              <w:bottom w:val="nil"/>
              <w:right w:val="nil"/>
            </w:tcBorders>
            <w:shd w:val="clear" w:color="auto" w:fill="auto"/>
            <w:vAlign w:val="bottom"/>
            <w:hideMark/>
          </w:tcPr>
          <w:p w14:paraId="55BEBBDE" w14:textId="77777777" w:rsidR="00447043" w:rsidRPr="00525654" w:rsidRDefault="00447043" w:rsidP="00525654">
            <w:pPr>
              <w:keepLines/>
              <w:suppressAutoHyphens/>
              <w:rPr>
                <w:rFonts w:ascii="Arial" w:hAnsi="Arial" w:cs="Arial"/>
                <w:b/>
                <w:bCs/>
                <w:sz w:val="18"/>
                <w:szCs w:val="18"/>
              </w:rPr>
            </w:pPr>
            <w:r w:rsidRPr="00525654">
              <w:rPr>
                <w:rFonts w:ascii="Arial" w:hAnsi="Arial" w:cs="Arial"/>
                <w:b/>
                <w:bCs/>
                <w:sz w:val="18"/>
                <w:szCs w:val="18"/>
              </w:rPr>
              <w:t>Čisté peňažné toky z finančnej činnosti</w:t>
            </w:r>
          </w:p>
        </w:tc>
        <w:tc>
          <w:tcPr>
            <w:tcW w:w="1433" w:type="dxa"/>
            <w:tcBorders>
              <w:top w:val="single" w:sz="4" w:space="0" w:color="auto"/>
              <w:left w:val="nil"/>
              <w:bottom w:val="double" w:sz="6" w:space="0" w:color="auto"/>
              <w:right w:val="nil"/>
            </w:tcBorders>
            <w:shd w:val="clear" w:color="auto" w:fill="auto"/>
            <w:vAlign w:val="bottom"/>
            <w:hideMark/>
          </w:tcPr>
          <w:p w14:paraId="113A1A14" w14:textId="77777777" w:rsidR="00447043" w:rsidRPr="00525654" w:rsidRDefault="00447043" w:rsidP="00525654">
            <w:pPr>
              <w:keepLines/>
              <w:suppressAutoHyphens/>
              <w:jc w:val="right"/>
              <w:rPr>
                <w:rFonts w:ascii="Arial" w:hAnsi="Arial" w:cs="Arial"/>
                <w:b/>
                <w:bCs/>
                <w:sz w:val="18"/>
                <w:szCs w:val="18"/>
              </w:rPr>
            </w:pPr>
            <w:r w:rsidRPr="00525654">
              <w:rPr>
                <w:rFonts w:ascii="Arial" w:hAnsi="Arial" w:cs="Arial"/>
                <w:b/>
                <w:bCs/>
                <w:sz w:val="18"/>
                <w:szCs w:val="18"/>
              </w:rPr>
              <w:t>0</w:t>
            </w:r>
          </w:p>
        </w:tc>
        <w:tc>
          <w:tcPr>
            <w:tcW w:w="1433" w:type="dxa"/>
            <w:tcBorders>
              <w:top w:val="single" w:sz="4" w:space="0" w:color="auto"/>
              <w:left w:val="nil"/>
              <w:bottom w:val="double" w:sz="6" w:space="0" w:color="auto"/>
              <w:right w:val="nil"/>
            </w:tcBorders>
            <w:shd w:val="clear" w:color="auto" w:fill="auto"/>
            <w:vAlign w:val="bottom"/>
            <w:hideMark/>
          </w:tcPr>
          <w:p w14:paraId="7D07305A" w14:textId="77777777" w:rsidR="00447043" w:rsidRPr="00525654" w:rsidRDefault="00447043" w:rsidP="00525654">
            <w:pPr>
              <w:keepLines/>
              <w:suppressAutoHyphens/>
              <w:jc w:val="right"/>
              <w:rPr>
                <w:rFonts w:ascii="Arial" w:hAnsi="Arial" w:cs="Arial"/>
                <w:b/>
                <w:bCs/>
                <w:color w:val="000000"/>
                <w:sz w:val="18"/>
                <w:szCs w:val="18"/>
              </w:rPr>
            </w:pPr>
            <w:r w:rsidRPr="00525654">
              <w:rPr>
                <w:rFonts w:ascii="Arial" w:hAnsi="Arial" w:cs="Arial"/>
                <w:b/>
                <w:bCs/>
                <w:color w:val="000000"/>
                <w:sz w:val="18"/>
                <w:szCs w:val="18"/>
              </w:rPr>
              <w:t>0</w:t>
            </w:r>
          </w:p>
        </w:tc>
      </w:tr>
      <w:tr w:rsidR="00447043" w:rsidRPr="00525654" w14:paraId="6C4F539A" w14:textId="77777777" w:rsidTr="00DF7EAD">
        <w:trPr>
          <w:cantSplit/>
          <w:trHeight w:val="227"/>
        </w:trPr>
        <w:tc>
          <w:tcPr>
            <w:tcW w:w="6346" w:type="dxa"/>
            <w:tcBorders>
              <w:top w:val="nil"/>
              <w:left w:val="nil"/>
              <w:bottom w:val="nil"/>
              <w:right w:val="nil"/>
            </w:tcBorders>
            <w:shd w:val="clear" w:color="auto" w:fill="auto"/>
            <w:vAlign w:val="bottom"/>
            <w:hideMark/>
          </w:tcPr>
          <w:p w14:paraId="2AF4C92F" w14:textId="77777777" w:rsidR="00447043" w:rsidRPr="00525654" w:rsidRDefault="00447043" w:rsidP="00525654">
            <w:pPr>
              <w:keepLines/>
              <w:suppressAutoHyphens/>
              <w:rPr>
                <w:rFonts w:ascii="Arial" w:hAnsi="Arial" w:cs="Arial"/>
                <w:color w:val="000000"/>
                <w:sz w:val="18"/>
                <w:szCs w:val="18"/>
              </w:rPr>
            </w:pPr>
          </w:p>
        </w:tc>
        <w:tc>
          <w:tcPr>
            <w:tcW w:w="1433" w:type="dxa"/>
            <w:tcBorders>
              <w:top w:val="nil"/>
              <w:left w:val="nil"/>
              <w:bottom w:val="nil"/>
              <w:right w:val="nil"/>
            </w:tcBorders>
            <w:shd w:val="clear" w:color="auto" w:fill="auto"/>
            <w:vAlign w:val="bottom"/>
            <w:hideMark/>
          </w:tcPr>
          <w:p w14:paraId="0BD6D29D" w14:textId="77777777" w:rsidR="00447043" w:rsidRPr="00525654" w:rsidRDefault="00447043" w:rsidP="00525654">
            <w:pPr>
              <w:keepLines/>
              <w:suppressAutoHyphens/>
              <w:jc w:val="right"/>
              <w:rPr>
                <w:rFonts w:ascii="Arial" w:hAnsi="Arial" w:cs="Arial"/>
                <w:sz w:val="18"/>
                <w:szCs w:val="18"/>
              </w:rPr>
            </w:pPr>
          </w:p>
        </w:tc>
        <w:tc>
          <w:tcPr>
            <w:tcW w:w="1433" w:type="dxa"/>
            <w:tcBorders>
              <w:top w:val="nil"/>
              <w:left w:val="nil"/>
              <w:bottom w:val="nil"/>
              <w:right w:val="nil"/>
            </w:tcBorders>
            <w:shd w:val="clear" w:color="auto" w:fill="auto"/>
            <w:vAlign w:val="bottom"/>
            <w:hideMark/>
          </w:tcPr>
          <w:p w14:paraId="4B5A8FE6" w14:textId="77777777" w:rsidR="00447043" w:rsidRPr="00525654" w:rsidRDefault="00447043" w:rsidP="00525654">
            <w:pPr>
              <w:keepLines/>
              <w:suppressAutoHyphens/>
              <w:jc w:val="right"/>
              <w:rPr>
                <w:rFonts w:ascii="Arial" w:hAnsi="Arial" w:cs="Arial"/>
                <w:sz w:val="18"/>
                <w:szCs w:val="18"/>
              </w:rPr>
            </w:pPr>
          </w:p>
        </w:tc>
      </w:tr>
      <w:tr w:rsidR="00447043" w:rsidRPr="00525654" w14:paraId="5880F9F3" w14:textId="77777777" w:rsidTr="00DF7EAD">
        <w:trPr>
          <w:cantSplit/>
          <w:trHeight w:val="227"/>
        </w:trPr>
        <w:tc>
          <w:tcPr>
            <w:tcW w:w="6346" w:type="dxa"/>
            <w:tcBorders>
              <w:top w:val="nil"/>
              <w:left w:val="nil"/>
              <w:bottom w:val="nil"/>
              <w:right w:val="nil"/>
            </w:tcBorders>
            <w:shd w:val="clear" w:color="auto" w:fill="auto"/>
            <w:vAlign w:val="bottom"/>
            <w:hideMark/>
          </w:tcPr>
          <w:p w14:paraId="3A472E1C" w14:textId="77777777" w:rsidR="00447043" w:rsidRPr="00525654" w:rsidRDefault="00447043" w:rsidP="00525654">
            <w:pPr>
              <w:keepLines/>
              <w:suppressAutoHyphens/>
              <w:rPr>
                <w:rFonts w:ascii="Arial" w:hAnsi="Arial" w:cs="Arial"/>
                <w:sz w:val="18"/>
                <w:szCs w:val="18"/>
              </w:rPr>
            </w:pPr>
            <w:r w:rsidRPr="00525654">
              <w:rPr>
                <w:rFonts w:ascii="Arial" w:hAnsi="Arial" w:cs="Arial"/>
                <w:sz w:val="18"/>
                <w:szCs w:val="18"/>
              </w:rPr>
              <w:t>Kurzové rozdiely k peňažným prostriedkom a ekvivalentom</w:t>
            </w:r>
          </w:p>
        </w:tc>
        <w:tc>
          <w:tcPr>
            <w:tcW w:w="1433" w:type="dxa"/>
            <w:tcBorders>
              <w:top w:val="nil"/>
              <w:left w:val="nil"/>
              <w:bottom w:val="nil"/>
              <w:right w:val="nil"/>
            </w:tcBorders>
            <w:shd w:val="clear" w:color="auto" w:fill="auto"/>
            <w:vAlign w:val="bottom"/>
            <w:hideMark/>
          </w:tcPr>
          <w:p w14:paraId="57C0C90E" w14:textId="77777777" w:rsidR="00447043" w:rsidRPr="00525654" w:rsidRDefault="00447043" w:rsidP="00525654">
            <w:pPr>
              <w:keepLines/>
              <w:suppressAutoHyphens/>
              <w:jc w:val="right"/>
              <w:rPr>
                <w:rFonts w:ascii="Arial" w:hAnsi="Arial" w:cs="Arial"/>
                <w:sz w:val="18"/>
                <w:szCs w:val="18"/>
              </w:rPr>
            </w:pPr>
            <w:r w:rsidRPr="00525654">
              <w:rPr>
                <w:rFonts w:ascii="Arial" w:hAnsi="Arial" w:cs="Arial"/>
                <w:sz w:val="18"/>
                <w:szCs w:val="18"/>
              </w:rPr>
              <w:t>0</w:t>
            </w:r>
          </w:p>
        </w:tc>
        <w:tc>
          <w:tcPr>
            <w:tcW w:w="1433" w:type="dxa"/>
            <w:tcBorders>
              <w:top w:val="nil"/>
              <w:left w:val="nil"/>
              <w:bottom w:val="nil"/>
              <w:right w:val="nil"/>
            </w:tcBorders>
            <w:shd w:val="clear" w:color="auto" w:fill="auto"/>
            <w:vAlign w:val="bottom"/>
            <w:hideMark/>
          </w:tcPr>
          <w:p w14:paraId="19EDF29C" w14:textId="77777777" w:rsidR="00447043" w:rsidRPr="00525654" w:rsidRDefault="00447043" w:rsidP="00525654">
            <w:pPr>
              <w:keepLines/>
              <w:suppressAutoHyphens/>
              <w:jc w:val="right"/>
              <w:rPr>
                <w:rFonts w:ascii="Arial" w:hAnsi="Arial" w:cs="Arial"/>
                <w:sz w:val="18"/>
                <w:szCs w:val="18"/>
              </w:rPr>
            </w:pPr>
            <w:r w:rsidRPr="00525654">
              <w:rPr>
                <w:rFonts w:ascii="Arial" w:hAnsi="Arial" w:cs="Arial"/>
                <w:sz w:val="18"/>
                <w:szCs w:val="18"/>
              </w:rPr>
              <w:t>0</w:t>
            </w:r>
          </w:p>
        </w:tc>
      </w:tr>
      <w:tr w:rsidR="00447043" w:rsidRPr="00525654" w14:paraId="3C75F90F" w14:textId="77777777" w:rsidTr="00DF7EAD">
        <w:trPr>
          <w:cantSplit/>
          <w:trHeight w:val="227"/>
        </w:trPr>
        <w:tc>
          <w:tcPr>
            <w:tcW w:w="6346" w:type="dxa"/>
            <w:tcBorders>
              <w:top w:val="nil"/>
              <w:left w:val="nil"/>
              <w:bottom w:val="nil"/>
              <w:right w:val="nil"/>
            </w:tcBorders>
            <w:shd w:val="clear" w:color="auto" w:fill="auto"/>
            <w:vAlign w:val="bottom"/>
            <w:hideMark/>
          </w:tcPr>
          <w:p w14:paraId="6701D0B7" w14:textId="77777777" w:rsidR="00447043" w:rsidRPr="00525654" w:rsidRDefault="00447043" w:rsidP="00525654">
            <w:pPr>
              <w:keepLines/>
              <w:suppressAutoHyphens/>
              <w:rPr>
                <w:rFonts w:ascii="Arial" w:hAnsi="Arial" w:cs="Arial"/>
                <w:sz w:val="18"/>
                <w:szCs w:val="18"/>
              </w:rPr>
            </w:pPr>
          </w:p>
        </w:tc>
        <w:tc>
          <w:tcPr>
            <w:tcW w:w="1433" w:type="dxa"/>
            <w:tcBorders>
              <w:top w:val="nil"/>
              <w:left w:val="nil"/>
              <w:bottom w:val="nil"/>
              <w:right w:val="nil"/>
            </w:tcBorders>
            <w:shd w:val="clear" w:color="auto" w:fill="auto"/>
            <w:vAlign w:val="bottom"/>
            <w:hideMark/>
          </w:tcPr>
          <w:p w14:paraId="4BB0FCD5" w14:textId="77777777" w:rsidR="00447043" w:rsidRPr="00525654" w:rsidRDefault="00447043" w:rsidP="00525654">
            <w:pPr>
              <w:keepLines/>
              <w:suppressAutoHyphens/>
              <w:jc w:val="right"/>
              <w:rPr>
                <w:rFonts w:ascii="Arial" w:hAnsi="Arial" w:cs="Arial"/>
                <w:sz w:val="18"/>
                <w:szCs w:val="18"/>
              </w:rPr>
            </w:pPr>
          </w:p>
        </w:tc>
        <w:tc>
          <w:tcPr>
            <w:tcW w:w="1433" w:type="dxa"/>
            <w:tcBorders>
              <w:top w:val="nil"/>
              <w:left w:val="nil"/>
              <w:bottom w:val="nil"/>
              <w:right w:val="nil"/>
            </w:tcBorders>
            <w:shd w:val="clear" w:color="auto" w:fill="auto"/>
            <w:vAlign w:val="bottom"/>
            <w:hideMark/>
          </w:tcPr>
          <w:p w14:paraId="5FE056FC" w14:textId="77777777" w:rsidR="00447043" w:rsidRPr="00525654" w:rsidRDefault="00447043" w:rsidP="00525654">
            <w:pPr>
              <w:keepLines/>
              <w:suppressAutoHyphens/>
              <w:jc w:val="right"/>
              <w:rPr>
                <w:rFonts w:ascii="Arial" w:hAnsi="Arial" w:cs="Arial"/>
                <w:sz w:val="18"/>
                <w:szCs w:val="18"/>
              </w:rPr>
            </w:pPr>
          </w:p>
        </w:tc>
      </w:tr>
      <w:tr w:rsidR="00447043" w:rsidRPr="00525654" w14:paraId="0E7E65A6" w14:textId="77777777" w:rsidTr="00DF7EAD">
        <w:trPr>
          <w:cantSplit/>
          <w:trHeight w:val="227"/>
        </w:trPr>
        <w:tc>
          <w:tcPr>
            <w:tcW w:w="6346" w:type="dxa"/>
            <w:tcBorders>
              <w:top w:val="nil"/>
              <w:left w:val="nil"/>
              <w:bottom w:val="nil"/>
              <w:right w:val="nil"/>
            </w:tcBorders>
            <w:shd w:val="clear" w:color="auto" w:fill="auto"/>
            <w:vAlign w:val="bottom"/>
            <w:hideMark/>
          </w:tcPr>
          <w:p w14:paraId="14E0836D" w14:textId="77777777" w:rsidR="00447043" w:rsidRPr="00525654" w:rsidRDefault="00447043" w:rsidP="00525654">
            <w:pPr>
              <w:keepLines/>
              <w:suppressAutoHyphens/>
              <w:rPr>
                <w:rFonts w:ascii="Arial" w:hAnsi="Arial" w:cs="Arial"/>
                <w:b/>
                <w:bCs/>
                <w:sz w:val="18"/>
                <w:szCs w:val="18"/>
              </w:rPr>
            </w:pPr>
            <w:r w:rsidRPr="00525654">
              <w:rPr>
                <w:rFonts w:ascii="Arial" w:hAnsi="Arial" w:cs="Arial"/>
                <w:b/>
                <w:bCs/>
                <w:sz w:val="18"/>
                <w:szCs w:val="18"/>
              </w:rPr>
              <w:t>Prírastky (úbytky) peňažných prostriedkov a peňažných ekvivalentov</w:t>
            </w:r>
          </w:p>
        </w:tc>
        <w:tc>
          <w:tcPr>
            <w:tcW w:w="1433" w:type="dxa"/>
            <w:tcBorders>
              <w:top w:val="nil"/>
              <w:left w:val="nil"/>
              <w:bottom w:val="nil"/>
              <w:right w:val="nil"/>
            </w:tcBorders>
            <w:shd w:val="clear" w:color="auto" w:fill="auto"/>
            <w:vAlign w:val="bottom"/>
            <w:hideMark/>
          </w:tcPr>
          <w:p w14:paraId="041EB150" w14:textId="73E39172" w:rsidR="00447043" w:rsidRPr="00525654" w:rsidRDefault="008C5A31" w:rsidP="00525654">
            <w:pPr>
              <w:keepLines/>
              <w:suppressAutoHyphens/>
              <w:jc w:val="right"/>
              <w:rPr>
                <w:rFonts w:ascii="Arial" w:hAnsi="Arial" w:cs="Arial"/>
                <w:b/>
                <w:bCs/>
                <w:sz w:val="18"/>
                <w:szCs w:val="18"/>
              </w:rPr>
            </w:pPr>
            <w:r w:rsidRPr="00525654">
              <w:rPr>
                <w:rFonts w:ascii="Arial" w:hAnsi="Arial" w:cs="Arial"/>
                <w:b/>
                <w:bCs/>
                <w:sz w:val="18"/>
                <w:szCs w:val="18"/>
              </w:rPr>
              <w:t>-206 888</w:t>
            </w:r>
          </w:p>
        </w:tc>
        <w:tc>
          <w:tcPr>
            <w:tcW w:w="1433" w:type="dxa"/>
            <w:tcBorders>
              <w:top w:val="nil"/>
              <w:left w:val="nil"/>
              <w:bottom w:val="nil"/>
              <w:right w:val="nil"/>
            </w:tcBorders>
            <w:shd w:val="clear" w:color="auto" w:fill="auto"/>
            <w:vAlign w:val="bottom"/>
            <w:hideMark/>
          </w:tcPr>
          <w:p w14:paraId="2884ECD5" w14:textId="0B38A3E7" w:rsidR="00447043" w:rsidRPr="00525654" w:rsidRDefault="008C5A31" w:rsidP="00525654">
            <w:pPr>
              <w:keepLines/>
              <w:suppressAutoHyphens/>
              <w:jc w:val="right"/>
              <w:rPr>
                <w:rFonts w:ascii="Arial" w:hAnsi="Arial" w:cs="Arial"/>
                <w:b/>
                <w:bCs/>
                <w:color w:val="000000"/>
                <w:sz w:val="18"/>
                <w:szCs w:val="18"/>
              </w:rPr>
            </w:pPr>
            <w:r w:rsidRPr="00525654">
              <w:rPr>
                <w:rFonts w:ascii="Arial" w:hAnsi="Arial" w:cs="Arial"/>
                <w:b/>
                <w:bCs/>
                <w:color w:val="000000"/>
                <w:sz w:val="18"/>
                <w:szCs w:val="18"/>
              </w:rPr>
              <w:t>676 855</w:t>
            </w:r>
          </w:p>
        </w:tc>
      </w:tr>
      <w:tr w:rsidR="00447043" w:rsidRPr="00525654" w14:paraId="5763BDA0" w14:textId="77777777" w:rsidTr="00DF7EAD">
        <w:trPr>
          <w:cantSplit/>
          <w:trHeight w:val="227"/>
        </w:trPr>
        <w:tc>
          <w:tcPr>
            <w:tcW w:w="6346" w:type="dxa"/>
            <w:tcBorders>
              <w:top w:val="nil"/>
              <w:left w:val="nil"/>
              <w:bottom w:val="nil"/>
              <w:right w:val="nil"/>
            </w:tcBorders>
            <w:shd w:val="clear" w:color="auto" w:fill="auto"/>
            <w:vAlign w:val="bottom"/>
            <w:hideMark/>
          </w:tcPr>
          <w:p w14:paraId="220E429C" w14:textId="77777777" w:rsidR="00447043" w:rsidRPr="00525654" w:rsidRDefault="00447043" w:rsidP="00525654">
            <w:pPr>
              <w:keepLines/>
              <w:suppressAutoHyphens/>
              <w:rPr>
                <w:rFonts w:ascii="Arial" w:hAnsi="Arial" w:cs="Arial"/>
                <w:color w:val="000000"/>
                <w:sz w:val="18"/>
                <w:szCs w:val="18"/>
              </w:rPr>
            </w:pPr>
          </w:p>
        </w:tc>
        <w:tc>
          <w:tcPr>
            <w:tcW w:w="1433" w:type="dxa"/>
            <w:tcBorders>
              <w:top w:val="nil"/>
              <w:left w:val="nil"/>
              <w:bottom w:val="nil"/>
              <w:right w:val="nil"/>
            </w:tcBorders>
            <w:shd w:val="clear" w:color="auto" w:fill="auto"/>
            <w:vAlign w:val="bottom"/>
            <w:hideMark/>
          </w:tcPr>
          <w:p w14:paraId="181E2215" w14:textId="77777777" w:rsidR="00447043" w:rsidRPr="00525654" w:rsidRDefault="00447043" w:rsidP="00525654">
            <w:pPr>
              <w:keepLines/>
              <w:suppressAutoHyphens/>
              <w:jc w:val="right"/>
              <w:rPr>
                <w:rFonts w:ascii="Arial" w:hAnsi="Arial" w:cs="Arial"/>
                <w:sz w:val="18"/>
                <w:szCs w:val="18"/>
              </w:rPr>
            </w:pPr>
          </w:p>
        </w:tc>
        <w:tc>
          <w:tcPr>
            <w:tcW w:w="1433" w:type="dxa"/>
            <w:tcBorders>
              <w:top w:val="nil"/>
              <w:left w:val="nil"/>
              <w:bottom w:val="nil"/>
              <w:right w:val="nil"/>
            </w:tcBorders>
            <w:shd w:val="clear" w:color="auto" w:fill="auto"/>
            <w:vAlign w:val="bottom"/>
            <w:hideMark/>
          </w:tcPr>
          <w:p w14:paraId="570E3713" w14:textId="77777777" w:rsidR="00447043" w:rsidRPr="00525654" w:rsidRDefault="00447043" w:rsidP="00525654">
            <w:pPr>
              <w:keepLines/>
              <w:suppressAutoHyphens/>
              <w:jc w:val="right"/>
              <w:rPr>
                <w:rFonts w:ascii="Arial" w:hAnsi="Arial" w:cs="Arial"/>
                <w:sz w:val="18"/>
                <w:szCs w:val="18"/>
              </w:rPr>
            </w:pPr>
          </w:p>
        </w:tc>
      </w:tr>
      <w:tr w:rsidR="00447043" w:rsidRPr="00525654" w14:paraId="778EF30A" w14:textId="77777777" w:rsidTr="00DF7EAD">
        <w:trPr>
          <w:cantSplit/>
          <w:trHeight w:val="227"/>
        </w:trPr>
        <w:tc>
          <w:tcPr>
            <w:tcW w:w="6346" w:type="dxa"/>
            <w:tcBorders>
              <w:top w:val="nil"/>
              <w:left w:val="nil"/>
              <w:bottom w:val="nil"/>
              <w:right w:val="nil"/>
            </w:tcBorders>
            <w:shd w:val="clear" w:color="auto" w:fill="auto"/>
            <w:vAlign w:val="bottom"/>
            <w:hideMark/>
          </w:tcPr>
          <w:p w14:paraId="286E8848" w14:textId="77777777" w:rsidR="00447043" w:rsidRPr="00525654" w:rsidRDefault="00447043" w:rsidP="00525654">
            <w:pPr>
              <w:keepLines/>
              <w:suppressAutoHyphens/>
              <w:rPr>
                <w:rFonts w:ascii="Arial" w:hAnsi="Arial" w:cs="Arial"/>
                <w:sz w:val="18"/>
                <w:szCs w:val="18"/>
              </w:rPr>
            </w:pPr>
            <w:r w:rsidRPr="00525654">
              <w:rPr>
                <w:rFonts w:ascii="Arial" w:hAnsi="Arial" w:cs="Arial"/>
                <w:sz w:val="18"/>
                <w:szCs w:val="18"/>
              </w:rPr>
              <w:t>Peňažné prostriedky a peňažné ekvivalenty na začiatku roka</w:t>
            </w:r>
          </w:p>
        </w:tc>
        <w:tc>
          <w:tcPr>
            <w:tcW w:w="1433" w:type="dxa"/>
            <w:tcBorders>
              <w:top w:val="nil"/>
              <w:left w:val="nil"/>
              <w:bottom w:val="nil"/>
              <w:right w:val="nil"/>
            </w:tcBorders>
            <w:shd w:val="clear" w:color="auto" w:fill="auto"/>
            <w:vAlign w:val="bottom"/>
            <w:hideMark/>
          </w:tcPr>
          <w:p w14:paraId="336EEDE0" w14:textId="10FACE92" w:rsidR="00447043" w:rsidRPr="00525654" w:rsidRDefault="008C5A31" w:rsidP="00525654">
            <w:pPr>
              <w:keepLines/>
              <w:suppressAutoHyphens/>
              <w:jc w:val="right"/>
              <w:rPr>
                <w:rFonts w:ascii="Arial" w:hAnsi="Arial" w:cs="Arial"/>
                <w:sz w:val="18"/>
                <w:szCs w:val="18"/>
              </w:rPr>
            </w:pPr>
            <w:r w:rsidRPr="00525654">
              <w:rPr>
                <w:rFonts w:ascii="Arial" w:hAnsi="Arial" w:cs="Arial"/>
                <w:sz w:val="18"/>
                <w:szCs w:val="18"/>
              </w:rPr>
              <w:t>1 125 085</w:t>
            </w:r>
          </w:p>
        </w:tc>
        <w:tc>
          <w:tcPr>
            <w:tcW w:w="1433" w:type="dxa"/>
            <w:tcBorders>
              <w:top w:val="nil"/>
              <w:left w:val="nil"/>
              <w:bottom w:val="nil"/>
              <w:right w:val="nil"/>
            </w:tcBorders>
            <w:shd w:val="clear" w:color="auto" w:fill="auto"/>
            <w:vAlign w:val="bottom"/>
            <w:hideMark/>
          </w:tcPr>
          <w:p w14:paraId="41A87B4C" w14:textId="2451F2F3" w:rsidR="00447043" w:rsidRPr="00525654" w:rsidRDefault="008C5A31" w:rsidP="00525654">
            <w:pPr>
              <w:keepLines/>
              <w:suppressAutoHyphens/>
              <w:jc w:val="right"/>
              <w:rPr>
                <w:rFonts w:ascii="Arial" w:hAnsi="Arial" w:cs="Arial"/>
                <w:sz w:val="18"/>
                <w:szCs w:val="18"/>
              </w:rPr>
            </w:pPr>
            <w:r w:rsidRPr="00525654">
              <w:rPr>
                <w:rFonts w:ascii="Arial" w:hAnsi="Arial" w:cs="Arial"/>
                <w:sz w:val="18"/>
                <w:szCs w:val="18"/>
              </w:rPr>
              <w:t>448 230</w:t>
            </w:r>
          </w:p>
        </w:tc>
      </w:tr>
      <w:tr w:rsidR="00447043" w:rsidRPr="00525654" w14:paraId="70DC79D6" w14:textId="77777777" w:rsidTr="00DF7EAD">
        <w:trPr>
          <w:cantSplit/>
          <w:trHeight w:val="227"/>
        </w:trPr>
        <w:tc>
          <w:tcPr>
            <w:tcW w:w="6346" w:type="dxa"/>
            <w:tcBorders>
              <w:top w:val="nil"/>
              <w:left w:val="nil"/>
              <w:bottom w:val="nil"/>
              <w:right w:val="nil"/>
            </w:tcBorders>
            <w:shd w:val="clear" w:color="auto" w:fill="auto"/>
            <w:vAlign w:val="bottom"/>
            <w:hideMark/>
          </w:tcPr>
          <w:p w14:paraId="420EBE12" w14:textId="77777777" w:rsidR="00447043" w:rsidRPr="00525654" w:rsidRDefault="00447043" w:rsidP="00525654">
            <w:pPr>
              <w:keepLines/>
              <w:suppressAutoHyphens/>
              <w:rPr>
                <w:rFonts w:ascii="Arial" w:hAnsi="Arial" w:cs="Arial"/>
                <w:b/>
                <w:bCs/>
                <w:sz w:val="18"/>
                <w:szCs w:val="18"/>
              </w:rPr>
            </w:pPr>
            <w:r w:rsidRPr="00525654">
              <w:rPr>
                <w:rFonts w:ascii="Arial" w:hAnsi="Arial" w:cs="Arial"/>
                <w:b/>
                <w:bCs/>
                <w:sz w:val="18"/>
                <w:szCs w:val="18"/>
              </w:rPr>
              <w:t>Peňažné prostriedky a peňažné ekvivalenty na konci roka</w:t>
            </w:r>
          </w:p>
        </w:tc>
        <w:tc>
          <w:tcPr>
            <w:tcW w:w="1433" w:type="dxa"/>
            <w:tcBorders>
              <w:top w:val="single" w:sz="4" w:space="0" w:color="auto"/>
              <w:left w:val="nil"/>
              <w:bottom w:val="double" w:sz="6" w:space="0" w:color="auto"/>
              <w:right w:val="nil"/>
            </w:tcBorders>
            <w:shd w:val="clear" w:color="auto" w:fill="auto"/>
            <w:vAlign w:val="bottom"/>
            <w:hideMark/>
          </w:tcPr>
          <w:p w14:paraId="4A9E80B2" w14:textId="13B9F4CB" w:rsidR="00447043" w:rsidRPr="00525654" w:rsidRDefault="008C5A31" w:rsidP="00525654">
            <w:pPr>
              <w:keepLines/>
              <w:suppressAutoHyphens/>
              <w:jc w:val="right"/>
              <w:rPr>
                <w:rFonts w:ascii="Arial" w:hAnsi="Arial" w:cs="Arial"/>
                <w:b/>
                <w:bCs/>
                <w:sz w:val="18"/>
                <w:szCs w:val="18"/>
              </w:rPr>
            </w:pPr>
            <w:r w:rsidRPr="00525654">
              <w:rPr>
                <w:rFonts w:ascii="Arial" w:hAnsi="Arial" w:cs="Arial"/>
                <w:b/>
                <w:bCs/>
                <w:sz w:val="18"/>
                <w:szCs w:val="18"/>
              </w:rPr>
              <w:t>918 197</w:t>
            </w:r>
          </w:p>
        </w:tc>
        <w:tc>
          <w:tcPr>
            <w:tcW w:w="1433" w:type="dxa"/>
            <w:tcBorders>
              <w:top w:val="single" w:sz="4" w:space="0" w:color="auto"/>
              <w:left w:val="nil"/>
              <w:bottom w:val="double" w:sz="6" w:space="0" w:color="auto"/>
              <w:right w:val="nil"/>
            </w:tcBorders>
            <w:shd w:val="clear" w:color="auto" w:fill="auto"/>
            <w:vAlign w:val="bottom"/>
            <w:hideMark/>
          </w:tcPr>
          <w:p w14:paraId="3DBC036E" w14:textId="0147102E" w:rsidR="00447043" w:rsidRPr="00525654" w:rsidRDefault="008C5A31" w:rsidP="00525654">
            <w:pPr>
              <w:keepLines/>
              <w:suppressAutoHyphens/>
              <w:jc w:val="right"/>
              <w:rPr>
                <w:rFonts w:ascii="Arial" w:hAnsi="Arial" w:cs="Arial"/>
                <w:b/>
                <w:bCs/>
                <w:color w:val="000000"/>
                <w:sz w:val="18"/>
                <w:szCs w:val="18"/>
              </w:rPr>
            </w:pPr>
            <w:r w:rsidRPr="00525654">
              <w:rPr>
                <w:rFonts w:ascii="Arial" w:hAnsi="Arial" w:cs="Arial"/>
                <w:b/>
                <w:bCs/>
                <w:color w:val="000000"/>
                <w:sz w:val="18"/>
                <w:szCs w:val="18"/>
              </w:rPr>
              <w:t>1 125 085</w:t>
            </w:r>
          </w:p>
        </w:tc>
      </w:tr>
      <w:bookmarkEnd w:id="45"/>
    </w:tbl>
    <w:p w14:paraId="72164B51" w14:textId="77777777" w:rsidR="00447043" w:rsidRPr="009133FE" w:rsidRDefault="00447043" w:rsidP="00525654">
      <w:pPr>
        <w:pStyle w:val="odstavec"/>
        <w:keepLines/>
        <w:suppressAutoHyphens/>
        <w:ind w:left="425"/>
      </w:pPr>
    </w:p>
    <w:p w14:paraId="03210785" w14:textId="77777777" w:rsidR="000966F4" w:rsidRPr="009133FE" w:rsidRDefault="000966F4" w:rsidP="00525654">
      <w:pPr>
        <w:pStyle w:val="odstavec"/>
        <w:keepLines/>
        <w:suppressAutoHyphens/>
        <w:ind w:left="425"/>
      </w:pPr>
    </w:p>
    <w:p w14:paraId="51F89C3D" w14:textId="11ADD132" w:rsidR="009E74EA" w:rsidRPr="009133FE" w:rsidRDefault="009E74EA" w:rsidP="00525654">
      <w:pPr>
        <w:pStyle w:val="odstavec"/>
        <w:keepLines/>
        <w:suppressAutoHyphens/>
        <w:ind w:left="425"/>
      </w:pPr>
    </w:p>
    <w:sectPr w:rsidR="009E74EA" w:rsidRPr="009133FE" w:rsidSect="003644CC">
      <w:pgSz w:w="11906" w:h="16838"/>
      <w:pgMar w:top="1134" w:right="1133"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3B9477" w14:textId="77777777" w:rsidR="00385D7F" w:rsidRDefault="00385D7F">
      <w:r>
        <w:separator/>
      </w:r>
    </w:p>
  </w:endnote>
  <w:endnote w:type="continuationSeparator" w:id="0">
    <w:p w14:paraId="22DC4908" w14:textId="77777777" w:rsidR="00385D7F" w:rsidRDefault="00385D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altName w:val="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altName w:val="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8EF88E" w14:textId="77777777" w:rsidR="00385D7F" w:rsidRDefault="00385D7F">
      <w:r>
        <w:separator/>
      </w:r>
    </w:p>
  </w:footnote>
  <w:footnote w:type="continuationSeparator" w:id="0">
    <w:p w14:paraId="146C4E31" w14:textId="77777777" w:rsidR="00385D7F" w:rsidRDefault="00385D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5000"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7"/>
      <w:gridCol w:w="3397"/>
      <w:gridCol w:w="2845"/>
    </w:tblGrid>
    <w:tr w:rsidR="00495C0C" w:rsidRPr="00400B95" w14:paraId="0C388ED2" w14:textId="77777777" w:rsidTr="008030D1">
      <w:tc>
        <w:tcPr>
          <w:tcW w:w="1762" w:type="pct"/>
        </w:tcPr>
        <w:p w14:paraId="79A44B5D" w14:textId="2A09A720" w:rsidR="00495C0C" w:rsidRPr="00400B95" w:rsidRDefault="00495C0C" w:rsidP="00414616">
          <w:pPr>
            <w:pStyle w:val="Header"/>
            <w:tabs>
              <w:tab w:val="clear" w:pos="4536"/>
              <w:tab w:val="clear" w:pos="9072"/>
              <w:tab w:val="right" w:pos="9639"/>
            </w:tabs>
            <w:ind w:left="-109" w:right="-82" w:firstLine="41"/>
            <w:rPr>
              <w:rFonts w:ascii="Arial" w:hAnsi="Arial" w:cs="Arial"/>
              <w:sz w:val="20"/>
              <w:szCs w:val="20"/>
            </w:rPr>
          </w:pPr>
          <w:bookmarkStart w:id="13" w:name="NotesHeading"/>
          <w:bookmarkStart w:id="14" w:name="_Hlk87001484"/>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3"/>
        </w:p>
      </w:tc>
      <w:tc>
        <w:tcPr>
          <w:tcW w:w="1762" w:type="pct"/>
        </w:tcPr>
        <w:p w14:paraId="2EEC1B82" w14:textId="77777777" w:rsidR="00495C0C" w:rsidRPr="00400B95" w:rsidRDefault="00495C0C" w:rsidP="007F4B1B">
          <w:pPr>
            <w:pStyle w:val="Header"/>
            <w:tabs>
              <w:tab w:val="clear" w:pos="4536"/>
              <w:tab w:val="clear" w:pos="9072"/>
              <w:tab w:val="right" w:pos="9639"/>
            </w:tabs>
            <w:ind w:right="-82"/>
            <w:rPr>
              <w:rFonts w:ascii="Arial" w:hAnsi="Arial" w:cs="Arial"/>
              <w:sz w:val="20"/>
              <w:szCs w:val="20"/>
            </w:rPr>
          </w:pPr>
        </w:p>
      </w:tc>
      <w:tc>
        <w:tcPr>
          <w:tcW w:w="1476" w:type="pct"/>
        </w:tcPr>
        <w:p w14:paraId="32E81348" w14:textId="1B7EE401" w:rsidR="00495C0C" w:rsidRPr="00400B95" w:rsidRDefault="00495C0C"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5" w:name="EntityICO"/>
          <w:r w:rsidR="00DC51BA" w:rsidRPr="0083036B">
            <w:rPr>
              <w:rFonts w:ascii="Arial" w:hAnsi="Arial" w:cs="Arial"/>
              <w:color w:val="000000" w:themeColor="text1"/>
              <w:sz w:val="20"/>
              <w:szCs w:val="20"/>
              <w:shd w:val="clear" w:color="auto" w:fill="FFFFFF"/>
            </w:rPr>
            <w:t>35 737 719</w:t>
          </w:r>
          <w:bookmarkEnd w:id="15"/>
        </w:p>
      </w:tc>
    </w:tr>
    <w:tr w:rsidR="00495C0C" w:rsidRPr="00400B95" w14:paraId="73D549B3" w14:textId="77777777" w:rsidTr="008030D1">
      <w:tc>
        <w:tcPr>
          <w:tcW w:w="1762" w:type="pct"/>
        </w:tcPr>
        <w:p w14:paraId="70CBC3B6" w14:textId="6DFDA7D8" w:rsidR="00495C0C" w:rsidRPr="007F7817" w:rsidRDefault="00DC51BA" w:rsidP="00BD0821">
          <w:pPr>
            <w:pStyle w:val="odstavec"/>
          </w:pPr>
          <w:bookmarkStart w:id="16" w:name="EntityName"/>
          <w:proofErr w:type="spellStart"/>
          <w:r>
            <w:t>HighChem</w:t>
          </w:r>
          <w:proofErr w:type="spellEnd"/>
          <w:r>
            <w:t xml:space="preserve"> </w:t>
          </w:r>
          <w:proofErr w:type="spellStart"/>
          <w:r>
            <w:t>s.r.o</w:t>
          </w:r>
          <w:proofErr w:type="spellEnd"/>
          <w:r>
            <w:t>.</w:t>
          </w:r>
          <w:bookmarkEnd w:id="16"/>
        </w:p>
      </w:tc>
      <w:tc>
        <w:tcPr>
          <w:tcW w:w="1762" w:type="pct"/>
        </w:tcPr>
        <w:p w14:paraId="54200A83" w14:textId="6E6F431C" w:rsidR="00495C0C" w:rsidRPr="00400B95" w:rsidRDefault="00495C0C"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13</w:t>
          </w:r>
          <w:r w:rsidRPr="00400B95">
            <w:rPr>
              <w:rFonts w:ascii="Arial" w:hAnsi="Arial" w:cs="Arial"/>
              <w:sz w:val="20"/>
              <w:szCs w:val="20"/>
            </w:rPr>
            <w:fldChar w:fldCharType="end"/>
          </w:r>
        </w:p>
      </w:tc>
      <w:tc>
        <w:tcPr>
          <w:tcW w:w="1476" w:type="pct"/>
        </w:tcPr>
        <w:p w14:paraId="6C4024EB" w14:textId="278B14A3" w:rsidR="00495C0C" w:rsidRPr="00400B95" w:rsidRDefault="00495C0C"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7" w:name="EntityDIC"/>
          <w:r w:rsidR="00DC51BA" w:rsidRPr="0083036B">
            <w:rPr>
              <w:rFonts w:ascii="Arial" w:hAnsi="Arial" w:cs="Arial"/>
              <w:color w:val="000000" w:themeColor="text1"/>
              <w:sz w:val="20"/>
              <w:szCs w:val="20"/>
            </w:rPr>
            <w:t>2021380174</w:t>
          </w:r>
          <w:bookmarkEnd w:id="17"/>
        </w:p>
      </w:tc>
    </w:tr>
    <w:bookmarkEnd w:id="14"/>
  </w:tbl>
  <w:p w14:paraId="58793B75" w14:textId="74B4844E" w:rsidR="00495C0C" w:rsidRPr="0017674C" w:rsidRDefault="00495C0C" w:rsidP="00650EBC">
    <w:pPr>
      <w:pStyle w:val="Header"/>
      <w:tabs>
        <w:tab w:val="clear" w:pos="4536"/>
        <w:tab w:val="clear" w:pos="9072"/>
        <w:tab w:val="right" w:pos="9639"/>
      </w:tabs>
      <w:ind w:right="-82"/>
      <w:rPr>
        <w:rFonts w:ascii="Arial" w:hAnsi="Arial" w:cs="Arial"/>
        <w:sz w:val="20"/>
        <w:szCs w:val="20"/>
      </w:rPr>
    </w:pPr>
  </w:p>
  <w:p w14:paraId="4C44A61C" w14:textId="77777777" w:rsidR="00495C0C" w:rsidRPr="0017674C" w:rsidRDefault="00495C0C" w:rsidP="00650EBC">
    <w:pPr>
      <w:pStyle w:val="Header"/>
      <w:tabs>
        <w:tab w:val="clear" w:pos="4536"/>
        <w:tab w:val="clear" w:pos="9072"/>
        <w:tab w:val="right" w:pos="9639"/>
      </w:tabs>
      <w:ind w:right="-82"/>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7499D"/>
    <w:multiLevelType w:val="hybridMultilevel"/>
    <w:tmpl w:val="37D08916"/>
    <w:lvl w:ilvl="0" w:tplc="962C8F26">
      <w:start w:val="31"/>
      <w:numFmt w:val="bullet"/>
      <w:lvlText w:val="-"/>
      <w:lvlJc w:val="left"/>
      <w:pPr>
        <w:ind w:left="305" w:hanging="360"/>
      </w:pPr>
      <w:rPr>
        <w:rFonts w:ascii="Arial" w:eastAsia="Times New Roman" w:hAnsi="Arial" w:cs="Arial" w:hint="default"/>
      </w:rPr>
    </w:lvl>
    <w:lvl w:ilvl="1" w:tplc="041B0003" w:tentative="1">
      <w:start w:val="1"/>
      <w:numFmt w:val="bullet"/>
      <w:lvlText w:val="o"/>
      <w:lvlJc w:val="left"/>
      <w:pPr>
        <w:ind w:left="1025" w:hanging="360"/>
      </w:pPr>
      <w:rPr>
        <w:rFonts w:ascii="Courier New" w:hAnsi="Courier New" w:cs="Courier New" w:hint="default"/>
      </w:rPr>
    </w:lvl>
    <w:lvl w:ilvl="2" w:tplc="041B0005" w:tentative="1">
      <w:start w:val="1"/>
      <w:numFmt w:val="bullet"/>
      <w:lvlText w:val=""/>
      <w:lvlJc w:val="left"/>
      <w:pPr>
        <w:ind w:left="1745" w:hanging="360"/>
      </w:pPr>
      <w:rPr>
        <w:rFonts w:ascii="Wingdings" w:hAnsi="Wingdings" w:hint="default"/>
      </w:rPr>
    </w:lvl>
    <w:lvl w:ilvl="3" w:tplc="041B0001" w:tentative="1">
      <w:start w:val="1"/>
      <w:numFmt w:val="bullet"/>
      <w:lvlText w:val=""/>
      <w:lvlJc w:val="left"/>
      <w:pPr>
        <w:ind w:left="2465" w:hanging="360"/>
      </w:pPr>
      <w:rPr>
        <w:rFonts w:ascii="Symbol" w:hAnsi="Symbol" w:hint="default"/>
      </w:rPr>
    </w:lvl>
    <w:lvl w:ilvl="4" w:tplc="041B0003" w:tentative="1">
      <w:start w:val="1"/>
      <w:numFmt w:val="bullet"/>
      <w:lvlText w:val="o"/>
      <w:lvlJc w:val="left"/>
      <w:pPr>
        <w:ind w:left="3185" w:hanging="360"/>
      </w:pPr>
      <w:rPr>
        <w:rFonts w:ascii="Courier New" w:hAnsi="Courier New" w:cs="Courier New" w:hint="default"/>
      </w:rPr>
    </w:lvl>
    <w:lvl w:ilvl="5" w:tplc="041B0005" w:tentative="1">
      <w:start w:val="1"/>
      <w:numFmt w:val="bullet"/>
      <w:lvlText w:val=""/>
      <w:lvlJc w:val="left"/>
      <w:pPr>
        <w:ind w:left="3905" w:hanging="360"/>
      </w:pPr>
      <w:rPr>
        <w:rFonts w:ascii="Wingdings" w:hAnsi="Wingdings" w:hint="default"/>
      </w:rPr>
    </w:lvl>
    <w:lvl w:ilvl="6" w:tplc="041B0001" w:tentative="1">
      <w:start w:val="1"/>
      <w:numFmt w:val="bullet"/>
      <w:lvlText w:val=""/>
      <w:lvlJc w:val="left"/>
      <w:pPr>
        <w:ind w:left="4625" w:hanging="360"/>
      </w:pPr>
      <w:rPr>
        <w:rFonts w:ascii="Symbol" w:hAnsi="Symbol" w:hint="default"/>
      </w:rPr>
    </w:lvl>
    <w:lvl w:ilvl="7" w:tplc="041B0003" w:tentative="1">
      <w:start w:val="1"/>
      <w:numFmt w:val="bullet"/>
      <w:lvlText w:val="o"/>
      <w:lvlJc w:val="left"/>
      <w:pPr>
        <w:ind w:left="5345" w:hanging="360"/>
      </w:pPr>
      <w:rPr>
        <w:rFonts w:ascii="Courier New" w:hAnsi="Courier New" w:cs="Courier New" w:hint="default"/>
      </w:rPr>
    </w:lvl>
    <w:lvl w:ilvl="8" w:tplc="041B0005" w:tentative="1">
      <w:start w:val="1"/>
      <w:numFmt w:val="bullet"/>
      <w:lvlText w:val=""/>
      <w:lvlJc w:val="left"/>
      <w:pPr>
        <w:ind w:left="6065" w:hanging="360"/>
      </w:pPr>
      <w:rPr>
        <w:rFonts w:ascii="Wingdings" w:hAnsi="Wingdings" w:hint="default"/>
      </w:rPr>
    </w:lvl>
  </w:abstractNum>
  <w:abstractNum w:abstractNumId="1" w15:restartNumberingAfterBreak="0">
    <w:nsid w:val="1C8F5128"/>
    <w:multiLevelType w:val="hybridMultilevel"/>
    <w:tmpl w:val="53E88696"/>
    <w:lvl w:ilvl="0" w:tplc="041B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2"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2E954D3"/>
    <w:multiLevelType w:val="multilevel"/>
    <w:tmpl w:val="B356746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ascii="Arial" w:hAnsi="Arial" w:cs="Arial"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AB567E1"/>
    <w:multiLevelType w:val="hybridMultilevel"/>
    <w:tmpl w:val="BA945110"/>
    <w:lvl w:ilvl="0" w:tplc="2FBC97A0">
      <w:start w:val="1"/>
      <w:numFmt w:val="lowerLetter"/>
      <w:lvlText w:val="%1)"/>
      <w:lvlJc w:val="left"/>
      <w:pPr>
        <w:tabs>
          <w:tab w:val="num" w:pos="4536"/>
        </w:tabs>
        <w:ind w:left="4536"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8016322"/>
    <w:multiLevelType w:val="hybridMultilevel"/>
    <w:tmpl w:val="43AA537E"/>
    <w:lvl w:ilvl="0" w:tplc="FA007B52">
      <w:start w:val="1"/>
      <w:numFmt w:val="upperRoman"/>
      <w:pStyle w:val="Heading1"/>
      <w:lvlText w:val="%1."/>
      <w:lvlJc w:val="left"/>
      <w:pPr>
        <w:ind w:left="1080" w:hanging="720"/>
      </w:pPr>
      <w:rPr>
        <w:rFonts w:hint="default"/>
      </w:rPr>
    </w:lvl>
    <w:lvl w:ilvl="1" w:tplc="5A3882E2">
      <w:start w:val="1"/>
      <w:numFmt w:val="lowerLetter"/>
      <w:pStyle w:val="abc"/>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16cid:durableId="1436244947">
    <w:abstractNumId w:val="3"/>
  </w:num>
  <w:num w:numId="2" w16cid:durableId="1784882907">
    <w:abstractNumId w:val="12"/>
  </w:num>
  <w:num w:numId="3" w16cid:durableId="1623532601">
    <w:abstractNumId w:val="4"/>
  </w:num>
  <w:num w:numId="4" w16cid:durableId="1294748001">
    <w:abstractNumId w:val="6"/>
  </w:num>
  <w:num w:numId="5" w16cid:durableId="61564645">
    <w:abstractNumId w:val="10"/>
  </w:num>
  <w:num w:numId="6" w16cid:durableId="1789086363">
    <w:abstractNumId w:val="9"/>
  </w:num>
  <w:num w:numId="7" w16cid:durableId="35700503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68777443">
    <w:abstractNumId w:val="5"/>
  </w:num>
  <w:num w:numId="9" w16cid:durableId="178823710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32814398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7242058">
    <w:abstractNumId w:val="2"/>
  </w:num>
  <w:num w:numId="12" w16cid:durableId="421343805">
    <w:abstractNumId w:val="7"/>
  </w:num>
  <w:num w:numId="13" w16cid:durableId="1665088985">
    <w:abstractNumId w:val="11"/>
  </w:num>
  <w:num w:numId="14" w16cid:durableId="163323452">
    <w:abstractNumId w:val="8"/>
  </w:num>
  <w:num w:numId="15" w16cid:durableId="129239515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037259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5299606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762264844">
    <w:abstractNumId w:val="9"/>
  </w:num>
  <w:num w:numId="19" w16cid:durableId="932201318">
    <w:abstractNumId w:val="0"/>
  </w:num>
  <w:num w:numId="20" w16cid:durableId="722289499">
    <w:abstractNumId w:val="4"/>
  </w:num>
  <w:num w:numId="21" w16cid:durableId="1501236937">
    <w:abstractNumId w:val="3"/>
  </w:num>
  <w:num w:numId="22" w16cid:durableId="1163664418">
    <w:abstractNumId w:val="3"/>
  </w:num>
  <w:num w:numId="23" w16cid:durableId="918254330">
    <w:abstractNumId w:val="3"/>
  </w:num>
  <w:num w:numId="24" w16cid:durableId="1804880875">
    <w:abstractNumId w:val="3"/>
  </w:num>
  <w:num w:numId="25" w16cid:durableId="2112507486">
    <w:abstractNumId w:val="3"/>
  </w:num>
  <w:num w:numId="26" w16cid:durableId="1881045615">
    <w:abstractNumId w:val="3"/>
  </w:num>
  <w:num w:numId="27" w16cid:durableId="135071803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175723479">
    <w:abstractNumId w:val="3"/>
  </w:num>
  <w:num w:numId="29" w16cid:durableId="144750637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73879695">
    <w:abstractNumId w:val="3"/>
  </w:num>
  <w:num w:numId="31" w16cid:durableId="1931965034">
    <w:abstractNumId w:val="9"/>
    <w:lvlOverride w:ilvl="0">
      <w:startOverride w:val="1"/>
    </w:lvlOverride>
  </w:num>
  <w:num w:numId="32" w16cid:durableId="1934389780">
    <w:abstractNumId w:val="9"/>
  </w:num>
  <w:num w:numId="33" w16cid:durableId="11512103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2058119004">
    <w:abstractNumId w:val="3"/>
    <w:lvlOverride w:ilvl="0">
      <w:startOverride w:val="1"/>
    </w:lvlOverride>
    <w:lvlOverride w:ilvl="1">
      <w:startOverride w:val="2"/>
    </w:lvlOverride>
  </w:num>
  <w:num w:numId="35" w16cid:durableId="1359964400">
    <w:abstractNumId w:val="1"/>
  </w:num>
  <w:num w:numId="36" w16cid:durableId="1693335588">
    <w:abstractNumId w:val="3"/>
  </w:num>
  <w:num w:numId="37" w16cid:durableId="521284357">
    <w:abstractNumId w:val="9"/>
  </w:num>
  <w:num w:numId="38" w16cid:durableId="1835149353">
    <w:abstractNumId w:val="3"/>
  </w:num>
  <w:num w:numId="39" w16cid:durableId="494146883">
    <w:abstractNumId w:val="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PwC_ExcelHistory" w:val=" "/>
  </w:docVars>
  <w:rsids>
    <w:rsidRoot w:val="00F85729"/>
    <w:rsid w:val="00000814"/>
    <w:rsid w:val="0000153A"/>
    <w:rsid w:val="000021E0"/>
    <w:rsid w:val="0000253B"/>
    <w:rsid w:val="00002853"/>
    <w:rsid w:val="000031B2"/>
    <w:rsid w:val="00003962"/>
    <w:rsid w:val="00003CB8"/>
    <w:rsid w:val="00003D81"/>
    <w:rsid w:val="00005B6B"/>
    <w:rsid w:val="0000618A"/>
    <w:rsid w:val="00006234"/>
    <w:rsid w:val="0000644C"/>
    <w:rsid w:val="00006CBE"/>
    <w:rsid w:val="00007B33"/>
    <w:rsid w:val="00010006"/>
    <w:rsid w:val="00010B41"/>
    <w:rsid w:val="00011C32"/>
    <w:rsid w:val="00013266"/>
    <w:rsid w:val="000133B3"/>
    <w:rsid w:val="00013994"/>
    <w:rsid w:val="00014EC1"/>
    <w:rsid w:val="0001501B"/>
    <w:rsid w:val="00015744"/>
    <w:rsid w:val="00015C2A"/>
    <w:rsid w:val="00016A6D"/>
    <w:rsid w:val="000206F3"/>
    <w:rsid w:val="000228C8"/>
    <w:rsid w:val="00023519"/>
    <w:rsid w:val="00024966"/>
    <w:rsid w:val="00024DCA"/>
    <w:rsid w:val="000258B4"/>
    <w:rsid w:val="00025A34"/>
    <w:rsid w:val="00026762"/>
    <w:rsid w:val="00027503"/>
    <w:rsid w:val="00027942"/>
    <w:rsid w:val="000317FE"/>
    <w:rsid w:val="00032370"/>
    <w:rsid w:val="000328FE"/>
    <w:rsid w:val="00032A7A"/>
    <w:rsid w:val="00032E34"/>
    <w:rsid w:val="00033D10"/>
    <w:rsid w:val="00034847"/>
    <w:rsid w:val="00034B92"/>
    <w:rsid w:val="00035552"/>
    <w:rsid w:val="00036E89"/>
    <w:rsid w:val="00041B91"/>
    <w:rsid w:val="00041C17"/>
    <w:rsid w:val="000422B1"/>
    <w:rsid w:val="000448C5"/>
    <w:rsid w:val="00044BED"/>
    <w:rsid w:val="00046F2D"/>
    <w:rsid w:val="00046F9D"/>
    <w:rsid w:val="00047EB2"/>
    <w:rsid w:val="00051B9D"/>
    <w:rsid w:val="00051C02"/>
    <w:rsid w:val="00051D25"/>
    <w:rsid w:val="00051E24"/>
    <w:rsid w:val="00051ED6"/>
    <w:rsid w:val="0005208E"/>
    <w:rsid w:val="00052D5F"/>
    <w:rsid w:val="00052FDA"/>
    <w:rsid w:val="00053CAF"/>
    <w:rsid w:val="00053DD5"/>
    <w:rsid w:val="00053F5B"/>
    <w:rsid w:val="00054B30"/>
    <w:rsid w:val="0005509D"/>
    <w:rsid w:val="00056331"/>
    <w:rsid w:val="00057B2A"/>
    <w:rsid w:val="00057E87"/>
    <w:rsid w:val="00061B46"/>
    <w:rsid w:val="000636E9"/>
    <w:rsid w:val="000644DD"/>
    <w:rsid w:val="00065002"/>
    <w:rsid w:val="000651F1"/>
    <w:rsid w:val="000653DC"/>
    <w:rsid w:val="0006540C"/>
    <w:rsid w:val="000656D0"/>
    <w:rsid w:val="000659CA"/>
    <w:rsid w:val="00066A80"/>
    <w:rsid w:val="00066B8F"/>
    <w:rsid w:val="00066BEF"/>
    <w:rsid w:val="000705BE"/>
    <w:rsid w:val="00071E14"/>
    <w:rsid w:val="000739E2"/>
    <w:rsid w:val="00074520"/>
    <w:rsid w:val="00075966"/>
    <w:rsid w:val="00076009"/>
    <w:rsid w:val="000763B4"/>
    <w:rsid w:val="0007646D"/>
    <w:rsid w:val="00077BA2"/>
    <w:rsid w:val="00077D45"/>
    <w:rsid w:val="00077F87"/>
    <w:rsid w:val="00080547"/>
    <w:rsid w:val="000817FE"/>
    <w:rsid w:val="00081D5A"/>
    <w:rsid w:val="00082123"/>
    <w:rsid w:val="000827FC"/>
    <w:rsid w:val="00082CEC"/>
    <w:rsid w:val="00084743"/>
    <w:rsid w:val="000854CE"/>
    <w:rsid w:val="00085C9A"/>
    <w:rsid w:val="00086085"/>
    <w:rsid w:val="00086557"/>
    <w:rsid w:val="00090BB2"/>
    <w:rsid w:val="00090F1B"/>
    <w:rsid w:val="00091898"/>
    <w:rsid w:val="000938FD"/>
    <w:rsid w:val="00095958"/>
    <w:rsid w:val="000961E1"/>
    <w:rsid w:val="00096576"/>
    <w:rsid w:val="000966F4"/>
    <w:rsid w:val="0009686E"/>
    <w:rsid w:val="00096D02"/>
    <w:rsid w:val="00097389"/>
    <w:rsid w:val="0009775C"/>
    <w:rsid w:val="00097A0A"/>
    <w:rsid w:val="000A223C"/>
    <w:rsid w:val="000A2EA7"/>
    <w:rsid w:val="000A3FB9"/>
    <w:rsid w:val="000A5AA9"/>
    <w:rsid w:val="000A74C9"/>
    <w:rsid w:val="000A760D"/>
    <w:rsid w:val="000B283C"/>
    <w:rsid w:val="000B2ED1"/>
    <w:rsid w:val="000B338E"/>
    <w:rsid w:val="000B483B"/>
    <w:rsid w:val="000B5187"/>
    <w:rsid w:val="000B5510"/>
    <w:rsid w:val="000B5DEA"/>
    <w:rsid w:val="000B6DB5"/>
    <w:rsid w:val="000B78B1"/>
    <w:rsid w:val="000C0E75"/>
    <w:rsid w:val="000C1658"/>
    <w:rsid w:val="000C1907"/>
    <w:rsid w:val="000C2D65"/>
    <w:rsid w:val="000C429D"/>
    <w:rsid w:val="000C4564"/>
    <w:rsid w:val="000C4682"/>
    <w:rsid w:val="000C4DE4"/>
    <w:rsid w:val="000C5551"/>
    <w:rsid w:val="000C59E8"/>
    <w:rsid w:val="000C7241"/>
    <w:rsid w:val="000C771F"/>
    <w:rsid w:val="000C7925"/>
    <w:rsid w:val="000D0298"/>
    <w:rsid w:val="000D0514"/>
    <w:rsid w:val="000D1289"/>
    <w:rsid w:val="000D1397"/>
    <w:rsid w:val="000D267B"/>
    <w:rsid w:val="000D330C"/>
    <w:rsid w:val="000D3A6D"/>
    <w:rsid w:val="000D4635"/>
    <w:rsid w:val="000D4C36"/>
    <w:rsid w:val="000D592E"/>
    <w:rsid w:val="000D65BC"/>
    <w:rsid w:val="000D6EC1"/>
    <w:rsid w:val="000D711F"/>
    <w:rsid w:val="000E0774"/>
    <w:rsid w:val="000E1A6C"/>
    <w:rsid w:val="000E1F98"/>
    <w:rsid w:val="000E34F6"/>
    <w:rsid w:val="000E3AED"/>
    <w:rsid w:val="000E4080"/>
    <w:rsid w:val="000E5187"/>
    <w:rsid w:val="000E6305"/>
    <w:rsid w:val="000E6466"/>
    <w:rsid w:val="000E6B8A"/>
    <w:rsid w:val="000F0099"/>
    <w:rsid w:val="000F0B77"/>
    <w:rsid w:val="000F2C12"/>
    <w:rsid w:val="000F32B8"/>
    <w:rsid w:val="000F450C"/>
    <w:rsid w:val="000F51DA"/>
    <w:rsid w:val="000F5571"/>
    <w:rsid w:val="000F5A6B"/>
    <w:rsid w:val="000F5B4A"/>
    <w:rsid w:val="000F7D2D"/>
    <w:rsid w:val="0010018B"/>
    <w:rsid w:val="00101862"/>
    <w:rsid w:val="0010223C"/>
    <w:rsid w:val="001039A5"/>
    <w:rsid w:val="00103AAE"/>
    <w:rsid w:val="00104284"/>
    <w:rsid w:val="00105233"/>
    <w:rsid w:val="0010632F"/>
    <w:rsid w:val="00106380"/>
    <w:rsid w:val="00106608"/>
    <w:rsid w:val="00106901"/>
    <w:rsid w:val="00107D13"/>
    <w:rsid w:val="00110F3A"/>
    <w:rsid w:val="00111559"/>
    <w:rsid w:val="00111C04"/>
    <w:rsid w:val="00112E94"/>
    <w:rsid w:val="001130AF"/>
    <w:rsid w:val="001135AA"/>
    <w:rsid w:val="0011375B"/>
    <w:rsid w:val="00113B90"/>
    <w:rsid w:val="001140FA"/>
    <w:rsid w:val="00114937"/>
    <w:rsid w:val="00114DD7"/>
    <w:rsid w:val="00114E78"/>
    <w:rsid w:val="00115694"/>
    <w:rsid w:val="00115761"/>
    <w:rsid w:val="001161B8"/>
    <w:rsid w:val="00117013"/>
    <w:rsid w:val="0011737F"/>
    <w:rsid w:val="001176F6"/>
    <w:rsid w:val="001177E0"/>
    <w:rsid w:val="00121515"/>
    <w:rsid w:val="00122977"/>
    <w:rsid w:val="00122C5E"/>
    <w:rsid w:val="0012341A"/>
    <w:rsid w:val="00125973"/>
    <w:rsid w:val="00125CCD"/>
    <w:rsid w:val="0012634D"/>
    <w:rsid w:val="001277F3"/>
    <w:rsid w:val="00130E35"/>
    <w:rsid w:val="00131666"/>
    <w:rsid w:val="001317F5"/>
    <w:rsid w:val="00131A7F"/>
    <w:rsid w:val="001324FA"/>
    <w:rsid w:val="00133127"/>
    <w:rsid w:val="00133783"/>
    <w:rsid w:val="00136CF8"/>
    <w:rsid w:val="00136EEB"/>
    <w:rsid w:val="00137585"/>
    <w:rsid w:val="00140C5F"/>
    <w:rsid w:val="00141457"/>
    <w:rsid w:val="00142A8C"/>
    <w:rsid w:val="001433DF"/>
    <w:rsid w:val="0014348E"/>
    <w:rsid w:val="00143662"/>
    <w:rsid w:val="00143E0B"/>
    <w:rsid w:val="00143EC2"/>
    <w:rsid w:val="00144AF6"/>
    <w:rsid w:val="001453EC"/>
    <w:rsid w:val="00146203"/>
    <w:rsid w:val="001466E4"/>
    <w:rsid w:val="001507AA"/>
    <w:rsid w:val="00151DFD"/>
    <w:rsid w:val="001539BF"/>
    <w:rsid w:val="00154001"/>
    <w:rsid w:val="00155AAD"/>
    <w:rsid w:val="00155D61"/>
    <w:rsid w:val="00155E90"/>
    <w:rsid w:val="00156FBE"/>
    <w:rsid w:val="001573C1"/>
    <w:rsid w:val="0015749C"/>
    <w:rsid w:val="001574DF"/>
    <w:rsid w:val="0016015D"/>
    <w:rsid w:val="0016039B"/>
    <w:rsid w:val="00160910"/>
    <w:rsid w:val="00161FD0"/>
    <w:rsid w:val="00162183"/>
    <w:rsid w:val="00162F46"/>
    <w:rsid w:val="001641FE"/>
    <w:rsid w:val="00164712"/>
    <w:rsid w:val="001657DB"/>
    <w:rsid w:val="001657E7"/>
    <w:rsid w:val="00165970"/>
    <w:rsid w:val="001659F4"/>
    <w:rsid w:val="0016616B"/>
    <w:rsid w:val="00166ACB"/>
    <w:rsid w:val="0017050C"/>
    <w:rsid w:val="001712B1"/>
    <w:rsid w:val="00172957"/>
    <w:rsid w:val="00174ACF"/>
    <w:rsid w:val="00175332"/>
    <w:rsid w:val="0017674C"/>
    <w:rsid w:val="00176AC0"/>
    <w:rsid w:val="00176BAF"/>
    <w:rsid w:val="00180330"/>
    <w:rsid w:val="00180B2A"/>
    <w:rsid w:val="0018128C"/>
    <w:rsid w:val="0018144E"/>
    <w:rsid w:val="00182276"/>
    <w:rsid w:val="001826CC"/>
    <w:rsid w:val="0018299E"/>
    <w:rsid w:val="00182CB5"/>
    <w:rsid w:val="00184A6F"/>
    <w:rsid w:val="0018585A"/>
    <w:rsid w:val="00185B24"/>
    <w:rsid w:val="00185FDB"/>
    <w:rsid w:val="00187889"/>
    <w:rsid w:val="001879D7"/>
    <w:rsid w:val="001918EF"/>
    <w:rsid w:val="00191AAD"/>
    <w:rsid w:val="00192E22"/>
    <w:rsid w:val="00193252"/>
    <w:rsid w:val="00194476"/>
    <w:rsid w:val="0019479B"/>
    <w:rsid w:val="00194B8E"/>
    <w:rsid w:val="00194DC0"/>
    <w:rsid w:val="001955E5"/>
    <w:rsid w:val="00196994"/>
    <w:rsid w:val="001969D5"/>
    <w:rsid w:val="00197775"/>
    <w:rsid w:val="00197791"/>
    <w:rsid w:val="0019782E"/>
    <w:rsid w:val="001A02B3"/>
    <w:rsid w:val="001A02BF"/>
    <w:rsid w:val="001A08A7"/>
    <w:rsid w:val="001A0EC9"/>
    <w:rsid w:val="001A1457"/>
    <w:rsid w:val="001A1E7F"/>
    <w:rsid w:val="001A3A60"/>
    <w:rsid w:val="001A4557"/>
    <w:rsid w:val="001A4938"/>
    <w:rsid w:val="001A5BB9"/>
    <w:rsid w:val="001A6228"/>
    <w:rsid w:val="001A6279"/>
    <w:rsid w:val="001A6ADE"/>
    <w:rsid w:val="001A7936"/>
    <w:rsid w:val="001B09C8"/>
    <w:rsid w:val="001B09E8"/>
    <w:rsid w:val="001B14DB"/>
    <w:rsid w:val="001B246A"/>
    <w:rsid w:val="001B3669"/>
    <w:rsid w:val="001B39F4"/>
    <w:rsid w:val="001B3CB6"/>
    <w:rsid w:val="001B61A7"/>
    <w:rsid w:val="001B66A5"/>
    <w:rsid w:val="001B6B85"/>
    <w:rsid w:val="001B6F2D"/>
    <w:rsid w:val="001B70EE"/>
    <w:rsid w:val="001B71A2"/>
    <w:rsid w:val="001B72E8"/>
    <w:rsid w:val="001B747C"/>
    <w:rsid w:val="001C1818"/>
    <w:rsid w:val="001C27E4"/>
    <w:rsid w:val="001C29BF"/>
    <w:rsid w:val="001C2FDD"/>
    <w:rsid w:val="001C40E3"/>
    <w:rsid w:val="001C4DBB"/>
    <w:rsid w:val="001C510B"/>
    <w:rsid w:val="001C5368"/>
    <w:rsid w:val="001C5D8B"/>
    <w:rsid w:val="001C63C9"/>
    <w:rsid w:val="001C63EA"/>
    <w:rsid w:val="001C6DD9"/>
    <w:rsid w:val="001D0E02"/>
    <w:rsid w:val="001D21E6"/>
    <w:rsid w:val="001D2F1F"/>
    <w:rsid w:val="001D3DFF"/>
    <w:rsid w:val="001D4C24"/>
    <w:rsid w:val="001D5032"/>
    <w:rsid w:val="001D52F2"/>
    <w:rsid w:val="001D5B35"/>
    <w:rsid w:val="001D6197"/>
    <w:rsid w:val="001D7AA1"/>
    <w:rsid w:val="001E043E"/>
    <w:rsid w:val="001E1C38"/>
    <w:rsid w:val="001E38EB"/>
    <w:rsid w:val="001E4DDB"/>
    <w:rsid w:val="001E552C"/>
    <w:rsid w:val="001E5ABC"/>
    <w:rsid w:val="001E5B38"/>
    <w:rsid w:val="001E6101"/>
    <w:rsid w:val="001E675F"/>
    <w:rsid w:val="001E73B3"/>
    <w:rsid w:val="001E7A77"/>
    <w:rsid w:val="001E7CC7"/>
    <w:rsid w:val="001F1131"/>
    <w:rsid w:val="001F17BA"/>
    <w:rsid w:val="001F2618"/>
    <w:rsid w:val="001F3E65"/>
    <w:rsid w:val="001F45A4"/>
    <w:rsid w:val="001F4A24"/>
    <w:rsid w:val="001F4BC5"/>
    <w:rsid w:val="001F536A"/>
    <w:rsid w:val="001F615F"/>
    <w:rsid w:val="001F6CD4"/>
    <w:rsid w:val="001F74C9"/>
    <w:rsid w:val="001F78C0"/>
    <w:rsid w:val="001F7CC9"/>
    <w:rsid w:val="002002E4"/>
    <w:rsid w:val="002009D5"/>
    <w:rsid w:val="00201B90"/>
    <w:rsid w:val="00201FE1"/>
    <w:rsid w:val="00202293"/>
    <w:rsid w:val="00202330"/>
    <w:rsid w:val="00202611"/>
    <w:rsid w:val="002038C4"/>
    <w:rsid w:val="0020476C"/>
    <w:rsid w:val="0020507D"/>
    <w:rsid w:val="0020536E"/>
    <w:rsid w:val="0020573C"/>
    <w:rsid w:val="00206189"/>
    <w:rsid w:val="00206B9A"/>
    <w:rsid w:val="00207520"/>
    <w:rsid w:val="002078E2"/>
    <w:rsid w:val="00207A54"/>
    <w:rsid w:val="002102D9"/>
    <w:rsid w:val="0021065A"/>
    <w:rsid w:val="00210797"/>
    <w:rsid w:val="00210C19"/>
    <w:rsid w:val="00211503"/>
    <w:rsid w:val="00211BAA"/>
    <w:rsid w:val="0021202F"/>
    <w:rsid w:val="00212D2F"/>
    <w:rsid w:val="00213F09"/>
    <w:rsid w:val="002146E1"/>
    <w:rsid w:val="00214EF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705"/>
    <w:rsid w:val="00233E4C"/>
    <w:rsid w:val="0023425A"/>
    <w:rsid w:val="0023587A"/>
    <w:rsid w:val="00236EA3"/>
    <w:rsid w:val="002375B8"/>
    <w:rsid w:val="002376EF"/>
    <w:rsid w:val="00241AF0"/>
    <w:rsid w:val="002421D3"/>
    <w:rsid w:val="00242854"/>
    <w:rsid w:val="00242B02"/>
    <w:rsid w:val="00242F53"/>
    <w:rsid w:val="00243387"/>
    <w:rsid w:val="002433FE"/>
    <w:rsid w:val="00243AE3"/>
    <w:rsid w:val="0024408C"/>
    <w:rsid w:val="00244751"/>
    <w:rsid w:val="00244D3D"/>
    <w:rsid w:val="0024549D"/>
    <w:rsid w:val="0024550B"/>
    <w:rsid w:val="002458DF"/>
    <w:rsid w:val="0024713C"/>
    <w:rsid w:val="00247936"/>
    <w:rsid w:val="002518E0"/>
    <w:rsid w:val="0025243A"/>
    <w:rsid w:val="002537D4"/>
    <w:rsid w:val="00253816"/>
    <w:rsid w:val="00253C6C"/>
    <w:rsid w:val="00253C89"/>
    <w:rsid w:val="0025488B"/>
    <w:rsid w:val="00254998"/>
    <w:rsid w:val="002552A0"/>
    <w:rsid w:val="002556B7"/>
    <w:rsid w:val="002569EB"/>
    <w:rsid w:val="00257528"/>
    <w:rsid w:val="00260054"/>
    <w:rsid w:val="002614F4"/>
    <w:rsid w:val="00261EE8"/>
    <w:rsid w:val="002621A1"/>
    <w:rsid w:val="002627E6"/>
    <w:rsid w:val="00263B75"/>
    <w:rsid w:val="0026401A"/>
    <w:rsid w:val="0026444F"/>
    <w:rsid w:val="00264A5C"/>
    <w:rsid w:val="002654CE"/>
    <w:rsid w:val="00266003"/>
    <w:rsid w:val="00266434"/>
    <w:rsid w:val="00266E05"/>
    <w:rsid w:val="002709B1"/>
    <w:rsid w:val="00270C64"/>
    <w:rsid w:val="00270D8B"/>
    <w:rsid w:val="002719D1"/>
    <w:rsid w:val="00273207"/>
    <w:rsid w:val="002732C0"/>
    <w:rsid w:val="002736C2"/>
    <w:rsid w:val="0027459D"/>
    <w:rsid w:val="002765C5"/>
    <w:rsid w:val="00281355"/>
    <w:rsid w:val="002814BC"/>
    <w:rsid w:val="002816DF"/>
    <w:rsid w:val="00281940"/>
    <w:rsid w:val="00281EAF"/>
    <w:rsid w:val="00282EC6"/>
    <w:rsid w:val="00283310"/>
    <w:rsid w:val="00283CD0"/>
    <w:rsid w:val="00283F02"/>
    <w:rsid w:val="00284B57"/>
    <w:rsid w:val="00284BBB"/>
    <w:rsid w:val="0028501D"/>
    <w:rsid w:val="00287471"/>
    <w:rsid w:val="00290018"/>
    <w:rsid w:val="00290443"/>
    <w:rsid w:val="00290B0A"/>
    <w:rsid w:val="0029197A"/>
    <w:rsid w:val="00291F97"/>
    <w:rsid w:val="002922E9"/>
    <w:rsid w:val="00294347"/>
    <w:rsid w:val="002958BA"/>
    <w:rsid w:val="00295A1C"/>
    <w:rsid w:val="002973A5"/>
    <w:rsid w:val="0029783C"/>
    <w:rsid w:val="00297DB7"/>
    <w:rsid w:val="00297F73"/>
    <w:rsid w:val="002A046F"/>
    <w:rsid w:val="002A194C"/>
    <w:rsid w:val="002A1ABE"/>
    <w:rsid w:val="002A2803"/>
    <w:rsid w:val="002A408C"/>
    <w:rsid w:val="002A4231"/>
    <w:rsid w:val="002A436B"/>
    <w:rsid w:val="002A4CE6"/>
    <w:rsid w:val="002A5627"/>
    <w:rsid w:val="002A57F3"/>
    <w:rsid w:val="002A5F71"/>
    <w:rsid w:val="002A6B50"/>
    <w:rsid w:val="002A7658"/>
    <w:rsid w:val="002A7DCC"/>
    <w:rsid w:val="002B1504"/>
    <w:rsid w:val="002B1989"/>
    <w:rsid w:val="002B1CCA"/>
    <w:rsid w:val="002B23F1"/>
    <w:rsid w:val="002B277F"/>
    <w:rsid w:val="002B4A7F"/>
    <w:rsid w:val="002B6BFA"/>
    <w:rsid w:val="002B75A2"/>
    <w:rsid w:val="002C016F"/>
    <w:rsid w:val="002C06E6"/>
    <w:rsid w:val="002C0E26"/>
    <w:rsid w:val="002C239E"/>
    <w:rsid w:val="002C2A11"/>
    <w:rsid w:val="002C31A8"/>
    <w:rsid w:val="002C44E0"/>
    <w:rsid w:val="002C604E"/>
    <w:rsid w:val="002C6DA1"/>
    <w:rsid w:val="002C7C3C"/>
    <w:rsid w:val="002D051A"/>
    <w:rsid w:val="002D06DE"/>
    <w:rsid w:val="002D123E"/>
    <w:rsid w:val="002D170F"/>
    <w:rsid w:val="002D4FF1"/>
    <w:rsid w:val="002D5E54"/>
    <w:rsid w:val="002D7C7A"/>
    <w:rsid w:val="002E1132"/>
    <w:rsid w:val="002E13A2"/>
    <w:rsid w:val="002E1AFD"/>
    <w:rsid w:val="002E22A7"/>
    <w:rsid w:val="002E3C36"/>
    <w:rsid w:val="002E437F"/>
    <w:rsid w:val="002E444B"/>
    <w:rsid w:val="002E5313"/>
    <w:rsid w:val="002E6102"/>
    <w:rsid w:val="002E6266"/>
    <w:rsid w:val="002E6698"/>
    <w:rsid w:val="002E6712"/>
    <w:rsid w:val="002F0D27"/>
    <w:rsid w:val="002F0F92"/>
    <w:rsid w:val="002F1A85"/>
    <w:rsid w:val="002F1B81"/>
    <w:rsid w:val="002F2B59"/>
    <w:rsid w:val="002F339D"/>
    <w:rsid w:val="002F3681"/>
    <w:rsid w:val="002F50AE"/>
    <w:rsid w:val="002F5205"/>
    <w:rsid w:val="002F5809"/>
    <w:rsid w:val="002F75EC"/>
    <w:rsid w:val="002F7E57"/>
    <w:rsid w:val="00302196"/>
    <w:rsid w:val="00302C15"/>
    <w:rsid w:val="00302DFA"/>
    <w:rsid w:val="00303172"/>
    <w:rsid w:val="00304575"/>
    <w:rsid w:val="003057ED"/>
    <w:rsid w:val="00305C51"/>
    <w:rsid w:val="00306CD8"/>
    <w:rsid w:val="00306FFD"/>
    <w:rsid w:val="00307326"/>
    <w:rsid w:val="0030744E"/>
    <w:rsid w:val="00307B6F"/>
    <w:rsid w:val="00307C7B"/>
    <w:rsid w:val="003101B0"/>
    <w:rsid w:val="003104E8"/>
    <w:rsid w:val="00311023"/>
    <w:rsid w:val="0031177A"/>
    <w:rsid w:val="00311C6A"/>
    <w:rsid w:val="00312289"/>
    <w:rsid w:val="00312613"/>
    <w:rsid w:val="00312D59"/>
    <w:rsid w:val="0031352B"/>
    <w:rsid w:val="003139A1"/>
    <w:rsid w:val="00314159"/>
    <w:rsid w:val="00314485"/>
    <w:rsid w:val="003148C3"/>
    <w:rsid w:val="00314E35"/>
    <w:rsid w:val="00316030"/>
    <w:rsid w:val="00316173"/>
    <w:rsid w:val="003164EF"/>
    <w:rsid w:val="00316602"/>
    <w:rsid w:val="0031788B"/>
    <w:rsid w:val="00317B0A"/>
    <w:rsid w:val="003200C2"/>
    <w:rsid w:val="0032016B"/>
    <w:rsid w:val="00320896"/>
    <w:rsid w:val="0032106C"/>
    <w:rsid w:val="003217B9"/>
    <w:rsid w:val="00321CFC"/>
    <w:rsid w:val="003221CC"/>
    <w:rsid w:val="0032234A"/>
    <w:rsid w:val="003229CD"/>
    <w:rsid w:val="00324058"/>
    <w:rsid w:val="003242AF"/>
    <w:rsid w:val="003248BB"/>
    <w:rsid w:val="00325E01"/>
    <w:rsid w:val="00325FC5"/>
    <w:rsid w:val="0032614F"/>
    <w:rsid w:val="00326276"/>
    <w:rsid w:val="00326920"/>
    <w:rsid w:val="00326BB1"/>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4EE"/>
    <w:rsid w:val="003376A7"/>
    <w:rsid w:val="003378E5"/>
    <w:rsid w:val="00340787"/>
    <w:rsid w:val="00340CC3"/>
    <w:rsid w:val="00340EA0"/>
    <w:rsid w:val="00341226"/>
    <w:rsid w:val="00341821"/>
    <w:rsid w:val="00341B84"/>
    <w:rsid w:val="003425E0"/>
    <w:rsid w:val="003425E2"/>
    <w:rsid w:val="003429BE"/>
    <w:rsid w:val="00342C64"/>
    <w:rsid w:val="00343B37"/>
    <w:rsid w:val="00345A48"/>
    <w:rsid w:val="00346A95"/>
    <w:rsid w:val="00346D2C"/>
    <w:rsid w:val="00347003"/>
    <w:rsid w:val="00347C36"/>
    <w:rsid w:val="00350A73"/>
    <w:rsid w:val="0035158B"/>
    <w:rsid w:val="003518AC"/>
    <w:rsid w:val="00353B4B"/>
    <w:rsid w:val="0035558D"/>
    <w:rsid w:val="0035657D"/>
    <w:rsid w:val="00360016"/>
    <w:rsid w:val="0036011D"/>
    <w:rsid w:val="00362528"/>
    <w:rsid w:val="003632A2"/>
    <w:rsid w:val="003637D4"/>
    <w:rsid w:val="003644CC"/>
    <w:rsid w:val="003648E0"/>
    <w:rsid w:val="003652C5"/>
    <w:rsid w:val="0036563F"/>
    <w:rsid w:val="00365FC1"/>
    <w:rsid w:val="00367F4B"/>
    <w:rsid w:val="00370341"/>
    <w:rsid w:val="00370736"/>
    <w:rsid w:val="00370769"/>
    <w:rsid w:val="0037086B"/>
    <w:rsid w:val="00370C42"/>
    <w:rsid w:val="003717C9"/>
    <w:rsid w:val="003717FB"/>
    <w:rsid w:val="003719E2"/>
    <w:rsid w:val="0037203C"/>
    <w:rsid w:val="00374416"/>
    <w:rsid w:val="00374D21"/>
    <w:rsid w:val="00375F50"/>
    <w:rsid w:val="00376DDB"/>
    <w:rsid w:val="0037705C"/>
    <w:rsid w:val="00377369"/>
    <w:rsid w:val="00377640"/>
    <w:rsid w:val="00377E25"/>
    <w:rsid w:val="00377E97"/>
    <w:rsid w:val="00380D2D"/>
    <w:rsid w:val="003816B1"/>
    <w:rsid w:val="0038171E"/>
    <w:rsid w:val="003819AC"/>
    <w:rsid w:val="00381E9F"/>
    <w:rsid w:val="00382241"/>
    <w:rsid w:val="00382840"/>
    <w:rsid w:val="00382935"/>
    <w:rsid w:val="00383626"/>
    <w:rsid w:val="00383F5B"/>
    <w:rsid w:val="0038430D"/>
    <w:rsid w:val="00384663"/>
    <w:rsid w:val="003850F1"/>
    <w:rsid w:val="00385D7F"/>
    <w:rsid w:val="0038666F"/>
    <w:rsid w:val="00386BF9"/>
    <w:rsid w:val="00390587"/>
    <w:rsid w:val="0039058A"/>
    <w:rsid w:val="0039095D"/>
    <w:rsid w:val="00390D13"/>
    <w:rsid w:val="00391AB4"/>
    <w:rsid w:val="00392827"/>
    <w:rsid w:val="003929A2"/>
    <w:rsid w:val="00394977"/>
    <w:rsid w:val="00394F2A"/>
    <w:rsid w:val="00394F82"/>
    <w:rsid w:val="003960BA"/>
    <w:rsid w:val="00397293"/>
    <w:rsid w:val="003975B2"/>
    <w:rsid w:val="003A0210"/>
    <w:rsid w:val="003A02AC"/>
    <w:rsid w:val="003A12F3"/>
    <w:rsid w:val="003A17CF"/>
    <w:rsid w:val="003A1AAF"/>
    <w:rsid w:val="003A1CA5"/>
    <w:rsid w:val="003A215C"/>
    <w:rsid w:val="003A26B3"/>
    <w:rsid w:val="003A34FC"/>
    <w:rsid w:val="003A359E"/>
    <w:rsid w:val="003A3E68"/>
    <w:rsid w:val="003A3EDF"/>
    <w:rsid w:val="003A4677"/>
    <w:rsid w:val="003A4E63"/>
    <w:rsid w:val="003A55BF"/>
    <w:rsid w:val="003A5B74"/>
    <w:rsid w:val="003A6267"/>
    <w:rsid w:val="003A651A"/>
    <w:rsid w:val="003A6746"/>
    <w:rsid w:val="003A6E8D"/>
    <w:rsid w:val="003A76A2"/>
    <w:rsid w:val="003A7D29"/>
    <w:rsid w:val="003B0DC1"/>
    <w:rsid w:val="003B1308"/>
    <w:rsid w:val="003B1326"/>
    <w:rsid w:val="003B1FD3"/>
    <w:rsid w:val="003B25A1"/>
    <w:rsid w:val="003B3343"/>
    <w:rsid w:val="003B44C8"/>
    <w:rsid w:val="003B4D78"/>
    <w:rsid w:val="003B62EB"/>
    <w:rsid w:val="003B69E8"/>
    <w:rsid w:val="003C2332"/>
    <w:rsid w:val="003C23B6"/>
    <w:rsid w:val="003C2627"/>
    <w:rsid w:val="003C492A"/>
    <w:rsid w:val="003C4A82"/>
    <w:rsid w:val="003C5660"/>
    <w:rsid w:val="003C593B"/>
    <w:rsid w:val="003C7AA4"/>
    <w:rsid w:val="003D073B"/>
    <w:rsid w:val="003D2183"/>
    <w:rsid w:val="003D2EFD"/>
    <w:rsid w:val="003D3F39"/>
    <w:rsid w:val="003D4866"/>
    <w:rsid w:val="003D519C"/>
    <w:rsid w:val="003D6A33"/>
    <w:rsid w:val="003D776E"/>
    <w:rsid w:val="003D796D"/>
    <w:rsid w:val="003D79D4"/>
    <w:rsid w:val="003E0EAE"/>
    <w:rsid w:val="003E11CD"/>
    <w:rsid w:val="003E18F2"/>
    <w:rsid w:val="003E2832"/>
    <w:rsid w:val="003E2868"/>
    <w:rsid w:val="003E6401"/>
    <w:rsid w:val="003E76F2"/>
    <w:rsid w:val="003E7B66"/>
    <w:rsid w:val="003E7BB3"/>
    <w:rsid w:val="003F08A8"/>
    <w:rsid w:val="003F13A7"/>
    <w:rsid w:val="003F162E"/>
    <w:rsid w:val="003F1CC9"/>
    <w:rsid w:val="003F2710"/>
    <w:rsid w:val="003F31B8"/>
    <w:rsid w:val="003F5FF5"/>
    <w:rsid w:val="003F6502"/>
    <w:rsid w:val="003F75E5"/>
    <w:rsid w:val="003F7F4F"/>
    <w:rsid w:val="00400B95"/>
    <w:rsid w:val="00400CEA"/>
    <w:rsid w:val="0040286B"/>
    <w:rsid w:val="00403F61"/>
    <w:rsid w:val="00404818"/>
    <w:rsid w:val="00405181"/>
    <w:rsid w:val="00405F27"/>
    <w:rsid w:val="00406889"/>
    <w:rsid w:val="00406E94"/>
    <w:rsid w:val="0040737F"/>
    <w:rsid w:val="004074E3"/>
    <w:rsid w:val="004074E7"/>
    <w:rsid w:val="00410537"/>
    <w:rsid w:val="00411590"/>
    <w:rsid w:val="00413A4B"/>
    <w:rsid w:val="00414616"/>
    <w:rsid w:val="00414A2C"/>
    <w:rsid w:val="0041607D"/>
    <w:rsid w:val="0041609A"/>
    <w:rsid w:val="00416349"/>
    <w:rsid w:val="004167AC"/>
    <w:rsid w:val="00416BD7"/>
    <w:rsid w:val="00416FB3"/>
    <w:rsid w:val="00417F8B"/>
    <w:rsid w:val="00420127"/>
    <w:rsid w:val="00420517"/>
    <w:rsid w:val="00420AC7"/>
    <w:rsid w:val="00420C91"/>
    <w:rsid w:val="00420F03"/>
    <w:rsid w:val="00421E76"/>
    <w:rsid w:val="004235C7"/>
    <w:rsid w:val="004240F1"/>
    <w:rsid w:val="00424780"/>
    <w:rsid w:val="00424EF2"/>
    <w:rsid w:val="00426E35"/>
    <w:rsid w:val="004305B8"/>
    <w:rsid w:val="004312D3"/>
    <w:rsid w:val="004315C2"/>
    <w:rsid w:val="00431641"/>
    <w:rsid w:val="004319E8"/>
    <w:rsid w:val="00431A04"/>
    <w:rsid w:val="004327DA"/>
    <w:rsid w:val="00432D54"/>
    <w:rsid w:val="0043369D"/>
    <w:rsid w:val="00434611"/>
    <w:rsid w:val="00435073"/>
    <w:rsid w:val="004367C4"/>
    <w:rsid w:val="00436A6D"/>
    <w:rsid w:val="00437841"/>
    <w:rsid w:val="00437C1F"/>
    <w:rsid w:val="004402FA"/>
    <w:rsid w:val="004408AC"/>
    <w:rsid w:val="00440D65"/>
    <w:rsid w:val="004414C9"/>
    <w:rsid w:val="0044171C"/>
    <w:rsid w:val="004420AF"/>
    <w:rsid w:val="0044255C"/>
    <w:rsid w:val="00443805"/>
    <w:rsid w:val="004439AF"/>
    <w:rsid w:val="0044409E"/>
    <w:rsid w:val="00444280"/>
    <w:rsid w:val="004443EB"/>
    <w:rsid w:val="004455FA"/>
    <w:rsid w:val="00445B81"/>
    <w:rsid w:val="0044652E"/>
    <w:rsid w:val="00447043"/>
    <w:rsid w:val="0044716E"/>
    <w:rsid w:val="004504CB"/>
    <w:rsid w:val="00450D90"/>
    <w:rsid w:val="00451119"/>
    <w:rsid w:val="00451680"/>
    <w:rsid w:val="0045228E"/>
    <w:rsid w:val="004531B0"/>
    <w:rsid w:val="004549F6"/>
    <w:rsid w:val="00455E07"/>
    <w:rsid w:val="004575C5"/>
    <w:rsid w:val="004579BE"/>
    <w:rsid w:val="004610B3"/>
    <w:rsid w:val="0046202B"/>
    <w:rsid w:val="0046215D"/>
    <w:rsid w:val="00462C24"/>
    <w:rsid w:val="0046459F"/>
    <w:rsid w:val="00464E48"/>
    <w:rsid w:val="004650EE"/>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199"/>
    <w:rsid w:val="00481984"/>
    <w:rsid w:val="004825B0"/>
    <w:rsid w:val="00482C1D"/>
    <w:rsid w:val="00482E14"/>
    <w:rsid w:val="00483BB8"/>
    <w:rsid w:val="00484770"/>
    <w:rsid w:val="00484C11"/>
    <w:rsid w:val="00484DA9"/>
    <w:rsid w:val="004852B1"/>
    <w:rsid w:val="00487E9B"/>
    <w:rsid w:val="0049063A"/>
    <w:rsid w:val="00490BDB"/>
    <w:rsid w:val="00491E55"/>
    <w:rsid w:val="00492967"/>
    <w:rsid w:val="00492979"/>
    <w:rsid w:val="0049344D"/>
    <w:rsid w:val="00495730"/>
    <w:rsid w:val="00495AC7"/>
    <w:rsid w:val="00495C0C"/>
    <w:rsid w:val="00496401"/>
    <w:rsid w:val="00496CFD"/>
    <w:rsid w:val="00497802"/>
    <w:rsid w:val="004A0291"/>
    <w:rsid w:val="004A05DA"/>
    <w:rsid w:val="004A05EE"/>
    <w:rsid w:val="004A071A"/>
    <w:rsid w:val="004A079E"/>
    <w:rsid w:val="004A0DA3"/>
    <w:rsid w:val="004A0F66"/>
    <w:rsid w:val="004A22D5"/>
    <w:rsid w:val="004A2F71"/>
    <w:rsid w:val="004A3FCB"/>
    <w:rsid w:val="004A4EB4"/>
    <w:rsid w:val="004A6319"/>
    <w:rsid w:val="004A71BD"/>
    <w:rsid w:val="004A7736"/>
    <w:rsid w:val="004A783B"/>
    <w:rsid w:val="004A7A1B"/>
    <w:rsid w:val="004B01E3"/>
    <w:rsid w:val="004B0F1A"/>
    <w:rsid w:val="004B1023"/>
    <w:rsid w:val="004B12E6"/>
    <w:rsid w:val="004B1DDA"/>
    <w:rsid w:val="004B3136"/>
    <w:rsid w:val="004B35C9"/>
    <w:rsid w:val="004B4023"/>
    <w:rsid w:val="004B5AF1"/>
    <w:rsid w:val="004B61C3"/>
    <w:rsid w:val="004B62B3"/>
    <w:rsid w:val="004B6916"/>
    <w:rsid w:val="004B6C7E"/>
    <w:rsid w:val="004B6D08"/>
    <w:rsid w:val="004B6E87"/>
    <w:rsid w:val="004B7766"/>
    <w:rsid w:val="004C2510"/>
    <w:rsid w:val="004C2BFD"/>
    <w:rsid w:val="004C2EC5"/>
    <w:rsid w:val="004C43A6"/>
    <w:rsid w:val="004C5574"/>
    <w:rsid w:val="004C5BA7"/>
    <w:rsid w:val="004C606A"/>
    <w:rsid w:val="004C65A2"/>
    <w:rsid w:val="004C71AC"/>
    <w:rsid w:val="004C7B84"/>
    <w:rsid w:val="004D1F7F"/>
    <w:rsid w:val="004D210B"/>
    <w:rsid w:val="004D283E"/>
    <w:rsid w:val="004D29EB"/>
    <w:rsid w:val="004D3A3C"/>
    <w:rsid w:val="004D3DFA"/>
    <w:rsid w:val="004D42C0"/>
    <w:rsid w:val="004D50F4"/>
    <w:rsid w:val="004D534A"/>
    <w:rsid w:val="004D5ED9"/>
    <w:rsid w:val="004D6309"/>
    <w:rsid w:val="004D7702"/>
    <w:rsid w:val="004D7881"/>
    <w:rsid w:val="004D7A83"/>
    <w:rsid w:val="004D7F78"/>
    <w:rsid w:val="004E0942"/>
    <w:rsid w:val="004E185B"/>
    <w:rsid w:val="004E1D8C"/>
    <w:rsid w:val="004E2188"/>
    <w:rsid w:val="004E372D"/>
    <w:rsid w:val="004E3831"/>
    <w:rsid w:val="004E428E"/>
    <w:rsid w:val="004E46C3"/>
    <w:rsid w:val="004E55AC"/>
    <w:rsid w:val="004E5707"/>
    <w:rsid w:val="004E5AE0"/>
    <w:rsid w:val="004E5B52"/>
    <w:rsid w:val="004E6F7D"/>
    <w:rsid w:val="004E7349"/>
    <w:rsid w:val="004F01CD"/>
    <w:rsid w:val="004F0A18"/>
    <w:rsid w:val="004F0F0C"/>
    <w:rsid w:val="004F1373"/>
    <w:rsid w:val="004F1405"/>
    <w:rsid w:val="004F23B8"/>
    <w:rsid w:val="004F4FCF"/>
    <w:rsid w:val="004F51C6"/>
    <w:rsid w:val="004F5A38"/>
    <w:rsid w:val="004F6094"/>
    <w:rsid w:val="004F664C"/>
    <w:rsid w:val="004F6BF9"/>
    <w:rsid w:val="004F7044"/>
    <w:rsid w:val="004F7948"/>
    <w:rsid w:val="004F7CA1"/>
    <w:rsid w:val="0050062D"/>
    <w:rsid w:val="005006BD"/>
    <w:rsid w:val="0050096D"/>
    <w:rsid w:val="00504C69"/>
    <w:rsid w:val="00505E44"/>
    <w:rsid w:val="005104A3"/>
    <w:rsid w:val="005112AD"/>
    <w:rsid w:val="00511450"/>
    <w:rsid w:val="00511BC1"/>
    <w:rsid w:val="00511C00"/>
    <w:rsid w:val="005125E4"/>
    <w:rsid w:val="0051291B"/>
    <w:rsid w:val="00513471"/>
    <w:rsid w:val="00514328"/>
    <w:rsid w:val="00515E1D"/>
    <w:rsid w:val="00516162"/>
    <w:rsid w:val="00516213"/>
    <w:rsid w:val="005168AA"/>
    <w:rsid w:val="00516C0E"/>
    <w:rsid w:val="0051721F"/>
    <w:rsid w:val="00517626"/>
    <w:rsid w:val="00517D70"/>
    <w:rsid w:val="00520B9E"/>
    <w:rsid w:val="00521DEF"/>
    <w:rsid w:val="005225D1"/>
    <w:rsid w:val="00522689"/>
    <w:rsid w:val="0052274F"/>
    <w:rsid w:val="005228FC"/>
    <w:rsid w:val="00522A54"/>
    <w:rsid w:val="00523395"/>
    <w:rsid w:val="00523A46"/>
    <w:rsid w:val="00523DAC"/>
    <w:rsid w:val="0052464A"/>
    <w:rsid w:val="0052492D"/>
    <w:rsid w:val="00524A06"/>
    <w:rsid w:val="005250B9"/>
    <w:rsid w:val="00525654"/>
    <w:rsid w:val="00525763"/>
    <w:rsid w:val="005257CA"/>
    <w:rsid w:val="00526326"/>
    <w:rsid w:val="005269D9"/>
    <w:rsid w:val="00530942"/>
    <w:rsid w:val="005310A4"/>
    <w:rsid w:val="00531102"/>
    <w:rsid w:val="00531116"/>
    <w:rsid w:val="00531F53"/>
    <w:rsid w:val="00533416"/>
    <w:rsid w:val="0053349F"/>
    <w:rsid w:val="00534CA6"/>
    <w:rsid w:val="00537113"/>
    <w:rsid w:val="00537173"/>
    <w:rsid w:val="00540956"/>
    <w:rsid w:val="00541011"/>
    <w:rsid w:val="00541599"/>
    <w:rsid w:val="005415DC"/>
    <w:rsid w:val="0054214D"/>
    <w:rsid w:val="00542AFD"/>
    <w:rsid w:val="005436C9"/>
    <w:rsid w:val="005441F4"/>
    <w:rsid w:val="00545715"/>
    <w:rsid w:val="005464E8"/>
    <w:rsid w:val="00547C28"/>
    <w:rsid w:val="00550892"/>
    <w:rsid w:val="00550E18"/>
    <w:rsid w:val="005511CB"/>
    <w:rsid w:val="0055157A"/>
    <w:rsid w:val="00551A57"/>
    <w:rsid w:val="005526E2"/>
    <w:rsid w:val="00553DB8"/>
    <w:rsid w:val="005551C2"/>
    <w:rsid w:val="0055568C"/>
    <w:rsid w:val="00555EC8"/>
    <w:rsid w:val="00556518"/>
    <w:rsid w:val="00557203"/>
    <w:rsid w:val="005572EA"/>
    <w:rsid w:val="00557C11"/>
    <w:rsid w:val="00557C94"/>
    <w:rsid w:val="005602CF"/>
    <w:rsid w:val="00560D5C"/>
    <w:rsid w:val="005610DA"/>
    <w:rsid w:val="00561457"/>
    <w:rsid w:val="00561AB0"/>
    <w:rsid w:val="00562FA4"/>
    <w:rsid w:val="005634D7"/>
    <w:rsid w:val="00563AB7"/>
    <w:rsid w:val="00563D1A"/>
    <w:rsid w:val="0056428F"/>
    <w:rsid w:val="00565309"/>
    <w:rsid w:val="00566055"/>
    <w:rsid w:val="00566C02"/>
    <w:rsid w:val="00567834"/>
    <w:rsid w:val="00570F63"/>
    <w:rsid w:val="005715AE"/>
    <w:rsid w:val="00572F4A"/>
    <w:rsid w:val="00573851"/>
    <w:rsid w:val="005739D4"/>
    <w:rsid w:val="00574A94"/>
    <w:rsid w:val="00575C0C"/>
    <w:rsid w:val="00575DBA"/>
    <w:rsid w:val="00575F0D"/>
    <w:rsid w:val="00576258"/>
    <w:rsid w:val="005764E4"/>
    <w:rsid w:val="00576DC4"/>
    <w:rsid w:val="005779E3"/>
    <w:rsid w:val="00577A88"/>
    <w:rsid w:val="00580ABB"/>
    <w:rsid w:val="00581CB7"/>
    <w:rsid w:val="00581D09"/>
    <w:rsid w:val="00582019"/>
    <w:rsid w:val="00582640"/>
    <w:rsid w:val="00583369"/>
    <w:rsid w:val="00583DE1"/>
    <w:rsid w:val="0058432F"/>
    <w:rsid w:val="00584620"/>
    <w:rsid w:val="00584BDD"/>
    <w:rsid w:val="0058566A"/>
    <w:rsid w:val="0058595C"/>
    <w:rsid w:val="00585E32"/>
    <w:rsid w:val="0058663C"/>
    <w:rsid w:val="00586C3F"/>
    <w:rsid w:val="00590746"/>
    <w:rsid w:val="00590E4D"/>
    <w:rsid w:val="00591092"/>
    <w:rsid w:val="00592595"/>
    <w:rsid w:val="005925FC"/>
    <w:rsid w:val="005930D2"/>
    <w:rsid w:val="005937CE"/>
    <w:rsid w:val="00593870"/>
    <w:rsid w:val="00593FE9"/>
    <w:rsid w:val="00594074"/>
    <w:rsid w:val="00594ADE"/>
    <w:rsid w:val="005952C2"/>
    <w:rsid w:val="0059538F"/>
    <w:rsid w:val="00595418"/>
    <w:rsid w:val="00595790"/>
    <w:rsid w:val="00596DAA"/>
    <w:rsid w:val="00597C78"/>
    <w:rsid w:val="005A05B3"/>
    <w:rsid w:val="005A1D73"/>
    <w:rsid w:val="005A42EE"/>
    <w:rsid w:val="005A4A9B"/>
    <w:rsid w:val="005A5638"/>
    <w:rsid w:val="005A5C0C"/>
    <w:rsid w:val="005A6F52"/>
    <w:rsid w:val="005A7C36"/>
    <w:rsid w:val="005A7FED"/>
    <w:rsid w:val="005B02A0"/>
    <w:rsid w:val="005B0A65"/>
    <w:rsid w:val="005B1692"/>
    <w:rsid w:val="005B1D66"/>
    <w:rsid w:val="005B3A0B"/>
    <w:rsid w:val="005B3ACC"/>
    <w:rsid w:val="005B4058"/>
    <w:rsid w:val="005B4CC2"/>
    <w:rsid w:val="005B5418"/>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507C"/>
    <w:rsid w:val="005D60E5"/>
    <w:rsid w:val="005D6204"/>
    <w:rsid w:val="005D6297"/>
    <w:rsid w:val="005D62C1"/>
    <w:rsid w:val="005D6440"/>
    <w:rsid w:val="005D7F48"/>
    <w:rsid w:val="005E064C"/>
    <w:rsid w:val="005E0CBE"/>
    <w:rsid w:val="005E1ACC"/>
    <w:rsid w:val="005E21FC"/>
    <w:rsid w:val="005E2E2D"/>
    <w:rsid w:val="005E3147"/>
    <w:rsid w:val="005E42AE"/>
    <w:rsid w:val="005E4D57"/>
    <w:rsid w:val="005E541A"/>
    <w:rsid w:val="005E620A"/>
    <w:rsid w:val="005E742E"/>
    <w:rsid w:val="005E7B4F"/>
    <w:rsid w:val="005F058C"/>
    <w:rsid w:val="005F1217"/>
    <w:rsid w:val="005F158C"/>
    <w:rsid w:val="005F1676"/>
    <w:rsid w:val="005F16FF"/>
    <w:rsid w:val="005F1FA0"/>
    <w:rsid w:val="005F3405"/>
    <w:rsid w:val="005F347F"/>
    <w:rsid w:val="005F377D"/>
    <w:rsid w:val="005F46DF"/>
    <w:rsid w:val="005F49E8"/>
    <w:rsid w:val="005F56A9"/>
    <w:rsid w:val="005F5F13"/>
    <w:rsid w:val="005F7266"/>
    <w:rsid w:val="005F789A"/>
    <w:rsid w:val="005F78B3"/>
    <w:rsid w:val="0060093A"/>
    <w:rsid w:val="00600E6F"/>
    <w:rsid w:val="0060102F"/>
    <w:rsid w:val="00601467"/>
    <w:rsid w:val="00601773"/>
    <w:rsid w:val="00601777"/>
    <w:rsid w:val="006037E9"/>
    <w:rsid w:val="00603C9E"/>
    <w:rsid w:val="00604F01"/>
    <w:rsid w:val="00605DC9"/>
    <w:rsid w:val="0060660F"/>
    <w:rsid w:val="006078D1"/>
    <w:rsid w:val="00611071"/>
    <w:rsid w:val="00611B7B"/>
    <w:rsid w:val="006127DE"/>
    <w:rsid w:val="00612B71"/>
    <w:rsid w:val="00612B72"/>
    <w:rsid w:val="00613097"/>
    <w:rsid w:val="006135EA"/>
    <w:rsid w:val="006158B8"/>
    <w:rsid w:val="006160BC"/>
    <w:rsid w:val="00616D19"/>
    <w:rsid w:val="0062158C"/>
    <w:rsid w:val="00621619"/>
    <w:rsid w:val="006229F9"/>
    <w:rsid w:val="00622AA6"/>
    <w:rsid w:val="00624297"/>
    <w:rsid w:val="00624A26"/>
    <w:rsid w:val="00624A2D"/>
    <w:rsid w:val="0062538E"/>
    <w:rsid w:val="006277E1"/>
    <w:rsid w:val="00627C7F"/>
    <w:rsid w:val="00627EB1"/>
    <w:rsid w:val="00627FDC"/>
    <w:rsid w:val="00627FE5"/>
    <w:rsid w:val="006305CF"/>
    <w:rsid w:val="0063151D"/>
    <w:rsid w:val="00632AFF"/>
    <w:rsid w:val="00633639"/>
    <w:rsid w:val="00633A1E"/>
    <w:rsid w:val="00633C64"/>
    <w:rsid w:val="0063585D"/>
    <w:rsid w:val="00635C99"/>
    <w:rsid w:val="00636056"/>
    <w:rsid w:val="00640228"/>
    <w:rsid w:val="006403BD"/>
    <w:rsid w:val="00640871"/>
    <w:rsid w:val="006412C0"/>
    <w:rsid w:val="00641761"/>
    <w:rsid w:val="00641EC1"/>
    <w:rsid w:val="00642BEF"/>
    <w:rsid w:val="0064368A"/>
    <w:rsid w:val="00644005"/>
    <w:rsid w:val="006441E9"/>
    <w:rsid w:val="006450CD"/>
    <w:rsid w:val="006451CE"/>
    <w:rsid w:val="006458E1"/>
    <w:rsid w:val="006459E6"/>
    <w:rsid w:val="00647209"/>
    <w:rsid w:val="006472FC"/>
    <w:rsid w:val="006477D3"/>
    <w:rsid w:val="00650EBC"/>
    <w:rsid w:val="006510D4"/>
    <w:rsid w:val="00651A36"/>
    <w:rsid w:val="00653054"/>
    <w:rsid w:val="00653ACE"/>
    <w:rsid w:val="00654E0F"/>
    <w:rsid w:val="006556B2"/>
    <w:rsid w:val="00656986"/>
    <w:rsid w:val="00657797"/>
    <w:rsid w:val="006578CB"/>
    <w:rsid w:val="0065790C"/>
    <w:rsid w:val="00657AAE"/>
    <w:rsid w:val="00660036"/>
    <w:rsid w:val="0066112B"/>
    <w:rsid w:val="0066208A"/>
    <w:rsid w:val="0066208D"/>
    <w:rsid w:val="006620BD"/>
    <w:rsid w:val="00662718"/>
    <w:rsid w:val="0066324E"/>
    <w:rsid w:val="006655F6"/>
    <w:rsid w:val="00665AA5"/>
    <w:rsid w:val="00666344"/>
    <w:rsid w:val="00667406"/>
    <w:rsid w:val="0067177B"/>
    <w:rsid w:val="00671D46"/>
    <w:rsid w:val="006735D3"/>
    <w:rsid w:val="006739DD"/>
    <w:rsid w:val="00674818"/>
    <w:rsid w:val="00675487"/>
    <w:rsid w:val="006774DA"/>
    <w:rsid w:val="00677EDD"/>
    <w:rsid w:val="00680005"/>
    <w:rsid w:val="00682FD3"/>
    <w:rsid w:val="00683A77"/>
    <w:rsid w:val="00684052"/>
    <w:rsid w:val="00685746"/>
    <w:rsid w:val="006864D5"/>
    <w:rsid w:val="0069232C"/>
    <w:rsid w:val="006928D9"/>
    <w:rsid w:val="00693428"/>
    <w:rsid w:val="00693B3C"/>
    <w:rsid w:val="006945FA"/>
    <w:rsid w:val="00694D06"/>
    <w:rsid w:val="006965A5"/>
    <w:rsid w:val="0069693C"/>
    <w:rsid w:val="0069695E"/>
    <w:rsid w:val="00697127"/>
    <w:rsid w:val="006976FC"/>
    <w:rsid w:val="006977E6"/>
    <w:rsid w:val="006A0668"/>
    <w:rsid w:val="006A0E8D"/>
    <w:rsid w:val="006A14AA"/>
    <w:rsid w:val="006A17CB"/>
    <w:rsid w:val="006A1F95"/>
    <w:rsid w:val="006A30D7"/>
    <w:rsid w:val="006A3A0C"/>
    <w:rsid w:val="006A5CDC"/>
    <w:rsid w:val="006A68A9"/>
    <w:rsid w:val="006A6B9B"/>
    <w:rsid w:val="006A6DA3"/>
    <w:rsid w:val="006A7AC4"/>
    <w:rsid w:val="006B157C"/>
    <w:rsid w:val="006B183D"/>
    <w:rsid w:val="006B1842"/>
    <w:rsid w:val="006B364F"/>
    <w:rsid w:val="006B39E4"/>
    <w:rsid w:val="006B4F76"/>
    <w:rsid w:val="006B544C"/>
    <w:rsid w:val="006B6FAC"/>
    <w:rsid w:val="006B7AEE"/>
    <w:rsid w:val="006C002D"/>
    <w:rsid w:val="006C1097"/>
    <w:rsid w:val="006C27AA"/>
    <w:rsid w:val="006C2D04"/>
    <w:rsid w:val="006C3A49"/>
    <w:rsid w:val="006C576B"/>
    <w:rsid w:val="006C70D6"/>
    <w:rsid w:val="006C7BFE"/>
    <w:rsid w:val="006D0DFB"/>
    <w:rsid w:val="006D100A"/>
    <w:rsid w:val="006D2170"/>
    <w:rsid w:val="006D23EB"/>
    <w:rsid w:val="006D2614"/>
    <w:rsid w:val="006D4209"/>
    <w:rsid w:val="006D426C"/>
    <w:rsid w:val="006D45DF"/>
    <w:rsid w:val="006D5184"/>
    <w:rsid w:val="006D6118"/>
    <w:rsid w:val="006D66D9"/>
    <w:rsid w:val="006D7E46"/>
    <w:rsid w:val="006E03E8"/>
    <w:rsid w:val="006E1337"/>
    <w:rsid w:val="006E13BA"/>
    <w:rsid w:val="006E1993"/>
    <w:rsid w:val="006E1C18"/>
    <w:rsid w:val="006E2B19"/>
    <w:rsid w:val="006E377C"/>
    <w:rsid w:val="006E3984"/>
    <w:rsid w:val="006E4CAB"/>
    <w:rsid w:val="006E505B"/>
    <w:rsid w:val="006E57AB"/>
    <w:rsid w:val="006E5DA0"/>
    <w:rsid w:val="006E681B"/>
    <w:rsid w:val="006E6AAE"/>
    <w:rsid w:val="006E6B9C"/>
    <w:rsid w:val="006E6FD9"/>
    <w:rsid w:val="006E71AF"/>
    <w:rsid w:val="006E7389"/>
    <w:rsid w:val="006E7880"/>
    <w:rsid w:val="006E7A12"/>
    <w:rsid w:val="006E7AC3"/>
    <w:rsid w:val="006E7D75"/>
    <w:rsid w:val="006E7F81"/>
    <w:rsid w:val="006F16CA"/>
    <w:rsid w:val="006F17D9"/>
    <w:rsid w:val="006F3529"/>
    <w:rsid w:val="006F4018"/>
    <w:rsid w:val="006F5278"/>
    <w:rsid w:val="006F5656"/>
    <w:rsid w:val="006F5692"/>
    <w:rsid w:val="006F5803"/>
    <w:rsid w:val="006F6100"/>
    <w:rsid w:val="006F71F7"/>
    <w:rsid w:val="006F73C3"/>
    <w:rsid w:val="006F76CE"/>
    <w:rsid w:val="006F7C7C"/>
    <w:rsid w:val="007008BF"/>
    <w:rsid w:val="00700D5E"/>
    <w:rsid w:val="007018A4"/>
    <w:rsid w:val="00701B48"/>
    <w:rsid w:val="00701BFB"/>
    <w:rsid w:val="00701C28"/>
    <w:rsid w:val="00701C8A"/>
    <w:rsid w:val="00702540"/>
    <w:rsid w:val="0070362D"/>
    <w:rsid w:val="00703718"/>
    <w:rsid w:val="00703A7A"/>
    <w:rsid w:val="00703F75"/>
    <w:rsid w:val="00705B3E"/>
    <w:rsid w:val="00706075"/>
    <w:rsid w:val="0070643A"/>
    <w:rsid w:val="0070644C"/>
    <w:rsid w:val="00710A0B"/>
    <w:rsid w:val="00710BFD"/>
    <w:rsid w:val="00710CBF"/>
    <w:rsid w:val="007124EE"/>
    <w:rsid w:val="00712779"/>
    <w:rsid w:val="0071287D"/>
    <w:rsid w:val="007128FF"/>
    <w:rsid w:val="00712DF3"/>
    <w:rsid w:val="00715040"/>
    <w:rsid w:val="007158AE"/>
    <w:rsid w:val="00715AFE"/>
    <w:rsid w:val="00716667"/>
    <w:rsid w:val="00716D4F"/>
    <w:rsid w:val="00717419"/>
    <w:rsid w:val="007177EF"/>
    <w:rsid w:val="00717AC3"/>
    <w:rsid w:val="00721003"/>
    <w:rsid w:val="00721385"/>
    <w:rsid w:val="00721FF2"/>
    <w:rsid w:val="00722313"/>
    <w:rsid w:val="00722AAF"/>
    <w:rsid w:val="00722D52"/>
    <w:rsid w:val="00723B40"/>
    <w:rsid w:val="007247C7"/>
    <w:rsid w:val="00724B86"/>
    <w:rsid w:val="00724F1F"/>
    <w:rsid w:val="00725E13"/>
    <w:rsid w:val="007268B7"/>
    <w:rsid w:val="00726CE7"/>
    <w:rsid w:val="0072767D"/>
    <w:rsid w:val="00727B6D"/>
    <w:rsid w:val="007303FA"/>
    <w:rsid w:val="00730B5D"/>
    <w:rsid w:val="00731D97"/>
    <w:rsid w:val="00732D89"/>
    <w:rsid w:val="007345D9"/>
    <w:rsid w:val="0073598A"/>
    <w:rsid w:val="00735A17"/>
    <w:rsid w:val="00736650"/>
    <w:rsid w:val="007371D1"/>
    <w:rsid w:val="00737E7A"/>
    <w:rsid w:val="0074048E"/>
    <w:rsid w:val="0074135C"/>
    <w:rsid w:val="00741459"/>
    <w:rsid w:val="0074161C"/>
    <w:rsid w:val="00742ED2"/>
    <w:rsid w:val="007439C1"/>
    <w:rsid w:val="0074486B"/>
    <w:rsid w:val="00746532"/>
    <w:rsid w:val="00747744"/>
    <w:rsid w:val="00747F9A"/>
    <w:rsid w:val="00750090"/>
    <w:rsid w:val="0075089F"/>
    <w:rsid w:val="00750DCF"/>
    <w:rsid w:val="00751237"/>
    <w:rsid w:val="0075185C"/>
    <w:rsid w:val="007528C6"/>
    <w:rsid w:val="007539A5"/>
    <w:rsid w:val="00754A4A"/>
    <w:rsid w:val="007554E2"/>
    <w:rsid w:val="007561BE"/>
    <w:rsid w:val="00757BFF"/>
    <w:rsid w:val="00757E34"/>
    <w:rsid w:val="0076028E"/>
    <w:rsid w:val="0076043E"/>
    <w:rsid w:val="00760810"/>
    <w:rsid w:val="00760CB5"/>
    <w:rsid w:val="00760D3D"/>
    <w:rsid w:val="00760F82"/>
    <w:rsid w:val="00762509"/>
    <w:rsid w:val="00763C71"/>
    <w:rsid w:val="00763EB7"/>
    <w:rsid w:val="00764326"/>
    <w:rsid w:val="00764E55"/>
    <w:rsid w:val="00765D96"/>
    <w:rsid w:val="007660FC"/>
    <w:rsid w:val="00767667"/>
    <w:rsid w:val="00767DB1"/>
    <w:rsid w:val="007702AE"/>
    <w:rsid w:val="007704F7"/>
    <w:rsid w:val="0077080E"/>
    <w:rsid w:val="00771FC7"/>
    <w:rsid w:val="0077303C"/>
    <w:rsid w:val="00773EE8"/>
    <w:rsid w:val="0077427A"/>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3E1D"/>
    <w:rsid w:val="00784F19"/>
    <w:rsid w:val="00785779"/>
    <w:rsid w:val="007860E2"/>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67C2"/>
    <w:rsid w:val="007972C6"/>
    <w:rsid w:val="00797568"/>
    <w:rsid w:val="007977EA"/>
    <w:rsid w:val="007A044E"/>
    <w:rsid w:val="007A0452"/>
    <w:rsid w:val="007A0F7C"/>
    <w:rsid w:val="007A115E"/>
    <w:rsid w:val="007A1958"/>
    <w:rsid w:val="007A1EA3"/>
    <w:rsid w:val="007A20C9"/>
    <w:rsid w:val="007A3072"/>
    <w:rsid w:val="007A36DD"/>
    <w:rsid w:val="007A39FC"/>
    <w:rsid w:val="007A3E1A"/>
    <w:rsid w:val="007A549A"/>
    <w:rsid w:val="007A5733"/>
    <w:rsid w:val="007A5C93"/>
    <w:rsid w:val="007A7005"/>
    <w:rsid w:val="007A79AB"/>
    <w:rsid w:val="007A7B58"/>
    <w:rsid w:val="007B0777"/>
    <w:rsid w:val="007B10BD"/>
    <w:rsid w:val="007B1EDF"/>
    <w:rsid w:val="007B3355"/>
    <w:rsid w:val="007B38DB"/>
    <w:rsid w:val="007B4897"/>
    <w:rsid w:val="007B49BC"/>
    <w:rsid w:val="007B5800"/>
    <w:rsid w:val="007B5E92"/>
    <w:rsid w:val="007B6723"/>
    <w:rsid w:val="007B6E38"/>
    <w:rsid w:val="007B78FE"/>
    <w:rsid w:val="007B7FCD"/>
    <w:rsid w:val="007C01CE"/>
    <w:rsid w:val="007C0407"/>
    <w:rsid w:val="007C1873"/>
    <w:rsid w:val="007C2FE9"/>
    <w:rsid w:val="007C32FD"/>
    <w:rsid w:val="007C45E7"/>
    <w:rsid w:val="007C487B"/>
    <w:rsid w:val="007C61B0"/>
    <w:rsid w:val="007C6250"/>
    <w:rsid w:val="007C6DD8"/>
    <w:rsid w:val="007C7236"/>
    <w:rsid w:val="007C7578"/>
    <w:rsid w:val="007C7BC0"/>
    <w:rsid w:val="007D201B"/>
    <w:rsid w:val="007D2960"/>
    <w:rsid w:val="007D30FA"/>
    <w:rsid w:val="007D33C7"/>
    <w:rsid w:val="007D3951"/>
    <w:rsid w:val="007D4A3F"/>
    <w:rsid w:val="007D5FFE"/>
    <w:rsid w:val="007D6174"/>
    <w:rsid w:val="007D7587"/>
    <w:rsid w:val="007D766E"/>
    <w:rsid w:val="007E0355"/>
    <w:rsid w:val="007E1F29"/>
    <w:rsid w:val="007E2786"/>
    <w:rsid w:val="007E421F"/>
    <w:rsid w:val="007E5752"/>
    <w:rsid w:val="007E5C88"/>
    <w:rsid w:val="007E60E8"/>
    <w:rsid w:val="007E669F"/>
    <w:rsid w:val="007F4B1B"/>
    <w:rsid w:val="007F6DBC"/>
    <w:rsid w:val="007F70C6"/>
    <w:rsid w:val="007F7817"/>
    <w:rsid w:val="007F79CC"/>
    <w:rsid w:val="00800F74"/>
    <w:rsid w:val="00801923"/>
    <w:rsid w:val="008025F9"/>
    <w:rsid w:val="00802E99"/>
    <w:rsid w:val="00802FFC"/>
    <w:rsid w:val="008030D1"/>
    <w:rsid w:val="0080334D"/>
    <w:rsid w:val="00803848"/>
    <w:rsid w:val="00803AA4"/>
    <w:rsid w:val="00806179"/>
    <w:rsid w:val="00806AF4"/>
    <w:rsid w:val="00806B40"/>
    <w:rsid w:val="00806CB0"/>
    <w:rsid w:val="00807A2C"/>
    <w:rsid w:val="00807CE7"/>
    <w:rsid w:val="0081064D"/>
    <w:rsid w:val="00810C39"/>
    <w:rsid w:val="00810C7B"/>
    <w:rsid w:val="00811468"/>
    <w:rsid w:val="008128D2"/>
    <w:rsid w:val="008145BC"/>
    <w:rsid w:val="00814787"/>
    <w:rsid w:val="00815398"/>
    <w:rsid w:val="008167DE"/>
    <w:rsid w:val="00816D91"/>
    <w:rsid w:val="008171D3"/>
    <w:rsid w:val="008177A8"/>
    <w:rsid w:val="008178D4"/>
    <w:rsid w:val="00817F92"/>
    <w:rsid w:val="00821DDD"/>
    <w:rsid w:val="00821F6A"/>
    <w:rsid w:val="008220B1"/>
    <w:rsid w:val="00822D7E"/>
    <w:rsid w:val="008232BF"/>
    <w:rsid w:val="0082365D"/>
    <w:rsid w:val="00823D6B"/>
    <w:rsid w:val="00823F01"/>
    <w:rsid w:val="008244FA"/>
    <w:rsid w:val="00824EAF"/>
    <w:rsid w:val="00825209"/>
    <w:rsid w:val="00825CB6"/>
    <w:rsid w:val="0082610F"/>
    <w:rsid w:val="008309E6"/>
    <w:rsid w:val="00830EE6"/>
    <w:rsid w:val="00831752"/>
    <w:rsid w:val="00831F5B"/>
    <w:rsid w:val="008321FB"/>
    <w:rsid w:val="0083337E"/>
    <w:rsid w:val="00834FB3"/>
    <w:rsid w:val="0083684F"/>
    <w:rsid w:val="00836B38"/>
    <w:rsid w:val="00836DEF"/>
    <w:rsid w:val="00840231"/>
    <w:rsid w:val="00840310"/>
    <w:rsid w:val="0084171A"/>
    <w:rsid w:val="008433A3"/>
    <w:rsid w:val="00843833"/>
    <w:rsid w:val="008449FD"/>
    <w:rsid w:val="00844DAA"/>
    <w:rsid w:val="00845D87"/>
    <w:rsid w:val="008460A7"/>
    <w:rsid w:val="00847C2A"/>
    <w:rsid w:val="00847DE7"/>
    <w:rsid w:val="00850268"/>
    <w:rsid w:val="00851002"/>
    <w:rsid w:val="00852214"/>
    <w:rsid w:val="00852564"/>
    <w:rsid w:val="008527A8"/>
    <w:rsid w:val="00853E4F"/>
    <w:rsid w:val="00856D78"/>
    <w:rsid w:val="0086003C"/>
    <w:rsid w:val="00860198"/>
    <w:rsid w:val="00860913"/>
    <w:rsid w:val="00860A12"/>
    <w:rsid w:val="0086166E"/>
    <w:rsid w:val="00861949"/>
    <w:rsid w:val="00861E6D"/>
    <w:rsid w:val="00862001"/>
    <w:rsid w:val="00862119"/>
    <w:rsid w:val="0086239F"/>
    <w:rsid w:val="00862AAC"/>
    <w:rsid w:val="00862BFC"/>
    <w:rsid w:val="00863FE1"/>
    <w:rsid w:val="00864DEE"/>
    <w:rsid w:val="0086551D"/>
    <w:rsid w:val="00866232"/>
    <w:rsid w:val="00866B75"/>
    <w:rsid w:val="008728FF"/>
    <w:rsid w:val="00873784"/>
    <w:rsid w:val="00873A1D"/>
    <w:rsid w:val="00874FBA"/>
    <w:rsid w:val="008762DA"/>
    <w:rsid w:val="008806D9"/>
    <w:rsid w:val="00880B53"/>
    <w:rsid w:val="00883E7C"/>
    <w:rsid w:val="00883EFA"/>
    <w:rsid w:val="00883FA9"/>
    <w:rsid w:val="00884911"/>
    <w:rsid w:val="00884972"/>
    <w:rsid w:val="00886DC2"/>
    <w:rsid w:val="00887B7D"/>
    <w:rsid w:val="008907FE"/>
    <w:rsid w:val="0089087C"/>
    <w:rsid w:val="00890B76"/>
    <w:rsid w:val="008912AE"/>
    <w:rsid w:val="00893A3B"/>
    <w:rsid w:val="00893A51"/>
    <w:rsid w:val="00893E5B"/>
    <w:rsid w:val="008953E7"/>
    <w:rsid w:val="008953F4"/>
    <w:rsid w:val="008959A5"/>
    <w:rsid w:val="008969D8"/>
    <w:rsid w:val="00896A0F"/>
    <w:rsid w:val="00896B84"/>
    <w:rsid w:val="00896D8E"/>
    <w:rsid w:val="00897A48"/>
    <w:rsid w:val="008A0B38"/>
    <w:rsid w:val="008A17B2"/>
    <w:rsid w:val="008A1D28"/>
    <w:rsid w:val="008A202D"/>
    <w:rsid w:val="008A2207"/>
    <w:rsid w:val="008A2610"/>
    <w:rsid w:val="008A2EF4"/>
    <w:rsid w:val="008A3240"/>
    <w:rsid w:val="008A4293"/>
    <w:rsid w:val="008A4CE8"/>
    <w:rsid w:val="008A5263"/>
    <w:rsid w:val="008A6099"/>
    <w:rsid w:val="008A62BC"/>
    <w:rsid w:val="008A6E74"/>
    <w:rsid w:val="008B12BA"/>
    <w:rsid w:val="008B16D7"/>
    <w:rsid w:val="008B1B05"/>
    <w:rsid w:val="008B27BA"/>
    <w:rsid w:val="008B28CA"/>
    <w:rsid w:val="008B4432"/>
    <w:rsid w:val="008B5585"/>
    <w:rsid w:val="008B5ABA"/>
    <w:rsid w:val="008B62EB"/>
    <w:rsid w:val="008B68F4"/>
    <w:rsid w:val="008B6919"/>
    <w:rsid w:val="008B6F81"/>
    <w:rsid w:val="008C182D"/>
    <w:rsid w:val="008C2944"/>
    <w:rsid w:val="008C4D2F"/>
    <w:rsid w:val="008C53A7"/>
    <w:rsid w:val="008C5A31"/>
    <w:rsid w:val="008C601F"/>
    <w:rsid w:val="008C6D8F"/>
    <w:rsid w:val="008C7461"/>
    <w:rsid w:val="008C7A2F"/>
    <w:rsid w:val="008C7E86"/>
    <w:rsid w:val="008D0FE1"/>
    <w:rsid w:val="008D1241"/>
    <w:rsid w:val="008D3817"/>
    <w:rsid w:val="008D39EC"/>
    <w:rsid w:val="008D3B5D"/>
    <w:rsid w:val="008D49C5"/>
    <w:rsid w:val="008D4A8F"/>
    <w:rsid w:val="008D4D4F"/>
    <w:rsid w:val="008D5222"/>
    <w:rsid w:val="008D541A"/>
    <w:rsid w:val="008D6399"/>
    <w:rsid w:val="008D6608"/>
    <w:rsid w:val="008D71F7"/>
    <w:rsid w:val="008D72E6"/>
    <w:rsid w:val="008D79A4"/>
    <w:rsid w:val="008D7A91"/>
    <w:rsid w:val="008D7BFF"/>
    <w:rsid w:val="008E0EBD"/>
    <w:rsid w:val="008E1DD2"/>
    <w:rsid w:val="008E2849"/>
    <w:rsid w:val="008E334F"/>
    <w:rsid w:val="008E39C8"/>
    <w:rsid w:val="008E4E06"/>
    <w:rsid w:val="008E538E"/>
    <w:rsid w:val="008E59E0"/>
    <w:rsid w:val="008E621E"/>
    <w:rsid w:val="008E697E"/>
    <w:rsid w:val="008E698C"/>
    <w:rsid w:val="008E6DF2"/>
    <w:rsid w:val="008E715E"/>
    <w:rsid w:val="008E74FA"/>
    <w:rsid w:val="008F0246"/>
    <w:rsid w:val="008F05D3"/>
    <w:rsid w:val="008F0EF9"/>
    <w:rsid w:val="008F1C80"/>
    <w:rsid w:val="008F1F7A"/>
    <w:rsid w:val="008F2E0F"/>
    <w:rsid w:val="008F52F6"/>
    <w:rsid w:val="008F5CCB"/>
    <w:rsid w:val="008F6A15"/>
    <w:rsid w:val="00900CB6"/>
    <w:rsid w:val="00901313"/>
    <w:rsid w:val="009013AA"/>
    <w:rsid w:val="00903126"/>
    <w:rsid w:val="0090358B"/>
    <w:rsid w:val="0090359F"/>
    <w:rsid w:val="009044DB"/>
    <w:rsid w:val="00905906"/>
    <w:rsid w:val="0090780E"/>
    <w:rsid w:val="00907BF8"/>
    <w:rsid w:val="00907F2E"/>
    <w:rsid w:val="009107E9"/>
    <w:rsid w:val="0091109A"/>
    <w:rsid w:val="00911572"/>
    <w:rsid w:val="00911E36"/>
    <w:rsid w:val="009133FE"/>
    <w:rsid w:val="00914C98"/>
    <w:rsid w:val="00915D06"/>
    <w:rsid w:val="00916179"/>
    <w:rsid w:val="0091634B"/>
    <w:rsid w:val="00916AF7"/>
    <w:rsid w:val="00917499"/>
    <w:rsid w:val="009179AD"/>
    <w:rsid w:val="00920310"/>
    <w:rsid w:val="00920445"/>
    <w:rsid w:val="009207F3"/>
    <w:rsid w:val="00920F38"/>
    <w:rsid w:val="00920FB2"/>
    <w:rsid w:val="0092242C"/>
    <w:rsid w:val="00922F87"/>
    <w:rsid w:val="00923D9F"/>
    <w:rsid w:val="00923E9C"/>
    <w:rsid w:val="009248EE"/>
    <w:rsid w:val="00924DB3"/>
    <w:rsid w:val="00925889"/>
    <w:rsid w:val="00925CF8"/>
    <w:rsid w:val="00927333"/>
    <w:rsid w:val="00927360"/>
    <w:rsid w:val="00927D23"/>
    <w:rsid w:val="00930056"/>
    <w:rsid w:val="00932D85"/>
    <w:rsid w:val="0093366C"/>
    <w:rsid w:val="009353D5"/>
    <w:rsid w:val="009357B4"/>
    <w:rsid w:val="009360CD"/>
    <w:rsid w:val="00936E9F"/>
    <w:rsid w:val="0093705A"/>
    <w:rsid w:val="00937D96"/>
    <w:rsid w:val="00937F06"/>
    <w:rsid w:val="00940198"/>
    <w:rsid w:val="00940BE7"/>
    <w:rsid w:val="00940D39"/>
    <w:rsid w:val="00940F4C"/>
    <w:rsid w:val="00941A1D"/>
    <w:rsid w:val="00941E0D"/>
    <w:rsid w:val="009427C6"/>
    <w:rsid w:val="00942F58"/>
    <w:rsid w:val="00943DC0"/>
    <w:rsid w:val="00945628"/>
    <w:rsid w:val="00946581"/>
    <w:rsid w:val="009520D4"/>
    <w:rsid w:val="0095230C"/>
    <w:rsid w:val="009527BC"/>
    <w:rsid w:val="00953A07"/>
    <w:rsid w:val="009561F2"/>
    <w:rsid w:val="009563A1"/>
    <w:rsid w:val="0095685A"/>
    <w:rsid w:val="00956C06"/>
    <w:rsid w:val="00961624"/>
    <w:rsid w:val="00961878"/>
    <w:rsid w:val="00962EBC"/>
    <w:rsid w:val="0096351E"/>
    <w:rsid w:val="00964796"/>
    <w:rsid w:val="00965B1D"/>
    <w:rsid w:val="00966B80"/>
    <w:rsid w:val="00966BD0"/>
    <w:rsid w:val="00967689"/>
    <w:rsid w:val="00967F11"/>
    <w:rsid w:val="00967F77"/>
    <w:rsid w:val="00970D80"/>
    <w:rsid w:val="00970E69"/>
    <w:rsid w:val="00971BA2"/>
    <w:rsid w:val="00972898"/>
    <w:rsid w:val="009737EB"/>
    <w:rsid w:val="0097440B"/>
    <w:rsid w:val="00975EA6"/>
    <w:rsid w:val="009769DE"/>
    <w:rsid w:val="00976A45"/>
    <w:rsid w:val="009770F2"/>
    <w:rsid w:val="009773E7"/>
    <w:rsid w:val="00980076"/>
    <w:rsid w:val="009802DF"/>
    <w:rsid w:val="009810DA"/>
    <w:rsid w:val="009819D1"/>
    <w:rsid w:val="00982303"/>
    <w:rsid w:val="0098264E"/>
    <w:rsid w:val="009835FB"/>
    <w:rsid w:val="00983A14"/>
    <w:rsid w:val="00983B9F"/>
    <w:rsid w:val="00984ABD"/>
    <w:rsid w:val="00984AC1"/>
    <w:rsid w:val="009853A2"/>
    <w:rsid w:val="00985515"/>
    <w:rsid w:val="00985E44"/>
    <w:rsid w:val="00985F8E"/>
    <w:rsid w:val="0098603C"/>
    <w:rsid w:val="00986119"/>
    <w:rsid w:val="00987B59"/>
    <w:rsid w:val="00990C60"/>
    <w:rsid w:val="0099169C"/>
    <w:rsid w:val="009918B7"/>
    <w:rsid w:val="00991FD4"/>
    <w:rsid w:val="0099227F"/>
    <w:rsid w:val="009923B2"/>
    <w:rsid w:val="009926D6"/>
    <w:rsid w:val="00993136"/>
    <w:rsid w:val="00993F35"/>
    <w:rsid w:val="0099480E"/>
    <w:rsid w:val="0099544C"/>
    <w:rsid w:val="00996323"/>
    <w:rsid w:val="0099710E"/>
    <w:rsid w:val="00997881"/>
    <w:rsid w:val="00997D81"/>
    <w:rsid w:val="009A1E25"/>
    <w:rsid w:val="009A2F1D"/>
    <w:rsid w:val="009A65F8"/>
    <w:rsid w:val="009A79DE"/>
    <w:rsid w:val="009B01B4"/>
    <w:rsid w:val="009B0634"/>
    <w:rsid w:val="009B288D"/>
    <w:rsid w:val="009B3423"/>
    <w:rsid w:val="009B4309"/>
    <w:rsid w:val="009B4533"/>
    <w:rsid w:val="009B4678"/>
    <w:rsid w:val="009B4777"/>
    <w:rsid w:val="009B5B48"/>
    <w:rsid w:val="009B61D4"/>
    <w:rsid w:val="009B6AF7"/>
    <w:rsid w:val="009B6E73"/>
    <w:rsid w:val="009B7336"/>
    <w:rsid w:val="009B7615"/>
    <w:rsid w:val="009C1865"/>
    <w:rsid w:val="009C1DA1"/>
    <w:rsid w:val="009C2180"/>
    <w:rsid w:val="009C242C"/>
    <w:rsid w:val="009C2672"/>
    <w:rsid w:val="009C2CE3"/>
    <w:rsid w:val="009C2D77"/>
    <w:rsid w:val="009C31EB"/>
    <w:rsid w:val="009C41FF"/>
    <w:rsid w:val="009C501F"/>
    <w:rsid w:val="009C562A"/>
    <w:rsid w:val="009C5C9E"/>
    <w:rsid w:val="009C7145"/>
    <w:rsid w:val="009C7717"/>
    <w:rsid w:val="009C793F"/>
    <w:rsid w:val="009C7FA0"/>
    <w:rsid w:val="009D012E"/>
    <w:rsid w:val="009D072A"/>
    <w:rsid w:val="009D1713"/>
    <w:rsid w:val="009D29A5"/>
    <w:rsid w:val="009D2F06"/>
    <w:rsid w:val="009D3696"/>
    <w:rsid w:val="009D464C"/>
    <w:rsid w:val="009D4A31"/>
    <w:rsid w:val="009D4B62"/>
    <w:rsid w:val="009D541A"/>
    <w:rsid w:val="009D5835"/>
    <w:rsid w:val="009D70B5"/>
    <w:rsid w:val="009E0BF8"/>
    <w:rsid w:val="009E0F23"/>
    <w:rsid w:val="009E11E0"/>
    <w:rsid w:val="009E172D"/>
    <w:rsid w:val="009E1ECD"/>
    <w:rsid w:val="009E1FA0"/>
    <w:rsid w:val="009E1FC3"/>
    <w:rsid w:val="009E23F8"/>
    <w:rsid w:val="009E2C0B"/>
    <w:rsid w:val="009E2CEB"/>
    <w:rsid w:val="009E2EA3"/>
    <w:rsid w:val="009E36C5"/>
    <w:rsid w:val="009E3835"/>
    <w:rsid w:val="009E3DB1"/>
    <w:rsid w:val="009E532B"/>
    <w:rsid w:val="009E5D7F"/>
    <w:rsid w:val="009E5EDD"/>
    <w:rsid w:val="009E73B6"/>
    <w:rsid w:val="009E74EA"/>
    <w:rsid w:val="009F02B2"/>
    <w:rsid w:val="009F0B69"/>
    <w:rsid w:val="009F0E19"/>
    <w:rsid w:val="009F2657"/>
    <w:rsid w:val="009F271E"/>
    <w:rsid w:val="009F28DB"/>
    <w:rsid w:val="009F3200"/>
    <w:rsid w:val="009F3FB9"/>
    <w:rsid w:val="009F40C0"/>
    <w:rsid w:val="009F4158"/>
    <w:rsid w:val="009F49FD"/>
    <w:rsid w:val="009F4A00"/>
    <w:rsid w:val="009F5231"/>
    <w:rsid w:val="009F7212"/>
    <w:rsid w:val="009F7964"/>
    <w:rsid w:val="009F7E76"/>
    <w:rsid w:val="00A00876"/>
    <w:rsid w:val="00A02131"/>
    <w:rsid w:val="00A02B4E"/>
    <w:rsid w:val="00A035E6"/>
    <w:rsid w:val="00A037CE"/>
    <w:rsid w:val="00A04A42"/>
    <w:rsid w:val="00A058C2"/>
    <w:rsid w:val="00A05E67"/>
    <w:rsid w:val="00A07284"/>
    <w:rsid w:val="00A079CE"/>
    <w:rsid w:val="00A10A4C"/>
    <w:rsid w:val="00A10AF9"/>
    <w:rsid w:val="00A11CE5"/>
    <w:rsid w:val="00A11D0A"/>
    <w:rsid w:val="00A11F4B"/>
    <w:rsid w:val="00A12185"/>
    <w:rsid w:val="00A125A5"/>
    <w:rsid w:val="00A13369"/>
    <w:rsid w:val="00A13472"/>
    <w:rsid w:val="00A1391C"/>
    <w:rsid w:val="00A13DE6"/>
    <w:rsid w:val="00A13FEF"/>
    <w:rsid w:val="00A14050"/>
    <w:rsid w:val="00A14066"/>
    <w:rsid w:val="00A14B2F"/>
    <w:rsid w:val="00A14B53"/>
    <w:rsid w:val="00A14EB0"/>
    <w:rsid w:val="00A154F1"/>
    <w:rsid w:val="00A15B78"/>
    <w:rsid w:val="00A17E10"/>
    <w:rsid w:val="00A206ED"/>
    <w:rsid w:val="00A21817"/>
    <w:rsid w:val="00A21F39"/>
    <w:rsid w:val="00A226D3"/>
    <w:rsid w:val="00A2352D"/>
    <w:rsid w:val="00A23B97"/>
    <w:rsid w:val="00A25C03"/>
    <w:rsid w:val="00A26E30"/>
    <w:rsid w:val="00A26E99"/>
    <w:rsid w:val="00A27531"/>
    <w:rsid w:val="00A27988"/>
    <w:rsid w:val="00A30149"/>
    <w:rsid w:val="00A314C9"/>
    <w:rsid w:val="00A32319"/>
    <w:rsid w:val="00A3310B"/>
    <w:rsid w:val="00A343F8"/>
    <w:rsid w:val="00A34AED"/>
    <w:rsid w:val="00A34D05"/>
    <w:rsid w:val="00A355C2"/>
    <w:rsid w:val="00A358C7"/>
    <w:rsid w:val="00A35E07"/>
    <w:rsid w:val="00A3677A"/>
    <w:rsid w:val="00A36889"/>
    <w:rsid w:val="00A3759B"/>
    <w:rsid w:val="00A3788A"/>
    <w:rsid w:val="00A37D91"/>
    <w:rsid w:val="00A4065B"/>
    <w:rsid w:val="00A40EF5"/>
    <w:rsid w:val="00A436CE"/>
    <w:rsid w:val="00A43959"/>
    <w:rsid w:val="00A439C6"/>
    <w:rsid w:val="00A459A2"/>
    <w:rsid w:val="00A46964"/>
    <w:rsid w:val="00A46B6F"/>
    <w:rsid w:val="00A47594"/>
    <w:rsid w:val="00A4781B"/>
    <w:rsid w:val="00A5010A"/>
    <w:rsid w:val="00A506D4"/>
    <w:rsid w:val="00A51333"/>
    <w:rsid w:val="00A51897"/>
    <w:rsid w:val="00A52851"/>
    <w:rsid w:val="00A52CF0"/>
    <w:rsid w:val="00A5330F"/>
    <w:rsid w:val="00A53556"/>
    <w:rsid w:val="00A537D5"/>
    <w:rsid w:val="00A5391D"/>
    <w:rsid w:val="00A54965"/>
    <w:rsid w:val="00A54AF7"/>
    <w:rsid w:val="00A5646C"/>
    <w:rsid w:val="00A56D53"/>
    <w:rsid w:val="00A573A3"/>
    <w:rsid w:val="00A57581"/>
    <w:rsid w:val="00A57B1F"/>
    <w:rsid w:val="00A6047B"/>
    <w:rsid w:val="00A6121B"/>
    <w:rsid w:val="00A6145A"/>
    <w:rsid w:val="00A625F3"/>
    <w:rsid w:val="00A628FB"/>
    <w:rsid w:val="00A62CA6"/>
    <w:rsid w:val="00A631E7"/>
    <w:rsid w:val="00A64883"/>
    <w:rsid w:val="00A64AF5"/>
    <w:rsid w:val="00A64CE3"/>
    <w:rsid w:val="00A650EB"/>
    <w:rsid w:val="00A65842"/>
    <w:rsid w:val="00A666AB"/>
    <w:rsid w:val="00A66DA8"/>
    <w:rsid w:val="00A66DF3"/>
    <w:rsid w:val="00A67D4D"/>
    <w:rsid w:val="00A703B4"/>
    <w:rsid w:val="00A7089D"/>
    <w:rsid w:val="00A70D4B"/>
    <w:rsid w:val="00A70DED"/>
    <w:rsid w:val="00A717E9"/>
    <w:rsid w:val="00A71A9F"/>
    <w:rsid w:val="00A729BB"/>
    <w:rsid w:val="00A7312F"/>
    <w:rsid w:val="00A74C6F"/>
    <w:rsid w:val="00A75EAD"/>
    <w:rsid w:val="00A75FFF"/>
    <w:rsid w:val="00A7798E"/>
    <w:rsid w:val="00A8019C"/>
    <w:rsid w:val="00A82042"/>
    <w:rsid w:val="00A82487"/>
    <w:rsid w:val="00A829F9"/>
    <w:rsid w:val="00A831EF"/>
    <w:rsid w:val="00A8479D"/>
    <w:rsid w:val="00A85480"/>
    <w:rsid w:val="00A85FE3"/>
    <w:rsid w:val="00A877D3"/>
    <w:rsid w:val="00A87DB0"/>
    <w:rsid w:val="00A903D6"/>
    <w:rsid w:val="00A90F78"/>
    <w:rsid w:val="00A91EE8"/>
    <w:rsid w:val="00A94507"/>
    <w:rsid w:val="00A949AC"/>
    <w:rsid w:val="00A94A32"/>
    <w:rsid w:val="00A964E5"/>
    <w:rsid w:val="00A969D5"/>
    <w:rsid w:val="00A96BB7"/>
    <w:rsid w:val="00A96F06"/>
    <w:rsid w:val="00A96FD5"/>
    <w:rsid w:val="00A97BAB"/>
    <w:rsid w:val="00AA0856"/>
    <w:rsid w:val="00AA10ED"/>
    <w:rsid w:val="00AA183F"/>
    <w:rsid w:val="00AA1847"/>
    <w:rsid w:val="00AA19D1"/>
    <w:rsid w:val="00AA1DDC"/>
    <w:rsid w:val="00AA237E"/>
    <w:rsid w:val="00AA2BE0"/>
    <w:rsid w:val="00AA3182"/>
    <w:rsid w:val="00AA354D"/>
    <w:rsid w:val="00AA369A"/>
    <w:rsid w:val="00AA3FB9"/>
    <w:rsid w:val="00AA65A7"/>
    <w:rsid w:val="00AA6861"/>
    <w:rsid w:val="00AA7D77"/>
    <w:rsid w:val="00AB15A2"/>
    <w:rsid w:val="00AB1D4C"/>
    <w:rsid w:val="00AB4102"/>
    <w:rsid w:val="00AB44B3"/>
    <w:rsid w:val="00AB587D"/>
    <w:rsid w:val="00AB5A20"/>
    <w:rsid w:val="00AB5CD1"/>
    <w:rsid w:val="00AB60C9"/>
    <w:rsid w:val="00AB61DE"/>
    <w:rsid w:val="00AB66A3"/>
    <w:rsid w:val="00AB73C9"/>
    <w:rsid w:val="00AC08F6"/>
    <w:rsid w:val="00AC0E7C"/>
    <w:rsid w:val="00AC117B"/>
    <w:rsid w:val="00AC1977"/>
    <w:rsid w:val="00AC2CFD"/>
    <w:rsid w:val="00AC4255"/>
    <w:rsid w:val="00AC4675"/>
    <w:rsid w:val="00AC5605"/>
    <w:rsid w:val="00AC68E5"/>
    <w:rsid w:val="00AC6EDF"/>
    <w:rsid w:val="00AC7372"/>
    <w:rsid w:val="00AC7D6D"/>
    <w:rsid w:val="00AD04CD"/>
    <w:rsid w:val="00AD1D72"/>
    <w:rsid w:val="00AD2322"/>
    <w:rsid w:val="00AD3FAF"/>
    <w:rsid w:val="00AD6968"/>
    <w:rsid w:val="00AD735D"/>
    <w:rsid w:val="00AD7BEC"/>
    <w:rsid w:val="00AE01ED"/>
    <w:rsid w:val="00AE037B"/>
    <w:rsid w:val="00AE0F17"/>
    <w:rsid w:val="00AE14E4"/>
    <w:rsid w:val="00AE170F"/>
    <w:rsid w:val="00AE1C49"/>
    <w:rsid w:val="00AE27BA"/>
    <w:rsid w:val="00AE288D"/>
    <w:rsid w:val="00AE2BA4"/>
    <w:rsid w:val="00AE36C2"/>
    <w:rsid w:val="00AE424F"/>
    <w:rsid w:val="00AE4340"/>
    <w:rsid w:val="00AE4416"/>
    <w:rsid w:val="00AE45C5"/>
    <w:rsid w:val="00AE55F9"/>
    <w:rsid w:val="00AE5677"/>
    <w:rsid w:val="00AE602F"/>
    <w:rsid w:val="00AE6435"/>
    <w:rsid w:val="00AE653E"/>
    <w:rsid w:val="00AE7145"/>
    <w:rsid w:val="00AE7806"/>
    <w:rsid w:val="00AE7DFF"/>
    <w:rsid w:val="00AF1E50"/>
    <w:rsid w:val="00AF258E"/>
    <w:rsid w:val="00AF2D05"/>
    <w:rsid w:val="00AF377C"/>
    <w:rsid w:val="00AF3BDC"/>
    <w:rsid w:val="00AF457C"/>
    <w:rsid w:val="00AF4BBC"/>
    <w:rsid w:val="00AF5D36"/>
    <w:rsid w:val="00AF5E9A"/>
    <w:rsid w:val="00AF5FFE"/>
    <w:rsid w:val="00AF63E7"/>
    <w:rsid w:val="00AF6F8C"/>
    <w:rsid w:val="00AF70A7"/>
    <w:rsid w:val="00B00541"/>
    <w:rsid w:val="00B01156"/>
    <w:rsid w:val="00B0184F"/>
    <w:rsid w:val="00B0394A"/>
    <w:rsid w:val="00B05DAE"/>
    <w:rsid w:val="00B06B26"/>
    <w:rsid w:val="00B071C4"/>
    <w:rsid w:val="00B102BA"/>
    <w:rsid w:val="00B10981"/>
    <w:rsid w:val="00B121EB"/>
    <w:rsid w:val="00B12669"/>
    <w:rsid w:val="00B13E6D"/>
    <w:rsid w:val="00B158B9"/>
    <w:rsid w:val="00B15F9D"/>
    <w:rsid w:val="00B16227"/>
    <w:rsid w:val="00B204D9"/>
    <w:rsid w:val="00B206B0"/>
    <w:rsid w:val="00B217B7"/>
    <w:rsid w:val="00B219A3"/>
    <w:rsid w:val="00B22E05"/>
    <w:rsid w:val="00B231F7"/>
    <w:rsid w:val="00B23C66"/>
    <w:rsid w:val="00B23CBD"/>
    <w:rsid w:val="00B24D52"/>
    <w:rsid w:val="00B256EE"/>
    <w:rsid w:val="00B25BBB"/>
    <w:rsid w:val="00B26A4F"/>
    <w:rsid w:val="00B26F58"/>
    <w:rsid w:val="00B26F84"/>
    <w:rsid w:val="00B30E2B"/>
    <w:rsid w:val="00B31E01"/>
    <w:rsid w:val="00B3290B"/>
    <w:rsid w:val="00B32E76"/>
    <w:rsid w:val="00B33335"/>
    <w:rsid w:val="00B335FE"/>
    <w:rsid w:val="00B340EE"/>
    <w:rsid w:val="00B34AFD"/>
    <w:rsid w:val="00B3506D"/>
    <w:rsid w:val="00B3520C"/>
    <w:rsid w:val="00B363A8"/>
    <w:rsid w:val="00B36B5D"/>
    <w:rsid w:val="00B37180"/>
    <w:rsid w:val="00B379EE"/>
    <w:rsid w:val="00B37A57"/>
    <w:rsid w:val="00B40155"/>
    <w:rsid w:val="00B402F1"/>
    <w:rsid w:val="00B4047A"/>
    <w:rsid w:val="00B41A23"/>
    <w:rsid w:val="00B41F75"/>
    <w:rsid w:val="00B422BA"/>
    <w:rsid w:val="00B43593"/>
    <w:rsid w:val="00B438F3"/>
    <w:rsid w:val="00B43A82"/>
    <w:rsid w:val="00B43FFC"/>
    <w:rsid w:val="00B452B2"/>
    <w:rsid w:val="00B45570"/>
    <w:rsid w:val="00B45E9B"/>
    <w:rsid w:val="00B46151"/>
    <w:rsid w:val="00B46A77"/>
    <w:rsid w:val="00B47052"/>
    <w:rsid w:val="00B47271"/>
    <w:rsid w:val="00B478E3"/>
    <w:rsid w:val="00B50FE6"/>
    <w:rsid w:val="00B516E6"/>
    <w:rsid w:val="00B5219D"/>
    <w:rsid w:val="00B52407"/>
    <w:rsid w:val="00B52760"/>
    <w:rsid w:val="00B52EBC"/>
    <w:rsid w:val="00B533C9"/>
    <w:rsid w:val="00B547F6"/>
    <w:rsid w:val="00B548FE"/>
    <w:rsid w:val="00B55096"/>
    <w:rsid w:val="00B551A4"/>
    <w:rsid w:val="00B55CEF"/>
    <w:rsid w:val="00B56723"/>
    <w:rsid w:val="00B56A37"/>
    <w:rsid w:val="00B578B9"/>
    <w:rsid w:val="00B609A3"/>
    <w:rsid w:val="00B6185E"/>
    <w:rsid w:val="00B61AE6"/>
    <w:rsid w:val="00B623CA"/>
    <w:rsid w:val="00B62EEC"/>
    <w:rsid w:val="00B648A4"/>
    <w:rsid w:val="00B67535"/>
    <w:rsid w:val="00B700B2"/>
    <w:rsid w:val="00B702E1"/>
    <w:rsid w:val="00B73694"/>
    <w:rsid w:val="00B74298"/>
    <w:rsid w:val="00B7509C"/>
    <w:rsid w:val="00B75509"/>
    <w:rsid w:val="00B75BD1"/>
    <w:rsid w:val="00B7624B"/>
    <w:rsid w:val="00B77BA9"/>
    <w:rsid w:val="00B80B80"/>
    <w:rsid w:val="00B81542"/>
    <w:rsid w:val="00B8257C"/>
    <w:rsid w:val="00B82851"/>
    <w:rsid w:val="00B83FA1"/>
    <w:rsid w:val="00B8631F"/>
    <w:rsid w:val="00B87337"/>
    <w:rsid w:val="00B87C9F"/>
    <w:rsid w:val="00B87EFD"/>
    <w:rsid w:val="00B9085B"/>
    <w:rsid w:val="00B90D90"/>
    <w:rsid w:val="00B90E35"/>
    <w:rsid w:val="00B9220F"/>
    <w:rsid w:val="00B923CB"/>
    <w:rsid w:val="00B924FF"/>
    <w:rsid w:val="00B927DA"/>
    <w:rsid w:val="00B928C0"/>
    <w:rsid w:val="00B92941"/>
    <w:rsid w:val="00B931DD"/>
    <w:rsid w:val="00B94B80"/>
    <w:rsid w:val="00B956DE"/>
    <w:rsid w:val="00B9669E"/>
    <w:rsid w:val="00B976B5"/>
    <w:rsid w:val="00BA0317"/>
    <w:rsid w:val="00BA22DE"/>
    <w:rsid w:val="00BA239E"/>
    <w:rsid w:val="00BA5351"/>
    <w:rsid w:val="00BA6699"/>
    <w:rsid w:val="00BA6E27"/>
    <w:rsid w:val="00BB2AC2"/>
    <w:rsid w:val="00BB31D9"/>
    <w:rsid w:val="00BB368E"/>
    <w:rsid w:val="00BB50E1"/>
    <w:rsid w:val="00BB6157"/>
    <w:rsid w:val="00BB6A46"/>
    <w:rsid w:val="00BB6EC2"/>
    <w:rsid w:val="00BB7540"/>
    <w:rsid w:val="00BB76BC"/>
    <w:rsid w:val="00BB76F7"/>
    <w:rsid w:val="00BB7CDE"/>
    <w:rsid w:val="00BC06C0"/>
    <w:rsid w:val="00BC07C9"/>
    <w:rsid w:val="00BC0C32"/>
    <w:rsid w:val="00BC10C7"/>
    <w:rsid w:val="00BC2567"/>
    <w:rsid w:val="00BC2A3B"/>
    <w:rsid w:val="00BC2A59"/>
    <w:rsid w:val="00BC38D9"/>
    <w:rsid w:val="00BC4E11"/>
    <w:rsid w:val="00BC4E38"/>
    <w:rsid w:val="00BC6EC1"/>
    <w:rsid w:val="00BC7BE5"/>
    <w:rsid w:val="00BD0821"/>
    <w:rsid w:val="00BD0B69"/>
    <w:rsid w:val="00BD2E14"/>
    <w:rsid w:val="00BD3A85"/>
    <w:rsid w:val="00BD417A"/>
    <w:rsid w:val="00BD44E5"/>
    <w:rsid w:val="00BD53F4"/>
    <w:rsid w:val="00BD5BEC"/>
    <w:rsid w:val="00BD70A9"/>
    <w:rsid w:val="00BD7717"/>
    <w:rsid w:val="00BE0140"/>
    <w:rsid w:val="00BE057D"/>
    <w:rsid w:val="00BE106D"/>
    <w:rsid w:val="00BE1502"/>
    <w:rsid w:val="00BE1DC4"/>
    <w:rsid w:val="00BE1FA0"/>
    <w:rsid w:val="00BE28BF"/>
    <w:rsid w:val="00BE34A3"/>
    <w:rsid w:val="00BE3932"/>
    <w:rsid w:val="00BE3FF2"/>
    <w:rsid w:val="00BE41C4"/>
    <w:rsid w:val="00BE4C94"/>
    <w:rsid w:val="00BE5B05"/>
    <w:rsid w:val="00BE6204"/>
    <w:rsid w:val="00BE6233"/>
    <w:rsid w:val="00BE62C6"/>
    <w:rsid w:val="00BE641A"/>
    <w:rsid w:val="00BE6680"/>
    <w:rsid w:val="00BF042D"/>
    <w:rsid w:val="00BF0CAD"/>
    <w:rsid w:val="00BF1DF3"/>
    <w:rsid w:val="00BF22A9"/>
    <w:rsid w:val="00BF47EC"/>
    <w:rsid w:val="00BF5442"/>
    <w:rsid w:val="00BF7A3E"/>
    <w:rsid w:val="00BF7FF6"/>
    <w:rsid w:val="00C002EA"/>
    <w:rsid w:val="00C0030F"/>
    <w:rsid w:val="00C00565"/>
    <w:rsid w:val="00C00D9B"/>
    <w:rsid w:val="00C01130"/>
    <w:rsid w:val="00C01AB5"/>
    <w:rsid w:val="00C01CF3"/>
    <w:rsid w:val="00C01F83"/>
    <w:rsid w:val="00C020F2"/>
    <w:rsid w:val="00C02BF2"/>
    <w:rsid w:val="00C035E4"/>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4BEF"/>
    <w:rsid w:val="00C14E73"/>
    <w:rsid w:val="00C15155"/>
    <w:rsid w:val="00C1647A"/>
    <w:rsid w:val="00C16B18"/>
    <w:rsid w:val="00C1733D"/>
    <w:rsid w:val="00C20125"/>
    <w:rsid w:val="00C20622"/>
    <w:rsid w:val="00C20EDD"/>
    <w:rsid w:val="00C210D9"/>
    <w:rsid w:val="00C22D76"/>
    <w:rsid w:val="00C2304A"/>
    <w:rsid w:val="00C244D9"/>
    <w:rsid w:val="00C24ACA"/>
    <w:rsid w:val="00C264E9"/>
    <w:rsid w:val="00C2654E"/>
    <w:rsid w:val="00C26F18"/>
    <w:rsid w:val="00C26F49"/>
    <w:rsid w:val="00C2791A"/>
    <w:rsid w:val="00C27B91"/>
    <w:rsid w:val="00C30C6F"/>
    <w:rsid w:val="00C32ADE"/>
    <w:rsid w:val="00C32E28"/>
    <w:rsid w:val="00C33454"/>
    <w:rsid w:val="00C33D3F"/>
    <w:rsid w:val="00C342F9"/>
    <w:rsid w:val="00C34E94"/>
    <w:rsid w:val="00C361ED"/>
    <w:rsid w:val="00C36F79"/>
    <w:rsid w:val="00C3763D"/>
    <w:rsid w:val="00C37945"/>
    <w:rsid w:val="00C37EA7"/>
    <w:rsid w:val="00C40707"/>
    <w:rsid w:val="00C407E6"/>
    <w:rsid w:val="00C40CD2"/>
    <w:rsid w:val="00C415C2"/>
    <w:rsid w:val="00C419E3"/>
    <w:rsid w:val="00C42395"/>
    <w:rsid w:val="00C4260D"/>
    <w:rsid w:val="00C42D18"/>
    <w:rsid w:val="00C431DB"/>
    <w:rsid w:val="00C43D19"/>
    <w:rsid w:val="00C43E4C"/>
    <w:rsid w:val="00C4483E"/>
    <w:rsid w:val="00C44E89"/>
    <w:rsid w:val="00C45F4E"/>
    <w:rsid w:val="00C469B9"/>
    <w:rsid w:val="00C46EBB"/>
    <w:rsid w:val="00C47204"/>
    <w:rsid w:val="00C5001E"/>
    <w:rsid w:val="00C504C0"/>
    <w:rsid w:val="00C50C6F"/>
    <w:rsid w:val="00C5156F"/>
    <w:rsid w:val="00C51B78"/>
    <w:rsid w:val="00C52F6E"/>
    <w:rsid w:val="00C5557E"/>
    <w:rsid w:val="00C56C7A"/>
    <w:rsid w:val="00C572DA"/>
    <w:rsid w:val="00C604E5"/>
    <w:rsid w:val="00C61312"/>
    <w:rsid w:val="00C61879"/>
    <w:rsid w:val="00C61F7F"/>
    <w:rsid w:val="00C63597"/>
    <w:rsid w:val="00C6506C"/>
    <w:rsid w:val="00C6568E"/>
    <w:rsid w:val="00C65D1C"/>
    <w:rsid w:val="00C65FFC"/>
    <w:rsid w:val="00C662BA"/>
    <w:rsid w:val="00C66534"/>
    <w:rsid w:val="00C665D5"/>
    <w:rsid w:val="00C666D4"/>
    <w:rsid w:val="00C66B8D"/>
    <w:rsid w:val="00C66D03"/>
    <w:rsid w:val="00C677CE"/>
    <w:rsid w:val="00C723D4"/>
    <w:rsid w:val="00C72688"/>
    <w:rsid w:val="00C72939"/>
    <w:rsid w:val="00C742A0"/>
    <w:rsid w:val="00C748FE"/>
    <w:rsid w:val="00C75416"/>
    <w:rsid w:val="00C75D6C"/>
    <w:rsid w:val="00C776CC"/>
    <w:rsid w:val="00C77F66"/>
    <w:rsid w:val="00C80F51"/>
    <w:rsid w:val="00C81530"/>
    <w:rsid w:val="00C8198C"/>
    <w:rsid w:val="00C84848"/>
    <w:rsid w:val="00C85459"/>
    <w:rsid w:val="00C85467"/>
    <w:rsid w:val="00C85884"/>
    <w:rsid w:val="00C85E01"/>
    <w:rsid w:val="00C86178"/>
    <w:rsid w:val="00C87466"/>
    <w:rsid w:val="00C878FC"/>
    <w:rsid w:val="00C87967"/>
    <w:rsid w:val="00C90964"/>
    <w:rsid w:val="00C915D8"/>
    <w:rsid w:val="00C91A4D"/>
    <w:rsid w:val="00C91F45"/>
    <w:rsid w:val="00C92AD4"/>
    <w:rsid w:val="00C92B23"/>
    <w:rsid w:val="00C9320A"/>
    <w:rsid w:val="00C93611"/>
    <w:rsid w:val="00C93FA0"/>
    <w:rsid w:val="00C959B8"/>
    <w:rsid w:val="00C95B35"/>
    <w:rsid w:val="00C9655D"/>
    <w:rsid w:val="00CA0673"/>
    <w:rsid w:val="00CA07F9"/>
    <w:rsid w:val="00CA1980"/>
    <w:rsid w:val="00CA26D4"/>
    <w:rsid w:val="00CA33D3"/>
    <w:rsid w:val="00CA3C31"/>
    <w:rsid w:val="00CA417F"/>
    <w:rsid w:val="00CA41FB"/>
    <w:rsid w:val="00CA5269"/>
    <w:rsid w:val="00CA54F7"/>
    <w:rsid w:val="00CA58BD"/>
    <w:rsid w:val="00CA7090"/>
    <w:rsid w:val="00CA7C43"/>
    <w:rsid w:val="00CB2ACE"/>
    <w:rsid w:val="00CB3143"/>
    <w:rsid w:val="00CB4BFD"/>
    <w:rsid w:val="00CB6452"/>
    <w:rsid w:val="00CB663D"/>
    <w:rsid w:val="00CB6CC3"/>
    <w:rsid w:val="00CB6DE2"/>
    <w:rsid w:val="00CB753B"/>
    <w:rsid w:val="00CC2254"/>
    <w:rsid w:val="00CC3F15"/>
    <w:rsid w:val="00CC53C5"/>
    <w:rsid w:val="00CC5588"/>
    <w:rsid w:val="00CC566E"/>
    <w:rsid w:val="00CC633C"/>
    <w:rsid w:val="00CC7257"/>
    <w:rsid w:val="00CD121A"/>
    <w:rsid w:val="00CD2AD0"/>
    <w:rsid w:val="00CD2E68"/>
    <w:rsid w:val="00CD34A9"/>
    <w:rsid w:val="00CD3944"/>
    <w:rsid w:val="00CD449F"/>
    <w:rsid w:val="00CD4BA1"/>
    <w:rsid w:val="00CD5061"/>
    <w:rsid w:val="00CD50C2"/>
    <w:rsid w:val="00CD51F3"/>
    <w:rsid w:val="00CD5EAE"/>
    <w:rsid w:val="00CD79DA"/>
    <w:rsid w:val="00CD7F06"/>
    <w:rsid w:val="00CE1734"/>
    <w:rsid w:val="00CE19D0"/>
    <w:rsid w:val="00CE24A5"/>
    <w:rsid w:val="00CE266B"/>
    <w:rsid w:val="00CE3345"/>
    <w:rsid w:val="00CE3DF5"/>
    <w:rsid w:val="00CE4A5A"/>
    <w:rsid w:val="00CE4E95"/>
    <w:rsid w:val="00CE591C"/>
    <w:rsid w:val="00CE62F8"/>
    <w:rsid w:val="00CE644A"/>
    <w:rsid w:val="00CE7AFE"/>
    <w:rsid w:val="00CF25AC"/>
    <w:rsid w:val="00CF2ED3"/>
    <w:rsid w:val="00CF346E"/>
    <w:rsid w:val="00CF3592"/>
    <w:rsid w:val="00CF3F2C"/>
    <w:rsid w:val="00CF42FB"/>
    <w:rsid w:val="00CF4F08"/>
    <w:rsid w:val="00CF52BA"/>
    <w:rsid w:val="00CF55CA"/>
    <w:rsid w:val="00CF5653"/>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4BB"/>
    <w:rsid w:val="00D06794"/>
    <w:rsid w:val="00D10912"/>
    <w:rsid w:val="00D11972"/>
    <w:rsid w:val="00D11C0F"/>
    <w:rsid w:val="00D12219"/>
    <w:rsid w:val="00D12E77"/>
    <w:rsid w:val="00D13054"/>
    <w:rsid w:val="00D13FE3"/>
    <w:rsid w:val="00D14B83"/>
    <w:rsid w:val="00D15956"/>
    <w:rsid w:val="00D16851"/>
    <w:rsid w:val="00D171A4"/>
    <w:rsid w:val="00D17F35"/>
    <w:rsid w:val="00D204B1"/>
    <w:rsid w:val="00D210EC"/>
    <w:rsid w:val="00D215F7"/>
    <w:rsid w:val="00D21A70"/>
    <w:rsid w:val="00D21DCE"/>
    <w:rsid w:val="00D238A5"/>
    <w:rsid w:val="00D25B4F"/>
    <w:rsid w:val="00D25C63"/>
    <w:rsid w:val="00D3010F"/>
    <w:rsid w:val="00D320DA"/>
    <w:rsid w:val="00D32956"/>
    <w:rsid w:val="00D32DDB"/>
    <w:rsid w:val="00D3312F"/>
    <w:rsid w:val="00D34ADE"/>
    <w:rsid w:val="00D34F84"/>
    <w:rsid w:val="00D35C1C"/>
    <w:rsid w:val="00D36D69"/>
    <w:rsid w:val="00D37051"/>
    <w:rsid w:val="00D372D7"/>
    <w:rsid w:val="00D40441"/>
    <w:rsid w:val="00D40912"/>
    <w:rsid w:val="00D41045"/>
    <w:rsid w:val="00D418AA"/>
    <w:rsid w:val="00D43C12"/>
    <w:rsid w:val="00D45613"/>
    <w:rsid w:val="00D4564F"/>
    <w:rsid w:val="00D46487"/>
    <w:rsid w:val="00D46618"/>
    <w:rsid w:val="00D50EB7"/>
    <w:rsid w:val="00D5116D"/>
    <w:rsid w:val="00D51856"/>
    <w:rsid w:val="00D51ADC"/>
    <w:rsid w:val="00D51D9C"/>
    <w:rsid w:val="00D546B4"/>
    <w:rsid w:val="00D54EDB"/>
    <w:rsid w:val="00D55333"/>
    <w:rsid w:val="00D554C3"/>
    <w:rsid w:val="00D565C1"/>
    <w:rsid w:val="00D567F1"/>
    <w:rsid w:val="00D56A3A"/>
    <w:rsid w:val="00D56F69"/>
    <w:rsid w:val="00D57285"/>
    <w:rsid w:val="00D57910"/>
    <w:rsid w:val="00D6194D"/>
    <w:rsid w:val="00D6276D"/>
    <w:rsid w:val="00D64BC4"/>
    <w:rsid w:val="00D6541C"/>
    <w:rsid w:val="00D6636D"/>
    <w:rsid w:val="00D67D6D"/>
    <w:rsid w:val="00D67DDC"/>
    <w:rsid w:val="00D702E7"/>
    <w:rsid w:val="00D70791"/>
    <w:rsid w:val="00D726A3"/>
    <w:rsid w:val="00D72BB0"/>
    <w:rsid w:val="00D74584"/>
    <w:rsid w:val="00D75506"/>
    <w:rsid w:val="00D758DB"/>
    <w:rsid w:val="00D759AD"/>
    <w:rsid w:val="00D75BA3"/>
    <w:rsid w:val="00D76F42"/>
    <w:rsid w:val="00D77202"/>
    <w:rsid w:val="00D77367"/>
    <w:rsid w:val="00D77C51"/>
    <w:rsid w:val="00D81FBA"/>
    <w:rsid w:val="00D8240A"/>
    <w:rsid w:val="00D82527"/>
    <w:rsid w:val="00D82889"/>
    <w:rsid w:val="00D831A0"/>
    <w:rsid w:val="00D841B6"/>
    <w:rsid w:val="00D84275"/>
    <w:rsid w:val="00D844A3"/>
    <w:rsid w:val="00D8452C"/>
    <w:rsid w:val="00D84F5D"/>
    <w:rsid w:val="00D85075"/>
    <w:rsid w:val="00D8555A"/>
    <w:rsid w:val="00D857F3"/>
    <w:rsid w:val="00D858A3"/>
    <w:rsid w:val="00D85936"/>
    <w:rsid w:val="00D85D38"/>
    <w:rsid w:val="00D86F1F"/>
    <w:rsid w:val="00D86F99"/>
    <w:rsid w:val="00D870B8"/>
    <w:rsid w:val="00D87307"/>
    <w:rsid w:val="00D87B74"/>
    <w:rsid w:val="00D906D9"/>
    <w:rsid w:val="00D92765"/>
    <w:rsid w:val="00D92929"/>
    <w:rsid w:val="00D92B8C"/>
    <w:rsid w:val="00D949DF"/>
    <w:rsid w:val="00D951B7"/>
    <w:rsid w:val="00D956EC"/>
    <w:rsid w:val="00D96639"/>
    <w:rsid w:val="00D96B84"/>
    <w:rsid w:val="00D96E5A"/>
    <w:rsid w:val="00D97BF6"/>
    <w:rsid w:val="00DA07EE"/>
    <w:rsid w:val="00DA0C62"/>
    <w:rsid w:val="00DA2643"/>
    <w:rsid w:val="00DA285B"/>
    <w:rsid w:val="00DA2885"/>
    <w:rsid w:val="00DA2A98"/>
    <w:rsid w:val="00DA2EAC"/>
    <w:rsid w:val="00DA2ED3"/>
    <w:rsid w:val="00DA38A2"/>
    <w:rsid w:val="00DA40DD"/>
    <w:rsid w:val="00DA4200"/>
    <w:rsid w:val="00DA452B"/>
    <w:rsid w:val="00DA46AD"/>
    <w:rsid w:val="00DA46F9"/>
    <w:rsid w:val="00DA5FE5"/>
    <w:rsid w:val="00DA7E41"/>
    <w:rsid w:val="00DA7F69"/>
    <w:rsid w:val="00DB1157"/>
    <w:rsid w:val="00DB1816"/>
    <w:rsid w:val="00DB1D8E"/>
    <w:rsid w:val="00DB297E"/>
    <w:rsid w:val="00DB3BC5"/>
    <w:rsid w:val="00DB3CA5"/>
    <w:rsid w:val="00DB47C2"/>
    <w:rsid w:val="00DB78B1"/>
    <w:rsid w:val="00DB7AE5"/>
    <w:rsid w:val="00DB7BD7"/>
    <w:rsid w:val="00DB7F78"/>
    <w:rsid w:val="00DC07F7"/>
    <w:rsid w:val="00DC0D91"/>
    <w:rsid w:val="00DC0E46"/>
    <w:rsid w:val="00DC0F78"/>
    <w:rsid w:val="00DC172E"/>
    <w:rsid w:val="00DC2D78"/>
    <w:rsid w:val="00DC4F06"/>
    <w:rsid w:val="00DC51BA"/>
    <w:rsid w:val="00DC5D84"/>
    <w:rsid w:val="00DC7CA7"/>
    <w:rsid w:val="00DD064D"/>
    <w:rsid w:val="00DD0855"/>
    <w:rsid w:val="00DD1079"/>
    <w:rsid w:val="00DD375D"/>
    <w:rsid w:val="00DD3944"/>
    <w:rsid w:val="00DD4344"/>
    <w:rsid w:val="00DD4CC3"/>
    <w:rsid w:val="00DD5472"/>
    <w:rsid w:val="00DD5C2C"/>
    <w:rsid w:val="00DD5F18"/>
    <w:rsid w:val="00DD77ED"/>
    <w:rsid w:val="00DD783F"/>
    <w:rsid w:val="00DE00C3"/>
    <w:rsid w:val="00DE0742"/>
    <w:rsid w:val="00DE0FD6"/>
    <w:rsid w:val="00DE1A9B"/>
    <w:rsid w:val="00DE1BCA"/>
    <w:rsid w:val="00DE2AF3"/>
    <w:rsid w:val="00DE3064"/>
    <w:rsid w:val="00DE3FF1"/>
    <w:rsid w:val="00DE44E5"/>
    <w:rsid w:val="00DE4864"/>
    <w:rsid w:val="00DF03AF"/>
    <w:rsid w:val="00DF3A17"/>
    <w:rsid w:val="00DF3F86"/>
    <w:rsid w:val="00DF433B"/>
    <w:rsid w:val="00DF4729"/>
    <w:rsid w:val="00DF5AD5"/>
    <w:rsid w:val="00DF62C7"/>
    <w:rsid w:val="00DF6823"/>
    <w:rsid w:val="00DF707D"/>
    <w:rsid w:val="00DF72B3"/>
    <w:rsid w:val="00DF7D24"/>
    <w:rsid w:val="00DF7EAD"/>
    <w:rsid w:val="00DF7F50"/>
    <w:rsid w:val="00E00B89"/>
    <w:rsid w:val="00E011E9"/>
    <w:rsid w:val="00E01580"/>
    <w:rsid w:val="00E01ABD"/>
    <w:rsid w:val="00E023EB"/>
    <w:rsid w:val="00E0245F"/>
    <w:rsid w:val="00E03BB4"/>
    <w:rsid w:val="00E05006"/>
    <w:rsid w:val="00E052A0"/>
    <w:rsid w:val="00E05B32"/>
    <w:rsid w:val="00E06442"/>
    <w:rsid w:val="00E064FD"/>
    <w:rsid w:val="00E06D43"/>
    <w:rsid w:val="00E07B05"/>
    <w:rsid w:val="00E10097"/>
    <w:rsid w:val="00E100FD"/>
    <w:rsid w:val="00E103AC"/>
    <w:rsid w:val="00E11043"/>
    <w:rsid w:val="00E12751"/>
    <w:rsid w:val="00E12969"/>
    <w:rsid w:val="00E12D4D"/>
    <w:rsid w:val="00E13ED8"/>
    <w:rsid w:val="00E145DD"/>
    <w:rsid w:val="00E14F1F"/>
    <w:rsid w:val="00E1515F"/>
    <w:rsid w:val="00E1522B"/>
    <w:rsid w:val="00E152BA"/>
    <w:rsid w:val="00E16251"/>
    <w:rsid w:val="00E17F96"/>
    <w:rsid w:val="00E20118"/>
    <w:rsid w:val="00E20E32"/>
    <w:rsid w:val="00E211E8"/>
    <w:rsid w:val="00E2203A"/>
    <w:rsid w:val="00E220A9"/>
    <w:rsid w:val="00E22A6B"/>
    <w:rsid w:val="00E241AD"/>
    <w:rsid w:val="00E247BE"/>
    <w:rsid w:val="00E247EF"/>
    <w:rsid w:val="00E24810"/>
    <w:rsid w:val="00E24C41"/>
    <w:rsid w:val="00E25646"/>
    <w:rsid w:val="00E25909"/>
    <w:rsid w:val="00E26016"/>
    <w:rsid w:val="00E264F4"/>
    <w:rsid w:val="00E27543"/>
    <w:rsid w:val="00E27AA9"/>
    <w:rsid w:val="00E3150C"/>
    <w:rsid w:val="00E318DE"/>
    <w:rsid w:val="00E31DE4"/>
    <w:rsid w:val="00E32C3E"/>
    <w:rsid w:val="00E3315B"/>
    <w:rsid w:val="00E34FE6"/>
    <w:rsid w:val="00E35273"/>
    <w:rsid w:val="00E3591E"/>
    <w:rsid w:val="00E363B8"/>
    <w:rsid w:val="00E36744"/>
    <w:rsid w:val="00E375A1"/>
    <w:rsid w:val="00E378FA"/>
    <w:rsid w:val="00E40BDC"/>
    <w:rsid w:val="00E40C48"/>
    <w:rsid w:val="00E414E1"/>
    <w:rsid w:val="00E4155E"/>
    <w:rsid w:val="00E42482"/>
    <w:rsid w:val="00E4368B"/>
    <w:rsid w:val="00E453B0"/>
    <w:rsid w:val="00E45A12"/>
    <w:rsid w:val="00E45EE1"/>
    <w:rsid w:val="00E4697B"/>
    <w:rsid w:val="00E46FE2"/>
    <w:rsid w:val="00E47AA7"/>
    <w:rsid w:val="00E47C10"/>
    <w:rsid w:val="00E5171E"/>
    <w:rsid w:val="00E52CB7"/>
    <w:rsid w:val="00E5363A"/>
    <w:rsid w:val="00E54357"/>
    <w:rsid w:val="00E54467"/>
    <w:rsid w:val="00E54565"/>
    <w:rsid w:val="00E54DC2"/>
    <w:rsid w:val="00E5575A"/>
    <w:rsid w:val="00E56573"/>
    <w:rsid w:val="00E565A3"/>
    <w:rsid w:val="00E569E8"/>
    <w:rsid w:val="00E56C8A"/>
    <w:rsid w:val="00E56CE6"/>
    <w:rsid w:val="00E576C5"/>
    <w:rsid w:val="00E57889"/>
    <w:rsid w:val="00E57A71"/>
    <w:rsid w:val="00E57C0F"/>
    <w:rsid w:val="00E60965"/>
    <w:rsid w:val="00E60B18"/>
    <w:rsid w:val="00E61CAB"/>
    <w:rsid w:val="00E61CF4"/>
    <w:rsid w:val="00E61ECA"/>
    <w:rsid w:val="00E62BC0"/>
    <w:rsid w:val="00E639A3"/>
    <w:rsid w:val="00E63C40"/>
    <w:rsid w:val="00E653D6"/>
    <w:rsid w:val="00E654C4"/>
    <w:rsid w:val="00E65954"/>
    <w:rsid w:val="00E659BC"/>
    <w:rsid w:val="00E65C6D"/>
    <w:rsid w:val="00E66201"/>
    <w:rsid w:val="00E66994"/>
    <w:rsid w:val="00E67702"/>
    <w:rsid w:val="00E67B2E"/>
    <w:rsid w:val="00E70ABA"/>
    <w:rsid w:val="00E70DA4"/>
    <w:rsid w:val="00E728A8"/>
    <w:rsid w:val="00E72C0C"/>
    <w:rsid w:val="00E72DDF"/>
    <w:rsid w:val="00E72FA2"/>
    <w:rsid w:val="00E7364C"/>
    <w:rsid w:val="00E74B6B"/>
    <w:rsid w:val="00E753B5"/>
    <w:rsid w:val="00E75C85"/>
    <w:rsid w:val="00E76358"/>
    <w:rsid w:val="00E77C15"/>
    <w:rsid w:val="00E77CA1"/>
    <w:rsid w:val="00E80E51"/>
    <w:rsid w:val="00E81CBF"/>
    <w:rsid w:val="00E8250D"/>
    <w:rsid w:val="00E825EB"/>
    <w:rsid w:val="00E8331F"/>
    <w:rsid w:val="00E834A4"/>
    <w:rsid w:val="00E83544"/>
    <w:rsid w:val="00E83CEF"/>
    <w:rsid w:val="00E84382"/>
    <w:rsid w:val="00E84B5B"/>
    <w:rsid w:val="00E84BD8"/>
    <w:rsid w:val="00E86721"/>
    <w:rsid w:val="00E87A76"/>
    <w:rsid w:val="00E90640"/>
    <w:rsid w:val="00E90DB9"/>
    <w:rsid w:val="00E92838"/>
    <w:rsid w:val="00E94650"/>
    <w:rsid w:val="00E94DDD"/>
    <w:rsid w:val="00E97010"/>
    <w:rsid w:val="00EA20DA"/>
    <w:rsid w:val="00EA21BE"/>
    <w:rsid w:val="00EA2388"/>
    <w:rsid w:val="00EA2B8E"/>
    <w:rsid w:val="00EA2C38"/>
    <w:rsid w:val="00EA3561"/>
    <w:rsid w:val="00EA3B88"/>
    <w:rsid w:val="00EA41BC"/>
    <w:rsid w:val="00EA41CE"/>
    <w:rsid w:val="00EA488F"/>
    <w:rsid w:val="00EA55F2"/>
    <w:rsid w:val="00EA5975"/>
    <w:rsid w:val="00EA5D32"/>
    <w:rsid w:val="00EA6F7A"/>
    <w:rsid w:val="00EA772E"/>
    <w:rsid w:val="00EA7A62"/>
    <w:rsid w:val="00EB0A3B"/>
    <w:rsid w:val="00EB1788"/>
    <w:rsid w:val="00EB1B1F"/>
    <w:rsid w:val="00EB22A5"/>
    <w:rsid w:val="00EB2A3E"/>
    <w:rsid w:val="00EB504D"/>
    <w:rsid w:val="00EB55EE"/>
    <w:rsid w:val="00EB5CAF"/>
    <w:rsid w:val="00EB6325"/>
    <w:rsid w:val="00EB69F9"/>
    <w:rsid w:val="00EB6D4E"/>
    <w:rsid w:val="00EB74B9"/>
    <w:rsid w:val="00EC0911"/>
    <w:rsid w:val="00EC15FB"/>
    <w:rsid w:val="00EC250D"/>
    <w:rsid w:val="00EC2C2C"/>
    <w:rsid w:val="00EC4596"/>
    <w:rsid w:val="00EC47D7"/>
    <w:rsid w:val="00EC5101"/>
    <w:rsid w:val="00EC5762"/>
    <w:rsid w:val="00EC5EE3"/>
    <w:rsid w:val="00EC69AD"/>
    <w:rsid w:val="00ED2F54"/>
    <w:rsid w:val="00ED3109"/>
    <w:rsid w:val="00ED323D"/>
    <w:rsid w:val="00ED3446"/>
    <w:rsid w:val="00ED4895"/>
    <w:rsid w:val="00ED649E"/>
    <w:rsid w:val="00ED669C"/>
    <w:rsid w:val="00ED6A25"/>
    <w:rsid w:val="00ED6EA7"/>
    <w:rsid w:val="00ED7951"/>
    <w:rsid w:val="00ED7A58"/>
    <w:rsid w:val="00EE0523"/>
    <w:rsid w:val="00EE077C"/>
    <w:rsid w:val="00EE08E6"/>
    <w:rsid w:val="00EE1118"/>
    <w:rsid w:val="00EE2254"/>
    <w:rsid w:val="00EE2B3A"/>
    <w:rsid w:val="00EE3B47"/>
    <w:rsid w:val="00EE4FA1"/>
    <w:rsid w:val="00EE66A8"/>
    <w:rsid w:val="00EE6AE0"/>
    <w:rsid w:val="00EE74C2"/>
    <w:rsid w:val="00EF04E2"/>
    <w:rsid w:val="00EF0B43"/>
    <w:rsid w:val="00EF1AC6"/>
    <w:rsid w:val="00EF1F79"/>
    <w:rsid w:val="00EF2737"/>
    <w:rsid w:val="00EF32BD"/>
    <w:rsid w:val="00EF3E19"/>
    <w:rsid w:val="00EF4EFD"/>
    <w:rsid w:val="00EF5330"/>
    <w:rsid w:val="00EF5906"/>
    <w:rsid w:val="00EF5985"/>
    <w:rsid w:val="00EF5BEF"/>
    <w:rsid w:val="00EF5D57"/>
    <w:rsid w:val="00EF5E7F"/>
    <w:rsid w:val="00EF6154"/>
    <w:rsid w:val="00EF6320"/>
    <w:rsid w:val="00EF77E5"/>
    <w:rsid w:val="00F003CE"/>
    <w:rsid w:val="00F02257"/>
    <w:rsid w:val="00F02927"/>
    <w:rsid w:val="00F02CC2"/>
    <w:rsid w:val="00F033BD"/>
    <w:rsid w:val="00F03C25"/>
    <w:rsid w:val="00F03FDD"/>
    <w:rsid w:val="00F04573"/>
    <w:rsid w:val="00F04CE9"/>
    <w:rsid w:val="00F04F99"/>
    <w:rsid w:val="00F05E1D"/>
    <w:rsid w:val="00F06555"/>
    <w:rsid w:val="00F0700B"/>
    <w:rsid w:val="00F125EA"/>
    <w:rsid w:val="00F15D61"/>
    <w:rsid w:val="00F161EE"/>
    <w:rsid w:val="00F16DA9"/>
    <w:rsid w:val="00F173A1"/>
    <w:rsid w:val="00F17D7E"/>
    <w:rsid w:val="00F20593"/>
    <w:rsid w:val="00F218C0"/>
    <w:rsid w:val="00F21941"/>
    <w:rsid w:val="00F24572"/>
    <w:rsid w:val="00F25634"/>
    <w:rsid w:val="00F25918"/>
    <w:rsid w:val="00F2629C"/>
    <w:rsid w:val="00F26434"/>
    <w:rsid w:val="00F26CED"/>
    <w:rsid w:val="00F2768E"/>
    <w:rsid w:val="00F27F5D"/>
    <w:rsid w:val="00F30296"/>
    <w:rsid w:val="00F30375"/>
    <w:rsid w:val="00F30F14"/>
    <w:rsid w:val="00F31613"/>
    <w:rsid w:val="00F316C5"/>
    <w:rsid w:val="00F31ED6"/>
    <w:rsid w:val="00F3251A"/>
    <w:rsid w:val="00F33D4A"/>
    <w:rsid w:val="00F341A1"/>
    <w:rsid w:val="00F36918"/>
    <w:rsid w:val="00F36E65"/>
    <w:rsid w:val="00F41E21"/>
    <w:rsid w:val="00F424B2"/>
    <w:rsid w:val="00F42601"/>
    <w:rsid w:val="00F42DF6"/>
    <w:rsid w:val="00F43874"/>
    <w:rsid w:val="00F439C5"/>
    <w:rsid w:val="00F44613"/>
    <w:rsid w:val="00F44C1F"/>
    <w:rsid w:val="00F45FB4"/>
    <w:rsid w:val="00F50C23"/>
    <w:rsid w:val="00F50F15"/>
    <w:rsid w:val="00F51D86"/>
    <w:rsid w:val="00F5315E"/>
    <w:rsid w:val="00F53674"/>
    <w:rsid w:val="00F539D5"/>
    <w:rsid w:val="00F53EC5"/>
    <w:rsid w:val="00F56001"/>
    <w:rsid w:val="00F562C0"/>
    <w:rsid w:val="00F562C4"/>
    <w:rsid w:val="00F563AA"/>
    <w:rsid w:val="00F56921"/>
    <w:rsid w:val="00F56CDD"/>
    <w:rsid w:val="00F57849"/>
    <w:rsid w:val="00F618CD"/>
    <w:rsid w:val="00F62FB2"/>
    <w:rsid w:val="00F64630"/>
    <w:rsid w:val="00F646EE"/>
    <w:rsid w:val="00F647FC"/>
    <w:rsid w:val="00F6574A"/>
    <w:rsid w:val="00F65A09"/>
    <w:rsid w:val="00F65BEB"/>
    <w:rsid w:val="00F66198"/>
    <w:rsid w:val="00F66A3D"/>
    <w:rsid w:val="00F6750C"/>
    <w:rsid w:val="00F67841"/>
    <w:rsid w:val="00F70006"/>
    <w:rsid w:val="00F7094A"/>
    <w:rsid w:val="00F70FED"/>
    <w:rsid w:val="00F714B9"/>
    <w:rsid w:val="00F714E3"/>
    <w:rsid w:val="00F716FD"/>
    <w:rsid w:val="00F7183E"/>
    <w:rsid w:val="00F72C3A"/>
    <w:rsid w:val="00F73B36"/>
    <w:rsid w:val="00F74F83"/>
    <w:rsid w:val="00F75008"/>
    <w:rsid w:val="00F7614B"/>
    <w:rsid w:val="00F7625D"/>
    <w:rsid w:val="00F766C2"/>
    <w:rsid w:val="00F77460"/>
    <w:rsid w:val="00F8024B"/>
    <w:rsid w:val="00F80624"/>
    <w:rsid w:val="00F820C6"/>
    <w:rsid w:val="00F83685"/>
    <w:rsid w:val="00F83ACA"/>
    <w:rsid w:val="00F83F84"/>
    <w:rsid w:val="00F84F3D"/>
    <w:rsid w:val="00F851E6"/>
    <w:rsid w:val="00F85729"/>
    <w:rsid w:val="00F85ABF"/>
    <w:rsid w:val="00F85DA1"/>
    <w:rsid w:val="00F86851"/>
    <w:rsid w:val="00F87EB5"/>
    <w:rsid w:val="00F91BAD"/>
    <w:rsid w:val="00F928A6"/>
    <w:rsid w:val="00F938D3"/>
    <w:rsid w:val="00F93A1E"/>
    <w:rsid w:val="00F96109"/>
    <w:rsid w:val="00F9639B"/>
    <w:rsid w:val="00F96AFD"/>
    <w:rsid w:val="00FA031D"/>
    <w:rsid w:val="00FA0CBB"/>
    <w:rsid w:val="00FA0D1F"/>
    <w:rsid w:val="00FA12B8"/>
    <w:rsid w:val="00FA2042"/>
    <w:rsid w:val="00FA2748"/>
    <w:rsid w:val="00FA2765"/>
    <w:rsid w:val="00FA27AF"/>
    <w:rsid w:val="00FA2A2D"/>
    <w:rsid w:val="00FA3D91"/>
    <w:rsid w:val="00FA4603"/>
    <w:rsid w:val="00FA4885"/>
    <w:rsid w:val="00FA54F9"/>
    <w:rsid w:val="00FA55BC"/>
    <w:rsid w:val="00FA5662"/>
    <w:rsid w:val="00FA6086"/>
    <w:rsid w:val="00FA73B8"/>
    <w:rsid w:val="00FB0AE8"/>
    <w:rsid w:val="00FB2BCE"/>
    <w:rsid w:val="00FB2BD3"/>
    <w:rsid w:val="00FB32AE"/>
    <w:rsid w:val="00FB347B"/>
    <w:rsid w:val="00FB4A28"/>
    <w:rsid w:val="00FB4EB2"/>
    <w:rsid w:val="00FB6160"/>
    <w:rsid w:val="00FB6913"/>
    <w:rsid w:val="00FB6E9B"/>
    <w:rsid w:val="00FB6F88"/>
    <w:rsid w:val="00FC01A8"/>
    <w:rsid w:val="00FC14AD"/>
    <w:rsid w:val="00FC15B0"/>
    <w:rsid w:val="00FC2C7F"/>
    <w:rsid w:val="00FC3626"/>
    <w:rsid w:val="00FC3871"/>
    <w:rsid w:val="00FC3E4E"/>
    <w:rsid w:val="00FC3EB0"/>
    <w:rsid w:val="00FC4143"/>
    <w:rsid w:val="00FC41F7"/>
    <w:rsid w:val="00FC4C96"/>
    <w:rsid w:val="00FC4DA5"/>
    <w:rsid w:val="00FD141C"/>
    <w:rsid w:val="00FD1641"/>
    <w:rsid w:val="00FD2075"/>
    <w:rsid w:val="00FD36D8"/>
    <w:rsid w:val="00FD3A28"/>
    <w:rsid w:val="00FD4B36"/>
    <w:rsid w:val="00FD4DA4"/>
    <w:rsid w:val="00FD5271"/>
    <w:rsid w:val="00FD5A52"/>
    <w:rsid w:val="00FD5E5E"/>
    <w:rsid w:val="00FD62B7"/>
    <w:rsid w:val="00FD6B02"/>
    <w:rsid w:val="00FD6EC9"/>
    <w:rsid w:val="00FD709C"/>
    <w:rsid w:val="00FD7FF5"/>
    <w:rsid w:val="00FE06E2"/>
    <w:rsid w:val="00FE07CC"/>
    <w:rsid w:val="00FE0ED7"/>
    <w:rsid w:val="00FE219A"/>
    <w:rsid w:val="00FE23D8"/>
    <w:rsid w:val="00FE31A2"/>
    <w:rsid w:val="00FE4BC4"/>
    <w:rsid w:val="00FE52A8"/>
    <w:rsid w:val="00FE5E3F"/>
    <w:rsid w:val="00FE66A9"/>
    <w:rsid w:val="00FE6FF4"/>
    <w:rsid w:val="00FF1879"/>
    <w:rsid w:val="00FF2077"/>
    <w:rsid w:val="00FF2BAC"/>
    <w:rsid w:val="00FF47BA"/>
    <w:rsid w:val="00FF49CA"/>
    <w:rsid w:val="00FF4A60"/>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A25C7E30-0208-430F-8F7D-BCE1C134C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397293"/>
    <w:pPr>
      <w:numPr>
        <w:ilvl w:val="1"/>
        <w:numId w:val="1"/>
      </w:numPr>
      <w:suppressAutoHyphens/>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BD0821"/>
    <w:pPr>
      <w:ind w:left="-68"/>
      <w:jc w:val="both"/>
    </w:pPr>
    <w:rPr>
      <w:rFonts w:ascii="Arial" w:hAnsi="Arial" w:cs="Arial"/>
      <w:b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525654"/>
    <w:pPr>
      <w:keepLines/>
      <w:numPr>
        <w:ilvl w:val="1"/>
        <w:numId w:val="6"/>
      </w:numPr>
      <w:suppressAutoHyphens/>
      <w:spacing w:before="60" w:after="120"/>
      <w:ind w:left="425" w:hanging="426"/>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BD0821"/>
    <w:rPr>
      <w:rFonts w:ascii="Arial" w:hAnsi="Arial" w:cs="Arial"/>
      <w:b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val="0"/>
    </w:rPr>
  </w:style>
  <w:style w:type="paragraph" w:customStyle="1" w:styleId="body2">
    <w:name w:val="body2"/>
    <w:basedOn w:val="odstavec"/>
    <w:next w:val="body"/>
    <w:qFormat/>
    <w:rsid w:val="00D949DF"/>
    <w:rPr>
      <w:rFonts w:ascii="Georgia" w:hAnsi="Georgia"/>
    </w:rPr>
  </w:style>
  <w:style w:type="paragraph" w:customStyle="1" w:styleId="body1">
    <w:name w:val="body1"/>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397293"/>
    <w:rPr>
      <w:rFonts w:ascii="Arial" w:hAnsi="Arial" w:cs="Arial"/>
      <w:b/>
      <w:bCs/>
      <w:iCs/>
    </w:rPr>
  </w:style>
  <w:style w:type="paragraph" w:styleId="Revision">
    <w:name w:val="Revision"/>
    <w:hidden/>
    <w:uiPriority w:val="99"/>
    <w:semiHidden/>
    <w:rsid w:val="00D238A5"/>
    <w:rPr>
      <w:sz w:val="24"/>
      <w:szCs w:val="24"/>
    </w:rPr>
  </w:style>
  <w:style w:type="character" w:customStyle="1" w:styleId="ra">
    <w:name w:val="ra"/>
    <w:basedOn w:val="DefaultParagraphFont"/>
    <w:rsid w:val="00FD52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236049">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1215135">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2092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6003670">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8233672">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5976743">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2757195">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49968">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7049194">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19736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720797">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7484246">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29578263">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5623889">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885255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328216">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orsr.sk/hladaj_osoba.asp?PR=van"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orsr.sk/hladaj_osoba.asp?PR=va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9DAEF2-3EA8-45F5-B854-C81B6B2D6C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15</Pages>
  <Words>4817</Words>
  <Characters>25802</Characters>
  <Application>Microsoft Office Word</Application>
  <DocSecurity>0</DocSecurity>
  <Lines>215</Lines>
  <Paragraphs>61</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30558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dc:description/>
  <cp:lastModifiedBy>Zuzana Cervinkova (CZ)</cp:lastModifiedBy>
  <cp:revision>8</cp:revision>
  <cp:lastPrinted>2016-01-13T09:06:00Z</cp:lastPrinted>
  <dcterms:created xsi:type="dcterms:W3CDTF">2025-06-27T07:54:00Z</dcterms:created>
  <dcterms:modified xsi:type="dcterms:W3CDTF">2025-06-27T08:57:00Z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0x010100B349BD077AC8024B9CC80F74D5D542D0</vt:lpwstr>
  </property>
</Properties>
</file>