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A5E1F3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AE0628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40545E7A" w:rsidR="0092341D" w:rsidRDefault="004A364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Renovo</w:t>
            </w:r>
            <w:proofErr w:type="spellEnd"/>
            <w:r>
              <w:rPr>
                <w:rFonts w:ascii="Arial" w:hAnsi="Arial" w:cs="Arial"/>
              </w:rPr>
              <w:t xml:space="preserve"> HS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DB0AC38" w:rsidR="0092341D" w:rsidRDefault="00044C29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4A3646">
              <w:rPr>
                <w:rFonts w:ascii="Arial" w:hAnsi="Arial" w:cs="Arial"/>
              </w:rPr>
              <w:t>6913613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04372B8B" w:rsidR="0092341D" w:rsidRDefault="004A3646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92503 Horné Saliby 1180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6401289" w:rsidR="0092341D" w:rsidRDefault="00044C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235C0B9C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74D997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44C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674D997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44C29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913DA3E" w14:textId="62367A6A" w:rsidR="0092341D" w:rsidRDefault="0092341D" w:rsidP="00AE0628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0628">
      <w:rPr>
        <w:rFonts w:ascii="Arial" w:hAnsi="Arial" w:cs="Arial"/>
        <w:sz w:val="22"/>
        <w:szCs w:val="22"/>
        <w:bdr w:val="single" w:sz="4" w:space="0" w:color="auto"/>
      </w:rPr>
      <w:t>5</w:t>
    </w:r>
    <w:r w:rsidR="004A3646">
      <w:rPr>
        <w:rFonts w:ascii="Arial" w:hAnsi="Arial" w:cs="Arial"/>
        <w:sz w:val="22"/>
        <w:szCs w:val="22"/>
        <w:bdr w:val="single" w:sz="4" w:space="0" w:color="auto"/>
      </w:rPr>
      <w:t>6913613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4C29">
      <w:rPr>
        <w:rFonts w:ascii="Arial" w:hAnsi="Arial" w:cs="Arial"/>
        <w:sz w:val="22"/>
        <w:szCs w:val="22"/>
        <w:bdr w:val="single" w:sz="4" w:space="0" w:color="auto"/>
      </w:rPr>
      <w:t>212</w:t>
    </w:r>
    <w:r w:rsidR="004A3646">
      <w:rPr>
        <w:rFonts w:ascii="Arial" w:hAnsi="Arial" w:cs="Arial"/>
        <w:sz w:val="22"/>
        <w:szCs w:val="22"/>
        <w:bdr w:val="single" w:sz="4" w:space="0" w:color="auto"/>
      </w:rPr>
      <w:t>2499610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044C29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A3646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E0628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910</Words>
  <Characters>5893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2026-03-29T12:32:00Z</dcterms:created>
  <dcterms:modified xsi:type="dcterms:W3CDTF">2026-03-29T12:32:00Z</dcterms:modified>
</cp:coreProperties>
</file>