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36"/>
        <w:gridCol w:w="2338"/>
        <w:gridCol w:w="2338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131F1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0131F1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0131F1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0131F1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0131F1" w:rsidP="00024DEF">
            <w:pPr>
              <w:pStyle w:val="Zhlavietabukystred"/>
            </w:pPr>
            <w:r>
              <w:t>15.05.2014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2013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iné …,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</w:t>
      </w:r>
      <w:r w:rsidR="00895615">
        <w:t xml:space="preserve">majetok obstaraný iným spôsobom - </w:t>
      </w:r>
      <w:r w:rsidR="00895615">
        <w:rPr>
          <w:i/>
          <w:iCs/>
        </w:rPr>
        <w:t xml:space="preserve">špeciálne vozidlo obstarané formou leasingu – zaradené vo výške istiny a poplatku za prevod vlastníctva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 výške záväzku. Spoločnosť vytvára rezervy na </w:t>
      </w:r>
      <w:r>
        <w:t>nevyčerpanú dovolenku za rok 201</w:t>
      </w:r>
      <w:r w:rsidR="000131F1">
        <w:t>4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nerovnajú. |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lastRenderedPageBreak/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proofErr w:type="spellStart"/>
            <w:r>
              <w:t>Krovinorez</w:t>
            </w:r>
            <w:proofErr w:type="spellEnd"/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</w:t>
            </w:r>
            <w:r w:rsidR="000131F1">
              <w:t> </w:t>
            </w:r>
            <w:r>
              <w:t>DP</w:t>
            </w:r>
          </w:p>
        </w:tc>
      </w:tr>
      <w:tr w:rsidR="000131F1" w:rsidRPr="00F10C88">
        <w:tc>
          <w:tcPr>
            <w:tcW w:w="3685" w:type="dxa"/>
          </w:tcPr>
          <w:p w:rsidR="000131F1" w:rsidRDefault="000131F1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0131F1" w:rsidRDefault="000131F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131F1" w:rsidRDefault="000131F1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0131F1" w:rsidRDefault="000131F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0131F1" w:rsidRDefault="000131F1" w:rsidP="00BD34A0">
            <w:pPr>
              <w:pStyle w:val="Texttabukyvavo"/>
            </w:pPr>
            <w:r>
              <w:t>Zákon 366/99 o DP</w:t>
            </w:r>
          </w:p>
        </w:tc>
      </w:tr>
      <w:tr w:rsidR="000131F1" w:rsidRPr="00F10C88">
        <w:tc>
          <w:tcPr>
            <w:tcW w:w="3685" w:type="dxa"/>
          </w:tcPr>
          <w:p w:rsidR="000131F1" w:rsidRDefault="000131F1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0131F1" w:rsidRDefault="000131F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131F1" w:rsidRDefault="000131F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0131F1" w:rsidRDefault="000131F1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0131F1" w:rsidRDefault="000131F1" w:rsidP="00BD34A0">
            <w:pPr>
              <w:pStyle w:val="Texttabukyvavo"/>
            </w:pPr>
            <w:r>
              <w:t>Zákon 366/99 o DP</w:t>
            </w:r>
          </w:p>
        </w:tc>
      </w:tr>
      <w:tr w:rsidR="000131F1" w:rsidRPr="00F10C88">
        <w:tc>
          <w:tcPr>
            <w:tcW w:w="3685" w:type="dxa"/>
          </w:tcPr>
          <w:p w:rsidR="000131F1" w:rsidRDefault="000131F1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0131F1" w:rsidRDefault="000131F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131F1" w:rsidRDefault="000131F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0131F1" w:rsidRDefault="000131F1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0131F1" w:rsidRDefault="000131F1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1"/>
        <w:gridCol w:w="876"/>
        <w:gridCol w:w="880"/>
        <w:gridCol w:w="882"/>
        <w:gridCol w:w="882"/>
        <w:gridCol w:w="883"/>
        <w:gridCol w:w="882"/>
        <w:gridCol w:w="882"/>
        <w:gridCol w:w="882"/>
        <w:gridCol w:w="883"/>
      </w:tblGrid>
      <w:tr w:rsidR="001436A3" w:rsidRPr="00F10C88">
        <w:trPr>
          <w:trHeight w:val="145"/>
          <w:tblHeader/>
          <w:jc w:val="center"/>
        </w:trPr>
        <w:tc>
          <w:tcPr>
            <w:tcW w:w="1701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32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1118"/>
          <w:tblHeader/>
          <w:jc w:val="center"/>
        </w:trPr>
        <w:tc>
          <w:tcPr>
            <w:tcW w:w="1701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>
        <w:trPr>
          <w:trHeight w:val="155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BC2B62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436A3" w:rsidRPr="00F10C88" w:rsidRDefault="00C8593A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AD7C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167488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AD7C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167488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AD7C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0131F1" w:rsidP="00AD7C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</w:t>
            </w:r>
            <w:r w:rsidR="00AD7CC8">
              <w:rPr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D7CC8">
        <w:trPr>
          <w:trHeight w:val="475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0131F1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BC2B62" w:rsidRDefault="000131F1" w:rsidP="002E4C0E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2669</w:t>
            </w:r>
          </w:p>
        </w:tc>
        <w:tc>
          <w:tcPr>
            <w:tcW w:w="882" w:type="dxa"/>
            <w:vAlign w:val="center"/>
          </w:tcPr>
          <w:p w:rsidR="001436A3" w:rsidRPr="00BC2B62" w:rsidRDefault="001436A3" w:rsidP="002E4C0E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BC2B62" w:rsidRDefault="001436A3" w:rsidP="002E4C0E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BC2B62" w:rsidRDefault="000131F1" w:rsidP="002E4C0E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2669</w:t>
            </w:r>
          </w:p>
        </w:tc>
      </w:tr>
      <w:tr w:rsidR="001436A3" w:rsidRPr="00F10C88">
        <w:trPr>
          <w:trHeight w:val="290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BC2B62" w:rsidRDefault="00AD7CC8" w:rsidP="00AD7CC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154640</w:t>
            </w:r>
          </w:p>
        </w:tc>
        <w:tc>
          <w:tcPr>
            <w:tcW w:w="882" w:type="dxa"/>
            <w:vAlign w:val="center"/>
          </w:tcPr>
          <w:p w:rsidR="001436A3" w:rsidRPr="00BC2B62" w:rsidRDefault="001436A3" w:rsidP="002E4C0E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BC2B62" w:rsidRDefault="001436A3" w:rsidP="002E4C0E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BC2B62" w:rsidRDefault="000131F1" w:rsidP="002E4C0E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156640</w:t>
            </w:r>
          </w:p>
        </w:tc>
      </w:tr>
    </w:tbl>
    <w:p w:rsidR="00BC2B62" w:rsidRDefault="00BC2B62" w:rsidP="00BC2B62">
      <w:pPr>
        <w:pStyle w:val="Nadpis2"/>
        <w:keepNext/>
        <w:numPr>
          <w:ilvl w:val="0"/>
          <w:numId w:val="0"/>
        </w:numPr>
        <w:ind w:left="454"/>
      </w:pP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1"/>
        <w:gridCol w:w="876"/>
        <w:gridCol w:w="880"/>
        <w:gridCol w:w="882"/>
        <w:gridCol w:w="882"/>
        <w:gridCol w:w="883"/>
        <w:gridCol w:w="882"/>
        <w:gridCol w:w="882"/>
        <w:gridCol w:w="882"/>
        <w:gridCol w:w="883"/>
      </w:tblGrid>
      <w:tr w:rsidR="00BC2B62" w:rsidRPr="00F10C88" w:rsidTr="00F0419A">
        <w:trPr>
          <w:trHeight w:val="145"/>
          <w:tblHeader/>
          <w:jc w:val="center"/>
        </w:trPr>
        <w:tc>
          <w:tcPr>
            <w:tcW w:w="1701" w:type="dxa"/>
            <w:vMerge w:val="restart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32" w:type="dxa"/>
            <w:gridSpan w:val="9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>účtovné obdobie</w:t>
            </w:r>
          </w:p>
        </w:tc>
      </w:tr>
      <w:tr w:rsidR="00BC2B62" w:rsidRPr="00F10C88" w:rsidTr="00F0419A">
        <w:trPr>
          <w:trHeight w:val="1118"/>
          <w:tblHeader/>
          <w:jc w:val="center"/>
        </w:trPr>
        <w:tc>
          <w:tcPr>
            <w:tcW w:w="1701" w:type="dxa"/>
            <w:vMerge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0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83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BC2B62" w:rsidRPr="00F10C88" w:rsidTr="00F0419A">
        <w:trPr>
          <w:trHeight w:val="155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BC2B62" w:rsidRPr="00F10C88" w:rsidRDefault="00C8593A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475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C8593A" w:rsidP="00F0419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BC2B62" w:rsidRPr="00F10C88" w:rsidTr="00F0419A">
        <w:trPr>
          <w:trHeight w:val="290"/>
          <w:tblHeader/>
          <w:jc w:val="center"/>
        </w:trPr>
        <w:tc>
          <w:tcPr>
            <w:tcW w:w="1701" w:type="dxa"/>
            <w:vAlign w:val="center"/>
          </w:tcPr>
          <w:p w:rsidR="00BC2B62" w:rsidRPr="00F10C88" w:rsidRDefault="00BC2B62" w:rsidP="00F0419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6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C9463C" w:rsidRDefault="00BC2B62" w:rsidP="00F0419A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BC2B62" w:rsidRDefault="00C8593A" w:rsidP="00F0419A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2669</w:t>
            </w:r>
          </w:p>
        </w:tc>
        <w:tc>
          <w:tcPr>
            <w:tcW w:w="882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BC2B62" w:rsidRPr="00BC2B62" w:rsidRDefault="00BC2B62" w:rsidP="00F0419A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BC2B62" w:rsidRPr="00BC2B62" w:rsidRDefault="00C8593A" w:rsidP="00F0419A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2669</w:t>
            </w:r>
          </w:p>
        </w:tc>
      </w:tr>
    </w:tbl>
    <w:p w:rsidR="00BC2B62" w:rsidRPr="00BC2B62" w:rsidRDefault="00BC2B62" w:rsidP="00BC2B62">
      <w:pPr>
        <w:rPr>
          <w:lang w:eastAsia="cs-CZ"/>
        </w:rPr>
      </w:pPr>
    </w:p>
    <w:p w:rsidR="001436A3" w:rsidRPr="00C9463C" w:rsidRDefault="001436A3" w:rsidP="00443DB4">
      <w:pPr>
        <w:pStyle w:val="Nadpis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</w:t>
      </w:r>
    </w:p>
    <w:p w:rsidR="001436A3" w:rsidRPr="00C9463C" w:rsidRDefault="001436A3" w:rsidP="00443DB4">
      <w:pPr>
        <w:pStyle w:val="Nadpis2"/>
        <w:keepNext/>
      </w:pPr>
      <w:r w:rsidRPr="00C9463C">
        <w:t>hodnota pohľadávok do lehoty splatnosti a po lehote splatnosti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48"/>
        <w:gridCol w:w="1615"/>
        <w:gridCol w:w="1615"/>
        <w:gridCol w:w="1615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37418</w:t>
            </w:r>
          </w:p>
        </w:tc>
        <w:tc>
          <w:tcPr>
            <w:tcW w:w="1615" w:type="dxa"/>
            <w:vAlign w:val="center"/>
          </w:tcPr>
          <w:p w:rsidR="001436A3" w:rsidRPr="00C9463C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5336</w:t>
            </w:r>
          </w:p>
        </w:tc>
        <w:tc>
          <w:tcPr>
            <w:tcW w:w="1615" w:type="dxa"/>
            <w:vAlign w:val="center"/>
          </w:tcPr>
          <w:p w:rsidR="001436A3" w:rsidRPr="00C9463C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42754</w:t>
            </w:r>
          </w:p>
        </w:tc>
      </w:tr>
      <w:tr w:rsidR="00AD7CC8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D7CC8" w:rsidRPr="00AD7CC8" w:rsidRDefault="00AD7CC8" w:rsidP="00C22566">
            <w:pPr>
              <w:jc w:val="left"/>
              <w:rPr>
                <w:bCs/>
                <w:sz w:val="18"/>
                <w:szCs w:val="18"/>
              </w:rPr>
            </w:pPr>
            <w:r w:rsidRPr="00AD7CC8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D7CC8" w:rsidRDefault="00AD7CC8" w:rsidP="00AD7C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4009</w:t>
            </w:r>
          </w:p>
        </w:tc>
        <w:tc>
          <w:tcPr>
            <w:tcW w:w="1615" w:type="dxa"/>
            <w:vAlign w:val="center"/>
          </w:tcPr>
          <w:p w:rsidR="00AD7CC8" w:rsidRDefault="00AD7CC8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D7CC8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BC2B62" w:rsidRDefault="00AD7CC8" w:rsidP="00AD7CC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41427</w:t>
            </w:r>
          </w:p>
        </w:tc>
        <w:tc>
          <w:tcPr>
            <w:tcW w:w="1615" w:type="dxa"/>
            <w:vAlign w:val="center"/>
          </w:tcPr>
          <w:p w:rsidR="001436A3" w:rsidRPr="00BC2B62" w:rsidRDefault="00AD7CC8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5336</w:t>
            </w:r>
          </w:p>
        </w:tc>
        <w:tc>
          <w:tcPr>
            <w:tcW w:w="1615" w:type="dxa"/>
            <w:vAlign w:val="center"/>
          </w:tcPr>
          <w:p w:rsidR="001436A3" w:rsidRPr="00BC2B62" w:rsidRDefault="00AD7CC8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46763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2422"/>
        <w:gridCol w:w="2423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AD7CC8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5336</w:t>
            </w:r>
          </w:p>
        </w:tc>
        <w:tc>
          <w:tcPr>
            <w:tcW w:w="2423" w:type="dxa"/>
            <w:vAlign w:val="center"/>
          </w:tcPr>
          <w:p w:rsidR="001436A3" w:rsidRPr="006927CF" w:rsidRDefault="00895615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AD7CC8" w:rsidP="00AD7C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4535</w:t>
            </w:r>
          </w:p>
        </w:tc>
        <w:tc>
          <w:tcPr>
            <w:tcW w:w="2423" w:type="dxa"/>
            <w:vAlign w:val="center"/>
          </w:tcPr>
          <w:p w:rsidR="001436A3" w:rsidRPr="00C9463C" w:rsidRDefault="00895615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AD7CC8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5336</w:t>
            </w:r>
          </w:p>
        </w:tc>
        <w:tc>
          <w:tcPr>
            <w:tcW w:w="2423" w:type="dxa"/>
            <w:vAlign w:val="center"/>
          </w:tcPr>
          <w:p w:rsidR="001436A3" w:rsidRPr="006927CF" w:rsidRDefault="00895615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4632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426"/>
        <w:gridCol w:w="2634"/>
        <w:gridCol w:w="2608"/>
      </w:tblGrid>
      <w:tr w:rsidR="001436A3" w:rsidRPr="00F10C88">
        <w:trPr>
          <w:jc w:val="center"/>
        </w:trPr>
        <w:tc>
          <w:tcPr>
            <w:tcW w:w="442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436A3" w:rsidRPr="00C9463C" w:rsidRDefault="00BE250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</w:t>
            </w:r>
          </w:p>
        </w:tc>
        <w:tc>
          <w:tcPr>
            <w:tcW w:w="2608" w:type="dxa"/>
            <w:vAlign w:val="center"/>
          </w:tcPr>
          <w:p w:rsidR="001436A3" w:rsidRPr="00C9463C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436A3" w:rsidRPr="00C9463C" w:rsidRDefault="00BE2501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2608" w:type="dxa"/>
            <w:vAlign w:val="center"/>
          </w:tcPr>
          <w:p w:rsidR="001436A3" w:rsidRPr="00C9463C" w:rsidRDefault="00AD7CC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29609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634" w:type="dxa"/>
            <w:vAlign w:val="center"/>
          </w:tcPr>
          <w:p w:rsidR="001436A3" w:rsidRPr="00BC2B62" w:rsidRDefault="00BE2501" w:rsidP="00BC61FD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915</w:t>
            </w:r>
          </w:p>
        </w:tc>
        <w:tc>
          <w:tcPr>
            <w:tcW w:w="2608" w:type="dxa"/>
            <w:vAlign w:val="center"/>
          </w:tcPr>
          <w:p w:rsidR="001436A3" w:rsidRPr="00BC2B62" w:rsidRDefault="00AD7CC8" w:rsidP="00AD7CC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31264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1"/>
        <w:gridCol w:w="2636"/>
        <w:gridCol w:w="2636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BC2B62" w:rsidRDefault="00BE2501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857</w:t>
            </w:r>
          </w:p>
        </w:tc>
        <w:tc>
          <w:tcPr>
            <w:tcW w:w="2636" w:type="dxa"/>
            <w:vAlign w:val="center"/>
          </w:tcPr>
          <w:p w:rsidR="001436A3" w:rsidRPr="00BC2B62" w:rsidRDefault="00BE2501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1399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BE250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BE250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</w:t>
            </w:r>
          </w:p>
        </w:tc>
        <w:tc>
          <w:tcPr>
            <w:tcW w:w="2636" w:type="dxa"/>
            <w:vAlign w:val="center"/>
          </w:tcPr>
          <w:p w:rsidR="001436A3" w:rsidRPr="00C9463C" w:rsidRDefault="00BE250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</w:tbl>
    <w:p w:rsidR="001436A3" w:rsidRPr="00C9463C" w:rsidRDefault="001436A3" w:rsidP="009B6E05">
      <w:pPr>
        <w:pStyle w:val="Nadpis3"/>
        <w:ind w:left="681" w:hanging="227"/>
      </w:pPr>
      <w:r w:rsidRPr="00C9463C">
        <w:t>rozdelenie účtovného zisku vykázaného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249"/>
        <w:gridCol w:w="2444"/>
      </w:tblGrid>
      <w:tr w:rsidR="001436A3" w:rsidRPr="00F10C88">
        <w:trPr>
          <w:trHeight w:val="522"/>
          <w:jc w:val="center"/>
        </w:trPr>
        <w:tc>
          <w:tcPr>
            <w:tcW w:w="724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44" w:type="dxa"/>
            <w:noWrap/>
            <w:vAlign w:val="center"/>
          </w:tcPr>
          <w:p w:rsidR="001436A3" w:rsidRPr="00BC2B62" w:rsidRDefault="00BE2501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19891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44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BE2501" w:rsidP="00BE250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BE250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18896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44" w:type="dxa"/>
            <w:noWrap/>
            <w:vAlign w:val="center"/>
          </w:tcPr>
          <w:p w:rsidR="001436A3" w:rsidRPr="00BC2B62" w:rsidRDefault="00BE2501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19891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24"/>
        <w:gridCol w:w="1195"/>
        <w:gridCol w:w="1197"/>
        <w:gridCol w:w="1197"/>
        <w:gridCol w:w="1197"/>
        <w:gridCol w:w="1184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2F67AC" w:rsidP="009827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BC2B62" w:rsidRDefault="00BE2501" w:rsidP="00CD1289">
            <w:pPr>
              <w:jc w:val="right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1963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2550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1963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1436A3" w:rsidP="00CD1289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2550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E2501" w:rsidP="00BE25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E2501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22"/>
        <w:gridCol w:w="1193"/>
        <w:gridCol w:w="1197"/>
        <w:gridCol w:w="1197"/>
        <w:gridCol w:w="1197"/>
        <w:gridCol w:w="1188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2F67AC" w:rsidP="009827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BC2B62" w:rsidRDefault="00BE2501" w:rsidP="00CD1289">
            <w:pPr>
              <w:jc w:val="right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1046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1963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1046</w:t>
            </w:r>
          </w:p>
        </w:tc>
        <w:tc>
          <w:tcPr>
            <w:tcW w:w="624" w:type="pct"/>
            <w:noWrap/>
            <w:vAlign w:val="center"/>
          </w:tcPr>
          <w:p w:rsidR="001436A3" w:rsidRPr="00BC2B62" w:rsidRDefault="001436A3" w:rsidP="00CD1289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BC2B62" w:rsidRDefault="00BE2501" w:rsidP="00CD1289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BE2501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r w:rsidR="00BE2501"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>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BE2501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C9463C" w:rsidRDefault="00BE2501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48"/>
        <w:gridCol w:w="1615"/>
        <w:gridCol w:w="1615"/>
        <w:gridCol w:w="1615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2F67AC" w:rsidP="007F09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C842A2" w:rsidP="00E6386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C842A2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  <w:tr w:rsidR="00E63861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E63861" w:rsidRPr="00F10C88" w:rsidRDefault="00E63861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dlhodobé záväzky</w:t>
            </w:r>
          </w:p>
        </w:tc>
        <w:tc>
          <w:tcPr>
            <w:tcW w:w="1615" w:type="dxa"/>
            <w:vAlign w:val="center"/>
          </w:tcPr>
          <w:p w:rsidR="00E63861" w:rsidRDefault="00E63861" w:rsidP="00C84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6501</w:t>
            </w:r>
            <w:r w:rsidR="00C842A2">
              <w:rPr>
                <w:sz w:val="18"/>
                <w:szCs w:val="18"/>
              </w:rPr>
              <w:t>9</w:t>
            </w:r>
          </w:p>
        </w:tc>
        <w:tc>
          <w:tcPr>
            <w:tcW w:w="1615" w:type="dxa"/>
            <w:vAlign w:val="center"/>
          </w:tcPr>
          <w:p w:rsidR="00E63861" w:rsidRPr="00F10C88" w:rsidRDefault="00E63861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E63861" w:rsidRDefault="00E63861" w:rsidP="00C842A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6501</w:t>
            </w:r>
            <w:r w:rsidR="00C842A2">
              <w:rPr>
                <w:sz w:val="18"/>
                <w:szCs w:val="18"/>
              </w:rPr>
              <w:t>9</w:t>
            </w:r>
          </w:p>
        </w:tc>
      </w:tr>
      <w:tr w:rsidR="00C842A2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C842A2" w:rsidRPr="00F10C88" w:rsidRDefault="00C842A2" w:rsidP="00B0356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  <w:r w:rsidR="00B03565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65067                                                           65067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E63861" w:rsidP="00E6386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8187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8187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3311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5527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43717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63861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43717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E63861" w:rsidP="00E63861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63081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E63861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63081</w:t>
            </w:r>
          </w:p>
        </w:tc>
      </w:tr>
      <w:tr w:rsidR="00C842A2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C842A2" w:rsidRPr="00F10C88" w:rsidRDefault="00C842A2" w:rsidP="007F0939">
            <w:pPr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</w:t>
            </w:r>
          </w:p>
        </w:tc>
        <w:tc>
          <w:tcPr>
            <w:tcW w:w="1615" w:type="dxa"/>
            <w:vAlign w:val="center"/>
          </w:tcPr>
          <w:p w:rsidR="00C842A2" w:rsidRDefault="00C842A2" w:rsidP="00E63861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C842A2" w:rsidRPr="00D75686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C842A2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842A2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C842A2" w:rsidRPr="00C842A2" w:rsidRDefault="00C842A2" w:rsidP="007F0939">
            <w:pPr>
              <w:jc w:val="left"/>
              <w:rPr>
                <w:bCs/>
                <w:sz w:val="18"/>
                <w:szCs w:val="18"/>
              </w:rPr>
            </w:pPr>
            <w:r w:rsidRPr="00C842A2">
              <w:rPr>
                <w:bCs/>
                <w:sz w:val="18"/>
                <w:szCs w:val="18"/>
              </w:rPr>
              <w:t>Rezerva na nevyčerpanú dovolenku</w:t>
            </w:r>
          </w:p>
        </w:tc>
        <w:tc>
          <w:tcPr>
            <w:tcW w:w="1615" w:type="dxa"/>
            <w:vAlign w:val="center"/>
          </w:tcPr>
          <w:p w:rsidR="00C842A2" w:rsidRPr="00C842A2" w:rsidRDefault="00C842A2" w:rsidP="00E63861">
            <w:pPr>
              <w:suppressLineNumbers/>
              <w:suppressAutoHyphens/>
              <w:spacing w:before="60"/>
              <w:ind w:right="28"/>
              <w:jc w:val="right"/>
              <w:rPr>
                <w:bCs/>
                <w:sz w:val="18"/>
                <w:szCs w:val="18"/>
                <w:lang w:eastAsia="cs-CZ"/>
              </w:rPr>
            </w:pPr>
            <w:r w:rsidRPr="00C842A2">
              <w:rPr>
                <w:bCs/>
                <w:sz w:val="18"/>
                <w:szCs w:val="18"/>
                <w:lang w:eastAsia="cs-CZ"/>
              </w:rPr>
              <w:t>2550</w:t>
            </w:r>
          </w:p>
        </w:tc>
        <w:tc>
          <w:tcPr>
            <w:tcW w:w="1615" w:type="dxa"/>
            <w:vAlign w:val="center"/>
          </w:tcPr>
          <w:p w:rsidR="00C842A2" w:rsidRPr="00D75686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C842A2" w:rsidRPr="00C842A2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Cs/>
                <w:sz w:val="18"/>
                <w:szCs w:val="18"/>
                <w:lang w:eastAsia="cs-CZ"/>
              </w:rPr>
            </w:pPr>
            <w:r w:rsidRPr="00C842A2">
              <w:rPr>
                <w:bCs/>
                <w:sz w:val="18"/>
                <w:szCs w:val="18"/>
                <w:lang w:eastAsia="cs-CZ"/>
              </w:rPr>
              <w:t>2550</w:t>
            </w:r>
          </w:p>
        </w:tc>
      </w:tr>
      <w:tr w:rsidR="00C842A2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C842A2" w:rsidRDefault="00C842A2" w:rsidP="007F0939">
            <w:pPr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615" w:type="dxa"/>
            <w:vAlign w:val="center"/>
          </w:tcPr>
          <w:p w:rsidR="00C842A2" w:rsidRDefault="00C842A2" w:rsidP="00E63861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2550</w:t>
            </w:r>
          </w:p>
        </w:tc>
        <w:tc>
          <w:tcPr>
            <w:tcW w:w="1615" w:type="dxa"/>
            <w:vAlign w:val="center"/>
          </w:tcPr>
          <w:p w:rsidR="00C842A2" w:rsidRPr="00D75686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C842A2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2550</w:t>
            </w:r>
          </w:p>
        </w:tc>
      </w:tr>
      <w:tr w:rsidR="00C842A2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C842A2" w:rsidRDefault="00C842A2" w:rsidP="007F0939">
            <w:pPr>
              <w:jc w:val="lef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bankové úvery</w:t>
            </w:r>
          </w:p>
        </w:tc>
        <w:tc>
          <w:tcPr>
            <w:tcW w:w="1615" w:type="dxa"/>
            <w:vAlign w:val="center"/>
          </w:tcPr>
          <w:p w:rsidR="00C842A2" w:rsidRDefault="00C842A2" w:rsidP="00E63861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48893</w:t>
            </w:r>
          </w:p>
        </w:tc>
        <w:tc>
          <w:tcPr>
            <w:tcW w:w="1615" w:type="dxa"/>
            <w:vAlign w:val="center"/>
          </w:tcPr>
          <w:p w:rsidR="00C842A2" w:rsidRPr="00D75686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C842A2" w:rsidRDefault="00C842A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48893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49"/>
        <w:gridCol w:w="2421"/>
        <w:gridCol w:w="2423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C842A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65067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C842A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C842A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65067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C842A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B03565" w:rsidP="00B0356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114524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39"/>
        <w:gridCol w:w="2777"/>
        <w:gridCol w:w="2777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B0356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B0356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B03565" w:rsidP="00B0356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B0356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B03565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109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420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205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315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48</w:t>
            </w:r>
          </w:p>
        </w:tc>
        <w:tc>
          <w:tcPr>
            <w:tcW w:w="2777" w:type="dxa"/>
            <w:noWrap/>
            <w:vAlign w:val="center"/>
          </w:tcPr>
          <w:p w:rsidR="001436A3" w:rsidRPr="00BC2B62" w:rsidRDefault="00B03565" w:rsidP="0098312B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144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603"/>
        <w:gridCol w:w="1348"/>
        <w:gridCol w:w="1348"/>
        <w:gridCol w:w="1349"/>
        <w:gridCol w:w="1348"/>
        <w:gridCol w:w="1348"/>
        <w:gridCol w:w="1349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2F67AC" w:rsidP="000F2D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109232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B0356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151303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66155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B0356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67367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BC2B62" w:rsidRDefault="00C37F22" w:rsidP="00C37F22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109232</w:t>
            </w:r>
          </w:p>
        </w:tc>
        <w:tc>
          <w:tcPr>
            <w:tcW w:w="1348" w:type="dxa"/>
            <w:noWrap/>
            <w:vAlign w:val="center"/>
          </w:tcPr>
          <w:p w:rsidR="001436A3" w:rsidRPr="00BC2B62" w:rsidRDefault="00B03565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151303</w:t>
            </w:r>
          </w:p>
        </w:tc>
        <w:tc>
          <w:tcPr>
            <w:tcW w:w="1349" w:type="dxa"/>
            <w:noWrap/>
            <w:vAlign w:val="center"/>
          </w:tcPr>
          <w:p w:rsidR="001436A3" w:rsidRPr="00BC2B62" w:rsidRDefault="00C37F22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66155</w:t>
            </w:r>
          </w:p>
        </w:tc>
        <w:tc>
          <w:tcPr>
            <w:tcW w:w="1348" w:type="dxa"/>
            <w:noWrap/>
            <w:vAlign w:val="center"/>
          </w:tcPr>
          <w:p w:rsidR="001436A3" w:rsidRPr="00BC2B62" w:rsidRDefault="00B03565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67367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026"/>
        <w:gridCol w:w="1833"/>
        <w:gridCol w:w="1834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C37F22" w:rsidP="00C37F2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C37F22" w:rsidP="00C37F2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85"/>
        <w:gridCol w:w="1754"/>
        <w:gridCol w:w="1754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175387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218670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BC2B62" w:rsidRDefault="00C37F22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175437</w:t>
            </w:r>
          </w:p>
        </w:tc>
        <w:tc>
          <w:tcPr>
            <w:tcW w:w="1701" w:type="dxa"/>
            <w:noWrap/>
            <w:vAlign w:val="center"/>
          </w:tcPr>
          <w:p w:rsidR="001436A3" w:rsidRPr="00BC2B62" w:rsidRDefault="00C37F22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219115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7"/>
        <w:gridCol w:w="1772"/>
        <w:gridCol w:w="1774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2F67A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  <w:r w:rsidR="00C37F22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12136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C37F2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6874</w:t>
            </w:r>
          </w:p>
        </w:tc>
        <w:tc>
          <w:tcPr>
            <w:tcW w:w="915" w:type="pct"/>
            <w:noWrap/>
            <w:vAlign w:val="center"/>
          </w:tcPr>
          <w:p w:rsidR="001436A3" w:rsidRDefault="00C37F22" w:rsidP="00C37F2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</w:tr>
      <w:tr w:rsidR="00BF03BB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BF03BB" w:rsidRDefault="00BF03BB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BF03BB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23595</w:t>
            </w:r>
          </w:p>
        </w:tc>
        <w:tc>
          <w:tcPr>
            <w:tcW w:w="915" w:type="pct"/>
            <w:noWrap/>
            <w:vAlign w:val="center"/>
          </w:tcPr>
          <w:p w:rsidR="00BF03BB" w:rsidRDefault="00BF03BB" w:rsidP="00C37F2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13241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7"/>
        <w:gridCol w:w="1772"/>
        <w:gridCol w:w="1774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– Daňový úrad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Ostatné prevádzkové náklady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BF03BB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7"/>
        <w:gridCol w:w="1772"/>
        <w:gridCol w:w="1774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BC2B62" w:rsidRDefault="0020591B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5818</w:t>
            </w:r>
          </w:p>
        </w:tc>
        <w:tc>
          <w:tcPr>
            <w:tcW w:w="915" w:type="pct"/>
            <w:noWrap/>
            <w:vAlign w:val="center"/>
          </w:tcPr>
          <w:p w:rsidR="001436A3" w:rsidRPr="00BC2B62" w:rsidRDefault="0020591B" w:rsidP="001A4126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145</w:t>
            </w:r>
          </w:p>
        </w:tc>
      </w:tr>
      <w:tr w:rsidR="0020591B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0591B" w:rsidRPr="00F10C88" w:rsidRDefault="0020591B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20591B" w:rsidRPr="00C9463C" w:rsidRDefault="0020591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4278</w:t>
            </w:r>
          </w:p>
        </w:tc>
        <w:tc>
          <w:tcPr>
            <w:tcW w:w="915" w:type="pct"/>
            <w:noWrap/>
            <w:vAlign w:val="center"/>
          </w:tcPr>
          <w:p w:rsidR="0020591B" w:rsidRPr="00C9463C" w:rsidRDefault="0020591B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BF03B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53"/>
        <w:gridCol w:w="1670"/>
        <w:gridCol w:w="1106"/>
        <w:gridCol w:w="694"/>
        <w:gridCol w:w="1602"/>
        <w:gridCol w:w="1174"/>
        <w:gridCol w:w="694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20591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20591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2F67AC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2F67AC" w:rsidP="002F67AC">
            <w:pPr>
              <w:pStyle w:val="Texttabukyvprav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F67AC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6A72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0591B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20591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0591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916D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-17524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E916D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20591B">
              <w:rPr>
                <w:sz w:val="18"/>
                <w:szCs w:val="18"/>
              </w:rPr>
              <w:t>2669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916D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-35893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0591B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22586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916D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6A72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0591B" w:rsidP="0020591B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916D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6A72A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0591B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77"/>
        <w:gridCol w:w="1164"/>
        <w:gridCol w:w="2326"/>
        <w:gridCol w:w="2326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107783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E916D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149831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27"/>
        <w:gridCol w:w="1483"/>
        <w:gridCol w:w="1484"/>
        <w:gridCol w:w="1483"/>
        <w:gridCol w:w="1484"/>
        <w:gridCol w:w="148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18896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A72A5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1231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E90522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A72A5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1231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21"/>
        <w:gridCol w:w="1486"/>
        <w:gridCol w:w="1487"/>
        <w:gridCol w:w="1486"/>
        <w:gridCol w:w="1487"/>
        <w:gridCol w:w="148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</w:tr>
      <w:tr w:rsidR="00E90522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E90522" w:rsidRPr="00F10C88" w:rsidRDefault="00E90522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Default="00E9052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1486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Default="00E90522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E90522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E90522" w:rsidRPr="00F10C88" w:rsidRDefault="00EF5009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  <w:tc>
          <w:tcPr>
            <w:tcW w:w="1486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Pr="00C9463C" w:rsidRDefault="00E90522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E90522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8"/>
        <w:gridCol w:w="5814"/>
        <w:gridCol w:w="1430"/>
        <w:gridCol w:w="143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175387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218670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-34618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-41668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-62316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-41357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-71753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-109885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-106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-22902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F500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-1014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EF5009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-20271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EF5009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25085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EF5009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-20271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EF5009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25085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7E0A7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-21231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19891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-167489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-3170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-188720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16721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10983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6A72A5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9</w:t>
            </w:r>
            <w:r w:rsidR="006A72A5">
              <w:rPr>
                <w:b/>
                <w:sz w:val="18"/>
                <w:szCs w:val="18"/>
              </w:rPr>
              <w:t>1</w:t>
            </w:r>
            <w:r w:rsidRPr="00BC2B62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31264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915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7E0A71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31264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bookmarkStart w:id="0" w:name="_GoBack"/>
      <w:bookmarkEnd w:id="0"/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9"/>
        <w:gridCol w:w="5953"/>
        <w:gridCol w:w="1430"/>
        <w:gridCol w:w="143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25086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3863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7E0A7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1399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-31917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11990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24927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-50144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-12937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-35542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-35542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40939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-5195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-36502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35744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BC2B62" w:rsidRDefault="001436A3" w:rsidP="00FD5598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-167489</w:t>
            </w:r>
          </w:p>
        </w:tc>
        <w:tc>
          <w:tcPr>
            <w:tcW w:w="1431" w:type="dxa"/>
            <w:noWrap/>
            <w:vAlign w:val="center"/>
          </w:tcPr>
          <w:p w:rsidR="001436A3" w:rsidRPr="00BC2B62" w:rsidRDefault="00E91307" w:rsidP="00FD5598">
            <w:pPr>
              <w:pStyle w:val="Texttabukyvpravo"/>
              <w:rPr>
                <w:b/>
                <w:sz w:val="18"/>
                <w:szCs w:val="18"/>
              </w:rPr>
            </w:pPr>
            <w:r w:rsidRPr="00BC2B62">
              <w:rPr>
                <w:b/>
                <w:sz w:val="18"/>
                <w:szCs w:val="18"/>
              </w:rPr>
              <w:t>-3170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-203991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E91307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325</w:t>
            </w:r>
            <w:r w:rsidR="00BC2B62">
              <w:rPr>
                <w:b/>
                <w:bCs/>
                <w:sz w:val="18"/>
                <w:szCs w:val="18"/>
              </w:rPr>
              <w:t>7</w:t>
            </w:r>
            <w:r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10983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C2B62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96D" w:rsidRDefault="0092096D" w:rsidP="00F30992">
      <w:r>
        <w:separator/>
      </w:r>
    </w:p>
  </w:endnote>
  <w:endnote w:type="continuationSeparator" w:id="0">
    <w:p w:rsidR="0092096D" w:rsidRDefault="0092096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96D" w:rsidRDefault="0092096D" w:rsidP="00F30992">
      <w:r>
        <w:separator/>
      </w:r>
    </w:p>
  </w:footnote>
  <w:footnote w:type="continuationSeparator" w:id="0">
    <w:p w:rsidR="0092096D" w:rsidRDefault="0092096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95615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5615" w:rsidRPr="00F10C88" w:rsidRDefault="00895615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5615" w:rsidRPr="00F10C88" w:rsidRDefault="00895615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5615" w:rsidRPr="00F10C88" w:rsidRDefault="00895615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7F0939">
          <w:pPr>
            <w:pStyle w:val="Hlavika"/>
          </w:pPr>
          <w:r>
            <w:t>6</w:t>
          </w:r>
        </w:p>
      </w:tc>
    </w:tr>
  </w:tbl>
  <w:p w:rsidR="00895615" w:rsidRPr="007F0939" w:rsidRDefault="00895615" w:rsidP="007F0939">
    <w:pPr>
      <w:pStyle w:val="Hlavika"/>
    </w:pPr>
  </w:p>
  <w:p w:rsidR="00895615" w:rsidRDefault="0089561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95615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5615" w:rsidRPr="00F10C88" w:rsidRDefault="00895615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5615" w:rsidRPr="00F10C88" w:rsidRDefault="00895615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5615" w:rsidRPr="00F10C88" w:rsidRDefault="00895615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5615" w:rsidRPr="00F10C88" w:rsidRDefault="00895615" w:rsidP="00B36742">
          <w:pPr>
            <w:pStyle w:val="Hlavika"/>
          </w:pPr>
          <w:r>
            <w:t>6</w:t>
          </w:r>
        </w:p>
      </w:tc>
    </w:tr>
  </w:tbl>
  <w:p w:rsidR="00895615" w:rsidRPr="007F0939" w:rsidRDefault="00895615" w:rsidP="00B36742">
    <w:pPr>
      <w:pStyle w:val="Hlavika"/>
    </w:pPr>
  </w:p>
  <w:p w:rsidR="00895615" w:rsidRDefault="00895615" w:rsidP="00B36742">
    <w:pPr>
      <w:pStyle w:val="Hlavika"/>
    </w:pPr>
  </w:p>
  <w:p w:rsidR="00895615" w:rsidRDefault="008956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982F7D"/>
    <w:multiLevelType w:val="hybridMultilevel"/>
    <w:tmpl w:val="04C692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433DD"/>
    <w:rsid w:val="0000796D"/>
    <w:rsid w:val="0001214E"/>
    <w:rsid w:val="000131F1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6F81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591B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67AC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A72A5"/>
    <w:rsid w:val="006B46AF"/>
    <w:rsid w:val="006B51EA"/>
    <w:rsid w:val="006C2549"/>
    <w:rsid w:val="006C26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0A71"/>
    <w:rsid w:val="007E4D48"/>
    <w:rsid w:val="007E6C49"/>
    <w:rsid w:val="007E712E"/>
    <w:rsid w:val="007E752A"/>
    <w:rsid w:val="007E77BB"/>
    <w:rsid w:val="007F0939"/>
    <w:rsid w:val="007F16DE"/>
    <w:rsid w:val="007F55F1"/>
    <w:rsid w:val="00804DAA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95615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096D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D7CC8"/>
    <w:rsid w:val="00AE09E6"/>
    <w:rsid w:val="00AE3038"/>
    <w:rsid w:val="00AE4353"/>
    <w:rsid w:val="00AE58F8"/>
    <w:rsid w:val="00AE709E"/>
    <w:rsid w:val="00AE7728"/>
    <w:rsid w:val="00B008F3"/>
    <w:rsid w:val="00B03565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36742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2B62"/>
    <w:rsid w:val="00BC5D3A"/>
    <w:rsid w:val="00BC61FD"/>
    <w:rsid w:val="00BC6E89"/>
    <w:rsid w:val="00BC7A92"/>
    <w:rsid w:val="00BD0C6B"/>
    <w:rsid w:val="00BD34A0"/>
    <w:rsid w:val="00BE0202"/>
    <w:rsid w:val="00BE2501"/>
    <w:rsid w:val="00BE685A"/>
    <w:rsid w:val="00BE6A5C"/>
    <w:rsid w:val="00BE781E"/>
    <w:rsid w:val="00BF03BB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37F22"/>
    <w:rsid w:val="00C5092E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2A2"/>
    <w:rsid w:val="00C845EC"/>
    <w:rsid w:val="00C8593A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861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0522"/>
    <w:rsid w:val="00E91307"/>
    <w:rsid w:val="00E916D2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5009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B1939A6-2C57-4627-9303-7D644243F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F30992"/>
    <w:rPr>
      <w:vertAlign w:val="superscript"/>
    </w:rPr>
  </w:style>
  <w:style w:type="character" w:styleId="Odkaznakomentr">
    <w:name w:val="annotation reference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3659</Words>
  <Characters>20858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Veronika Zemanová</cp:lastModifiedBy>
  <cp:revision>8</cp:revision>
  <cp:lastPrinted>2015-03-12T10:50:00Z</cp:lastPrinted>
  <dcterms:created xsi:type="dcterms:W3CDTF">2014-03-08T14:30:00Z</dcterms:created>
  <dcterms:modified xsi:type="dcterms:W3CDTF">2015-03-12T10:51:00Z</dcterms:modified>
</cp:coreProperties>
</file>