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159, Bešeňová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36402826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2021608886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-25214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36402826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2021608886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