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C61" w:rsidRPr="002F0C61" w:rsidRDefault="002F0C61" w:rsidP="001C20F4">
      <w:pPr>
        <w:rPr>
          <w:b/>
          <w:sz w:val="28"/>
          <w:szCs w:val="28"/>
        </w:rPr>
      </w:pPr>
      <w:r w:rsidRPr="002F0C61">
        <w:rPr>
          <w:b/>
          <w:sz w:val="28"/>
          <w:szCs w:val="28"/>
        </w:rPr>
        <w:t xml:space="preserve">  Poznámky k účtovnej závierke k 31.12.2014 </w:t>
      </w:r>
    </w:p>
    <w:p w:rsidR="001C20F4" w:rsidRDefault="002F0C61" w:rsidP="001C20F4">
      <w:pPr>
        <w:rPr>
          <w:b/>
          <w:sz w:val="24"/>
          <w:szCs w:val="24"/>
        </w:rPr>
      </w:pPr>
      <w:r w:rsidRPr="002F0C61">
        <w:rPr>
          <w:b/>
          <w:sz w:val="24"/>
          <w:szCs w:val="24"/>
        </w:rPr>
        <w:t>MEDIN  SNINA, s.r.o.     IČO: 36693863  DIČ: 2022273055  IČ DPH: SK2022273055</w:t>
      </w:r>
    </w:p>
    <w:p w:rsidR="002F0C61" w:rsidRPr="002F0C61" w:rsidRDefault="002F0C61" w:rsidP="001C20F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</w:p>
    <w:p w:rsidR="00B05949" w:rsidRDefault="001C20F4" w:rsidP="001C20F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C20F4" w:rsidRDefault="001C20F4" w:rsidP="001C20F4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MEDIN SNINA, s.r.o., so sídlom ul. Strojárska 562/44 je svojou činnosťou zameraná na poskytovanie lekárenskej starostlivosti v neštátnom zariadení – výdajní zdravotníckych pomôcok.</w:t>
      </w:r>
    </w:p>
    <w:p w:rsidR="001C20F4" w:rsidRDefault="001C20F4" w:rsidP="001C20F4">
      <w:pPr>
        <w:ind w:left="360"/>
        <w:rPr>
          <w:sz w:val="24"/>
          <w:szCs w:val="24"/>
        </w:rPr>
      </w:pPr>
    </w:p>
    <w:p w:rsidR="001C20F4" w:rsidRDefault="001C20F4" w:rsidP="001C20F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C20F4" w:rsidTr="001C20F4">
        <w:tc>
          <w:tcPr>
            <w:tcW w:w="3924" w:type="dxa"/>
          </w:tcPr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C20F4" w:rsidRPr="001C20F4" w:rsidRDefault="001C20F4" w:rsidP="001C20F4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C20F4" w:rsidRDefault="002F0C61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C20F4" w:rsidRDefault="002F0C61" w:rsidP="002F0C6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C20F4" w:rsidRDefault="002F0C61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1C20F4" w:rsidRDefault="002F0C61" w:rsidP="002F0C6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C20F4" w:rsidRDefault="002F0C61" w:rsidP="002F0C6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C20F4" w:rsidRDefault="001C20F4" w:rsidP="001C20F4">
      <w:pPr>
        <w:rPr>
          <w:sz w:val="24"/>
          <w:szCs w:val="24"/>
        </w:rPr>
      </w:pPr>
    </w:p>
    <w:p w:rsidR="001C20F4" w:rsidRDefault="001C20F4" w:rsidP="001C20F4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1C20F4" w:rsidRDefault="001C20F4" w:rsidP="001C20F4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MEDIN Snina, s.r.o. tvoria dvaja spoločníci, ktorí sú ja konatelia spoločnosti:</w:t>
      </w:r>
    </w:p>
    <w:p w:rsidR="001C20F4" w:rsidRDefault="001C20F4" w:rsidP="0098393E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98393E">
        <w:rPr>
          <w:sz w:val="24"/>
          <w:szCs w:val="24"/>
        </w:rPr>
        <w:t xml:space="preserve">MVDr. Martina </w:t>
      </w:r>
      <w:proofErr w:type="spellStart"/>
      <w:r w:rsidRPr="0098393E">
        <w:rPr>
          <w:sz w:val="24"/>
          <w:szCs w:val="24"/>
        </w:rPr>
        <w:t>Nebesníková</w:t>
      </w:r>
      <w:proofErr w:type="spellEnd"/>
      <w:r w:rsidRPr="0098393E">
        <w:rPr>
          <w:sz w:val="24"/>
          <w:szCs w:val="24"/>
        </w:rPr>
        <w:t>, bytom</w:t>
      </w:r>
      <w:r w:rsidR="0098393E" w:rsidRPr="0098393E">
        <w:rPr>
          <w:sz w:val="24"/>
          <w:szCs w:val="24"/>
        </w:rPr>
        <w:t xml:space="preserve"> 069 01</w:t>
      </w:r>
      <w:r w:rsidRPr="0098393E">
        <w:rPr>
          <w:sz w:val="24"/>
          <w:szCs w:val="24"/>
        </w:rPr>
        <w:t xml:space="preserve"> Snina, ul. 1. Mája 2049</w:t>
      </w:r>
    </w:p>
    <w:p w:rsidR="0098393E" w:rsidRDefault="0098393E" w:rsidP="0098393E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Romana Miková, bytom 069 01 Snina, ul. 1. Mája 2053.</w:t>
      </w:r>
    </w:p>
    <w:p w:rsidR="0098393E" w:rsidRDefault="0098393E" w:rsidP="0098393E">
      <w:pPr>
        <w:ind w:left="720"/>
        <w:rPr>
          <w:sz w:val="24"/>
          <w:szCs w:val="24"/>
        </w:rPr>
      </w:pPr>
      <w:r>
        <w:rPr>
          <w:sz w:val="24"/>
          <w:szCs w:val="24"/>
        </w:rPr>
        <w:t>Každá z konateliek koná v mene spoločnosti samostatne tak, že k obchodnému menu spoločnosti pripojí svoj podpis.</w:t>
      </w:r>
    </w:p>
    <w:p w:rsidR="0098393E" w:rsidRDefault="0098393E" w:rsidP="0098393E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</w:t>
      </w:r>
      <w:r w:rsidR="00733A57">
        <w:rPr>
          <w:sz w:val="24"/>
          <w:szCs w:val="24"/>
        </w:rPr>
        <w:t>i</w:t>
      </w:r>
      <w:r>
        <w:rPr>
          <w:sz w:val="24"/>
          <w:szCs w:val="24"/>
        </w:rPr>
        <w:t>onárov do dňa je</w:t>
      </w:r>
      <w:r w:rsidR="00733A57">
        <w:rPr>
          <w:sz w:val="24"/>
          <w:szCs w:val="24"/>
        </w:rPr>
        <w:t>j</w:t>
      </w:r>
      <w:r>
        <w:rPr>
          <w:sz w:val="24"/>
          <w:szCs w:val="24"/>
        </w:rPr>
        <w:t xml:space="preserve"> zmeny vzniknutej v priebehu účtovného obdobia</w:t>
      </w:r>
    </w:p>
    <w:p w:rsidR="00733A57" w:rsidRDefault="00733A57" w:rsidP="00733A5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733A57" w:rsidTr="00733A57">
        <w:trPr>
          <w:trHeight w:val="255"/>
        </w:trPr>
        <w:tc>
          <w:tcPr>
            <w:tcW w:w="2660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</w:p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733A57" w:rsidTr="006002CC">
        <w:trPr>
          <w:trHeight w:val="630"/>
        </w:trPr>
        <w:tc>
          <w:tcPr>
            <w:tcW w:w="2660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MVDr. Martina </w:t>
            </w:r>
            <w:proofErr w:type="spellStart"/>
            <w:r>
              <w:rPr>
                <w:sz w:val="24"/>
                <w:szCs w:val="24"/>
              </w:rPr>
              <w:t>Nebesníková</w:t>
            </w:r>
            <w:proofErr w:type="spellEnd"/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3319,39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Romana Miková</w:t>
            </w: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3319,39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</w:tr>
      <w:tr w:rsidR="00733A57" w:rsidTr="00733A57">
        <w:tc>
          <w:tcPr>
            <w:tcW w:w="2660" w:type="dxa"/>
          </w:tcPr>
          <w:p w:rsidR="00733A57" w:rsidRPr="00733A57" w:rsidRDefault="00733A57" w:rsidP="0010550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733A57" w:rsidRDefault="00733A57" w:rsidP="00733A57">
      <w:pPr>
        <w:rPr>
          <w:sz w:val="24"/>
          <w:szCs w:val="24"/>
        </w:rPr>
      </w:pPr>
    </w:p>
    <w:p w:rsidR="00733A57" w:rsidRPr="00733A57" w:rsidRDefault="00733A57" w:rsidP="00733A57">
      <w:pPr>
        <w:rPr>
          <w:b/>
          <w:sz w:val="28"/>
          <w:szCs w:val="28"/>
        </w:rPr>
      </w:pPr>
    </w:p>
    <w:p w:rsidR="00733A57" w:rsidRDefault="00733A57" w:rsidP="00733A57">
      <w:pPr>
        <w:rPr>
          <w:b/>
          <w:sz w:val="28"/>
          <w:szCs w:val="28"/>
        </w:rPr>
      </w:pPr>
      <w:r w:rsidRPr="00733A57">
        <w:rPr>
          <w:b/>
          <w:sz w:val="28"/>
          <w:szCs w:val="28"/>
        </w:rPr>
        <w:t>E. Informácie o použitých účtovných zásadách a účtovných metódach</w:t>
      </w:r>
    </w:p>
    <w:p w:rsidR="00733A57" w:rsidRDefault="00733A57" w:rsidP="00733A57">
      <w:pPr>
        <w:rPr>
          <w:sz w:val="24"/>
          <w:szCs w:val="24"/>
        </w:rPr>
      </w:pPr>
      <w:r>
        <w:rPr>
          <w:sz w:val="24"/>
          <w:szCs w:val="24"/>
        </w:rPr>
        <w:t>Spoločnosť účtuje o zásobách tovaru, preto vedie samostatne účtovnú evidenciu skladu tovaru.</w:t>
      </w: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t>Spoločnosť MEDIN SNINA, s.r.o. na strane aktív má k dispozícií k uzávierke ku dňu 31. 12. 201</w:t>
      </w:r>
      <w:r w:rsidR="002F0C61">
        <w:rPr>
          <w:sz w:val="24"/>
          <w:szCs w:val="24"/>
        </w:rPr>
        <w:t>4</w:t>
      </w:r>
      <w:r>
        <w:rPr>
          <w:sz w:val="24"/>
          <w:szCs w:val="24"/>
        </w:rPr>
        <w:t xml:space="preserve"> finančný majetok – finančné prostriedky v hotovosti a tovar na sklade, krátkodobé pohľadávky, pohľadávky z obchodného styku.</w:t>
      </w: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t>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BF7D67" w:rsidTr="00BF7D67">
        <w:tc>
          <w:tcPr>
            <w:tcW w:w="2660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BF7D67" w:rsidTr="007C7CFD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BF7D67" w:rsidRDefault="002F0C61" w:rsidP="002F0C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29980</w:t>
            </w:r>
          </w:p>
        </w:tc>
        <w:tc>
          <w:tcPr>
            <w:tcW w:w="2268" w:type="dxa"/>
          </w:tcPr>
          <w:p w:rsidR="00BF7D67" w:rsidRDefault="002F0C61" w:rsidP="002F0C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28196</w:t>
            </w:r>
          </w:p>
        </w:tc>
        <w:tc>
          <w:tcPr>
            <w:tcW w:w="2016" w:type="dxa"/>
          </w:tcPr>
          <w:p w:rsidR="00BF7D67" w:rsidRDefault="002F0C61" w:rsidP="002F0C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58176</w:t>
            </w: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BF7D67" w:rsidRDefault="002F0C61" w:rsidP="002F0C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27759</w:t>
            </w:r>
          </w:p>
        </w:tc>
        <w:tc>
          <w:tcPr>
            <w:tcW w:w="2268" w:type="dxa"/>
          </w:tcPr>
          <w:p w:rsidR="00BF7D67" w:rsidRDefault="00BF7D67" w:rsidP="002F0C6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BF7D67" w:rsidRDefault="002F0C61" w:rsidP="002F0C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27759</w:t>
            </w: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BF7D6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BF7D67" w:rsidRDefault="002F0C61" w:rsidP="002F0C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57739</w:t>
            </w:r>
          </w:p>
        </w:tc>
        <w:tc>
          <w:tcPr>
            <w:tcW w:w="2268" w:type="dxa"/>
          </w:tcPr>
          <w:p w:rsidR="00BF7D67" w:rsidRDefault="002F0C61" w:rsidP="002F0C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28196</w:t>
            </w:r>
          </w:p>
        </w:tc>
        <w:tc>
          <w:tcPr>
            <w:tcW w:w="2016" w:type="dxa"/>
          </w:tcPr>
          <w:p w:rsidR="00BF7D67" w:rsidRDefault="002F0C61" w:rsidP="002F0C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85935</w:t>
            </w:r>
          </w:p>
        </w:tc>
      </w:tr>
    </w:tbl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BF7D67" w:rsidTr="00C4070C">
        <w:tc>
          <w:tcPr>
            <w:tcW w:w="4503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F7D67" w:rsidTr="00C4070C">
        <w:tc>
          <w:tcPr>
            <w:tcW w:w="4503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BF7D67" w:rsidRDefault="002F0C61" w:rsidP="002F0C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138,-</w:t>
            </w:r>
          </w:p>
        </w:tc>
        <w:tc>
          <w:tcPr>
            <w:tcW w:w="2158" w:type="dxa"/>
          </w:tcPr>
          <w:p w:rsidR="00BF7D67" w:rsidRDefault="002F0C61" w:rsidP="002F0C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3.485,-</w:t>
            </w:r>
          </w:p>
        </w:tc>
      </w:tr>
      <w:tr w:rsidR="00BF7D67" w:rsidTr="00C4070C">
        <w:tc>
          <w:tcPr>
            <w:tcW w:w="4503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BF7D67" w:rsidRDefault="002F0C61" w:rsidP="002F0C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9.309,-</w:t>
            </w:r>
          </w:p>
        </w:tc>
        <w:tc>
          <w:tcPr>
            <w:tcW w:w="2158" w:type="dxa"/>
          </w:tcPr>
          <w:p w:rsidR="00BF7D67" w:rsidRDefault="002F0C61" w:rsidP="002F0C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7.947,-</w:t>
            </w:r>
          </w:p>
        </w:tc>
      </w:tr>
      <w:tr w:rsidR="00BF7D67" w:rsidTr="00C4070C">
        <w:tc>
          <w:tcPr>
            <w:tcW w:w="4503" w:type="dxa"/>
          </w:tcPr>
          <w:p w:rsidR="00BF7D67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BF7D67" w:rsidRDefault="002F0C61" w:rsidP="002F0C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9.447,-</w:t>
            </w:r>
          </w:p>
        </w:tc>
        <w:tc>
          <w:tcPr>
            <w:tcW w:w="2158" w:type="dxa"/>
          </w:tcPr>
          <w:p w:rsidR="00BF7D67" w:rsidRDefault="002F0C61" w:rsidP="002F0C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11.432,-</w:t>
            </w:r>
          </w:p>
        </w:tc>
      </w:tr>
    </w:tbl>
    <w:p w:rsidR="00BF7D67" w:rsidRDefault="00BF7D67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6345"/>
        <w:gridCol w:w="2867"/>
      </w:tblGrid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</w:p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67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Účtovný zisk</w:t>
            </w:r>
          </w:p>
        </w:tc>
        <w:tc>
          <w:tcPr>
            <w:tcW w:w="2867" w:type="dxa"/>
          </w:tcPr>
          <w:p w:rsidR="00C4070C" w:rsidRDefault="002F0C61" w:rsidP="002F0C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9.822,-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2867" w:type="dxa"/>
          </w:tcPr>
          <w:p w:rsidR="00C4070C" w:rsidRPr="00C4070C" w:rsidRDefault="00C4070C" w:rsidP="002F0C61">
            <w:pPr>
              <w:jc w:val="right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C4070C" w:rsidTr="00C4070C">
        <w:tc>
          <w:tcPr>
            <w:tcW w:w="6345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2867" w:type="dxa"/>
          </w:tcPr>
          <w:p w:rsidR="00C4070C" w:rsidRDefault="002F0C61" w:rsidP="002F0C6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9.822,-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867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</w:p>
        </w:tc>
      </w:tr>
    </w:tbl>
    <w:p w:rsidR="00C4070C" w:rsidRDefault="00C4070C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2583"/>
      </w:tblGrid>
      <w:tr w:rsidR="00C4070C" w:rsidTr="00767184">
        <w:tc>
          <w:tcPr>
            <w:tcW w:w="3652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</w:p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4070C" w:rsidTr="00767184">
        <w:tc>
          <w:tcPr>
            <w:tcW w:w="3652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977" w:type="dxa"/>
          </w:tcPr>
          <w:p w:rsidR="00C4070C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11.047,-</w:t>
            </w:r>
          </w:p>
        </w:tc>
        <w:tc>
          <w:tcPr>
            <w:tcW w:w="2583" w:type="dxa"/>
          </w:tcPr>
          <w:p w:rsidR="00C4070C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48.313,-</w:t>
            </w:r>
          </w:p>
        </w:tc>
      </w:tr>
      <w:tr w:rsidR="00C4070C" w:rsidTr="00767184">
        <w:tc>
          <w:tcPr>
            <w:tcW w:w="3652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</w:tcPr>
          <w:p w:rsidR="00C4070C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58.176,-</w:t>
            </w:r>
          </w:p>
        </w:tc>
        <w:tc>
          <w:tcPr>
            <w:tcW w:w="2583" w:type="dxa"/>
          </w:tcPr>
          <w:p w:rsidR="00C4070C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50.779,-</w:t>
            </w:r>
          </w:p>
        </w:tc>
      </w:tr>
    </w:tbl>
    <w:p w:rsidR="00C4070C" w:rsidRDefault="00C4070C" w:rsidP="00733A57">
      <w:pPr>
        <w:rPr>
          <w:sz w:val="24"/>
          <w:szCs w:val="24"/>
        </w:rPr>
      </w:pPr>
    </w:p>
    <w:p w:rsidR="00E344A1" w:rsidRDefault="00E344A1" w:rsidP="00733A57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E344A1" w:rsidRDefault="00E344A1" w:rsidP="00733A57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E344A1" w:rsidTr="00E344A1">
        <w:trPr>
          <w:trHeight w:val="615"/>
        </w:trPr>
        <w:tc>
          <w:tcPr>
            <w:tcW w:w="3510" w:type="dxa"/>
            <w:vMerge w:val="restart"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  <w:p w:rsidR="00E344A1" w:rsidRDefault="00E344A1" w:rsidP="00733A57">
            <w:pPr>
              <w:rPr>
                <w:sz w:val="24"/>
                <w:szCs w:val="24"/>
              </w:rPr>
            </w:pPr>
          </w:p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E344A1" w:rsidTr="00E344A1">
        <w:trPr>
          <w:trHeight w:val="270"/>
        </w:trPr>
        <w:tc>
          <w:tcPr>
            <w:tcW w:w="3510" w:type="dxa"/>
            <w:vMerge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344A1" w:rsidTr="00E344A1">
        <w:tc>
          <w:tcPr>
            <w:tcW w:w="3510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E344A1" w:rsidTr="00E344A1">
        <w:tc>
          <w:tcPr>
            <w:tcW w:w="3510" w:type="dxa"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E344A1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335.872,-</w:t>
            </w:r>
          </w:p>
        </w:tc>
        <w:tc>
          <w:tcPr>
            <w:tcW w:w="3008" w:type="dxa"/>
          </w:tcPr>
          <w:p w:rsidR="00E344A1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293.702,-</w:t>
            </w:r>
          </w:p>
        </w:tc>
      </w:tr>
      <w:tr w:rsidR="00E344A1" w:rsidTr="00E344A1">
        <w:tc>
          <w:tcPr>
            <w:tcW w:w="3510" w:type="dxa"/>
          </w:tcPr>
          <w:p w:rsidR="00E344A1" w:rsidRPr="00E344A1" w:rsidRDefault="00E344A1" w:rsidP="00733A57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2694" w:type="dxa"/>
          </w:tcPr>
          <w:p w:rsidR="00E344A1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335.872,-</w:t>
            </w:r>
          </w:p>
        </w:tc>
        <w:tc>
          <w:tcPr>
            <w:tcW w:w="3008" w:type="dxa"/>
          </w:tcPr>
          <w:p w:rsidR="00E344A1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293.702,-</w:t>
            </w:r>
          </w:p>
        </w:tc>
      </w:tr>
    </w:tbl>
    <w:p w:rsidR="00E344A1" w:rsidRPr="00E344A1" w:rsidRDefault="00E344A1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</w:p>
    <w:p w:rsidR="00BF7D67" w:rsidRDefault="00E344A1" w:rsidP="00733A57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A913C9" w:rsidTr="00A913C9">
        <w:tc>
          <w:tcPr>
            <w:tcW w:w="4503" w:type="dxa"/>
          </w:tcPr>
          <w:p w:rsidR="00A913C9" w:rsidRPr="00A913C9" w:rsidRDefault="00A913C9" w:rsidP="00733A57">
            <w:pPr>
              <w:rPr>
                <w:b/>
                <w:sz w:val="24"/>
                <w:szCs w:val="24"/>
              </w:rPr>
            </w:pPr>
          </w:p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13C9" w:rsidTr="00A913C9">
        <w:tc>
          <w:tcPr>
            <w:tcW w:w="4503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2268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335.872,-</w:t>
            </w:r>
          </w:p>
        </w:tc>
        <w:tc>
          <w:tcPr>
            <w:tcW w:w="2441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293.702,-</w:t>
            </w:r>
          </w:p>
        </w:tc>
      </w:tr>
      <w:tr w:rsidR="00A913C9" w:rsidTr="00A913C9">
        <w:tc>
          <w:tcPr>
            <w:tcW w:w="4503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339.522,-</w:t>
            </w:r>
          </w:p>
        </w:tc>
        <w:tc>
          <w:tcPr>
            <w:tcW w:w="2441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297.976,-</w:t>
            </w:r>
          </w:p>
        </w:tc>
      </w:tr>
    </w:tbl>
    <w:p w:rsidR="00E344A1" w:rsidRDefault="00E344A1" w:rsidP="00733A57">
      <w:pPr>
        <w:rPr>
          <w:sz w:val="24"/>
          <w:szCs w:val="24"/>
        </w:rPr>
      </w:pPr>
    </w:p>
    <w:p w:rsidR="00A913C9" w:rsidRPr="00A913C9" w:rsidRDefault="00A913C9" w:rsidP="00A913C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A913C9" w:rsidRDefault="00A913C9" w:rsidP="00A913C9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58"/>
      </w:tblGrid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</w:p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A913C9" w:rsidRDefault="00A913C9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  <w:r w:rsidR="00767184">
              <w:rPr>
                <w:sz w:val="24"/>
                <w:szCs w:val="24"/>
              </w:rPr>
              <w:t>.839,-</w:t>
            </w:r>
          </w:p>
        </w:tc>
        <w:tc>
          <w:tcPr>
            <w:tcW w:w="2158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48.451,-</w:t>
            </w:r>
          </w:p>
        </w:tc>
      </w:tr>
      <w:tr w:rsidR="00A913C9" w:rsidTr="00A913C9">
        <w:tc>
          <w:tcPr>
            <w:tcW w:w="4786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A913C9" w:rsidRDefault="00A913C9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800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1.800,-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Finančné náklady, z toho:</w:t>
            </w:r>
          </w:p>
        </w:tc>
        <w:tc>
          <w:tcPr>
            <w:tcW w:w="2268" w:type="dxa"/>
          </w:tcPr>
          <w:p w:rsidR="00A913C9" w:rsidRDefault="00A913C9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67184">
              <w:rPr>
                <w:sz w:val="24"/>
                <w:szCs w:val="24"/>
              </w:rPr>
              <w:t>.374,-</w:t>
            </w:r>
          </w:p>
        </w:tc>
        <w:tc>
          <w:tcPr>
            <w:tcW w:w="2158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2.151,-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268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1,-</w:t>
            </w:r>
          </w:p>
        </w:tc>
        <w:tc>
          <w:tcPr>
            <w:tcW w:w="2158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222,-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Poistenia</w:t>
            </w:r>
          </w:p>
        </w:tc>
        <w:tc>
          <w:tcPr>
            <w:tcW w:w="2268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2.373,-</w:t>
            </w:r>
          </w:p>
        </w:tc>
        <w:tc>
          <w:tcPr>
            <w:tcW w:w="2158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1.929,-</w:t>
            </w:r>
          </w:p>
        </w:tc>
      </w:tr>
    </w:tbl>
    <w:p w:rsidR="00A913C9" w:rsidRDefault="00A913C9" w:rsidP="00A913C9">
      <w:pPr>
        <w:rPr>
          <w:sz w:val="24"/>
          <w:szCs w:val="24"/>
        </w:rPr>
      </w:pPr>
    </w:p>
    <w:p w:rsidR="005F6690" w:rsidRDefault="005F6690" w:rsidP="00A913C9">
      <w:pPr>
        <w:rPr>
          <w:sz w:val="24"/>
          <w:szCs w:val="24"/>
        </w:rPr>
      </w:pPr>
    </w:p>
    <w:p w:rsidR="005F6690" w:rsidRDefault="005F6690" w:rsidP="00A913C9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5F6690" w:rsidTr="005F6690">
        <w:trPr>
          <w:trHeight w:val="465"/>
        </w:trPr>
        <w:tc>
          <w:tcPr>
            <w:tcW w:w="2093" w:type="dxa"/>
            <w:vMerge w:val="restart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  <w:p w:rsidR="005F6690" w:rsidRDefault="005F6690" w:rsidP="00A913C9">
            <w:pPr>
              <w:rPr>
                <w:sz w:val="24"/>
                <w:szCs w:val="24"/>
              </w:rPr>
            </w:pPr>
          </w:p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5F6690" w:rsidTr="005F6690">
        <w:trPr>
          <w:trHeight w:val="405"/>
        </w:trPr>
        <w:tc>
          <w:tcPr>
            <w:tcW w:w="2093" w:type="dxa"/>
            <w:vMerge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</w:t>
            </w:r>
            <w:r w:rsidR="00767184">
              <w:rPr>
                <w:sz w:val="24"/>
                <w:szCs w:val="24"/>
              </w:rPr>
              <w:t>97,-</w:t>
            </w:r>
          </w:p>
        </w:tc>
        <w:tc>
          <w:tcPr>
            <w:tcW w:w="1281" w:type="dxa"/>
            <w:gridSpan w:val="2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5F6690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12.774,-</w:t>
            </w:r>
          </w:p>
        </w:tc>
        <w:tc>
          <w:tcPr>
            <w:tcW w:w="1418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neuznané náklady</w:t>
            </w:r>
          </w:p>
        </w:tc>
        <w:tc>
          <w:tcPr>
            <w:tcW w:w="1134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102,-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63,-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67184">
              <w:rPr>
                <w:sz w:val="24"/>
                <w:szCs w:val="24"/>
              </w:rPr>
              <w:t>.838,-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2.952,-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67184">
              <w:rPr>
                <w:sz w:val="24"/>
                <w:szCs w:val="24"/>
              </w:rPr>
              <w:t>.838,-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2.952,-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</w:tbl>
    <w:p w:rsidR="005F6690" w:rsidRPr="00A913C9" w:rsidRDefault="005F6690" w:rsidP="00A913C9">
      <w:pPr>
        <w:rPr>
          <w:sz w:val="24"/>
          <w:szCs w:val="24"/>
        </w:rPr>
      </w:pPr>
    </w:p>
    <w:p w:rsidR="00BF7D67" w:rsidRPr="00A913C9" w:rsidRDefault="00BF7D67" w:rsidP="00A913C9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5F6690" w:rsidP="00733A57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P. Prehľad zmien vlastného imania</w:t>
      </w:r>
    </w:p>
    <w:p w:rsidR="005F6690" w:rsidRDefault="009E7011" w:rsidP="00733A57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9E7011" w:rsidRDefault="009E7011" w:rsidP="00733A5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9E7011" w:rsidTr="009E7011">
        <w:trPr>
          <w:trHeight w:val="450"/>
        </w:trPr>
        <w:tc>
          <w:tcPr>
            <w:tcW w:w="1535" w:type="dxa"/>
            <w:vMerge w:val="restart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  <w:p w:rsidR="009E7011" w:rsidRPr="00A97776" w:rsidRDefault="009E7011" w:rsidP="009E7011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9E7011" w:rsidRPr="00A97776" w:rsidRDefault="009E7011" w:rsidP="009E7011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9E7011" w:rsidTr="009E7011">
        <w:trPr>
          <w:trHeight w:val="1005"/>
        </w:trPr>
        <w:tc>
          <w:tcPr>
            <w:tcW w:w="1535" w:type="dxa"/>
            <w:vMerge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9E7011" w:rsidTr="009E7011"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9E7011" w:rsidTr="009E7011">
        <w:tc>
          <w:tcPr>
            <w:tcW w:w="1535" w:type="dxa"/>
          </w:tcPr>
          <w:p w:rsidR="009E7011" w:rsidRDefault="009E7011" w:rsidP="009E70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767184">
              <w:rPr>
                <w:sz w:val="24"/>
                <w:szCs w:val="24"/>
              </w:rPr>
              <w:t>,-</w:t>
            </w:r>
          </w:p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</w:tr>
      <w:tr w:rsidR="009E7011" w:rsidTr="009E7011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9E7011" w:rsidRDefault="009E7011" w:rsidP="009E701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9E7011" w:rsidRDefault="00767184" w:rsidP="00767184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51.925,-</w:t>
            </w:r>
          </w:p>
        </w:tc>
        <w:tc>
          <w:tcPr>
            <w:tcW w:w="1535" w:type="dxa"/>
          </w:tcPr>
          <w:p w:rsidR="009E7011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E7011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E7011" w:rsidRDefault="00767184" w:rsidP="00767184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51.925,-</w:t>
            </w:r>
          </w:p>
        </w:tc>
      </w:tr>
      <w:tr w:rsidR="009E7011" w:rsidTr="009E7011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9E7011" w:rsidRPr="00477FC8" w:rsidRDefault="00477FC8" w:rsidP="009E7011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9E7011" w:rsidRPr="00477FC8" w:rsidRDefault="00477FC8" w:rsidP="00767184">
            <w:pPr>
              <w:ind w:left="108"/>
              <w:jc w:val="right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-1</w:t>
            </w:r>
            <w:r w:rsidR="00767184">
              <w:rPr>
                <w:sz w:val="24"/>
                <w:szCs w:val="24"/>
              </w:rPr>
              <w:t>.</w:t>
            </w:r>
            <w:r w:rsidRPr="00477FC8">
              <w:rPr>
                <w:sz w:val="24"/>
                <w:szCs w:val="24"/>
              </w:rPr>
              <w:t>095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9E7011" w:rsidRPr="00477FC8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Pr="00477FC8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E7011" w:rsidRPr="00477FC8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E7011" w:rsidRPr="00477FC8" w:rsidRDefault="00477FC8" w:rsidP="00767184">
            <w:pPr>
              <w:ind w:left="108"/>
              <w:jc w:val="right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-1</w:t>
            </w:r>
            <w:r w:rsidR="00767184">
              <w:rPr>
                <w:sz w:val="24"/>
                <w:szCs w:val="24"/>
              </w:rPr>
              <w:t>.</w:t>
            </w:r>
            <w:r w:rsidRPr="00477FC8">
              <w:rPr>
                <w:sz w:val="24"/>
                <w:szCs w:val="24"/>
              </w:rPr>
              <w:t>095</w:t>
            </w:r>
            <w:r w:rsidR="00767184">
              <w:rPr>
                <w:sz w:val="24"/>
                <w:szCs w:val="24"/>
              </w:rPr>
              <w:t>,-</w:t>
            </w:r>
          </w:p>
        </w:tc>
      </w:tr>
    </w:tbl>
    <w:p w:rsidR="00733A57" w:rsidRDefault="00733A57" w:rsidP="00733A57">
      <w:pPr>
        <w:rPr>
          <w:sz w:val="24"/>
          <w:szCs w:val="24"/>
        </w:rPr>
      </w:pPr>
    </w:p>
    <w:p w:rsidR="00477FC8" w:rsidRDefault="00477FC8" w:rsidP="00733A57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477FC8" w:rsidRDefault="00477FC8" w:rsidP="00733A57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477FC8" w:rsidTr="00477FC8">
        <w:tc>
          <w:tcPr>
            <w:tcW w:w="1526" w:type="dxa"/>
          </w:tcPr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</w:p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</w:p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77FC8" w:rsidTr="00477FC8">
        <w:trPr>
          <w:trHeight w:val="630"/>
        </w:trPr>
        <w:tc>
          <w:tcPr>
            <w:tcW w:w="152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tovaru (+)</w:t>
            </w:r>
          </w:p>
        </w:tc>
        <w:tc>
          <w:tcPr>
            <w:tcW w:w="1985" w:type="dxa"/>
          </w:tcPr>
          <w:p w:rsidR="00477FC8" w:rsidRDefault="00AE29E0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335.872,-</w:t>
            </w:r>
          </w:p>
        </w:tc>
        <w:tc>
          <w:tcPr>
            <w:tcW w:w="2016" w:type="dxa"/>
          </w:tcPr>
          <w:p w:rsidR="00477FC8" w:rsidRDefault="00767184" w:rsidP="0076718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293.702,-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 (-)</w:t>
            </w:r>
          </w:p>
        </w:tc>
        <w:tc>
          <w:tcPr>
            <w:tcW w:w="1985" w:type="dxa"/>
          </w:tcPr>
          <w:p w:rsidR="00477FC8" w:rsidRDefault="00477FC8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</w:t>
            </w:r>
            <w:r w:rsidR="00AE29E0">
              <w:rPr>
                <w:sz w:val="24"/>
                <w:szCs w:val="24"/>
              </w:rPr>
              <w:t>63.345,-</w:t>
            </w:r>
          </w:p>
        </w:tc>
        <w:tc>
          <w:tcPr>
            <w:tcW w:w="2016" w:type="dxa"/>
          </w:tcPr>
          <w:p w:rsidR="00477FC8" w:rsidRDefault="00477FC8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</w:t>
            </w:r>
            <w:r w:rsidR="00AE29E0">
              <w:rPr>
                <w:sz w:val="24"/>
                <w:szCs w:val="24"/>
              </w:rPr>
              <w:t>27.314,-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477FC8" w:rsidRDefault="00477FC8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E29E0">
              <w:rPr>
                <w:sz w:val="24"/>
                <w:szCs w:val="24"/>
              </w:rPr>
              <w:t>5.449,-</w:t>
            </w:r>
          </w:p>
        </w:tc>
        <w:tc>
          <w:tcPr>
            <w:tcW w:w="2016" w:type="dxa"/>
          </w:tcPr>
          <w:p w:rsidR="00477FC8" w:rsidRDefault="00477FC8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E29E0">
              <w:rPr>
                <w:sz w:val="24"/>
                <w:szCs w:val="24"/>
              </w:rPr>
              <w:t>2.672,-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477FC8" w:rsidRDefault="00477FC8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-48</w:t>
            </w:r>
            <w:r w:rsidR="00AE29E0">
              <w:rPr>
                <w:sz w:val="24"/>
                <w:szCs w:val="24"/>
              </w:rPr>
              <w:t>.839,-</w:t>
            </w:r>
          </w:p>
        </w:tc>
        <w:tc>
          <w:tcPr>
            <w:tcW w:w="2016" w:type="dxa"/>
          </w:tcPr>
          <w:p w:rsidR="00477FC8" w:rsidRDefault="00477FC8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E29E0">
              <w:rPr>
                <w:sz w:val="24"/>
                <w:szCs w:val="24"/>
              </w:rPr>
              <w:t>48.451,-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477FC8" w:rsidRDefault="00477FC8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E29E0">
              <w:rPr>
                <w:sz w:val="24"/>
                <w:szCs w:val="24"/>
              </w:rPr>
              <w:t>5.555,-</w:t>
            </w:r>
          </w:p>
        </w:tc>
        <w:tc>
          <w:tcPr>
            <w:tcW w:w="2016" w:type="dxa"/>
          </w:tcPr>
          <w:p w:rsidR="00477FC8" w:rsidRDefault="00477FC8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E29E0">
              <w:rPr>
                <w:sz w:val="24"/>
                <w:szCs w:val="24"/>
              </w:rPr>
              <w:t>3.437,-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dane a poplatky, s výnimkou výdavkov na daň </w:t>
            </w:r>
            <w:r>
              <w:rPr>
                <w:sz w:val="24"/>
                <w:szCs w:val="24"/>
              </w:rPr>
              <w:lastRenderedPageBreak/>
              <w:t>z príjmov účtovnej jednotky (-)</w:t>
            </w:r>
          </w:p>
        </w:tc>
        <w:tc>
          <w:tcPr>
            <w:tcW w:w="19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-126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477FC8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AE29E0">
              <w:rPr>
                <w:sz w:val="24"/>
                <w:szCs w:val="24"/>
              </w:rPr>
              <w:t>26,-</w:t>
            </w:r>
          </w:p>
        </w:tc>
      </w:tr>
    </w:tbl>
    <w:p w:rsidR="00477FC8" w:rsidRPr="00477FC8" w:rsidRDefault="00477FC8" w:rsidP="00733A57">
      <w:pPr>
        <w:rPr>
          <w:sz w:val="24"/>
          <w:szCs w:val="24"/>
        </w:rPr>
      </w:pPr>
    </w:p>
    <w:p w:rsidR="00733A57" w:rsidRPr="00733A57" w:rsidRDefault="00733A57" w:rsidP="00733A57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97776" w:rsidTr="00105501">
        <w:tc>
          <w:tcPr>
            <w:tcW w:w="1526" w:type="dxa"/>
          </w:tcPr>
          <w:p w:rsidR="00A97776" w:rsidRPr="00477FC8" w:rsidRDefault="00A97776" w:rsidP="00105501">
            <w:pPr>
              <w:rPr>
                <w:b/>
                <w:sz w:val="24"/>
                <w:szCs w:val="24"/>
              </w:rPr>
            </w:pPr>
          </w:p>
          <w:p w:rsidR="00A97776" w:rsidRPr="00477FC8" w:rsidRDefault="00A97776" w:rsidP="00105501">
            <w:pPr>
              <w:rPr>
                <w:b/>
                <w:sz w:val="24"/>
                <w:szCs w:val="24"/>
              </w:rPr>
            </w:pPr>
          </w:p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7776" w:rsidTr="00105501">
        <w:trPr>
          <w:trHeight w:val="630"/>
        </w:trPr>
        <w:tc>
          <w:tcPr>
            <w:tcW w:w="1526" w:type="dxa"/>
          </w:tcPr>
          <w:p w:rsidR="00A97776" w:rsidRPr="00A97776" w:rsidRDefault="00A97776" w:rsidP="00A97776">
            <w:pPr>
              <w:pStyle w:val="Odsekzoznamu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97776" w:rsidRDefault="00AE29E0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3.650,-</w:t>
            </w:r>
          </w:p>
        </w:tc>
        <w:tc>
          <w:tcPr>
            <w:tcW w:w="2016" w:type="dxa"/>
          </w:tcPr>
          <w:p w:rsidR="00A97776" w:rsidRDefault="00AE29E0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4.271,-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pStyle w:val="Odsekzoznamu"/>
              <w:numPr>
                <w:ilvl w:val="0"/>
                <w:numId w:val="1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97776" w:rsidRDefault="00A97776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E29E0">
              <w:rPr>
                <w:sz w:val="24"/>
                <w:szCs w:val="24"/>
              </w:rPr>
              <w:t>50,-</w:t>
            </w:r>
          </w:p>
        </w:tc>
        <w:tc>
          <w:tcPr>
            <w:tcW w:w="2016" w:type="dxa"/>
          </w:tcPr>
          <w:p w:rsidR="00A97776" w:rsidRDefault="00A97776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E29E0">
              <w:rPr>
                <w:sz w:val="24"/>
                <w:szCs w:val="24"/>
              </w:rPr>
              <w:t>63,-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97776" w:rsidRDefault="00A97776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E29E0">
              <w:rPr>
                <w:sz w:val="24"/>
                <w:szCs w:val="24"/>
              </w:rPr>
              <w:t>6.158,-</w:t>
            </w:r>
          </w:p>
        </w:tc>
        <w:tc>
          <w:tcPr>
            <w:tcW w:w="2016" w:type="dxa"/>
          </w:tcPr>
          <w:p w:rsidR="00A97776" w:rsidRDefault="00A97776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E29E0">
              <w:rPr>
                <w:sz w:val="24"/>
                <w:szCs w:val="24"/>
              </w:rPr>
              <w:t>5.913,-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97776" w:rsidRDefault="00A97776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E29E0">
              <w:rPr>
                <w:sz w:val="24"/>
                <w:szCs w:val="24"/>
              </w:rPr>
              <w:t>6.158,-</w:t>
            </w:r>
          </w:p>
        </w:tc>
        <w:tc>
          <w:tcPr>
            <w:tcW w:w="2016" w:type="dxa"/>
          </w:tcPr>
          <w:p w:rsidR="00A97776" w:rsidRDefault="00A97776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E29E0">
              <w:rPr>
                <w:sz w:val="24"/>
                <w:szCs w:val="24"/>
              </w:rPr>
              <w:t>5.913,-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86290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97776" w:rsidRDefault="00A97776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E29E0">
              <w:rPr>
                <w:sz w:val="24"/>
                <w:szCs w:val="24"/>
              </w:rPr>
              <w:t>6.158,-</w:t>
            </w:r>
          </w:p>
        </w:tc>
        <w:tc>
          <w:tcPr>
            <w:tcW w:w="2016" w:type="dxa"/>
          </w:tcPr>
          <w:p w:rsidR="00A97776" w:rsidRDefault="00A97776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AE29E0">
              <w:rPr>
                <w:sz w:val="24"/>
                <w:szCs w:val="24"/>
              </w:rPr>
              <w:t>5.913,-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</w:tr>
    </w:tbl>
    <w:p w:rsidR="00A97776" w:rsidRPr="00477FC8" w:rsidRDefault="00A97776" w:rsidP="00A97776">
      <w:pPr>
        <w:rPr>
          <w:sz w:val="24"/>
          <w:szCs w:val="24"/>
        </w:rPr>
      </w:pPr>
    </w:p>
    <w:p w:rsidR="001C20F4" w:rsidRPr="001C20F4" w:rsidRDefault="00AE29E0" w:rsidP="001C20F4">
      <w:pPr>
        <w:rPr>
          <w:sz w:val="24"/>
          <w:szCs w:val="24"/>
        </w:rPr>
      </w:pPr>
      <w:r>
        <w:rPr>
          <w:sz w:val="24"/>
          <w:szCs w:val="24"/>
        </w:rPr>
        <w:t>Snina, dňa 19.06.2015</w:t>
      </w:r>
    </w:p>
    <w:p w:rsidR="001C20F4" w:rsidRPr="001C20F4" w:rsidRDefault="001C20F4" w:rsidP="001C20F4">
      <w:pPr>
        <w:ind w:left="360"/>
        <w:rPr>
          <w:sz w:val="24"/>
          <w:szCs w:val="24"/>
        </w:rPr>
      </w:pPr>
    </w:p>
    <w:p w:rsidR="001C20F4" w:rsidRDefault="001C20F4" w:rsidP="001C20F4"/>
    <w:sectPr w:rsidR="001C20F4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206906"/>
    <w:multiLevelType w:val="hybridMultilevel"/>
    <w:tmpl w:val="C00AC4D2"/>
    <w:lvl w:ilvl="0" w:tplc="57782C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09935D7"/>
    <w:multiLevelType w:val="hybridMultilevel"/>
    <w:tmpl w:val="2550E82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590D73"/>
    <w:multiLevelType w:val="hybridMultilevel"/>
    <w:tmpl w:val="BDE6C552"/>
    <w:lvl w:ilvl="0" w:tplc="E758B6D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E750E4"/>
    <w:multiLevelType w:val="hybridMultilevel"/>
    <w:tmpl w:val="8CCC06C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4D2F2E"/>
    <w:multiLevelType w:val="hybridMultilevel"/>
    <w:tmpl w:val="DE40CEB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9B158D2"/>
    <w:multiLevelType w:val="hybridMultilevel"/>
    <w:tmpl w:val="9E78073A"/>
    <w:lvl w:ilvl="0" w:tplc="323A61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4"/>
  </w:num>
  <w:num w:numId="3">
    <w:abstractNumId w:val="8"/>
  </w:num>
  <w:num w:numId="4">
    <w:abstractNumId w:val="6"/>
  </w:num>
  <w:num w:numId="5">
    <w:abstractNumId w:val="14"/>
  </w:num>
  <w:num w:numId="6">
    <w:abstractNumId w:val="9"/>
  </w:num>
  <w:num w:numId="7">
    <w:abstractNumId w:val="7"/>
  </w:num>
  <w:num w:numId="8">
    <w:abstractNumId w:val="11"/>
  </w:num>
  <w:num w:numId="9">
    <w:abstractNumId w:val="13"/>
  </w:num>
  <w:num w:numId="10">
    <w:abstractNumId w:val="3"/>
  </w:num>
  <w:num w:numId="11">
    <w:abstractNumId w:val="5"/>
  </w:num>
  <w:num w:numId="12">
    <w:abstractNumId w:val="0"/>
  </w:num>
  <w:num w:numId="13">
    <w:abstractNumId w:val="10"/>
  </w:num>
  <w:num w:numId="14">
    <w:abstractNumId w:val="2"/>
  </w:num>
  <w:num w:numId="15">
    <w:abstractNumId w:val="1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20F4"/>
    <w:rsid w:val="000F0A08"/>
    <w:rsid w:val="00140A55"/>
    <w:rsid w:val="00144A91"/>
    <w:rsid w:val="001C20F4"/>
    <w:rsid w:val="002F0C61"/>
    <w:rsid w:val="00477FC8"/>
    <w:rsid w:val="005F6690"/>
    <w:rsid w:val="00733A57"/>
    <w:rsid w:val="00767184"/>
    <w:rsid w:val="0098393E"/>
    <w:rsid w:val="009E7011"/>
    <w:rsid w:val="00A913C9"/>
    <w:rsid w:val="00A97776"/>
    <w:rsid w:val="00AE29E0"/>
    <w:rsid w:val="00B05949"/>
    <w:rsid w:val="00BF7D67"/>
    <w:rsid w:val="00C4070C"/>
    <w:rsid w:val="00E344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9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C20F4"/>
    <w:pPr>
      <w:ind w:left="720"/>
      <w:contextualSpacing/>
    </w:pPr>
  </w:style>
  <w:style w:type="table" w:styleId="Mriekatabuky">
    <w:name w:val="Table Grid"/>
    <w:basedOn w:val="Normlnatabuka"/>
    <w:uiPriority w:val="59"/>
    <w:rsid w:val="001C20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208359-B1B3-470F-8CD7-233A8238EF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6</Pages>
  <Words>966</Words>
  <Characters>5511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dcterms:created xsi:type="dcterms:W3CDTF">2015-06-19T12:10:00Z</dcterms:created>
  <dcterms:modified xsi:type="dcterms:W3CDTF">2015-06-19T12:35:00Z</dcterms:modified>
</cp:coreProperties>
</file>