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A626D1">
        <w:rPr>
          <w:sz w:val="22"/>
          <w:szCs w:val="22"/>
          <w:lang w:eastAsia="sk-SK"/>
        </w:rPr>
        <w:t xml:space="preserve"> </w:t>
      </w:r>
      <w:r w:rsidR="00F2598A">
        <w:rPr>
          <w:sz w:val="22"/>
          <w:szCs w:val="22"/>
          <w:lang w:eastAsia="sk-SK"/>
        </w:rPr>
        <w:t>ForsUnda</w:t>
      </w:r>
      <w:r w:rsidR="00A626D1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A626D1">
        <w:rPr>
          <w:sz w:val="22"/>
          <w:szCs w:val="22"/>
          <w:lang w:eastAsia="sk-SK"/>
        </w:rPr>
        <w:t xml:space="preserve"> </w:t>
      </w:r>
      <w:r w:rsidR="00F2598A">
        <w:rPr>
          <w:sz w:val="22"/>
          <w:szCs w:val="22"/>
          <w:lang w:eastAsia="sk-SK"/>
        </w:rPr>
        <w:t>Komárno, Dunajský rad 156/12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626D1">
        <w:rPr>
          <w:sz w:val="22"/>
          <w:szCs w:val="22"/>
          <w:lang w:val="cs-CZ"/>
        </w:rPr>
        <w:t xml:space="preserve"> </w:t>
      </w:r>
      <w:r w:rsidR="00F2598A">
        <w:rPr>
          <w:sz w:val="22"/>
          <w:szCs w:val="22"/>
          <w:lang w:val="cs-CZ"/>
        </w:rPr>
        <w:t>45289867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F31ECD">
        <w:rPr>
          <w:sz w:val="22"/>
          <w:szCs w:val="22"/>
          <w:lang w:eastAsia="sk-SK"/>
        </w:rPr>
        <w:t xml:space="preserve"> </w:t>
      </w:r>
      <w:r w:rsidR="00CC2AEB">
        <w:rPr>
          <w:sz w:val="22"/>
          <w:szCs w:val="22"/>
          <w:lang w:eastAsia="sk-SK"/>
        </w:rPr>
        <w:t>16.12.2009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31ECD">
        <w:rPr>
          <w:rFonts w:cs="Arial Narrow"/>
          <w:sz w:val="22"/>
          <w:szCs w:val="22"/>
        </w:rPr>
        <w:t xml:space="preserve"> </w:t>
      </w:r>
      <w:r w:rsidR="00CC2AEB">
        <w:rPr>
          <w:rFonts w:cs="Arial Narrow"/>
          <w:sz w:val="22"/>
          <w:szCs w:val="22"/>
        </w:rPr>
        <w:t>16.12.2009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A626D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A626D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A626D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A626D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A626D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A626D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CC2AE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roku 201</w:t>
      </w:r>
      <w:r w:rsidR="003908E8">
        <w:rPr>
          <w:sz w:val="22"/>
          <w:szCs w:val="22"/>
        </w:rPr>
        <w:t>5</w:t>
      </w:r>
      <w:r>
        <w:rPr>
          <w:sz w:val="22"/>
          <w:szCs w:val="22"/>
        </w:rPr>
        <w:t xml:space="preserve"> nemala v evidencii žiadnych zamestnancov.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F31EC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Dlhodobý hmotný majetok je ocenený obstarávacou cenou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F31ECD" w:rsidRDefault="00F31ECD" w:rsidP="00F31ECD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zásoby sú ocenené nákupnými cenami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F31EC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sú ocenené nominálnou hodnotou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F31EC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majetok je ocenený bežnými cenami. Stav pokladne k 31.12.201</w:t>
      </w:r>
      <w:r w:rsidR="003908E8">
        <w:rPr>
          <w:sz w:val="22"/>
          <w:szCs w:val="22"/>
        </w:rPr>
        <w:t>5</w:t>
      </w:r>
      <w:r>
        <w:rPr>
          <w:sz w:val="22"/>
          <w:szCs w:val="22"/>
        </w:rPr>
        <w:t xml:space="preserve"> -  </w:t>
      </w:r>
      <w:r w:rsidR="003908E8">
        <w:rPr>
          <w:sz w:val="22"/>
          <w:szCs w:val="22"/>
        </w:rPr>
        <w:t>29463,40</w:t>
      </w:r>
      <w:r>
        <w:rPr>
          <w:sz w:val="22"/>
          <w:szCs w:val="22"/>
        </w:rPr>
        <w:t xml:space="preserve"> Eur. Stav bežného účtu je –</w:t>
      </w:r>
    </w:p>
    <w:p w:rsidR="00F31ECD" w:rsidRPr="00314E6C" w:rsidRDefault="00CC2AE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7</w:t>
      </w:r>
      <w:r w:rsidR="003908E8">
        <w:rPr>
          <w:sz w:val="22"/>
          <w:szCs w:val="22"/>
        </w:rPr>
        <w:t>97,37</w:t>
      </w:r>
      <w:r w:rsidR="00F31ECD">
        <w:rPr>
          <w:sz w:val="22"/>
          <w:szCs w:val="22"/>
        </w:rPr>
        <w:t xml:space="preserve"> Eur.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F31EC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záväzky sú ocenené nominálnou – účtovnou  hodnotou.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F31EC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žiadne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F31EC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eviduje dlhodobý majetok, </w:t>
      </w:r>
      <w:r w:rsidR="00CC2AEB">
        <w:rPr>
          <w:sz w:val="22"/>
          <w:szCs w:val="22"/>
        </w:rPr>
        <w:t>pracovné stroje</w:t>
      </w:r>
      <w:r>
        <w:rPr>
          <w:sz w:val="22"/>
          <w:szCs w:val="22"/>
        </w:rPr>
        <w:t xml:space="preserve">. Doba odpisovania je </w:t>
      </w:r>
      <w:r w:rsidR="00CC2AEB">
        <w:rPr>
          <w:sz w:val="22"/>
          <w:szCs w:val="22"/>
        </w:rPr>
        <w:t>6 rokov</w:t>
      </w:r>
      <w:r>
        <w:rPr>
          <w:sz w:val="22"/>
          <w:szCs w:val="22"/>
        </w:rPr>
        <w:t>, odpisuje sa rovnomerne.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F31EC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F31EC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F31EC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účtované.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F31EC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sú.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F31ECD">
        <w:rPr>
          <w:sz w:val="22"/>
          <w:szCs w:val="22"/>
        </w:rPr>
        <w:t xml:space="preserve">  -  nie sú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</w:t>
      </w:r>
      <w:r w:rsidR="00F31ECD">
        <w:rPr>
          <w:sz w:val="22"/>
          <w:szCs w:val="22"/>
        </w:rPr>
        <w:t xml:space="preserve">  - nie sú.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3908E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3908E8" w:rsidRPr="00337C6C" w:rsidRDefault="003908E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3908E8" w:rsidRPr="00337C6C" w:rsidRDefault="003908E8" w:rsidP="00CC2AE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125204</w:t>
            </w:r>
          </w:p>
        </w:tc>
        <w:tc>
          <w:tcPr>
            <w:tcW w:w="1571" w:type="pct"/>
            <w:vAlign w:val="center"/>
          </w:tcPr>
          <w:p w:rsidR="003908E8" w:rsidRPr="00337C6C" w:rsidRDefault="003908E8" w:rsidP="003225C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134218</w:t>
            </w:r>
          </w:p>
        </w:tc>
      </w:tr>
      <w:tr w:rsidR="003908E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3908E8" w:rsidRPr="00337C6C" w:rsidRDefault="003908E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3908E8" w:rsidRPr="00337C6C" w:rsidRDefault="003908E8" w:rsidP="00CC2A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125204</w:t>
            </w:r>
          </w:p>
        </w:tc>
        <w:tc>
          <w:tcPr>
            <w:tcW w:w="1571" w:type="pct"/>
            <w:vAlign w:val="center"/>
          </w:tcPr>
          <w:p w:rsidR="003908E8" w:rsidRPr="00337C6C" w:rsidRDefault="003908E8" w:rsidP="003225C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134218</w:t>
            </w:r>
          </w:p>
        </w:tc>
      </w:tr>
      <w:tr w:rsidR="003908E8" w:rsidRPr="00337C6C" w:rsidTr="00AA6642">
        <w:tc>
          <w:tcPr>
            <w:tcW w:w="2046" w:type="pct"/>
            <w:vAlign w:val="center"/>
          </w:tcPr>
          <w:p w:rsidR="003908E8" w:rsidRPr="00337C6C" w:rsidRDefault="003908E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3908E8" w:rsidRPr="00337C6C" w:rsidRDefault="003908E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3908E8" w:rsidRPr="00337C6C" w:rsidRDefault="003908E8" w:rsidP="003225C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08E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3908E8" w:rsidRPr="00337C6C" w:rsidRDefault="003908E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3908E8" w:rsidRPr="00337C6C" w:rsidRDefault="003908E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3908E8" w:rsidRPr="00337C6C" w:rsidRDefault="003908E8" w:rsidP="003225C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08E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3908E8" w:rsidRPr="00337C6C" w:rsidRDefault="003908E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3908E8" w:rsidRPr="00337C6C" w:rsidRDefault="003908E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3908E8" w:rsidRPr="00337C6C" w:rsidRDefault="003908E8" w:rsidP="003225C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908E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3908E8" w:rsidRPr="00337C6C" w:rsidRDefault="003908E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3908E8" w:rsidRPr="00337C6C" w:rsidRDefault="003908E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125204</w:t>
            </w:r>
          </w:p>
        </w:tc>
        <w:tc>
          <w:tcPr>
            <w:tcW w:w="1571" w:type="pct"/>
            <w:vAlign w:val="center"/>
          </w:tcPr>
          <w:p w:rsidR="003908E8" w:rsidRPr="00337C6C" w:rsidRDefault="003908E8" w:rsidP="003225C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134218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814450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81445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81445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81445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81445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81445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814450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81445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81445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81445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3F31" w:rsidRDefault="00E43F31" w:rsidP="00347C39">
      <w:pPr>
        <w:spacing w:before="0" w:after="0" w:line="240" w:lineRule="auto"/>
      </w:pPr>
      <w:r>
        <w:separator/>
      </w:r>
    </w:p>
  </w:endnote>
  <w:endnote w:type="continuationSeparator" w:id="0">
    <w:p w:rsidR="00E43F31" w:rsidRDefault="00E43F3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3908E8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3908E8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3F31" w:rsidRDefault="00E43F31" w:rsidP="00347C39">
      <w:pPr>
        <w:spacing w:before="0" w:after="0" w:line="240" w:lineRule="auto"/>
      </w:pPr>
      <w:r>
        <w:separator/>
      </w:r>
    </w:p>
  </w:footnote>
  <w:footnote w:type="continuationSeparator" w:id="0">
    <w:p w:rsidR="00E43F31" w:rsidRDefault="00E43F3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03022" w:rsidP="003C53B4">
    <w:pPr>
      <w:pStyle w:val="lfej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F2598A">
                  <w:rPr>
                    <w:rFonts w:ascii="Arial" w:hAnsi="Arial"/>
                    <w:szCs w:val="20"/>
                    <w:lang w:val="cs-CZ"/>
                  </w:rPr>
                  <w:t>2022937169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F2598A">
                  <w:rPr>
                    <w:rFonts w:ascii="Arial" w:hAnsi="Arial"/>
                    <w:szCs w:val="20"/>
                    <w:lang w:val="cs-CZ"/>
                  </w:rPr>
                  <w:t>45289867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08E8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A2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45DA9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A7717"/>
    <w:rsid w:val="005B493E"/>
    <w:rsid w:val="005C0D84"/>
    <w:rsid w:val="005D3B38"/>
    <w:rsid w:val="005D6E29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0841"/>
    <w:rsid w:val="00801336"/>
    <w:rsid w:val="00814450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97627"/>
    <w:rsid w:val="009A3F53"/>
    <w:rsid w:val="009B0AEC"/>
    <w:rsid w:val="009B4F0F"/>
    <w:rsid w:val="009B6E6B"/>
    <w:rsid w:val="009C1A76"/>
    <w:rsid w:val="009D2887"/>
    <w:rsid w:val="009D688F"/>
    <w:rsid w:val="009E383F"/>
    <w:rsid w:val="009E7968"/>
    <w:rsid w:val="009F0446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26D1"/>
    <w:rsid w:val="00A76253"/>
    <w:rsid w:val="00A81E92"/>
    <w:rsid w:val="00A8239B"/>
    <w:rsid w:val="00AA1F61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1D9F"/>
    <w:rsid w:val="00AF7913"/>
    <w:rsid w:val="00B10D01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2AEB"/>
    <w:rsid w:val="00CC7A3D"/>
    <w:rsid w:val="00CD361E"/>
    <w:rsid w:val="00D039DF"/>
    <w:rsid w:val="00D061E9"/>
    <w:rsid w:val="00D12140"/>
    <w:rsid w:val="00D14945"/>
    <w:rsid w:val="00D203E4"/>
    <w:rsid w:val="00D36BAB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43F31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03F66"/>
    <w:rsid w:val="00F101CF"/>
    <w:rsid w:val="00F139AD"/>
    <w:rsid w:val="00F23A1A"/>
    <w:rsid w:val="00F2598A"/>
    <w:rsid w:val="00F31EC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69F1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Cmsor2">
    <w:name w:val="heading 2"/>
    <w:basedOn w:val="Norml"/>
    <w:next w:val="Norml"/>
    <w:link w:val="Cmsor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99"/>
    <w:semiHidden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basedOn w:val="Bekezdsalapbettpusa"/>
    <w:link w:val="Cmsor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basedOn w:val="Bekezdsalapbettpusa"/>
    <w:link w:val="Cmsor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basedOn w:val="Bekezdsalapbettpusa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Bekezdsalapbettpusa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basedOn w:val="Bekezdsalapbettpusa"/>
    <w:link w:val="llb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basedOn w:val="Bekezdsalapbettpusa"/>
    <w:uiPriority w:val="99"/>
    <w:rsid w:val="0072048D"/>
    <w:rPr>
      <w:rFonts w:cs="Times New Roman"/>
    </w:rPr>
  </w:style>
  <w:style w:type="character" w:styleId="Kiemels2">
    <w:name w:val="Strong"/>
    <w:basedOn w:val="Bekezdsalapbettpusa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lfejChar">
    <w:name w:val="Élőfej Char"/>
    <w:basedOn w:val="Bekezdsalapbettpusa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83317F-858F-439F-90E9-C1C4148D31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990</Words>
  <Characters>6833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7808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2015-05-28T08:55:00Z</cp:lastPrinted>
  <dcterms:created xsi:type="dcterms:W3CDTF">2016-06-28T12:29:00Z</dcterms:created>
  <dcterms:modified xsi:type="dcterms:W3CDTF">2016-06-28T12:29:00Z</dcterms:modified>
</cp:coreProperties>
</file>