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599A" w:rsidRPr="00A55E63" w:rsidRDefault="00F3599A">
      <w:pPr>
        <w:spacing w:before="2" w:line="140" w:lineRule="exact"/>
        <w:rPr>
          <w:sz w:val="14"/>
          <w:szCs w:val="14"/>
          <w:lang w:val="en-US"/>
        </w:rPr>
      </w:pPr>
    </w:p>
    <w:p w:rsidR="00F3599A" w:rsidRPr="00A55E63" w:rsidRDefault="00F3599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 w:rsidR="00D46E0A">
        <w:rPr>
          <w:rFonts w:ascii="Arial Narrow" w:hAnsi="Arial Narrow"/>
          <w:b/>
        </w:rPr>
        <w:t>6</w:t>
      </w:r>
    </w:p>
    <w:p w:rsidR="00F3599A" w:rsidRPr="00A55E63" w:rsidRDefault="00F3599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F3599A" w:rsidRPr="00A55E63" w:rsidRDefault="00F3599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F3599A" w:rsidRPr="0096265A" w:rsidRDefault="00F3599A" w:rsidP="00AD749D">
      <w:pPr>
        <w:spacing w:before="7" w:line="240" w:lineRule="exact"/>
        <w:jc w:val="both"/>
        <w:rPr>
          <w:rFonts w:ascii="Arial" w:hAnsi="Arial" w:cs="Arial"/>
        </w:rPr>
      </w:pPr>
    </w:p>
    <w:p w:rsidR="00F3599A" w:rsidRPr="005349F1" w:rsidRDefault="00F3599A" w:rsidP="00913435">
      <w:pPr>
        <w:pStyle w:val="Nadpis1"/>
        <w:spacing w:before="69"/>
        <w:ind w:right="836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</w:t>
      </w:r>
    </w:p>
    <w:p w:rsidR="00F3599A" w:rsidRPr="005349F1" w:rsidRDefault="00F3599A" w:rsidP="00913435">
      <w:pPr>
        <w:ind w:right="841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Vš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ob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ec</w:t>
      </w:r>
      <w:r w:rsidRPr="005349F1">
        <w:rPr>
          <w:rFonts w:ascii="Verdana" w:hAnsi="Verdana" w:cs="Arial"/>
          <w:b/>
          <w:bCs/>
          <w:sz w:val="16"/>
          <w:szCs w:val="16"/>
        </w:rPr>
        <w:t>né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úda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e</w:t>
      </w:r>
    </w:p>
    <w:p w:rsidR="00F3599A" w:rsidRPr="005349F1" w:rsidRDefault="00F3599A" w:rsidP="00AD749D">
      <w:pPr>
        <w:spacing w:before="7" w:line="240" w:lineRule="exact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EB55F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1. </w:t>
      </w:r>
      <w:r w:rsidRPr="005349F1">
        <w:rPr>
          <w:rFonts w:ascii="Verdana" w:hAnsi="Verdana" w:cs="Arial"/>
          <w:sz w:val="16"/>
          <w:szCs w:val="16"/>
          <w:u w:val="single"/>
        </w:rPr>
        <w:t>Identifikácia účtovnej jednotky (názov, IČO, sídlo):</w:t>
      </w:r>
    </w:p>
    <w:p w:rsidR="00F3599A" w:rsidRPr="005349F1" w:rsidRDefault="00F3599A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F3599A" w:rsidRPr="005349F1" w:rsidTr="00B15261">
        <w:tc>
          <w:tcPr>
            <w:tcW w:w="3085" w:type="dxa"/>
          </w:tcPr>
          <w:p w:rsidR="00F3599A" w:rsidRPr="005349F1" w:rsidRDefault="00F3599A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F3599A" w:rsidRPr="005349F1" w:rsidRDefault="00F3599A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MAJO</w:t>
            </w:r>
            <w:r w:rsidRPr="005349F1">
              <w:rPr>
                <w:rFonts w:ascii="Verdana" w:hAnsi="Verdana" w:cs="Arial"/>
                <w:sz w:val="16"/>
                <w:szCs w:val="16"/>
              </w:rPr>
              <w:t>. s r.o.</w:t>
            </w:r>
          </w:p>
        </w:tc>
      </w:tr>
      <w:tr w:rsidR="00F3599A" w:rsidRPr="005349F1" w:rsidTr="00B15261">
        <w:tc>
          <w:tcPr>
            <w:tcW w:w="3085" w:type="dxa"/>
          </w:tcPr>
          <w:p w:rsidR="00F3599A" w:rsidRPr="005349F1" w:rsidRDefault="00F3599A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F3599A" w:rsidRPr="005349F1" w:rsidRDefault="00F3599A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46 523 511</w:t>
            </w:r>
          </w:p>
        </w:tc>
      </w:tr>
      <w:tr w:rsidR="00F3599A" w:rsidRPr="005349F1" w:rsidTr="00B15261">
        <w:tc>
          <w:tcPr>
            <w:tcW w:w="3085" w:type="dxa"/>
          </w:tcPr>
          <w:p w:rsidR="00F3599A" w:rsidRPr="005349F1" w:rsidRDefault="00F3599A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F3599A" w:rsidRPr="005349F1" w:rsidRDefault="00F3599A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Cabanová 13/A Bratislava</w:t>
            </w:r>
          </w:p>
        </w:tc>
      </w:tr>
    </w:tbl>
    <w:p w:rsidR="00F3599A" w:rsidRPr="005349F1" w:rsidRDefault="00F3599A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F3599A" w:rsidRDefault="00F3599A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Úd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je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konsolidovanom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lk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u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–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spoločnosť nie je súčasťou konsolidovaného celku.</w:t>
      </w:r>
    </w:p>
    <w:p w:rsidR="00F3599A" w:rsidRPr="005349F1" w:rsidRDefault="00F3599A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-5"/>
          <w:sz w:val="16"/>
          <w:szCs w:val="16"/>
        </w:rPr>
      </w:pPr>
    </w:p>
    <w:p w:rsidR="00F3599A" w:rsidRPr="005349F1" w:rsidRDefault="00F3599A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z w:val="16"/>
          <w:szCs w:val="16"/>
          <w:u w:val="single"/>
        </w:rPr>
        <w:t>Pri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ít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če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t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mestn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ov</w:t>
      </w:r>
      <w:r w:rsidRPr="005349F1">
        <w:rPr>
          <w:rFonts w:ascii="Verdana" w:hAnsi="Verdana" w:cs="Arial"/>
          <w:sz w:val="16"/>
          <w:szCs w:val="16"/>
        </w:rPr>
        <w:t>:</w:t>
      </w:r>
      <w:r>
        <w:rPr>
          <w:rFonts w:ascii="Verdana" w:hAnsi="Verdana" w:cs="Arial"/>
          <w:sz w:val="16"/>
          <w:szCs w:val="16"/>
        </w:rPr>
        <w:t xml:space="preserve"> </w:t>
      </w:r>
    </w:p>
    <w:p w:rsidR="00F3599A" w:rsidRDefault="00F3599A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065311" w:rsidRDefault="00065311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065311" w:rsidRPr="005349F1" w:rsidTr="00E8654F">
        <w:tc>
          <w:tcPr>
            <w:tcW w:w="4219" w:type="dxa"/>
            <w:shd w:val="clear" w:color="auto" w:fill="auto"/>
          </w:tcPr>
          <w:p w:rsidR="00065311" w:rsidRPr="005349F1" w:rsidRDefault="00065311" w:rsidP="00E8654F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065311" w:rsidRPr="005349F1" w:rsidRDefault="00065311" w:rsidP="00E8654F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Bežné účtovné</w:t>
            </w:r>
          </w:p>
          <w:p w:rsidR="00065311" w:rsidRPr="005349F1" w:rsidRDefault="00065311" w:rsidP="00E8654F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065311" w:rsidRPr="005349F1" w:rsidRDefault="00065311" w:rsidP="00E8654F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65311" w:rsidRPr="005349F1" w:rsidTr="00E8654F">
        <w:tc>
          <w:tcPr>
            <w:tcW w:w="4219" w:type="dxa"/>
            <w:shd w:val="clear" w:color="auto" w:fill="auto"/>
          </w:tcPr>
          <w:p w:rsidR="00065311" w:rsidRPr="00AD4338" w:rsidRDefault="00065311" w:rsidP="00E8654F">
            <w:pPr>
              <w:spacing w:line="260" w:lineRule="exact"/>
              <w:rPr>
                <w:rFonts w:ascii="Verdana" w:hAnsi="Verdana" w:cs="Arial"/>
                <w:sz w:val="16"/>
                <w:szCs w:val="16"/>
              </w:rPr>
            </w:pPr>
            <w:r w:rsidRPr="00AD4338">
              <w:rPr>
                <w:rFonts w:ascii="Verdana" w:hAnsi="Verdana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065311" w:rsidRPr="00AD4338" w:rsidRDefault="00065311" w:rsidP="00E8654F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342" w:type="dxa"/>
            <w:shd w:val="clear" w:color="auto" w:fill="auto"/>
          </w:tcPr>
          <w:p w:rsidR="00065311" w:rsidRPr="005349F1" w:rsidRDefault="00D46E0A" w:rsidP="00E8654F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</w:tr>
    </w:tbl>
    <w:p w:rsidR="00065311" w:rsidRPr="005349F1" w:rsidRDefault="00065311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EB55FA">
      <w:pPr>
        <w:pStyle w:val="Nadpis1"/>
        <w:ind w:right="839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</w:t>
      </w:r>
    </w:p>
    <w:p w:rsidR="00F3599A" w:rsidRPr="005349F1" w:rsidRDefault="00F3599A" w:rsidP="00EB55FA">
      <w:pPr>
        <w:ind w:right="836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 o p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ij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z w:val="16"/>
          <w:szCs w:val="16"/>
        </w:rPr>
        <w:t>tý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postu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p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</w:p>
    <w:p w:rsidR="00F3599A" w:rsidRPr="005349F1" w:rsidRDefault="00F3599A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A348CB">
      <w:pPr>
        <w:contextualSpacing/>
        <w:jc w:val="both"/>
        <w:rPr>
          <w:rStyle w:val="StyleVerdana85pt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1. </w:t>
      </w:r>
      <w:r w:rsidRPr="005349F1">
        <w:rPr>
          <w:rStyle w:val="StyleVerdana85pt"/>
          <w:sz w:val="16"/>
          <w:szCs w:val="16"/>
        </w:rPr>
        <w:t>Účtovná závierka za rok 201</w:t>
      </w:r>
      <w:r w:rsidR="00D46E0A">
        <w:rPr>
          <w:rStyle w:val="StyleVerdana85pt"/>
          <w:sz w:val="16"/>
          <w:szCs w:val="16"/>
        </w:rPr>
        <w:t>6</w:t>
      </w:r>
      <w:r w:rsidRPr="005349F1">
        <w:rPr>
          <w:rStyle w:val="StyleVerdana85pt"/>
          <w:sz w:val="16"/>
          <w:szCs w:val="16"/>
        </w:rPr>
        <w:t xml:space="preserve"> bola zostavená za predpokladu nepretržitého pokračovania v činnosti bez akýchkoľvek dodatkov a dopadov z neistoty uvedenej nižšie čo predpokladá realizáciu aktív a plnenie zmluvných a iných záväzkov v rámci bežného podnikania.</w:t>
      </w:r>
    </w:p>
    <w:p w:rsidR="00F3599A" w:rsidRPr="005349F1" w:rsidRDefault="00F3599A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Spôsob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nia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</w:t>
      </w:r>
      <w:r w:rsidRPr="005349F1">
        <w:rPr>
          <w:rFonts w:ascii="Verdana" w:hAnsi="Verdana" w:cs="Arial"/>
          <w:spacing w:val="1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tli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 m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jetku 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kov, a</w:t>
      </w:r>
      <w:r w:rsidRPr="005349F1">
        <w:rPr>
          <w:rFonts w:ascii="Verdana" w:hAnsi="Verdana" w:cs="Arial"/>
          <w:spacing w:val="-1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to:</w:t>
      </w:r>
    </w:p>
    <w:p w:rsidR="00F3599A" w:rsidRPr="005349F1" w:rsidRDefault="00F3599A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F3599A" w:rsidRPr="005349F1" w:rsidTr="00B15261">
        <w:tc>
          <w:tcPr>
            <w:tcW w:w="4843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844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Spôsob oceňovania</w:t>
            </w:r>
          </w:p>
        </w:tc>
      </w:tr>
      <w:tr w:rsidR="00F3599A" w:rsidRPr="005349F1" w:rsidTr="00B15261">
        <w:tc>
          <w:tcPr>
            <w:tcW w:w="4843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3599A" w:rsidRPr="005349F1" w:rsidTr="00B15261">
        <w:tc>
          <w:tcPr>
            <w:tcW w:w="4843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3599A" w:rsidRPr="005349F1" w:rsidTr="00B15261">
        <w:tc>
          <w:tcPr>
            <w:tcW w:w="4843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fin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3599A" w:rsidRPr="005349F1" w:rsidTr="00B15261">
        <w:tc>
          <w:tcPr>
            <w:tcW w:w="4843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Zásoby obst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kúpo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u:</w:t>
            </w:r>
          </w:p>
        </w:tc>
        <w:tc>
          <w:tcPr>
            <w:tcW w:w="4844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3599A" w:rsidRPr="005349F1" w:rsidTr="00B15261">
        <w:tc>
          <w:tcPr>
            <w:tcW w:w="4843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soby 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5"/>
                <w:sz w:val="16"/>
                <w:szCs w:val="16"/>
              </w:rPr>
              <w:t>y</w:t>
            </w:r>
            <w:r w:rsidRPr="005349F1">
              <w:rPr>
                <w:rFonts w:ascii="Verdana" w:hAnsi="Verdana" w:cs="Arial"/>
                <w:sz w:val="16"/>
                <w:szCs w:val="16"/>
              </w:rPr>
              <w:t>tvor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vlastnou činnosťou:</w:t>
            </w:r>
          </w:p>
        </w:tc>
        <w:tc>
          <w:tcPr>
            <w:tcW w:w="4844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náklady</w:t>
            </w:r>
          </w:p>
        </w:tc>
      </w:tr>
      <w:tr w:rsidR="00F3599A" w:rsidRPr="005349F1" w:rsidTr="00B15261">
        <w:tc>
          <w:tcPr>
            <w:tcW w:w="4843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F3599A" w:rsidRPr="005349F1" w:rsidTr="00B15261">
        <w:tc>
          <w:tcPr>
            <w:tcW w:w="4843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Kúpené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3599A" w:rsidRPr="005349F1" w:rsidTr="00B15261">
        <w:tc>
          <w:tcPr>
            <w:tcW w:w="4843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tkodobý 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f</w:t>
            </w:r>
            <w:r w:rsidRPr="005349F1">
              <w:rPr>
                <w:rFonts w:ascii="Verdana" w:hAnsi="Verdana" w:cs="Arial"/>
                <w:sz w:val="16"/>
                <w:szCs w:val="16"/>
              </w:rPr>
              <w:t>ina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F3599A" w:rsidRPr="005349F1" w:rsidTr="00B15261">
        <w:tc>
          <w:tcPr>
            <w:tcW w:w="4843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Zá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ä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z w:val="16"/>
                <w:szCs w:val="16"/>
              </w:rPr>
              <w:t>ky 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tane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 xml:space="preserve"> 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rv:</w:t>
            </w:r>
          </w:p>
        </w:tc>
        <w:tc>
          <w:tcPr>
            <w:tcW w:w="4844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F3599A" w:rsidRPr="005349F1" w:rsidTr="00B15261">
        <w:tc>
          <w:tcPr>
            <w:tcW w:w="4843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Dlhopisy:</w:t>
            </w:r>
          </w:p>
        </w:tc>
        <w:tc>
          <w:tcPr>
            <w:tcW w:w="4844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F3599A" w:rsidRPr="005349F1" w:rsidTr="00B15261">
        <w:tc>
          <w:tcPr>
            <w:tcW w:w="4843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Pô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ž</w:t>
            </w:r>
            <w:r w:rsidRPr="005349F1">
              <w:rPr>
                <w:rFonts w:ascii="Verdana" w:hAnsi="Verdana" w:cs="Arial"/>
                <w:sz w:val="16"/>
                <w:szCs w:val="16"/>
              </w:rPr>
              <w:t>ičky 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 </w:t>
            </w:r>
            <w:r w:rsidRPr="005349F1">
              <w:rPr>
                <w:rFonts w:ascii="Verdana" w:hAnsi="Verdana" w:cs="Arial"/>
                <w:sz w:val="16"/>
                <w:szCs w:val="16"/>
              </w:rPr>
              <w:t>úv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ry:</w:t>
            </w:r>
          </w:p>
        </w:tc>
        <w:tc>
          <w:tcPr>
            <w:tcW w:w="4844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F3599A" w:rsidRPr="005349F1" w:rsidTr="00B15261">
        <w:tc>
          <w:tcPr>
            <w:tcW w:w="4843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riv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</w:t>
            </w:r>
            <w:r w:rsidRPr="005349F1">
              <w:rPr>
                <w:rFonts w:ascii="Verdana" w:hAnsi="Verdana" w:cs="Arial"/>
                <w:spacing w:val="5"/>
                <w:sz w:val="16"/>
                <w:szCs w:val="16"/>
              </w:rPr>
              <w:t xml:space="preserve">vé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op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c</w:t>
            </w:r>
            <w:r w:rsidRPr="005349F1">
              <w:rPr>
                <w:rFonts w:ascii="Verdana" w:hAnsi="Verdana" w:cs="Arial"/>
                <w:sz w:val="16"/>
                <w:szCs w:val="16"/>
              </w:rPr>
              <w:t>ie:</w:t>
            </w:r>
          </w:p>
        </w:tc>
        <w:tc>
          <w:tcPr>
            <w:tcW w:w="4844" w:type="dxa"/>
          </w:tcPr>
          <w:p w:rsidR="00F3599A" w:rsidRPr="005349F1" w:rsidRDefault="00F3599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</w:tbl>
    <w:p w:rsidR="00F3599A" w:rsidRPr="005349F1" w:rsidRDefault="00F3599A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3599A" w:rsidRDefault="00F3599A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3. Spôsob</w:t>
      </w:r>
      <w:r w:rsidRPr="005349F1">
        <w:rPr>
          <w:rFonts w:ascii="Verdana" w:hAnsi="Verdana" w:cs="Arial"/>
          <w:spacing w:val="19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-3"/>
          <w:sz w:val="16"/>
          <w:szCs w:val="16"/>
        </w:rPr>
        <w:t>s</w:t>
      </w:r>
      <w:r w:rsidRPr="005349F1">
        <w:rPr>
          <w:rFonts w:ascii="Verdana" w:hAnsi="Verdana" w:cs="Arial"/>
          <w:sz w:val="16"/>
          <w:szCs w:val="16"/>
        </w:rPr>
        <w:t>tav</w:t>
      </w:r>
      <w:r w:rsidRPr="005349F1">
        <w:rPr>
          <w:rFonts w:ascii="Verdana" w:hAnsi="Verdana" w:cs="Arial"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nia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odpisov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>ho</w:t>
      </w:r>
      <w:r w:rsidRPr="005349F1">
        <w:rPr>
          <w:rFonts w:ascii="Verdana" w:hAnsi="Verdana" w:cs="Arial"/>
          <w:spacing w:val="18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plánu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jednotlivé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pacing w:val="3"/>
          <w:sz w:val="16"/>
          <w:szCs w:val="16"/>
        </w:rPr>
        <w:t>u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1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dlhodobého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motn</w:t>
      </w:r>
      <w:r w:rsidRPr="005349F1">
        <w:rPr>
          <w:rFonts w:ascii="Verdana" w:hAnsi="Verdana" w:cs="Arial"/>
          <w:spacing w:val="-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tku</w:t>
      </w:r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z w:val="16"/>
          <w:szCs w:val="16"/>
        </w:rPr>
        <w:t xml:space="preserve"> </w:t>
      </w:r>
    </w:p>
    <w:p w:rsidR="00F3599A" w:rsidRDefault="00F3599A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87"/>
      </w:tblGrid>
      <w:tr w:rsidR="00065311" w:rsidRPr="001D48B4" w:rsidTr="00C37838">
        <w:tc>
          <w:tcPr>
            <w:tcW w:w="9687" w:type="dxa"/>
            <w:shd w:val="clear" w:color="auto" w:fill="auto"/>
          </w:tcPr>
          <w:p w:rsidR="00065311" w:rsidRPr="00C37838" w:rsidRDefault="00065311" w:rsidP="00C378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C37838">
              <w:rPr>
                <w:rFonts w:ascii="Verdana" w:hAnsi="Verdana" w:cs="Arial"/>
                <w:sz w:val="16"/>
                <w:szCs w:val="16"/>
              </w:rPr>
              <w:t>Druh majetku</w:t>
            </w:r>
            <w:r w:rsidRPr="00C37838">
              <w:rPr>
                <w:rFonts w:ascii="Verdana" w:hAnsi="Verdana" w:cs="Arial"/>
                <w:sz w:val="16"/>
                <w:szCs w:val="16"/>
              </w:rPr>
              <w:tab/>
            </w:r>
            <w:r w:rsidRPr="00C37838">
              <w:rPr>
                <w:rFonts w:ascii="Verdana" w:hAnsi="Verdana" w:cs="Arial"/>
                <w:sz w:val="16"/>
                <w:szCs w:val="16"/>
              </w:rPr>
              <w:tab/>
            </w:r>
            <w:r w:rsidRPr="00C37838">
              <w:rPr>
                <w:rFonts w:ascii="Verdana" w:hAnsi="Verdana" w:cs="Arial"/>
                <w:sz w:val="16"/>
                <w:szCs w:val="16"/>
              </w:rPr>
              <w:tab/>
              <w:t>Predpokladaná doba</w:t>
            </w:r>
          </w:p>
          <w:p w:rsidR="00065311" w:rsidRPr="00C37838" w:rsidRDefault="00065311" w:rsidP="00C378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C37838">
              <w:rPr>
                <w:rFonts w:ascii="Verdana" w:hAnsi="Verdana" w:cs="Arial"/>
                <w:sz w:val="16"/>
                <w:szCs w:val="16"/>
              </w:rPr>
              <w:t xml:space="preserve">                               používania                            Metóda odpisovania         sadzba ročného odpisu</w:t>
            </w:r>
          </w:p>
        </w:tc>
      </w:tr>
      <w:tr w:rsidR="00065311" w:rsidRPr="001D48B4" w:rsidTr="00C37838">
        <w:tc>
          <w:tcPr>
            <w:tcW w:w="9687" w:type="dxa"/>
            <w:shd w:val="clear" w:color="auto" w:fill="auto"/>
          </w:tcPr>
          <w:p w:rsidR="00065311" w:rsidRPr="00C37838" w:rsidRDefault="00065311" w:rsidP="00C378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C37838">
              <w:rPr>
                <w:rFonts w:ascii="Verdana" w:hAnsi="Verdana" w:cs="Arial"/>
                <w:sz w:val="16"/>
                <w:szCs w:val="16"/>
              </w:rPr>
              <w:t xml:space="preserve">Motocykle                    </w:t>
            </w:r>
            <w:r w:rsidR="002B3C8E" w:rsidRPr="00C37838">
              <w:rPr>
                <w:rFonts w:ascii="Verdana" w:hAnsi="Verdana" w:cs="Arial"/>
                <w:sz w:val="16"/>
                <w:szCs w:val="16"/>
              </w:rPr>
              <w:t>6 rokov</w:t>
            </w:r>
            <w:r w:rsidRPr="00C37838">
              <w:rPr>
                <w:rFonts w:ascii="Verdana" w:hAnsi="Verdana" w:cs="Arial"/>
                <w:sz w:val="16"/>
                <w:szCs w:val="16"/>
              </w:rPr>
              <w:t xml:space="preserve">                           </w:t>
            </w:r>
            <w:r w:rsidR="002B3C8E" w:rsidRPr="00C37838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C37838">
              <w:rPr>
                <w:rFonts w:ascii="Verdana" w:hAnsi="Verdana" w:cs="Arial"/>
                <w:sz w:val="16"/>
                <w:szCs w:val="16"/>
              </w:rPr>
              <w:t xml:space="preserve"> Rovnomerná                   1/</w:t>
            </w:r>
            <w:r w:rsidR="002B3C8E" w:rsidRPr="00C37838">
              <w:rPr>
                <w:rFonts w:ascii="Verdana" w:hAnsi="Verdana" w:cs="Arial"/>
                <w:sz w:val="16"/>
                <w:szCs w:val="16"/>
              </w:rPr>
              <w:t>6</w:t>
            </w:r>
          </w:p>
        </w:tc>
      </w:tr>
      <w:tr w:rsidR="00065311" w:rsidRPr="001D48B4" w:rsidTr="00C37838">
        <w:tc>
          <w:tcPr>
            <w:tcW w:w="9687" w:type="dxa"/>
            <w:shd w:val="clear" w:color="auto" w:fill="auto"/>
          </w:tcPr>
          <w:p w:rsidR="00065311" w:rsidRPr="00C37838" w:rsidRDefault="00065311" w:rsidP="00C378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065311" w:rsidRPr="001D48B4" w:rsidTr="00C37838">
        <w:tc>
          <w:tcPr>
            <w:tcW w:w="9687" w:type="dxa"/>
            <w:shd w:val="clear" w:color="auto" w:fill="auto"/>
          </w:tcPr>
          <w:p w:rsidR="00065311" w:rsidRPr="00C37838" w:rsidRDefault="00065311" w:rsidP="00C3783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F3599A" w:rsidRDefault="00F3599A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d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 xml:space="preserve"> 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59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metód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6"/>
          <w:sz w:val="16"/>
          <w:szCs w:val="16"/>
        </w:rPr>
        <w:t xml:space="preserve"> </w:t>
      </w:r>
      <w:r>
        <w:rPr>
          <w:rFonts w:ascii="Verdana" w:hAnsi="Verdana" w:cs="Arial"/>
          <w:spacing w:val="6"/>
          <w:sz w:val="16"/>
          <w:szCs w:val="16"/>
        </w:rPr>
        <w:t>- spoločnosť nevykonala</w:t>
      </w:r>
    </w:p>
    <w:p w:rsidR="00F3599A" w:rsidRPr="005349F1" w:rsidRDefault="00F3599A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</w:p>
    <w:p w:rsidR="00F3599A" w:rsidRPr="005349F1" w:rsidRDefault="00F3599A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5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dotá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ich o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íctv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 xml:space="preserve"> – spoločnosť nemá poskytnuté dotácie</w:t>
      </w:r>
    </w:p>
    <w:p w:rsidR="00F3599A" w:rsidRPr="005349F1" w:rsidRDefault="00F3599A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 w:rsidRPr="005349F1">
        <w:rPr>
          <w:rFonts w:ascii="Verdana" w:hAnsi="Verdana" w:cs="Arial"/>
          <w:spacing w:val="-4"/>
          <w:sz w:val="16"/>
          <w:szCs w:val="16"/>
        </w:rPr>
        <w:t>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tovaní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b</w:t>
      </w:r>
      <w:r w:rsidRPr="005349F1">
        <w:rPr>
          <w:rFonts w:ascii="Verdana" w:hAnsi="Verdana" w:cs="Arial"/>
          <w:spacing w:val="5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minu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5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2"/>
          <w:sz w:val="16"/>
          <w:szCs w:val="16"/>
        </w:rPr>
        <w:t>b</w:t>
      </w:r>
      <w:r w:rsidRPr="005349F1">
        <w:rPr>
          <w:rFonts w:ascii="Verdana" w:hAnsi="Verdana" w:cs="Arial"/>
          <w:sz w:val="16"/>
          <w:szCs w:val="16"/>
        </w:rPr>
        <w:t>dobí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5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nom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tovnom</w:t>
      </w:r>
      <w:r w:rsidRPr="005349F1">
        <w:rPr>
          <w:rFonts w:ascii="Verdana" w:hAnsi="Verdana" w:cs="Arial"/>
          <w:spacing w:val="3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období</w:t>
      </w:r>
      <w:r>
        <w:rPr>
          <w:rFonts w:ascii="Verdana" w:hAnsi="Verdana" w:cs="Arial"/>
          <w:sz w:val="16"/>
          <w:szCs w:val="16"/>
        </w:rPr>
        <w:t xml:space="preserve"> – spoločnosť nevykonala</w:t>
      </w:r>
    </w:p>
    <w:p w:rsidR="00F3599A" w:rsidRPr="005349F1" w:rsidRDefault="00F3599A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401155">
      <w:pPr>
        <w:pStyle w:val="Nadpis1"/>
        <w:ind w:right="157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III</w:t>
      </w:r>
    </w:p>
    <w:p w:rsidR="00F3599A" w:rsidRPr="005349F1" w:rsidRDefault="00F3599A" w:rsidP="00401155">
      <w:pPr>
        <w:ind w:right="157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ie, ktoré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vysv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tľujú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dop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ĺ</w:t>
      </w:r>
      <w:r w:rsidRPr="005349F1">
        <w:rPr>
          <w:rFonts w:ascii="Verdana" w:hAnsi="Verdana" w:cs="Arial"/>
          <w:b/>
          <w:bCs/>
          <w:sz w:val="16"/>
          <w:szCs w:val="16"/>
        </w:rPr>
        <w:t>ňa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ú súv</w:t>
      </w:r>
      <w:r w:rsidRPr="005349F1">
        <w:rPr>
          <w:rFonts w:ascii="Verdana" w:hAnsi="Verdana" w:cs="Arial"/>
          <w:b/>
          <w:bCs/>
          <w:spacing w:val="-3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z w:val="16"/>
          <w:szCs w:val="16"/>
        </w:rPr>
        <w:t>u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výkaz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z</w:t>
      </w:r>
      <w:r w:rsidRPr="005349F1">
        <w:rPr>
          <w:rFonts w:ascii="Verdana" w:hAnsi="Verdana" w:cs="Arial"/>
          <w:b/>
          <w:bCs/>
          <w:sz w:val="16"/>
          <w:szCs w:val="16"/>
        </w:rPr>
        <w:t>is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b/>
          <w:bCs/>
          <w:sz w:val="16"/>
          <w:szCs w:val="16"/>
        </w:rPr>
        <w:t>ov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st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át</w:t>
      </w:r>
    </w:p>
    <w:p w:rsidR="00F3599A" w:rsidRPr="005349F1" w:rsidRDefault="00F3599A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>1. 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 sume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2"/>
          <w:sz w:val="16"/>
          <w:szCs w:val="16"/>
        </w:rPr>
        <w:t>ô</w:t>
      </w:r>
      <w:r w:rsidRPr="005349F1">
        <w:rPr>
          <w:rFonts w:ascii="Verdana" w:hAnsi="Verdana" w:cs="Arial"/>
          <w:sz w:val="16"/>
          <w:szCs w:val="16"/>
        </w:rPr>
        <w:t>vodo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niku jednotli</w:t>
      </w:r>
      <w:r w:rsidRPr="005349F1">
        <w:rPr>
          <w:rFonts w:ascii="Verdana" w:hAnsi="Verdana" w:cs="Arial"/>
          <w:spacing w:val="-3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z w:val="16"/>
          <w:szCs w:val="16"/>
        </w:rPr>
        <w:t>n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b/>
          <w:sz w:val="16"/>
          <w:szCs w:val="16"/>
        </w:rPr>
        <w:t>kladov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b/>
          <w:sz w:val="16"/>
          <w:szCs w:val="16"/>
        </w:rPr>
        <w:t>lebo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b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b/>
          <w:sz w:val="16"/>
          <w:szCs w:val="16"/>
        </w:rPr>
        <w:t>nosov</w:t>
      </w:r>
      <w:r w:rsidRPr="005349F1">
        <w:rPr>
          <w:rFonts w:ascii="Verdana" w:hAnsi="Verdana" w:cs="Arial"/>
          <w:sz w:val="16"/>
          <w:szCs w:val="16"/>
        </w:rPr>
        <w:t>, ktoré</w:t>
      </w:r>
      <w:r w:rsidRPr="005349F1">
        <w:rPr>
          <w:rFonts w:ascii="Verdana" w:hAnsi="Verdana" w:cs="Arial"/>
          <w:spacing w:val="46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majú</w:t>
      </w:r>
      <w:r w:rsidRPr="005349F1">
        <w:rPr>
          <w:rFonts w:ascii="Verdana" w:hAnsi="Verdana" w:cs="Arial"/>
          <w:spacing w:val="47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nimo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4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rozs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lebo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z w:val="16"/>
          <w:szCs w:val="16"/>
          <w:u w:val="single"/>
        </w:rPr>
        <w:t>t</w:t>
      </w:r>
      <w:r>
        <w:rPr>
          <w:rFonts w:ascii="Verdana" w:hAnsi="Verdana" w:cs="Arial"/>
          <w:sz w:val="16"/>
          <w:szCs w:val="16"/>
        </w:rPr>
        <w:t xml:space="preserve"> – k 31. decembru 201</w:t>
      </w:r>
      <w:r w:rsidR="00D46E0A">
        <w:rPr>
          <w:rFonts w:ascii="Verdana" w:hAnsi="Verdana" w:cs="Arial"/>
          <w:sz w:val="16"/>
          <w:szCs w:val="16"/>
        </w:rPr>
        <w:t>6</w:t>
      </w:r>
      <w:r>
        <w:rPr>
          <w:rFonts w:ascii="Verdana" w:hAnsi="Verdana" w:cs="Arial"/>
          <w:sz w:val="16"/>
          <w:szCs w:val="16"/>
        </w:rPr>
        <w:t xml:space="preserve"> spoločnosť nevykazuje.   </w:t>
      </w:r>
    </w:p>
    <w:p w:rsidR="00F3599A" w:rsidRPr="005349F1" w:rsidRDefault="00F35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4"/>
          <w:sz w:val="16"/>
          <w:szCs w:val="16"/>
        </w:rPr>
      </w:pPr>
    </w:p>
    <w:p w:rsidR="00F3599A" w:rsidRPr="005349F1" w:rsidRDefault="00F35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2.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o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ko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 to:</w:t>
      </w:r>
    </w:p>
    <w:p w:rsidR="00F3599A" w:rsidRPr="005349F1" w:rsidRDefault="00F35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3599A" w:rsidRDefault="00F35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Pr="00E46C2C">
        <w:rPr>
          <w:rFonts w:ascii="Verdana" w:hAnsi="Verdana" w:cs="Arial"/>
          <w:b/>
          <w:spacing w:val="-1"/>
          <w:sz w:val="16"/>
          <w:szCs w:val="16"/>
        </w:rPr>
        <w:t>nemá</w:t>
      </w:r>
      <w:r>
        <w:rPr>
          <w:rFonts w:ascii="Verdana" w:hAnsi="Verdana" w:cs="Arial"/>
          <w:spacing w:val="-1"/>
          <w:sz w:val="16"/>
          <w:szCs w:val="16"/>
        </w:rPr>
        <w:t xml:space="preserve"> záväzky</w:t>
      </w:r>
      <w:r w:rsidRPr="005349F1">
        <w:rPr>
          <w:rFonts w:ascii="Verdana" w:hAnsi="Verdana" w:cs="Arial"/>
          <w:sz w:val="16"/>
          <w:szCs w:val="16"/>
        </w:rPr>
        <w:t xml:space="preserve"> so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ostatkovou dobou sp</w:t>
      </w:r>
      <w:r w:rsidRPr="005349F1">
        <w:rPr>
          <w:rFonts w:ascii="Verdana" w:hAnsi="Verdana" w:cs="Arial"/>
          <w:spacing w:val="-2"/>
          <w:sz w:val="16"/>
          <w:szCs w:val="16"/>
        </w:rPr>
        <w:t>l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 xml:space="preserve">tnosti dlhšou 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ko p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z w:val="16"/>
          <w:szCs w:val="16"/>
        </w:rPr>
        <w:t>ť rokov</w:t>
      </w:r>
    </w:p>
    <w:p w:rsidR="00F3599A" w:rsidRPr="005349F1" w:rsidRDefault="00F35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3599A" w:rsidRDefault="00F35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Pr="0096265A">
        <w:rPr>
          <w:rFonts w:ascii="Verdana" w:hAnsi="Verdana" w:cs="Arial"/>
          <w:b/>
          <w:spacing w:val="-1"/>
          <w:sz w:val="16"/>
          <w:szCs w:val="16"/>
        </w:rPr>
        <w:t>vykazuje</w:t>
      </w:r>
      <w:r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če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 formou zriadeného záložného práva na dlhodobý hmotný majetok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F3599A" w:rsidRDefault="00F35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2B3C8E" w:rsidRDefault="002B3C8E" w:rsidP="00E46C2C">
      <w:pPr>
        <w:pStyle w:val="Zkladntext"/>
        <w:tabs>
          <w:tab w:val="left" w:pos="7513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2B3C8E" w:rsidRDefault="002B3C8E" w:rsidP="00E46C2C">
      <w:pPr>
        <w:pStyle w:val="Zkladntext"/>
        <w:tabs>
          <w:tab w:val="left" w:pos="7513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554"/>
        <w:gridCol w:w="1968"/>
        <w:gridCol w:w="2091"/>
        <w:gridCol w:w="2150"/>
      </w:tblGrid>
      <w:tr w:rsidR="002B3C8E" w:rsidRPr="008A2430" w:rsidTr="002B3C8E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C8E" w:rsidRPr="00E46C2C" w:rsidRDefault="002B3C8E" w:rsidP="00E8654F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3C8E" w:rsidRPr="00E46C2C" w:rsidRDefault="002B3C8E" w:rsidP="00D46E0A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decembra 201</w:t>
            </w:r>
            <w:r w:rsidR="00D46E0A">
              <w:rPr>
                <w:rFonts w:ascii="Verdana" w:hAnsi="Verdana" w:cs="Arial"/>
                <w:sz w:val="14"/>
                <w:szCs w:val="14"/>
              </w:rPr>
              <w:t>6</w:t>
            </w:r>
            <w:bookmarkStart w:id="0" w:name="_GoBack"/>
            <w:bookmarkEnd w:id="0"/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3C8E" w:rsidRPr="00E46C2C" w:rsidRDefault="002B3C8E" w:rsidP="00D46E0A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december 201</w:t>
            </w:r>
            <w:r w:rsidR="00D46E0A">
              <w:rPr>
                <w:rFonts w:ascii="Verdana" w:hAnsi="Verdana" w:cs="Arial"/>
                <w:sz w:val="14"/>
                <w:szCs w:val="14"/>
              </w:rPr>
              <w:t>5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C8E" w:rsidRPr="00E46C2C" w:rsidRDefault="002B3C8E" w:rsidP="00E8654F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</w:tr>
      <w:tr w:rsidR="002B3C8E" w:rsidRPr="008A2430" w:rsidTr="00E8654F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C8E" w:rsidRPr="00E46C2C" w:rsidRDefault="002B3C8E" w:rsidP="002B3C8E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Spotrebný úver ČSOB leasing,a.s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 splatnosť 09/201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8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3C8E" w:rsidRPr="00E46C2C" w:rsidRDefault="002B3C8E" w:rsidP="00E8654F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3C8E" w:rsidRPr="00E46C2C" w:rsidRDefault="002B3C8E" w:rsidP="00E8654F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B3C8E" w:rsidRPr="00E46C2C" w:rsidRDefault="002B3C8E" w:rsidP="00E8654F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 </w:t>
            </w:r>
          </w:p>
        </w:tc>
      </w:tr>
      <w:tr w:rsidR="002B3C8E" w:rsidRPr="008A2430" w:rsidTr="002B3C8E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B3C8E" w:rsidRPr="00E46C2C" w:rsidRDefault="002B3C8E" w:rsidP="00E8654F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B3C8E" w:rsidRPr="00E46C2C" w:rsidRDefault="00D46E0A" w:rsidP="00E8654F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1604</w:t>
            </w:r>
            <w:r w:rsidR="002B3C8E"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2B3C8E" w:rsidRPr="00E46C2C" w:rsidRDefault="00D46E0A" w:rsidP="00D46E0A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3599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2B3C8E" w:rsidRPr="00E46C2C" w:rsidRDefault="002B3C8E" w:rsidP="00E8654F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2B3C8E" w:rsidRPr="008A2430" w:rsidTr="00E8654F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B3C8E" w:rsidRPr="00E46C2C" w:rsidRDefault="002B3C8E" w:rsidP="00E8654F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2B3C8E" w:rsidRPr="00E46C2C" w:rsidRDefault="00D46E0A" w:rsidP="00E8654F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1995</w:t>
            </w:r>
            <w:r w:rsidR="002B3C8E"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:rsidR="002B3C8E" w:rsidRPr="00E46C2C" w:rsidRDefault="00D46E0A" w:rsidP="00D46E0A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1841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hideMark/>
          </w:tcPr>
          <w:p w:rsidR="002B3C8E" w:rsidRPr="00E46C2C" w:rsidRDefault="002B3C8E" w:rsidP="00E8654F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2B3C8E" w:rsidRPr="008A2430" w:rsidTr="00E8654F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C8E" w:rsidRPr="00E46C2C" w:rsidRDefault="002B3C8E" w:rsidP="00E8654F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3C8E" w:rsidRPr="00E46C2C" w:rsidRDefault="00D46E0A" w:rsidP="00E8654F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3599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hideMark/>
          </w:tcPr>
          <w:p w:rsidR="002B3C8E" w:rsidRPr="00E46C2C" w:rsidRDefault="00D46E0A" w:rsidP="00E8654F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5440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2B3C8E" w:rsidRPr="00E46C2C" w:rsidRDefault="002B3C8E" w:rsidP="00E8654F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</w:tbl>
    <w:p w:rsidR="00F3599A" w:rsidRDefault="00F3599A" w:rsidP="00E46C2C">
      <w:pPr>
        <w:pStyle w:val="Zkladntext"/>
        <w:tabs>
          <w:tab w:val="left" w:pos="7513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ab/>
      </w:r>
    </w:p>
    <w:p w:rsidR="00F3599A" w:rsidRPr="005349F1" w:rsidRDefault="00F35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3599A" w:rsidRDefault="00F35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1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>
        <w:rPr>
          <w:rFonts w:ascii="Verdana" w:hAnsi="Verdana" w:cs="Arial"/>
          <w:sz w:val="16"/>
          <w:szCs w:val="16"/>
          <w:u w:val="single"/>
        </w:rPr>
        <w:t> o obstaraných akc</w:t>
      </w:r>
      <w:r w:rsidRPr="005349F1">
        <w:rPr>
          <w:rFonts w:ascii="Verdana" w:hAnsi="Verdana" w:cs="Arial"/>
          <w:sz w:val="16"/>
          <w:szCs w:val="16"/>
          <w:u w:val="single"/>
        </w:rPr>
        <w:t>iá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>
        <w:rPr>
          <w:rFonts w:ascii="Verdana" w:hAnsi="Verdana" w:cs="Arial"/>
          <w:sz w:val="16"/>
          <w:szCs w:val="16"/>
        </w:rPr>
        <w:t xml:space="preserve"> podieloch k 31. decembru 201</w:t>
      </w:r>
      <w:r w:rsidR="00D46E0A">
        <w:rPr>
          <w:rFonts w:ascii="Verdana" w:hAnsi="Verdana" w:cs="Arial"/>
          <w:sz w:val="16"/>
          <w:szCs w:val="16"/>
        </w:rPr>
        <w:t>6</w:t>
      </w:r>
      <w:r>
        <w:rPr>
          <w:rFonts w:ascii="Verdana" w:hAnsi="Verdana" w:cs="Arial"/>
          <w:sz w:val="16"/>
          <w:szCs w:val="16"/>
        </w:rPr>
        <w:t xml:space="preserve"> a k 31. decembru 201</w:t>
      </w:r>
      <w:r w:rsidR="00D46E0A">
        <w:rPr>
          <w:rFonts w:ascii="Verdana" w:hAnsi="Verdana" w:cs="Arial"/>
          <w:sz w:val="16"/>
          <w:szCs w:val="16"/>
        </w:rPr>
        <w:t>5</w:t>
      </w:r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pacing w:val="11"/>
          <w:sz w:val="16"/>
          <w:szCs w:val="16"/>
        </w:rPr>
        <w:t xml:space="preserve"> </w:t>
      </w:r>
    </w:p>
    <w:p w:rsidR="00F3599A" w:rsidRPr="005349F1" w:rsidRDefault="00F35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    Spoločnosť  neobstarala akcie</w:t>
      </w:r>
    </w:p>
    <w:p w:rsidR="00F3599A" w:rsidRPr="005349F1" w:rsidRDefault="00F35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o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g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tovnej jednot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y</w:t>
      </w:r>
      <w:r>
        <w:rPr>
          <w:rFonts w:ascii="Verdana" w:hAnsi="Verdana" w:cs="Arial"/>
          <w:sz w:val="16"/>
          <w:szCs w:val="16"/>
        </w:rPr>
        <w:t xml:space="preserve"> – spoločnosť </w:t>
      </w:r>
      <w:r w:rsidRPr="0015104F">
        <w:rPr>
          <w:rFonts w:ascii="Verdana" w:hAnsi="Verdana" w:cs="Arial"/>
          <w:b/>
          <w:sz w:val="16"/>
          <w:szCs w:val="16"/>
        </w:rPr>
        <w:t>neposkytla</w:t>
      </w:r>
      <w:r>
        <w:rPr>
          <w:rFonts w:ascii="Verdana" w:hAnsi="Verdana" w:cs="Arial"/>
          <w:sz w:val="16"/>
          <w:szCs w:val="16"/>
        </w:rPr>
        <w:t xml:space="preserve"> žiadne záruky, pôžičky a plnenia na súkromné účely členom štatutárneho orgánu, dozorného orgánu a iného orgánu spoločnosti.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</w:p>
    <w:p w:rsidR="00F3599A" w:rsidRPr="005349F1" w:rsidRDefault="00F35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povinnosti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 jednot</w:t>
      </w:r>
      <w:r w:rsidRPr="005349F1">
        <w:rPr>
          <w:rFonts w:ascii="Verdana" w:hAnsi="Verdana" w:cs="Arial"/>
          <w:spacing w:val="4"/>
          <w:sz w:val="16"/>
          <w:szCs w:val="16"/>
        </w:rPr>
        <w:t>k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, a </w:t>
      </w:r>
      <w:r w:rsidRPr="005349F1">
        <w:rPr>
          <w:rFonts w:ascii="Verdana" w:hAnsi="Verdana" w:cs="Arial"/>
          <w:spacing w:val="2"/>
          <w:sz w:val="16"/>
          <w:szCs w:val="16"/>
        </w:rPr>
        <w:t>to:</w:t>
      </w:r>
    </w:p>
    <w:p w:rsidR="00F3599A" w:rsidRPr="005349F1" w:rsidRDefault="00F35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</w:p>
    <w:p w:rsidR="00F3599A" w:rsidRPr="005349F1" w:rsidRDefault="00F35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  <w:r w:rsidRPr="005349F1">
        <w:rPr>
          <w:rFonts w:ascii="Verdana" w:hAnsi="Verdana" w:cs="Arial"/>
          <w:spacing w:val="2"/>
          <w:sz w:val="16"/>
          <w:szCs w:val="16"/>
        </w:rPr>
        <w:t xml:space="preserve">a) </w:t>
      </w:r>
      <w:r>
        <w:rPr>
          <w:rFonts w:ascii="Verdana" w:hAnsi="Verdana" w:cs="Arial"/>
          <w:spacing w:val="2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pacing w:val="2"/>
          <w:sz w:val="16"/>
          <w:szCs w:val="16"/>
        </w:rPr>
        <w:t>neeviduje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fin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-5"/>
          <w:sz w:val="16"/>
          <w:szCs w:val="16"/>
          <w:u w:val="single"/>
        </w:rPr>
        <w:t>é p</w:t>
      </w:r>
      <w:r w:rsidRPr="005349F1">
        <w:rPr>
          <w:rFonts w:ascii="Verdana" w:hAnsi="Verdana" w:cs="Arial"/>
          <w:sz w:val="16"/>
          <w:szCs w:val="16"/>
          <w:u w:val="single"/>
        </w:rPr>
        <w:t>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ktoré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sa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ujú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pacing w:val="4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súva</w:t>
      </w:r>
      <w:r w:rsidRPr="005349F1">
        <w:rPr>
          <w:rFonts w:ascii="Verdana" w:hAnsi="Verdana" w:cs="Arial"/>
          <w:spacing w:val="1"/>
          <w:sz w:val="16"/>
          <w:szCs w:val="16"/>
        </w:rPr>
        <w:t>h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>.</w:t>
      </w:r>
    </w:p>
    <w:p w:rsidR="00F3599A" w:rsidRPr="005349F1" w:rsidRDefault="00F35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</w:p>
    <w:p w:rsidR="00F3599A" w:rsidRPr="005349F1" w:rsidRDefault="00F35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8"/>
          <w:sz w:val="16"/>
          <w:szCs w:val="16"/>
        </w:rPr>
        <w:t>b)</w:t>
      </w:r>
      <w:r>
        <w:rPr>
          <w:rFonts w:ascii="Verdana" w:hAnsi="Verdana" w:cs="Arial"/>
          <w:spacing w:val="-8"/>
          <w:sz w:val="16"/>
          <w:szCs w:val="16"/>
        </w:rPr>
        <w:t xml:space="preserve"> spoločnosť </w:t>
      </w:r>
      <w:r w:rsidRPr="0015104F">
        <w:rPr>
          <w:rFonts w:ascii="Verdana" w:hAnsi="Verdana" w:cs="Arial"/>
          <w:b/>
          <w:spacing w:val="-8"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podmi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>
        <w:rPr>
          <w:rFonts w:ascii="Verdana" w:hAnsi="Verdana" w:cs="Arial"/>
          <w:spacing w:val="-1"/>
          <w:sz w:val="16"/>
          <w:szCs w:val="16"/>
          <w:u w:val="single"/>
        </w:rPr>
        <w:t>né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>
        <w:rPr>
          <w:rFonts w:ascii="Verdana" w:hAnsi="Verdana" w:cs="Arial"/>
          <w:spacing w:val="2"/>
          <w:sz w:val="16"/>
          <w:szCs w:val="16"/>
          <w:u w:val="single"/>
        </w:rPr>
        <w:t>y.</w:t>
      </w:r>
    </w:p>
    <w:p w:rsidR="00F3599A" w:rsidRPr="005349F1" w:rsidRDefault="00F35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c) </w:t>
      </w:r>
      <w:r>
        <w:rPr>
          <w:rFonts w:ascii="Verdana" w:hAnsi="Verdana" w:cs="Arial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fi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2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povinnost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podmi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n</w:t>
      </w:r>
      <w:r>
        <w:rPr>
          <w:rFonts w:ascii="Verdana" w:hAnsi="Verdana" w:cs="Arial"/>
          <w:spacing w:val="4"/>
          <w:sz w:val="16"/>
          <w:szCs w:val="16"/>
        </w:rPr>
        <w:t>é z</w:t>
      </w:r>
      <w:r w:rsidRPr="005349F1">
        <w:rPr>
          <w:rFonts w:ascii="Verdana" w:hAnsi="Verdana" w:cs="Arial"/>
          <w:spacing w:val="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vo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i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pacing w:val="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rs</w:t>
      </w:r>
      <w:r w:rsidRPr="005349F1">
        <w:rPr>
          <w:rFonts w:ascii="Verdana" w:hAnsi="Verdana" w:cs="Arial"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2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dstat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z w:val="16"/>
          <w:szCs w:val="16"/>
        </w:rPr>
        <w:t>m vp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vom:</w:t>
      </w:r>
    </w:p>
    <w:p w:rsidR="00F3599A" w:rsidRPr="005349F1" w:rsidRDefault="00F35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3599A" w:rsidRPr="005349F1" w:rsidRDefault="00F35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d) </w:t>
      </w:r>
      <w:r>
        <w:rPr>
          <w:rFonts w:ascii="Verdana" w:hAnsi="Verdana" w:cs="Arial"/>
          <w:sz w:val="16"/>
          <w:szCs w:val="16"/>
          <w:u w:val="single"/>
        </w:rPr>
        <w:t>spoločnosť neeviduje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pov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55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5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júci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7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7"/>
          <w:sz w:val="16"/>
          <w:szCs w:val="16"/>
          <w:u w:val="single"/>
        </w:rPr>
        <w:t> </w:t>
      </w:r>
      <w:r w:rsidRPr="005349F1">
        <w:rPr>
          <w:rFonts w:ascii="Verdana" w:hAnsi="Verdana" w:cs="Arial"/>
          <w:sz w:val="16"/>
          <w:szCs w:val="16"/>
          <w:u w:val="single"/>
        </w:rPr>
        <w:t>dô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hodko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 p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ogr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mov</w:t>
      </w:r>
      <w:r w:rsidRPr="005349F1">
        <w:rPr>
          <w:rFonts w:ascii="Verdana" w:hAnsi="Verdana" w:cs="Arial"/>
          <w:sz w:val="16"/>
          <w:szCs w:val="16"/>
        </w:rPr>
        <w:t xml:space="preserve"> p</w:t>
      </w:r>
      <w:r w:rsidRPr="005349F1">
        <w:rPr>
          <w:rFonts w:ascii="Verdana" w:hAnsi="Verdana" w:cs="Arial"/>
          <w:spacing w:val="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mestn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ov</w:t>
      </w:r>
      <w:r>
        <w:rPr>
          <w:rFonts w:ascii="Verdana" w:hAnsi="Verdana" w:cs="Arial"/>
          <w:sz w:val="16"/>
          <w:szCs w:val="16"/>
        </w:rPr>
        <w:t>.</w:t>
      </w:r>
    </w:p>
    <w:p w:rsidR="00F3599A" w:rsidRPr="005349F1" w:rsidRDefault="00F35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F3599A" w:rsidRDefault="00F35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>
        <w:rPr>
          <w:rFonts w:ascii="Verdana" w:hAnsi="Verdana" w:cs="Arial"/>
          <w:sz w:val="16"/>
          <w:szCs w:val="16"/>
        </w:rPr>
        <w:t xml:space="preserve">Spoločnosti </w:t>
      </w:r>
      <w:r w:rsidRPr="0015104F">
        <w:rPr>
          <w:rFonts w:ascii="Verdana" w:hAnsi="Verdana" w:cs="Arial"/>
          <w:b/>
          <w:sz w:val="16"/>
          <w:szCs w:val="16"/>
        </w:rPr>
        <w:t>nie je</w:t>
      </w:r>
      <w:r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 udelen</w:t>
      </w:r>
      <w:r>
        <w:rPr>
          <w:rFonts w:ascii="Verdana" w:hAnsi="Verdana" w:cs="Arial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výlučné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 alebo osobitné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, ktorým sa udelilo právo poskytovať </w:t>
      </w:r>
      <w:r w:rsidRPr="005349F1">
        <w:rPr>
          <w:rFonts w:ascii="Verdana" w:hAnsi="Verdana" w:cs="Arial"/>
          <w:b/>
          <w:sz w:val="16"/>
          <w:szCs w:val="16"/>
          <w:u w:val="single"/>
        </w:rPr>
        <w:t xml:space="preserve">služby </w:t>
      </w:r>
      <w:r w:rsidRPr="0015104F">
        <w:rPr>
          <w:rFonts w:ascii="Verdana" w:hAnsi="Verdana" w:cs="Arial"/>
          <w:sz w:val="16"/>
          <w:szCs w:val="16"/>
          <w:u w:val="single"/>
        </w:rPr>
        <w:t xml:space="preserve">vo </w:t>
      </w:r>
    </w:p>
    <w:p w:rsidR="00F3599A" w:rsidRDefault="00F35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15104F">
        <w:rPr>
          <w:rFonts w:ascii="Verdana" w:hAnsi="Verdana" w:cs="Arial"/>
          <w:sz w:val="16"/>
          <w:szCs w:val="16"/>
          <w:u w:val="single"/>
        </w:rPr>
        <w:t>verejnom záujme.</w:t>
      </w:r>
    </w:p>
    <w:p w:rsidR="00F3599A" w:rsidRDefault="00F35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F3599A" w:rsidRDefault="00F35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F3599A" w:rsidRPr="0015104F" w:rsidRDefault="00F35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sectPr w:rsidR="00F3599A" w:rsidRPr="0015104F" w:rsidSect="00F62C3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51D7" w:rsidRDefault="00B051D7">
      <w:r>
        <w:separator/>
      </w:r>
    </w:p>
  </w:endnote>
  <w:endnote w:type="continuationSeparator" w:id="0">
    <w:p w:rsidR="00B051D7" w:rsidRDefault="00B051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599A" w:rsidRDefault="00B051D7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3599A" w:rsidRDefault="00F3599A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C37838">
                  <w:fldChar w:fldCharType="begin"/>
                </w:r>
                <w:r w:rsidR="00C37838">
                  <w:instrText xml:space="preserve"> PAGE </w:instrText>
                </w:r>
                <w:r w:rsidR="00C37838">
                  <w:fldChar w:fldCharType="separate"/>
                </w:r>
                <w:r w:rsidR="00D46E0A">
                  <w:rPr>
                    <w:noProof/>
                  </w:rPr>
                  <w:t>2</w:t>
                </w:r>
                <w:r w:rsidR="00C3783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51D7" w:rsidRDefault="00B051D7">
      <w:r>
        <w:separator/>
      </w:r>
    </w:p>
  </w:footnote>
  <w:footnote w:type="continuationSeparator" w:id="0">
    <w:p w:rsidR="00B051D7" w:rsidRDefault="00B051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599A" w:rsidRDefault="00F3599A">
    <w:pPr>
      <w:pStyle w:val="Hlavika"/>
    </w:pPr>
  </w:p>
  <w:p w:rsidR="00F3599A" w:rsidRDefault="00F3599A">
    <w:pPr>
      <w:pStyle w:val="Hlavika"/>
    </w:pPr>
  </w:p>
  <w:p w:rsidR="00F3599A" w:rsidRDefault="00F3599A">
    <w:pPr>
      <w:pStyle w:val="Hlavika"/>
    </w:pPr>
  </w:p>
  <w:p w:rsidR="00F3599A" w:rsidRDefault="00F3599A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46523511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2023422577</w:t>
    </w:r>
  </w:p>
  <w:p w:rsidR="00F3599A" w:rsidRDefault="00F3599A" w:rsidP="0055784D">
    <w:pPr>
      <w:pStyle w:val="Hlavika"/>
      <w:rPr>
        <w:rFonts w:ascii="Times New Roman" w:hAnsi="Times New Roman"/>
        <w:sz w:val="24"/>
        <w:szCs w:val="24"/>
      </w:rPr>
    </w:pPr>
  </w:p>
  <w:p w:rsidR="00F3599A" w:rsidRDefault="00F3599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065311"/>
    <w:rsid w:val="001406AD"/>
    <w:rsid w:val="0015104F"/>
    <w:rsid w:val="00197DE4"/>
    <w:rsid w:val="001C1210"/>
    <w:rsid w:val="001D48B4"/>
    <w:rsid w:val="002401F1"/>
    <w:rsid w:val="002B3C8E"/>
    <w:rsid w:val="002C12B4"/>
    <w:rsid w:val="002D7E6D"/>
    <w:rsid w:val="00364312"/>
    <w:rsid w:val="003657F5"/>
    <w:rsid w:val="00373635"/>
    <w:rsid w:val="00396E7E"/>
    <w:rsid w:val="003B4CFD"/>
    <w:rsid w:val="003D056F"/>
    <w:rsid w:val="00401155"/>
    <w:rsid w:val="004A2BF3"/>
    <w:rsid w:val="0051675F"/>
    <w:rsid w:val="00525942"/>
    <w:rsid w:val="005312DC"/>
    <w:rsid w:val="005349F1"/>
    <w:rsid w:val="00551B7A"/>
    <w:rsid w:val="0055784D"/>
    <w:rsid w:val="00623868"/>
    <w:rsid w:val="00624088"/>
    <w:rsid w:val="00637F73"/>
    <w:rsid w:val="00676DB4"/>
    <w:rsid w:val="006A29C8"/>
    <w:rsid w:val="00780780"/>
    <w:rsid w:val="007A0ADD"/>
    <w:rsid w:val="00845761"/>
    <w:rsid w:val="008771A6"/>
    <w:rsid w:val="008941E9"/>
    <w:rsid w:val="008A2430"/>
    <w:rsid w:val="00913435"/>
    <w:rsid w:val="00916772"/>
    <w:rsid w:val="0093628A"/>
    <w:rsid w:val="0096265A"/>
    <w:rsid w:val="009A27D0"/>
    <w:rsid w:val="009C42FB"/>
    <w:rsid w:val="009D5C84"/>
    <w:rsid w:val="00A344F4"/>
    <w:rsid w:val="00A348CB"/>
    <w:rsid w:val="00A55E63"/>
    <w:rsid w:val="00AD6C8A"/>
    <w:rsid w:val="00AD749D"/>
    <w:rsid w:val="00B051D7"/>
    <w:rsid w:val="00B1349B"/>
    <w:rsid w:val="00B15261"/>
    <w:rsid w:val="00B15E67"/>
    <w:rsid w:val="00B73008"/>
    <w:rsid w:val="00B7440A"/>
    <w:rsid w:val="00BD3543"/>
    <w:rsid w:val="00C01CB7"/>
    <w:rsid w:val="00C37838"/>
    <w:rsid w:val="00CC3205"/>
    <w:rsid w:val="00CD545D"/>
    <w:rsid w:val="00CE03F7"/>
    <w:rsid w:val="00D2644F"/>
    <w:rsid w:val="00D46E0A"/>
    <w:rsid w:val="00D75C5E"/>
    <w:rsid w:val="00E46C2C"/>
    <w:rsid w:val="00EB4798"/>
    <w:rsid w:val="00EB55FA"/>
    <w:rsid w:val="00EE5474"/>
    <w:rsid w:val="00F3599A"/>
    <w:rsid w:val="00F404E8"/>
    <w:rsid w:val="00F57FD9"/>
    <w:rsid w:val="00F62C3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2C3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441800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62C3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441800"/>
    <w:rPr>
      <w:lang w:eastAsia="en-US"/>
    </w:rPr>
  </w:style>
  <w:style w:type="paragraph" w:styleId="Odsekzoznamu">
    <w:name w:val="List Paragraph"/>
    <w:basedOn w:val="Normlny"/>
    <w:uiPriority w:val="99"/>
    <w:qFormat/>
    <w:rsid w:val="00F62C38"/>
  </w:style>
  <w:style w:type="paragraph" w:customStyle="1" w:styleId="TableParagraph">
    <w:name w:val="Table Paragraph"/>
    <w:basedOn w:val="Normlny"/>
    <w:uiPriority w:val="99"/>
    <w:rsid w:val="00F62C38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uiPriority w:val="99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qFormat/>
    <w:rsid w:val="0015104F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rsid w:val="0096265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uiPriority w:val="99"/>
    <w:semiHidden/>
    <w:rsid w:val="00441800"/>
    <w:rPr>
      <w:rFonts w:ascii="Times New Roman" w:hAnsi="Times New Roman"/>
      <w:sz w:val="0"/>
      <w:szCs w:val="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9626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41800"/>
    <w:rPr>
      <w:rFonts w:ascii="Times New Roman" w:hAnsi="Times New Roman"/>
      <w:sz w:val="0"/>
      <w:szCs w:val="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066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604</Words>
  <Characters>3446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Win</cp:lastModifiedBy>
  <cp:revision>7</cp:revision>
  <cp:lastPrinted>2016-03-23T10:45:00Z</cp:lastPrinted>
  <dcterms:created xsi:type="dcterms:W3CDTF">2015-02-28T14:59:00Z</dcterms:created>
  <dcterms:modified xsi:type="dcterms:W3CDTF">2017-03-09T13:23:00Z</dcterms:modified>
</cp:coreProperties>
</file>