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left"/>
        <w:rPr/>
      </w:pPr>
      <w:r>
        <w:rPr>
          <w:rFonts w:cs="Times New Roman" w:ascii="Times New Roman" w:hAnsi="Times New Roman"/>
          <w:b/>
          <w:sz w:val="24"/>
          <w:szCs w:val="24"/>
        </w:rPr>
        <w:t>Poznámky k účtovnej závierke rok 2017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bookmarkStart w:id="0" w:name="_GoBack"/>
      <w:bookmarkEnd w:id="0"/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         </w:t>
      </w: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cs="Times New Roman" w:ascii="Times New Roman" w:hAnsi="Times New Roman"/>
          <w:b/>
          <w:sz w:val="24"/>
          <w:szCs w:val="24"/>
        </w:rPr>
        <w:t>AlphaCode s.r .o</w:t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Trieda Hradca Králové 3889/3</w:t>
      </w:r>
    </w:p>
    <w:p>
      <w:pPr>
        <w:pStyle w:val="ListParagraph"/>
        <w:spacing w:lineRule="auto" w:line="240" w:before="60" w:after="1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>974 04  Banská Bystrica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bottomFromText="0" w:horzAnchor="margin" w:leftFromText="141" w:rightFromText="141" w:tblpX="-45" w:tblpY="73" w:topFromText="0" w:vertAnchor="text"/>
        <w:tblW w:w="9088" w:type="dxa"/>
        <w:jc w:val="left"/>
        <w:tblInd w:w="0" w:type="dxa"/>
        <w:tblCellMar>
          <w:top w:w="0" w:type="dxa"/>
          <w:left w:w="-15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6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1</w:t>
            </w:r>
          </w:p>
        </w:tc>
      </w:tr>
    </w:tbl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5"/>
        <w:gridCol w:w="2690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5" w:type="dxa"/>
            <w:tcBorders>
              <w:top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Obstarávacou cenou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5" w:type="dxa"/>
            <w:tcBorders/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Menovitou hodnotou</w:t>
            </w:r>
          </w:p>
        </w:tc>
        <w:tc>
          <w:tcPr>
            <w:tcW w:w="2690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-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5" w:type="dxa"/>
            <w:tcBorders>
              <w:top w:val="single" w:sz="12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tcMar>
              <w:left w:w="7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9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55" w:type="dxa"/>
        <w:tblCellMar>
          <w:top w:w="0" w:type="dxa"/>
          <w:left w:w="-13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0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"/>
            <w14:checkedState w:val=""/>
            <w14:uncheckedState w:val=""/>
          </w14:checkbox>
        </w:sdtPr>
        <w:sdtContent>
          <w:bookmarkStart w:id="1" w:name="__DdeLink__969_2460737681"/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bookmarkEnd w:id="1"/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/>
      </w:pPr>
      <w:sdt>
        <w:sdtPr>
          <w14:checkbox>
            <w14:checked w:val=""/>
            <w14:checkedState w:val=""/>
            <w14:uncheckedState w:val="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obdobia.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 xml:space="preserve">Dotácie poskytnuté na obstaranie majetku: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 xml:space="preserve">výnosov, ktoré majú výnimočný rozsah alebo výskyt: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V priebehu účtovného obdobia nevznikli položky, ktoré by mali výnimočný rozsah alebo výskyt.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4.a)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Times New Roman" w:cs="Times New Roman"/>
          <w:b/>
          <w:b/>
          <w:bCs/>
          <w:color w:val="000000"/>
          <w:sz w:val="24"/>
          <w:szCs w:val="24"/>
          <w:lang w:eastAsia="sk-SK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5.c)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0" w:after="16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Účtovná jednotka nemá náplň.</w:t>
      </w:r>
    </w:p>
    <w:sectPr>
      <w:headerReference w:type="default" r:id="rId2"/>
      <w:type w:val="nextPage"/>
      <w:pgSz w:w="11906" w:h="16838"/>
      <w:pgMar w:left="1417" w:right="1417" w:header="708" w:top="1417" w:footer="0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01"/>
    <w:family w:val="swiss"/>
    <w:pitch w:val="default"/>
  </w:font>
  <w:font w:name="Segoe UI">
    <w:charset w:val="01"/>
    <w:family w:val="swiss"/>
    <w:pitch w:val="default"/>
  </w:font>
  <w:font w:name="Liberation Sans">
    <w:altName w:val="Arial"/>
    <w:charset w:val="01"/>
    <w:family w:val="swiss"/>
    <w:pitch w:val="default"/>
  </w:font>
  <w:font w:name="Times New Roman">
    <w:charset w:val="01"/>
    <w:family w:val="swiss"/>
    <w:pitch w:val="default"/>
  </w:font>
  <w:font w:name="MS Gothic">
    <w:charset w:val="01"/>
    <w:family w:val="swiss"/>
    <w:pitch w:val="default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420" w:type="dxa"/>
      <w:jc w:val="left"/>
      <w:tblInd w:w="55" w:type="dxa"/>
      <w:tblBorders/>
      <w:tblCellMar>
        <w:top w:w="0" w:type="dxa"/>
        <w:left w:w="70" w:type="dxa"/>
        <w:bottom w:w="0" w:type="dxa"/>
        <w:right w:w="70" w:type="dxa"/>
      </w:tblCellMar>
      <w:tblLook w:firstRow="1" w:noVBand="1" w:lastRow="0" w:firstColumn="1" w:lastColumn="0" w:noHBand="0" w:val="04a0"/>
    </w:tblPr>
    <w:tblGrid>
      <w:gridCol w:w="2923"/>
      <w:gridCol w:w="621"/>
      <w:gridCol w:w="279"/>
      <w:gridCol w:w="280"/>
      <w:gridCol w:w="280"/>
      <w:gridCol w:w="278"/>
      <w:gridCol w:w="276"/>
      <w:gridCol w:w="277"/>
      <w:gridCol w:w="280"/>
      <w:gridCol w:w="280"/>
      <w:gridCol w:w="280"/>
      <w:gridCol w:w="560"/>
      <w:gridCol w:w="280"/>
      <w:gridCol w:w="280"/>
      <w:gridCol w:w="277"/>
      <w:gridCol w:w="278"/>
      <w:gridCol w:w="277"/>
      <w:gridCol w:w="279"/>
      <w:gridCol w:w="279"/>
      <w:gridCol w:w="278"/>
      <w:gridCol w:w="279"/>
      <w:gridCol w:w="296"/>
    </w:tblGrid>
    <w:tr>
      <w:trPr>
        <w:trHeight w:val="315" w:hRule="atLeast"/>
      </w:trPr>
      <w:tc>
        <w:tcPr>
          <w:tcW w:w="292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 xml:space="preserve">Poznámky Úč MÚJ 3 – 01 </w:t>
          </w:r>
        </w:p>
      </w:tc>
      <w:tc>
        <w:tcPr>
          <w:tcW w:w="621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IČO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9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80" w:type="dxa"/>
          <w:tcBorders/>
          <w:shd w:fill="auto" w:val="clear"/>
          <w:vAlign w:val="bottom"/>
        </w:tcPr>
        <w:p>
          <w:pPr>
            <w:pStyle w:val="Normal"/>
            <w:spacing w:lineRule="auto" w:line="252" w:before="0" w:after="0"/>
            <w:rPr>
              <w:rFonts w:cs="Times New Roman"/>
            </w:rPr>
          </w:pPr>
          <w:r>
            <w:rPr>
              <w:rFonts w:cs="Times New Roman"/>
            </w:rPr>
          </w:r>
        </w:p>
      </w:tc>
      <w:tc>
        <w:tcPr>
          <w:tcW w:w="560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rPr>
              <w:rFonts w:ascii="Times New Roman" w:hAnsi="Times New Roman" w:eastAsia="Times New Roman" w:cs="Times New Roman"/>
              <w:color w:val="000000"/>
              <w:sz w:val="24"/>
              <w:szCs w:val="24"/>
              <w:lang w:eastAsia="sk-SK"/>
            </w:rPr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25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1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6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2</w:t>
          </w:r>
        </w:p>
      </w:tc>
      <w:tc>
        <w:tcPr>
          <w:tcW w:w="29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  <w:insideH w:val="single" w:sz="4" w:space="0" w:color="00000A"/>
            <w:insideV w:val="single" w:sz="4" w:space="0" w:color="00000A"/>
          </w:tcBorders>
          <w:shd w:fill="auto" w:val="clear"/>
          <w:tcMar>
            <w:left w:w="30" w:type="dxa"/>
          </w:tcMar>
          <w:vAlign w:val="bottom"/>
        </w:tcPr>
        <w:p>
          <w:pPr>
            <w:pStyle w:val="Normal"/>
            <w:spacing w:lineRule="auto" w:line="240" w:before="0" w:after="0"/>
            <w:jc w:val="right"/>
            <w:rPr/>
          </w:pPr>
          <w:r>
            <w:rPr>
              <w:rFonts w:eastAsia="Times New Roman" w:cs="Times New Roman" w:ascii="Times New Roman" w:hAnsi="Times New Roman"/>
              <w:color w:val="000000"/>
              <w:sz w:val="24"/>
              <w:szCs w:val="24"/>
              <w:lang w:eastAsia="sk-SK"/>
            </w:rPr>
            <w:t>8</w:t>
          </w:r>
        </w:p>
      </w:tc>
    </w:tr>
  </w:tbl>
  <w:p>
    <w:pPr>
      <w:pStyle w:val="Hlavika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w:rPr>
        <w:rFonts w:cs="Times New Roman" w:ascii="Times New Roman" w:hAnsi="Times New Roman"/>
        <w:szCs w:val="24"/>
      </w:rPr>
    </w:r>
  </w:p>
</w:hdr>
</file>

<file path=word/settings.xml><?xml version="1.0" encoding="utf-8"?>
<w:settings xmlns:w="http://schemas.openxmlformats.org/wordprocessingml/2006/main">
  <w:zoom w:percent="120"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00000A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>
    <w:name w:val="ListLabel 1"/>
    <w:qFormat/>
    <w:rPr>
      <w:rFonts w:eastAsia="Calibri"/>
      <w:sz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1FC27C-66E0-466B-BA36-D725EA8EA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Application>LibreOffice/5.3.6.1$Windows_x86 LibreOffice_project/686f202eff87ef707079aeb7f485847613344eb7</Application>
  <Pages>3</Pages>
  <Words>433</Words>
  <Characters>2684</Characters>
  <CharactersWithSpaces>3101</CharactersWithSpaces>
  <Paragraphs>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2017-03-27T18:23:00Z</dcterms:created>
  <dc:creator>Martin T</dc:creator>
  <dc:description/>
  <dc:language>sk-SK</dc:language>
  <cp:lastModifiedBy/>
  <cp:lastPrinted>2017-03-30T12:51:30Z</cp:lastPrinted>
  <dcterms:modified xsi:type="dcterms:W3CDTF">2018-03-29T23:22:40Z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