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01.01.2017 - 31.12.2017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Georgini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Bancíkovej 1/A, Bratislava - mestská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Ružinov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50828592          DIČ:  2120497027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28426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29420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22000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22000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135000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135000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