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86759" w:rsidP="00146F06">
      <w:pPr>
        <w:pStyle w:val="Odsekzoznamu"/>
        <w:ind w:left="426"/>
      </w:pPr>
      <w:r>
        <w:rPr>
          <w:b/>
        </w:rPr>
        <w:t>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781C3C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 xml:space="preserve">Zmena zatriedenia –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účtovná jednotka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781C3C" w:rsidP="00FA1DFF">
      <w:pPr>
        <w:pStyle w:val="Odsekzoznamu"/>
        <w:ind w:left="426"/>
      </w:pPr>
      <w:r>
        <w:rPr>
          <w:b/>
        </w:rPr>
        <w:t>Účtovanie chýb minulých období bez vplyvu na výsledok hospodárenia bežného obdobia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86759" w:rsidP="00FA1DFF">
      <w:pPr>
        <w:pStyle w:val="Odsekzoznamu"/>
        <w:ind w:left="426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bookmarkStart w:id="0" w:name="_GoBack"/>
      <w:bookmarkEnd w:id="0"/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86759"/>
    <w:rsid w:val="00305240"/>
    <w:rsid w:val="0078094F"/>
    <w:rsid w:val="00781C3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80EC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2018-06-07T15:40:00Z</cp:lastPrinted>
  <dcterms:created xsi:type="dcterms:W3CDTF">2015-02-10T15:43:00Z</dcterms:created>
  <dcterms:modified xsi:type="dcterms:W3CDTF">2018-06-07T15:40:00Z</dcterms:modified>
</cp:coreProperties>
</file>