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83A83">
        <w:rPr>
          <w:rFonts w:ascii="Times New Roman" w:hAnsi="Times New Roman" w:cs="Times New Roman"/>
          <w:b/>
          <w:sz w:val="24"/>
          <w:szCs w:val="24"/>
        </w:rPr>
        <w:t xml:space="preserve">  Hostinec Hronsek, s.r.o.</w:t>
      </w:r>
    </w:p>
    <w:p w:rsidR="00CE03EC" w:rsidRDefault="00CE03EC" w:rsidP="00783A83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5C8E">
        <w:rPr>
          <w:rFonts w:ascii="Times New Roman" w:hAnsi="Times New Roman" w:cs="Times New Roman"/>
          <w:b/>
          <w:sz w:val="24"/>
          <w:szCs w:val="24"/>
        </w:rPr>
        <w:tab/>
      </w:r>
      <w:r w:rsidR="00065C8E">
        <w:rPr>
          <w:rFonts w:ascii="Times New Roman" w:hAnsi="Times New Roman" w:cs="Times New Roman"/>
          <w:b/>
          <w:sz w:val="24"/>
          <w:szCs w:val="24"/>
        </w:rPr>
        <w:tab/>
      </w:r>
      <w:r w:rsidR="00065C8E">
        <w:rPr>
          <w:rFonts w:ascii="Times New Roman" w:hAnsi="Times New Roman" w:cs="Times New Roman"/>
          <w:b/>
          <w:sz w:val="24"/>
          <w:szCs w:val="24"/>
        </w:rPr>
        <w:tab/>
        <w:t xml:space="preserve">        </w:t>
      </w:r>
      <w:proofErr w:type="spellStart"/>
      <w:r w:rsidR="00783A83">
        <w:rPr>
          <w:rFonts w:ascii="Times New Roman" w:hAnsi="Times New Roman" w:cs="Times New Roman"/>
          <w:b/>
          <w:sz w:val="24"/>
          <w:szCs w:val="24"/>
        </w:rPr>
        <w:t>Vlkanovská</w:t>
      </w:r>
      <w:proofErr w:type="spellEnd"/>
      <w:r w:rsidR="00783A83">
        <w:rPr>
          <w:rFonts w:ascii="Times New Roman" w:hAnsi="Times New Roman" w:cs="Times New Roman"/>
          <w:b/>
          <w:sz w:val="24"/>
          <w:szCs w:val="24"/>
        </w:rPr>
        <w:t xml:space="preserve"> 57/47</w:t>
      </w:r>
    </w:p>
    <w:p w:rsidR="00CE03EC" w:rsidRPr="00C5195B" w:rsidRDefault="00783A83" w:rsidP="00783A83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065C8E">
        <w:rPr>
          <w:rFonts w:ascii="Times New Roman" w:hAnsi="Times New Roman" w:cs="Times New Roman"/>
          <w:b/>
          <w:sz w:val="24"/>
          <w:szCs w:val="24"/>
        </w:rPr>
        <w:tab/>
      </w:r>
      <w:r w:rsidR="00065C8E">
        <w:rPr>
          <w:rFonts w:ascii="Times New Roman" w:hAnsi="Times New Roman" w:cs="Times New Roman"/>
          <w:b/>
          <w:sz w:val="24"/>
          <w:szCs w:val="24"/>
        </w:rPr>
        <w:tab/>
      </w:r>
      <w:r w:rsidR="00065C8E">
        <w:rPr>
          <w:rFonts w:ascii="Times New Roman" w:hAnsi="Times New Roman" w:cs="Times New Roman"/>
          <w:b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>976</w:t>
      </w:r>
      <w:r w:rsidR="00065C8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31  Vlkanová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5E193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E193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E193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E193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32C78" w:rsidP="00BF32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65C8E" w:rsidP="00BF32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D32C78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D32C78" w:rsidP="00D32C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D32C78" w:rsidP="00D32C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D32C78" w:rsidP="00D32C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D32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D32C78" w:rsidRDefault="00E42DF0" w:rsidP="00D32C78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D32C78" w:rsidP="00D32C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D32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897A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D32C78" w:rsidP="00D32C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:rsidR="00E42DF0" w:rsidRPr="00C5195B" w:rsidRDefault="00D32C78" w:rsidP="00D32C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32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97A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32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97A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32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97A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D32C78" w:rsidRPr="00C5195B" w:rsidRDefault="00D32C78" w:rsidP="00D32C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:rsidR="00E42DF0" w:rsidRPr="00C5195B" w:rsidRDefault="00D32C78" w:rsidP="00D32C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6213" w:rsidRDefault="00596213" w:rsidP="0059621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účtovaní zásob tovaru postupovala účtovná jednotka podľa postupov účtovania  ÚT I, čl. 2, spôsobom B.</w:t>
      </w:r>
    </w:p>
    <w:p w:rsidR="00596213" w:rsidRDefault="00596213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F32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Fritéza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F3233" w:rsidP="00BF32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F3233" w:rsidP="00BF32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F3233" w:rsidP="00BF323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5E193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37485441"/>
            </w:sdtPr>
            <w:sdtContent>
              <w:r w:rsidR="00651F89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5E193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E193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E193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E193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E193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E193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651F8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DF0C27" w:rsidRDefault="00DF0C27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DF0C27" w:rsidRDefault="00DF0C27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DF0C27" w:rsidRDefault="00DF0C27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DF0C27" w:rsidRDefault="00DF0C27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DF0C27" w:rsidRDefault="00DF0C27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</w:t>
      </w:r>
      <w:bookmarkStart w:id="0" w:name="_GoBack"/>
      <w:bookmarkEnd w:id="0"/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006FAF" w:rsidRDefault="00DF0C2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06FAF">
              <w:rPr>
                <w:rFonts w:ascii="Times New Roman" w:eastAsia="MS Gothic" w:hAnsi="Times New Roman" w:cs="Times New Roman"/>
                <w:sz w:val="24"/>
                <w:szCs w:val="24"/>
              </w:rPr>
              <w:t>Rozdelenie HV – zisku z r.2017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006FAF" w:rsidRDefault="00DF0C27" w:rsidP="00DF0C27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proofErr w:type="spellStart"/>
            <w:r w:rsidRPr="00006FAF">
              <w:rPr>
                <w:rFonts w:ascii="Times New Roman" w:eastAsia="MS Gothic" w:hAnsi="Times New Roman" w:cs="Times New Roman"/>
                <w:sz w:val="24"/>
                <w:szCs w:val="24"/>
              </w:rPr>
              <w:t>RozhodnutieVZ</w:t>
            </w:r>
            <w:proofErr w:type="spellEnd"/>
            <w:r w:rsidRPr="00006FAF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spoločnosti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006FAF" w:rsidRDefault="007C4885" w:rsidP="00DF0C27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2 532,00 </w:t>
            </w:r>
            <w:r w:rsidR="00DF0C27" w:rsidRPr="00006FAF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€ –  nerozdelený zisk minulých rokov  </w:t>
            </w:r>
          </w:p>
          <w:p w:rsidR="00DF0C27" w:rsidRPr="00006FAF" w:rsidRDefault="00DF0C27" w:rsidP="00DF0C27">
            <w:pP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006FAF">
              <w:rPr>
                <w:rFonts w:ascii="Times New Roman" w:eastAsia="MS Gothic" w:hAnsi="Times New Roman" w:cs="Times New Roman"/>
                <w:sz w:val="24"/>
                <w:szCs w:val="24"/>
              </w:rPr>
              <w:t>150,00 € –  tvorba RF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006FAF" w:rsidRDefault="00CD1824" w:rsidP="0089647A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</w:tcPr>
          <w:p w:rsidR="00CD1824" w:rsidRPr="00006FAF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D009F0" w:rsidRPr="00006FAF" w:rsidRDefault="00D009F0" w:rsidP="00D009F0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616526" w:rsidRPr="00C5195B" w:rsidTr="001D099A">
        <w:tc>
          <w:tcPr>
            <w:tcW w:w="3672" w:type="dxa"/>
          </w:tcPr>
          <w:p w:rsidR="00616526" w:rsidRPr="00616526" w:rsidRDefault="0061652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Členenie tržieb na vlastné výkony a tovar</w:t>
            </w:r>
          </w:p>
        </w:tc>
        <w:tc>
          <w:tcPr>
            <w:tcW w:w="2970" w:type="dxa"/>
          </w:tcPr>
          <w:p w:rsidR="00616526" w:rsidRDefault="0061652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Pohostinská činnosť</w:t>
            </w:r>
          </w:p>
          <w:p w:rsidR="00616526" w:rsidRPr="00616526" w:rsidRDefault="0061652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Ostatné výnosy</w:t>
            </w:r>
          </w:p>
        </w:tc>
        <w:tc>
          <w:tcPr>
            <w:tcW w:w="2400" w:type="dxa"/>
          </w:tcPr>
          <w:p w:rsidR="00616526" w:rsidRDefault="00616526" w:rsidP="00616526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184 194 </w:t>
            </w:r>
          </w:p>
          <w:p w:rsidR="00616526" w:rsidRPr="00616526" w:rsidRDefault="00616526" w:rsidP="00651F89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301 </w:t>
            </w:r>
          </w:p>
        </w:tc>
      </w:tr>
      <w:tr w:rsidR="00616526" w:rsidRPr="00C5195B" w:rsidTr="001D099A">
        <w:tc>
          <w:tcPr>
            <w:tcW w:w="3672" w:type="dxa"/>
          </w:tcPr>
          <w:p w:rsidR="00616526" w:rsidRPr="00616526" w:rsidRDefault="0061652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Významné položky nákladov</w:t>
            </w:r>
          </w:p>
        </w:tc>
        <w:tc>
          <w:tcPr>
            <w:tcW w:w="2970" w:type="dxa"/>
          </w:tcPr>
          <w:p w:rsidR="00616526" w:rsidRPr="00616526" w:rsidRDefault="0061652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Spotreba materiálu</w:t>
            </w:r>
          </w:p>
        </w:tc>
        <w:tc>
          <w:tcPr>
            <w:tcW w:w="2400" w:type="dxa"/>
          </w:tcPr>
          <w:p w:rsidR="00616526" w:rsidRPr="00616526" w:rsidRDefault="00616526" w:rsidP="00651F89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100 70</w:t>
            </w:r>
            <w:r w:rsidR="00651F89">
              <w:rPr>
                <w:rFonts w:ascii="Times New Roman" w:eastAsia="MS Gothic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616526" w:rsidRPr="00C5195B" w:rsidTr="001D099A">
        <w:tc>
          <w:tcPr>
            <w:tcW w:w="3672" w:type="dxa"/>
          </w:tcPr>
          <w:p w:rsidR="00616526" w:rsidRPr="00616526" w:rsidRDefault="0061652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</w:tcPr>
          <w:p w:rsidR="00616526" w:rsidRPr="00616526" w:rsidRDefault="0061652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Energie</w:t>
            </w:r>
          </w:p>
        </w:tc>
        <w:tc>
          <w:tcPr>
            <w:tcW w:w="2400" w:type="dxa"/>
          </w:tcPr>
          <w:p w:rsidR="00616526" w:rsidRPr="00616526" w:rsidRDefault="00616526" w:rsidP="00651F89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4 76</w:t>
            </w:r>
            <w:r w:rsidR="00651F89">
              <w:rPr>
                <w:rFonts w:ascii="Times New Roman" w:eastAsia="MS Gothic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616526" w:rsidRPr="00C5195B" w:rsidTr="001D099A">
        <w:tc>
          <w:tcPr>
            <w:tcW w:w="3672" w:type="dxa"/>
          </w:tcPr>
          <w:p w:rsidR="00616526" w:rsidRPr="00616526" w:rsidRDefault="0061652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</w:tcPr>
          <w:p w:rsidR="00616526" w:rsidRPr="00616526" w:rsidRDefault="00F261B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Opravy a udržiavanie</w:t>
            </w:r>
          </w:p>
        </w:tc>
        <w:tc>
          <w:tcPr>
            <w:tcW w:w="2400" w:type="dxa"/>
          </w:tcPr>
          <w:p w:rsidR="00616526" w:rsidRPr="00616526" w:rsidRDefault="00F261B5" w:rsidP="00651F89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1 42</w:t>
            </w:r>
            <w:r w:rsidR="00651F89">
              <w:rPr>
                <w:rFonts w:ascii="Times New Roman" w:eastAsia="MS Gothic" w:hAnsi="Times New Roman" w:cs="Times New Roman"/>
                <w:sz w:val="24"/>
                <w:szCs w:val="24"/>
              </w:rPr>
              <w:t>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616526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</w:tcPr>
          <w:p w:rsidR="00CD1824" w:rsidRPr="00616526" w:rsidRDefault="00F261B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2400" w:type="dxa"/>
          </w:tcPr>
          <w:p w:rsidR="00CD1824" w:rsidRPr="00616526" w:rsidRDefault="00F261B5" w:rsidP="00651F89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15 64</w:t>
            </w:r>
            <w:r w:rsidR="00651F89">
              <w:rPr>
                <w:rFonts w:ascii="Times New Roman" w:eastAsia="MS Gothic" w:hAnsi="Times New Roman" w:cs="Times New Roman"/>
                <w:sz w:val="24"/>
                <w:szCs w:val="24"/>
              </w:rPr>
              <w:t>2</w:t>
            </w:r>
          </w:p>
        </w:tc>
      </w:tr>
      <w:tr w:rsidR="00616526" w:rsidRPr="00C5195B" w:rsidTr="001D099A">
        <w:tc>
          <w:tcPr>
            <w:tcW w:w="3672" w:type="dxa"/>
          </w:tcPr>
          <w:p w:rsidR="00616526" w:rsidRPr="00616526" w:rsidRDefault="0061652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</w:tcPr>
          <w:p w:rsidR="00F261B5" w:rsidRPr="00616526" w:rsidRDefault="00F261B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Osobné náklady</w:t>
            </w:r>
            <w:r w:rsidR="00EB37C4">
              <w:rPr>
                <w:rFonts w:ascii="Times New Roman" w:eastAsia="MS Gothic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2400" w:type="dxa"/>
          </w:tcPr>
          <w:p w:rsidR="00616526" w:rsidRPr="00616526" w:rsidRDefault="00F261B5" w:rsidP="00651F89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65 33</w:t>
            </w:r>
            <w:r w:rsidR="00651F89">
              <w:rPr>
                <w:rFonts w:ascii="Times New Roman" w:eastAsia="MS Gothic" w:hAnsi="Times New Roman" w:cs="Times New Roman"/>
                <w:sz w:val="24"/>
                <w:szCs w:val="24"/>
              </w:rPr>
              <w:t>2</w:t>
            </w:r>
          </w:p>
        </w:tc>
      </w:tr>
      <w:tr w:rsidR="00F261B5" w:rsidRPr="00C5195B" w:rsidTr="001D099A">
        <w:tc>
          <w:tcPr>
            <w:tcW w:w="3672" w:type="dxa"/>
          </w:tcPr>
          <w:p w:rsidR="00F261B5" w:rsidRPr="00616526" w:rsidRDefault="00F261B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</w:tcPr>
          <w:p w:rsidR="00F261B5" w:rsidRPr="00616526" w:rsidRDefault="00EB37C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                     z toho rezerva na nevyčerpanú dovolenku</w:t>
            </w:r>
          </w:p>
        </w:tc>
        <w:tc>
          <w:tcPr>
            <w:tcW w:w="2400" w:type="dxa"/>
          </w:tcPr>
          <w:p w:rsidR="00F261B5" w:rsidRPr="00616526" w:rsidRDefault="00EB37C4" w:rsidP="00651F89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3 329</w:t>
            </w:r>
          </w:p>
        </w:tc>
      </w:tr>
      <w:tr w:rsidR="00F261B5" w:rsidRPr="00C5195B" w:rsidTr="001D099A">
        <w:tc>
          <w:tcPr>
            <w:tcW w:w="3672" w:type="dxa"/>
          </w:tcPr>
          <w:p w:rsidR="00F261B5" w:rsidRPr="00616526" w:rsidRDefault="00F261B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</w:tcPr>
          <w:p w:rsidR="00F261B5" w:rsidRPr="00616526" w:rsidRDefault="00EB37C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odpisy</w:t>
            </w:r>
          </w:p>
        </w:tc>
        <w:tc>
          <w:tcPr>
            <w:tcW w:w="2400" w:type="dxa"/>
          </w:tcPr>
          <w:p w:rsidR="00F261B5" w:rsidRPr="00616526" w:rsidRDefault="00EB37C4" w:rsidP="00F261B5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235</w:t>
            </w:r>
          </w:p>
        </w:tc>
      </w:tr>
      <w:tr w:rsidR="00F261B5" w:rsidRPr="00C5195B" w:rsidTr="001D099A">
        <w:tc>
          <w:tcPr>
            <w:tcW w:w="3672" w:type="dxa"/>
          </w:tcPr>
          <w:p w:rsidR="00F261B5" w:rsidRPr="00616526" w:rsidRDefault="00F261B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</w:tcPr>
          <w:p w:rsidR="00F261B5" w:rsidRPr="00616526" w:rsidRDefault="00F261B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400" w:type="dxa"/>
          </w:tcPr>
          <w:p w:rsidR="00F261B5" w:rsidRPr="00616526" w:rsidRDefault="00F261B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A53F9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Dlhodobé záväzky 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83CFC" w:rsidP="00F83CF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83CFC" w:rsidP="00F83CF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83CFC" w:rsidP="00F83CF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83CFC" w:rsidP="00F83CF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A53F9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Krátkodobé záväzky 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B37C4" w:rsidP="00DF0C2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9 357,00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B37C4" w:rsidP="00DF0C2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9 587,00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534C3" w:rsidP="00D534C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534C3" w:rsidP="00D534C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EB37C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Peniaze v hotovosti a účty v bankách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EB37C4" w:rsidRDefault="00EB37C4" w:rsidP="00EB37C4">
            <w:pPr>
              <w:jc w:val="center"/>
              <w:rPr>
                <w:rFonts w:ascii="Times New Roman" w:eastAsia="MS Gothic" w:hAnsi="Times New Roman" w:cs="Times New Roman"/>
                <w:sz w:val="28"/>
                <w:szCs w:val="28"/>
              </w:rPr>
            </w:pPr>
            <w:r w:rsidRPr="00EB37C4">
              <w:rPr>
                <w:rFonts w:ascii="Times New Roman" w:eastAsia="MS Gothic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EB37C4" w:rsidP="00EB37C4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9 357,00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a 217a Obchodného zákonníka v znení neskorších predpisov</w:t>
      </w:r>
    </w:p>
    <w:tbl>
      <w:tblPr>
        <w:tblStyle w:val="Mriekatabuky"/>
        <w:tblW w:w="0" w:type="auto"/>
        <w:tblLook w:val="04A0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53F9F" w:rsidRPr="00C5195B" w:rsidRDefault="00A53F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26E8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74ED" w:rsidRDefault="003E74ED" w:rsidP="00CE03EC">
      <w:pPr>
        <w:spacing w:after="0" w:line="240" w:lineRule="auto"/>
      </w:pPr>
      <w:r>
        <w:separator/>
      </w:r>
    </w:p>
  </w:endnote>
  <w:endnote w:type="continuationSeparator" w:id="0">
    <w:p w:rsidR="003E74ED" w:rsidRDefault="003E74E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74ED" w:rsidRDefault="003E74ED" w:rsidP="00CE03EC">
      <w:pPr>
        <w:spacing w:after="0" w:line="240" w:lineRule="auto"/>
      </w:pPr>
      <w:r>
        <w:separator/>
      </w:r>
    </w:p>
  </w:footnote>
  <w:footnote w:type="continuationSeparator" w:id="0">
    <w:p w:rsidR="003E74ED" w:rsidRDefault="003E74E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E193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783A8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E19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B45883"/>
    <w:multiLevelType w:val="hybridMultilevel"/>
    <w:tmpl w:val="22601840"/>
    <w:lvl w:ilvl="0" w:tplc="8BE420D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6FAF"/>
    <w:rsid w:val="000278C4"/>
    <w:rsid w:val="00065C8E"/>
    <w:rsid w:val="00085FE1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E74ED"/>
    <w:rsid w:val="003F3E00"/>
    <w:rsid w:val="00547F9F"/>
    <w:rsid w:val="00561EFC"/>
    <w:rsid w:val="00596213"/>
    <w:rsid w:val="005E193D"/>
    <w:rsid w:val="00616526"/>
    <w:rsid w:val="00651F89"/>
    <w:rsid w:val="006E4085"/>
    <w:rsid w:val="00757BBC"/>
    <w:rsid w:val="00765283"/>
    <w:rsid w:val="00783A83"/>
    <w:rsid w:val="00787C52"/>
    <w:rsid w:val="007952A6"/>
    <w:rsid w:val="007C4885"/>
    <w:rsid w:val="007F59AA"/>
    <w:rsid w:val="00811FFA"/>
    <w:rsid w:val="008777C2"/>
    <w:rsid w:val="0089647A"/>
    <w:rsid w:val="00897AA3"/>
    <w:rsid w:val="008B68B6"/>
    <w:rsid w:val="008E3019"/>
    <w:rsid w:val="008E4E28"/>
    <w:rsid w:val="0094453C"/>
    <w:rsid w:val="009949C5"/>
    <w:rsid w:val="00997389"/>
    <w:rsid w:val="009A274C"/>
    <w:rsid w:val="009C3222"/>
    <w:rsid w:val="009D2D9E"/>
    <w:rsid w:val="009E6AD6"/>
    <w:rsid w:val="009F1252"/>
    <w:rsid w:val="00A53F9F"/>
    <w:rsid w:val="00AF1BE2"/>
    <w:rsid w:val="00B06CAB"/>
    <w:rsid w:val="00BC678C"/>
    <w:rsid w:val="00BD5948"/>
    <w:rsid w:val="00BF3233"/>
    <w:rsid w:val="00C02ACE"/>
    <w:rsid w:val="00C21550"/>
    <w:rsid w:val="00C26E8A"/>
    <w:rsid w:val="00C274DF"/>
    <w:rsid w:val="00C45AF1"/>
    <w:rsid w:val="00C5195B"/>
    <w:rsid w:val="00CC797B"/>
    <w:rsid w:val="00CD1824"/>
    <w:rsid w:val="00CE03EC"/>
    <w:rsid w:val="00CE1F33"/>
    <w:rsid w:val="00D009F0"/>
    <w:rsid w:val="00D32851"/>
    <w:rsid w:val="00D32C78"/>
    <w:rsid w:val="00D534C3"/>
    <w:rsid w:val="00D72DEE"/>
    <w:rsid w:val="00D74108"/>
    <w:rsid w:val="00D77AF9"/>
    <w:rsid w:val="00DC3B5F"/>
    <w:rsid w:val="00DF0C27"/>
    <w:rsid w:val="00E03DFF"/>
    <w:rsid w:val="00E12B23"/>
    <w:rsid w:val="00E42DF0"/>
    <w:rsid w:val="00EB37C4"/>
    <w:rsid w:val="00ED71A7"/>
    <w:rsid w:val="00F261B5"/>
    <w:rsid w:val="00F7125E"/>
    <w:rsid w:val="00F83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6E8A"/>
  </w:style>
  <w:style w:type="paragraph" w:styleId="Nadpis1">
    <w:name w:val="heading 1"/>
    <w:basedOn w:val="Normlny"/>
    <w:next w:val="Normlny"/>
    <w:link w:val="Nadpis1Char"/>
    <w:uiPriority w:val="9"/>
    <w:qFormat/>
    <w:rsid w:val="00D32C7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D32C7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32C78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32C78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D32C78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8F2A70-CE9E-413D-A0C1-0368C9727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7</Pages>
  <Words>1156</Words>
  <Characters>6592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Používateľ systému Windows</cp:lastModifiedBy>
  <cp:revision>16</cp:revision>
  <cp:lastPrinted>2016-01-13T16:38:00Z</cp:lastPrinted>
  <dcterms:created xsi:type="dcterms:W3CDTF">2019-02-15T12:57:00Z</dcterms:created>
  <dcterms:modified xsi:type="dcterms:W3CDTF">2019-02-18T12:19:00Z</dcterms:modified>
</cp:coreProperties>
</file>