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A0A" w:rsidRPr="00295E93" w:rsidRDefault="005E0A0A" w:rsidP="005E0A0A">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sidRPr="00295E93">
        <w:rPr>
          <w:rFonts w:ascii="Arial Narrow" w:hAnsi="Arial Narrow"/>
          <w:b/>
        </w:rPr>
        <w:t>Poznámky k účtovnej závierke za rok 201</w:t>
      </w:r>
      <w:r w:rsidR="00C833F0">
        <w:rPr>
          <w:rFonts w:ascii="Arial Narrow" w:hAnsi="Arial Narrow"/>
          <w:b/>
        </w:rPr>
        <w:t>8</w:t>
      </w:r>
    </w:p>
    <w:p w:rsidR="005E0A0A" w:rsidRPr="00CA15A1" w:rsidRDefault="005E0A0A" w:rsidP="005E0A0A">
      <w:pPr>
        <w:pBdr>
          <w:top w:val="single" w:sz="4" w:space="1" w:color="auto"/>
          <w:left w:val="single" w:sz="4" w:space="4" w:color="auto"/>
          <w:bottom w:val="single" w:sz="4" w:space="1" w:color="auto"/>
          <w:right w:val="single" w:sz="4" w:space="4" w:color="auto"/>
        </w:pBdr>
        <w:jc w:val="center"/>
        <w:rPr>
          <w:rFonts w:ascii="Arial" w:hAnsi="Arial"/>
          <w:sz w:val="20"/>
        </w:rPr>
      </w:pPr>
      <w:r w:rsidRPr="00CA15A1">
        <w:rPr>
          <w:rFonts w:ascii="Arial" w:hAnsi="Arial"/>
          <w:sz w:val="20"/>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5E0A0A" w:rsidRDefault="005E0A0A" w:rsidP="005E0A0A">
      <w:pPr>
        <w:rPr>
          <w:rFonts w:ascii="Arial Narrow" w:hAnsi="Arial Narrow"/>
          <w:sz w:val="22"/>
        </w:rPr>
      </w:pPr>
    </w:p>
    <w:tbl>
      <w:tblPr>
        <w:tblW w:w="5000" w:type="pct"/>
        <w:tblLayout w:type="fixed"/>
        <w:tblLook w:val="00A0" w:firstRow="1" w:lastRow="0" w:firstColumn="1" w:lastColumn="0" w:noHBand="0" w:noVBand="0"/>
      </w:tblPr>
      <w:tblGrid>
        <w:gridCol w:w="2147"/>
        <w:gridCol w:w="7141"/>
      </w:tblGrid>
      <w:tr w:rsidR="005E0A0A" w:rsidRPr="00295E93">
        <w:trPr>
          <w:trHeight w:val="80"/>
        </w:trPr>
        <w:tc>
          <w:tcPr>
            <w:tcW w:w="5000" w:type="pct"/>
            <w:gridSpan w:val="2"/>
            <w:tcBorders>
              <w:top w:val="nil"/>
              <w:left w:val="nil"/>
              <w:right w:val="nil"/>
            </w:tcBorders>
            <w:noWrap/>
            <w:vAlign w:val="bottom"/>
          </w:tcPr>
          <w:p w:rsidR="005E0A0A" w:rsidRPr="00295E93" w:rsidRDefault="005E0A0A" w:rsidP="004426E4">
            <w:pPr>
              <w:jc w:val="both"/>
              <w:rPr>
                <w:rFonts w:ascii="Arial Narrow" w:hAnsi="Arial Narrow" w:cs="Arial Narrow"/>
              </w:rPr>
            </w:pPr>
            <w:r w:rsidRPr="00295E93">
              <w:rPr>
                <w:rFonts w:ascii="Arial Narrow" w:hAnsi="Arial Narrow" w:cs="Arial Narrow"/>
                <w:sz w:val="22"/>
              </w:rPr>
              <w:t>a) Základné informácie o účtovnej jednotke:</w:t>
            </w:r>
          </w:p>
        </w:tc>
      </w:tr>
      <w:tr w:rsidR="005E0A0A" w:rsidRPr="002716CB">
        <w:trPr>
          <w:trHeight w:val="80"/>
        </w:trPr>
        <w:tc>
          <w:tcPr>
            <w:tcW w:w="1156" w:type="pct"/>
            <w:tcBorders>
              <w:left w:val="nil"/>
              <w:bottom w:val="single" w:sz="4" w:space="0" w:color="auto"/>
              <w:right w:val="nil"/>
            </w:tcBorders>
            <w:noWrap/>
            <w:vAlign w:val="bottom"/>
          </w:tcPr>
          <w:p w:rsidR="005E0A0A" w:rsidRPr="002716CB" w:rsidRDefault="005E0A0A" w:rsidP="004426E4">
            <w:pPr>
              <w:jc w:val="both"/>
              <w:rPr>
                <w:rFonts w:ascii="Arial Narrow" w:hAnsi="Arial Narrow" w:cs="Arial Narrow"/>
              </w:rPr>
            </w:pPr>
          </w:p>
        </w:tc>
        <w:tc>
          <w:tcPr>
            <w:tcW w:w="3844" w:type="pct"/>
            <w:tcBorders>
              <w:left w:val="nil"/>
              <w:bottom w:val="single" w:sz="4" w:space="0" w:color="auto"/>
              <w:right w:val="nil"/>
            </w:tcBorders>
            <w:noWrap/>
            <w:vAlign w:val="bottom"/>
          </w:tcPr>
          <w:p w:rsidR="005E0A0A" w:rsidRPr="002716CB" w:rsidRDefault="005E0A0A" w:rsidP="004426E4">
            <w:pPr>
              <w:jc w:val="both"/>
              <w:rPr>
                <w:rFonts w:ascii="Arial Narrow" w:hAnsi="Arial Narrow" w:cs="Arial Narrow"/>
              </w:rPr>
            </w:pPr>
          </w:p>
        </w:tc>
      </w:tr>
      <w:tr w:rsidR="005E0A0A"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r>
              <w:rPr>
                <w:rFonts w:ascii="Arial Narrow" w:hAnsi="Arial Narrow" w:cs="Arial Narrow"/>
                <w:sz w:val="22"/>
              </w:rPr>
              <w:t>MVL AGRO, s.r.o.</w:t>
            </w:r>
          </w:p>
        </w:tc>
      </w:tr>
      <w:tr w:rsidR="005E0A0A"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Pr>
                <w:rFonts w:ascii="Arial Narrow" w:hAnsi="Arial Narrow" w:cs="Arial Narrow"/>
                <w:sz w:val="22"/>
              </w:rPr>
              <w:t>Malé Chlievany 67, 957 01  Bánovce nad Bebravou</w:t>
            </w:r>
          </w:p>
        </w:tc>
      </w:tr>
      <w:tr w:rsidR="005E0A0A"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rPr>
            </w:pPr>
            <w:r>
              <w:rPr>
                <w:rFonts w:ascii="Arial Narrow" w:hAnsi="Arial Narrow" w:cs="Arial Narrow"/>
                <w:sz w:val="22"/>
              </w:rPr>
              <w:t>31.1.1996</w:t>
            </w:r>
          </w:p>
        </w:tc>
      </w:tr>
      <w:tr w:rsidR="005E0A0A" w:rsidRPr="002716C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Dátum vzniku:</w:t>
            </w:r>
          </w:p>
        </w:tc>
        <w:tc>
          <w:tcPr>
            <w:tcW w:w="3844" w:type="pct"/>
            <w:tcBorders>
              <w:top w:val="single" w:sz="4" w:space="0" w:color="auto"/>
              <w:left w:val="nil"/>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rPr>
            </w:pPr>
            <w:r>
              <w:rPr>
                <w:rFonts w:ascii="Arial Narrow" w:hAnsi="Arial Narrow" w:cs="Arial Narrow"/>
                <w:sz w:val="22"/>
              </w:rPr>
              <w:t>31.01.1996</w:t>
            </w:r>
          </w:p>
        </w:tc>
      </w:tr>
    </w:tbl>
    <w:p w:rsidR="005E0A0A" w:rsidRPr="002716CB" w:rsidRDefault="005E0A0A" w:rsidP="005E0A0A">
      <w:pPr>
        <w:jc w:val="both"/>
        <w:rPr>
          <w:rFonts w:ascii="Arial Narrow" w:hAnsi="Arial Narrow" w:cs="Arial Narrow"/>
          <w:b/>
          <w:bCs/>
          <w:sz w:val="22"/>
        </w:rPr>
      </w:pPr>
    </w:p>
    <w:p w:rsidR="005E0A0A" w:rsidRDefault="005E0A0A" w:rsidP="005E0A0A">
      <w:pPr>
        <w:jc w:val="both"/>
        <w:rPr>
          <w:rFonts w:ascii="Arial Narrow" w:hAnsi="Arial Narrow" w:cs="Arial Narrow"/>
          <w:sz w:val="22"/>
        </w:rPr>
      </w:pPr>
      <w:r w:rsidRPr="002716CB">
        <w:rPr>
          <w:rFonts w:ascii="Arial Narrow" w:hAnsi="Arial Narrow" w:cs="Arial Narrow"/>
          <w:sz w:val="22"/>
        </w:rPr>
        <w:t>b) Opis hospodárskej činnosti účtovnej jednotky:</w:t>
      </w:r>
      <w:r w:rsidR="00C02FE3">
        <w:rPr>
          <w:rFonts w:ascii="Arial Narrow" w:hAnsi="Arial Narrow" w:cs="Arial Narrow"/>
          <w:sz w:val="22"/>
        </w:rPr>
        <w:t xml:space="preserve"> zmiešané hospodárstvo</w:t>
      </w:r>
    </w:p>
    <w:p w:rsidR="005E0A0A" w:rsidRDefault="005E0A0A" w:rsidP="005E0A0A">
      <w:pPr>
        <w:spacing w:after="120"/>
        <w:jc w:val="both"/>
        <w:rPr>
          <w:rFonts w:ascii="Arial Narrow" w:hAnsi="Arial Narrow" w:cs="Arial Narrow"/>
          <w:sz w:val="22"/>
        </w:rPr>
      </w:pPr>
    </w:p>
    <w:p w:rsidR="005E0A0A" w:rsidRDefault="005E0A0A" w:rsidP="005E0A0A">
      <w:pPr>
        <w:spacing w:after="120"/>
        <w:jc w:val="both"/>
        <w:rPr>
          <w:rFonts w:ascii="Arial Narrow" w:hAnsi="Arial Narrow" w:cs="Arial Narrow"/>
          <w:sz w:val="22"/>
        </w:rPr>
      </w:pPr>
    </w:p>
    <w:p w:rsidR="005E0A0A" w:rsidRDefault="005E0A0A" w:rsidP="005E0A0A">
      <w:pPr>
        <w:spacing w:after="120"/>
        <w:jc w:val="both"/>
        <w:rPr>
          <w:rFonts w:ascii="Arial Narrow" w:hAnsi="Arial Narrow" w:cs="Arial Narrow"/>
          <w:sz w:val="22"/>
        </w:rPr>
      </w:pPr>
      <w:r>
        <w:rPr>
          <w:rFonts w:ascii="Arial Narrow" w:hAnsi="Arial Narrow" w:cs="Arial Narrow"/>
          <w:sz w:val="22"/>
        </w:rPr>
        <w:t>c) Informácie o počte zamestnancov</w:t>
      </w:r>
    </w:p>
    <w:p w:rsidR="005E0A0A" w:rsidRDefault="005E0A0A" w:rsidP="005E0A0A">
      <w:pPr>
        <w:spacing w:after="120"/>
        <w:jc w:val="both"/>
        <w:rPr>
          <w:rFonts w:ascii="Arial Narrow" w:hAnsi="Arial Narrow" w:cs="Arial Narrow"/>
          <w:sz w:val="22"/>
        </w:rPr>
      </w:pPr>
      <w:r>
        <w:rPr>
          <w:rFonts w:ascii="Arial Narrow" w:hAnsi="Arial Narrow" w:cs="Arial Narrow"/>
          <w:sz w:val="22"/>
        </w:rPr>
        <w:t xml:space="preserve">Informácie k prílohe č.3 časti A. písm. c) </w:t>
      </w:r>
      <w:r w:rsidRPr="00614845">
        <w:rPr>
          <w:rFonts w:ascii="Arial Narrow" w:hAnsi="Arial Narrow" w:cs="Arial Narrow"/>
          <w:sz w:val="22"/>
          <w:u w:val="single"/>
        </w:rPr>
        <w:t>o počte zamestnancov</w:t>
      </w:r>
    </w:p>
    <w:tbl>
      <w:tblPr>
        <w:tblW w:w="5172" w:type="pct"/>
        <w:tblLayout w:type="fixed"/>
        <w:tblLook w:val="00A0" w:firstRow="1" w:lastRow="0" w:firstColumn="1" w:lastColumn="0" w:noHBand="0" w:noVBand="0"/>
      </w:tblPr>
      <w:tblGrid>
        <w:gridCol w:w="4644"/>
        <w:gridCol w:w="2412"/>
        <w:gridCol w:w="2552"/>
      </w:tblGrid>
      <w:tr w:rsidR="005E0A0A" w:rsidRPr="002716CB">
        <w:trPr>
          <w:trHeight w:val="555"/>
        </w:trPr>
        <w:tc>
          <w:tcPr>
            <w:tcW w:w="2417" w:type="pct"/>
            <w:tcBorders>
              <w:top w:val="single" w:sz="8" w:space="0" w:color="auto"/>
              <w:left w:val="single" w:sz="8" w:space="0" w:color="auto"/>
              <w:bottom w:val="nil"/>
              <w:right w:val="single" w:sz="8" w:space="0" w:color="auto"/>
            </w:tcBorders>
            <w:vAlign w:val="center"/>
          </w:tcPr>
          <w:p w:rsidR="005E0A0A" w:rsidRPr="002716CB" w:rsidRDefault="005E0A0A" w:rsidP="004426E4">
            <w:pPr>
              <w:ind w:right="459"/>
              <w:jc w:val="center"/>
              <w:rPr>
                <w:rFonts w:ascii="Arial Narrow" w:hAnsi="Arial Narrow" w:cs="Arial Narrow"/>
                <w:b/>
                <w:bCs/>
              </w:rPr>
            </w:pPr>
            <w:r w:rsidRPr="002716CB">
              <w:rPr>
                <w:rFonts w:ascii="Arial Narrow" w:hAnsi="Arial Narrow" w:cs="Arial Narrow"/>
                <w:b/>
                <w:bCs/>
                <w:sz w:val="22"/>
              </w:rPr>
              <w:t>Názov položky</w:t>
            </w:r>
          </w:p>
        </w:tc>
        <w:tc>
          <w:tcPr>
            <w:tcW w:w="1255" w:type="pct"/>
            <w:tcBorders>
              <w:top w:val="single" w:sz="8" w:space="0" w:color="auto"/>
              <w:left w:val="nil"/>
              <w:bottom w:val="nil"/>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Bežné účtovné obdobie</w:t>
            </w:r>
          </w:p>
        </w:tc>
        <w:tc>
          <w:tcPr>
            <w:tcW w:w="1328" w:type="pct"/>
            <w:tcBorders>
              <w:top w:val="single" w:sz="8" w:space="0" w:color="auto"/>
              <w:left w:val="nil"/>
              <w:bottom w:val="nil"/>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Bezprostredne predchádzajúce účtovné obdobie</w:t>
            </w:r>
          </w:p>
        </w:tc>
      </w:tr>
      <w:tr w:rsidR="00C833F0" w:rsidRPr="002716C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C833F0" w:rsidRPr="002716CB" w:rsidRDefault="00C833F0" w:rsidP="004426E4">
            <w:pPr>
              <w:jc w:val="both"/>
              <w:rPr>
                <w:rFonts w:ascii="Arial Narrow" w:hAnsi="Arial Narrow" w:cs="Arial Narrow"/>
              </w:rPr>
            </w:pPr>
            <w:r w:rsidRPr="002716CB">
              <w:rPr>
                <w:rFonts w:ascii="Arial Narrow" w:hAnsi="Arial Narrow" w:cs="Arial Narrow"/>
                <w:sz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C833F0" w:rsidRPr="002716CB" w:rsidRDefault="00C511D1" w:rsidP="004426E4">
            <w:pPr>
              <w:jc w:val="both"/>
              <w:rPr>
                <w:rFonts w:ascii="Arial Narrow" w:hAnsi="Arial Narrow" w:cs="Arial Narrow"/>
              </w:rPr>
            </w:pPr>
            <w:r>
              <w:rPr>
                <w:rFonts w:ascii="Arial Narrow" w:hAnsi="Arial Narrow" w:cs="Arial Narrow"/>
              </w:rPr>
              <w:t>130</w:t>
            </w:r>
          </w:p>
        </w:tc>
        <w:tc>
          <w:tcPr>
            <w:tcW w:w="1328" w:type="pct"/>
            <w:tcBorders>
              <w:top w:val="single" w:sz="12" w:space="0" w:color="auto"/>
              <w:left w:val="nil"/>
              <w:bottom w:val="single" w:sz="4" w:space="0" w:color="auto"/>
              <w:right w:val="single" w:sz="8" w:space="0" w:color="auto"/>
            </w:tcBorders>
            <w:vAlign w:val="bottom"/>
          </w:tcPr>
          <w:p w:rsidR="00C833F0" w:rsidRPr="002716CB" w:rsidRDefault="00C833F0" w:rsidP="00C833F0">
            <w:pPr>
              <w:jc w:val="both"/>
              <w:rPr>
                <w:rFonts w:ascii="Arial Narrow" w:hAnsi="Arial Narrow" w:cs="Arial Narrow"/>
              </w:rPr>
            </w:pPr>
            <w:r>
              <w:rPr>
                <w:rFonts w:ascii="Arial Narrow" w:hAnsi="Arial Narrow" w:cs="Arial Narrow"/>
                <w:sz w:val="22"/>
              </w:rPr>
              <w:t>135</w:t>
            </w:r>
          </w:p>
        </w:tc>
      </w:tr>
      <w:tr w:rsidR="00C833F0" w:rsidRPr="002716CB">
        <w:trPr>
          <w:trHeight w:val="555"/>
        </w:trPr>
        <w:tc>
          <w:tcPr>
            <w:tcW w:w="2417" w:type="pct"/>
            <w:tcBorders>
              <w:top w:val="nil"/>
              <w:left w:val="single" w:sz="8" w:space="0" w:color="auto"/>
              <w:bottom w:val="single" w:sz="4" w:space="0" w:color="auto"/>
              <w:right w:val="single" w:sz="8" w:space="0" w:color="auto"/>
            </w:tcBorders>
            <w:vAlign w:val="bottom"/>
          </w:tcPr>
          <w:p w:rsidR="00C833F0" w:rsidRPr="002716CB" w:rsidRDefault="00C833F0" w:rsidP="004426E4">
            <w:pPr>
              <w:jc w:val="both"/>
              <w:rPr>
                <w:rFonts w:ascii="Arial Narrow" w:hAnsi="Arial Narrow" w:cs="Arial Narrow"/>
              </w:rPr>
            </w:pPr>
            <w:r w:rsidRPr="002716CB">
              <w:rPr>
                <w:rFonts w:ascii="Arial Narrow" w:hAnsi="Arial Narrow" w:cs="Arial Narrow"/>
                <w:sz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C833F0" w:rsidRPr="002716CB" w:rsidRDefault="00C511D1" w:rsidP="004426E4">
            <w:pPr>
              <w:jc w:val="both"/>
              <w:rPr>
                <w:rFonts w:ascii="Arial Narrow" w:hAnsi="Arial Narrow" w:cs="Arial Narrow"/>
              </w:rPr>
            </w:pPr>
            <w:r>
              <w:rPr>
                <w:rFonts w:ascii="Arial Narrow" w:hAnsi="Arial Narrow" w:cs="Arial Narrow"/>
              </w:rPr>
              <w:t>128</w:t>
            </w:r>
          </w:p>
        </w:tc>
        <w:tc>
          <w:tcPr>
            <w:tcW w:w="1328" w:type="pct"/>
            <w:tcBorders>
              <w:top w:val="nil"/>
              <w:left w:val="nil"/>
              <w:bottom w:val="single" w:sz="4" w:space="0" w:color="auto"/>
              <w:right w:val="single" w:sz="8" w:space="0" w:color="auto"/>
            </w:tcBorders>
            <w:vAlign w:val="bottom"/>
          </w:tcPr>
          <w:p w:rsidR="00C833F0" w:rsidRPr="002716CB" w:rsidRDefault="00C833F0" w:rsidP="00C833F0">
            <w:pPr>
              <w:jc w:val="both"/>
              <w:rPr>
                <w:rFonts w:ascii="Arial Narrow" w:hAnsi="Arial Narrow" w:cs="Arial Narrow"/>
              </w:rPr>
            </w:pPr>
            <w:r>
              <w:rPr>
                <w:rFonts w:ascii="Arial Narrow" w:hAnsi="Arial Narrow" w:cs="Arial Narrow"/>
                <w:sz w:val="22"/>
              </w:rPr>
              <w:t>135</w:t>
            </w:r>
          </w:p>
        </w:tc>
      </w:tr>
      <w:tr w:rsidR="00C833F0" w:rsidRPr="002716CB">
        <w:trPr>
          <w:trHeight w:val="390"/>
        </w:trPr>
        <w:tc>
          <w:tcPr>
            <w:tcW w:w="2417" w:type="pct"/>
            <w:tcBorders>
              <w:top w:val="nil"/>
              <w:left w:val="single" w:sz="8" w:space="0" w:color="auto"/>
              <w:bottom w:val="single" w:sz="8" w:space="0" w:color="auto"/>
              <w:right w:val="single" w:sz="8" w:space="0" w:color="auto"/>
            </w:tcBorders>
            <w:vAlign w:val="bottom"/>
          </w:tcPr>
          <w:p w:rsidR="00C833F0" w:rsidRPr="002716CB" w:rsidRDefault="00C833F0" w:rsidP="004426E4">
            <w:pPr>
              <w:jc w:val="both"/>
              <w:rPr>
                <w:rFonts w:ascii="Arial Narrow" w:hAnsi="Arial Narrow" w:cs="Arial Narrow"/>
              </w:rPr>
            </w:pPr>
            <w:r w:rsidRPr="002716CB">
              <w:rPr>
                <w:rFonts w:ascii="Arial Narrow" w:hAnsi="Arial Narrow" w:cs="Arial Narrow"/>
                <w:sz w:val="22"/>
              </w:rPr>
              <w:t>počet vedúcich zamestnancov</w:t>
            </w:r>
          </w:p>
        </w:tc>
        <w:tc>
          <w:tcPr>
            <w:tcW w:w="1255" w:type="pct"/>
            <w:tcBorders>
              <w:top w:val="nil"/>
              <w:left w:val="nil"/>
              <w:bottom w:val="single" w:sz="8" w:space="0" w:color="auto"/>
              <w:right w:val="single" w:sz="8" w:space="0" w:color="auto"/>
            </w:tcBorders>
            <w:vAlign w:val="bottom"/>
          </w:tcPr>
          <w:p w:rsidR="00C833F0" w:rsidRPr="002716CB" w:rsidRDefault="00C511D1" w:rsidP="00FB2B3B">
            <w:pPr>
              <w:jc w:val="both"/>
              <w:rPr>
                <w:rFonts w:ascii="Arial Narrow" w:hAnsi="Arial Narrow" w:cs="Arial Narrow"/>
              </w:rPr>
            </w:pPr>
            <w:r>
              <w:rPr>
                <w:rFonts w:ascii="Arial Narrow" w:hAnsi="Arial Narrow" w:cs="Arial Narrow"/>
              </w:rPr>
              <w:t>9</w:t>
            </w:r>
          </w:p>
        </w:tc>
        <w:tc>
          <w:tcPr>
            <w:tcW w:w="1328" w:type="pct"/>
            <w:tcBorders>
              <w:top w:val="nil"/>
              <w:left w:val="nil"/>
              <w:bottom w:val="single" w:sz="8" w:space="0" w:color="auto"/>
              <w:right w:val="single" w:sz="8" w:space="0" w:color="auto"/>
            </w:tcBorders>
            <w:vAlign w:val="bottom"/>
          </w:tcPr>
          <w:p w:rsidR="00C833F0" w:rsidRPr="002716CB" w:rsidRDefault="00C833F0" w:rsidP="00C833F0">
            <w:pPr>
              <w:jc w:val="both"/>
              <w:rPr>
                <w:rFonts w:ascii="Arial Narrow" w:hAnsi="Arial Narrow" w:cs="Arial Narrow"/>
              </w:rPr>
            </w:pPr>
            <w:r w:rsidRPr="002716CB">
              <w:rPr>
                <w:rFonts w:ascii="Arial Narrow" w:hAnsi="Arial Narrow" w:cs="Arial Narrow"/>
                <w:sz w:val="22"/>
              </w:rPr>
              <w:t> </w:t>
            </w:r>
            <w:r>
              <w:rPr>
                <w:rFonts w:ascii="Arial Narrow" w:hAnsi="Arial Narrow" w:cs="Arial Narrow"/>
                <w:sz w:val="22"/>
              </w:rPr>
              <w:t>9</w:t>
            </w:r>
          </w:p>
        </w:tc>
      </w:tr>
    </w:tbl>
    <w:p w:rsidR="005E0A0A" w:rsidRPr="002716CB" w:rsidRDefault="005E0A0A" w:rsidP="005E0A0A">
      <w:pPr>
        <w:ind w:left="928"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d) Údaj, či je účtovná jednotka neobmedzene ručiacim spoločníkom v iných účtovných jednotkách s uvedením obchodného mena a sídla takejto účtovnej jednotky; uvádzajú sa aj iné významné údaje týkajúce sa tohto ručenia:</w:t>
      </w:r>
    </w:p>
    <w:p w:rsidR="005E0A0A" w:rsidRPr="002716CB" w:rsidRDefault="005E0A0A" w:rsidP="005E0A0A">
      <w:pPr>
        <w:ind w:right="-468"/>
        <w:jc w:val="both"/>
        <w:rPr>
          <w:rFonts w:ascii="Arial Narrow" w:hAnsi="Arial Narrow" w:cs="Arial Narrow"/>
          <w:sz w:val="22"/>
        </w:rPr>
      </w:pPr>
    </w:p>
    <w:p w:rsidR="005E0A0A"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Právny dôvod na zostavenie účtovnej závierky:</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C833F0" w:rsidRDefault="005E0A0A" w:rsidP="005E0A0A">
      <w:pPr>
        <w:ind w:right="-468"/>
        <w:jc w:val="both"/>
        <w:rPr>
          <w:rFonts w:ascii="Arial Narrow" w:hAnsi="Arial Narrow" w:cs="Arial Narrow"/>
          <w:color w:val="FF0000"/>
          <w:sz w:val="22"/>
        </w:rPr>
      </w:pPr>
      <w:r w:rsidRPr="002716CB">
        <w:rPr>
          <w:rFonts w:ascii="Arial Narrow" w:hAnsi="Arial Narrow" w:cs="Arial Narrow"/>
          <w:sz w:val="22"/>
        </w:rPr>
        <w:t>f) Dátum schválenia účtovnej závierky za bezprostredne predchádzajúce účtovné obdobie príslušným orgánom účtovnej jednotky:</w:t>
      </w:r>
      <w:r w:rsidR="00EB77FB">
        <w:rPr>
          <w:rFonts w:ascii="Arial Narrow" w:hAnsi="Arial Narrow" w:cs="Arial Narrow"/>
          <w:sz w:val="22"/>
        </w:rPr>
        <w:t xml:space="preserve"> </w:t>
      </w:r>
      <w:r w:rsidR="00C511D1" w:rsidRPr="00C511D1">
        <w:rPr>
          <w:rFonts w:ascii="Arial Narrow" w:hAnsi="Arial Narrow" w:cs="Arial Narrow"/>
          <w:sz w:val="22"/>
        </w:rPr>
        <w:t>11.5.2018</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C. Ak je účtovná jednotka súčasťou konsolidovaného celku poznámky obsahujú aj tieto informácie:</w:t>
      </w:r>
    </w:p>
    <w:p w:rsidR="005E0A0A" w:rsidRPr="002716CB" w:rsidRDefault="005E0A0A" w:rsidP="005E0A0A">
      <w:pPr>
        <w:ind w:left="36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lastRenderedPageBreak/>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E0A0A" w:rsidRPr="002716CB" w:rsidRDefault="005E0A0A" w:rsidP="005E0A0A">
      <w:pPr>
        <w:spacing w:after="120"/>
        <w:ind w:right="-471"/>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d) Údaj, či je materská účtovná jednotka oslobodená od povinností zostaviť konsolidovanú účtovnú závierku a konsolidovanú výročnú správu podľa § 22 zákona, pričom sa uvádza:</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2. Pri oslobodení podľa § 22 ods. 12 zákona obchodné meno a sídlo dcérskych účtovných jednotiek: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D. V poznámkach sa uvádzajú ďalšie informácie o:</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a) použitých účtovných zásadách a účtovných metódach,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b) údajoch vykázaných na strane aktív súvahy,</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c) údajoch vykázaných na strane pasív súvahy,</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d) výnosoch,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nákladoch,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f) daniach z príjmov,</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g) údajoch na podsúvahových účtoch,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h) iných aktívach a iných pasívach,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i) spriaznených osobách,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j) skutočnostiach, ktoré nastali medzi dňom, ku ktorému sa zostavuje účtovná závierka a dňom jej zostavenia,</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k) prehľade zmien vlastného imania,</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l) prehľade peňažných tokov.</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E. Informácie o použitých účtovných zásadách a účtovných metódach: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Splnenie predpokladu, že účtovná jednotka bude </w:t>
      </w:r>
      <w:r w:rsidRPr="002716CB">
        <w:rPr>
          <w:rFonts w:ascii="Arial Narrow" w:hAnsi="Arial Narrow" w:cs="Arial Narrow"/>
          <w:sz w:val="22"/>
          <w:u w:val="single"/>
        </w:rPr>
        <w:t>nepretržite pokračovať</w:t>
      </w:r>
      <w:r w:rsidRPr="002716CB">
        <w:rPr>
          <w:rFonts w:ascii="Arial Narrow" w:hAnsi="Arial Narrow" w:cs="Arial Narrow"/>
          <w:sz w:val="22"/>
        </w:rPr>
        <w:t xml:space="preserve"> vo svojej činnosti: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b) </w:t>
      </w:r>
      <w:r w:rsidRPr="002716CB">
        <w:rPr>
          <w:rFonts w:ascii="Arial Narrow" w:hAnsi="Arial Narrow" w:cs="Arial Narrow"/>
          <w:sz w:val="22"/>
          <w:u w:val="single"/>
        </w:rPr>
        <w:t>Zmeny účtovných zásad</w:t>
      </w:r>
      <w:r w:rsidRPr="002716CB">
        <w:rPr>
          <w:rFonts w:ascii="Arial Narrow" w:hAnsi="Arial Narrow" w:cs="Arial Narrow"/>
          <w:sz w:val="22"/>
        </w:rPr>
        <w:t xml:space="preserve"> a zmeny účtovných metód, s uvedením dôvodu ich uplatnenia a ich vplyvu na hodnotu majetku, záväzkov, vlastného imania a výsledku hospodárenia účtovnej jednotky: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382F65" w:rsidRDefault="005E0A0A" w:rsidP="005E0A0A">
      <w:pPr>
        <w:ind w:right="-468"/>
        <w:jc w:val="both"/>
        <w:rPr>
          <w:rFonts w:cs="Arial Narrow"/>
          <w:sz w:val="22"/>
        </w:rPr>
      </w:pPr>
      <w:r w:rsidRPr="001B762E">
        <w:rPr>
          <w:rFonts w:ascii="Arial Narrow" w:hAnsi="Arial Narrow" w:cs="Arial Narrow"/>
          <w:sz w:val="22"/>
        </w:rPr>
        <w:t xml:space="preserve">c) </w:t>
      </w:r>
      <w:r w:rsidRPr="001B762E">
        <w:rPr>
          <w:rFonts w:ascii="Arial Narrow" w:hAnsi="Arial Narrow" w:cs="Arial Narrow"/>
          <w:sz w:val="22"/>
          <w:u w:val="single"/>
        </w:rPr>
        <w:t>Spôsob oceňovania</w:t>
      </w:r>
      <w:r w:rsidRPr="001B762E">
        <w:rPr>
          <w:rFonts w:ascii="Arial Narrow" w:hAnsi="Arial Narrow" w:cs="Arial Narrow"/>
          <w:sz w:val="22"/>
        </w:rPr>
        <w:t xml:space="preserve"> jednotlivých zložiek majetku a záväzkov v členení na:</w:t>
      </w: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 Dlhodobý nehmotný majetok obstaraný kúpou:</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Dlhodobý nehmotný majetok obstaraný vlastnou činnosťou: </w:t>
      </w:r>
      <w:r w:rsidR="00EB77FB">
        <w:rPr>
          <w:rFonts w:ascii="Arial Narrow" w:hAnsi="Arial Narrow" w:cs="Arial Narrow"/>
          <w:sz w:val="22"/>
        </w:rPr>
        <w:t>-</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Dlhodobý nehmotný majetok obstaraný iným spôsobom: </w:t>
      </w:r>
      <w:r w:rsidR="00EB77FB">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4. Dlhodobý hmotný majetok obstaraný kúpou: </w:t>
      </w:r>
      <w:r w:rsidR="00EB77FB">
        <w:rPr>
          <w:rFonts w:ascii="Arial Narrow" w:hAnsi="Arial Narrow" w:cs="Arial Narrow"/>
          <w:sz w:val="22"/>
        </w:rPr>
        <w:t>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5. Dlhodobý hmotný majetok obstaraný vlastnou činnosťou:</w:t>
      </w:r>
      <w:r w:rsidR="00EB77F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6. Dlhodobý hmotný majetok obstaraný iným spôsobom:</w:t>
      </w:r>
      <w:r w:rsidR="00EB77F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7. Dlhodobý finančný majetok: </w:t>
      </w:r>
      <w:r w:rsidR="00EB77FB">
        <w:rPr>
          <w:rFonts w:ascii="Arial Narrow" w:hAnsi="Arial Narrow" w:cs="Arial Narrow"/>
          <w:sz w:val="22"/>
        </w:rPr>
        <w:t>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8. Zásoby obstarané kúpou: </w:t>
      </w:r>
      <w:r w:rsidR="00EB77FB">
        <w:rPr>
          <w:rFonts w:ascii="Arial Narrow" w:hAnsi="Arial Narrow" w:cs="Arial Narrow"/>
          <w:sz w:val="22"/>
        </w:rPr>
        <w:t>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9. Zásoby vytvorené vlastnou činnosťou: </w:t>
      </w:r>
      <w:r w:rsidR="00EB77FB">
        <w:rPr>
          <w:rFonts w:ascii="Arial Narrow" w:hAnsi="Arial Narrow" w:cs="Arial Narrow"/>
          <w:sz w:val="22"/>
        </w:rPr>
        <w:t>vnútropodniková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10. Zásoby obstarané iným spôsobom: </w:t>
      </w:r>
      <w:r w:rsidR="00EB77FB">
        <w:rPr>
          <w:rFonts w:ascii="Arial Narrow" w:hAnsi="Arial Narrow" w:cs="Arial Narrow"/>
          <w:sz w:val="22"/>
        </w:rPr>
        <w:t>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11. Zákazková výroba a zákazková výstavba nehnuteľnosti určenej na predaj: </w:t>
      </w:r>
      <w:r w:rsidR="00EB77FB">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12. Pohľadávky:</w:t>
      </w:r>
      <w:r w:rsidR="00EB77FB">
        <w:rPr>
          <w:rFonts w:ascii="Arial Narrow" w:hAnsi="Arial Narrow" w:cs="Arial Narrow"/>
          <w:sz w:val="22"/>
        </w:rPr>
        <w:t xml:space="preserve"> trhová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13. Krátkodobý finančný majetok:</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14. Časové rozlíšenie na strane aktív súvahy:</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15. Záväzky, vrátane rezerv, dlhopisov, pôžičiek a úverov:</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16. Časové rozlíšenie na strane pasív súvahy:</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17. Deriváty: </w:t>
      </w:r>
      <w:r w:rsidR="00EB77F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18. Majetok a záväzky zabezpečené derivátmi: </w:t>
      </w:r>
      <w:r w:rsidR="00EB77F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19. Prenajatý majetok a majetok obstaraný na základe zmluvy o kúpe prenajatej veci:</w:t>
      </w:r>
      <w:r w:rsidR="00EB77FB">
        <w:rPr>
          <w:rFonts w:ascii="Arial Narrow" w:hAnsi="Arial Narrow" w:cs="Arial Narrow"/>
          <w:sz w:val="22"/>
        </w:rPr>
        <w:t xml:space="preserve"> obstarávacia cena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20. Majetok obstaraný v privatizácii:</w:t>
      </w:r>
      <w:r w:rsidR="00EB77FB">
        <w:rPr>
          <w:rFonts w:ascii="Arial Narrow" w:hAnsi="Arial Narrow" w:cs="Arial Narrow"/>
          <w:sz w:val="22"/>
        </w:rPr>
        <w:t xml:space="preserve"> </w:t>
      </w:r>
      <w:r w:rsidR="00A97ED1">
        <w:rPr>
          <w:rFonts w:ascii="Arial Narrow" w:hAnsi="Arial Narrow" w:cs="Arial Narrow"/>
          <w:sz w:val="22"/>
        </w:rPr>
        <w:t>obstarávacia cena</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21. Splatná daň z príjmov a odložená daň z príjmov:</w:t>
      </w:r>
      <w:r w:rsidR="00A97ED1">
        <w:rPr>
          <w:rFonts w:ascii="Arial Narrow" w:hAnsi="Arial Narrow" w:cs="Arial Narrow"/>
          <w:sz w:val="22"/>
        </w:rPr>
        <w:t xml:space="preserve"> reálna hodnota</w:t>
      </w:r>
    </w:p>
    <w:p w:rsidR="005E0A0A" w:rsidRDefault="005E0A0A" w:rsidP="005E0A0A">
      <w:pPr>
        <w:jc w:val="both"/>
        <w:rPr>
          <w:rFonts w:ascii="Arial Narrow" w:hAnsi="Arial Narrow" w:cs="Arial Narrow"/>
          <w:sz w:val="22"/>
        </w:rPr>
      </w:pPr>
    </w:p>
    <w:p w:rsidR="005E0A0A" w:rsidRPr="007F06CC" w:rsidRDefault="005E0A0A" w:rsidP="005E0A0A">
      <w:pPr>
        <w:spacing w:after="120"/>
        <w:jc w:val="both"/>
        <w:rPr>
          <w:rFonts w:cs="Arial Narrow"/>
          <w:sz w:val="22"/>
        </w:rPr>
      </w:pPr>
      <w:r w:rsidRPr="007F06CC">
        <w:rPr>
          <w:rFonts w:ascii="Arial Narrow" w:hAnsi="Arial Narrow" w:cs="Arial Narrow"/>
          <w:sz w:val="22"/>
          <w:u w:val="single"/>
        </w:rPr>
        <w:t>Komentár</w:t>
      </w:r>
      <w:r w:rsidRPr="007F06CC">
        <w:rPr>
          <w:rFonts w:ascii="Arial Narrow" w:hAnsi="Arial Narrow" w:cs="Arial Narrow"/>
          <w:sz w:val="22"/>
        </w:rPr>
        <w:t>:</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ÚJ používa pri oceňovaní prírastku cudzej meny v hotovosti alebo na bankový účet – zmenárenský kurz konkrétnej banky.</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 xml:space="preserve">ÚJ používa pri oceňovaní úbytku rovnakého druhu zásob a cenných papierov – vážený aritmetický priemer (§ 25/5 </w:t>
      </w:r>
      <w:proofErr w:type="spellStart"/>
      <w:r w:rsidRPr="007F06CC">
        <w:rPr>
          <w:rFonts w:ascii="Arial Narrow" w:hAnsi="Arial Narrow" w:cs="Arial Narrow"/>
          <w:sz w:val="22"/>
        </w:rPr>
        <w:t>ZoU</w:t>
      </w:r>
      <w:proofErr w:type="spellEnd"/>
      <w:r w:rsidRPr="007F06CC">
        <w:rPr>
          <w:rFonts w:ascii="Arial Narrow" w:hAnsi="Arial Narrow" w:cs="Arial Narrow"/>
          <w:sz w:val="22"/>
        </w:rPr>
        <w:t>; § 22/1 PU).</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 xml:space="preserve">ÚJ nepoužíva dobrovoľné oceňovanie obchodných podielov metódou vlastného imania (§ 27/9 </w:t>
      </w:r>
      <w:proofErr w:type="spellStart"/>
      <w:r w:rsidRPr="007F06CC">
        <w:rPr>
          <w:rFonts w:ascii="Arial Narrow" w:hAnsi="Arial Narrow" w:cs="Arial Narrow"/>
          <w:sz w:val="22"/>
        </w:rPr>
        <w:t>ZoU</w:t>
      </w:r>
      <w:proofErr w:type="spellEnd"/>
      <w:r w:rsidRPr="007F06CC">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3A7D59" w:rsidRDefault="005E0A0A" w:rsidP="005E0A0A">
      <w:pPr>
        <w:pStyle w:val="Nadpis2"/>
        <w:tabs>
          <w:tab w:val="left" w:pos="1005"/>
        </w:tabs>
        <w:jc w:val="both"/>
        <w:rPr>
          <w:rFonts w:ascii="Arial Narrow" w:hAnsi="Arial Narrow" w:cs="Arial Narrow"/>
          <w:b w:val="0"/>
          <w:bCs w:val="0"/>
          <w:sz w:val="22"/>
        </w:rPr>
      </w:pPr>
      <w:r w:rsidRPr="001B762E">
        <w:rPr>
          <w:rFonts w:ascii="Arial Narrow" w:hAnsi="Arial Narrow" w:cs="Arial Narrow"/>
          <w:b w:val="0"/>
          <w:bCs w:val="0"/>
          <w:sz w:val="22"/>
        </w:rPr>
        <w:t xml:space="preserve">d) </w:t>
      </w:r>
      <w:r w:rsidRPr="001B762E">
        <w:rPr>
          <w:rFonts w:ascii="Arial Narrow" w:hAnsi="Arial Narrow" w:cs="Arial Narrow"/>
          <w:b w:val="0"/>
          <w:bCs w:val="0"/>
          <w:sz w:val="22"/>
          <w:u w:val="single"/>
        </w:rPr>
        <w:t>Tvorba odpisového plánu</w:t>
      </w:r>
      <w:r w:rsidRPr="001B762E">
        <w:rPr>
          <w:rFonts w:ascii="Arial Narrow" w:hAnsi="Arial Narrow" w:cs="Arial Narrow"/>
          <w:b w:val="0"/>
          <w:bCs w:val="0"/>
          <w:sz w:val="22"/>
        </w:rPr>
        <w:t xml:space="preserve"> pre dlhodobý majetok, pričom sa uvádza doba odpisovania, sadzby odpisov a odpisové metódy pre účtovné odpisy:</w:t>
      </w:r>
      <w:r w:rsidR="00A97ED1">
        <w:rPr>
          <w:rFonts w:ascii="Arial Narrow" w:hAnsi="Arial Narrow" w:cs="Arial Narrow"/>
          <w:b w:val="0"/>
          <w:bCs w:val="0"/>
          <w:sz w:val="22"/>
        </w:rPr>
        <w:t xml:space="preserve"> </w:t>
      </w:r>
    </w:p>
    <w:p w:rsidR="005E0A0A" w:rsidRDefault="00A97ED1" w:rsidP="005E0A0A">
      <w:pPr>
        <w:pStyle w:val="Nadpis2"/>
        <w:tabs>
          <w:tab w:val="left" w:pos="1005"/>
        </w:tabs>
        <w:jc w:val="both"/>
        <w:rPr>
          <w:rFonts w:ascii="Arial Narrow" w:hAnsi="Arial Narrow" w:cs="Arial Narrow"/>
          <w:b w:val="0"/>
          <w:bCs w:val="0"/>
          <w:sz w:val="22"/>
        </w:rPr>
      </w:pPr>
      <w:r>
        <w:rPr>
          <w:rFonts w:ascii="Arial Narrow" w:hAnsi="Arial Narrow" w:cs="Arial Narrow"/>
          <w:b w:val="0"/>
          <w:bCs w:val="0"/>
          <w:sz w:val="22"/>
        </w:rPr>
        <w:t>rovnomerné odpisovanie</w:t>
      </w:r>
      <w:r w:rsidR="003A7D59">
        <w:rPr>
          <w:rFonts w:ascii="Arial Narrow" w:hAnsi="Arial Narrow" w:cs="Arial Narrow"/>
          <w:b w:val="0"/>
          <w:bCs w:val="0"/>
          <w:sz w:val="22"/>
        </w:rPr>
        <w:t>, roky a sadzby :</w:t>
      </w:r>
    </w:p>
    <w:p w:rsidR="003A7D59" w:rsidRDefault="003A7D59" w:rsidP="003A7D59">
      <w:r>
        <w:t>4 roky, ročný odpis 25% DM</w:t>
      </w:r>
    </w:p>
    <w:p w:rsidR="003A7D59" w:rsidRDefault="003A7D59" w:rsidP="003A7D59">
      <w:r>
        <w:t>6 rokov, ročný odpis 16.67 % DM</w:t>
      </w:r>
    </w:p>
    <w:p w:rsidR="003A7D59" w:rsidRDefault="003A7D59" w:rsidP="003A7D59">
      <w:r>
        <w:t>8 rokov, ročný odpis 12,5 % DM</w:t>
      </w:r>
    </w:p>
    <w:p w:rsidR="003A7D59" w:rsidRDefault="003A7D59" w:rsidP="003A7D59">
      <w:r>
        <w:t>12 rokov, ročný odpis 8,33 % DM</w:t>
      </w:r>
    </w:p>
    <w:p w:rsidR="003A7D59" w:rsidRDefault="003A7D59" w:rsidP="003A7D59">
      <w:r>
        <w:t>20 rokov, ročný odpis   5 % DM</w:t>
      </w:r>
    </w:p>
    <w:p w:rsidR="003A7D59" w:rsidRDefault="003A7D59" w:rsidP="003A7D59">
      <w:r>
        <w:t>40 rokov, ročný odpis   2,5 % DM</w:t>
      </w:r>
    </w:p>
    <w:p w:rsidR="005E0A0A" w:rsidRDefault="005E0A0A" w:rsidP="005E0A0A"/>
    <w:p w:rsidR="005E0A0A" w:rsidRPr="007F06CC" w:rsidRDefault="005E0A0A" w:rsidP="005E0A0A">
      <w:pPr>
        <w:spacing w:after="120"/>
        <w:rPr>
          <w:rFonts w:ascii="Arial Narrow" w:hAnsi="Arial Narrow"/>
          <w:sz w:val="22"/>
        </w:rPr>
      </w:pPr>
      <w:r w:rsidRPr="007F06CC">
        <w:rPr>
          <w:rFonts w:ascii="Arial Narrow" w:hAnsi="Arial Narrow"/>
          <w:sz w:val="22"/>
          <w:u w:val="single"/>
        </w:rPr>
        <w:t>Komentár</w:t>
      </w:r>
      <w:r w:rsidRPr="007F06CC">
        <w:rPr>
          <w:rFonts w:ascii="Arial Narrow" w:hAnsi="Arial Narrow"/>
          <w:sz w:val="22"/>
        </w:rPr>
        <w:t xml:space="preserve">: </w:t>
      </w:r>
    </w:p>
    <w:p w:rsidR="005E0A0A" w:rsidRPr="007F06CC" w:rsidRDefault="005E0A0A" w:rsidP="005E0A0A">
      <w:pPr>
        <w:numPr>
          <w:ilvl w:val="0"/>
          <w:numId w:val="3"/>
        </w:numPr>
        <w:spacing w:after="120"/>
        <w:jc w:val="both"/>
        <w:rPr>
          <w:rFonts w:ascii="Arial Narrow" w:hAnsi="Arial Narrow"/>
          <w:sz w:val="22"/>
        </w:rPr>
      </w:pPr>
      <w:r w:rsidRPr="007F06CC">
        <w:rPr>
          <w:rFonts w:ascii="Arial Narrow" w:hAnsi="Arial Narrow"/>
          <w:sz w:val="22"/>
        </w:rPr>
        <w:t>ÚJ nepoužíva kategóriu drobného dlhodobého nehmotného majetku - položky pod 2 400 eur jednotkovej ceny (§ 13/2 PU).</w:t>
      </w:r>
    </w:p>
    <w:p w:rsidR="005E0A0A" w:rsidRPr="007F06CC" w:rsidRDefault="005E0A0A" w:rsidP="005E0A0A">
      <w:pPr>
        <w:numPr>
          <w:ilvl w:val="0"/>
          <w:numId w:val="3"/>
        </w:numPr>
        <w:spacing w:after="120"/>
        <w:jc w:val="both"/>
        <w:rPr>
          <w:rFonts w:ascii="Arial Narrow" w:hAnsi="Arial Narrow"/>
          <w:sz w:val="22"/>
        </w:rPr>
      </w:pPr>
      <w:r w:rsidRPr="007F06CC">
        <w:rPr>
          <w:rFonts w:ascii="Arial Narrow" w:hAnsi="Arial Narrow"/>
          <w:sz w:val="22"/>
        </w:rPr>
        <w:t>ÚJ nepoužíva kategóriu drobného dlhodobého hmotného majetku - položky pod 1 700 eur jednotkovej ceny (§ 13/6 PU).</w:t>
      </w:r>
    </w:p>
    <w:p w:rsidR="005E0A0A" w:rsidRPr="00946321" w:rsidRDefault="005E0A0A" w:rsidP="005E0A0A">
      <w:pPr>
        <w:numPr>
          <w:ilvl w:val="0"/>
          <w:numId w:val="3"/>
        </w:numPr>
        <w:spacing w:after="120"/>
        <w:jc w:val="both"/>
        <w:rPr>
          <w:rFonts w:ascii="Arial Narrow" w:hAnsi="Arial Narrow" w:cs="Arial Narrow"/>
          <w:sz w:val="22"/>
        </w:rPr>
      </w:pPr>
      <w:r w:rsidRPr="00946321">
        <w:rPr>
          <w:rFonts w:ascii="Arial Narrow" w:hAnsi="Arial Narrow" w:cs="Arial Narrow"/>
          <w:sz w:val="22"/>
        </w:rPr>
        <w:lastRenderedPageBreak/>
        <w:t>ÚJ nepoužíva dobrovoľné účtovanie podlimitného technického zhodnotenia do odpisovaného dlhodobého majetku (§ 21/3 PU).</w:t>
      </w:r>
    </w:p>
    <w:p w:rsidR="005E0A0A" w:rsidRPr="00946321" w:rsidRDefault="005E0A0A" w:rsidP="005E0A0A">
      <w:pPr>
        <w:numPr>
          <w:ilvl w:val="0"/>
          <w:numId w:val="3"/>
        </w:numPr>
        <w:spacing w:after="120"/>
        <w:jc w:val="both"/>
        <w:rPr>
          <w:rFonts w:ascii="Arial Narrow" w:hAnsi="Arial Narrow" w:cs="Arial Narrow"/>
          <w:sz w:val="22"/>
        </w:rPr>
      </w:pPr>
      <w:r w:rsidRPr="00946321">
        <w:rPr>
          <w:rFonts w:ascii="Arial Narrow" w:hAnsi="Arial Narrow" w:cs="Arial Narrow"/>
          <w:sz w:val="22"/>
        </w:rPr>
        <w:t>ÚJ nepoužíva dobrovoľnú kapitalizáciu úrokov do obstarávacej ceny odpisovaného dlhodobého majetku (§ 34/1 PU; § 35/2/h PU).</w:t>
      </w:r>
    </w:p>
    <w:p w:rsidR="005E0A0A" w:rsidRPr="002716CB" w:rsidRDefault="005E0A0A" w:rsidP="005E0A0A"/>
    <w:p w:rsidR="005E0A0A" w:rsidRDefault="005E0A0A" w:rsidP="005E0A0A">
      <w:pPr>
        <w:pStyle w:val="Nadpis2"/>
        <w:jc w:val="both"/>
        <w:rPr>
          <w:rFonts w:ascii="Arial Narrow" w:hAnsi="Arial Narrow" w:cs="Arial Narrow"/>
          <w:b w:val="0"/>
          <w:bCs w:val="0"/>
          <w:sz w:val="22"/>
        </w:rPr>
      </w:pPr>
      <w:r w:rsidRPr="001B762E">
        <w:rPr>
          <w:rFonts w:ascii="Arial Narrow" w:hAnsi="Arial Narrow" w:cs="Arial Narrow"/>
          <w:b w:val="0"/>
          <w:bCs w:val="0"/>
          <w:sz w:val="22"/>
        </w:rPr>
        <w:t xml:space="preserve">e) </w:t>
      </w:r>
      <w:r w:rsidRPr="001B762E">
        <w:rPr>
          <w:rFonts w:ascii="Arial Narrow" w:hAnsi="Arial Narrow" w:cs="Arial Narrow"/>
          <w:b w:val="0"/>
          <w:bCs w:val="0"/>
          <w:sz w:val="22"/>
          <w:u w:val="single"/>
        </w:rPr>
        <w:t>Dotácie</w:t>
      </w:r>
      <w:r w:rsidRPr="001B762E">
        <w:rPr>
          <w:rFonts w:ascii="Arial Narrow" w:hAnsi="Arial Narrow" w:cs="Arial Narrow"/>
          <w:b w:val="0"/>
          <w:bCs w:val="0"/>
          <w:sz w:val="22"/>
        </w:rPr>
        <w:t xml:space="preserve"> poskytnuté na obstaranie majetku s uvedením zložky majetku a ich ocenenia:</w:t>
      </w:r>
      <w:r w:rsidRPr="002716CB">
        <w:rPr>
          <w:rFonts w:ascii="Arial Narrow" w:hAnsi="Arial Narrow" w:cs="Arial Narrow"/>
          <w:b w:val="0"/>
          <w:bCs w:val="0"/>
          <w:sz w:val="22"/>
        </w:rPr>
        <w:t xml:space="preserve"> </w:t>
      </w:r>
    </w:p>
    <w:p w:rsidR="00461EB4" w:rsidRDefault="00461EB4" w:rsidP="00461EB4">
      <w:r>
        <w:t>dotácie na pôdu</w:t>
      </w:r>
      <w:r w:rsidR="0057390E">
        <w:t xml:space="preserve"> – rozpúšťanie do výnosov na príslušné výkony RV / plodiny /</w:t>
      </w:r>
    </w:p>
    <w:p w:rsidR="0057390E" w:rsidRDefault="0057390E" w:rsidP="0057390E">
      <w:r>
        <w:t>dotácie na RV – rozpúšťanie do výnosov na príslušné výkony RV / plodiny /</w:t>
      </w:r>
    </w:p>
    <w:p w:rsidR="0057390E" w:rsidRDefault="0057390E" w:rsidP="0057390E">
      <w:r>
        <w:t>dotácie na ŽV – rozpúšťanie do výnosov na príslušné výkony ŽV / kategórie zvierat/</w:t>
      </w:r>
    </w:p>
    <w:p w:rsidR="0057390E" w:rsidRDefault="0057390E" w:rsidP="0057390E">
      <w:r>
        <w:t>dotácie na finančnú disciplínu – rozpúšťanie do výnosov na príslušné výkony RV  a ŽV/</w:t>
      </w:r>
    </w:p>
    <w:p w:rsidR="0057390E" w:rsidRDefault="0057390E" w:rsidP="0057390E">
      <w:r>
        <w:t>dotácie na znevýhodnené oblasti - rozpúšťanie do výnosov na príslušné výkony RV/ plodiny /</w:t>
      </w:r>
    </w:p>
    <w:p w:rsidR="0057390E" w:rsidRDefault="0057390E" w:rsidP="0057390E">
      <w:r>
        <w:t>dotácie na sady -</w:t>
      </w:r>
      <w:r w:rsidRPr="0057390E">
        <w:t xml:space="preserve"> </w:t>
      </w:r>
      <w:r>
        <w:t>rozpúšťanie do výnosov na príslušné výkony RV / plodiny /</w:t>
      </w:r>
    </w:p>
    <w:p w:rsidR="00FB2B3B" w:rsidRDefault="00FB2B3B" w:rsidP="0057390E">
      <w:r>
        <w:t>dotácie na investíciu –rozpúšťanie do výnosov na príslušné výkony majetku / stroje /</w:t>
      </w:r>
    </w:p>
    <w:p w:rsidR="0057390E" w:rsidRDefault="0057390E" w:rsidP="0057390E"/>
    <w:p w:rsidR="0057390E" w:rsidRDefault="0057390E" w:rsidP="0057390E"/>
    <w:p w:rsidR="0057390E" w:rsidRDefault="0057390E" w:rsidP="00461EB4"/>
    <w:p w:rsidR="0057390E" w:rsidRPr="00461EB4" w:rsidRDefault="0057390E" w:rsidP="00461EB4"/>
    <w:p w:rsidR="005E0A0A" w:rsidRPr="002716CB" w:rsidRDefault="005E0A0A" w:rsidP="005E0A0A">
      <w:pPr>
        <w:ind w:right="-468"/>
        <w:jc w:val="both"/>
        <w:rPr>
          <w:rFonts w:ascii="Arial Narrow" w:hAnsi="Arial Narrow" w:cs="Arial Narrow"/>
          <w:sz w:val="22"/>
        </w:rPr>
      </w:pPr>
    </w:p>
    <w:p w:rsidR="005E0A0A" w:rsidRPr="002716CB" w:rsidRDefault="005E0A0A" w:rsidP="005E0A0A">
      <w:pPr>
        <w:pStyle w:val="Nadpis2"/>
        <w:jc w:val="both"/>
        <w:rPr>
          <w:rFonts w:ascii="Arial Narrow" w:hAnsi="Arial Narrow" w:cs="Arial Narrow"/>
          <w:sz w:val="22"/>
        </w:rPr>
      </w:pPr>
      <w:r w:rsidRPr="002716CB">
        <w:rPr>
          <w:rFonts w:ascii="Arial Narrow" w:hAnsi="Arial Narrow" w:cs="Arial Narrow"/>
          <w:b w:val="0"/>
          <w:bCs w:val="0"/>
          <w:sz w:val="22"/>
        </w:rPr>
        <w:t xml:space="preserve">f) </w:t>
      </w:r>
      <w:r w:rsidRPr="002716CB">
        <w:rPr>
          <w:rFonts w:ascii="Arial Narrow" w:hAnsi="Arial Narrow" w:cs="Arial Narrow"/>
          <w:b w:val="0"/>
          <w:bCs w:val="0"/>
          <w:sz w:val="22"/>
          <w:u w:val="single"/>
        </w:rPr>
        <w:t>Informácie o oprave významných chýb</w:t>
      </w:r>
      <w:r w:rsidRPr="002716CB">
        <w:rPr>
          <w:rFonts w:ascii="Arial Narrow" w:hAnsi="Arial Narrow" w:cs="Arial Narrow"/>
          <w:b w:val="0"/>
          <w:bCs w:val="0"/>
          <w:sz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b/>
          <w:bCs/>
          <w:sz w:val="22"/>
        </w:rPr>
        <w:t xml:space="preserve">F. Informácie o údajoch vykázaných na strane aktív súvahy: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w:sz w:val="22"/>
        </w:rPr>
      </w:pPr>
      <w:r w:rsidRPr="002716CB">
        <w:rPr>
          <w:rFonts w:ascii="Arial Narrow" w:hAnsi="Arial Narrow" w:cs="Arial Narrow"/>
          <w:sz w:val="22"/>
        </w:rPr>
        <w:t xml:space="preserve">a)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 xml:space="preserve">nehmotný </w:t>
      </w:r>
      <w:r w:rsidRPr="002716CB">
        <w:rPr>
          <w:rFonts w:ascii="Arial Narrow" w:hAnsi="Arial Narrow" w:cs="Arial"/>
          <w:b/>
          <w:bCs/>
          <w:sz w:val="22"/>
          <w:u w:val="single"/>
        </w:rPr>
        <w:t>majetok</w:t>
      </w:r>
      <w:r w:rsidRPr="002716CB">
        <w:rPr>
          <w:rFonts w:ascii="Arial Narrow" w:hAnsi="Arial Narrow" w:cs="Arial"/>
          <w:sz w:val="22"/>
        </w:rPr>
        <w:t xml:space="preserve"> za bežné účtovné obdobie a za bezprostredne predchádzajúce účtovné obdobie:  </w:t>
      </w:r>
    </w:p>
    <w:p w:rsidR="005E0A0A" w:rsidRPr="002716CB" w:rsidRDefault="005E0A0A" w:rsidP="005E0A0A">
      <w:pPr>
        <w:ind w:right="-468"/>
        <w:jc w:val="both"/>
        <w:rPr>
          <w:rFonts w:ascii="Arial Narrow" w:hAnsi="Arial Narrow" w:cs="Arial"/>
          <w:sz w:val="22"/>
        </w:rPr>
      </w:pPr>
    </w:p>
    <w:p w:rsidR="005E0A0A" w:rsidRPr="002716CB" w:rsidRDefault="005E0A0A" w:rsidP="005E0A0A">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nehmotnom majetku</w:t>
      </w:r>
    </w:p>
    <w:p w:rsidR="005E0A0A" w:rsidRPr="002716CB" w:rsidRDefault="005E0A0A" w:rsidP="005E0A0A">
      <w:pPr>
        <w:rPr>
          <w:rFonts w:ascii="Arial Narrow" w:hAnsi="Arial Narrow" w:cs="Arial"/>
          <w:sz w:val="22"/>
        </w:rPr>
      </w:pPr>
      <w:r w:rsidRPr="002716CB">
        <w:rPr>
          <w:rFonts w:ascii="Arial Narrow" w:hAnsi="Arial Narrow" w:cs="Arial"/>
          <w:sz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5E0A0A"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
                <w:bCs/>
              </w:rPr>
            </w:pPr>
            <w:r w:rsidRPr="002716CB">
              <w:rPr>
                <w:rFonts w:ascii="Arial Narrow" w:hAnsi="Arial Narrow" w:cs="Arial"/>
                <w:b/>
                <w:bCs/>
                <w:sz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
                <w:bCs/>
              </w:rPr>
            </w:pPr>
            <w:r w:rsidRPr="002716CB">
              <w:rPr>
                <w:rFonts w:ascii="Arial Narrow" w:hAnsi="Arial Narrow" w:cs="Arial"/>
                <w:b/>
                <w:bCs/>
                <w:sz w:val="22"/>
              </w:rPr>
              <w:t>Bežné účtovné obdobie</w:t>
            </w:r>
          </w:p>
        </w:tc>
      </w:tr>
      <w:tr w:rsidR="005E0A0A"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cs="Arial"/>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proofErr w:type="spellStart"/>
            <w:r w:rsidRPr="002716CB">
              <w:rPr>
                <w:rFonts w:ascii="Arial Narrow" w:hAnsi="Arial Narrow" w:cs="Arial"/>
                <w:bCs/>
                <w:sz w:val="22"/>
              </w:rPr>
              <w:t>Aktivo-vané</w:t>
            </w:r>
            <w:proofErr w:type="spellEnd"/>
            <w:r w:rsidRPr="002716CB">
              <w:rPr>
                <w:rFonts w:ascii="Arial Narrow" w:hAnsi="Arial Narrow" w:cs="Arial"/>
                <w:bCs/>
                <w:sz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r w:rsidRPr="002716CB">
              <w:rPr>
                <w:rFonts w:ascii="Arial Narrow" w:hAnsi="Arial Narrow" w:cs="Arial"/>
                <w:bCs/>
                <w:sz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proofErr w:type="spellStart"/>
            <w:r w:rsidRPr="002716CB">
              <w:rPr>
                <w:rFonts w:ascii="Arial Narrow" w:hAnsi="Arial Narrow" w:cs="Arial"/>
                <w:bCs/>
                <w:sz w:val="22"/>
              </w:rPr>
              <w:t>Oceniteľ</w:t>
            </w:r>
            <w:r>
              <w:rPr>
                <w:rFonts w:ascii="Arial Narrow" w:hAnsi="Arial Narrow" w:cs="Arial"/>
                <w:bCs/>
                <w:sz w:val="22"/>
              </w:rPr>
              <w:t>-</w:t>
            </w:r>
            <w:r w:rsidRPr="002716CB">
              <w:rPr>
                <w:rFonts w:ascii="Arial Narrow" w:hAnsi="Arial Narrow" w:cs="Arial"/>
                <w:bCs/>
                <w:sz w:val="22"/>
              </w:rPr>
              <w:t>né</w:t>
            </w:r>
            <w:proofErr w:type="spellEnd"/>
            <w:r w:rsidRPr="002716CB">
              <w:rPr>
                <w:rFonts w:ascii="Arial Narrow" w:hAnsi="Arial Narrow" w:cs="Arial"/>
                <w:bCs/>
                <w:sz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proofErr w:type="spellStart"/>
            <w:r w:rsidRPr="002716CB">
              <w:rPr>
                <w:rFonts w:ascii="Arial Narrow" w:hAnsi="Arial Narrow" w:cs="Arial"/>
                <w:bCs/>
                <w:sz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r w:rsidRPr="002716CB">
              <w:rPr>
                <w:rFonts w:ascii="Arial Narrow" w:hAnsi="Arial Narrow" w:cs="Arial"/>
                <w:bCs/>
                <w:sz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proofErr w:type="spellStart"/>
            <w:r w:rsidRPr="002716CB">
              <w:rPr>
                <w:rFonts w:ascii="Arial Narrow" w:hAnsi="Arial Narrow" w:cs="Arial"/>
                <w:bCs/>
                <w:sz w:val="22"/>
              </w:rPr>
              <w:t>Obsta</w:t>
            </w:r>
            <w:proofErr w:type="spellEnd"/>
            <w:r w:rsidRPr="002716CB">
              <w:rPr>
                <w:rFonts w:ascii="Arial Narrow" w:hAnsi="Arial Narrow" w:cs="Arial"/>
                <w:bCs/>
                <w:sz w:val="22"/>
              </w:rPr>
              <w:t>-</w:t>
            </w:r>
          </w:p>
          <w:p w:rsidR="005E0A0A" w:rsidRPr="002716CB" w:rsidRDefault="005E0A0A" w:rsidP="004426E4">
            <w:pPr>
              <w:autoSpaceDE w:val="0"/>
              <w:autoSpaceDN w:val="0"/>
              <w:adjustRightInd w:val="0"/>
              <w:jc w:val="center"/>
              <w:rPr>
                <w:rFonts w:ascii="Arial Narrow" w:hAnsi="Arial Narrow" w:cs="Arial"/>
                <w:bCs/>
              </w:rPr>
            </w:pPr>
            <w:proofErr w:type="spellStart"/>
            <w:r w:rsidRPr="002716CB">
              <w:rPr>
                <w:rFonts w:ascii="Arial Narrow" w:hAnsi="Arial Narrow" w:cs="Arial"/>
                <w:bCs/>
                <w:sz w:val="22"/>
              </w:rPr>
              <w:t>rávaný</w:t>
            </w:r>
            <w:proofErr w:type="spellEnd"/>
            <w:r w:rsidRPr="002716CB">
              <w:rPr>
                <w:rFonts w:ascii="Arial Narrow" w:hAnsi="Arial Narrow" w:cs="Arial"/>
                <w:bCs/>
                <w:sz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r w:rsidRPr="002716CB">
              <w:rPr>
                <w:rFonts w:ascii="Arial Narrow" w:hAnsi="Arial Narrow" w:cs="Arial"/>
                <w:bCs/>
                <w:sz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rPr>
            </w:pPr>
            <w:r w:rsidRPr="002716CB">
              <w:rPr>
                <w:rFonts w:ascii="Arial Narrow" w:hAnsi="Arial Narrow" w:cs="Arial"/>
                <w:bCs/>
                <w:sz w:val="22"/>
              </w:rPr>
              <w:t>Spolu</w:t>
            </w:r>
          </w:p>
        </w:tc>
      </w:tr>
      <w:tr w:rsidR="005E0A0A"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Pr>
                <w:rFonts w:ascii="Arial Narrow" w:hAnsi="Arial Narrow" w:cs="Arial"/>
                <w:bCs/>
                <w:sz w:val="22"/>
              </w:rPr>
              <w:t>a</w:t>
            </w:r>
          </w:p>
        </w:tc>
        <w:tc>
          <w:tcPr>
            <w:tcW w:w="1000"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B</w:t>
            </w:r>
          </w:p>
        </w:tc>
        <w:tc>
          <w:tcPr>
            <w:tcW w:w="851"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c</w:t>
            </w:r>
          </w:p>
        </w:tc>
        <w:tc>
          <w:tcPr>
            <w:tcW w:w="867"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d</w:t>
            </w:r>
          </w:p>
        </w:tc>
        <w:tc>
          <w:tcPr>
            <w:tcW w:w="836"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e</w:t>
            </w:r>
          </w:p>
        </w:tc>
        <w:tc>
          <w:tcPr>
            <w:tcW w:w="724"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g</w:t>
            </w:r>
          </w:p>
        </w:tc>
        <w:tc>
          <w:tcPr>
            <w:tcW w:w="1276"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H</w:t>
            </w:r>
          </w:p>
        </w:tc>
        <w:tc>
          <w:tcPr>
            <w:tcW w:w="863" w:type="dxa"/>
            <w:tcBorders>
              <w:top w:val="single" w:sz="4" w:space="0" w:color="auto"/>
              <w:left w:val="single" w:sz="12" w:space="0" w:color="auto"/>
              <w:bottom w:val="single" w:sz="4" w:space="0" w:color="auto"/>
              <w:right w:val="single" w:sz="4" w:space="0" w:color="auto"/>
            </w:tcBorders>
          </w:tcPr>
          <w:p w:rsidR="005E0A0A" w:rsidRPr="00331EB6" w:rsidRDefault="005E0A0A" w:rsidP="004426E4">
            <w:pPr>
              <w:autoSpaceDE w:val="0"/>
              <w:autoSpaceDN w:val="0"/>
              <w:adjustRightInd w:val="0"/>
              <w:jc w:val="center"/>
              <w:rPr>
                <w:rFonts w:ascii="Arial Narrow" w:hAnsi="Arial Narrow" w:cs="Arial"/>
                <w:bCs/>
              </w:rPr>
            </w:pPr>
            <w:r w:rsidRPr="00331EB6">
              <w:rPr>
                <w:rFonts w:ascii="Arial Narrow" w:hAnsi="Arial Narrow" w:cs="Arial"/>
                <w:bCs/>
                <w:sz w:val="22"/>
              </w:rPr>
              <w:t>i</w:t>
            </w:r>
          </w:p>
        </w:tc>
      </w:tr>
      <w:tr w:rsidR="005E0A0A"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Oprávky</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Opravné položky</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Zostatková hodnota </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bl>
    <w:p w:rsidR="005E0A0A" w:rsidRPr="002716CB" w:rsidRDefault="005E0A0A" w:rsidP="005E0A0A">
      <w:pPr>
        <w:pStyle w:val="Nzov"/>
        <w:spacing w:before="0" w:beforeAutospacing="0" w:after="0"/>
        <w:jc w:val="left"/>
        <w:rPr>
          <w:b w:val="0"/>
        </w:rPr>
      </w:pPr>
    </w:p>
    <w:p w:rsidR="005E0A0A" w:rsidRPr="002716CB" w:rsidRDefault="005E0A0A" w:rsidP="005E0A0A">
      <w:pPr>
        <w:pStyle w:val="Nzov"/>
        <w:spacing w:before="0" w:beforeAutospacing="0" w:after="0"/>
        <w:jc w:val="left"/>
        <w:rPr>
          <w:b w:val="0"/>
        </w:rPr>
      </w:pPr>
      <w:r w:rsidRPr="002716CB">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5E0A0A"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
                <w:bCs/>
              </w:rPr>
            </w:pPr>
            <w:r w:rsidRPr="002716CB">
              <w:rPr>
                <w:rFonts w:ascii="Arial Narrow" w:hAnsi="Arial Narrow"/>
                <w:b/>
                <w:bCs/>
                <w:sz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
                <w:bCs/>
              </w:rPr>
            </w:pPr>
            <w:r w:rsidRPr="002716CB">
              <w:rPr>
                <w:rFonts w:ascii="Arial Narrow" w:hAnsi="Arial Narrow"/>
                <w:b/>
                <w:bCs/>
                <w:sz w:val="22"/>
              </w:rPr>
              <w:t>Bezprostredne predchádzajúce účtovné obdobie</w:t>
            </w:r>
          </w:p>
        </w:tc>
      </w:tr>
      <w:tr w:rsidR="005E0A0A"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Oceniteľ</w:t>
            </w:r>
            <w:r>
              <w:rPr>
                <w:rFonts w:ascii="Arial Narrow" w:hAnsi="Arial Narrow"/>
                <w:bCs/>
                <w:sz w:val="22"/>
              </w:rPr>
              <w:t>-</w:t>
            </w:r>
            <w:r w:rsidRPr="002716CB">
              <w:rPr>
                <w:rFonts w:ascii="Arial Narrow" w:hAnsi="Arial Narrow"/>
                <w:bCs/>
                <w:sz w:val="22"/>
              </w:rPr>
              <w:t>né</w:t>
            </w:r>
            <w:proofErr w:type="spellEnd"/>
            <w:r w:rsidRPr="002716CB">
              <w:rPr>
                <w:rFonts w:ascii="Arial Narrow" w:hAnsi="Arial Narrow"/>
                <w:bCs/>
                <w:sz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Obsta</w:t>
            </w:r>
            <w:proofErr w:type="spellEnd"/>
            <w:r w:rsidRPr="002716CB">
              <w:rPr>
                <w:rFonts w:ascii="Arial Narrow" w:hAnsi="Arial Narrow"/>
                <w:bCs/>
                <w:sz w:val="22"/>
              </w:rPr>
              <w:t>-</w:t>
            </w:r>
          </w:p>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rávaný</w:t>
            </w:r>
            <w:proofErr w:type="spellEnd"/>
            <w:r w:rsidRPr="002716CB">
              <w:rPr>
                <w:rFonts w:ascii="Arial Narrow" w:hAnsi="Arial Narrow"/>
                <w:bCs/>
                <w:sz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Spolu</w:t>
            </w:r>
          </w:p>
        </w:tc>
      </w:tr>
      <w:tr w:rsidR="005E0A0A"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Pr>
                <w:rFonts w:ascii="Arial Narrow" w:hAnsi="Arial Narrow"/>
                <w:bCs/>
                <w:sz w:val="22"/>
              </w:rPr>
              <w:t>a</w:t>
            </w:r>
          </w:p>
        </w:tc>
        <w:tc>
          <w:tcPr>
            <w:tcW w:w="1000"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b</w:t>
            </w:r>
          </w:p>
        </w:tc>
        <w:tc>
          <w:tcPr>
            <w:tcW w:w="851"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c</w:t>
            </w:r>
          </w:p>
        </w:tc>
        <w:tc>
          <w:tcPr>
            <w:tcW w:w="867"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d</w:t>
            </w:r>
          </w:p>
        </w:tc>
        <w:tc>
          <w:tcPr>
            <w:tcW w:w="836"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Pr>
                <w:rFonts w:ascii="Arial Narrow" w:hAnsi="Arial Narrow"/>
                <w:bCs/>
                <w:sz w:val="22"/>
              </w:rPr>
              <w:t>e</w:t>
            </w:r>
          </w:p>
        </w:tc>
        <w:tc>
          <w:tcPr>
            <w:tcW w:w="724"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g</w:t>
            </w:r>
          </w:p>
        </w:tc>
        <w:tc>
          <w:tcPr>
            <w:tcW w:w="1276"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h</w:t>
            </w:r>
          </w:p>
        </w:tc>
        <w:tc>
          <w:tcPr>
            <w:tcW w:w="863"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i</w:t>
            </w:r>
          </w:p>
        </w:tc>
      </w:tr>
      <w:tr w:rsidR="005E0A0A"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Oprávky</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r>
              <w:rPr>
                <w:rFonts w:ascii="Arial Narrow" w:hAnsi="Arial Narrow"/>
                <w:sz w:val="22"/>
              </w:rPr>
              <w:t>8237</w:t>
            </w: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Opravné položky</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Zostatková hodnota </w:t>
            </w:r>
          </w:p>
        </w:tc>
      </w:tr>
      <w:tr w:rsidR="005E0A0A"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bl>
    <w:p w:rsidR="005E0A0A" w:rsidRPr="002716CB" w:rsidRDefault="005E0A0A" w:rsidP="005E0A0A">
      <w:pPr>
        <w:pStyle w:val="Nzov"/>
        <w:keepNext w:val="0"/>
        <w:spacing w:before="0" w:beforeAutospacing="0" w:after="0"/>
        <w:jc w:val="left"/>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hmotný majetok</w:t>
      </w:r>
      <w:r w:rsidRPr="002716CB">
        <w:rPr>
          <w:rFonts w:ascii="Arial Narrow" w:hAnsi="Arial Narrow" w:cs="Arial Narrow"/>
          <w:sz w:val="22"/>
        </w:rPr>
        <w:t xml:space="preserve"> za bežné účtovné obdobie a za bezprostredne predchádzajúce účtovné obdobie:  </w:t>
      </w:r>
    </w:p>
    <w:p w:rsidR="005E0A0A" w:rsidRDefault="005E0A0A" w:rsidP="005E0A0A">
      <w:pPr>
        <w:pStyle w:val="Nzov"/>
        <w:spacing w:before="0" w:beforeAutospacing="0" w:after="0"/>
        <w:jc w:val="left"/>
        <w:rPr>
          <w:rFonts w:ascii="Times New Roman" w:hAnsi="Times New Roman" w:cs="Arial"/>
          <w:b w:val="0"/>
        </w:rPr>
      </w:pPr>
    </w:p>
    <w:p w:rsidR="005E0A0A" w:rsidRPr="002716CB" w:rsidRDefault="005E0A0A" w:rsidP="005E0A0A">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hmotnom majetku</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22"/>
        <w:gridCol w:w="11"/>
        <w:gridCol w:w="118"/>
        <w:gridCol w:w="908"/>
        <w:gridCol w:w="84"/>
        <w:gridCol w:w="909"/>
        <w:gridCol w:w="83"/>
        <w:gridCol w:w="709"/>
        <w:gridCol w:w="709"/>
        <w:gridCol w:w="624"/>
        <w:gridCol w:w="935"/>
      </w:tblGrid>
      <w:tr w:rsidR="005E0A0A" w:rsidRPr="002716CB">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
                <w:bCs/>
              </w:rPr>
            </w:pPr>
            <w:r w:rsidRPr="00331EB6">
              <w:rPr>
                <w:rFonts w:ascii="Arial Narrow" w:hAnsi="Arial Narrow"/>
                <w:b/>
                <w:bCs/>
                <w:sz w:val="22"/>
              </w:rPr>
              <w:t>Dlhodobý hmotný majetok</w:t>
            </w:r>
          </w:p>
        </w:tc>
        <w:tc>
          <w:tcPr>
            <w:tcW w:w="7698" w:type="dxa"/>
            <w:gridSpan w:val="15"/>
            <w:tcBorders>
              <w:top w:val="single" w:sz="12" w:space="0" w:color="auto"/>
              <w:left w:val="single" w:sz="12" w:space="0" w:color="auto"/>
              <w:bottom w:val="nil"/>
              <w:right w:val="single" w:sz="12" w:space="0" w:color="auto"/>
            </w:tcBorders>
          </w:tcPr>
          <w:p w:rsidR="005E0A0A" w:rsidRPr="002716CB" w:rsidRDefault="005E0A0A" w:rsidP="004426E4">
            <w:pPr>
              <w:autoSpaceDE w:val="0"/>
              <w:autoSpaceDN w:val="0"/>
              <w:adjustRightInd w:val="0"/>
              <w:jc w:val="center"/>
              <w:rPr>
                <w:rFonts w:ascii="Arial Narrow" w:hAnsi="Arial Narrow"/>
                <w:b/>
                <w:bCs/>
              </w:rPr>
            </w:pPr>
            <w:r w:rsidRPr="002716CB">
              <w:rPr>
                <w:rFonts w:ascii="Arial Narrow" w:hAnsi="Arial Narrow"/>
                <w:b/>
                <w:bCs/>
                <w:sz w:val="22"/>
              </w:rPr>
              <w:t xml:space="preserve">Bežné účtovné obdobie                                                                                                                                    </w:t>
            </w:r>
          </w:p>
        </w:tc>
      </w:tr>
      <w:tr w:rsidR="005E0A0A" w:rsidRPr="002716CB">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proofErr w:type="spellStart"/>
            <w:r w:rsidRPr="00331EB6">
              <w:rPr>
                <w:rFonts w:ascii="Arial Narrow" w:hAnsi="Arial Narrow"/>
                <w:bCs/>
                <w:sz w:val="22"/>
              </w:rPr>
              <w:t>Samos-tatné</w:t>
            </w:r>
            <w:proofErr w:type="spellEnd"/>
            <w:r w:rsidRPr="00331EB6">
              <w:rPr>
                <w:rFonts w:ascii="Arial Narrow" w:hAnsi="Arial Narrow"/>
                <w:bCs/>
                <w:sz w:val="22"/>
              </w:rPr>
              <w:t xml:space="preserve"> hnuteľné veci a </w:t>
            </w:r>
          </w:p>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 xml:space="preserve">súbory </w:t>
            </w:r>
            <w:proofErr w:type="spellStart"/>
            <w:r w:rsidRPr="00331EB6">
              <w:rPr>
                <w:rFonts w:ascii="Arial Narrow" w:hAnsi="Arial Narrow"/>
                <w:bCs/>
                <w:sz w:val="22"/>
              </w:rPr>
              <w:t>hnuteľ-ných</w:t>
            </w:r>
            <w:proofErr w:type="spellEnd"/>
            <w:r w:rsidRPr="00331EB6">
              <w:rPr>
                <w:rFonts w:ascii="Arial Narrow" w:hAnsi="Arial Narrow"/>
                <w:bCs/>
                <w:sz w:val="22"/>
              </w:rPr>
              <w:t xml:space="preserve"> vecí</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proofErr w:type="spellStart"/>
            <w:r w:rsidRPr="00331EB6">
              <w:rPr>
                <w:rFonts w:ascii="Arial Narrow" w:hAnsi="Arial Narrow"/>
                <w:bCs/>
                <w:sz w:val="22"/>
              </w:rPr>
              <w:t>Pestova-teľské</w:t>
            </w:r>
            <w:proofErr w:type="spellEnd"/>
            <w:r w:rsidRPr="00331EB6">
              <w:rPr>
                <w:rFonts w:ascii="Arial Narrow" w:hAnsi="Arial Narrow"/>
                <w:bCs/>
                <w:sz w:val="22"/>
              </w:rPr>
              <w:t xml:space="preserve"> celky</w:t>
            </w:r>
            <w:r w:rsidRPr="00331EB6">
              <w:rPr>
                <w:rFonts w:ascii="Arial Narrow" w:hAnsi="Arial Narrow"/>
                <w:bCs/>
                <w:sz w:val="22"/>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proofErr w:type="spellStart"/>
            <w:r w:rsidRPr="00331EB6">
              <w:rPr>
                <w:rFonts w:ascii="Arial Narrow" w:hAnsi="Arial Narrow"/>
                <w:bCs/>
                <w:sz w:val="22"/>
              </w:rPr>
              <w:t>Ob-stará-vaný</w:t>
            </w:r>
            <w:proofErr w:type="spellEnd"/>
            <w:r w:rsidRPr="00331EB6">
              <w:rPr>
                <w:rFonts w:ascii="Arial Narrow" w:hAnsi="Arial Narrow"/>
                <w:bCs/>
                <w:sz w:val="22"/>
              </w:rPr>
              <w:t xml:space="preserve"> DHM</w:t>
            </w:r>
          </w:p>
        </w:tc>
        <w:tc>
          <w:tcPr>
            <w:tcW w:w="624"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 xml:space="preserve">Poskytnuté </w:t>
            </w:r>
            <w:proofErr w:type="spellStart"/>
            <w:r w:rsidRPr="00331EB6">
              <w:rPr>
                <w:rFonts w:ascii="Arial Narrow" w:hAnsi="Arial Narrow"/>
                <w:bCs/>
                <w:sz w:val="22"/>
              </w:rPr>
              <w:t>pred-davky</w:t>
            </w:r>
            <w:proofErr w:type="spellEnd"/>
            <w:r w:rsidRPr="00331EB6">
              <w:rPr>
                <w:rFonts w:ascii="Arial Narrow" w:hAnsi="Arial Narrow"/>
                <w:bCs/>
                <w:sz w:val="22"/>
              </w:rPr>
              <w:t xml:space="preserve"> na </w:t>
            </w:r>
          </w:p>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DHM</w:t>
            </w:r>
          </w:p>
        </w:tc>
        <w:tc>
          <w:tcPr>
            <w:tcW w:w="935"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rPr>
            </w:pPr>
            <w:r w:rsidRPr="00331EB6">
              <w:rPr>
                <w:rFonts w:ascii="Arial Narrow" w:hAnsi="Arial Narrow"/>
                <w:bCs/>
                <w:sz w:val="22"/>
              </w:rPr>
              <w:t>Spolu</w:t>
            </w:r>
          </w:p>
        </w:tc>
      </w:tr>
      <w:tr w:rsidR="005E0A0A" w:rsidRPr="002716CB">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b</w:t>
            </w:r>
          </w:p>
        </w:tc>
        <w:tc>
          <w:tcPr>
            <w:tcW w:w="850"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d</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Pr>
                <w:rFonts w:ascii="Arial Narrow" w:hAnsi="Arial Narrow"/>
                <w:bCs/>
                <w:sz w:val="22"/>
              </w:rPr>
              <w:t>e</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h</w:t>
            </w:r>
          </w:p>
        </w:tc>
        <w:tc>
          <w:tcPr>
            <w:tcW w:w="62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i</w:t>
            </w:r>
          </w:p>
        </w:tc>
        <w:tc>
          <w:tcPr>
            <w:tcW w:w="935"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j</w:t>
            </w:r>
          </w:p>
        </w:tc>
      </w:tr>
      <w:tr w:rsidR="005E0A0A" w:rsidRPr="002716CB">
        <w:trPr>
          <w:trHeight w:val="278"/>
          <w:tblHeader/>
          <w:jc w:val="center"/>
        </w:trPr>
        <w:tc>
          <w:tcPr>
            <w:tcW w:w="9243" w:type="dxa"/>
            <w:gridSpan w:val="16"/>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5E0A0A" w:rsidRPr="0063797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41849</w:t>
            </w: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4954333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8250651</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407122</w:t>
            </w:r>
          </w:p>
        </w:tc>
        <w:tc>
          <w:tcPr>
            <w:tcW w:w="909" w:type="dxa"/>
            <w:tcBorders>
              <w:top w:val="single" w:sz="12" w:space="0" w:color="auto"/>
              <w:left w:val="single" w:sz="6" w:space="0" w:color="auto"/>
              <w:bottom w:val="single" w:sz="6" w:space="0" w:color="auto"/>
              <w:right w:val="single" w:sz="6" w:space="0" w:color="auto"/>
            </w:tcBorders>
            <w:vAlign w:val="center"/>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515188</w:t>
            </w: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1467429</w:t>
            </w:r>
          </w:p>
        </w:tc>
        <w:tc>
          <w:tcPr>
            <w:tcW w:w="624"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6" w:space="0" w:color="auto"/>
              <w:right w:val="single" w:sz="12" w:space="0" w:color="auto"/>
            </w:tcBorders>
          </w:tcPr>
          <w:p w:rsidR="005E0A0A" w:rsidRPr="00923D26" w:rsidRDefault="001E2D00" w:rsidP="002F0115">
            <w:pPr>
              <w:autoSpaceDE w:val="0"/>
              <w:autoSpaceDN w:val="0"/>
              <w:adjustRightInd w:val="0"/>
              <w:jc w:val="center"/>
              <w:rPr>
                <w:rFonts w:ascii="Arial Narrow" w:hAnsi="Arial Narrow"/>
                <w:sz w:val="16"/>
              </w:rPr>
            </w:pPr>
            <w:r>
              <w:rPr>
                <w:rFonts w:ascii="Arial Narrow" w:hAnsi="Arial Narrow"/>
                <w:sz w:val="16"/>
              </w:rPr>
              <w:t>15636572</w:t>
            </w:r>
          </w:p>
        </w:tc>
      </w:tr>
      <w:tr w:rsidR="005E0A0A" w:rsidRPr="0063797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1167</w:t>
            </w: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1343473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774101</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314983</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969996</w:t>
            </w: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3403720</w:t>
            </w:r>
          </w:p>
        </w:tc>
      </w:tr>
      <w:tr w:rsidR="005E0A0A" w:rsidRPr="0063797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5252</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489823</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212137</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2433725</w:t>
            </w: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3140937</w:t>
            </w:r>
          </w:p>
        </w:tc>
      </w:tr>
      <w:tr w:rsidR="005E0A0A" w:rsidRPr="00637973">
        <w:trPr>
          <w:trHeight w:val="514"/>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43016</w:t>
            </w: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1E2D00" w:rsidP="004426E4">
            <w:pPr>
              <w:autoSpaceDE w:val="0"/>
              <w:autoSpaceDN w:val="0"/>
              <w:adjustRightInd w:val="0"/>
              <w:jc w:val="center"/>
              <w:rPr>
                <w:rFonts w:ascii="Arial Narrow" w:hAnsi="Arial Narrow"/>
                <w:sz w:val="18"/>
              </w:rPr>
            </w:pPr>
            <w:r>
              <w:rPr>
                <w:rFonts w:ascii="Arial Narrow" w:hAnsi="Arial Narrow"/>
                <w:sz w:val="18"/>
              </w:rPr>
              <w:t>6292554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8534928</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407122</w:t>
            </w: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618035</w:t>
            </w: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3700</w:t>
            </w: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4D5676" w:rsidRDefault="00F477E6" w:rsidP="004426E4">
            <w:pPr>
              <w:autoSpaceDE w:val="0"/>
              <w:autoSpaceDN w:val="0"/>
              <w:adjustRightInd w:val="0"/>
              <w:jc w:val="center"/>
              <w:rPr>
                <w:sz w:val="16"/>
              </w:rPr>
            </w:pPr>
            <w:r>
              <w:rPr>
                <w:sz w:val="16"/>
              </w:rPr>
              <w:t>15899355</w:t>
            </w:r>
          </w:p>
        </w:tc>
      </w:tr>
      <w:tr w:rsidR="005E0A0A" w:rsidRPr="00637973">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tcPr>
          <w:p w:rsidR="005E0A0A" w:rsidRPr="00382F65" w:rsidRDefault="00382F65" w:rsidP="004426E4">
            <w:pPr>
              <w:autoSpaceDE w:val="0"/>
              <w:autoSpaceDN w:val="0"/>
              <w:adjustRightInd w:val="0"/>
              <w:rPr>
                <w:b/>
                <w:sz w:val="18"/>
              </w:rPr>
            </w:pPr>
            <w:r w:rsidRPr="00382F65">
              <w:rPr>
                <w:b/>
                <w:sz w:val="18"/>
              </w:rPr>
              <w:t>oprávky</w:t>
            </w:r>
          </w:p>
        </w:tc>
      </w:tr>
      <w:tr w:rsidR="005E0A0A" w:rsidRPr="0063797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3031777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692069</w:t>
            </w:r>
          </w:p>
        </w:tc>
        <w:tc>
          <w:tcPr>
            <w:tcW w:w="908" w:type="dxa"/>
            <w:tcBorders>
              <w:top w:val="single" w:sz="12" w:space="0" w:color="auto"/>
              <w:left w:val="single" w:sz="6" w:space="0" w:color="auto"/>
              <w:bottom w:val="single" w:sz="6"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407123</w:t>
            </w:r>
          </w:p>
        </w:tc>
        <w:tc>
          <w:tcPr>
            <w:tcW w:w="993"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215231</w:t>
            </w: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6" w:space="0" w:color="auto"/>
              <w:right w:val="single" w:sz="12" w:space="0" w:color="auto"/>
            </w:tcBorders>
          </w:tcPr>
          <w:p w:rsidR="005E0A0A" w:rsidRPr="00637973" w:rsidRDefault="00F477E6" w:rsidP="004426E4">
            <w:pPr>
              <w:autoSpaceDE w:val="0"/>
              <w:autoSpaceDN w:val="0"/>
              <w:adjustRightInd w:val="0"/>
              <w:jc w:val="center"/>
              <w:rPr>
                <w:rFonts w:ascii="Arial Narrow" w:hAnsi="Arial Narrow"/>
                <w:sz w:val="18"/>
              </w:rPr>
            </w:pPr>
            <w:r>
              <w:rPr>
                <w:rFonts w:ascii="Arial Narrow" w:hAnsi="Arial Narrow"/>
                <w:sz w:val="18"/>
              </w:rPr>
              <w:t>10577200</w:t>
            </w:r>
          </w:p>
        </w:tc>
      </w:tr>
      <w:tr w:rsidR="005E0A0A" w:rsidRPr="0063797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F963A7" w:rsidP="008F3090">
            <w:pPr>
              <w:autoSpaceDE w:val="0"/>
              <w:autoSpaceDN w:val="0"/>
              <w:adjustRightInd w:val="0"/>
              <w:jc w:val="center"/>
              <w:rPr>
                <w:rFonts w:ascii="Arial Narrow" w:hAnsi="Arial Narrow"/>
                <w:sz w:val="18"/>
              </w:rPr>
            </w:pPr>
            <w:r>
              <w:rPr>
                <w:rFonts w:ascii="Arial Narrow" w:hAnsi="Arial Narrow"/>
                <w:sz w:val="18"/>
              </w:rPr>
              <w:t>108101</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505527</w:t>
            </w:r>
          </w:p>
        </w:tc>
        <w:tc>
          <w:tcPr>
            <w:tcW w:w="908"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218114</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831742</w:t>
            </w:r>
          </w:p>
        </w:tc>
      </w:tr>
      <w:tr w:rsidR="005E0A0A" w:rsidRPr="0063797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5252</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489823</w:t>
            </w:r>
          </w:p>
        </w:tc>
        <w:tc>
          <w:tcPr>
            <w:tcW w:w="908"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212137</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707212</w:t>
            </w:r>
          </w:p>
        </w:tc>
      </w:tr>
      <w:tr w:rsidR="005E0A0A" w:rsidRPr="0063797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Cs/>
                <w:sz w:val="18"/>
              </w:rPr>
            </w:pPr>
            <w:r w:rsidRPr="00637973">
              <w:rPr>
                <w:rFonts w:ascii="Arial Narrow" w:hAnsi="Arial Narrow"/>
                <w:bCs/>
                <w:sz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8"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3134626</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6938773</w:t>
            </w:r>
          </w:p>
        </w:tc>
        <w:tc>
          <w:tcPr>
            <w:tcW w:w="908" w:type="dxa"/>
            <w:tcBorders>
              <w:top w:val="single" w:sz="6" w:space="0" w:color="auto"/>
              <w:left w:val="single" w:sz="6" w:space="0" w:color="auto"/>
              <w:bottom w:val="single" w:sz="12" w:space="0" w:color="auto"/>
              <w:right w:val="single" w:sz="6" w:space="0" w:color="auto"/>
            </w:tcBorders>
            <w:vAlign w:val="center"/>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407123</w:t>
            </w: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221208</w:t>
            </w: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F963A7" w:rsidP="004426E4">
            <w:pPr>
              <w:autoSpaceDE w:val="0"/>
              <w:autoSpaceDN w:val="0"/>
              <w:adjustRightInd w:val="0"/>
              <w:jc w:val="center"/>
              <w:rPr>
                <w:rFonts w:ascii="Arial Narrow" w:hAnsi="Arial Narrow"/>
                <w:sz w:val="18"/>
              </w:rPr>
            </w:pPr>
            <w:r>
              <w:rPr>
                <w:rFonts w:ascii="Arial Narrow" w:hAnsi="Arial Narrow"/>
                <w:sz w:val="18"/>
              </w:rPr>
              <w:t>10701730</w:t>
            </w:r>
          </w:p>
        </w:tc>
      </w:tr>
      <w:tr w:rsidR="005E0A0A" w:rsidRPr="00637973">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p>
        </w:tc>
      </w:tr>
      <w:tr w:rsidR="005E0A0A" w:rsidRPr="00637973">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6" w:space="0" w:color="auto"/>
              <w:right w:val="single" w:sz="12" w:space="0" w:color="auto"/>
            </w:tcBorders>
          </w:tcPr>
          <w:p w:rsidR="005E0A0A" w:rsidRPr="00382F65" w:rsidRDefault="005E0A0A" w:rsidP="004426E4">
            <w:pPr>
              <w:autoSpaceDE w:val="0"/>
              <w:autoSpaceDN w:val="0"/>
              <w:adjustRightInd w:val="0"/>
              <w:jc w:val="center"/>
              <w:rPr>
                <w:sz w:val="18"/>
              </w:rPr>
            </w:pPr>
          </w:p>
        </w:tc>
      </w:tr>
      <w:tr w:rsidR="005E0A0A" w:rsidRPr="00637973">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382F65" w:rsidRDefault="005E0A0A" w:rsidP="004426E4">
            <w:pPr>
              <w:autoSpaceDE w:val="0"/>
              <w:autoSpaceDN w:val="0"/>
              <w:adjustRightInd w:val="0"/>
              <w:jc w:val="center"/>
              <w:rPr>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lastRenderedPageBreak/>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Cs/>
                <w:sz w:val="18"/>
              </w:rPr>
            </w:pPr>
            <w:r w:rsidRPr="00637973">
              <w:rPr>
                <w:rFonts w:ascii="Arial Narrow" w:hAnsi="Arial Narrow"/>
                <w:bCs/>
                <w:sz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382F65" w:rsidRDefault="005E0A0A" w:rsidP="004426E4">
            <w:pPr>
              <w:autoSpaceDE w:val="0"/>
              <w:autoSpaceDN w:val="0"/>
              <w:adjustRightInd w:val="0"/>
              <w:jc w:val="center"/>
              <w:rPr>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382F65" w:rsidRDefault="005E0A0A" w:rsidP="004426E4">
            <w:pPr>
              <w:autoSpaceDE w:val="0"/>
              <w:autoSpaceDN w:val="0"/>
              <w:adjustRightInd w:val="0"/>
              <w:jc w:val="center"/>
              <w:rPr>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tcPr>
          <w:p w:rsidR="005E0A0A" w:rsidRPr="00637973" w:rsidRDefault="008F3090" w:rsidP="004426E4">
            <w:pPr>
              <w:autoSpaceDE w:val="0"/>
              <w:autoSpaceDN w:val="0"/>
              <w:adjustRightInd w:val="0"/>
              <w:rPr>
                <w:rFonts w:ascii="Arial Narrow" w:hAnsi="Arial Narrow"/>
                <w:sz w:val="18"/>
              </w:rPr>
            </w:pPr>
            <w:r>
              <w:rPr>
                <w:rFonts w:ascii="Arial Narrow" w:hAnsi="Arial Narrow"/>
                <w:sz w:val="18"/>
              </w:rPr>
              <w:t>Zostatková hodnota</w:t>
            </w:r>
          </w:p>
        </w:tc>
      </w:tr>
      <w:tr w:rsidR="002F0115" w:rsidRPr="00637973">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2F0115" w:rsidRPr="00637973" w:rsidRDefault="002F0115" w:rsidP="008F3090">
            <w:pPr>
              <w:autoSpaceDE w:val="0"/>
              <w:autoSpaceDN w:val="0"/>
              <w:adjustRightInd w:val="0"/>
              <w:rPr>
                <w:rFonts w:ascii="Arial Narrow" w:hAnsi="Arial Narrow"/>
                <w:b/>
                <w:bCs/>
                <w:sz w:val="18"/>
              </w:rPr>
            </w:pPr>
            <w:r>
              <w:rPr>
                <w:rFonts w:ascii="Arial Narrow" w:hAnsi="Arial Narrow"/>
                <w:b/>
                <w:bCs/>
                <w:sz w:val="18"/>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F0115" w:rsidRPr="00637973" w:rsidRDefault="001E2D00" w:rsidP="00763C6B">
            <w:pPr>
              <w:autoSpaceDE w:val="0"/>
              <w:autoSpaceDN w:val="0"/>
              <w:adjustRightInd w:val="0"/>
              <w:jc w:val="center"/>
              <w:rPr>
                <w:rFonts w:ascii="Arial Narrow" w:hAnsi="Arial Narrow"/>
                <w:sz w:val="18"/>
              </w:rPr>
            </w:pPr>
            <w:r>
              <w:rPr>
                <w:rFonts w:ascii="Arial Narrow" w:hAnsi="Arial Narrow"/>
                <w:sz w:val="18"/>
              </w:rPr>
              <w:t>41849</w:t>
            </w:r>
          </w:p>
        </w:tc>
        <w:tc>
          <w:tcPr>
            <w:tcW w:w="850" w:type="dxa"/>
            <w:tcBorders>
              <w:top w:val="single" w:sz="12" w:space="0" w:color="auto"/>
              <w:left w:val="single" w:sz="6" w:space="0" w:color="auto"/>
              <w:bottom w:val="single" w:sz="12" w:space="0" w:color="auto"/>
              <w:right w:val="single" w:sz="6" w:space="0" w:color="auto"/>
            </w:tcBorders>
          </w:tcPr>
          <w:p w:rsidR="002F0115" w:rsidRPr="001E2D00" w:rsidRDefault="001E2D00" w:rsidP="00763C6B">
            <w:pPr>
              <w:autoSpaceDE w:val="0"/>
              <w:autoSpaceDN w:val="0"/>
              <w:adjustRightInd w:val="0"/>
              <w:jc w:val="center"/>
              <w:rPr>
                <w:sz w:val="18"/>
              </w:rPr>
            </w:pPr>
            <w:r w:rsidRPr="001E2D00">
              <w:rPr>
                <w:sz w:val="18"/>
              </w:rPr>
              <w:t>1922556</w:t>
            </w:r>
          </w:p>
        </w:tc>
        <w:tc>
          <w:tcPr>
            <w:tcW w:w="722" w:type="dxa"/>
            <w:tcBorders>
              <w:top w:val="single" w:sz="12" w:space="0" w:color="auto"/>
              <w:left w:val="single" w:sz="6" w:space="0" w:color="auto"/>
              <w:bottom w:val="single" w:sz="12" w:space="0" w:color="auto"/>
              <w:right w:val="single" w:sz="6" w:space="0" w:color="auto"/>
            </w:tcBorders>
            <w:vAlign w:val="center"/>
          </w:tcPr>
          <w:p w:rsidR="002F0115" w:rsidRPr="001E2D00" w:rsidRDefault="001E2D00" w:rsidP="00763C6B">
            <w:pPr>
              <w:autoSpaceDE w:val="0"/>
              <w:autoSpaceDN w:val="0"/>
              <w:adjustRightInd w:val="0"/>
              <w:jc w:val="center"/>
              <w:rPr>
                <w:sz w:val="18"/>
              </w:rPr>
            </w:pPr>
            <w:r w:rsidRPr="001E2D00">
              <w:rPr>
                <w:sz w:val="18"/>
              </w:rPr>
              <w:t>1327582</w:t>
            </w:r>
          </w:p>
        </w:tc>
        <w:tc>
          <w:tcPr>
            <w:tcW w:w="1037" w:type="dxa"/>
            <w:gridSpan w:val="3"/>
            <w:tcBorders>
              <w:top w:val="single" w:sz="12" w:space="0" w:color="auto"/>
              <w:left w:val="single" w:sz="6" w:space="0" w:color="auto"/>
              <w:bottom w:val="single" w:sz="12" w:space="0" w:color="auto"/>
              <w:right w:val="single" w:sz="6" w:space="0" w:color="auto"/>
            </w:tcBorders>
            <w:vAlign w:val="center"/>
          </w:tcPr>
          <w:p w:rsidR="002F0115" w:rsidRPr="001E2D00" w:rsidRDefault="002F0115" w:rsidP="00763C6B">
            <w:pPr>
              <w:autoSpaceDE w:val="0"/>
              <w:autoSpaceDN w:val="0"/>
              <w:adjustRightInd w:val="0"/>
              <w:jc w:val="center"/>
              <w:rPr>
                <w:rFonts w:ascii="Arial Narrow" w:hAnsi="Arial Narrow"/>
                <w:sz w:val="18"/>
              </w:rPr>
            </w:pPr>
          </w:p>
        </w:tc>
        <w:tc>
          <w:tcPr>
            <w:tcW w:w="993" w:type="dxa"/>
            <w:gridSpan w:val="2"/>
            <w:tcBorders>
              <w:top w:val="single" w:sz="12" w:space="0" w:color="auto"/>
              <w:left w:val="single" w:sz="6" w:space="0" w:color="auto"/>
              <w:bottom w:val="single" w:sz="12" w:space="0" w:color="auto"/>
              <w:right w:val="single" w:sz="6" w:space="0" w:color="auto"/>
            </w:tcBorders>
            <w:vAlign w:val="center"/>
          </w:tcPr>
          <w:p w:rsidR="002F0115" w:rsidRPr="001E2D00" w:rsidRDefault="001E2D00" w:rsidP="00763C6B">
            <w:pPr>
              <w:autoSpaceDE w:val="0"/>
              <w:autoSpaceDN w:val="0"/>
              <w:adjustRightInd w:val="0"/>
              <w:jc w:val="center"/>
              <w:rPr>
                <w:sz w:val="18"/>
              </w:rPr>
            </w:pPr>
            <w:r w:rsidRPr="001E2D00">
              <w:rPr>
                <w:sz w:val="18"/>
              </w:rPr>
              <w:t>299957</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2F0115" w:rsidRPr="001E2D00" w:rsidRDefault="002F0115" w:rsidP="00763C6B">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2F0115" w:rsidRPr="001E2D00" w:rsidRDefault="001E2D00" w:rsidP="00763C6B">
            <w:pPr>
              <w:autoSpaceDE w:val="0"/>
              <w:autoSpaceDN w:val="0"/>
              <w:adjustRightInd w:val="0"/>
              <w:jc w:val="center"/>
              <w:rPr>
                <w:rFonts w:ascii="Arial Narrow" w:hAnsi="Arial Narrow"/>
                <w:sz w:val="18"/>
              </w:rPr>
            </w:pPr>
            <w:r w:rsidRPr="001E2D00">
              <w:rPr>
                <w:rFonts w:ascii="Arial Narrow" w:hAnsi="Arial Narrow"/>
                <w:sz w:val="18"/>
              </w:rPr>
              <w:t>1467429</w:t>
            </w:r>
          </w:p>
        </w:tc>
        <w:tc>
          <w:tcPr>
            <w:tcW w:w="624" w:type="dxa"/>
            <w:tcBorders>
              <w:top w:val="single" w:sz="12" w:space="0" w:color="auto"/>
              <w:left w:val="single" w:sz="6" w:space="0" w:color="auto"/>
              <w:bottom w:val="single" w:sz="12" w:space="0" w:color="auto"/>
              <w:right w:val="single" w:sz="6" w:space="0" w:color="auto"/>
            </w:tcBorders>
            <w:vAlign w:val="center"/>
          </w:tcPr>
          <w:p w:rsidR="002F0115" w:rsidRPr="001E2D00" w:rsidRDefault="002F0115" w:rsidP="00763C6B">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12" w:space="0" w:color="auto"/>
              <w:right w:val="single" w:sz="12" w:space="0" w:color="auto"/>
            </w:tcBorders>
          </w:tcPr>
          <w:p w:rsidR="002F0115" w:rsidRPr="001E2D00" w:rsidRDefault="001E2D00" w:rsidP="00763C6B">
            <w:pPr>
              <w:autoSpaceDE w:val="0"/>
              <w:autoSpaceDN w:val="0"/>
              <w:adjustRightInd w:val="0"/>
              <w:jc w:val="center"/>
              <w:rPr>
                <w:sz w:val="18"/>
              </w:rPr>
            </w:pPr>
            <w:r w:rsidRPr="001E2D00">
              <w:rPr>
                <w:sz w:val="18"/>
              </w:rPr>
              <w:t>5059373</w:t>
            </w:r>
          </w:p>
        </w:tc>
      </w:tr>
      <w:tr w:rsidR="002F0115" w:rsidRPr="000918B8">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2F0115" w:rsidRPr="00637973" w:rsidRDefault="002F0115" w:rsidP="004426E4">
            <w:pPr>
              <w:autoSpaceDE w:val="0"/>
              <w:autoSpaceDN w:val="0"/>
              <w:adjustRightInd w:val="0"/>
              <w:rPr>
                <w:rFonts w:ascii="Arial Narrow" w:hAnsi="Arial Narrow"/>
                <w:b/>
                <w:bCs/>
                <w:sz w:val="18"/>
              </w:rPr>
            </w:pPr>
            <w:r>
              <w:rPr>
                <w:rFonts w:ascii="Arial Narrow" w:hAnsi="Arial Narrow"/>
                <w:b/>
                <w:bCs/>
                <w:sz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F0115" w:rsidRPr="00637973" w:rsidRDefault="003B5C92" w:rsidP="004426E4">
            <w:pPr>
              <w:autoSpaceDE w:val="0"/>
              <w:autoSpaceDN w:val="0"/>
              <w:adjustRightInd w:val="0"/>
              <w:jc w:val="center"/>
              <w:rPr>
                <w:rFonts w:ascii="Arial Narrow" w:hAnsi="Arial Narrow"/>
                <w:sz w:val="18"/>
              </w:rPr>
            </w:pPr>
            <w:r>
              <w:rPr>
                <w:rFonts w:ascii="Arial Narrow" w:hAnsi="Arial Narrow"/>
                <w:sz w:val="18"/>
              </w:rPr>
              <w:t>43016</w:t>
            </w:r>
          </w:p>
        </w:tc>
        <w:tc>
          <w:tcPr>
            <w:tcW w:w="850" w:type="dxa"/>
            <w:tcBorders>
              <w:top w:val="single" w:sz="12" w:space="0" w:color="auto"/>
              <w:left w:val="single" w:sz="6" w:space="0" w:color="auto"/>
              <w:bottom w:val="single" w:sz="12" w:space="0" w:color="auto"/>
              <w:right w:val="single" w:sz="6" w:space="0" w:color="auto"/>
            </w:tcBorders>
          </w:tcPr>
          <w:p w:rsidR="002F0115" w:rsidRPr="00AD7A68" w:rsidRDefault="003B5C92" w:rsidP="004426E4">
            <w:pPr>
              <w:autoSpaceDE w:val="0"/>
              <w:autoSpaceDN w:val="0"/>
              <w:adjustRightInd w:val="0"/>
              <w:jc w:val="center"/>
              <w:rPr>
                <w:sz w:val="18"/>
              </w:rPr>
            </w:pPr>
            <w:r>
              <w:rPr>
                <w:sz w:val="18"/>
              </w:rPr>
              <w:t>3157928</w:t>
            </w:r>
          </w:p>
        </w:tc>
        <w:tc>
          <w:tcPr>
            <w:tcW w:w="722" w:type="dxa"/>
            <w:tcBorders>
              <w:top w:val="single" w:sz="12" w:space="0" w:color="auto"/>
              <w:left w:val="single" w:sz="6" w:space="0" w:color="auto"/>
              <w:bottom w:val="single" w:sz="12" w:space="0" w:color="auto"/>
              <w:right w:val="single" w:sz="6" w:space="0" w:color="auto"/>
            </w:tcBorders>
            <w:vAlign w:val="center"/>
          </w:tcPr>
          <w:p w:rsidR="002F0115" w:rsidRPr="00AD7A68" w:rsidRDefault="003B5C92" w:rsidP="00AD7A68">
            <w:pPr>
              <w:autoSpaceDE w:val="0"/>
              <w:autoSpaceDN w:val="0"/>
              <w:adjustRightInd w:val="0"/>
              <w:jc w:val="center"/>
              <w:rPr>
                <w:sz w:val="18"/>
              </w:rPr>
            </w:pPr>
            <w:r>
              <w:rPr>
                <w:sz w:val="18"/>
              </w:rPr>
              <w:t>1596155</w:t>
            </w:r>
          </w:p>
        </w:tc>
        <w:tc>
          <w:tcPr>
            <w:tcW w:w="1037" w:type="dxa"/>
            <w:gridSpan w:val="3"/>
            <w:tcBorders>
              <w:top w:val="single" w:sz="12" w:space="0" w:color="auto"/>
              <w:left w:val="single" w:sz="6" w:space="0" w:color="auto"/>
              <w:bottom w:val="single" w:sz="12" w:space="0" w:color="auto"/>
              <w:right w:val="single" w:sz="6" w:space="0" w:color="auto"/>
            </w:tcBorders>
            <w:vAlign w:val="center"/>
          </w:tcPr>
          <w:p w:rsidR="002F0115" w:rsidRPr="00CB67AE" w:rsidRDefault="002F0115" w:rsidP="004426E4">
            <w:pPr>
              <w:autoSpaceDE w:val="0"/>
              <w:autoSpaceDN w:val="0"/>
              <w:adjustRightInd w:val="0"/>
              <w:jc w:val="center"/>
              <w:rPr>
                <w:rFonts w:ascii="Arial Narrow" w:hAnsi="Arial Narrow"/>
                <w:sz w:val="18"/>
                <w:highlight w:val="yellow"/>
              </w:rPr>
            </w:pPr>
          </w:p>
        </w:tc>
        <w:tc>
          <w:tcPr>
            <w:tcW w:w="993" w:type="dxa"/>
            <w:gridSpan w:val="2"/>
            <w:tcBorders>
              <w:top w:val="single" w:sz="12" w:space="0" w:color="auto"/>
              <w:left w:val="single" w:sz="6" w:space="0" w:color="auto"/>
              <w:bottom w:val="single" w:sz="12" w:space="0" w:color="auto"/>
              <w:right w:val="single" w:sz="6" w:space="0" w:color="auto"/>
            </w:tcBorders>
            <w:vAlign w:val="center"/>
          </w:tcPr>
          <w:p w:rsidR="002F0115" w:rsidRPr="00CB67AE" w:rsidRDefault="003B5C92" w:rsidP="004426E4">
            <w:pPr>
              <w:autoSpaceDE w:val="0"/>
              <w:autoSpaceDN w:val="0"/>
              <w:adjustRightInd w:val="0"/>
              <w:jc w:val="center"/>
              <w:rPr>
                <w:sz w:val="18"/>
                <w:highlight w:val="yellow"/>
              </w:rPr>
            </w:pPr>
            <w:r w:rsidRPr="003B5C92">
              <w:rPr>
                <w:sz w:val="18"/>
              </w:rPr>
              <w:t>396827</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2F0115" w:rsidRPr="00637973" w:rsidRDefault="002F0115"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2F0115" w:rsidRPr="00637973" w:rsidRDefault="003B5C92" w:rsidP="004426E4">
            <w:pPr>
              <w:autoSpaceDE w:val="0"/>
              <w:autoSpaceDN w:val="0"/>
              <w:adjustRightInd w:val="0"/>
              <w:jc w:val="center"/>
              <w:rPr>
                <w:rFonts w:ascii="Arial Narrow" w:hAnsi="Arial Narrow"/>
                <w:sz w:val="18"/>
              </w:rPr>
            </w:pPr>
            <w:r>
              <w:rPr>
                <w:rFonts w:ascii="Arial Narrow" w:hAnsi="Arial Narrow"/>
                <w:sz w:val="18"/>
              </w:rPr>
              <w:t>3700</w:t>
            </w:r>
          </w:p>
        </w:tc>
        <w:tc>
          <w:tcPr>
            <w:tcW w:w="624" w:type="dxa"/>
            <w:tcBorders>
              <w:top w:val="single" w:sz="12" w:space="0" w:color="auto"/>
              <w:left w:val="single" w:sz="6" w:space="0" w:color="auto"/>
              <w:bottom w:val="single" w:sz="12" w:space="0" w:color="auto"/>
              <w:right w:val="single" w:sz="6" w:space="0" w:color="auto"/>
            </w:tcBorders>
            <w:vAlign w:val="center"/>
          </w:tcPr>
          <w:p w:rsidR="002F0115" w:rsidRPr="00637973" w:rsidRDefault="002F0115" w:rsidP="004426E4">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12" w:space="0" w:color="auto"/>
              <w:right w:val="single" w:sz="12" w:space="0" w:color="auto"/>
            </w:tcBorders>
          </w:tcPr>
          <w:p w:rsidR="002F0115" w:rsidRPr="00AD7A68" w:rsidRDefault="003B5C92" w:rsidP="004426E4">
            <w:pPr>
              <w:autoSpaceDE w:val="0"/>
              <w:autoSpaceDN w:val="0"/>
              <w:adjustRightInd w:val="0"/>
              <w:jc w:val="center"/>
              <w:rPr>
                <w:sz w:val="18"/>
              </w:rPr>
            </w:pPr>
            <w:r>
              <w:rPr>
                <w:sz w:val="18"/>
              </w:rPr>
              <w:t>5197625</w:t>
            </w:r>
          </w:p>
        </w:tc>
      </w:tr>
    </w:tbl>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92"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22"/>
        <w:gridCol w:w="11"/>
        <w:gridCol w:w="118"/>
        <w:gridCol w:w="711"/>
        <w:gridCol w:w="197"/>
        <w:gridCol w:w="84"/>
        <w:gridCol w:w="582"/>
        <w:gridCol w:w="14"/>
        <w:gridCol w:w="29"/>
        <w:gridCol w:w="284"/>
        <w:gridCol w:w="83"/>
        <w:gridCol w:w="709"/>
        <w:gridCol w:w="709"/>
        <w:gridCol w:w="850"/>
        <w:gridCol w:w="766"/>
      </w:tblGrid>
      <w:tr w:rsidR="005E0A0A" w:rsidRPr="002716CB">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
                <w:bCs/>
              </w:rPr>
            </w:pPr>
            <w:r w:rsidRPr="002716CB">
              <w:rPr>
                <w:rFonts w:ascii="Arial Narrow" w:hAnsi="Arial Narrow"/>
                <w:b/>
                <w:bCs/>
                <w:sz w:val="22"/>
              </w:rPr>
              <w:t>Dlhodobý hmotný majetok</w:t>
            </w:r>
          </w:p>
        </w:tc>
        <w:tc>
          <w:tcPr>
            <w:tcW w:w="7755" w:type="dxa"/>
            <w:gridSpan w:val="19"/>
            <w:tcBorders>
              <w:top w:val="single" w:sz="12" w:space="0" w:color="auto"/>
              <w:left w:val="single" w:sz="12" w:space="0" w:color="auto"/>
              <w:bottom w:val="nil"/>
              <w:right w:val="single" w:sz="12" w:space="0" w:color="auto"/>
            </w:tcBorders>
          </w:tcPr>
          <w:p w:rsidR="005E0A0A" w:rsidRPr="002716CB" w:rsidRDefault="005E0A0A" w:rsidP="004426E4">
            <w:pPr>
              <w:autoSpaceDE w:val="0"/>
              <w:autoSpaceDN w:val="0"/>
              <w:adjustRightInd w:val="0"/>
              <w:jc w:val="center"/>
              <w:rPr>
                <w:rFonts w:ascii="Arial Narrow" w:hAnsi="Arial Narrow"/>
                <w:b/>
                <w:bCs/>
              </w:rPr>
            </w:pPr>
            <w:r w:rsidRPr="002716CB">
              <w:rPr>
                <w:rFonts w:ascii="Arial Narrow" w:hAnsi="Arial Narrow"/>
                <w:b/>
                <w:bCs/>
                <w:sz w:val="22"/>
              </w:rPr>
              <w:t xml:space="preserve">Bezprostredne predchádzajúce účtovné obdobie                                                                                                                                    </w:t>
            </w:r>
          </w:p>
        </w:tc>
      </w:tr>
      <w:tr w:rsidR="005E0A0A" w:rsidRPr="002716CB">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Samos-tatné</w:t>
            </w:r>
            <w:proofErr w:type="spellEnd"/>
            <w:r w:rsidRPr="002716CB">
              <w:rPr>
                <w:rFonts w:ascii="Arial Narrow" w:hAnsi="Arial Narrow"/>
                <w:bCs/>
                <w:sz w:val="22"/>
              </w:rPr>
              <w:t xml:space="preserve"> hnuteľné veci a </w:t>
            </w:r>
          </w:p>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 xml:space="preserve">súbory </w:t>
            </w:r>
            <w:proofErr w:type="spellStart"/>
            <w:r w:rsidRPr="002716CB">
              <w:rPr>
                <w:rFonts w:ascii="Arial Narrow" w:hAnsi="Arial Narrow"/>
                <w:bCs/>
                <w:sz w:val="22"/>
              </w:rPr>
              <w:t>hnuteľ-ných</w:t>
            </w:r>
            <w:proofErr w:type="spellEnd"/>
            <w:r w:rsidRPr="002716CB">
              <w:rPr>
                <w:rFonts w:ascii="Arial Narrow" w:hAnsi="Arial Narrow"/>
                <w:bCs/>
                <w:sz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Pestova-teľské</w:t>
            </w:r>
            <w:proofErr w:type="spellEnd"/>
            <w:r w:rsidRPr="002716CB">
              <w:rPr>
                <w:rFonts w:ascii="Arial Narrow" w:hAnsi="Arial Narrow"/>
                <w:bCs/>
                <w:sz w:val="22"/>
              </w:rPr>
              <w:t xml:space="preserve"> celky</w:t>
            </w:r>
            <w:r w:rsidRPr="002716CB">
              <w:rPr>
                <w:rFonts w:ascii="Arial Narrow" w:hAnsi="Arial Narrow"/>
                <w:bCs/>
                <w:sz w:val="22"/>
              </w:rPr>
              <w:br/>
              <w:t xml:space="preserve"> trvalých porastov</w:t>
            </w:r>
          </w:p>
        </w:tc>
        <w:tc>
          <w:tcPr>
            <w:tcW w:w="992" w:type="dxa"/>
            <w:gridSpan w:val="5"/>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Ob-stará-vaný</w:t>
            </w:r>
            <w:proofErr w:type="spellEnd"/>
            <w:r w:rsidRPr="002716CB">
              <w:rPr>
                <w:rFonts w:ascii="Arial Narrow" w:hAnsi="Arial Narrow"/>
                <w:bCs/>
                <w:sz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proofErr w:type="spellStart"/>
            <w:r w:rsidRPr="002716CB">
              <w:rPr>
                <w:rFonts w:ascii="Arial Narrow" w:hAnsi="Arial Narrow"/>
                <w:bCs/>
                <w:sz w:val="22"/>
              </w:rPr>
              <w:t>Poskyt-nuté</w:t>
            </w:r>
            <w:proofErr w:type="spellEnd"/>
            <w:r w:rsidRPr="002716CB">
              <w:rPr>
                <w:rFonts w:ascii="Arial Narrow" w:hAnsi="Arial Narrow"/>
                <w:bCs/>
                <w:sz w:val="22"/>
              </w:rPr>
              <w:t xml:space="preserve"> </w:t>
            </w:r>
            <w:proofErr w:type="spellStart"/>
            <w:r w:rsidRPr="002716CB">
              <w:rPr>
                <w:rFonts w:ascii="Arial Narrow" w:hAnsi="Arial Narrow"/>
                <w:bCs/>
                <w:sz w:val="22"/>
              </w:rPr>
              <w:t>pred-davky</w:t>
            </w:r>
            <w:proofErr w:type="spellEnd"/>
            <w:r w:rsidRPr="002716CB">
              <w:rPr>
                <w:rFonts w:ascii="Arial Narrow" w:hAnsi="Arial Narrow"/>
                <w:bCs/>
                <w:sz w:val="22"/>
              </w:rPr>
              <w:t xml:space="preserve"> na </w:t>
            </w:r>
          </w:p>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DHM</w:t>
            </w:r>
          </w:p>
        </w:tc>
        <w:tc>
          <w:tcPr>
            <w:tcW w:w="76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Spolu</w:t>
            </w:r>
          </w:p>
        </w:tc>
      </w:tr>
      <w:tr w:rsidR="005E0A0A" w:rsidRPr="002716CB">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b</w:t>
            </w:r>
          </w:p>
        </w:tc>
        <w:tc>
          <w:tcPr>
            <w:tcW w:w="850"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Pr>
                <w:rFonts w:ascii="Arial Narrow" w:hAnsi="Arial Narrow"/>
                <w:bCs/>
                <w:sz w:val="22"/>
              </w:rPr>
              <w:t>e</w:t>
            </w:r>
          </w:p>
        </w:tc>
        <w:tc>
          <w:tcPr>
            <w:tcW w:w="992" w:type="dxa"/>
            <w:gridSpan w:val="5"/>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i</w:t>
            </w:r>
          </w:p>
        </w:tc>
        <w:tc>
          <w:tcPr>
            <w:tcW w:w="766"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autoSpaceDE w:val="0"/>
              <w:autoSpaceDN w:val="0"/>
              <w:adjustRightInd w:val="0"/>
              <w:jc w:val="center"/>
              <w:rPr>
                <w:rFonts w:ascii="Arial Narrow" w:hAnsi="Arial Narrow"/>
                <w:bCs/>
              </w:rPr>
            </w:pPr>
            <w:r w:rsidRPr="002716CB">
              <w:rPr>
                <w:rFonts w:ascii="Arial Narrow" w:hAnsi="Arial Narrow"/>
                <w:bCs/>
                <w:sz w:val="22"/>
              </w:rPr>
              <w:t>j</w:t>
            </w:r>
          </w:p>
        </w:tc>
      </w:tr>
      <w:tr w:rsidR="005E0A0A" w:rsidRPr="002716CB">
        <w:trPr>
          <w:trHeight w:val="278"/>
          <w:tblHeader/>
          <w:jc w:val="center"/>
        </w:trPr>
        <w:tc>
          <w:tcPr>
            <w:tcW w:w="9300" w:type="dxa"/>
            <w:gridSpan w:val="2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C833F0" w:rsidRPr="002716CB">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
                <w:bCs/>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43241</w:t>
            </w:r>
          </w:p>
        </w:tc>
        <w:tc>
          <w:tcPr>
            <w:tcW w:w="850" w:type="dxa"/>
            <w:tcBorders>
              <w:top w:val="single" w:sz="12" w:space="0" w:color="auto"/>
              <w:left w:val="single" w:sz="6" w:space="0" w:color="auto"/>
              <w:bottom w:val="single" w:sz="6" w:space="0" w:color="auto"/>
              <w:right w:val="single" w:sz="6"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4954333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8111294</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407122</w:t>
            </w:r>
          </w:p>
        </w:tc>
        <w:tc>
          <w:tcPr>
            <w:tcW w:w="625" w:type="dxa"/>
            <w:gridSpan w:val="3"/>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520292</w:t>
            </w:r>
          </w:p>
        </w:tc>
        <w:tc>
          <w:tcPr>
            <w:tcW w:w="1076" w:type="dxa"/>
            <w:gridSpan w:val="3"/>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90305</w:t>
            </w:r>
          </w:p>
        </w:tc>
        <w:tc>
          <w:tcPr>
            <w:tcW w:w="850" w:type="dxa"/>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12" w:space="0" w:color="auto"/>
              <w:left w:val="single" w:sz="6" w:space="0" w:color="auto"/>
              <w:bottom w:val="single" w:sz="6" w:space="0" w:color="auto"/>
              <w:right w:val="single" w:sz="12" w:space="0" w:color="auto"/>
            </w:tcBorders>
          </w:tcPr>
          <w:p w:rsidR="00C833F0" w:rsidRPr="00923D26" w:rsidRDefault="00C833F0" w:rsidP="00C833F0">
            <w:pPr>
              <w:autoSpaceDE w:val="0"/>
              <w:autoSpaceDN w:val="0"/>
              <w:adjustRightInd w:val="0"/>
              <w:jc w:val="center"/>
              <w:rPr>
                <w:rFonts w:ascii="Arial Narrow" w:hAnsi="Arial Narrow"/>
                <w:sz w:val="16"/>
              </w:rPr>
            </w:pPr>
            <w:r>
              <w:rPr>
                <w:rFonts w:ascii="Arial Narrow" w:hAnsi="Arial Narrow"/>
                <w:sz w:val="16"/>
              </w:rPr>
              <w:t>14126587</w:t>
            </w:r>
          </w:p>
        </w:tc>
      </w:tr>
      <w:tr w:rsidR="00C833F0" w:rsidRPr="002716C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rPr>
            </w:pPr>
            <w:r w:rsidRPr="002716CB">
              <w:rPr>
                <w:rFonts w:ascii="Arial Narrow" w:hAnsi="Arial Narrow"/>
                <w:sz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C833F0" w:rsidRPr="00637973" w:rsidRDefault="00C833F0" w:rsidP="00C833F0">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314725</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200861</w:t>
            </w:r>
          </w:p>
        </w:tc>
        <w:tc>
          <w:tcPr>
            <w:tcW w:w="1105" w:type="dxa"/>
            <w:gridSpan w:val="4"/>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1967866</w:t>
            </w:r>
          </w:p>
        </w:tc>
        <w:tc>
          <w:tcPr>
            <w:tcW w:w="850"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6" w:space="0" w:color="auto"/>
              <w:right w:val="single" w:sz="12"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2483452</w:t>
            </w:r>
          </w:p>
        </w:tc>
      </w:tr>
      <w:tr w:rsidR="00C833F0" w:rsidRPr="002716C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rPr>
            </w:pPr>
            <w:r w:rsidRPr="002716CB">
              <w:rPr>
                <w:rFonts w:ascii="Arial Narrow" w:hAnsi="Arial Narrow"/>
                <w:sz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1392</w:t>
            </w:r>
          </w:p>
        </w:tc>
        <w:tc>
          <w:tcPr>
            <w:tcW w:w="850" w:type="dxa"/>
            <w:tcBorders>
              <w:top w:val="single" w:sz="6" w:space="0" w:color="auto"/>
              <w:left w:val="single" w:sz="6" w:space="0" w:color="auto"/>
              <w:bottom w:val="single" w:sz="6" w:space="0" w:color="auto"/>
              <w:right w:val="single" w:sz="6" w:space="0" w:color="auto"/>
            </w:tcBorders>
          </w:tcPr>
          <w:p w:rsidR="00C833F0" w:rsidRPr="00637973" w:rsidRDefault="00C833F0" w:rsidP="00C833F0">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175368</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205965</w:t>
            </w:r>
          </w:p>
        </w:tc>
        <w:tc>
          <w:tcPr>
            <w:tcW w:w="1105" w:type="dxa"/>
            <w:gridSpan w:val="4"/>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590742</w:t>
            </w:r>
          </w:p>
        </w:tc>
        <w:tc>
          <w:tcPr>
            <w:tcW w:w="850"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6" w:space="0" w:color="auto"/>
              <w:right w:val="single" w:sz="12"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973467</w:t>
            </w:r>
          </w:p>
        </w:tc>
      </w:tr>
      <w:tr w:rsidR="00C833F0" w:rsidRPr="002716C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rPr>
            </w:pPr>
            <w:r w:rsidRPr="002716CB">
              <w:rPr>
                <w:rFonts w:ascii="Arial Narrow" w:hAnsi="Arial Narrow"/>
                <w:sz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C833F0" w:rsidRPr="00637973" w:rsidRDefault="00C833F0" w:rsidP="00C833F0">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1105" w:type="dxa"/>
            <w:gridSpan w:val="4"/>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6" w:space="0" w:color="auto"/>
              <w:right w:val="single" w:sz="12" w:space="0" w:color="auto"/>
            </w:tcBorders>
          </w:tcPr>
          <w:p w:rsidR="00C833F0" w:rsidRPr="00637973" w:rsidRDefault="00C833F0" w:rsidP="00C833F0">
            <w:pPr>
              <w:autoSpaceDE w:val="0"/>
              <w:autoSpaceDN w:val="0"/>
              <w:adjustRightInd w:val="0"/>
              <w:jc w:val="center"/>
              <w:rPr>
                <w:rFonts w:ascii="Arial Narrow" w:hAnsi="Arial Narrow"/>
                <w:sz w:val="18"/>
              </w:rPr>
            </w:pPr>
          </w:p>
        </w:tc>
      </w:tr>
      <w:tr w:rsidR="00C833F0" w:rsidRPr="002716CB">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41849</w:t>
            </w:r>
          </w:p>
        </w:tc>
        <w:tc>
          <w:tcPr>
            <w:tcW w:w="850" w:type="dxa"/>
            <w:tcBorders>
              <w:top w:val="single" w:sz="6" w:space="0" w:color="auto"/>
              <w:left w:val="single" w:sz="6" w:space="0" w:color="auto"/>
              <w:bottom w:val="single" w:sz="12" w:space="0" w:color="auto"/>
              <w:right w:val="single" w:sz="6"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4954333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825</w:t>
            </w:r>
            <w:r w:rsidR="001E2D00">
              <w:rPr>
                <w:rFonts w:ascii="Arial Narrow" w:hAnsi="Arial Narrow"/>
                <w:sz w:val="18"/>
              </w:rPr>
              <w:t>0</w:t>
            </w:r>
            <w:r>
              <w:rPr>
                <w:rFonts w:ascii="Arial Narrow" w:hAnsi="Arial Narrow"/>
                <w:sz w:val="18"/>
              </w:rPr>
              <w:t>651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407122</w:t>
            </w:r>
          </w:p>
        </w:tc>
        <w:tc>
          <w:tcPr>
            <w:tcW w:w="596" w:type="dxa"/>
            <w:gridSpan w:val="2"/>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515188</w:t>
            </w:r>
          </w:p>
        </w:tc>
        <w:tc>
          <w:tcPr>
            <w:tcW w:w="1105" w:type="dxa"/>
            <w:gridSpan w:val="4"/>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1467429</w:t>
            </w:r>
          </w:p>
        </w:tc>
        <w:tc>
          <w:tcPr>
            <w:tcW w:w="850" w:type="dxa"/>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12" w:space="0" w:color="auto"/>
              <w:right w:val="single" w:sz="12" w:space="0" w:color="auto"/>
            </w:tcBorders>
          </w:tcPr>
          <w:p w:rsidR="00C833F0" w:rsidRPr="004D5676" w:rsidRDefault="00C833F0" w:rsidP="00C833F0">
            <w:pPr>
              <w:autoSpaceDE w:val="0"/>
              <w:autoSpaceDN w:val="0"/>
              <w:adjustRightInd w:val="0"/>
              <w:jc w:val="center"/>
              <w:rPr>
                <w:sz w:val="16"/>
              </w:rPr>
            </w:pPr>
            <w:r>
              <w:rPr>
                <w:sz w:val="16"/>
              </w:rPr>
              <w:t>15636572</w:t>
            </w:r>
          </w:p>
        </w:tc>
      </w:tr>
      <w:tr w:rsidR="00C833F0" w:rsidRPr="002716CB">
        <w:trPr>
          <w:trHeight w:val="278"/>
          <w:tblHeader/>
          <w:jc w:val="center"/>
        </w:trPr>
        <w:tc>
          <w:tcPr>
            <w:tcW w:w="9300" w:type="dxa"/>
            <w:gridSpan w:val="20"/>
            <w:tcBorders>
              <w:top w:val="single" w:sz="12" w:space="0" w:color="auto"/>
              <w:left w:val="single" w:sz="12" w:space="0" w:color="auto"/>
              <w:bottom w:val="single" w:sz="12" w:space="0" w:color="auto"/>
              <w:right w:val="single" w:sz="12" w:space="0" w:color="auto"/>
            </w:tcBorders>
            <w:vAlign w:val="center"/>
          </w:tcPr>
          <w:p w:rsidR="00C833F0" w:rsidRPr="00913FCE" w:rsidRDefault="00C833F0" w:rsidP="004426E4">
            <w:pPr>
              <w:autoSpaceDE w:val="0"/>
              <w:autoSpaceDN w:val="0"/>
              <w:adjustRightInd w:val="0"/>
              <w:rPr>
                <w:rFonts w:ascii="Arial Narrow" w:hAnsi="Arial Narrow"/>
                <w:sz w:val="18"/>
              </w:rPr>
            </w:pPr>
          </w:p>
        </w:tc>
      </w:tr>
      <w:tr w:rsidR="00C833F0" w:rsidRPr="002716CB">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
                <w:bCs/>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tcPr>
          <w:p w:rsidR="00C833F0" w:rsidRPr="00637973" w:rsidRDefault="00C833F0"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2941181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6641545</w:t>
            </w:r>
          </w:p>
        </w:tc>
        <w:tc>
          <w:tcPr>
            <w:tcW w:w="711" w:type="dxa"/>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393479</w:t>
            </w: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211726</w:t>
            </w:r>
          </w:p>
        </w:tc>
        <w:tc>
          <w:tcPr>
            <w:tcW w:w="1119" w:type="dxa"/>
            <w:gridSpan w:val="5"/>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12" w:space="0" w:color="auto"/>
              <w:left w:val="single" w:sz="6" w:space="0" w:color="auto"/>
              <w:bottom w:val="single" w:sz="6" w:space="0" w:color="auto"/>
              <w:right w:val="single" w:sz="12"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10187931</w:t>
            </w:r>
          </w:p>
        </w:tc>
      </w:tr>
      <w:tr w:rsidR="00C833F0" w:rsidRPr="002716C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rPr>
            </w:pPr>
            <w:r w:rsidRPr="002716CB">
              <w:rPr>
                <w:rFonts w:ascii="Arial Narrow" w:hAnsi="Arial Narrow"/>
                <w:sz w:val="22"/>
              </w:rPr>
              <w:t>Prírastky</w:t>
            </w:r>
          </w:p>
        </w:tc>
        <w:tc>
          <w:tcPr>
            <w:tcW w:w="1025" w:type="dxa"/>
            <w:gridSpan w:val="2"/>
            <w:tcBorders>
              <w:top w:val="single" w:sz="6" w:space="0" w:color="auto"/>
              <w:left w:val="single" w:sz="12" w:space="0" w:color="auto"/>
              <w:bottom w:val="single" w:sz="6" w:space="0" w:color="auto"/>
              <w:right w:val="single" w:sz="6" w:space="0" w:color="auto"/>
            </w:tcBorders>
          </w:tcPr>
          <w:p w:rsidR="00C833F0" w:rsidRPr="00637973"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90596</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456892</w:t>
            </w:r>
          </w:p>
        </w:tc>
        <w:tc>
          <w:tcPr>
            <w:tcW w:w="711"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13644</w:t>
            </w:r>
          </w:p>
        </w:tc>
        <w:tc>
          <w:tcPr>
            <w:tcW w:w="863" w:type="dxa"/>
            <w:gridSpan w:val="3"/>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209470</w:t>
            </w: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6" w:space="0" w:color="auto"/>
              <w:right w:val="single" w:sz="12"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770602</w:t>
            </w:r>
          </w:p>
        </w:tc>
      </w:tr>
      <w:tr w:rsidR="00C833F0" w:rsidRPr="002716C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rPr>
            </w:pPr>
            <w:r w:rsidRPr="002716CB">
              <w:rPr>
                <w:rFonts w:ascii="Arial Narrow" w:hAnsi="Arial Narrow"/>
                <w:sz w:val="22"/>
              </w:rPr>
              <w:t>Úbytky</w:t>
            </w:r>
          </w:p>
        </w:tc>
        <w:tc>
          <w:tcPr>
            <w:tcW w:w="1025" w:type="dxa"/>
            <w:gridSpan w:val="2"/>
            <w:tcBorders>
              <w:top w:val="single" w:sz="6" w:space="0" w:color="auto"/>
              <w:left w:val="single" w:sz="12" w:space="0" w:color="auto"/>
              <w:bottom w:val="single" w:sz="6" w:space="0" w:color="auto"/>
              <w:right w:val="single" w:sz="6" w:space="0" w:color="auto"/>
            </w:tcBorders>
          </w:tcPr>
          <w:p w:rsidR="00C833F0" w:rsidRPr="00637973"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C833F0" w:rsidRPr="00637973" w:rsidRDefault="00C833F0" w:rsidP="00C833F0">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175368</w:t>
            </w:r>
          </w:p>
        </w:tc>
        <w:tc>
          <w:tcPr>
            <w:tcW w:w="711"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205966</w:t>
            </w: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6" w:space="0" w:color="auto"/>
              <w:right w:val="single" w:sz="12"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381334</w:t>
            </w:r>
          </w:p>
        </w:tc>
      </w:tr>
      <w:tr w:rsidR="00C833F0" w:rsidRPr="002716CB">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25" w:type="dxa"/>
            <w:gridSpan w:val="2"/>
            <w:tcBorders>
              <w:top w:val="single" w:sz="6" w:space="0" w:color="auto"/>
              <w:left w:val="single" w:sz="12" w:space="0" w:color="auto"/>
              <w:bottom w:val="single" w:sz="12" w:space="0" w:color="auto"/>
              <w:right w:val="single" w:sz="6" w:space="0" w:color="auto"/>
            </w:tcBorders>
          </w:tcPr>
          <w:p w:rsidR="00C833F0" w:rsidRPr="00637973"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C833F0" w:rsidRPr="00637973" w:rsidRDefault="00C833F0" w:rsidP="00C833F0">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11" w:type="dxa"/>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12" w:space="0" w:color="auto"/>
              <w:right w:val="single" w:sz="12" w:space="0" w:color="auto"/>
            </w:tcBorders>
          </w:tcPr>
          <w:p w:rsidR="00C833F0" w:rsidRPr="00637973" w:rsidRDefault="00C833F0" w:rsidP="00C833F0">
            <w:pPr>
              <w:autoSpaceDE w:val="0"/>
              <w:autoSpaceDN w:val="0"/>
              <w:adjustRightInd w:val="0"/>
              <w:jc w:val="center"/>
              <w:rPr>
                <w:rFonts w:ascii="Arial Narrow" w:hAnsi="Arial Narrow"/>
                <w:sz w:val="18"/>
              </w:rPr>
            </w:pPr>
          </w:p>
        </w:tc>
      </w:tr>
      <w:tr w:rsidR="00C833F0" w:rsidRPr="002716CB">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tcPr>
          <w:p w:rsidR="00C833F0" w:rsidRPr="00637973"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3031777</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6923069</w:t>
            </w:r>
          </w:p>
        </w:tc>
        <w:tc>
          <w:tcPr>
            <w:tcW w:w="711" w:type="dxa"/>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407123</w:t>
            </w: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215231</w:t>
            </w: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12" w:space="0" w:color="auto"/>
              <w:right w:val="single" w:sz="12" w:space="0" w:color="auto"/>
            </w:tcBorders>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10577200</w:t>
            </w:r>
          </w:p>
        </w:tc>
      </w:tr>
      <w:tr w:rsidR="00C833F0" w:rsidRPr="002716CB">
        <w:trPr>
          <w:trHeight w:val="278"/>
          <w:tblHeader/>
          <w:jc w:val="center"/>
        </w:trPr>
        <w:tc>
          <w:tcPr>
            <w:tcW w:w="9300" w:type="dxa"/>
            <w:gridSpan w:val="20"/>
            <w:tcBorders>
              <w:top w:val="single" w:sz="12" w:space="0" w:color="auto"/>
              <w:left w:val="single" w:sz="12" w:space="0" w:color="auto"/>
              <w:bottom w:val="single" w:sz="12" w:space="0" w:color="auto"/>
              <w:right w:val="single" w:sz="12" w:space="0" w:color="auto"/>
            </w:tcBorders>
            <w:vAlign w:val="center"/>
          </w:tcPr>
          <w:p w:rsidR="00C833F0" w:rsidRPr="00913FCE" w:rsidRDefault="00C833F0" w:rsidP="004426E4">
            <w:pPr>
              <w:autoSpaceDE w:val="0"/>
              <w:autoSpaceDN w:val="0"/>
              <w:adjustRightInd w:val="0"/>
              <w:rPr>
                <w:rFonts w:ascii="Arial Narrow" w:hAnsi="Arial Narrow"/>
                <w:sz w:val="18"/>
              </w:rPr>
            </w:pPr>
          </w:p>
        </w:tc>
      </w:tr>
      <w:tr w:rsidR="00C833F0" w:rsidRPr="002716CB">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
                <w:bCs/>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C833F0" w:rsidRPr="00913FCE" w:rsidRDefault="00C833F0" w:rsidP="004426E4">
            <w:pPr>
              <w:autoSpaceDE w:val="0"/>
              <w:autoSpaceDN w:val="0"/>
              <w:adjustRightInd w:val="0"/>
              <w:jc w:val="center"/>
              <w:rPr>
                <w:rFonts w:ascii="Arial Narrow" w:hAnsi="Arial Narrow"/>
                <w:sz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582" w:type="dxa"/>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9" w:type="dxa"/>
            <w:gridSpan w:val="5"/>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66" w:type="dxa"/>
            <w:tcBorders>
              <w:top w:val="single" w:sz="12" w:space="0" w:color="auto"/>
              <w:left w:val="single" w:sz="6" w:space="0" w:color="auto"/>
              <w:bottom w:val="single" w:sz="6" w:space="0" w:color="auto"/>
              <w:right w:val="single" w:sz="12" w:space="0" w:color="auto"/>
            </w:tcBorders>
          </w:tcPr>
          <w:p w:rsidR="00C833F0" w:rsidRPr="00913FCE" w:rsidRDefault="00C833F0" w:rsidP="004426E4">
            <w:pPr>
              <w:autoSpaceDE w:val="0"/>
              <w:autoSpaceDN w:val="0"/>
              <w:adjustRightInd w:val="0"/>
              <w:jc w:val="center"/>
              <w:rPr>
                <w:rFonts w:ascii="Arial Narrow" w:hAnsi="Arial Narrow"/>
                <w:sz w:val="18"/>
              </w:rPr>
            </w:pPr>
          </w:p>
        </w:tc>
      </w:tr>
      <w:tr w:rsidR="00C833F0" w:rsidRPr="002716C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rPr>
            </w:pPr>
            <w:r w:rsidRPr="002716CB">
              <w:rPr>
                <w:rFonts w:ascii="Arial Narrow" w:hAnsi="Arial Narrow"/>
                <w:sz w:val="22"/>
              </w:rPr>
              <w:lastRenderedPageBreak/>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C833F0" w:rsidRPr="00913FCE" w:rsidRDefault="00C833F0"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6" w:space="0" w:color="auto"/>
              <w:right w:val="single" w:sz="12" w:space="0" w:color="auto"/>
            </w:tcBorders>
          </w:tcPr>
          <w:p w:rsidR="00C833F0" w:rsidRPr="00913FCE" w:rsidRDefault="00C833F0" w:rsidP="004426E4">
            <w:pPr>
              <w:autoSpaceDE w:val="0"/>
              <w:autoSpaceDN w:val="0"/>
              <w:adjustRightInd w:val="0"/>
              <w:jc w:val="center"/>
              <w:rPr>
                <w:rFonts w:ascii="Arial Narrow" w:hAnsi="Arial Narrow"/>
                <w:sz w:val="18"/>
              </w:rPr>
            </w:pPr>
          </w:p>
        </w:tc>
      </w:tr>
      <w:tr w:rsidR="00C833F0" w:rsidRPr="002716C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rPr>
            </w:pPr>
            <w:r w:rsidRPr="002716CB">
              <w:rPr>
                <w:rFonts w:ascii="Arial Narrow" w:hAnsi="Arial Narrow"/>
                <w:sz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C833F0" w:rsidRPr="00913FCE" w:rsidRDefault="00C833F0"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6" w:space="0" w:color="auto"/>
              <w:right w:val="single" w:sz="12" w:space="0" w:color="auto"/>
            </w:tcBorders>
          </w:tcPr>
          <w:p w:rsidR="00C833F0" w:rsidRPr="00913FCE" w:rsidRDefault="00C833F0" w:rsidP="004426E4">
            <w:pPr>
              <w:autoSpaceDE w:val="0"/>
              <w:autoSpaceDN w:val="0"/>
              <w:adjustRightInd w:val="0"/>
              <w:jc w:val="center"/>
              <w:rPr>
                <w:rFonts w:ascii="Arial Narrow" w:hAnsi="Arial Narrow"/>
                <w:sz w:val="18"/>
              </w:rPr>
            </w:pPr>
          </w:p>
        </w:tc>
      </w:tr>
      <w:tr w:rsidR="00C833F0" w:rsidRPr="002716CB">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Cs/>
              </w:rPr>
            </w:pPr>
            <w:r w:rsidRPr="002716CB">
              <w:rPr>
                <w:rFonts w:ascii="Arial Narrow" w:hAnsi="Arial Narrow"/>
                <w:bCs/>
                <w:sz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C833F0" w:rsidRPr="00913FCE" w:rsidRDefault="00C833F0"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12" w:space="0" w:color="auto"/>
              <w:right w:val="single" w:sz="12" w:space="0" w:color="auto"/>
            </w:tcBorders>
          </w:tcPr>
          <w:p w:rsidR="00C833F0" w:rsidRPr="00913FCE" w:rsidRDefault="00C833F0" w:rsidP="004426E4">
            <w:pPr>
              <w:autoSpaceDE w:val="0"/>
              <w:autoSpaceDN w:val="0"/>
              <w:adjustRightInd w:val="0"/>
              <w:jc w:val="center"/>
              <w:rPr>
                <w:rFonts w:ascii="Arial Narrow" w:hAnsi="Arial Narrow"/>
                <w:sz w:val="18"/>
              </w:rPr>
            </w:pPr>
          </w:p>
        </w:tc>
      </w:tr>
      <w:tr w:rsidR="00C833F0" w:rsidRPr="002716CB">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C833F0" w:rsidRPr="002716CB" w:rsidRDefault="00C833F0" w:rsidP="004426E4">
            <w:pPr>
              <w:autoSpaceDE w:val="0"/>
              <w:autoSpaceDN w:val="0"/>
              <w:adjustRightInd w:val="0"/>
              <w:rPr>
                <w:rFonts w:ascii="Arial Narrow" w:hAnsi="Arial Narrow"/>
                <w:b/>
                <w:bCs/>
              </w:rPr>
            </w:pPr>
            <w:r w:rsidRPr="002716CB">
              <w:rPr>
                <w:rFonts w:ascii="Arial Narrow" w:hAnsi="Arial Narrow"/>
                <w:b/>
                <w:bCs/>
                <w:sz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C833F0" w:rsidRPr="00913FCE" w:rsidRDefault="00C833F0"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C833F0" w:rsidRPr="00913FCE" w:rsidRDefault="00C833F0" w:rsidP="004426E4">
            <w:pPr>
              <w:autoSpaceDE w:val="0"/>
              <w:autoSpaceDN w:val="0"/>
              <w:adjustRightInd w:val="0"/>
              <w:jc w:val="center"/>
              <w:rPr>
                <w:rFonts w:ascii="Arial Narrow" w:hAnsi="Arial Narrow"/>
                <w:sz w:val="18"/>
              </w:rPr>
            </w:pPr>
          </w:p>
        </w:tc>
        <w:tc>
          <w:tcPr>
            <w:tcW w:w="766" w:type="dxa"/>
            <w:tcBorders>
              <w:top w:val="single" w:sz="6" w:space="0" w:color="auto"/>
              <w:left w:val="single" w:sz="6" w:space="0" w:color="auto"/>
              <w:bottom w:val="single" w:sz="12" w:space="0" w:color="auto"/>
              <w:right w:val="single" w:sz="12" w:space="0" w:color="auto"/>
            </w:tcBorders>
          </w:tcPr>
          <w:p w:rsidR="00C833F0" w:rsidRPr="00913FCE" w:rsidRDefault="00C833F0" w:rsidP="004426E4">
            <w:pPr>
              <w:autoSpaceDE w:val="0"/>
              <w:autoSpaceDN w:val="0"/>
              <w:adjustRightInd w:val="0"/>
              <w:jc w:val="center"/>
              <w:rPr>
                <w:rFonts w:ascii="Arial Narrow" w:hAnsi="Arial Narrow"/>
                <w:sz w:val="18"/>
              </w:rPr>
            </w:pPr>
          </w:p>
        </w:tc>
      </w:tr>
      <w:tr w:rsidR="00C833F0" w:rsidRPr="002716CB">
        <w:trPr>
          <w:trHeight w:val="278"/>
          <w:tblHeader/>
          <w:jc w:val="center"/>
        </w:trPr>
        <w:tc>
          <w:tcPr>
            <w:tcW w:w="9300" w:type="dxa"/>
            <w:gridSpan w:val="20"/>
            <w:tcBorders>
              <w:top w:val="single" w:sz="12" w:space="0" w:color="auto"/>
              <w:left w:val="single" w:sz="12" w:space="0" w:color="auto"/>
              <w:bottom w:val="single" w:sz="12" w:space="0" w:color="auto"/>
              <w:right w:val="single" w:sz="12" w:space="0" w:color="auto"/>
            </w:tcBorders>
            <w:vAlign w:val="center"/>
          </w:tcPr>
          <w:p w:rsidR="00C833F0" w:rsidRPr="00913FCE" w:rsidRDefault="00C833F0" w:rsidP="004426E4">
            <w:pPr>
              <w:autoSpaceDE w:val="0"/>
              <w:autoSpaceDN w:val="0"/>
              <w:adjustRightInd w:val="0"/>
              <w:rPr>
                <w:rFonts w:ascii="Arial Narrow" w:hAnsi="Arial Narrow"/>
                <w:sz w:val="18"/>
              </w:rPr>
            </w:pPr>
            <w:r>
              <w:rPr>
                <w:rFonts w:ascii="Arial Narrow" w:hAnsi="Arial Narrow"/>
                <w:sz w:val="18"/>
              </w:rPr>
              <w:t>Zostatková hodnota</w:t>
            </w:r>
          </w:p>
        </w:tc>
      </w:tr>
      <w:tr w:rsidR="00C833F0" w:rsidRPr="001B762E">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C833F0" w:rsidRPr="001B762E" w:rsidRDefault="00C833F0" w:rsidP="004426E4">
            <w:pPr>
              <w:autoSpaceDE w:val="0"/>
              <w:autoSpaceDN w:val="0"/>
              <w:adjustRightInd w:val="0"/>
              <w:rPr>
                <w:rFonts w:ascii="Arial Narrow" w:hAnsi="Arial Narrow"/>
                <w:b/>
                <w:bCs/>
                <w:sz w:val="18"/>
              </w:rPr>
            </w:pPr>
            <w:r w:rsidRPr="001B762E">
              <w:rPr>
                <w:rFonts w:ascii="Arial Narrow" w:hAnsi="Arial Narrow"/>
                <w:b/>
                <w:bCs/>
                <w:sz w:val="18"/>
              </w:rPr>
              <w:t>Stav </w:t>
            </w:r>
            <w:r w:rsidRPr="001B762E">
              <w:rPr>
                <w:rFonts w:ascii="Arial Narrow" w:hAnsi="Arial Narrow"/>
                <w:b/>
                <w:bCs/>
                <w:sz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43241</w:t>
            </w:r>
          </w:p>
        </w:tc>
        <w:tc>
          <w:tcPr>
            <w:tcW w:w="850" w:type="dxa"/>
            <w:tcBorders>
              <w:top w:val="single" w:sz="12" w:space="0" w:color="auto"/>
              <w:left w:val="single" w:sz="6" w:space="0" w:color="auto"/>
              <w:bottom w:val="single" w:sz="12" w:space="0" w:color="auto"/>
              <w:right w:val="single" w:sz="6" w:space="0" w:color="auto"/>
            </w:tcBorders>
          </w:tcPr>
          <w:p w:rsidR="00C833F0" w:rsidRPr="00CB67AE" w:rsidRDefault="00C833F0" w:rsidP="00C833F0">
            <w:pPr>
              <w:autoSpaceDE w:val="0"/>
              <w:autoSpaceDN w:val="0"/>
              <w:adjustRightInd w:val="0"/>
              <w:jc w:val="center"/>
              <w:rPr>
                <w:sz w:val="18"/>
                <w:highlight w:val="yellow"/>
              </w:rPr>
            </w:pPr>
            <w:r w:rsidRPr="00CB67AE">
              <w:rPr>
                <w:rFonts w:ascii="Arial Narrow" w:hAnsi="Arial Narrow"/>
                <w:sz w:val="18"/>
              </w:rPr>
              <w:t>2013152</w:t>
            </w:r>
          </w:p>
        </w:tc>
        <w:tc>
          <w:tcPr>
            <w:tcW w:w="722" w:type="dxa"/>
            <w:tcBorders>
              <w:top w:val="single" w:sz="12" w:space="0" w:color="auto"/>
              <w:left w:val="single" w:sz="6" w:space="0" w:color="auto"/>
              <w:bottom w:val="single" w:sz="12" w:space="0" w:color="auto"/>
              <w:right w:val="single" w:sz="6" w:space="0" w:color="auto"/>
            </w:tcBorders>
            <w:vAlign w:val="center"/>
          </w:tcPr>
          <w:p w:rsidR="00C833F0" w:rsidRPr="00382F65" w:rsidRDefault="00C833F0" w:rsidP="00C833F0">
            <w:pPr>
              <w:autoSpaceDE w:val="0"/>
              <w:autoSpaceDN w:val="0"/>
              <w:adjustRightInd w:val="0"/>
              <w:jc w:val="center"/>
              <w:rPr>
                <w:color w:val="FF0000"/>
                <w:sz w:val="18"/>
                <w:highlight w:val="yellow"/>
              </w:rPr>
            </w:pPr>
            <w:r w:rsidRPr="00CB67AE">
              <w:rPr>
                <w:rFonts w:ascii="Arial Narrow" w:hAnsi="Arial Narrow"/>
                <w:sz w:val="18"/>
              </w:rPr>
              <w:t>1469749</w:t>
            </w:r>
          </w:p>
        </w:tc>
        <w:tc>
          <w:tcPr>
            <w:tcW w:w="1037" w:type="dxa"/>
            <w:gridSpan w:val="4"/>
            <w:tcBorders>
              <w:top w:val="single" w:sz="12" w:space="0" w:color="auto"/>
              <w:left w:val="single" w:sz="6" w:space="0" w:color="auto"/>
              <w:bottom w:val="single" w:sz="12" w:space="0" w:color="auto"/>
              <w:right w:val="single" w:sz="6" w:space="0" w:color="auto"/>
            </w:tcBorders>
            <w:vAlign w:val="center"/>
          </w:tcPr>
          <w:p w:rsidR="00C833F0" w:rsidRPr="00CB67AE" w:rsidRDefault="00C833F0" w:rsidP="00C833F0">
            <w:pPr>
              <w:autoSpaceDE w:val="0"/>
              <w:autoSpaceDN w:val="0"/>
              <w:adjustRightInd w:val="0"/>
              <w:jc w:val="center"/>
              <w:rPr>
                <w:rFonts w:ascii="Arial Narrow" w:hAnsi="Arial Narrow"/>
                <w:sz w:val="18"/>
                <w:highlight w:val="yellow"/>
              </w:rPr>
            </w:pPr>
            <w:r w:rsidRPr="00CB67AE">
              <w:rPr>
                <w:rFonts w:ascii="Arial Narrow" w:hAnsi="Arial Narrow"/>
                <w:sz w:val="18"/>
              </w:rPr>
              <w:t>13644</w:t>
            </w:r>
          </w:p>
        </w:tc>
        <w:tc>
          <w:tcPr>
            <w:tcW w:w="993" w:type="dxa"/>
            <w:gridSpan w:val="5"/>
            <w:tcBorders>
              <w:top w:val="single" w:sz="12" w:space="0" w:color="auto"/>
              <w:left w:val="single" w:sz="6" w:space="0" w:color="auto"/>
              <w:bottom w:val="single" w:sz="12" w:space="0" w:color="auto"/>
              <w:right w:val="single" w:sz="6" w:space="0" w:color="auto"/>
            </w:tcBorders>
            <w:vAlign w:val="center"/>
          </w:tcPr>
          <w:p w:rsidR="00C833F0" w:rsidRPr="00CB67AE" w:rsidRDefault="00C833F0" w:rsidP="00C833F0">
            <w:pPr>
              <w:autoSpaceDE w:val="0"/>
              <w:autoSpaceDN w:val="0"/>
              <w:adjustRightInd w:val="0"/>
              <w:jc w:val="center"/>
              <w:rPr>
                <w:sz w:val="18"/>
                <w:highlight w:val="yellow"/>
              </w:rPr>
            </w:pPr>
            <w:r w:rsidRPr="00CB67AE">
              <w:rPr>
                <w:rFonts w:ascii="Arial Narrow" w:hAnsi="Arial Narrow"/>
                <w:sz w:val="18"/>
              </w:rPr>
              <w:t>308566</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90305</w:t>
            </w:r>
          </w:p>
        </w:tc>
        <w:tc>
          <w:tcPr>
            <w:tcW w:w="850" w:type="dxa"/>
            <w:tcBorders>
              <w:top w:val="single" w:sz="12"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12" w:space="0" w:color="auto"/>
              <w:left w:val="single" w:sz="6" w:space="0" w:color="auto"/>
              <w:bottom w:val="single" w:sz="12" w:space="0" w:color="auto"/>
              <w:right w:val="single" w:sz="12" w:space="0" w:color="auto"/>
            </w:tcBorders>
          </w:tcPr>
          <w:p w:rsidR="00C833F0" w:rsidRPr="00382F65" w:rsidRDefault="00C833F0" w:rsidP="00C833F0">
            <w:pPr>
              <w:autoSpaceDE w:val="0"/>
              <w:autoSpaceDN w:val="0"/>
              <w:adjustRightInd w:val="0"/>
              <w:jc w:val="center"/>
              <w:rPr>
                <w:color w:val="FF0000"/>
                <w:sz w:val="18"/>
              </w:rPr>
            </w:pPr>
            <w:r w:rsidRPr="00CB67AE">
              <w:rPr>
                <w:sz w:val="18"/>
              </w:rPr>
              <w:t>3938657</w:t>
            </w:r>
          </w:p>
        </w:tc>
      </w:tr>
      <w:tr w:rsidR="00C833F0" w:rsidRPr="00382F65">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C833F0" w:rsidRPr="001B762E" w:rsidRDefault="00C833F0" w:rsidP="004426E4">
            <w:pPr>
              <w:autoSpaceDE w:val="0"/>
              <w:autoSpaceDN w:val="0"/>
              <w:adjustRightInd w:val="0"/>
              <w:rPr>
                <w:rFonts w:ascii="Arial Narrow" w:hAnsi="Arial Narrow"/>
                <w:b/>
                <w:bCs/>
                <w:sz w:val="18"/>
              </w:rPr>
            </w:pPr>
            <w:r w:rsidRPr="001B762E">
              <w:rPr>
                <w:rFonts w:ascii="Arial Narrow" w:hAnsi="Arial Narrow"/>
                <w:b/>
                <w:bCs/>
                <w:sz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41849</w:t>
            </w:r>
          </w:p>
        </w:tc>
        <w:tc>
          <w:tcPr>
            <w:tcW w:w="850" w:type="dxa"/>
            <w:tcBorders>
              <w:top w:val="single" w:sz="12" w:space="0" w:color="auto"/>
              <w:left w:val="single" w:sz="6" w:space="0" w:color="auto"/>
              <w:bottom w:val="single" w:sz="12" w:space="0" w:color="auto"/>
              <w:right w:val="single" w:sz="6" w:space="0" w:color="auto"/>
            </w:tcBorders>
          </w:tcPr>
          <w:p w:rsidR="00C833F0" w:rsidRPr="00AD7A68" w:rsidRDefault="00C833F0" w:rsidP="00C833F0">
            <w:pPr>
              <w:autoSpaceDE w:val="0"/>
              <w:autoSpaceDN w:val="0"/>
              <w:adjustRightInd w:val="0"/>
              <w:jc w:val="center"/>
              <w:rPr>
                <w:sz w:val="18"/>
              </w:rPr>
            </w:pPr>
            <w:r w:rsidRPr="00AD7A68">
              <w:rPr>
                <w:sz w:val="18"/>
              </w:rPr>
              <w:t>1922556</w:t>
            </w:r>
          </w:p>
        </w:tc>
        <w:tc>
          <w:tcPr>
            <w:tcW w:w="722" w:type="dxa"/>
            <w:tcBorders>
              <w:top w:val="single" w:sz="12" w:space="0" w:color="auto"/>
              <w:left w:val="single" w:sz="6" w:space="0" w:color="auto"/>
              <w:bottom w:val="single" w:sz="12" w:space="0" w:color="auto"/>
              <w:right w:val="single" w:sz="6" w:space="0" w:color="auto"/>
            </w:tcBorders>
            <w:vAlign w:val="center"/>
          </w:tcPr>
          <w:p w:rsidR="00C833F0" w:rsidRPr="00AD7A68" w:rsidRDefault="00C833F0" w:rsidP="00C833F0">
            <w:pPr>
              <w:autoSpaceDE w:val="0"/>
              <w:autoSpaceDN w:val="0"/>
              <w:adjustRightInd w:val="0"/>
              <w:jc w:val="center"/>
              <w:rPr>
                <w:sz w:val="18"/>
              </w:rPr>
            </w:pPr>
            <w:r w:rsidRPr="00AD7A68">
              <w:rPr>
                <w:sz w:val="18"/>
              </w:rPr>
              <w:t>13</w:t>
            </w:r>
            <w:r>
              <w:rPr>
                <w:sz w:val="18"/>
              </w:rPr>
              <w:t>27582</w:t>
            </w:r>
          </w:p>
        </w:tc>
        <w:tc>
          <w:tcPr>
            <w:tcW w:w="1037" w:type="dxa"/>
            <w:gridSpan w:val="4"/>
            <w:tcBorders>
              <w:top w:val="single" w:sz="12" w:space="0" w:color="auto"/>
              <w:left w:val="single" w:sz="6" w:space="0" w:color="auto"/>
              <w:bottom w:val="single" w:sz="12" w:space="0" w:color="auto"/>
              <w:right w:val="single" w:sz="6" w:space="0" w:color="auto"/>
            </w:tcBorders>
            <w:vAlign w:val="center"/>
          </w:tcPr>
          <w:p w:rsidR="00C833F0" w:rsidRPr="00CB67AE" w:rsidRDefault="00C833F0" w:rsidP="00C833F0">
            <w:pPr>
              <w:autoSpaceDE w:val="0"/>
              <w:autoSpaceDN w:val="0"/>
              <w:adjustRightInd w:val="0"/>
              <w:jc w:val="center"/>
              <w:rPr>
                <w:rFonts w:ascii="Arial Narrow" w:hAnsi="Arial Narrow"/>
                <w:sz w:val="18"/>
                <w:highlight w:val="yellow"/>
              </w:rPr>
            </w:pPr>
          </w:p>
        </w:tc>
        <w:tc>
          <w:tcPr>
            <w:tcW w:w="993" w:type="dxa"/>
            <w:gridSpan w:val="5"/>
            <w:tcBorders>
              <w:top w:val="single" w:sz="12" w:space="0" w:color="auto"/>
              <w:left w:val="single" w:sz="6" w:space="0" w:color="auto"/>
              <w:bottom w:val="single" w:sz="12" w:space="0" w:color="auto"/>
              <w:right w:val="single" w:sz="6" w:space="0" w:color="auto"/>
            </w:tcBorders>
            <w:vAlign w:val="center"/>
          </w:tcPr>
          <w:p w:rsidR="00C833F0" w:rsidRPr="00CB67AE" w:rsidRDefault="00C833F0" w:rsidP="00C833F0">
            <w:pPr>
              <w:autoSpaceDE w:val="0"/>
              <w:autoSpaceDN w:val="0"/>
              <w:adjustRightInd w:val="0"/>
              <w:jc w:val="center"/>
              <w:rPr>
                <w:sz w:val="18"/>
                <w:highlight w:val="yellow"/>
              </w:rPr>
            </w:pPr>
            <w:r w:rsidRPr="00AD7A68">
              <w:rPr>
                <w:sz w:val="18"/>
              </w:rPr>
              <w:t>299957</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r>
              <w:rPr>
                <w:rFonts w:ascii="Arial Narrow" w:hAnsi="Arial Narrow"/>
                <w:sz w:val="18"/>
              </w:rPr>
              <w:t>1467429</w:t>
            </w:r>
          </w:p>
        </w:tc>
        <w:tc>
          <w:tcPr>
            <w:tcW w:w="850" w:type="dxa"/>
            <w:tcBorders>
              <w:top w:val="single" w:sz="12" w:space="0" w:color="auto"/>
              <w:left w:val="single" w:sz="6" w:space="0" w:color="auto"/>
              <w:bottom w:val="single" w:sz="12" w:space="0" w:color="auto"/>
              <w:right w:val="single" w:sz="6" w:space="0" w:color="auto"/>
            </w:tcBorders>
            <w:vAlign w:val="center"/>
          </w:tcPr>
          <w:p w:rsidR="00C833F0" w:rsidRPr="00637973" w:rsidRDefault="00C833F0" w:rsidP="00C833F0">
            <w:pPr>
              <w:autoSpaceDE w:val="0"/>
              <w:autoSpaceDN w:val="0"/>
              <w:adjustRightInd w:val="0"/>
              <w:jc w:val="center"/>
              <w:rPr>
                <w:rFonts w:ascii="Arial Narrow" w:hAnsi="Arial Narrow"/>
                <w:sz w:val="18"/>
              </w:rPr>
            </w:pPr>
          </w:p>
        </w:tc>
        <w:tc>
          <w:tcPr>
            <w:tcW w:w="766" w:type="dxa"/>
            <w:tcBorders>
              <w:top w:val="single" w:sz="12" w:space="0" w:color="auto"/>
              <w:left w:val="single" w:sz="6" w:space="0" w:color="auto"/>
              <w:bottom w:val="single" w:sz="12" w:space="0" w:color="auto"/>
              <w:right w:val="single" w:sz="12" w:space="0" w:color="auto"/>
            </w:tcBorders>
          </w:tcPr>
          <w:p w:rsidR="00C833F0" w:rsidRPr="00AD7A68" w:rsidRDefault="00C833F0" w:rsidP="00C833F0">
            <w:pPr>
              <w:autoSpaceDE w:val="0"/>
              <w:autoSpaceDN w:val="0"/>
              <w:adjustRightInd w:val="0"/>
              <w:jc w:val="center"/>
              <w:rPr>
                <w:sz w:val="18"/>
              </w:rPr>
            </w:pPr>
            <w:r w:rsidRPr="00AD7A68">
              <w:rPr>
                <w:sz w:val="18"/>
              </w:rPr>
              <w:t>5059373</w:t>
            </w:r>
          </w:p>
        </w:tc>
      </w:tr>
    </w:tbl>
    <w:p w:rsidR="004426E4" w:rsidRDefault="004426E4" w:rsidP="00BE7658">
      <w:pPr>
        <w:ind w:right="-468"/>
        <w:jc w:val="both"/>
        <w:rPr>
          <w:rFonts w:ascii="Arial Narrow" w:hAnsi="Arial Narrow" w:cs="Arial Narrow"/>
          <w:sz w:val="22"/>
        </w:rPr>
      </w:pPr>
    </w:p>
    <w:p w:rsidR="004426E4" w:rsidRDefault="004426E4" w:rsidP="00BE7658">
      <w:pPr>
        <w:ind w:right="-468"/>
        <w:jc w:val="both"/>
        <w:rPr>
          <w:rFonts w:ascii="Arial Narrow" w:hAnsi="Arial Narrow" w:cs="Arial Narrow"/>
          <w:sz w:val="22"/>
        </w:rPr>
      </w:pPr>
    </w:p>
    <w:p w:rsidR="004426E4" w:rsidRPr="002716CB" w:rsidRDefault="004426E4" w:rsidP="005E0A0A">
      <w:pPr>
        <w:ind w:left="1440" w:right="-468"/>
        <w:jc w:val="both"/>
        <w:rPr>
          <w:rFonts w:ascii="Arial Narrow" w:hAnsi="Arial Narrow" w:cs="Arial Narrow"/>
          <w:sz w:val="22"/>
        </w:rPr>
      </w:pPr>
    </w:p>
    <w:p w:rsidR="005E0A0A" w:rsidRPr="001B762E" w:rsidRDefault="005E0A0A" w:rsidP="005E0A0A">
      <w:pPr>
        <w:ind w:right="-468"/>
        <w:jc w:val="both"/>
        <w:rPr>
          <w:rFonts w:ascii="Arial Narrow" w:hAnsi="Arial Narrow" w:cs="Arial Narrow"/>
          <w:sz w:val="22"/>
        </w:rPr>
      </w:pPr>
      <w:r w:rsidRPr="002716CB">
        <w:rPr>
          <w:rFonts w:ascii="Arial Narrow" w:hAnsi="Arial Narrow" w:cs="Arial Narrow"/>
          <w:sz w:val="22"/>
        </w:rPr>
        <w:t>b</w:t>
      </w:r>
      <w:r w:rsidRPr="001B762E">
        <w:rPr>
          <w:rFonts w:ascii="Arial Narrow" w:hAnsi="Arial Narrow" w:cs="Arial Narrow"/>
          <w:sz w:val="22"/>
        </w:rPr>
        <w:t xml:space="preserve">) Spôsob a výška </w:t>
      </w:r>
      <w:r w:rsidRPr="001B762E">
        <w:rPr>
          <w:rFonts w:ascii="Arial Narrow" w:hAnsi="Arial Narrow" w:cs="Arial Narrow"/>
          <w:b/>
          <w:sz w:val="22"/>
          <w:u w:val="single"/>
        </w:rPr>
        <w:t>poistenia</w:t>
      </w:r>
      <w:r w:rsidRPr="001B762E">
        <w:rPr>
          <w:rFonts w:ascii="Arial Narrow" w:hAnsi="Arial Narrow" w:cs="Arial Narrow"/>
          <w:sz w:val="22"/>
        </w:rPr>
        <w:t xml:space="preserve"> dlhodobého nehmotného majetku a dlhodobého hmotného majetku: </w:t>
      </w:r>
    </w:p>
    <w:p w:rsidR="000E18D3" w:rsidRDefault="000E18D3" w:rsidP="005E0A0A">
      <w:pPr>
        <w:ind w:right="-468"/>
        <w:jc w:val="both"/>
        <w:rPr>
          <w:rFonts w:ascii="Arial Narrow" w:hAnsi="Arial Narrow" w:cs="Arial Narrow"/>
          <w:sz w:val="22"/>
        </w:rPr>
      </w:pPr>
      <w:r w:rsidRPr="001B762E">
        <w:rPr>
          <w:rFonts w:ascii="Arial Narrow" w:hAnsi="Arial Narrow" w:cs="Arial Narrow"/>
          <w:sz w:val="22"/>
        </w:rPr>
        <w:t xml:space="preserve">ročné poistenie majetku  vo výške </w:t>
      </w:r>
      <w:r w:rsidR="003B5C92" w:rsidRPr="003B5C92">
        <w:rPr>
          <w:rFonts w:ascii="Arial Narrow" w:hAnsi="Arial Narrow" w:cs="Arial Narrow"/>
          <w:sz w:val="22"/>
        </w:rPr>
        <w:t>62 790</w:t>
      </w:r>
      <w:r w:rsidRPr="003B5C92">
        <w:rPr>
          <w:rFonts w:ascii="Arial Narrow" w:hAnsi="Arial Narrow" w:cs="Arial Narrow"/>
          <w:sz w:val="22"/>
        </w:rPr>
        <w:t>,- €</w:t>
      </w:r>
      <w:r w:rsidRPr="002E3DC3">
        <w:rPr>
          <w:rFonts w:ascii="Arial Narrow" w:hAnsi="Arial Narrow" w:cs="Arial Narrow"/>
          <w:color w:val="FF0000"/>
          <w:sz w:val="22"/>
        </w:rPr>
        <w:t xml:space="preserve"> </w:t>
      </w:r>
      <w:r w:rsidRPr="001B762E">
        <w:rPr>
          <w:rFonts w:ascii="Arial Narrow" w:hAnsi="Arial Narrow" w:cs="Arial Narrow"/>
          <w:sz w:val="22"/>
        </w:rPr>
        <w:t>podľa OC majetku</w:t>
      </w:r>
    </w:p>
    <w:p w:rsidR="005E0A0A" w:rsidRDefault="000E18D3" w:rsidP="005E0A0A">
      <w:pPr>
        <w:ind w:right="-468"/>
        <w:jc w:val="both"/>
        <w:rPr>
          <w:rFonts w:ascii="Arial Narrow" w:hAnsi="Arial Narrow" w:cs="Arial Narrow"/>
          <w:sz w:val="22"/>
        </w:rPr>
      </w:pPr>
      <w:r>
        <w:rPr>
          <w:rFonts w:ascii="Arial Narrow" w:hAnsi="Arial Narrow" w:cs="Arial Narrow"/>
          <w:sz w:val="22"/>
        </w:rPr>
        <w:t>poistenie majetku – zákonné poistenie, havarijné poistenie</w:t>
      </w:r>
      <w:r w:rsidR="003747A4">
        <w:rPr>
          <w:rFonts w:ascii="Arial Narrow" w:hAnsi="Arial Narrow" w:cs="Arial Narrow"/>
          <w:sz w:val="22"/>
        </w:rPr>
        <w:t>, zodpovednosť za škodu</w:t>
      </w:r>
    </w:p>
    <w:p w:rsidR="000E18D3" w:rsidRPr="00946321" w:rsidRDefault="000E18D3" w:rsidP="005E0A0A">
      <w:pPr>
        <w:ind w:right="-468"/>
        <w:jc w:val="both"/>
        <w:rPr>
          <w:rFonts w:cs="Arial Narrow"/>
          <w:sz w:val="22"/>
        </w:rPr>
      </w:pPr>
      <w:r>
        <w:rPr>
          <w:rFonts w:ascii="Arial Narrow" w:hAnsi="Arial Narrow" w:cs="Arial Narrow"/>
          <w:sz w:val="22"/>
        </w:rPr>
        <w:t>poistenie majetku riziká- havária, živel, odcudzenie, lom strojov</w:t>
      </w:r>
    </w:p>
    <w:p w:rsidR="005E0A0A" w:rsidRPr="002716CB" w:rsidRDefault="005E0A0A" w:rsidP="005E0A0A">
      <w:pPr>
        <w:ind w:left="72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c</w:t>
      </w:r>
      <w:r>
        <w:rPr>
          <w:rFonts w:ascii="Arial Narrow" w:hAnsi="Arial Narrow" w:cs="Arial Narrow"/>
          <w:sz w:val="22"/>
        </w:rPr>
        <w:t>.1</w:t>
      </w:r>
      <w:r w:rsidRPr="002716CB">
        <w:rPr>
          <w:rFonts w:ascii="Arial Narrow" w:hAnsi="Arial Narrow" w:cs="Arial Narrow"/>
          <w:sz w:val="22"/>
        </w:rPr>
        <w:t xml:space="preserve">)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nehmotný majetok</w:t>
      </w:r>
      <w:r w:rsidRPr="002716CB">
        <w:rPr>
          <w:rFonts w:ascii="Arial Narrow" w:hAnsi="Arial Narrow" w:cs="Arial Narrow"/>
          <w:sz w:val="22"/>
        </w:rPr>
        <w:t xml:space="preserve">, na ktorý je zriadené záložné právo a dlhodobý nehmotný majetok,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1B762E">
        <w:rPr>
          <w:rFonts w:ascii="Arial Narrow" w:hAnsi="Arial Narrow" w:cs="Arial Narrow"/>
          <w:sz w:val="22"/>
        </w:rPr>
        <w:t>Informácie k prílohe č.3 časti F. písm. c) o </w:t>
      </w:r>
      <w:r w:rsidRPr="001B762E">
        <w:rPr>
          <w:rFonts w:ascii="Arial Narrow" w:hAnsi="Arial Narrow" w:cs="Arial Narrow"/>
          <w:sz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5E0A0A" w:rsidRPr="002716CB">
        <w:trPr>
          <w:jc w:val="center"/>
        </w:trPr>
        <w:tc>
          <w:tcPr>
            <w:tcW w:w="6166"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Dlhodobý nehmotný majetok</w:t>
            </w:r>
          </w:p>
        </w:tc>
        <w:tc>
          <w:tcPr>
            <w:tcW w:w="3045"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trPr>
          <w:jc w:val="center"/>
        </w:trPr>
        <w:tc>
          <w:tcPr>
            <w:tcW w:w="6166" w:type="dxa"/>
            <w:tcBorders>
              <w:top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cs="Arial Narrow"/>
              </w:rPr>
            </w:pPr>
            <w:r w:rsidRPr="002716CB">
              <w:rPr>
                <w:rFonts w:ascii="Arial Narrow" w:hAnsi="Arial Narrow" w:cs="Arial Narrow"/>
                <w:sz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5E0A0A" w:rsidRPr="00946321" w:rsidRDefault="005E0A0A" w:rsidP="004426E4">
            <w:pPr>
              <w:spacing w:line="360" w:lineRule="auto"/>
              <w:rPr>
                <w:rFonts w:cs="Arial Narrow"/>
              </w:rPr>
            </w:pPr>
            <w:r>
              <w:rPr>
                <w:rFonts w:cs="Arial Narrow"/>
                <w:sz w:val="22"/>
              </w:rPr>
              <w:t xml:space="preserve"> </w:t>
            </w:r>
          </w:p>
        </w:tc>
      </w:tr>
    </w:tbl>
    <w:p w:rsidR="005E0A0A" w:rsidRPr="002716CB" w:rsidRDefault="005E0A0A" w:rsidP="005E0A0A">
      <w:pPr>
        <w:ind w:right="-468"/>
        <w:jc w:val="both"/>
        <w:rPr>
          <w:rFonts w:ascii="Arial Narrow" w:hAnsi="Arial Narrow" w:cs="Arial Narrow"/>
          <w:sz w:val="22"/>
        </w:rPr>
      </w:pPr>
    </w:p>
    <w:p w:rsidR="005E0A0A" w:rsidRPr="003806D9" w:rsidRDefault="005E0A0A" w:rsidP="005E0A0A">
      <w:pPr>
        <w:ind w:right="-468"/>
        <w:jc w:val="both"/>
        <w:rPr>
          <w:rFonts w:cs="Arial Narrow"/>
          <w:sz w:val="22"/>
        </w:rPr>
      </w:pPr>
    </w:p>
    <w:p w:rsidR="005E0A0A" w:rsidRPr="00946321" w:rsidRDefault="005E0A0A" w:rsidP="005E0A0A">
      <w:pPr>
        <w:ind w:right="-468"/>
        <w:jc w:val="both"/>
        <w:rPr>
          <w:rFonts w:cs="Arial Narrow"/>
          <w:sz w:val="22"/>
        </w:rPr>
      </w:pPr>
      <w:r>
        <w:rPr>
          <w:rFonts w:ascii="Arial Narrow" w:hAnsi="Arial Narrow" w:cs="Arial Narrow"/>
          <w:sz w:val="22"/>
        </w:rPr>
        <w:t>c.2</w:t>
      </w:r>
      <w:r w:rsidRPr="002716CB">
        <w:rPr>
          <w:rFonts w:ascii="Arial Narrow" w:hAnsi="Arial Narrow" w:cs="Arial Narrow"/>
          <w:sz w:val="22"/>
        </w:rPr>
        <w:t xml:space="preserve">)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hmotný majetok</w:t>
      </w:r>
      <w:r w:rsidRPr="002716CB">
        <w:rPr>
          <w:rFonts w:ascii="Arial Narrow" w:hAnsi="Arial Narrow" w:cs="Arial Narrow"/>
          <w:sz w:val="22"/>
        </w:rPr>
        <w:t xml:space="preserve">, na ktorý je zriadené </w:t>
      </w:r>
      <w:r w:rsidRPr="002716CB">
        <w:rPr>
          <w:rFonts w:ascii="Arial Narrow" w:hAnsi="Arial Narrow" w:cs="Arial Narrow"/>
          <w:sz w:val="22"/>
          <w:u w:val="single"/>
        </w:rPr>
        <w:t>záložné právo</w:t>
      </w:r>
      <w:r w:rsidRPr="002716CB">
        <w:rPr>
          <w:rFonts w:ascii="Arial Narrow" w:hAnsi="Arial Narrow" w:cs="Arial Narrow"/>
          <w:sz w:val="22"/>
        </w:rPr>
        <w:t xml:space="preserve"> a dlhodobý hmotný majetok,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946321" w:rsidRDefault="005E0A0A" w:rsidP="005E0A0A">
      <w:pPr>
        <w:spacing w:after="120"/>
        <w:ind w:right="-471"/>
        <w:jc w:val="both"/>
        <w:rPr>
          <w:rFonts w:cs="Arial Narrow"/>
          <w:sz w:val="22"/>
        </w:rPr>
      </w:pPr>
      <w:r w:rsidRPr="002716CB">
        <w:rPr>
          <w:rFonts w:ascii="Arial Narrow" w:hAnsi="Arial Narrow" w:cs="Arial Narrow"/>
          <w:sz w:val="22"/>
        </w:rPr>
        <w:t>Informácie k prílohe č.3 časti F. písm. c) o </w:t>
      </w:r>
      <w:r w:rsidRPr="002716CB">
        <w:rPr>
          <w:rFonts w:ascii="Arial Narrow" w:hAnsi="Arial Narrow" w:cs="Arial Narrow"/>
          <w:sz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5E0A0A" w:rsidRPr="002716CB">
        <w:trPr>
          <w:jc w:val="center"/>
        </w:trPr>
        <w:tc>
          <w:tcPr>
            <w:tcW w:w="6166"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Dlhodobý hmotný majetok</w:t>
            </w:r>
          </w:p>
        </w:tc>
        <w:tc>
          <w:tcPr>
            <w:tcW w:w="3045"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trPr>
          <w:jc w:val="center"/>
        </w:trPr>
        <w:tc>
          <w:tcPr>
            <w:tcW w:w="6166" w:type="dxa"/>
            <w:tcBorders>
              <w:top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cs="Arial Narrow"/>
              </w:rPr>
            </w:pPr>
            <w:r w:rsidRPr="002716CB">
              <w:rPr>
                <w:rFonts w:ascii="Arial Narrow" w:hAnsi="Arial Narrow" w:cs="Arial Narrow"/>
                <w:sz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5E0A0A" w:rsidRPr="00946321" w:rsidRDefault="003B5C92" w:rsidP="004426E4">
            <w:pPr>
              <w:spacing w:line="360" w:lineRule="auto"/>
              <w:rPr>
                <w:rFonts w:cs="Arial Narrow"/>
              </w:rPr>
            </w:pPr>
            <w:r w:rsidRPr="003B5C92">
              <w:rPr>
                <w:rFonts w:cs="Arial Narrow"/>
                <w:sz w:val="22"/>
              </w:rPr>
              <w:t>1 764 835</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d) Dlhodobý majetok, pri ktorom vlastnícke právo nadobudol veriteľ zmluvou o zabezpečovacom prevode práva, ale ktorý užíva účtovná jednotka na základe zmluvy o výpožičke:</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B655C3" w:rsidRDefault="005E0A0A" w:rsidP="005E0A0A">
      <w:pPr>
        <w:jc w:val="both"/>
        <w:rPr>
          <w:rFonts w:cs="Arial Narrow"/>
          <w:sz w:val="22"/>
        </w:rPr>
      </w:pPr>
      <w:r w:rsidRPr="002716CB">
        <w:rPr>
          <w:rFonts w:ascii="Arial Narrow" w:hAnsi="Arial Narrow" w:cs="Arial Narrow"/>
          <w:sz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Majetok, ktorým je </w:t>
      </w:r>
      <w:proofErr w:type="spellStart"/>
      <w:r w:rsidRPr="002716CB">
        <w:rPr>
          <w:rFonts w:ascii="Arial Narrow" w:hAnsi="Arial Narrow" w:cs="Arial Narrow"/>
          <w:sz w:val="22"/>
        </w:rPr>
        <w:t>goodwill</w:t>
      </w:r>
      <w:proofErr w:type="spellEnd"/>
      <w:r w:rsidRPr="002716CB">
        <w:rPr>
          <w:rFonts w:ascii="Arial Narrow" w:hAnsi="Arial Narrow" w:cs="Arial Narrow"/>
          <w:sz w:val="22"/>
        </w:rPr>
        <w:t xml:space="preserve"> a o spôsobe výpočtu jeho hodnoty:</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g) Údaje, ktoré sa účtujú na účte 097 – Opravná položka k nadobudnutému majetku:</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h) Výskumná a vývojová činnosť účtovnej jednotky za bežné účtovné obdobie a to v členení na: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 Náklady na výskum vynaložené v bežnom účtovnom období: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Neaktivované náklady na vývoj vynaložené v bežnom účtovnom období: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Aktivované náklady na vývoj vynaložené v bežnom účtovnom období: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 </w:t>
      </w:r>
      <w:r w:rsidRPr="002716CB">
        <w:rPr>
          <w:rFonts w:ascii="Arial Narrow" w:hAnsi="Arial Narrow" w:cs="Arial Narrow"/>
          <w:b/>
          <w:sz w:val="22"/>
          <w:u w:val="single"/>
        </w:rPr>
        <w:t>Štruktúra dlhodobého finančného majetku</w:t>
      </w:r>
      <w:r w:rsidRPr="002716CB">
        <w:rPr>
          <w:rFonts w:ascii="Arial Narrow" w:hAnsi="Arial Narrow" w:cs="Arial Narrow"/>
          <w:sz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E0A0A" w:rsidRDefault="005E0A0A" w:rsidP="005E0A0A">
      <w:pPr>
        <w:jc w:val="both"/>
        <w:rPr>
          <w:rFonts w:cs="Arial Narrow"/>
          <w:sz w:val="22"/>
        </w:rPr>
      </w:pPr>
    </w:p>
    <w:p w:rsidR="005E0A0A" w:rsidRDefault="005E0A0A" w:rsidP="005E0A0A">
      <w:pPr>
        <w:jc w:val="both"/>
        <w:rPr>
          <w:rFonts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Informácie k prílohe č.3 časti F. písm. i) o </w:t>
      </w:r>
      <w:r w:rsidRPr="002716CB">
        <w:rPr>
          <w:rFonts w:ascii="Arial Narrow" w:hAnsi="Arial Narrow" w:cs="Arial Narrow"/>
          <w:sz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5E0A0A" w:rsidRPr="002716CB">
        <w:trPr>
          <w:jc w:val="center"/>
        </w:trPr>
        <w:tc>
          <w:tcPr>
            <w:tcW w:w="1922" w:type="dxa"/>
            <w:vMerge w:val="restart"/>
            <w:tcBorders>
              <w:top w:val="single" w:sz="12" w:space="0" w:color="auto"/>
              <w:bottom w:val="nil"/>
              <w:right w:val="single" w:sz="12" w:space="0" w:color="auto"/>
            </w:tcBorders>
            <w:vAlign w:val="center"/>
          </w:tcPr>
          <w:p w:rsidR="005E0A0A" w:rsidRPr="002716CB" w:rsidRDefault="005E0A0A" w:rsidP="004426E4">
            <w:pPr>
              <w:pStyle w:val="TopHeader"/>
              <w:rPr>
                <w:b w:val="0"/>
              </w:rPr>
            </w:pPr>
            <w:r w:rsidRPr="002716CB">
              <w:rPr>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 xml:space="preserve">Bežné účtovné obdobie </w:t>
            </w:r>
          </w:p>
        </w:tc>
      </w:tr>
      <w:tr w:rsidR="005E0A0A" w:rsidRPr="002716CB">
        <w:trPr>
          <w:trHeight w:val="1394"/>
          <w:jc w:val="center"/>
        </w:trPr>
        <w:tc>
          <w:tcPr>
            <w:tcW w:w="1922" w:type="dxa"/>
            <w:vMerge/>
            <w:tcBorders>
              <w:top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rPr>
            </w:pPr>
          </w:p>
        </w:tc>
        <w:tc>
          <w:tcPr>
            <w:tcW w:w="11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Podiel ÚJ na ZI</w:t>
            </w:r>
          </w:p>
          <w:p w:rsidR="005E0A0A" w:rsidRPr="002716CB" w:rsidRDefault="005E0A0A" w:rsidP="004426E4">
            <w:pPr>
              <w:pStyle w:val="TopHeader"/>
              <w:rPr>
                <w:b w:val="0"/>
              </w:rPr>
            </w:pPr>
            <w:r w:rsidRPr="002716CB">
              <w:rPr>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Podiel ÚJ na hlasovacích právach </w:t>
            </w:r>
          </w:p>
          <w:p w:rsidR="005E0A0A" w:rsidRPr="002716CB" w:rsidRDefault="005E0A0A" w:rsidP="004426E4">
            <w:pPr>
              <w:pStyle w:val="TopHeader"/>
              <w:rPr>
                <w:b w:val="0"/>
              </w:rPr>
            </w:pPr>
            <w:r w:rsidRPr="002716CB">
              <w:rPr>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E0A0A" w:rsidRPr="002716CB" w:rsidRDefault="005E0A0A" w:rsidP="004426E4">
            <w:pPr>
              <w:pStyle w:val="TopHeader"/>
              <w:rPr>
                <w:b w:val="0"/>
              </w:rPr>
            </w:pPr>
            <w:r w:rsidRPr="002716CB">
              <w:rPr>
                <w:b w:val="0"/>
              </w:rPr>
              <w:t>Účtovná hodnota </w:t>
            </w:r>
            <w:r w:rsidRPr="002716CB">
              <w:rPr>
                <w:b w:val="0"/>
              </w:rPr>
              <w:br/>
              <w:t>DFM</w:t>
            </w:r>
          </w:p>
        </w:tc>
      </w:tr>
      <w:tr w:rsidR="005E0A0A" w:rsidRPr="002716CB">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trPr>
          <w:trHeight w:val="329"/>
          <w:jc w:val="center"/>
        </w:trPr>
        <w:tc>
          <w:tcPr>
            <w:tcW w:w="9211" w:type="dxa"/>
            <w:gridSpan w:val="6"/>
            <w:tcBorders>
              <w:top w:val="single" w:sz="4" w:space="0" w:color="auto"/>
              <w:bottom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Dcérske účtovné jednotky</w:t>
            </w:r>
          </w:p>
        </w:tc>
      </w:tr>
      <w:tr w:rsidR="005E0A0A" w:rsidRPr="002716CB">
        <w:trPr>
          <w:trHeight w:val="369"/>
          <w:jc w:val="center"/>
        </w:trPr>
        <w:tc>
          <w:tcPr>
            <w:tcW w:w="1922"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top w:val="single" w:sz="12" w:space="0" w:color="auto"/>
              <w:left w:val="single" w:sz="12" w:space="0" w:color="auto"/>
            </w:tcBorders>
            <w:vAlign w:val="center"/>
          </w:tcPr>
          <w:p w:rsidR="005E0A0A" w:rsidRPr="002716CB" w:rsidRDefault="005E0A0A" w:rsidP="004426E4">
            <w:pPr>
              <w:jc w:val="center"/>
              <w:rPr>
                <w:rFonts w:ascii="Arial Narrow" w:hAnsi="Arial Narrow"/>
              </w:rPr>
            </w:pPr>
          </w:p>
        </w:tc>
        <w:tc>
          <w:tcPr>
            <w:tcW w:w="1701" w:type="dxa"/>
            <w:tcBorders>
              <w:top w:val="single" w:sz="12" w:space="0" w:color="auto"/>
            </w:tcBorders>
            <w:vAlign w:val="center"/>
          </w:tcPr>
          <w:p w:rsidR="005E0A0A" w:rsidRPr="002716CB" w:rsidRDefault="005E0A0A" w:rsidP="004426E4">
            <w:pPr>
              <w:jc w:val="center"/>
              <w:rPr>
                <w:rFonts w:ascii="Arial Narrow" w:hAnsi="Arial Narrow"/>
              </w:rPr>
            </w:pPr>
          </w:p>
        </w:tc>
        <w:tc>
          <w:tcPr>
            <w:tcW w:w="1452" w:type="dxa"/>
            <w:tcBorders>
              <w:top w:val="single" w:sz="12" w:space="0" w:color="auto"/>
            </w:tcBorders>
            <w:vAlign w:val="center"/>
          </w:tcPr>
          <w:p w:rsidR="005E0A0A" w:rsidRPr="002716CB" w:rsidRDefault="005E0A0A" w:rsidP="004426E4">
            <w:pPr>
              <w:jc w:val="center"/>
              <w:rPr>
                <w:rFonts w:ascii="Arial Narrow" w:hAnsi="Arial Narrow"/>
              </w:rPr>
            </w:pPr>
          </w:p>
        </w:tc>
        <w:tc>
          <w:tcPr>
            <w:tcW w:w="1667" w:type="dxa"/>
            <w:tcBorders>
              <w:top w:val="single" w:sz="12" w:space="0" w:color="auto"/>
            </w:tcBorders>
            <w:vAlign w:val="center"/>
          </w:tcPr>
          <w:p w:rsidR="005E0A0A" w:rsidRPr="002716CB" w:rsidRDefault="005E0A0A" w:rsidP="004426E4">
            <w:pPr>
              <w:jc w:val="center"/>
              <w:rPr>
                <w:rFonts w:ascii="Arial Narrow" w:hAnsi="Arial Narrow"/>
              </w:rPr>
            </w:pPr>
          </w:p>
        </w:tc>
        <w:tc>
          <w:tcPr>
            <w:tcW w:w="1345" w:type="dxa"/>
            <w:tcBorders>
              <w:top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right w:val="single" w:sz="12" w:space="0" w:color="auto"/>
            </w:tcBorders>
            <w:vAlign w:val="center"/>
          </w:tcPr>
          <w:p w:rsidR="005E0A0A" w:rsidRPr="002716CB" w:rsidRDefault="005E0A0A" w:rsidP="004426E4">
            <w:pPr>
              <w:rPr>
                <w:rFonts w:ascii="Arial Narrow" w:hAnsi="Arial Narrow"/>
              </w:rPr>
            </w:pPr>
          </w:p>
        </w:tc>
        <w:tc>
          <w:tcPr>
            <w:tcW w:w="1124" w:type="dxa"/>
            <w:tcBorders>
              <w:left w:val="single" w:sz="12" w:space="0" w:color="auto"/>
            </w:tcBorders>
            <w:vAlign w:val="center"/>
          </w:tcPr>
          <w:p w:rsidR="005E0A0A" w:rsidRPr="002716CB" w:rsidRDefault="005E0A0A" w:rsidP="004426E4">
            <w:pPr>
              <w:jc w:val="center"/>
              <w:rPr>
                <w:rFonts w:ascii="Arial Narrow" w:hAnsi="Arial Narrow"/>
              </w:rPr>
            </w:pPr>
          </w:p>
        </w:tc>
        <w:tc>
          <w:tcPr>
            <w:tcW w:w="1701" w:type="dxa"/>
            <w:vAlign w:val="center"/>
          </w:tcPr>
          <w:p w:rsidR="005E0A0A" w:rsidRPr="002716CB" w:rsidRDefault="005E0A0A" w:rsidP="004426E4">
            <w:pPr>
              <w:jc w:val="center"/>
              <w:rPr>
                <w:rFonts w:ascii="Arial Narrow" w:hAnsi="Arial Narrow"/>
              </w:rPr>
            </w:pPr>
          </w:p>
        </w:tc>
        <w:tc>
          <w:tcPr>
            <w:tcW w:w="1452" w:type="dxa"/>
            <w:vAlign w:val="center"/>
          </w:tcPr>
          <w:p w:rsidR="005E0A0A" w:rsidRPr="002716CB" w:rsidRDefault="005E0A0A" w:rsidP="004426E4">
            <w:pPr>
              <w:jc w:val="center"/>
              <w:rPr>
                <w:rFonts w:ascii="Arial Narrow" w:hAnsi="Arial Narrow"/>
              </w:rPr>
            </w:pPr>
          </w:p>
        </w:tc>
        <w:tc>
          <w:tcPr>
            <w:tcW w:w="1667" w:type="dxa"/>
            <w:vAlign w:val="center"/>
          </w:tcPr>
          <w:p w:rsidR="005E0A0A" w:rsidRPr="002716CB" w:rsidRDefault="005E0A0A" w:rsidP="004426E4">
            <w:pPr>
              <w:jc w:val="center"/>
              <w:rPr>
                <w:rFonts w:ascii="Arial Narrow" w:hAnsi="Arial Narrow"/>
              </w:rPr>
            </w:pPr>
          </w:p>
        </w:tc>
        <w:tc>
          <w:tcPr>
            <w:tcW w:w="1345" w:type="dxa"/>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rPr>
            </w:pPr>
          </w:p>
        </w:tc>
        <w:tc>
          <w:tcPr>
            <w:tcW w:w="1345" w:type="dxa"/>
            <w:tcBorders>
              <w:bottom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29"/>
          <w:jc w:val="center"/>
        </w:trPr>
        <w:tc>
          <w:tcPr>
            <w:tcW w:w="9211" w:type="dxa"/>
            <w:gridSpan w:val="6"/>
            <w:tcBorders>
              <w:top w:val="single" w:sz="12" w:space="0" w:color="auto"/>
              <w:bottom w:val="single" w:sz="12" w:space="0" w:color="auto"/>
            </w:tcBorders>
            <w:vAlign w:val="center"/>
          </w:tcPr>
          <w:p w:rsidR="005E0A0A" w:rsidRPr="002716CB" w:rsidRDefault="005E0A0A" w:rsidP="004426E4">
            <w:pPr>
              <w:rPr>
                <w:rFonts w:ascii="Arial Narrow" w:hAnsi="Arial Narrow"/>
              </w:rPr>
            </w:pPr>
            <w:r w:rsidRPr="001B762E">
              <w:rPr>
                <w:rFonts w:ascii="Arial Narrow" w:hAnsi="Arial Narrow"/>
                <w:sz w:val="22"/>
              </w:rPr>
              <w:t>Účtovné jednotky s podstatným vplyvom</w:t>
            </w:r>
          </w:p>
        </w:tc>
      </w:tr>
      <w:tr w:rsidR="005E0A0A" w:rsidRPr="002716CB">
        <w:trPr>
          <w:trHeight w:val="369"/>
          <w:jc w:val="center"/>
        </w:trPr>
        <w:tc>
          <w:tcPr>
            <w:tcW w:w="1922"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top w:val="single" w:sz="12" w:space="0" w:color="auto"/>
              <w:left w:val="single" w:sz="12" w:space="0" w:color="auto"/>
            </w:tcBorders>
            <w:vAlign w:val="center"/>
          </w:tcPr>
          <w:p w:rsidR="005E0A0A" w:rsidRPr="002716CB" w:rsidRDefault="005E0A0A" w:rsidP="004426E4">
            <w:pPr>
              <w:jc w:val="center"/>
              <w:rPr>
                <w:rFonts w:ascii="Arial Narrow" w:hAnsi="Arial Narrow"/>
              </w:rPr>
            </w:pPr>
          </w:p>
        </w:tc>
        <w:tc>
          <w:tcPr>
            <w:tcW w:w="1701" w:type="dxa"/>
            <w:tcBorders>
              <w:top w:val="single" w:sz="12" w:space="0" w:color="auto"/>
            </w:tcBorders>
            <w:vAlign w:val="center"/>
          </w:tcPr>
          <w:p w:rsidR="005E0A0A" w:rsidRPr="002716CB" w:rsidRDefault="005E0A0A" w:rsidP="004426E4">
            <w:pPr>
              <w:jc w:val="center"/>
              <w:rPr>
                <w:rFonts w:ascii="Arial Narrow" w:hAnsi="Arial Narrow"/>
              </w:rPr>
            </w:pPr>
          </w:p>
        </w:tc>
        <w:tc>
          <w:tcPr>
            <w:tcW w:w="1452" w:type="dxa"/>
            <w:tcBorders>
              <w:top w:val="single" w:sz="12" w:space="0" w:color="auto"/>
            </w:tcBorders>
            <w:vAlign w:val="center"/>
          </w:tcPr>
          <w:p w:rsidR="005E0A0A" w:rsidRPr="002716CB" w:rsidRDefault="005E0A0A" w:rsidP="004426E4">
            <w:pPr>
              <w:jc w:val="center"/>
              <w:rPr>
                <w:rFonts w:ascii="Arial Narrow" w:hAnsi="Arial Narrow"/>
              </w:rPr>
            </w:pPr>
          </w:p>
        </w:tc>
        <w:tc>
          <w:tcPr>
            <w:tcW w:w="1667" w:type="dxa"/>
            <w:tcBorders>
              <w:top w:val="single" w:sz="12" w:space="0" w:color="auto"/>
            </w:tcBorders>
            <w:vAlign w:val="center"/>
          </w:tcPr>
          <w:p w:rsidR="005E0A0A" w:rsidRPr="002716CB" w:rsidRDefault="005E0A0A" w:rsidP="004426E4">
            <w:pPr>
              <w:jc w:val="center"/>
              <w:rPr>
                <w:rFonts w:ascii="Arial Narrow" w:hAnsi="Arial Narrow"/>
              </w:rPr>
            </w:pPr>
          </w:p>
        </w:tc>
        <w:tc>
          <w:tcPr>
            <w:tcW w:w="1345" w:type="dxa"/>
            <w:tcBorders>
              <w:top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right w:val="single" w:sz="12" w:space="0" w:color="auto"/>
            </w:tcBorders>
            <w:vAlign w:val="center"/>
          </w:tcPr>
          <w:p w:rsidR="005E0A0A" w:rsidRPr="002716CB" w:rsidRDefault="005E0A0A" w:rsidP="004426E4">
            <w:pPr>
              <w:rPr>
                <w:rFonts w:ascii="Arial Narrow" w:hAnsi="Arial Narrow"/>
              </w:rPr>
            </w:pPr>
          </w:p>
        </w:tc>
        <w:tc>
          <w:tcPr>
            <w:tcW w:w="1124" w:type="dxa"/>
            <w:tcBorders>
              <w:left w:val="single" w:sz="12" w:space="0" w:color="auto"/>
            </w:tcBorders>
            <w:vAlign w:val="center"/>
          </w:tcPr>
          <w:p w:rsidR="005E0A0A" w:rsidRPr="002716CB" w:rsidRDefault="005E0A0A" w:rsidP="004426E4">
            <w:pPr>
              <w:jc w:val="center"/>
              <w:rPr>
                <w:rFonts w:ascii="Arial Narrow" w:hAnsi="Arial Narrow"/>
              </w:rPr>
            </w:pPr>
          </w:p>
        </w:tc>
        <w:tc>
          <w:tcPr>
            <w:tcW w:w="1701" w:type="dxa"/>
            <w:vAlign w:val="center"/>
          </w:tcPr>
          <w:p w:rsidR="005E0A0A" w:rsidRPr="002716CB" w:rsidRDefault="005E0A0A" w:rsidP="004426E4">
            <w:pPr>
              <w:jc w:val="center"/>
              <w:rPr>
                <w:rFonts w:ascii="Arial Narrow" w:hAnsi="Arial Narrow"/>
              </w:rPr>
            </w:pPr>
          </w:p>
        </w:tc>
        <w:tc>
          <w:tcPr>
            <w:tcW w:w="1452" w:type="dxa"/>
            <w:vAlign w:val="center"/>
          </w:tcPr>
          <w:p w:rsidR="005E0A0A" w:rsidRPr="002716CB" w:rsidRDefault="005E0A0A" w:rsidP="004426E4">
            <w:pPr>
              <w:jc w:val="center"/>
              <w:rPr>
                <w:rFonts w:ascii="Arial Narrow" w:hAnsi="Arial Narrow"/>
              </w:rPr>
            </w:pPr>
          </w:p>
        </w:tc>
        <w:tc>
          <w:tcPr>
            <w:tcW w:w="1667" w:type="dxa"/>
            <w:vAlign w:val="center"/>
          </w:tcPr>
          <w:p w:rsidR="005E0A0A" w:rsidRPr="002716CB" w:rsidRDefault="005E0A0A" w:rsidP="004426E4">
            <w:pPr>
              <w:jc w:val="center"/>
              <w:rPr>
                <w:rFonts w:ascii="Arial Narrow" w:hAnsi="Arial Narrow"/>
              </w:rPr>
            </w:pPr>
          </w:p>
        </w:tc>
        <w:tc>
          <w:tcPr>
            <w:tcW w:w="1345" w:type="dxa"/>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rPr>
            </w:pPr>
          </w:p>
        </w:tc>
        <w:tc>
          <w:tcPr>
            <w:tcW w:w="1345" w:type="dxa"/>
            <w:tcBorders>
              <w:bottom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9211" w:type="dxa"/>
            <w:gridSpan w:val="6"/>
            <w:tcBorders>
              <w:top w:val="single" w:sz="12" w:space="0" w:color="auto"/>
              <w:bottom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 xml:space="preserve">Ostatné realizovateľné CP a podiely  </w:t>
            </w:r>
          </w:p>
        </w:tc>
      </w:tr>
      <w:tr w:rsidR="005E0A0A" w:rsidRPr="002716CB">
        <w:trPr>
          <w:trHeight w:val="369"/>
          <w:jc w:val="center"/>
        </w:trPr>
        <w:tc>
          <w:tcPr>
            <w:tcW w:w="1922" w:type="dxa"/>
            <w:tcBorders>
              <w:top w:val="single" w:sz="12" w:space="0" w:color="auto"/>
              <w:right w:val="single" w:sz="12" w:space="0" w:color="auto"/>
            </w:tcBorders>
            <w:vAlign w:val="center"/>
          </w:tcPr>
          <w:p w:rsidR="005E0A0A" w:rsidRPr="00946321" w:rsidRDefault="005E0A0A" w:rsidP="004426E4"/>
        </w:tc>
        <w:tc>
          <w:tcPr>
            <w:tcW w:w="1124" w:type="dxa"/>
            <w:tcBorders>
              <w:top w:val="single" w:sz="12" w:space="0" w:color="auto"/>
              <w:left w:val="single" w:sz="12" w:space="0" w:color="auto"/>
              <w:bottom w:val="single" w:sz="6" w:space="0" w:color="auto"/>
            </w:tcBorders>
            <w:vAlign w:val="center"/>
          </w:tcPr>
          <w:p w:rsidR="005E0A0A" w:rsidRPr="002716CB" w:rsidRDefault="005E0A0A" w:rsidP="004426E4">
            <w:pPr>
              <w:jc w:val="center"/>
              <w:rPr>
                <w:rFonts w:ascii="Arial Narrow" w:hAnsi="Arial Narrow"/>
              </w:rPr>
            </w:pPr>
          </w:p>
        </w:tc>
        <w:tc>
          <w:tcPr>
            <w:tcW w:w="1701" w:type="dxa"/>
            <w:tcBorders>
              <w:top w:val="single" w:sz="12" w:space="0" w:color="auto"/>
              <w:bottom w:val="single" w:sz="6" w:space="0" w:color="auto"/>
            </w:tcBorders>
            <w:vAlign w:val="center"/>
          </w:tcPr>
          <w:p w:rsidR="005E0A0A" w:rsidRPr="002716CB" w:rsidRDefault="005E0A0A" w:rsidP="004426E4">
            <w:pPr>
              <w:jc w:val="center"/>
              <w:rPr>
                <w:rFonts w:ascii="Arial Narrow" w:hAnsi="Arial Narrow"/>
              </w:rPr>
            </w:pPr>
          </w:p>
        </w:tc>
        <w:tc>
          <w:tcPr>
            <w:tcW w:w="1452" w:type="dxa"/>
            <w:tcBorders>
              <w:top w:val="single" w:sz="12" w:space="0" w:color="auto"/>
              <w:bottom w:val="single" w:sz="6" w:space="0" w:color="auto"/>
            </w:tcBorders>
            <w:vAlign w:val="center"/>
          </w:tcPr>
          <w:p w:rsidR="005E0A0A" w:rsidRPr="002716CB" w:rsidRDefault="005E0A0A" w:rsidP="004426E4">
            <w:pPr>
              <w:jc w:val="center"/>
              <w:rPr>
                <w:rFonts w:ascii="Arial Narrow" w:hAnsi="Arial Narrow"/>
              </w:rPr>
            </w:pPr>
          </w:p>
        </w:tc>
        <w:tc>
          <w:tcPr>
            <w:tcW w:w="1667" w:type="dxa"/>
            <w:tcBorders>
              <w:top w:val="single" w:sz="12" w:space="0" w:color="auto"/>
              <w:bottom w:val="single" w:sz="6" w:space="0" w:color="auto"/>
            </w:tcBorders>
            <w:vAlign w:val="center"/>
          </w:tcPr>
          <w:p w:rsidR="005E0A0A" w:rsidRPr="00382F65" w:rsidRDefault="005E0A0A" w:rsidP="004426E4">
            <w:pPr>
              <w:jc w:val="center"/>
            </w:pPr>
          </w:p>
        </w:tc>
        <w:tc>
          <w:tcPr>
            <w:tcW w:w="1345" w:type="dxa"/>
            <w:tcBorders>
              <w:top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right w:val="single" w:sz="12" w:space="0" w:color="auto"/>
            </w:tcBorders>
            <w:vAlign w:val="center"/>
          </w:tcPr>
          <w:p w:rsidR="005E0A0A" w:rsidRPr="002716CB" w:rsidRDefault="005E0A0A" w:rsidP="004426E4">
            <w:pPr>
              <w:rPr>
                <w:rFonts w:ascii="Arial Narrow" w:hAnsi="Arial Narrow"/>
              </w:rPr>
            </w:pPr>
            <w:r>
              <w:rPr>
                <w:rFonts w:ascii="Arial Narrow" w:hAnsi="Arial Narrow"/>
                <w:sz w:val="22"/>
              </w:rPr>
              <w:t>RCP PD Slatina</w:t>
            </w:r>
          </w:p>
        </w:tc>
        <w:tc>
          <w:tcPr>
            <w:tcW w:w="1124" w:type="dxa"/>
            <w:tcBorders>
              <w:top w:val="single" w:sz="6" w:space="0" w:color="auto"/>
              <w:left w:val="single" w:sz="12" w:space="0" w:color="auto"/>
            </w:tcBorders>
            <w:shd w:val="clear" w:color="auto" w:fill="auto"/>
            <w:vAlign w:val="center"/>
          </w:tcPr>
          <w:p w:rsidR="005E0A0A" w:rsidRPr="00896747" w:rsidRDefault="00896747" w:rsidP="004426E4">
            <w:pPr>
              <w:jc w:val="center"/>
              <w:rPr>
                <w:rFonts w:ascii="Arial Narrow" w:hAnsi="Arial Narrow"/>
              </w:rPr>
            </w:pPr>
            <w:r w:rsidRPr="00896747">
              <w:rPr>
                <w:rFonts w:ascii="Arial Narrow" w:hAnsi="Arial Narrow"/>
              </w:rPr>
              <w:t>72,94</w:t>
            </w:r>
          </w:p>
        </w:tc>
        <w:tc>
          <w:tcPr>
            <w:tcW w:w="1701" w:type="dxa"/>
            <w:tcBorders>
              <w:top w:val="single" w:sz="6" w:space="0" w:color="auto"/>
            </w:tcBorders>
            <w:shd w:val="clear" w:color="auto" w:fill="auto"/>
            <w:vAlign w:val="center"/>
          </w:tcPr>
          <w:p w:rsidR="005E0A0A" w:rsidRPr="00896747" w:rsidRDefault="00896747" w:rsidP="004426E4">
            <w:pPr>
              <w:jc w:val="center"/>
              <w:rPr>
                <w:rFonts w:ascii="Arial Narrow" w:hAnsi="Arial Narrow"/>
              </w:rPr>
            </w:pPr>
            <w:r w:rsidRPr="00896747">
              <w:rPr>
                <w:rFonts w:ascii="Arial Narrow" w:hAnsi="Arial Narrow"/>
              </w:rPr>
              <w:t>72,94</w:t>
            </w:r>
          </w:p>
        </w:tc>
        <w:tc>
          <w:tcPr>
            <w:tcW w:w="1452" w:type="dxa"/>
            <w:tcBorders>
              <w:top w:val="single" w:sz="6" w:space="0" w:color="auto"/>
            </w:tcBorders>
            <w:shd w:val="clear" w:color="auto" w:fill="auto"/>
            <w:vAlign w:val="center"/>
          </w:tcPr>
          <w:p w:rsidR="005E0A0A" w:rsidRPr="0026591D" w:rsidRDefault="0026591D" w:rsidP="004426E4">
            <w:pPr>
              <w:jc w:val="center"/>
            </w:pPr>
            <w:r w:rsidRPr="0026591D">
              <w:t>458</w:t>
            </w:r>
            <w:r>
              <w:t xml:space="preserve"> </w:t>
            </w:r>
            <w:r w:rsidRPr="0026591D">
              <w:t>272</w:t>
            </w:r>
          </w:p>
        </w:tc>
        <w:tc>
          <w:tcPr>
            <w:tcW w:w="1667" w:type="dxa"/>
            <w:tcBorders>
              <w:top w:val="single" w:sz="6" w:space="0" w:color="auto"/>
            </w:tcBorders>
            <w:shd w:val="clear" w:color="auto" w:fill="auto"/>
            <w:vAlign w:val="center"/>
          </w:tcPr>
          <w:p w:rsidR="005E0A0A" w:rsidRPr="0026591D" w:rsidRDefault="0026591D" w:rsidP="0026591D">
            <w:pPr>
              <w:jc w:val="center"/>
              <w:rPr>
                <w:rFonts w:ascii="Arial Narrow" w:hAnsi="Arial Narrow"/>
              </w:rPr>
            </w:pPr>
            <w:r w:rsidRPr="0026591D">
              <w:rPr>
                <w:rFonts w:ascii="Arial Narrow" w:hAnsi="Arial Narrow"/>
              </w:rPr>
              <w:t>-289</w:t>
            </w:r>
            <w:r>
              <w:rPr>
                <w:rFonts w:ascii="Arial Narrow" w:hAnsi="Arial Narrow"/>
              </w:rPr>
              <w:t xml:space="preserve"> </w:t>
            </w:r>
            <w:r w:rsidRPr="0026591D">
              <w:rPr>
                <w:rFonts w:ascii="Arial Narrow" w:hAnsi="Arial Narrow"/>
              </w:rPr>
              <w:t>020</w:t>
            </w:r>
          </w:p>
        </w:tc>
        <w:tc>
          <w:tcPr>
            <w:tcW w:w="1345" w:type="dxa"/>
            <w:vAlign w:val="center"/>
          </w:tcPr>
          <w:p w:rsidR="005E0A0A" w:rsidRPr="009069F7" w:rsidRDefault="009069F7" w:rsidP="00BE7658">
            <w:pPr>
              <w:jc w:val="center"/>
              <w:rPr>
                <w:rFonts w:ascii="Arial Narrow" w:hAnsi="Arial Narrow"/>
              </w:rPr>
            </w:pPr>
            <w:r w:rsidRPr="009069F7">
              <w:rPr>
                <w:rFonts w:ascii="Arial Narrow" w:hAnsi="Arial Narrow"/>
                <w:sz w:val="22"/>
              </w:rPr>
              <w:t>193 981</w:t>
            </w:r>
          </w:p>
        </w:tc>
      </w:tr>
      <w:tr w:rsidR="005E0A0A" w:rsidRPr="002716CB">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rPr>
            </w:pPr>
            <w:proofErr w:type="spellStart"/>
            <w:r>
              <w:rPr>
                <w:rFonts w:ascii="Arial Narrow" w:hAnsi="Arial Narrow"/>
                <w:sz w:val="22"/>
              </w:rPr>
              <w:t>Boskop</w:t>
            </w:r>
            <w:proofErr w:type="spellEnd"/>
          </w:p>
        </w:tc>
        <w:tc>
          <w:tcPr>
            <w:tcW w:w="1124" w:type="dxa"/>
            <w:tcBorders>
              <w:left w:val="single" w:sz="12" w:space="0" w:color="auto"/>
              <w:bottom w:val="single" w:sz="12" w:space="0" w:color="auto"/>
            </w:tcBorders>
            <w:shd w:val="clear" w:color="auto" w:fill="auto"/>
            <w:vAlign w:val="center"/>
          </w:tcPr>
          <w:p w:rsidR="005E0A0A" w:rsidRPr="009069F7" w:rsidRDefault="00825039" w:rsidP="004426E4">
            <w:pPr>
              <w:jc w:val="center"/>
              <w:rPr>
                <w:rFonts w:ascii="Arial Narrow" w:hAnsi="Arial Narrow"/>
              </w:rPr>
            </w:pPr>
            <w:r w:rsidRPr="009069F7">
              <w:rPr>
                <w:rFonts w:ascii="Arial Narrow" w:hAnsi="Arial Narrow"/>
              </w:rPr>
              <w:t>1,98</w:t>
            </w:r>
          </w:p>
        </w:tc>
        <w:tc>
          <w:tcPr>
            <w:tcW w:w="1701" w:type="dxa"/>
            <w:tcBorders>
              <w:bottom w:val="single" w:sz="12" w:space="0" w:color="auto"/>
            </w:tcBorders>
            <w:shd w:val="clear" w:color="auto" w:fill="auto"/>
            <w:vAlign w:val="center"/>
          </w:tcPr>
          <w:p w:rsidR="005E0A0A" w:rsidRPr="009069F7" w:rsidRDefault="00AD1064" w:rsidP="004426E4">
            <w:pPr>
              <w:jc w:val="center"/>
              <w:rPr>
                <w:rFonts w:ascii="Arial Narrow" w:hAnsi="Arial Narrow"/>
              </w:rPr>
            </w:pPr>
            <w:r w:rsidRPr="009069F7">
              <w:rPr>
                <w:rFonts w:ascii="Arial Narrow" w:hAnsi="Arial Narrow"/>
              </w:rPr>
              <w:t>1,98</w:t>
            </w:r>
          </w:p>
        </w:tc>
        <w:tc>
          <w:tcPr>
            <w:tcW w:w="1452" w:type="dxa"/>
            <w:tcBorders>
              <w:bottom w:val="single" w:sz="12" w:space="0" w:color="auto"/>
            </w:tcBorders>
            <w:shd w:val="clear" w:color="auto" w:fill="auto"/>
            <w:vAlign w:val="center"/>
          </w:tcPr>
          <w:p w:rsidR="005E0A0A" w:rsidRPr="009069F7" w:rsidRDefault="009069F7" w:rsidP="004426E4">
            <w:pPr>
              <w:jc w:val="center"/>
              <w:rPr>
                <w:rFonts w:ascii="Arial Narrow" w:hAnsi="Arial Narrow"/>
              </w:rPr>
            </w:pPr>
            <w:r w:rsidRPr="009069F7">
              <w:rPr>
                <w:rFonts w:ascii="Arial Narrow" w:hAnsi="Arial Narrow"/>
              </w:rPr>
              <w:t>5 808 655</w:t>
            </w:r>
          </w:p>
        </w:tc>
        <w:tc>
          <w:tcPr>
            <w:tcW w:w="1667" w:type="dxa"/>
            <w:tcBorders>
              <w:bottom w:val="single" w:sz="12" w:space="0" w:color="auto"/>
            </w:tcBorders>
            <w:shd w:val="clear" w:color="auto" w:fill="auto"/>
            <w:vAlign w:val="center"/>
          </w:tcPr>
          <w:p w:rsidR="001B762E" w:rsidRPr="002E3DC3" w:rsidRDefault="001B762E" w:rsidP="00AD1064">
            <w:pPr>
              <w:jc w:val="center"/>
              <w:rPr>
                <w:rFonts w:ascii="Arial Narrow" w:hAnsi="Arial Narrow"/>
                <w:color w:val="FF0000"/>
              </w:rPr>
            </w:pPr>
          </w:p>
        </w:tc>
        <w:tc>
          <w:tcPr>
            <w:tcW w:w="1345" w:type="dxa"/>
            <w:tcBorders>
              <w:bottom w:val="single" w:sz="12" w:space="0" w:color="auto"/>
            </w:tcBorders>
            <w:vAlign w:val="center"/>
          </w:tcPr>
          <w:p w:rsidR="005E0A0A" w:rsidRPr="009069F7" w:rsidRDefault="009069F7" w:rsidP="004426E4">
            <w:pPr>
              <w:jc w:val="center"/>
              <w:rPr>
                <w:rFonts w:ascii="Arial Narrow" w:hAnsi="Arial Narrow"/>
              </w:rPr>
            </w:pPr>
            <w:r w:rsidRPr="009069F7">
              <w:rPr>
                <w:rFonts w:ascii="Arial Narrow" w:hAnsi="Arial Narrow"/>
                <w:sz w:val="22"/>
              </w:rPr>
              <w:t>114 694</w:t>
            </w:r>
          </w:p>
        </w:tc>
      </w:tr>
      <w:tr w:rsidR="005E0A0A" w:rsidRPr="002716CB">
        <w:trPr>
          <w:trHeight w:val="369"/>
          <w:jc w:val="center"/>
        </w:trPr>
        <w:tc>
          <w:tcPr>
            <w:tcW w:w="1922" w:type="dxa"/>
            <w:tcBorders>
              <w:bottom w:val="single" w:sz="12" w:space="0" w:color="auto"/>
              <w:right w:val="single" w:sz="12" w:space="0" w:color="auto"/>
            </w:tcBorders>
            <w:vAlign w:val="center"/>
          </w:tcPr>
          <w:p w:rsidR="005E0A0A" w:rsidRDefault="005E0A0A" w:rsidP="004426E4">
            <w:pPr>
              <w:rPr>
                <w:rFonts w:ascii="Arial Narrow" w:hAnsi="Arial Narrow"/>
              </w:rPr>
            </w:pPr>
            <w:r>
              <w:rPr>
                <w:rFonts w:ascii="Arial Narrow" w:hAnsi="Arial Narrow"/>
                <w:sz w:val="22"/>
              </w:rPr>
              <w:t>DPL</w:t>
            </w:r>
          </w:p>
        </w:tc>
        <w:tc>
          <w:tcPr>
            <w:tcW w:w="1124" w:type="dxa"/>
            <w:tcBorders>
              <w:left w:val="single" w:sz="12" w:space="0" w:color="auto"/>
              <w:bottom w:val="single" w:sz="12" w:space="0" w:color="auto"/>
            </w:tcBorders>
            <w:shd w:val="clear" w:color="auto" w:fill="auto"/>
            <w:vAlign w:val="center"/>
          </w:tcPr>
          <w:p w:rsidR="005E0A0A" w:rsidRPr="002E3DC3" w:rsidRDefault="005E0A0A" w:rsidP="004426E4">
            <w:pPr>
              <w:jc w:val="center"/>
              <w:rPr>
                <w:rFonts w:ascii="Arial Narrow" w:hAnsi="Arial Narrow"/>
                <w:color w:val="FF0000"/>
              </w:rPr>
            </w:pPr>
          </w:p>
        </w:tc>
        <w:tc>
          <w:tcPr>
            <w:tcW w:w="1701" w:type="dxa"/>
            <w:tcBorders>
              <w:bottom w:val="single" w:sz="12" w:space="0" w:color="auto"/>
            </w:tcBorders>
            <w:shd w:val="clear" w:color="auto" w:fill="auto"/>
            <w:vAlign w:val="center"/>
          </w:tcPr>
          <w:p w:rsidR="005E0A0A" w:rsidRPr="002E3DC3" w:rsidRDefault="005E0A0A" w:rsidP="004426E4">
            <w:pPr>
              <w:jc w:val="center"/>
              <w:rPr>
                <w:rFonts w:ascii="Arial Narrow" w:hAnsi="Arial Narrow"/>
                <w:color w:val="FF0000"/>
              </w:rPr>
            </w:pPr>
          </w:p>
        </w:tc>
        <w:tc>
          <w:tcPr>
            <w:tcW w:w="1452" w:type="dxa"/>
            <w:tcBorders>
              <w:bottom w:val="single" w:sz="12" w:space="0" w:color="auto"/>
            </w:tcBorders>
            <w:shd w:val="clear" w:color="auto" w:fill="auto"/>
            <w:vAlign w:val="center"/>
          </w:tcPr>
          <w:p w:rsidR="005E0A0A" w:rsidRPr="002E3DC3" w:rsidRDefault="005E0A0A" w:rsidP="004426E4">
            <w:pPr>
              <w:jc w:val="center"/>
              <w:rPr>
                <w:rFonts w:ascii="Arial Narrow" w:hAnsi="Arial Narrow"/>
                <w:color w:val="FF0000"/>
              </w:rPr>
            </w:pPr>
          </w:p>
        </w:tc>
        <w:tc>
          <w:tcPr>
            <w:tcW w:w="1667" w:type="dxa"/>
            <w:tcBorders>
              <w:bottom w:val="single" w:sz="12" w:space="0" w:color="auto"/>
            </w:tcBorders>
            <w:shd w:val="clear" w:color="auto" w:fill="auto"/>
            <w:vAlign w:val="center"/>
          </w:tcPr>
          <w:p w:rsidR="005E0A0A" w:rsidRPr="002E3DC3" w:rsidRDefault="005E0A0A" w:rsidP="004426E4">
            <w:pPr>
              <w:jc w:val="center"/>
              <w:rPr>
                <w:rFonts w:ascii="Arial Narrow" w:hAnsi="Arial Narrow"/>
                <w:color w:val="FF0000"/>
              </w:rPr>
            </w:pPr>
          </w:p>
        </w:tc>
        <w:tc>
          <w:tcPr>
            <w:tcW w:w="1345" w:type="dxa"/>
            <w:tcBorders>
              <w:bottom w:val="single" w:sz="12" w:space="0" w:color="auto"/>
            </w:tcBorders>
            <w:vAlign w:val="center"/>
          </w:tcPr>
          <w:p w:rsidR="005E0A0A" w:rsidRPr="009069F7" w:rsidRDefault="005E0A0A" w:rsidP="004426E4">
            <w:pPr>
              <w:jc w:val="center"/>
              <w:rPr>
                <w:rFonts w:ascii="Arial Narrow" w:hAnsi="Arial Narrow"/>
              </w:rPr>
            </w:pPr>
            <w:r w:rsidRPr="009069F7">
              <w:rPr>
                <w:rFonts w:ascii="Arial Narrow" w:hAnsi="Arial Narrow"/>
                <w:sz w:val="22"/>
              </w:rPr>
              <w:t>9</w:t>
            </w:r>
            <w:r w:rsidR="009069F7" w:rsidRPr="009069F7">
              <w:rPr>
                <w:rFonts w:ascii="Arial Narrow" w:hAnsi="Arial Narrow"/>
                <w:sz w:val="22"/>
              </w:rPr>
              <w:t xml:space="preserve"> </w:t>
            </w:r>
            <w:r w:rsidRPr="009069F7">
              <w:rPr>
                <w:rFonts w:ascii="Arial Narrow" w:hAnsi="Arial Narrow"/>
                <w:sz w:val="22"/>
              </w:rPr>
              <w:t>400</w:t>
            </w:r>
          </w:p>
        </w:tc>
      </w:tr>
      <w:tr w:rsidR="005E0A0A" w:rsidRPr="003806D9">
        <w:trPr>
          <w:trHeight w:val="369"/>
          <w:jc w:val="center"/>
        </w:trPr>
        <w:tc>
          <w:tcPr>
            <w:tcW w:w="1922" w:type="dxa"/>
            <w:tcBorders>
              <w:bottom w:val="single" w:sz="12" w:space="0" w:color="auto"/>
              <w:right w:val="single" w:sz="12" w:space="0" w:color="auto"/>
            </w:tcBorders>
            <w:vAlign w:val="center"/>
          </w:tcPr>
          <w:p w:rsidR="005E0A0A" w:rsidRDefault="005E0A0A" w:rsidP="004426E4">
            <w:pPr>
              <w:rPr>
                <w:rFonts w:ascii="Arial Narrow" w:hAnsi="Arial Narrow"/>
              </w:rPr>
            </w:pPr>
            <w:r>
              <w:rPr>
                <w:rFonts w:ascii="Arial Narrow" w:hAnsi="Arial Narrow"/>
                <w:sz w:val="22"/>
              </w:rPr>
              <w:t>SPPCHO TY PREV</w:t>
            </w:r>
          </w:p>
        </w:tc>
        <w:tc>
          <w:tcPr>
            <w:tcW w:w="1124" w:type="dxa"/>
            <w:tcBorders>
              <w:left w:val="single" w:sz="12" w:space="0" w:color="auto"/>
              <w:bottom w:val="single" w:sz="12" w:space="0" w:color="auto"/>
            </w:tcBorders>
            <w:shd w:val="clear" w:color="auto" w:fill="auto"/>
            <w:vAlign w:val="center"/>
          </w:tcPr>
          <w:p w:rsidR="005E0A0A" w:rsidRPr="00452B76" w:rsidRDefault="005E0A0A" w:rsidP="004426E4">
            <w:pPr>
              <w:jc w:val="center"/>
              <w:rPr>
                <w:rFonts w:ascii="Arial Narrow" w:hAnsi="Arial Narrow"/>
              </w:rPr>
            </w:pPr>
          </w:p>
        </w:tc>
        <w:tc>
          <w:tcPr>
            <w:tcW w:w="1701" w:type="dxa"/>
            <w:tcBorders>
              <w:bottom w:val="single" w:sz="12" w:space="0" w:color="auto"/>
            </w:tcBorders>
            <w:shd w:val="clear" w:color="auto" w:fill="auto"/>
            <w:vAlign w:val="center"/>
          </w:tcPr>
          <w:p w:rsidR="005E0A0A" w:rsidRPr="00452B76" w:rsidRDefault="005E0A0A" w:rsidP="004426E4">
            <w:pPr>
              <w:jc w:val="center"/>
              <w:rPr>
                <w:rFonts w:ascii="Arial Narrow" w:hAnsi="Arial Narrow"/>
              </w:rPr>
            </w:pPr>
          </w:p>
        </w:tc>
        <w:tc>
          <w:tcPr>
            <w:tcW w:w="1452" w:type="dxa"/>
            <w:tcBorders>
              <w:bottom w:val="single" w:sz="12" w:space="0" w:color="auto"/>
            </w:tcBorders>
            <w:shd w:val="clear" w:color="auto" w:fill="auto"/>
            <w:vAlign w:val="center"/>
          </w:tcPr>
          <w:p w:rsidR="005E0A0A" w:rsidRPr="00452B76" w:rsidRDefault="005E0A0A" w:rsidP="004426E4">
            <w:pPr>
              <w:jc w:val="center"/>
              <w:rPr>
                <w:rFonts w:ascii="Arial Narrow" w:hAnsi="Arial Narrow"/>
              </w:rPr>
            </w:pPr>
          </w:p>
        </w:tc>
        <w:tc>
          <w:tcPr>
            <w:tcW w:w="1667" w:type="dxa"/>
            <w:tcBorders>
              <w:bottom w:val="single" w:sz="12" w:space="0" w:color="auto"/>
            </w:tcBorders>
            <w:shd w:val="clear" w:color="auto" w:fill="auto"/>
            <w:vAlign w:val="center"/>
          </w:tcPr>
          <w:p w:rsidR="005E0A0A" w:rsidRPr="00452B76" w:rsidRDefault="005E0A0A" w:rsidP="004426E4">
            <w:pPr>
              <w:jc w:val="center"/>
            </w:pPr>
          </w:p>
        </w:tc>
        <w:tc>
          <w:tcPr>
            <w:tcW w:w="1345" w:type="dxa"/>
            <w:tcBorders>
              <w:bottom w:val="single" w:sz="12" w:space="0" w:color="auto"/>
            </w:tcBorders>
            <w:vAlign w:val="center"/>
          </w:tcPr>
          <w:p w:rsidR="005E0A0A" w:rsidRPr="009069F7" w:rsidRDefault="00BE7658" w:rsidP="004426E4">
            <w:pPr>
              <w:jc w:val="center"/>
            </w:pPr>
            <w:r w:rsidRPr="009069F7">
              <w:rPr>
                <w:rFonts w:ascii="Arial Narrow" w:hAnsi="Arial Narrow"/>
                <w:sz w:val="22"/>
              </w:rPr>
              <w:t>1</w:t>
            </w:r>
            <w:r w:rsidR="009069F7" w:rsidRPr="009069F7">
              <w:rPr>
                <w:rFonts w:ascii="Arial Narrow" w:hAnsi="Arial Narrow"/>
                <w:sz w:val="22"/>
              </w:rPr>
              <w:t xml:space="preserve"> </w:t>
            </w:r>
            <w:r w:rsidR="00A105CC" w:rsidRPr="009069F7">
              <w:rPr>
                <w:sz w:val="22"/>
              </w:rPr>
              <w:t>163</w:t>
            </w:r>
          </w:p>
        </w:tc>
      </w:tr>
      <w:tr w:rsidR="005E0A0A" w:rsidRPr="003806D9">
        <w:trPr>
          <w:trHeight w:val="369"/>
          <w:jc w:val="center"/>
        </w:trPr>
        <w:tc>
          <w:tcPr>
            <w:tcW w:w="9211" w:type="dxa"/>
            <w:gridSpan w:val="6"/>
            <w:tcBorders>
              <w:top w:val="single" w:sz="12" w:space="0" w:color="auto"/>
              <w:bottom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Obstarávaný DFM na účely vykonania vplyvu v inej ÚJ</w:t>
            </w:r>
          </w:p>
        </w:tc>
      </w:tr>
      <w:tr w:rsidR="005E0A0A" w:rsidRPr="002716CB">
        <w:trPr>
          <w:trHeight w:val="369"/>
          <w:jc w:val="center"/>
        </w:trPr>
        <w:tc>
          <w:tcPr>
            <w:tcW w:w="1922"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top w:val="single" w:sz="12" w:space="0" w:color="auto"/>
              <w:left w:val="single" w:sz="12" w:space="0" w:color="auto"/>
            </w:tcBorders>
            <w:vAlign w:val="center"/>
          </w:tcPr>
          <w:p w:rsidR="005E0A0A" w:rsidRPr="002716CB" w:rsidRDefault="005E0A0A" w:rsidP="004426E4">
            <w:pPr>
              <w:jc w:val="center"/>
              <w:rPr>
                <w:rFonts w:ascii="Arial Narrow" w:hAnsi="Arial Narrow"/>
              </w:rPr>
            </w:pPr>
          </w:p>
        </w:tc>
        <w:tc>
          <w:tcPr>
            <w:tcW w:w="1701" w:type="dxa"/>
            <w:tcBorders>
              <w:top w:val="single" w:sz="12" w:space="0" w:color="auto"/>
            </w:tcBorders>
            <w:vAlign w:val="center"/>
          </w:tcPr>
          <w:p w:rsidR="005E0A0A" w:rsidRPr="002716CB" w:rsidRDefault="005E0A0A" w:rsidP="004426E4">
            <w:pPr>
              <w:jc w:val="center"/>
              <w:rPr>
                <w:rFonts w:ascii="Arial Narrow" w:hAnsi="Arial Narrow"/>
              </w:rPr>
            </w:pPr>
          </w:p>
        </w:tc>
        <w:tc>
          <w:tcPr>
            <w:tcW w:w="1452" w:type="dxa"/>
            <w:tcBorders>
              <w:top w:val="single" w:sz="12" w:space="0" w:color="auto"/>
            </w:tcBorders>
            <w:vAlign w:val="center"/>
          </w:tcPr>
          <w:p w:rsidR="005E0A0A" w:rsidRPr="002716CB" w:rsidRDefault="005E0A0A" w:rsidP="004426E4">
            <w:pPr>
              <w:jc w:val="center"/>
              <w:rPr>
                <w:rFonts w:ascii="Arial Narrow" w:hAnsi="Arial Narrow"/>
              </w:rPr>
            </w:pPr>
          </w:p>
        </w:tc>
        <w:tc>
          <w:tcPr>
            <w:tcW w:w="1667" w:type="dxa"/>
            <w:tcBorders>
              <w:top w:val="single" w:sz="12" w:space="0" w:color="auto"/>
            </w:tcBorders>
            <w:vAlign w:val="center"/>
          </w:tcPr>
          <w:p w:rsidR="005E0A0A" w:rsidRPr="002716CB" w:rsidRDefault="005E0A0A" w:rsidP="004426E4">
            <w:pPr>
              <w:jc w:val="center"/>
              <w:rPr>
                <w:rFonts w:ascii="Arial Narrow" w:hAnsi="Arial Narrow"/>
              </w:rPr>
            </w:pPr>
          </w:p>
        </w:tc>
        <w:tc>
          <w:tcPr>
            <w:tcW w:w="1345" w:type="dxa"/>
            <w:tcBorders>
              <w:top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rPr>
            </w:pP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rPr>
            </w:pPr>
          </w:p>
        </w:tc>
        <w:tc>
          <w:tcPr>
            <w:tcW w:w="1345" w:type="dxa"/>
            <w:tcBorders>
              <w:bottom w:val="single" w:sz="12" w:space="0" w:color="auto"/>
            </w:tcBorders>
            <w:vAlign w:val="center"/>
          </w:tcPr>
          <w:p w:rsidR="005E0A0A" w:rsidRPr="002716CB" w:rsidRDefault="005E0A0A" w:rsidP="004426E4">
            <w:pPr>
              <w:jc w:val="center"/>
              <w:rPr>
                <w:rFonts w:ascii="Arial Narrow" w:hAnsi="Arial Narrow"/>
              </w:rPr>
            </w:pPr>
          </w:p>
        </w:tc>
      </w:tr>
      <w:tr w:rsidR="005E0A0A" w:rsidRPr="002E3DC3">
        <w:trPr>
          <w:trHeight w:val="369"/>
          <w:jc w:val="center"/>
        </w:trPr>
        <w:tc>
          <w:tcPr>
            <w:tcW w:w="1922" w:type="dxa"/>
            <w:tcBorders>
              <w:top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DFM spolu</w:t>
            </w:r>
          </w:p>
        </w:tc>
        <w:tc>
          <w:tcPr>
            <w:tcW w:w="1124" w:type="dxa"/>
            <w:tcBorders>
              <w:top w:val="single" w:sz="12" w:space="0" w:color="auto"/>
              <w:left w:val="single" w:sz="12" w:space="0" w:color="auto"/>
              <w:bottom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X</w:t>
            </w:r>
          </w:p>
        </w:tc>
        <w:tc>
          <w:tcPr>
            <w:tcW w:w="1701" w:type="dxa"/>
            <w:tcBorders>
              <w:top w:val="single" w:sz="12" w:space="0" w:color="auto"/>
              <w:bottom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x</w:t>
            </w:r>
          </w:p>
        </w:tc>
        <w:tc>
          <w:tcPr>
            <w:tcW w:w="1452" w:type="dxa"/>
            <w:tcBorders>
              <w:top w:val="single" w:sz="12" w:space="0" w:color="auto"/>
              <w:bottom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x</w:t>
            </w:r>
          </w:p>
        </w:tc>
        <w:tc>
          <w:tcPr>
            <w:tcW w:w="1667" w:type="dxa"/>
            <w:tcBorders>
              <w:top w:val="single" w:sz="12" w:space="0" w:color="auto"/>
              <w:bottom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x</w:t>
            </w:r>
          </w:p>
        </w:tc>
        <w:tc>
          <w:tcPr>
            <w:tcW w:w="1345" w:type="dxa"/>
            <w:tcBorders>
              <w:top w:val="single" w:sz="12" w:space="0" w:color="auto"/>
              <w:bottom w:val="single" w:sz="12" w:space="0" w:color="auto"/>
            </w:tcBorders>
            <w:vAlign w:val="center"/>
          </w:tcPr>
          <w:p w:rsidR="005E0A0A" w:rsidRPr="002E3DC3" w:rsidRDefault="009069F7" w:rsidP="004426E4">
            <w:pPr>
              <w:jc w:val="center"/>
              <w:rPr>
                <w:color w:val="FF0000"/>
              </w:rPr>
            </w:pPr>
            <w:r w:rsidRPr="009069F7">
              <w:t>319 237</w:t>
            </w:r>
          </w:p>
        </w:tc>
      </w:tr>
    </w:tbl>
    <w:p w:rsidR="005E0A0A" w:rsidRPr="002716CB" w:rsidRDefault="005E0A0A" w:rsidP="005E0A0A">
      <w:pPr>
        <w:pStyle w:val="Nzov"/>
        <w:spacing w:before="0" w:beforeAutospacing="0" w:after="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j) Obstarávacia cena zložiek </w:t>
      </w:r>
      <w:r w:rsidRPr="002716CB">
        <w:rPr>
          <w:rFonts w:ascii="Arial Narrow" w:hAnsi="Arial Narrow" w:cs="Arial Narrow"/>
          <w:b/>
          <w:sz w:val="22"/>
          <w:u w:val="single"/>
        </w:rPr>
        <w:t>dlhodobého finančného majetku</w:t>
      </w:r>
      <w:r w:rsidRPr="002716CB">
        <w:rPr>
          <w:rFonts w:ascii="Arial Narrow" w:hAnsi="Arial Narrow" w:cs="Arial Narrow"/>
          <w:sz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E0A0A" w:rsidRPr="002716CB" w:rsidRDefault="005E0A0A" w:rsidP="005E0A0A">
      <w:pPr>
        <w:ind w:right="-468"/>
        <w:jc w:val="both"/>
        <w:rPr>
          <w:rFonts w:ascii="Arial Narrow" w:hAnsi="Arial Narrow" w:cs="Arial Narrow"/>
          <w:sz w:val="22"/>
        </w:rPr>
      </w:pPr>
    </w:p>
    <w:p w:rsidR="00D13C35" w:rsidRDefault="00D13C35" w:rsidP="005E0A0A">
      <w:pPr>
        <w:ind w:right="-468"/>
        <w:jc w:val="both"/>
        <w:rPr>
          <w:rFonts w:ascii="Arial Narrow" w:hAnsi="Arial Narrow" w:cs="Arial Narrow"/>
          <w:sz w:val="22"/>
        </w:rPr>
      </w:pPr>
    </w:p>
    <w:p w:rsidR="005E0A0A" w:rsidRPr="00DE3F4C" w:rsidRDefault="005E0A0A" w:rsidP="005E0A0A">
      <w:pPr>
        <w:ind w:right="-468"/>
        <w:jc w:val="both"/>
        <w:rPr>
          <w:rFonts w:cs="Arial Narrow"/>
          <w:sz w:val="22"/>
        </w:rPr>
      </w:pPr>
      <w:r w:rsidRPr="002716CB">
        <w:rPr>
          <w:rFonts w:ascii="Arial Narrow" w:hAnsi="Arial Narrow" w:cs="Arial Narrow"/>
          <w:sz w:val="22"/>
        </w:rPr>
        <w:t>Informácie k prílohe č.3 časti F. písm. j) o </w:t>
      </w:r>
      <w:r w:rsidRPr="00331EB6">
        <w:rPr>
          <w:rFonts w:ascii="Arial Narrow" w:hAnsi="Arial Narrow" w:cs="Arial Narrow"/>
          <w:sz w:val="22"/>
          <w:u w:val="single"/>
        </w:rPr>
        <w:t>dlhodobom finančnom majetku</w:t>
      </w:r>
      <w:r w:rsidRPr="002716CB">
        <w:rPr>
          <w:rFonts w:ascii="Arial Narrow" w:hAnsi="Arial Narrow" w:cs="Arial Narrow"/>
          <w:sz w:val="22"/>
        </w:rPr>
        <w:t>:</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E0A0A" w:rsidRPr="002716CB">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 xml:space="preserve">Bežné účtovné obdobie                                                                                                                                                                    </w:t>
            </w:r>
          </w:p>
        </w:tc>
      </w:tr>
      <w:tr w:rsidR="005E0A0A" w:rsidRPr="002716CB">
        <w:trPr>
          <w:trHeight w:val="1393"/>
          <w:jc w:val="center"/>
        </w:trPr>
        <w:tc>
          <w:tcPr>
            <w:tcW w:w="130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Ob-stará-vaný</w:t>
            </w:r>
            <w:proofErr w:type="spellEnd"/>
            <w:r w:rsidRPr="002716CB">
              <w:rPr>
                <w:b w:val="0"/>
              </w:rPr>
              <w:t xml:space="preserve"> </w:t>
            </w:r>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Poskyt-nuté</w:t>
            </w:r>
            <w:proofErr w:type="spellEnd"/>
            <w:r w:rsidRPr="002716CB">
              <w:rPr>
                <w:b w:val="0"/>
              </w:rPr>
              <w:t xml:space="preserve"> </w:t>
            </w:r>
            <w:proofErr w:type="spellStart"/>
            <w:r w:rsidRPr="002716CB">
              <w:rPr>
                <w:b w:val="0"/>
              </w:rPr>
              <w:t>pred-davky</w:t>
            </w:r>
            <w:proofErr w:type="spellEnd"/>
            <w:r w:rsidRPr="002716CB">
              <w:rPr>
                <w:b w:val="0"/>
              </w:rPr>
              <w:t xml:space="preserve"> na </w:t>
            </w:r>
          </w:p>
          <w:p w:rsidR="005E0A0A" w:rsidRPr="002716CB" w:rsidRDefault="005E0A0A" w:rsidP="004426E4">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Spolu</w:t>
            </w:r>
          </w:p>
        </w:tc>
      </w:tr>
      <w:tr w:rsidR="005E0A0A" w:rsidRPr="002716CB">
        <w:trPr>
          <w:trHeight w:val="195"/>
          <w:jc w:val="center"/>
        </w:trPr>
        <w:tc>
          <w:tcPr>
            <w:tcW w:w="1305"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pStyle w:val="TopHeader"/>
              <w:rPr>
                <w:b w:val="0"/>
              </w:rPr>
            </w:pPr>
            <w:r w:rsidRPr="002716CB">
              <w:rPr>
                <w:b w:val="0"/>
              </w:rPr>
              <w:t>j</w:t>
            </w:r>
          </w:p>
        </w:tc>
      </w:tr>
      <w:tr w:rsidR="005E0A0A" w:rsidRPr="002716CB">
        <w:trPr>
          <w:trHeight w:val="278"/>
          <w:jc w:val="center"/>
        </w:trPr>
        <w:tc>
          <w:tcPr>
            <w:tcW w:w="9243" w:type="dxa"/>
            <w:gridSpan w:val="13"/>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5E0A0A" w:rsidRPr="002716CB">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5E0A0A" w:rsidRPr="00A105CC" w:rsidRDefault="009069F7" w:rsidP="004426E4">
            <w:pPr>
              <w:autoSpaceDE w:val="0"/>
              <w:autoSpaceDN w:val="0"/>
              <w:adjustRightInd w:val="0"/>
              <w:jc w:val="center"/>
            </w:pPr>
            <w:r>
              <w:t>274 263</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E0A0A" w:rsidRPr="005742EA" w:rsidRDefault="009069F7" w:rsidP="004426E4">
            <w:pPr>
              <w:autoSpaceDE w:val="0"/>
              <w:autoSpaceDN w:val="0"/>
              <w:adjustRightInd w:val="0"/>
              <w:jc w:val="center"/>
            </w:pPr>
            <w:r>
              <w:t>76 963</w:t>
            </w: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0A0A" w:rsidRPr="009069F7" w:rsidRDefault="009069F7" w:rsidP="004426E4">
            <w:pPr>
              <w:autoSpaceDE w:val="0"/>
              <w:autoSpaceDN w:val="0"/>
              <w:adjustRightInd w:val="0"/>
              <w:jc w:val="center"/>
              <w:rPr>
                <w:rFonts w:ascii="Arial Narrow" w:hAnsi="Arial Narrow"/>
                <w:sz w:val="22"/>
                <w:szCs w:val="22"/>
              </w:rPr>
            </w:pPr>
            <w:r>
              <w:rPr>
                <w:rFonts w:ascii="Arial Narrow" w:hAnsi="Arial Narrow"/>
                <w:sz w:val="22"/>
                <w:szCs w:val="22"/>
              </w:rPr>
              <w:t>351 226</w:t>
            </w:r>
          </w:p>
        </w:tc>
      </w:tr>
      <w:tr w:rsidR="005E0A0A"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9069F7" w:rsidP="004426E4">
            <w:pPr>
              <w:autoSpaceDE w:val="0"/>
              <w:autoSpaceDN w:val="0"/>
              <w:adjustRightInd w:val="0"/>
              <w:jc w:val="center"/>
              <w:rPr>
                <w:rFonts w:ascii="Arial Narrow" w:hAnsi="Arial Narrow"/>
              </w:rPr>
            </w:pPr>
            <w:r>
              <w:rPr>
                <w:rFonts w:ascii="Arial Narrow" w:hAnsi="Arial Narrow"/>
              </w:rPr>
              <w:t>48 294</w:t>
            </w: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9069F7" w:rsidP="004426E4">
            <w:pPr>
              <w:autoSpaceDE w:val="0"/>
              <w:autoSpaceDN w:val="0"/>
              <w:adjustRightInd w:val="0"/>
              <w:jc w:val="center"/>
              <w:rPr>
                <w:rFonts w:ascii="Arial Narrow" w:hAnsi="Arial Narrow"/>
              </w:rPr>
            </w:pPr>
            <w:r>
              <w:rPr>
                <w:rFonts w:ascii="Arial Narrow" w:hAnsi="Arial Narrow"/>
              </w:rPr>
              <w:t>80 282</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5E0A0A" w:rsidRPr="00A105CC" w:rsidRDefault="009069F7" w:rsidP="004426E4">
            <w:pPr>
              <w:autoSpaceDE w:val="0"/>
              <w:autoSpaceDN w:val="0"/>
              <w:adjustRightInd w:val="0"/>
              <w:jc w:val="center"/>
            </w:pPr>
            <w:r>
              <w:t>193 981</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E0A0A" w:rsidRPr="005742EA" w:rsidRDefault="009069F7" w:rsidP="004426E4">
            <w:pPr>
              <w:autoSpaceDE w:val="0"/>
              <w:autoSpaceDN w:val="0"/>
              <w:adjustRightInd w:val="0"/>
              <w:jc w:val="center"/>
            </w:pPr>
            <w:r>
              <w:t>125 257</w:t>
            </w: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0A0A" w:rsidRPr="009069F7" w:rsidRDefault="009069F7" w:rsidP="004426E4">
            <w:pPr>
              <w:autoSpaceDE w:val="0"/>
              <w:autoSpaceDN w:val="0"/>
              <w:adjustRightInd w:val="0"/>
              <w:jc w:val="center"/>
              <w:rPr>
                <w:rFonts w:ascii="Arial Narrow" w:hAnsi="Arial Narrow"/>
                <w:sz w:val="22"/>
                <w:szCs w:val="22"/>
              </w:rPr>
            </w:pPr>
            <w:r>
              <w:rPr>
                <w:rFonts w:ascii="Arial Narrow" w:hAnsi="Arial Narrow"/>
                <w:sz w:val="22"/>
                <w:szCs w:val="22"/>
              </w:rPr>
              <w:t>319 238</w:t>
            </w:r>
          </w:p>
        </w:tc>
      </w:tr>
      <w:tr w:rsidR="005E0A0A" w:rsidRPr="002716CB">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Opravné položky</w:t>
            </w:r>
          </w:p>
        </w:tc>
      </w:tr>
      <w:tr w:rsidR="005E0A0A" w:rsidRPr="002716CB">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rPr>
            </w:pPr>
            <w:r w:rsidRPr="002716CB">
              <w:rPr>
                <w:rFonts w:ascii="Arial Narrow" w:hAnsi="Arial Narrow"/>
                <w:bCs/>
                <w:sz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rPr>
            </w:pPr>
          </w:p>
        </w:tc>
      </w:tr>
      <w:tr w:rsidR="005E0A0A" w:rsidRPr="002716CB">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Účtovná hodnota </w:t>
            </w:r>
          </w:p>
        </w:tc>
      </w:tr>
      <w:tr w:rsidR="0059729D" w:rsidRPr="00DE3F4C">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59729D" w:rsidRPr="002716CB" w:rsidRDefault="0059729D" w:rsidP="004426E4">
            <w:pPr>
              <w:autoSpaceDE w:val="0"/>
              <w:autoSpaceDN w:val="0"/>
              <w:adjustRightInd w:val="0"/>
              <w:rPr>
                <w:rFonts w:ascii="Arial Narrow" w:hAnsi="Arial Narrow"/>
                <w:b/>
                <w:bCs/>
              </w:rPr>
            </w:pPr>
            <w:r w:rsidRPr="002716CB">
              <w:rPr>
                <w:rFonts w:ascii="Arial Narrow" w:hAnsi="Arial Narrow"/>
                <w:b/>
                <w:bCs/>
                <w:sz w:val="22"/>
              </w:rPr>
              <w:t>Stav </w:t>
            </w:r>
          </w:p>
          <w:p w:rsidR="0059729D" w:rsidRPr="002716CB" w:rsidRDefault="0059729D" w:rsidP="004426E4">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9729D" w:rsidRPr="002716CB" w:rsidRDefault="0059729D" w:rsidP="004426E4">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9729D" w:rsidRPr="00A340AE" w:rsidRDefault="009069F7" w:rsidP="004426E4">
            <w:pPr>
              <w:autoSpaceDE w:val="0"/>
              <w:autoSpaceDN w:val="0"/>
              <w:adjustRightInd w:val="0"/>
              <w:jc w:val="center"/>
            </w:pPr>
            <w:r>
              <w:t>274 263</w:t>
            </w:r>
          </w:p>
        </w:tc>
        <w:tc>
          <w:tcPr>
            <w:tcW w:w="887" w:type="dxa"/>
            <w:tcBorders>
              <w:top w:val="single" w:sz="12" w:space="0" w:color="auto"/>
              <w:left w:val="single" w:sz="6" w:space="0" w:color="auto"/>
              <w:bottom w:val="single" w:sz="6" w:space="0" w:color="auto"/>
              <w:right w:val="single" w:sz="6" w:space="0" w:color="auto"/>
            </w:tcBorders>
          </w:tcPr>
          <w:p w:rsidR="0059729D" w:rsidRPr="00A340AE" w:rsidRDefault="009069F7">
            <w:r>
              <w:t>76 963</w:t>
            </w:r>
          </w:p>
        </w:tc>
        <w:tc>
          <w:tcPr>
            <w:tcW w:w="955" w:type="dxa"/>
            <w:gridSpan w:val="2"/>
            <w:tcBorders>
              <w:top w:val="single" w:sz="12" w:space="0" w:color="auto"/>
              <w:left w:val="single" w:sz="6" w:space="0" w:color="auto"/>
              <w:bottom w:val="single" w:sz="6" w:space="0" w:color="auto"/>
              <w:right w:val="single" w:sz="6" w:space="0" w:color="auto"/>
            </w:tcBorders>
          </w:tcPr>
          <w:p w:rsidR="0059729D" w:rsidRDefault="0059729D"/>
        </w:tc>
        <w:tc>
          <w:tcPr>
            <w:tcW w:w="709" w:type="dxa"/>
            <w:tcBorders>
              <w:top w:val="single" w:sz="12" w:space="0" w:color="auto"/>
              <w:left w:val="single" w:sz="6" w:space="0" w:color="auto"/>
              <w:bottom w:val="single" w:sz="6" w:space="0" w:color="auto"/>
              <w:right w:val="single" w:sz="6" w:space="0" w:color="auto"/>
            </w:tcBorders>
            <w:vAlign w:val="center"/>
          </w:tcPr>
          <w:p w:rsidR="0059729D" w:rsidRPr="002716CB" w:rsidRDefault="0059729D" w:rsidP="004426E4">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59729D" w:rsidRPr="002716CB" w:rsidRDefault="0059729D" w:rsidP="004426E4">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9729D" w:rsidRPr="002716CB" w:rsidRDefault="0059729D" w:rsidP="004426E4">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59729D" w:rsidRPr="002716CB" w:rsidRDefault="0059729D" w:rsidP="004426E4">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9729D" w:rsidRPr="00DB11EF" w:rsidRDefault="00DB11EF" w:rsidP="004426E4">
            <w:pPr>
              <w:autoSpaceDE w:val="0"/>
              <w:autoSpaceDN w:val="0"/>
              <w:adjustRightInd w:val="0"/>
              <w:jc w:val="center"/>
              <w:rPr>
                <w:rFonts w:ascii="Arial Narrow" w:hAnsi="Arial Narrow"/>
                <w:sz w:val="22"/>
                <w:szCs w:val="22"/>
              </w:rPr>
            </w:pPr>
            <w:r>
              <w:rPr>
                <w:rFonts w:ascii="Arial Narrow" w:hAnsi="Arial Narrow"/>
                <w:sz w:val="22"/>
                <w:szCs w:val="22"/>
              </w:rPr>
              <w:t>351 226</w:t>
            </w:r>
          </w:p>
        </w:tc>
      </w:tr>
      <w:tr w:rsidR="005E0A0A" w:rsidRPr="002716CB">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A340AE" w:rsidRDefault="00DB11EF" w:rsidP="004426E4">
            <w:pPr>
              <w:autoSpaceDE w:val="0"/>
              <w:autoSpaceDN w:val="0"/>
              <w:adjustRightInd w:val="0"/>
              <w:jc w:val="center"/>
            </w:pPr>
            <w:r>
              <w:t>193 981</w:t>
            </w:r>
          </w:p>
        </w:tc>
        <w:tc>
          <w:tcPr>
            <w:tcW w:w="887" w:type="dxa"/>
            <w:tcBorders>
              <w:top w:val="single" w:sz="6" w:space="0" w:color="auto"/>
              <w:left w:val="single" w:sz="6" w:space="0" w:color="auto"/>
              <w:bottom w:val="single" w:sz="12" w:space="0" w:color="auto"/>
              <w:right w:val="single" w:sz="6" w:space="0" w:color="auto"/>
            </w:tcBorders>
            <w:vAlign w:val="center"/>
          </w:tcPr>
          <w:p w:rsidR="005E0A0A" w:rsidRPr="00A340AE" w:rsidRDefault="00DB11EF" w:rsidP="004426E4">
            <w:pPr>
              <w:autoSpaceDE w:val="0"/>
              <w:autoSpaceDN w:val="0"/>
              <w:adjustRightInd w:val="0"/>
              <w:jc w:val="center"/>
            </w:pPr>
            <w:r>
              <w:t>125 257</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0A0A" w:rsidRDefault="00DB11EF" w:rsidP="004426E4">
            <w:pPr>
              <w:autoSpaceDE w:val="0"/>
              <w:autoSpaceDN w:val="0"/>
              <w:adjustRightInd w:val="0"/>
              <w:jc w:val="center"/>
              <w:rPr>
                <w:rFonts w:ascii="Arial Narrow" w:hAnsi="Arial Narrow"/>
                <w:sz w:val="22"/>
                <w:szCs w:val="22"/>
              </w:rPr>
            </w:pPr>
            <w:r>
              <w:rPr>
                <w:rFonts w:ascii="Arial Narrow" w:hAnsi="Arial Narrow"/>
                <w:sz w:val="22"/>
                <w:szCs w:val="22"/>
              </w:rPr>
              <w:t>319 238</w:t>
            </w:r>
          </w:p>
          <w:p w:rsidR="00DB11EF" w:rsidRPr="00DB11EF" w:rsidRDefault="00DB11EF" w:rsidP="004426E4">
            <w:pPr>
              <w:autoSpaceDE w:val="0"/>
              <w:autoSpaceDN w:val="0"/>
              <w:adjustRightInd w:val="0"/>
              <w:jc w:val="center"/>
              <w:rPr>
                <w:rFonts w:ascii="Arial Narrow" w:hAnsi="Arial Narrow"/>
                <w:sz w:val="22"/>
                <w:szCs w:val="22"/>
              </w:rPr>
            </w:pPr>
          </w:p>
        </w:tc>
      </w:tr>
    </w:tbl>
    <w:p w:rsidR="005E0A0A" w:rsidRPr="002716CB" w:rsidRDefault="005E0A0A"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D13C35" w:rsidRDefault="00D13C35"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E0A0A" w:rsidRPr="002716CB">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 xml:space="preserve">Bezprostredne predchádzajúce účtovné obdobie                                                                                                                                                                    </w:t>
            </w:r>
          </w:p>
        </w:tc>
      </w:tr>
      <w:tr w:rsidR="005E0A0A" w:rsidRPr="002716CB">
        <w:trPr>
          <w:trHeight w:val="1393"/>
          <w:jc w:val="center"/>
        </w:trPr>
        <w:tc>
          <w:tcPr>
            <w:tcW w:w="130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Ob-stará-vaný</w:t>
            </w:r>
            <w:proofErr w:type="spellEnd"/>
            <w:r w:rsidRPr="002716CB">
              <w:rPr>
                <w:b w:val="0"/>
              </w:rPr>
              <w:t xml:space="preserve"> </w:t>
            </w:r>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Poskyt-nuté</w:t>
            </w:r>
            <w:proofErr w:type="spellEnd"/>
            <w:r w:rsidRPr="002716CB">
              <w:rPr>
                <w:b w:val="0"/>
              </w:rPr>
              <w:t xml:space="preserve"> </w:t>
            </w:r>
            <w:proofErr w:type="spellStart"/>
            <w:r w:rsidRPr="002716CB">
              <w:rPr>
                <w:b w:val="0"/>
              </w:rPr>
              <w:t>pred-davky</w:t>
            </w:r>
            <w:proofErr w:type="spellEnd"/>
            <w:r w:rsidRPr="002716CB">
              <w:rPr>
                <w:b w:val="0"/>
              </w:rPr>
              <w:t xml:space="preserve"> na </w:t>
            </w:r>
          </w:p>
          <w:p w:rsidR="005E0A0A" w:rsidRPr="002716CB" w:rsidRDefault="005E0A0A" w:rsidP="004426E4">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Spolu</w:t>
            </w:r>
          </w:p>
        </w:tc>
      </w:tr>
      <w:tr w:rsidR="005E0A0A" w:rsidRPr="002716CB">
        <w:trPr>
          <w:trHeight w:val="195"/>
          <w:jc w:val="center"/>
        </w:trPr>
        <w:tc>
          <w:tcPr>
            <w:tcW w:w="1305"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pStyle w:val="TopHeader"/>
              <w:rPr>
                <w:b w:val="0"/>
              </w:rPr>
            </w:pPr>
            <w:r w:rsidRPr="002716CB">
              <w:rPr>
                <w:b w:val="0"/>
              </w:rPr>
              <w:t>j</w:t>
            </w:r>
          </w:p>
        </w:tc>
      </w:tr>
      <w:tr w:rsidR="005E0A0A" w:rsidRPr="002716CB">
        <w:trPr>
          <w:trHeight w:val="278"/>
          <w:jc w:val="center"/>
        </w:trPr>
        <w:tc>
          <w:tcPr>
            <w:tcW w:w="9243" w:type="dxa"/>
            <w:gridSpan w:val="13"/>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rPr>
            </w:pPr>
            <w:r w:rsidRPr="002716CB">
              <w:rPr>
                <w:rFonts w:ascii="Arial Narrow" w:hAnsi="Arial Narrow"/>
                <w:sz w:val="22"/>
              </w:rPr>
              <w:t>Prvotné ocenenie</w:t>
            </w:r>
          </w:p>
        </w:tc>
      </w:tr>
      <w:tr w:rsidR="002E3DC3" w:rsidRPr="002716CB">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2E3DC3" w:rsidRPr="00A105CC" w:rsidRDefault="002E3DC3" w:rsidP="001E2D00">
            <w:pPr>
              <w:autoSpaceDE w:val="0"/>
              <w:autoSpaceDN w:val="0"/>
              <w:adjustRightInd w:val="0"/>
              <w:jc w:val="center"/>
            </w:pPr>
            <w:r>
              <w:t>274263</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2E3DC3" w:rsidRPr="005742EA" w:rsidRDefault="002E3DC3" w:rsidP="001E2D00">
            <w:pPr>
              <w:autoSpaceDE w:val="0"/>
              <w:autoSpaceDN w:val="0"/>
              <w:adjustRightInd w:val="0"/>
              <w:jc w:val="center"/>
            </w:pPr>
            <w:r>
              <w:rPr>
                <w:sz w:val="22"/>
              </w:rPr>
              <w:t>76963</w:t>
            </w:r>
          </w:p>
        </w:tc>
        <w:tc>
          <w:tcPr>
            <w:tcW w:w="851"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2E3DC3" w:rsidRPr="002716CB" w:rsidRDefault="002E3DC3" w:rsidP="001E2D00">
            <w:pPr>
              <w:autoSpaceDE w:val="0"/>
              <w:autoSpaceDN w:val="0"/>
              <w:adjustRightInd w:val="0"/>
              <w:jc w:val="center"/>
              <w:rPr>
                <w:rFonts w:ascii="Arial Narrow" w:hAnsi="Arial Narrow"/>
              </w:rPr>
            </w:pPr>
            <w:r>
              <w:rPr>
                <w:rFonts w:ascii="Arial Narrow" w:hAnsi="Arial Narrow"/>
                <w:sz w:val="22"/>
              </w:rPr>
              <w:t>351226</w:t>
            </w:r>
          </w:p>
        </w:tc>
      </w:tr>
      <w:tr w:rsidR="002E3DC3"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2E3DC3" w:rsidRPr="002716CB" w:rsidRDefault="002E3DC3" w:rsidP="001E2D00">
            <w:pPr>
              <w:autoSpaceDE w:val="0"/>
              <w:autoSpaceDN w:val="0"/>
              <w:adjustRightInd w:val="0"/>
              <w:jc w:val="center"/>
              <w:rPr>
                <w:rFonts w:ascii="Arial Narrow" w:hAnsi="Arial Narrow"/>
              </w:rPr>
            </w:pPr>
          </w:p>
        </w:tc>
      </w:tr>
      <w:tr w:rsidR="002E3DC3"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2E3DC3" w:rsidRPr="002716CB" w:rsidRDefault="002E3DC3" w:rsidP="001E2D00">
            <w:pPr>
              <w:autoSpaceDE w:val="0"/>
              <w:autoSpaceDN w:val="0"/>
              <w:adjustRightInd w:val="0"/>
              <w:jc w:val="center"/>
              <w:rPr>
                <w:rFonts w:ascii="Arial Narrow" w:hAnsi="Arial Narrow"/>
              </w:rPr>
            </w:pPr>
          </w:p>
        </w:tc>
      </w:tr>
      <w:tr w:rsidR="002E3DC3"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2E3DC3" w:rsidRPr="002716CB" w:rsidRDefault="002E3DC3" w:rsidP="001E2D00">
            <w:pPr>
              <w:autoSpaceDE w:val="0"/>
              <w:autoSpaceDN w:val="0"/>
              <w:adjustRightInd w:val="0"/>
              <w:jc w:val="center"/>
              <w:rPr>
                <w:rFonts w:ascii="Arial Narrow" w:hAnsi="Arial Narrow"/>
              </w:rPr>
            </w:pPr>
          </w:p>
        </w:tc>
      </w:tr>
      <w:tr w:rsidR="002E3DC3"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Stav</w:t>
            </w:r>
          </w:p>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2E3DC3" w:rsidRPr="00A105CC" w:rsidRDefault="002E3DC3" w:rsidP="001E2D00">
            <w:pPr>
              <w:autoSpaceDE w:val="0"/>
              <w:autoSpaceDN w:val="0"/>
              <w:adjustRightInd w:val="0"/>
              <w:jc w:val="center"/>
            </w:pPr>
            <w:r>
              <w:t>274263</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2E3DC3" w:rsidRPr="005742EA" w:rsidRDefault="002E3DC3" w:rsidP="001E2D00">
            <w:pPr>
              <w:autoSpaceDE w:val="0"/>
              <w:autoSpaceDN w:val="0"/>
              <w:adjustRightInd w:val="0"/>
              <w:jc w:val="center"/>
            </w:pPr>
            <w:r>
              <w:rPr>
                <w:sz w:val="22"/>
              </w:rPr>
              <w:t>76963</w:t>
            </w:r>
          </w:p>
        </w:tc>
        <w:tc>
          <w:tcPr>
            <w:tcW w:w="851"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2E3DC3" w:rsidRPr="002716CB" w:rsidRDefault="002E3DC3" w:rsidP="001E2D00">
            <w:pPr>
              <w:autoSpaceDE w:val="0"/>
              <w:autoSpaceDN w:val="0"/>
              <w:adjustRightInd w:val="0"/>
              <w:jc w:val="center"/>
              <w:rPr>
                <w:rFonts w:ascii="Arial Narrow" w:hAnsi="Arial Narrow"/>
              </w:rPr>
            </w:pPr>
            <w:r>
              <w:rPr>
                <w:rFonts w:ascii="Arial Narrow" w:hAnsi="Arial Narrow"/>
                <w:sz w:val="22"/>
              </w:rPr>
              <w:t>351226</w:t>
            </w:r>
          </w:p>
        </w:tc>
      </w:tr>
      <w:tr w:rsidR="002E3DC3" w:rsidRPr="002716CB">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Opravné položky</w:t>
            </w:r>
          </w:p>
        </w:tc>
      </w:tr>
      <w:tr w:rsidR="002E3DC3" w:rsidRPr="00DE3F4C">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Stav</w:t>
            </w:r>
          </w:p>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2E3DC3" w:rsidRPr="002716CB" w:rsidRDefault="002E3DC3" w:rsidP="004426E4">
            <w:pPr>
              <w:autoSpaceDE w:val="0"/>
              <w:autoSpaceDN w:val="0"/>
              <w:adjustRightInd w:val="0"/>
              <w:jc w:val="center"/>
              <w:rPr>
                <w:rFonts w:ascii="Arial Narrow" w:hAnsi="Arial Narrow"/>
              </w:rPr>
            </w:pPr>
          </w:p>
        </w:tc>
      </w:tr>
      <w:tr w:rsidR="002E3DC3"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2E3DC3" w:rsidRPr="002716CB" w:rsidRDefault="002E3DC3" w:rsidP="004426E4">
            <w:pPr>
              <w:autoSpaceDE w:val="0"/>
              <w:autoSpaceDN w:val="0"/>
              <w:adjustRightInd w:val="0"/>
              <w:jc w:val="center"/>
              <w:rPr>
                <w:rFonts w:ascii="Arial Narrow" w:hAnsi="Arial Narrow"/>
              </w:rPr>
            </w:pPr>
          </w:p>
        </w:tc>
      </w:tr>
      <w:tr w:rsidR="002E3DC3" w:rsidRPr="002716CB">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2E3DC3" w:rsidRPr="002716CB" w:rsidRDefault="002E3DC3" w:rsidP="004426E4">
            <w:pPr>
              <w:autoSpaceDE w:val="0"/>
              <w:autoSpaceDN w:val="0"/>
              <w:adjustRightInd w:val="0"/>
              <w:jc w:val="center"/>
              <w:rPr>
                <w:rFonts w:ascii="Arial Narrow" w:hAnsi="Arial Narrow"/>
              </w:rPr>
            </w:pPr>
          </w:p>
        </w:tc>
      </w:tr>
      <w:tr w:rsidR="002E3DC3"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bCs/>
              </w:rPr>
            </w:pPr>
            <w:r w:rsidRPr="002716CB">
              <w:rPr>
                <w:rFonts w:ascii="Arial Narrow" w:hAnsi="Arial Narrow"/>
                <w:bCs/>
                <w:sz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2E3DC3" w:rsidRPr="002716CB" w:rsidRDefault="002E3DC3" w:rsidP="004426E4">
            <w:pPr>
              <w:autoSpaceDE w:val="0"/>
              <w:autoSpaceDN w:val="0"/>
              <w:adjustRightInd w:val="0"/>
              <w:jc w:val="center"/>
              <w:rPr>
                <w:rFonts w:ascii="Arial Narrow" w:hAnsi="Arial Narrow"/>
              </w:rPr>
            </w:pPr>
          </w:p>
        </w:tc>
      </w:tr>
      <w:tr w:rsidR="002E3DC3" w:rsidRPr="002716CB">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Stav</w:t>
            </w:r>
          </w:p>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2E3DC3" w:rsidRPr="002716CB" w:rsidRDefault="002E3DC3" w:rsidP="004426E4">
            <w:pPr>
              <w:autoSpaceDE w:val="0"/>
              <w:autoSpaceDN w:val="0"/>
              <w:adjustRightInd w:val="0"/>
              <w:jc w:val="center"/>
              <w:rPr>
                <w:rFonts w:ascii="Arial Narrow" w:hAnsi="Arial Narrow"/>
              </w:rPr>
            </w:pPr>
          </w:p>
        </w:tc>
      </w:tr>
      <w:tr w:rsidR="002E3DC3" w:rsidRPr="002716CB">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rPr>
            </w:pPr>
            <w:r w:rsidRPr="002716CB">
              <w:rPr>
                <w:rFonts w:ascii="Arial Narrow" w:hAnsi="Arial Narrow"/>
                <w:sz w:val="22"/>
              </w:rPr>
              <w:t>Účtovná hodnota </w:t>
            </w:r>
          </w:p>
        </w:tc>
      </w:tr>
      <w:tr w:rsidR="002E3DC3" w:rsidRPr="002716CB" w:rsidTr="001E2D00">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Stav </w:t>
            </w:r>
          </w:p>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E3DC3" w:rsidRPr="00A340AE" w:rsidRDefault="002E3DC3" w:rsidP="001E2D00">
            <w:pPr>
              <w:autoSpaceDE w:val="0"/>
              <w:autoSpaceDN w:val="0"/>
              <w:adjustRightInd w:val="0"/>
              <w:jc w:val="center"/>
            </w:pPr>
            <w:r>
              <w:t>274263</w:t>
            </w:r>
          </w:p>
        </w:tc>
        <w:tc>
          <w:tcPr>
            <w:tcW w:w="887" w:type="dxa"/>
            <w:tcBorders>
              <w:top w:val="single" w:sz="12" w:space="0" w:color="auto"/>
              <w:left w:val="single" w:sz="6" w:space="0" w:color="auto"/>
              <w:bottom w:val="single" w:sz="6" w:space="0" w:color="auto"/>
              <w:right w:val="single" w:sz="6" w:space="0" w:color="auto"/>
            </w:tcBorders>
          </w:tcPr>
          <w:p w:rsidR="002E3DC3" w:rsidRDefault="002E3DC3" w:rsidP="001E2D00"/>
          <w:p w:rsidR="002E3DC3" w:rsidRPr="00A340AE" w:rsidRDefault="002E3DC3" w:rsidP="001E2D00">
            <w:r>
              <w:rPr>
                <w:sz w:val="22"/>
              </w:rPr>
              <w:t>76963</w:t>
            </w:r>
          </w:p>
        </w:tc>
        <w:tc>
          <w:tcPr>
            <w:tcW w:w="955" w:type="dxa"/>
            <w:gridSpan w:val="2"/>
            <w:tcBorders>
              <w:top w:val="single" w:sz="12" w:space="0" w:color="auto"/>
              <w:left w:val="single" w:sz="6" w:space="0" w:color="auto"/>
              <w:bottom w:val="single" w:sz="6" w:space="0" w:color="auto"/>
              <w:right w:val="single" w:sz="6" w:space="0" w:color="auto"/>
            </w:tcBorders>
          </w:tcPr>
          <w:p w:rsidR="002E3DC3" w:rsidRDefault="002E3DC3" w:rsidP="001E2D00"/>
        </w:tc>
        <w:tc>
          <w:tcPr>
            <w:tcW w:w="709"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2E3DC3" w:rsidRPr="002716CB" w:rsidRDefault="002E3DC3" w:rsidP="001E2D00">
            <w:pPr>
              <w:autoSpaceDE w:val="0"/>
              <w:autoSpaceDN w:val="0"/>
              <w:adjustRightInd w:val="0"/>
              <w:jc w:val="center"/>
              <w:rPr>
                <w:rFonts w:ascii="Arial Narrow" w:hAnsi="Arial Narrow"/>
              </w:rPr>
            </w:pPr>
            <w:r>
              <w:rPr>
                <w:rFonts w:ascii="Arial Narrow" w:hAnsi="Arial Narrow"/>
                <w:sz w:val="22"/>
              </w:rPr>
              <w:t>351226</w:t>
            </w:r>
          </w:p>
        </w:tc>
      </w:tr>
      <w:tr w:rsidR="002E3DC3" w:rsidRPr="002716CB">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Stav</w:t>
            </w:r>
          </w:p>
          <w:p w:rsidR="002E3DC3" w:rsidRPr="002716CB" w:rsidRDefault="002E3DC3" w:rsidP="004426E4">
            <w:pPr>
              <w:autoSpaceDE w:val="0"/>
              <w:autoSpaceDN w:val="0"/>
              <w:adjustRightInd w:val="0"/>
              <w:rPr>
                <w:rFonts w:ascii="Arial Narrow" w:hAnsi="Arial Narrow"/>
                <w:b/>
                <w:bCs/>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E3DC3" w:rsidRPr="002716CB" w:rsidRDefault="002E3DC3" w:rsidP="004426E4">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E3DC3" w:rsidRPr="00A340AE" w:rsidRDefault="002E3DC3" w:rsidP="001E2D00">
            <w:pPr>
              <w:autoSpaceDE w:val="0"/>
              <w:autoSpaceDN w:val="0"/>
              <w:adjustRightInd w:val="0"/>
              <w:jc w:val="center"/>
            </w:pPr>
            <w:r>
              <w:t>274263</w:t>
            </w:r>
          </w:p>
        </w:tc>
        <w:tc>
          <w:tcPr>
            <w:tcW w:w="887" w:type="dxa"/>
            <w:tcBorders>
              <w:top w:val="single" w:sz="6" w:space="0" w:color="auto"/>
              <w:left w:val="single" w:sz="6" w:space="0" w:color="auto"/>
              <w:bottom w:val="single" w:sz="12" w:space="0" w:color="auto"/>
              <w:right w:val="single" w:sz="6" w:space="0" w:color="auto"/>
            </w:tcBorders>
            <w:vAlign w:val="center"/>
          </w:tcPr>
          <w:p w:rsidR="002E3DC3" w:rsidRPr="00A340AE" w:rsidRDefault="002E3DC3" w:rsidP="001E2D00">
            <w:pPr>
              <w:autoSpaceDE w:val="0"/>
              <w:autoSpaceDN w:val="0"/>
              <w:adjustRightInd w:val="0"/>
              <w:jc w:val="center"/>
            </w:pPr>
            <w:r>
              <w:rPr>
                <w:sz w:val="22"/>
              </w:rPr>
              <w:t>76963</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2E3DC3" w:rsidRPr="002716CB" w:rsidRDefault="002E3DC3" w:rsidP="001E2D00">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2E3DC3" w:rsidRPr="002716CB" w:rsidRDefault="002E3DC3" w:rsidP="001E2D00">
            <w:pPr>
              <w:autoSpaceDE w:val="0"/>
              <w:autoSpaceDN w:val="0"/>
              <w:adjustRightInd w:val="0"/>
              <w:jc w:val="center"/>
              <w:rPr>
                <w:rFonts w:ascii="Arial Narrow" w:hAnsi="Arial Narrow"/>
              </w:rPr>
            </w:pPr>
            <w:r>
              <w:rPr>
                <w:rFonts w:ascii="Arial Narrow" w:hAnsi="Arial Narrow"/>
                <w:sz w:val="22"/>
              </w:rPr>
              <w:t>351226</w:t>
            </w:r>
          </w:p>
        </w:tc>
      </w:tr>
    </w:tbl>
    <w:p w:rsidR="00D13C35" w:rsidRDefault="00D13C35" w:rsidP="005E0A0A">
      <w:pPr>
        <w:spacing w:after="120"/>
        <w:ind w:right="-471"/>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l) Zmeny v jednotlivých zložkách </w:t>
      </w:r>
      <w:r w:rsidRPr="002716CB">
        <w:rPr>
          <w:rFonts w:ascii="Arial Narrow" w:hAnsi="Arial Narrow" w:cs="Arial Narrow"/>
          <w:b/>
          <w:sz w:val="22"/>
          <w:u w:val="single"/>
        </w:rPr>
        <w:t>dlhodobého finančného majetku</w:t>
      </w: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j) a l) o </w:t>
      </w:r>
      <w:r w:rsidRPr="00331EB6">
        <w:rPr>
          <w:rFonts w:ascii="Arial Narrow" w:hAnsi="Arial Narrow" w:cs="Arial Narrow"/>
          <w:sz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5E0A0A" w:rsidRPr="002716CB">
        <w:trPr>
          <w:trHeight w:val="644"/>
          <w:jc w:val="center"/>
        </w:trPr>
        <w:tc>
          <w:tcPr>
            <w:tcW w:w="2460" w:type="dxa"/>
            <w:tcBorders>
              <w:top w:val="single" w:sz="12" w:space="0" w:color="auto"/>
              <w:right w:val="single" w:sz="12" w:space="0" w:color="auto"/>
            </w:tcBorders>
            <w:vAlign w:val="center"/>
          </w:tcPr>
          <w:p w:rsidR="005E0A0A" w:rsidRPr="00331EB6" w:rsidRDefault="005E0A0A" w:rsidP="004426E4">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Druh CP</w:t>
            </w:r>
          </w:p>
        </w:tc>
        <w:tc>
          <w:tcPr>
            <w:tcW w:w="1276"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Stav na začiatku účtovného </w:t>
            </w:r>
            <w:r w:rsidRPr="002716CB">
              <w:rPr>
                <w:b w:val="0"/>
              </w:rPr>
              <w:lastRenderedPageBreak/>
              <w:t>obdobia</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lastRenderedPageBreak/>
              <w:t>Zvýšenie</w:t>
            </w:r>
          </w:p>
          <w:p w:rsidR="005E0A0A" w:rsidRPr="002716CB" w:rsidRDefault="005E0A0A" w:rsidP="004426E4">
            <w:pPr>
              <w:pStyle w:val="TopHeader"/>
              <w:rPr>
                <w:b w:val="0"/>
              </w:rPr>
            </w:pPr>
            <w:r w:rsidRPr="002716CB">
              <w:rPr>
                <w:b w:val="0"/>
              </w:rPr>
              <w:t>hodnoty</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Zníženie hodnoty</w:t>
            </w:r>
          </w:p>
        </w:tc>
        <w:tc>
          <w:tcPr>
            <w:tcW w:w="141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Vyradenie dlhového CP z účtovníctva </w:t>
            </w:r>
          </w:p>
          <w:p w:rsidR="005E0A0A" w:rsidRPr="002716CB" w:rsidRDefault="005E0A0A" w:rsidP="004426E4">
            <w:pPr>
              <w:pStyle w:val="TopHeader"/>
              <w:rPr>
                <w:b w:val="0"/>
              </w:rPr>
            </w:pPr>
            <w:r w:rsidRPr="002716CB">
              <w:rPr>
                <w:b w:val="0"/>
              </w:rPr>
              <w:lastRenderedPageBreak/>
              <w:t>v účtovnom období</w:t>
            </w:r>
          </w:p>
        </w:tc>
        <w:tc>
          <w:tcPr>
            <w:tcW w:w="1062"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lastRenderedPageBreak/>
              <w:t>Stav </w:t>
            </w:r>
            <w:r w:rsidRPr="002716CB">
              <w:rPr>
                <w:b w:val="0"/>
              </w:rPr>
              <w:br/>
              <w:t xml:space="preserve">na konci účtovného </w:t>
            </w:r>
            <w:r w:rsidRPr="002716CB">
              <w:rPr>
                <w:b w:val="0"/>
              </w:rPr>
              <w:lastRenderedPageBreak/>
              <w:t>obdobia</w:t>
            </w:r>
          </w:p>
        </w:tc>
      </w:tr>
      <w:tr w:rsidR="005E0A0A" w:rsidRPr="002716CB">
        <w:trPr>
          <w:trHeight w:hRule="exact" w:val="227"/>
          <w:jc w:val="center"/>
        </w:trPr>
        <w:tc>
          <w:tcPr>
            <w:tcW w:w="2460"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lastRenderedPageBreak/>
              <w:t>a</w:t>
            </w:r>
          </w:p>
        </w:tc>
        <w:tc>
          <w:tcPr>
            <w:tcW w:w="728" w:type="dxa"/>
            <w:tcBorders>
              <w:left w:val="single" w:sz="12" w:space="0" w:color="auto"/>
              <w:right w:val="single" w:sz="12" w:space="0" w:color="auto"/>
            </w:tcBorders>
            <w:vAlign w:val="center"/>
          </w:tcPr>
          <w:p w:rsidR="005E0A0A" w:rsidRPr="002716CB" w:rsidRDefault="005E0A0A" w:rsidP="004426E4">
            <w:pPr>
              <w:pStyle w:val="TopHeader"/>
              <w:rPr>
                <w:b w:val="0"/>
              </w:rPr>
            </w:pPr>
            <w:r>
              <w:rPr>
                <w:b w:val="0"/>
              </w:rPr>
              <w:t>b</w:t>
            </w:r>
          </w:p>
        </w:tc>
        <w:tc>
          <w:tcPr>
            <w:tcW w:w="1276"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134"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134"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41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f</w:t>
            </w:r>
          </w:p>
        </w:tc>
        <w:tc>
          <w:tcPr>
            <w:tcW w:w="1062"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g</w:t>
            </w:r>
          </w:p>
        </w:tc>
      </w:tr>
      <w:tr w:rsidR="005E0A0A" w:rsidRPr="00DE3F4C">
        <w:trPr>
          <w:trHeight w:val="340"/>
          <w:jc w:val="center"/>
        </w:trPr>
        <w:tc>
          <w:tcPr>
            <w:tcW w:w="2460"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päť rokov</w:t>
            </w:r>
          </w:p>
        </w:tc>
        <w:tc>
          <w:tcPr>
            <w:tcW w:w="728" w:type="dxa"/>
            <w:tcBorders>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276"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417"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062" w:type="dxa"/>
            <w:tcBorders>
              <w:left w:val="single" w:sz="6" w:space="0" w:color="auto"/>
              <w:bottom w:val="single" w:sz="6" w:space="0" w:color="auto"/>
            </w:tcBorders>
            <w:vAlign w:val="center"/>
          </w:tcPr>
          <w:p w:rsidR="005E0A0A" w:rsidRPr="002716CB" w:rsidRDefault="005E0A0A" w:rsidP="004426E4">
            <w:pPr>
              <w:rPr>
                <w:rFonts w:ascii="Arial Narrow" w:hAnsi="Arial Narrow"/>
              </w:rPr>
            </w:pPr>
          </w:p>
        </w:tc>
      </w:tr>
      <w:tr w:rsidR="005E0A0A" w:rsidRPr="002716CB">
        <w:trPr>
          <w:jc w:val="center"/>
        </w:trPr>
        <w:tc>
          <w:tcPr>
            <w:tcW w:w="2460"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4426E4">
            <w:pPr>
              <w:rPr>
                <w:rFonts w:ascii="Arial Narrow" w:hAnsi="Arial Narrow"/>
              </w:rPr>
            </w:pPr>
          </w:p>
        </w:tc>
      </w:tr>
      <w:tr w:rsidR="005E0A0A" w:rsidRPr="002716CB">
        <w:trPr>
          <w:jc w:val="center"/>
        </w:trPr>
        <w:tc>
          <w:tcPr>
            <w:tcW w:w="2460"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4426E4">
            <w:pPr>
              <w:rPr>
                <w:rFonts w:ascii="Arial Narrow" w:hAnsi="Arial Narrow"/>
              </w:rPr>
            </w:pPr>
          </w:p>
        </w:tc>
      </w:tr>
      <w:tr w:rsidR="005E0A0A" w:rsidRPr="002716CB">
        <w:trPr>
          <w:jc w:val="center"/>
        </w:trPr>
        <w:tc>
          <w:tcPr>
            <w:tcW w:w="2460"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4426E4">
            <w:pPr>
              <w:rPr>
                <w:rFonts w:ascii="Arial Narrow" w:hAnsi="Arial Narrow"/>
              </w:rPr>
            </w:pPr>
          </w:p>
        </w:tc>
      </w:tr>
      <w:tr w:rsidR="005E0A0A" w:rsidRPr="00DE3F4C">
        <w:trPr>
          <w:jc w:val="center"/>
        </w:trPr>
        <w:tc>
          <w:tcPr>
            <w:tcW w:w="2460"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rPr>
            </w:pPr>
          </w:p>
        </w:tc>
        <w:tc>
          <w:tcPr>
            <w:tcW w:w="113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rPr>
            </w:pPr>
          </w:p>
        </w:tc>
        <w:tc>
          <w:tcPr>
            <w:tcW w:w="113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rPr>
            </w:pPr>
          </w:p>
        </w:tc>
        <w:tc>
          <w:tcPr>
            <w:tcW w:w="141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rPr>
            </w:pPr>
          </w:p>
        </w:tc>
        <w:tc>
          <w:tcPr>
            <w:tcW w:w="1062" w:type="dxa"/>
            <w:tcBorders>
              <w:top w:val="single" w:sz="6" w:space="0" w:color="auto"/>
              <w:left w:val="single" w:sz="6" w:space="0" w:color="auto"/>
              <w:bottom w:val="single" w:sz="12" w:space="0" w:color="auto"/>
            </w:tcBorders>
            <w:vAlign w:val="center"/>
          </w:tcPr>
          <w:p w:rsidR="005E0A0A" w:rsidRPr="002716CB" w:rsidRDefault="005E0A0A" w:rsidP="004426E4">
            <w:pPr>
              <w:rPr>
                <w:rFonts w:ascii="Arial Narrow" w:hAnsi="Arial Narrow"/>
                <w:b/>
              </w:rPr>
            </w:pPr>
          </w:p>
        </w:tc>
      </w:tr>
    </w:tbl>
    <w:p w:rsidR="005E0A0A" w:rsidRPr="002716CB" w:rsidRDefault="005E0A0A" w:rsidP="005E0A0A">
      <w:pPr>
        <w:rPr>
          <w:rFonts w:ascii="Arial Narrow" w:hAnsi="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j) a l) o </w:t>
      </w:r>
      <w:r w:rsidRPr="00246C6C">
        <w:rPr>
          <w:rFonts w:ascii="Arial Narrow" w:hAnsi="Arial Narrow" w:cs="Arial Narrow"/>
          <w:sz w:val="22"/>
          <w:u w:val="single"/>
        </w:rPr>
        <w:t>poskytnutých dlho</w:t>
      </w:r>
      <w:r>
        <w:rPr>
          <w:rFonts w:ascii="Arial Narrow" w:hAnsi="Arial Narrow" w:cs="Arial Narrow"/>
          <w:sz w:val="22"/>
          <w:u w:val="single"/>
        </w:rPr>
        <w:t>dob</w:t>
      </w:r>
      <w:r w:rsidRPr="00246C6C">
        <w:rPr>
          <w:rFonts w:ascii="Arial Narrow" w:hAnsi="Arial Narrow" w:cs="Arial Narrow"/>
          <w:sz w:val="22"/>
          <w:u w:val="single"/>
        </w:rPr>
        <w:t>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5E0A0A" w:rsidRPr="002716CB">
        <w:trPr>
          <w:trHeight w:val="996"/>
          <w:jc w:val="center"/>
        </w:trPr>
        <w:tc>
          <w:tcPr>
            <w:tcW w:w="2777" w:type="dxa"/>
            <w:tcBorders>
              <w:top w:val="single" w:sz="12" w:space="0" w:color="auto"/>
              <w:right w:val="single" w:sz="12" w:space="0" w:color="auto"/>
            </w:tcBorders>
            <w:vAlign w:val="center"/>
          </w:tcPr>
          <w:p w:rsidR="005E0A0A" w:rsidRPr="00246C6C" w:rsidRDefault="005E0A0A" w:rsidP="004426E4">
            <w:pPr>
              <w:pStyle w:val="TopHeader"/>
            </w:pPr>
            <w:r w:rsidRPr="00246C6C">
              <w:t>Dlhodobé pôžičky</w:t>
            </w:r>
          </w:p>
        </w:tc>
        <w:tc>
          <w:tcPr>
            <w:tcW w:w="145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w:t>
            </w:r>
            <w:r w:rsidRPr="002716CB">
              <w:rPr>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Zvýšenie hodnoty</w:t>
            </w:r>
          </w:p>
        </w:tc>
        <w:tc>
          <w:tcPr>
            <w:tcW w:w="111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Zníženie hodnoty</w:t>
            </w:r>
          </w:p>
        </w:tc>
        <w:tc>
          <w:tcPr>
            <w:tcW w:w="1523" w:type="dxa"/>
            <w:tcBorders>
              <w:top w:val="single" w:sz="12" w:space="0" w:color="auto"/>
              <w:left w:val="single" w:sz="12" w:space="0" w:color="auto"/>
              <w:right w:val="single" w:sz="12" w:space="0" w:color="auto"/>
            </w:tcBorders>
            <w:vAlign w:val="center"/>
          </w:tcPr>
          <w:p w:rsidR="005E0A0A" w:rsidRDefault="005E0A0A" w:rsidP="004426E4">
            <w:pPr>
              <w:pStyle w:val="TopHeader"/>
              <w:rPr>
                <w:b w:val="0"/>
              </w:rPr>
            </w:pPr>
            <w:r w:rsidRPr="002716CB">
              <w:rPr>
                <w:b w:val="0"/>
              </w:rPr>
              <w:t>Vyradenie pôžičky z účtovníctva </w:t>
            </w:r>
          </w:p>
          <w:p w:rsidR="005E0A0A" w:rsidRPr="002716CB" w:rsidRDefault="005E0A0A" w:rsidP="004426E4">
            <w:pPr>
              <w:pStyle w:val="TopHeader"/>
              <w:rPr>
                <w:b w:val="0"/>
              </w:rPr>
            </w:pPr>
            <w:r w:rsidRPr="002716CB">
              <w:rPr>
                <w:b w:val="0"/>
              </w:rPr>
              <w:t>v</w:t>
            </w:r>
            <w:r>
              <w:rPr>
                <w:b w:val="0"/>
              </w:rPr>
              <w:t> </w:t>
            </w:r>
            <w:r w:rsidRPr="002716CB">
              <w:rPr>
                <w:b w:val="0"/>
              </w:rPr>
              <w:t>účtovnom období</w:t>
            </w:r>
          </w:p>
        </w:tc>
        <w:tc>
          <w:tcPr>
            <w:tcW w:w="1204"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w:t>
            </w:r>
            <w:r w:rsidRPr="002716CB">
              <w:rPr>
                <w:b w:val="0"/>
              </w:rPr>
              <w:br/>
              <w:t>na konci účtovného obdobia</w:t>
            </w:r>
          </w:p>
        </w:tc>
      </w:tr>
      <w:tr w:rsidR="005E0A0A" w:rsidRPr="002716CB">
        <w:trPr>
          <w:trHeight w:hRule="exact" w:val="227"/>
          <w:jc w:val="center"/>
        </w:trPr>
        <w:tc>
          <w:tcPr>
            <w:tcW w:w="2777"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45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1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11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523"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204"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trPr>
          <w:trHeight w:val="340"/>
          <w:jc w:val="center"/>
        </w:trPr>
        <w:tc>
          <w:tcPr>
            <w:tcW w:w="277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päť rokov</w:t>
            </w:r>
          </w:p>
        </w:tc>
        <w:tc>
          <w:tcPr>
            <w:tcW w:w="1457" w:type="dxa"/>
            <w:tcBorders>
              <w:left w:val="single" w:sz="12" w:space="0" w:color="auto"/>
            </w:tcBorders>
            <w:vAlign w:val="center"/>
          </w:tcPr>
          <w:p w:rsidR="005E0A0A" w:rsidRPr="002716CB" w:rsidRDefault="005E0A0A" w:rsidP="004426E4">
            <w:pPr>
              <w:jc w:val="center"/>
              <w:rPr>
                <w:rFonts w:ascii="Arial Narrow" w:hAnsi="Arial Narrow"/>
              </w:rPr>
            </w:pPr>
          </w:p>
        </w:tc>
        <w:tc>
          <w:tcPr>
            <w:tcW w:w="1140" w:type="dxa"/>
            <w:vAlign w:val="center"/>
          </w:tcPr>
          <w:p w:rsidR="005E0A0A" w:rsidRPr="002716CB" w:rsidRDefault="005E0A0A" w:rsidP="004426E4">
            <w:pPr>
              <w:jc w:val="center"/>
              <w:rPr>
                <w:rFonts w:ascii="Arial Narrow" w:hAnsi="Arial Narrow"/>
              </w:rPr>
            </w:pPr>
          </w:p>
        </w:tc>
        <w:tc>
          <w:tcPr>
            <w:tcW w:w="1110" w:type="dxa"/>
            <w:vAlign w:val="center"/>
          </w:tcPr>
          <w:p w:rsidR="005E0A0A" w:rsidRPr="002716CB" w:rsidRDefault="005E0A0A" w:rsidP="004426E4">
            <w:pPr>
              <w:jc w:val="center"/>
              <w:rPr>
                <w:rFonts w:ascii="Arial Narrow" w:hAnsi="Arial Narrow"/>
              </w:rPr>
            </w:pPr>
          </w:p>
        </w:tc>
        <w:tc>
          <w:tcPr>
            <w:tcW w:w="1523" w:type="dxa"/>
            <w:vAlign w:val="center"/>
          </w:tcPr>
          <w:p w:rsidR="005E0A0A" w:rsidRPr="002716CB" w:rsidRDefault="005E0A0A" w:rsidP="004426E4">
            <w:pPr>
              <w:jc w:val="center"/>
              <w:rPr>
                <w:rFonts w:ascii="Arial Narrow" w:hAnsi="Arial Narrow"/>
              </w:rPr>
            </w:pPr>
          </w:p>
        </w:tc>
        <w:tc>
          <w:tcPr>
            <w:tcW w:w="1204" w:type="dxa"/>
            <w:vAlign w:val="center"/>
          </w:tcPr>
          <w:p w:rsidR="005E0A0A" w:rsidRPr="002716CB" w:rsidRDefault="005E0A0A" w:rsidP="004426E4">
            <w:pPr>
              <w:jc w:val="center"/>
              <w:rPr>
                <w:rFonts w:ascii="Arial Narrow" w:hAnsi="Arial Narrow"/>
              </w:rPr>
            </w:pPr>
          </w:p>
        </w:tc>
      </w:tr>
      <w:tr w:rsidR="005E0A0A" w:rsidRPr="002716CB">
        <w:trPr>
          <w:jc w:val="center"/>
        </w:trPr>
        <w:tc>
          <w:tcPr>
            <w:tcW w:w="277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tri roky a najviac päť rokov vrátane</w:t>
            </w:r>
          </w:p>
        </w:tc>
        <w:tc>
          <w:tcPr>
            <w:tcW w:w="1457" w:type="dxa"/>
            <w:tcBorders>
              <w:left w:val="single" w:sz="12" w:space="0" w:color="auto"/>
            </w:tcBorders>
            <w:vAlign w:val="center"/>
          </w:tcPr>
          <w:p w:rsidR="005E0A0A" w:rsidRPr="002716CB" w:rsidRDefault="005E0A0A" w:rsidP="004426E4">
            <w:pPr>
              <w:jc w:val="center"/>
              <w:rPr>
                <w:rFonts w:ascii="Arial Narrow" w:hAnsi="Arial Narrow"/>
              </w:rPr>
            </w:pPr>
          </w:p>
        </w:tc>
        <w:tc>
          <w:tcPr>
            <w:tcW w:w="1140" w:type="dxa"/>
            <w:vAlign w:val="center"/>
          </w:tcPr>
          <w:p w:rsidR="005E0A0A" w:rsidRPr="002716CB" w:rsidRDefault="005E0A0A" w:rsidP="004426E4">
            <w:pPr>
              <w:jc w:val="center"/>
              <w:rPr>
                <w:rFonts w:ascii="Arial Narrow" w:hAnsi="Arial Narrow"/>
              </w:rPr>
            </w:pPr>
          </w:p>
        </w:tc>
        <w:tc>
          <w:tcPr>
            <w:tcW w:w="1110" w:type="dxa"/>
            <w:vAlign w:val="center"/>
          </w:tcPr>
          <w:p w:rsidR="005E0A0A" w:rsidRPr="002716CB" w:rsidRDefault="005E0A0A" w:rsidP="004426E4">
            <w:pPr>
              <w:jc w:val="center"/>
              <w:rPr>
                <w:rFonts w:ascii="Arial Narrow" w:hAnsi="Arial Narrow"/>
              </w:rPr>
            </w:pPr>
          </w:p>
        </w:tc>
        <w:tc>
          <w:tcPr>
            <w:tcW w:w="1523" w:type="dxa"/>
            <w:vAlign w:val="center"/>
          </w:tcPr>
          <w:p w:rsidR="005E0A0A" w:rsidRPr="002716CB" w:rsidRDefault="005E0A0A" w:rsidP="004426E4">
            <w:pPr>
              <w:jc w:val="center"/>
              <w:rPr>
                <w:rFonts w:ascii="Arial Narrow" w:hAnsi="Arial Narrow"/>
              </w:rPr>
            </w:pPr>
          </w:p>
        </w:tc>
        <w:tc>
          <w:tcPr>
            <w:tcW w:w="1204" w:type="dxa"/>
            <w:vAlign w:val="center"/>
          </w:tcPr>
          <w:p w:rsidR="005E0A0A" w:rsidRPr="002716CB" w:rsidRDefault="005E0A0A" w:rsidP="004426E4">
            <w:pPr>
              <w:jc w:val="center"/>
              <w:rPr>
                <w:rFonts w:ascii="Arial Narrow" w:hAnsi="Arial Narrow"/>
              </w:rPr>
            </w:pPr>
          </w:p>
        </w:tc>
      </w:tr>
      <w:tr w:rsidR="005E0A0A" w:rsidRPr="002716CB">
        <w:trPr>
          <w:jc w:val="center"/>
        </w:trPr>
        <w:tc>
          <w:tcPr>
            <w:tcW w:w="277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viac ako jeden rok a najviac tri roky vrátane</w:t>
            </w:r>
          </w:p>
        </w:tc>
        <w:tc>
          <w:tcPr>
            <w:tcW w:w="1457" w:type="dxa"/>
            <w:tcBorders>
              <w:left w:val="single" w:sz="12" w:space="0" w:color="auto"/>
            </w:tcBorders>
            <w:vAlign w:val="center"/>
          </w:tcPr>
          <w:p w:rsidR="005E0A0A" w:rsidRPr="002716CB" w:rsidRDefault="005E0A0A" w:rsidP="004426E4">
            <w:pPr>
              <w:jc w:val="center"/>
              <w:rPr>
                <w:rFonts w:ascii="Arial Narrow" w:hAnsi="Arial Narrow"/>
              </w:rPr>
            </w:pPr>
          </w:p>
        </w:tc>
        <w:tc>
          <w:tcPr>
            <w:tcW w:w="1140" w:type="dxa"/>
            <w:vAlign w:val="center"/>
          </w:tcPr>
          <w:p w:rsidR="005E0A0A" w:rsidRPr="002716CB" w:rsidRDefault="005E0A0A" w:rsidP="004426E4">
            <w:pPr>
              <w:jc w:val="center"/>
              <w:rPr>
                <w:rFonts w:ascii="Arial Narrow" w:hAnsi="Arial Narrow"/>
              </w:rPr>
            </w:pPr>
          </w:p>
        </w:tc>
        <w:tc>
          <w:tcPr>
            <w:tcW w:w="1110" w:type="dxa"/>
            <w:vAlign w:val="center"/>
          </w:tcPr>
          <w:p w:rsidR="005E0A0A" w:rsidRPr="002716CB" w:rsidRDefault="005E0A0A" w:rsidP="004426E4">
            <w:pPr>
              <w:jc w:val="center"/>
              <w:rPr>
                <w:rFonts w:ascii="Arial Narrow" w:hAnsi="Arial Narrow"/>
              </w:rPr>
            </w:pPr>
          </w:p>
        </w:tc>
        <w:tc>
          <w:tcPr>
            <w:tcW w:w="1523" w:type="dxa"/>
            <w:vAlign w:val="center"/>
          </w:tcPr>
          <w:p w:rsidR="005E0A0A" w:rsidRPr="002716CB" w:rsidRDefault="005E0A0A" w:rsidP="004426E4">
            <w:pPr>
              <w:jc w:val="center"/>
              <w:rPr>
                <w:rFonts w:ascii="Arial Narrow" w:hAnsi="Arial Narrow"/>
              </w:rPr>
            </w:pPr>
          </w:p>
        </w:tc>
        <w:tc>
          <w:tcPr>
            <w:tcW w:w="1204" w:type="dxa"/>
            <w:vAlign w:val="center"/>
          </w:tcPr>
          <w:p w:rsidR="005E0A0A" w:rsidRPr="002716CB" w:rsidRDefault="005E0A0A" w:rsidP="004426E4">
            <w:pPr>
              <w:jc w:val="center"/>
              <w:rPr>
                <w:rFonts w:ascii="Arial Narrow" w:hAnsi="Arial Narrow"/>
              </w:rPr>
            </w:pPr>
          </w:p>
        </w:tc>
      </w:tr>
      <w:tr w:rsidR="005E0A0A" w:rsidRPr="002716CB">
        <w:trPr>
          <w:jc w:val="center"/>
        </w:trPr>
        <w:tc>
          <w:tcPr>
            <w:tcW w:w="277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Do splatnosti do jedného roka vrátane</w:t>
            </w:r>
          </w:p>
        </w:tc>
        <w:tc>
          <w:tcPr>
            <w:tcW w:w="1457" w:type="dxa"/>
            <w:tcBorders>
              <w:left w:val="single" w:sz="12" w:space="0" w:color="auto"/>
            </w:tcBorders>
            <w:vAlign w:val="center"/>
          </w:tcPr>
          <w:p w:rsidR="005E0A0A" w:rsidRPr="002716CB" w:rsidRDefault="005E0A0A" w:rsidP="004426E4">
            <w:pPr>
              <w:jc w:val="center"/>
              <w:rPr>
                <w:rFonts w:ascii="Arial Narrow" w:hAnsi="Arial Narrow"/>
              </w:rPr>
            </w:pPr>
          </w:p>
        </w:tc>
        <w:tc>
          <w:tcPr>
            <w:tcW w:w="1140" w:type="dxa"/>
            <w:vAlign w:val="center"/>
          </w:tcPr>
          <w:p w:rsidR="005E0A0A" w:rsidRPr="002716CB" w:rsidRDefault="005E0A0A" w:rsidP="004426E4">
            <w:pPr>
              <w:jc w:val="center"/>
              <w:rPr>
                <w:rFonts w:ascii="Arial Narrow" w:hAnsi="Arial Narrow"/>
              </w:rPr>
            </w:pPr>
          </w:p>
        </w:tc>
        <w:tc>
          <w:tcPr>
            <w:tcW w:w="1110" w:type="dxa"/>
            <w:vAlign w:val="center"/>
          </w:tcPr>
          <w:p w:rsidR="005E0A0A" w:rsidRPr="002716CB" w:rsidRDefault="005E0A0A" w:rsidP="004426E4">
            <w:pPr>
              <w:jc w:val="center"/>
              <w:rPr>
                <w:rFonts w:ascii="Arial Narrow" w:hAnsi="Arial Narrow"/>
              </w:rPr>
            </w:pPr>
          </w:p>
        </w:tc>
        <w:tc>
          <w:tcPr>
            <w:tcW w:w="1523" w:type="dxa"/>
            <w:vAlign w:val="center"/>
          </w:tcPr>
          <w:p w:rsidR="005E0A0A" w:rsidRPr="002716CB" w:rsidRDefault="005E0A0A" w:rsidP="004426E4">
            <w:pPr>
              <w:jc w:val="center"/>
              <w:rPr>
                <w:rFonts w:ascii="Arial Narrow" w:hAnsi="Arial Narrow"/>
              </w:rPr>
            </w:pPr>
          </w:p>
        </w:tc>
        <w:tc>
          <w:tcPr>
            <w:tcW w:w="1204" w:type="dxa"/>
            <w:vAlign w:val="center"/>
          </w:tcPr>
          <w:p w:rsidR="005E0A0A" w:rsidRPr="002716CB" w:rsidRDefault="005E0A0A" w:rsidP="004426E4">
            <w:pPr>
              <w:jc w:val="center"/>
              <w:rPr>
                <w:rFonts w:ascii="Arial Narrow" w:hAnsi="Arial Narrow"/>
              </w:rPr>
            </w:pPr>
          </w:p>
        </w:tc>
      </w:tr>
      <w:tr w:rsidR="005E0A0A" w:rsidRPr="002716CB">
        <w:trPr>
          <w:trHeight w:val="340"/>
          <w:jc w:val="center"/>
        </w:trPr>
        <w:tc>
          <w:tcPr>
            <w:tcW w:w="2777"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Dlhodobé pôžičky spolu</w:t>
            </w:r>
          </w:p>
        </w:tc>
        <w:tc>
          <w:tcPr>
            <w:tcW w:w="1457"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b/>
              </w:rPr>
            </w:pPr>
          </w:p>
        </w:tc>
        <w:tc>
          <w:tcPr>
            <w:tcW w:w="1140" w:type="dxa"/>
            <w:tcBorders>
              <w:bottom w:val="single" w:sz="12" w:space="0" w:color="auto"/>
            </w:tcBorders>
            <w:vAlign w:val="center"/>
          </w:tcPr>
          <w:p w:rsidR="005E0A0A" w:rsidRPr="002716CB" w:rsidRDefault="005E0A0A" w:rsidP="004426E4">
            <w:pPr>
              <w:jc w:val="center"/>
              <w:rPr>
                <w:rFonts w:ascii="Arial Narrow" w:hAnsi="Arial Narrow"/>
                <w:b/>
              </w:rPr>
            </w:pPr>
          </w:p>
        </w:tc>
        <w:tc>
          <w:tcPr>
            <w:tcW w:w="1110" w:type="dxa"/>
            <w:tcBorders>
              <w:bottom w:val="single" w:sz="12" w:space="0" w:color="auto"/>
            </w:tcBorders>
            <w:vAlign w:val="center"/>
          </w:tcPr>
          <w:p w:rsidR="005E0A0A" w:rsidRPr="002716CB" w:rsidRDefault="005E0A0A" w:rsidP="004426E4">
            <w:pPr>
              <w:jc w:val="center"/>
              <w:rPr>
                <w:rFonts w:ascii="Arial Narrow" w:hAnsi="Arial Narrow"/>
                <w:b/>
              </w:rPr>
            </w:pPr>
          </w:p>
        </w:tc>
        <w:tc>
          <w:tcPr>
            <w:tcW w:w="1523" w:type="dxa"/>
            <w:tcBorders>
              <w:bottom w:val="single" w:sz="12" w:space="0" w:color="auto"/>
            </w:tcBorders>
            <w:vAlign w:val="center"/>
          </w:tcPr>
          <w:p w:rsidR="005E0A0A" w:rsidRPr="002716CB" w:rsidRDefault="005E0A0A" w:rsidP="004426E4">
            <w:pPr>
              <w:jc w:val="center"/>
              <w:rPr>
                <w:rFonts w:ascii="Arial Narrow" w:hAnsi="Arial Narrow"/>
                <w:b/>
              </w:rPr>
            </w:pPr>
          </w:p>
        </w:tc>
        <w:tc>
          <w:tcPr>
            <w:tcW w:w="1204" w:type="dxa"/>
            <w:tcBorders>
              <w:bottom w:val="single" w:sz="12" w:space="0" w:color="auto"/>
            </w:tcBorders>
            <w:vAlign w:val="center"/>
          </w:tcPr>
          <w:p w:rsidR="005E0A0A" w:rsidRPr="002716CB" w:rsidRDefault="005E0A0A" w:rsidP="004426E4">
            <w:pPr>
              <w:jc w:val="center"/>
              <w:rPr>
                <w:rFonts w:ascii="Arial Narrow" w:hAnsi="Arial Narrow"/>
                <w:b/>
              </w:rPr>
            </w:pPr>
          </w:p>
        </w:tc>
      </w:tr>
    </w:tbl>
    <w:p w:rsidR="005E0A0A" w:rsidRPr="002716CB" w:rsidRDefault="005E0A0A" w:rsidP="005E0A0A">
      <w:pPr>
        <w:pStyle w:val="Nzov"/>
        <w:keepNext w:val="0"/>
        <w:spacing w:before="0" w:beforeAutospacing="0" w:after="0"/>
        <w:ind w:left="360"/>
        <w:jc w:val="left"/>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k) </w:t>
      </w:r>
      <w:r w:rsidRPr="00246C6C">
        <w:rPr>
          <w:rFonts w:ascii="Arial Narrow" w:hAnsi="Arial Narrow" w:cs="Arial Narrow"/>
          <w:sz w:val="22"/>
          <w:u w:val="single"/>
        </w:rPr>
        <w:t>Opravné položky podľa zložiek dlhodobého finančného majetku</w:t>
      </w:r>
      <w:r w:rsidRPr="002716CB">
        <w:rPr>
          <w:rFonts w:ascii="Arial Narrow" w:hAnsi="Arial Narrow" w:cs="Arial Narrow"/>
          <w:sz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m) </w:t>
      </w:r>
      <w:r w:rsidRPr="00246C6C">
        <w:rPr>
          <w:rFonts w:ascii="Arial Narrow" w:hAnsi="Arial Narrow" w:cs="Arial Narrow"/>
          <w:sz w:val="22"/>
          <w:u w:val="single"/>
        </w:rPr>
        <w:t>Dlhodobý finančný majetok</w:t>
      </w:r>
      <w:r w:rsidRPr="002716CB">
        <w:rPr>
          <w:rFonts w:ascii="Arial Narrow" w:hAnsi="Arial Narrow" w:cs="Arial Narrow"/>
          <w:sz w:val="22"/>
        </w:rPr>
        <w:t xml:space="preserve">, na ktorý je </w:t>
      </w:r>
      <w:r w:rsidRPr="00246C6C">
        <w:rPr>
          <w:rFonts w:ascii="Arial Narrow" w:hAnsi="Arial Narrow" w:cs="Arial Narrow"/>
          <w:sz w:val="22"/>
          <w:u w:val="single"/>
        </w:rPr>
        <w:t>zriadené záložné právo</w:t>
      </w:r>
      <w:r w:rsidRPr="002716CB">
        <w:rPr>
          <w:rFonts w:ascii="Arial Narrow" w:hAnsi="Arial Narrow" w:cs="Arial Narrow"/>
          <w:sz w:val="22"/>
        </w:rPr>
        <w:t xml:space="preserve"> a o dlhodobom majetku,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m) o </w:t>
      </w:r>
      <w:r w:rsidRPr="00246C6C">
        <w:rPr>
          <w:rFonts w:ascii="Arial Narrow" w:hAnsi="Arial Narrow" w:cs="Arial Narrow"/>
          <w:sz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9"/>
        <w:gridCol w:w="4018"/>
      </w:tblGrid>
      <w:tr w:rsidR="005E0A0A" w:rsidRPr="002716CB">
        <w:trPr>
          <w:jc w:val="center"/>
        </w:trPr>
        <w:tc>
          <w:tcPr>
            <w:tcW w:w="5508"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Dlhodobý finančný majetok</w:t>
            </w:r>
          </w:p>
        </w:tc>
        <w:tc>
          <w:tcPr>
            <w:tcW w:w="4018"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trPr>
          <w:jc w:val="center"/>
        </w:trPr>
        <w:tc>
          <w:tcPr>
            <w:tcW w:w="5508" w:type="dxa"/>
            <w:tcBorders>
              <w:top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5E0A0A" w:rsidRPr="002716CB" w:rsidRDefault="005E0A0A" w:rsidP="004426E4">
            <w:pPr>
              <w:spacing w:line="360" w:lineRule="auto"/>
              <w:jc w:val="both"/>
              <w:rPr>
                <w:rFonts w:ascii="Arial Narrow" w:hAnsi="Arial Narrow" w:cs="Arial Narrow"/>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n) </w:t>
      </w:r>
      <w:r w:rsidRPr="00246C6C">
        <w:rPr>
          <w:rFonts w:ascii="Arial Narrow" w:hAnsi="Arial Narrow" w:cs="Arial Narrow"/>
          <w:sz w:val="22"/>
          <w:u w:val="single"/>
        </w:rPr>
        <w:t xml:space="preserve">Ocenenie dlhodobého finančného majetku </w:t>
      </w:r>
      <w:r w:rsidRPr="002716CB">
        <w:rPr>
          <w:rFonts w:ascii="Arial Narrow" w:hAnsi="Arial Narrow" w:cs="Arial Narrow"/>
          <w:sz w:val="22"/>
        </w:rPr>
        <w:t xml:space="preserve">ku dňu, ku ktorému sa zostavuje účtovná závierka </w:t>
      </w:r>
      <w:r w:rsidRPr="00246C6C">
        <w:rPr>
          <w:rFonts w:ascii="Arial Narrow" w:hAnsi="Arial Narrow" w:cs="Arial Narrow"/>
          <w:sz w:val="22"/>
          <w:u w:val="single"/>
        </w:rPr>
        <w:t>reálnou hodnotou</w:t>
      </w:r>
      <w:r w:rsidRPr="002716CB">
        <w:rPr>
          <w:rFonts w:ascii="Arial Narrow" w:hAnsi="Arial Narrow" w:cs="Arial Narrow"/>
          <w:sz w:val="22"/>
        </w:rPr>
        <w:t xml:space="preserve"> alebo metódou vlastného imania, pričom sa uvádza vplyv takéhoto ocenenia na výsledok hospodárenia a na výšku vlastného imania: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o) </w:t>
      </w:r>
      <w:r w:rsidRPr="00246C6C">
        <w:rPr>
          <w:rFonts w:ascii="Arial Narrow" w:hAnsi="Arial Narrow" w:cs="Arial Narrow"/>
          <w:sz w:val="22"/>
          <w:u w:val="single"/>
        </w:rPr>
        <w:t>Opravné položky k zásobám</w:t>
      </w:r>
      <w:r w:rsidRPr="002716CB">
        <w:rPr>
          <w:rFonts w:ascii="Arial Narrow" w:hAnsi="Arial Narrow" w:cs="Arial Narrow"/>
          <w:sz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u w:val="single"/>
        </w:rPr>
        <w:t>dôvod ich tvorby, zúčtovania</w:t>
      </w:r>
      <w:r w:rsidRPr="002716CB">
        <w:rPr>
          <w:rFonts w:ascii="Arial Narrow" w:hAnsi="Arial Narrow" w:cs="Arial Narrow"/>
          <w:sz w:val="22"/>
        </w:rPr>
        <w:t xml:space="preserve">: </w:t>
      </w:r>
    </w:p>
    <w:p w:rsidR="005E0A0A" w:rsidRPr="002716CB" w:rsidRDefault="00D13C35" w:rsidP="005E0A0A">
      <w:pPr>
        <w:ind w:right="-468"/>
        <w:jc w:val="both"/>
        <w:rPr>
          <w:rFonts w:ascii="Arial Narrow" w:hAnsi="Arial Narrow" w:cs="Arial Narrow"/>
          <w:sz w:val="22"/>
        </w:rPr>
      </w:pPr>
      <w:r>
        <w:rPr>
          <w:rFonts w:ascii="Arial Narrow" w:hAnsi="Arial Narrow" w:cs="Arial Narrow"/>
          <w:sz w:val="22"/>
        </w:rPr>
        <w:lastRenderedPageBreak/>
        <w:t>I</w:t>
      </w:r>
      <w:r w:rsidR="005E0A0A" w:rsidRPr="002716CB">
        <w:rPr>
          <w:rFonts w:ascii="Arial Narrow" w:hAnsi="Arial Narrow" w:cs="Arial Narrow"/>
          <w:sz w:val="22"/>
        </w:rPr>
        <w:t>nformácie k prílohe č.3 časti F. písm. o) o </w:t>
      </w:r>
      <w:r w:rsidR="005E0A0A" w:rsidRPr="00246C6C">
        <w:rPr>
          <w:rFonts w:ascii="Arial Narrow" w:hAnsi="Arial Narrow" w:cs="Arial Narrow"/>
          <w:sz w:val="22"/>
          <w:u w:val="single"/>
        </w:rPr>
        <w:t>opravných položkách k zásobám</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992"/>
        <w:gridCol w:w="1701"/>
        <w:gridCol w:w="1569"/>
        <w:gridCol w:w="1194"/>
      </w:tblGrid>
      <w:tr w:rsidR="005E0A0A" w:rsidRPr="002716CB">
        <w:trPr>
          <w:jc w:val="center"/>
        </w:trPr>
        <w:tc>
          <w:tcPr>
            <w:tcW w:w="2349" w:type="dxa"/>
            <w:vMerge w:val="restart"/>
            <w:tcBorders>
              <w:top w:val="single" w:sz="12" w:space="0" w:color="auto"/>
              <w:bottom w:val="nil"/>
              <w:right w:val="single" w:sz="12" w:space="0" w:color="auto"/>
            </w:tcBorders>
            <w:vAlign w:val="center"/>
          </w:tcPr>
          <w:p w:rsidR="005E0A0A" w:rsidRPr="00246C6C" w:rsidRDefault="005E0A0A" w:rsidP="004426E4">
            <w:pPr>
              <w:pStyle w:val="TopHeader"/>
            </w:pPr>
            <w:r w:rsidRPr="00246C6C">
              <w:t>Zásoby</w:t>
            </w:r>
          </w:p>
        </w:tc>
        <w:tc>
          <w:tcPr>
            <w:tcW w:w="6863" w:type="dxa"/>
            <w:gridSpan w:val="5"/>
            <w:tcBorders>
              <w:top w:val="single" w:sz="12" w:space="0" w:color="auto"/>
              <w:left w:val="single" w:sz="12" w:space="0" w:color="auto"/>
              <w:bottom w:val="nil"/>
            </w:tcBorders>
            <w:vAlign w:val="center"/>
          </w:tcPr>
          <w:p w:rsidR="005E0A0A" w:rsidRPr="00246C6C" w:rsidRDefault="005E0A0A" w:rsidP="004426E4">
            <w:pPr>
              <w:pStyle w:val="TopHeader"/>
            </w:pPr>
            <w:r w:rsidRPr="00246C6C">
              <w:t>Bežné účtovné obdobie</w:t>
            </w:r>
          </w:p>
        </w:tc>
      </w:tr>
      <w:tr w:rsidR="005E0A0A" w:rsidRPr="002716CB">
        <w:trPr>
          <w:jc w:val="center"/>
        </w:trPr>
        <w:tc>
          <w:tcPr>
            <w:tcW w:w="2349" w:type="dxa"/>
            <w:vMerge/>
            <w:tcBorders>
              <w:top w:val="single" w:sz="12" w:space="0" w:color="auto"/>
              <w:right w:val="single" w:sz="12" w:space="0" w:color="auto"/>
            </w:tcBorders>
            <w:vAlign w:val="center"/>
          </w:tcPr>
          <w:p w:rsidR="005E0A0A" w:rsidRPr="002716CB" w:rsidRDefault="005E0A0A" w:rsidP="004426E4">
            <w:pPr>
              <w:rPr>
                <w:rFonts w:ascii="Arial Narrow" w:hAnsi="Arial Narrow"/>
                <w:bCs/>
              </w:rPr>
            </w:pPr>
          </w:p>
        </w:tc>
        <w:tc>
          <w:tcPr>
            <w:tcW w:w="140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Tvorba </w:t>
            </w:r>
          </w:p>
          <w:p w:rsidR="005E0A0A" w:rsidRPr="002716CB" w:rsidRDefault="005E0A0A" w:rsidP="004426E4">
            <w:pPr>
              <w:pStyle w:val="TopHeader"/>
              <w:rPr>
                <w:b w:val="0"/>
              </w:rPr>
            </w:pPr>
            <w:r w:rsidRPr="002716CB">
              <w:rPr>
                <w:b w:val="0"/>
              </w:rPr>
              <w:t>OP</w:t>
            </w:r>
          </w:p>
          <w:p w:rsidR="005E0A0A" w:rsidRPr="002716CB" w:rsidRDefault="005E0A0A" w:rsidP="004426E4">
            <w:pPr>
              <w:pStyle w:val="TopHeader"/>
              <w:rPr>
                <w:b w:val="0"/>
              </w:rPr>
            </w:pPr>
          </w:p>
        </w:tc>
        <w:tc>
          <w:tcPr>
            <w:tcW w:w="1701"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Zúčtovanie OP z dôvodu vyradenia majetku </w:t>
            </w:r>
            <w:r w:rsidRPr="002716CB">
              <w:rPr>
                <w:b w:val="0"/>
              </w:rPr>
              <w:br/>
              <w:t>z účtovníctva</w:t>
            </w:r>
          </w:p>
        </w:tc>
        <w:tc>
          <w:tcPr>
            <w:tcW w:w="1194"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OP na konci účtovného obdobia</w:t>
            </w:r>
          </w:p>
        </w:tc>
      </w:tr>
      <w:tr w:rsidR="005E0A0A" w:rsidRPr="002716CB">
        <w:trPr>
          <w:trHeight w:hRule="exact" w:val="277"/>
          <w:jc w:val="center"/>
        </w:trPr>
        <w:tc>
          <w:tcPr>
            <w:tcW w:w="2349" w:type="dxa"/>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140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992"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701"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569"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194"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trPr>
          <w:trHeight w:val="369"/>
          <w:jc w:val="center"/>
        </w:trPr>
        <w:tc>
          <w:tcPr>
            <w:tcW w:w="2349"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Materiál</w:t>
            </w:r>
          </w:p>
        </w:tc>
        <w:tc>
          <w:tcPr>
            <w:tcW w:w="1407" w:type="dxa"/>
            <w:tcBorders>
              <w:left w:val="single" w:sz="12" w:space="0" w:color="auto"/>
            </w:tcBorders>
            <w:vAlign w:val="center"/>
          </w:tcPr>
          <w:p w:rsidR="005E0A0A" w:rsidRPr="002716CB" w:rsidRDefault="005E0A0A" w:rsidP="004426E4">
            <w:pPr>
              <w:rPr>
                <w:rFonts w:ascii="Arial Narrow" w:hAnsi="Arial Narrow"/>
              </w:rPr>
            </w:pPr>
          </w:p>
        </w:tc>
        <w:tc>
          <w:tcPr>
            <w:tcW w:w="992" w:type="dxa"/>
            <w:vAlign w:val="center"/>
          </w:tcPr>
          <w:p w:rsidR="005E0A0A" w:rsidRPr="002716CB" w:rsidRDefault="005E0A0A" w:rsidP="004426E4">
            <w:pPr>
              <w:rPr>
                <w:rFonts w:ascii="Arial Narrow" w:hAnsi="Arial Narrow"/>
              </w:rPr>
            </w:pPr>
          </w:p>
        </w:tc>
        <w:tc>
          <w:tcPr>
            <w:tcW w:w="1701" w:type="dxa"/>
            <w:vAlign w:val="center"/>
          </w:tcPr>
          <w:p w:rsidR="005E0A0A" w:rsidRPr="002716CB" w:rsidRDefault="005E0A0A" w:rsidP="004426E4">
            <w:pPr>
              <w:rPr>
                <w:rFonts w:ascii="Arial Narrow" w:hAnsi="Arial Narrow"/>
              </w:rPr>
            </w:pPr>
          </w:p>
        </w:tc>
        <w:tc>
          <w:tcPr>
            <w:tcW w:w="1569" w:type="dxa"/>
            <w:vAlign w:val="center"/>
          </w:tcPr>
          <w:p w:rsidR="005E0A0A" w:rsidRPr="002716CB" w:rsidRDefault="005E0A0A" w:rsidP="004426E4">
            <w:pPr>
              <w:rPr>
                <w:rFonts w:ascii="Arial Narrow" w:hAnsi="Arial Narrow"/>
              </w:rPr>
            </w:pPr>
          </w:p>
        </w:tc>
        <w:tc>
          <w:tcPr>
            <w:tcW w:w="1194" w:type="dxa"/>
            <w:vAlign w:val="center"/>
          </w:tcPr>
          <w:p w:rsidR="005E0A0A" w:rsidRPr="002716CB" w:rsidRDefault="005E0A0A" w:rsidP="004426E4">
            <w:pPr>
              <w:rPr>
                <w:rFonts w:ascii="Arial Narrow" w:hAnsi="Arial Narrow"/>
              </w:rPr>
            </w:pPr>
          </w:p>
        </w:tc>
      </w:tr>
      <w:tr w:rsidR="005E0A0A" w:rsidRPr="002716CB">
        <w:trPr>
          <w:trHeight w:val="369"/>
          <w:jc w:val="center"/>
        </w:trPr>
        <w:tc>
          <w:tcPr>
            <w:tcW w:w="2349"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Nedokončená výroba a</w:t>
            </w:r>
          </w:p>
          <w:p w:rsidR="005E0A0A" w:rsidRPr="002716CB" w:rsidRDefault="005E0A0A" w:rsidP="004426E4">
            <w:pPr>
              <w:rPr>
                <w:rFonts w:ascii="Arial Narrow" w:hAnsi="Arial Narrow"/>
              </w:rPr>
            </w:pPr>
            <w:r w:rsidRPr="002716CB">
              <w:rPr>
                <w:rFonts w:ascii="Arial Narrow" w:hAnsi="Arial Narrow"/>
                <w:sz w:val="22"/>
              </w:rPr>
              <w:t>polotovary vlastnej výroby</w:t>
            </w:r>
          </w:p>
        </w:tc>
        <w:tc>
          <w:tcPr>
            <w:tcW w:w="1407" w:type="dxa"/>
            <w:tcBorders>
              <w:left w:val="single" w:sz="12" w:space="0" w:color="auto"/>
            </w:tcBorders>
            <w:vAlign w:val="center"/>
          </w:tcPr>
          <w:p w:rsidR="005E0A0A" w:rsidRPr="002716CB" w:rsidRDefault="005E0A0A" w:rsidP="004426E4">
            <w:pPr>
              <w:rPr>
                <w:rFonts w:ascii="Arial Narrow" w:hAnsi="Arial Narrow"/>
              </w:rPr>
            </w:pPr>
          </w:p>
        </w:tc>
        <w:tc>
          <w:tcPr>
            <w:tcW w:w="992" w:type="dxa"/>
            <w:vAlign w:val="center"/>
          </w:tcPr>
          <w:p w:rsidR="005E0A0A" w:rsidRPr="002716CB" w:rsidRDefault="005E0A0A" w:rsidP="004426E4">
            <w:pPr>
              <w:rPr>
                <w:rFonts w:ascii="Arial Narrow" w:hAnsi="Arial Narrow"/>
              </w:rPr>
            </w:pPr>
          </w:p>
        </w:tc>
        <w:tc>
          <w:tcPr>
            <w:tcW w:w="1701" w:type="dxa"/>
            <w:vAlign w:val="center"/>
          </w:tcPr>
          <w:p w:rsidR="005E0A0A" w:rsidRPr="002716CB" w:rsidRDefault="005E0A0A" w:rsidP="004426E4">
            <w:pPr>
              <w:rPr>
                <w:rFonts w:ascii="Arial Narrow" w:hAnsi="Arial Narrow"/>
              </w:rPr>
            </w:pPr>
          </w:p>
        </w:tc>
        <w:tc>
          <w:tcPr>
            <w:tcW w:w="1569" w:type="dxa"/>
            <w:vAlign w:val="center"/>
          </w:tcPr>
          <w:p w:rsidR="005E0A0A" w:rsidRPr="002716CB" w:rsidRDefault="005E0A0A" w:rsidP="004426E4">
            <w:pPr>
              <w:rPr>
                <w:rFonts w:ascii="Arial Narrow" w:hAnsi="Arial Narrow"/>
              </w:rPr>
            </w:pPr>
          </w:p>
        </w:tc>
        <w:tc>
          <w:tcPr>
            <w:tcW w:w="1194" w:type="dxa"/>
            <w:vAlign w:val="center"/>
          </w:tcPr>
          <w:p w:rsidR="005E0A0A" w:rsidRPr="002716CB" w:rsidRDefault="005E0A0A" w:rsidP="004426E4">
            <w:pPr>
              <w:rPr>
                <w:rFonts w:ascii="Arial Narrow" w:hAnsi="Arial Narrow"/>
              </w:rPr>
            </w:pPr>
          </w:p>
        </w:tc>
      </w:tr>
      <w:tr w:rsidR="005E0A0A" w:rsidRPr="002716CB">
        <w:trPr>
          <w:trHeight w:val="369"/>
          <w:jc w:val="center"/>
        </w:trPr>
        <w:tc>
          <w:tcPr>
            <w:tcW w:w="2349"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Výrobky</w:t>
            </w:r>
          </w:p>
        </w:tc>
        <w:tc>
          <w:tcPr>
            <w:tcW w:w="1407" w:type="dxa"/>
            <w:tcBorders>
              <w:left w:val="single" w:sz="12" w:space="0" w:color="auto"/>
            </w:tcBorders>
            <w:vAlign w:val="center"/>
          </w:tcPr>
          <w:p w:rsidR="005E0A0A" w:rsidRPr="002716CB" w:rsidRDefault="005E0A0A" w:rsidP="004426E4">
            <w:pPr>
              <w:rPr>
                <w:rFonts w:ascii="Arial Narrow" w:hAnsi="Arial Narrow"/>
              </w:rPr>
            </w:pPr>
          </w:p>
        </w:tc>
        <w:tc>
          <w:tcPr>
            <w:tcW w:w="992" w:type="dxa"/>
            <w:vAlign w:val="center"/>
          </w:tcPr>
          <w:p w:rsidR="005E0A0A" w:rsidRPr="002716CB" w:rsidRDefault="005E0A0A" w:rsidP="004426E4">
            <w:pPr>
              <w:rPr>
                <w:rFonts w:ascii="Arial Narrow" w:hAnsi="Arial Narrow"/>
              </w:rPr>
            </w:pPr>
          </w:p>
        </w:tc>
        <w:tc>
          <w:tcPr>
            <w:tcW w:w="1701" w:type="dxa"/>
            <w:vAlign w:val="center"/>
          </w:tcPr>
          <w:p w:rsidR="005E0A0A" w:rsidRPr="002716CB" w:rsidRDefault="005E0A0A" w:rsidP="004426E4">
            <w:pPr>
              <w:rPr>
                <w:rFonts w:ascii="Arial Narrow" w:hAnsi="Arial Narrow"/>
              </w:rPr>
            </w:pPr>
          </w:p>
        </w:tc>
        <w:tc>
          <w:tcPr>
            <w:tcW w:w="1569" w:type="dxa"/>
            <w:vAlign w:val="center"/>
          </w:tcPr>
          <w:p w:rsidR="005E0A0A" w:rsidRPr="002716CB" w:rsidRDefault="005E0A0A" w:rsidP="004426E4">
            <w:pPr>
              <w:rPr>
                <w:rFonts w:ascii="Arial Narrow" w:hAnsi="Arial Narrow"/>
              </w:rPr>
            </w:pPr>
          </w:p>
        </w:tc>
        <w:tc>
          <w:tcPr>
            <w:tcW w:w="1194" w:type="dxa"/>
            <w:vAlign w:val="center"/>
          </w:tcPr>
          <w:p w:rsidR="005E0A0A" w:rsidRPr="002716CB" w:rsidRDefault="005E0A0A" w:rsidP="004426E4">
            <w:pPr>
              <w:rPr>
                <w:rFonts w:ascii="Arial Narrow" w:hAnsi="Arial Narrow"/>
              </w:rPr>
            </w:pPr>
          </w:p>
        </w:tc>
      </w:tr>
      <w:tr w:rsidR="005E0A0A" w:rsidRPr="002716CB">
        <w:trPr>
          <w:trHeight w:val="369"/>
          <w:jc w:val="center"/>
        </w:trPr>
        <w:tc>
          <w:tcPr>
            <w:tcW w:w="2349"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 xml:space="preserve">Zvieratá </w:t>
            </w:r>
          </w:p>
        </w:tc>
        <w:tc>
          <w:tcPr>
            <w:tcW w:w="1407" w:type="dxa"/>
            <w:tcBorders>
              <w:left w:val="single" w:sz="12" w:space="0" w:color="auto"/>
              <w:bottom w:val="single" w:sz="6" w:space="0" w:color="auto"/>
            </w:tcBorders>
            <w:vAlign w:val="center"/>
          </w:tcPr>
          <w:p w:rsidR="005E0A0A" w:rsidRPr="002716CB" w:rsidRDefault="005E0A0A" w:rsidP="004426E4">
            <w:pPr>
              <w:rPr>
                <w:rFonts w:ascii="Arial Narrow" w:hAnsi="Arial Narrow"/>
              </w:rPr>
            </w:pPr>
          </w:p>
        </w:tc>
        <w:tc>
          <w:tcPr>
            <w:tcW w:w="992" w:type="dxa"/>
            <w:tcBorders>
              <w:bottom w:val="single" w:sz="6" w:space="0" w:color="auto"/>
            </w:tcBorders>
            <w:vAlign w:val="center"/>
          </w:tcPr>
          <w:p w:rsidR="005E0A0A" w:rsidRPr="002716CB" w:rsidRDefault="005E0A0A" w:rsidP="004426E4">
            <w:pPr>
              <w:rPr>
                <w:rFonts w:ascii="Arial Narrow" w:hAnsi="Arial Narrow"/>
              </w:rPr>
            </w:pPr>
          </w:p>
        </w:tc>
        <w:tc>
          <w:tcPr>
            <w:tcW w:w="1701" w:type="dxa"/>
            <w:tcBorders>
              <w:bottom w:val="single" w:sz="6" w:space="0" w:color="auto"/>
            </w:tcBorders>
            <w:vAlign w:val="center"/>
          </w:tcPr>
          <w:p w:rsidR="005E0A0A" w:rsidRPr="002716CB" w:rsidRDefault="005E0A0A" w:rsidP="004426E4">
            <w:pPr>
              <w:rPr>
                <w:rFonts w:ascii="Arial Narrow" w:hAnsi="Arial Narrow"/>
              </w:rPr>
            </w:pPr>
          </w:p>
        </w:tc>
        <w:tc>
          <w:tcPr>
            <w:tcW w:w="1569" w:type="dxa"/>
            <w:tcBorders>
              <w:bottom w:val="single" w:sz="6" w:space="0" w:color="auto"/>
            </w:tcBorders>
            <w:vAlign w:val="center"/>
          </w:tcPr>
          <w:p w:rsidR="005E0A0A" w:rsidRPr="002716CB" w:rsidRDefault="005E0A0A" w:rsidP="004426E4">
            <w:pPr>
              <w:rPr>
                <w:rFonts w:ascii="Arial Narrow" w:hAnsi="Arial Narrow"/>
              </w:rPr>
            </w:pPr>
          </w:p>
        </w:tc>
        <w:tc>
          <w:tcPr>
            <w:tcW w:w="1194" w:type="dxa"/>
            <w:tcBorders>
              <w:bottom w:val="single" w:sz="6" w:space="0" w:color="auto"/>
            </w:tcBorders>
            <w:vAlign w:val="center"/>
          </w:tcPr>
          <w:p w:rsidR="005E0A0A" w:rsidRPr="002716CB" w:rsidRDefault="005E0A0A" w:rsidP="004426E4">
            <w:pPr>
              <w:rPr>
                <w:rFonts w:ascii="Arial Narrow" w:hAnsi="Arial Narrow"/>
              </w:rPr>
            </w:pPr>
          </w:p>
        </w:tc>
      </w:tr>
      <w:tr w:rsidR="005E0A0A" w:rsidRPr="002716CB">
        <w:trPr>
          <w:trHeight w:val="369"/>
          <w:jc w:val="center"/>
        </w:trPr>
        <w:tc>
          <w:tcPr>
            <w:tcW w:w="2349"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Tovar</w:t>
            </w:r>
          </w:p>
        </w:tc>
        <w:tc>
          <w:tcPr>
            <w:tcW w:w="1407" w:type="dxa"/>
            <w:tcBorders>
              <w:top w:val="single" w:sz="6" w:space="0" w:color="auto"/>
              <w:left w:val="single" w:sz="12" w:space="0" w:color="auto"/>
            </w:tcBorders>
            <w:vAlign w:val="center"/>
          </w:tcPr>
          <w:p w:rsidR="005E0A0A" w:rsidRPr="002716CB" w:rsidRDefault="005E0A0A" w:rsidP="004426E4">
            <w:pPr>
              <w:rPr>
                <w:rFonts w:ascii="Arial Narrow" w:hAnsi="Arial Narrow"/>
              </w:rPr>
            </w:pPr>
          </w:p>
        </w:tc>
        <w:tc>
          <w:tcPr>
            <w:tcW w:w="992" w:type="dxa"/>
            <w:tcBorders>
              <w:top w:val="single" w:sz="6" w:space="0" w:color="auto"/>
            </w:tcBorders>
            <w:vAlign w:val="center"/>
          </w:tcPr>
          <w:p w:rsidR="005E0A0A" w:rsidRPr="002716CB" w:rsidRDefault="005E0A0A" w:rsidP="004426E4">
            <w:pPr>
              <w:rPr>
                <w:rFonts w:ascii="Arial Narrow" w:hAnsi="Arial Narrow"/>
              </w:rPr>
            </w:pPr>
          </w:p>
        </w:tc>
        <w:tc>
          <w:tcPr>
            <w:tcW w:w="1701" w:type="dxa"/>
            <w:tcBorders>
              <w:top w:val="single" w:sz="6" w:space="0" w:color="auto"/>
            </w:tcBorders>
            <w:vAlign w:val="center"/>
          </w:tcPr>
          <w:p w:rsidR="005E0A0A" w:rsidRPr="002716CB" w:rsidRDefault="005E0A0A" w:rsidP="004426E4">
            <w:pPr>
              <w:rPr>
                <w:rFonts w:ascii="Arial Narrow" w:hAnsi="Arial Narrow"/>
              </w:rPr>
            </w:pPr>
          </w:p>
        </w:tc>
        <w:tc>
          <w:tcPr>
            <w:tcW w:w="1569" w:type="dxa"/>
            <w:tcBorders>
              <w:top w:val="single" w:sz="6" w:space="0" w:color="auto"/>
            </w:tcBorders>
            <w:vAlign w:val="center"/>
          </w:tcPr>
          <w:p w:rsidR="005E0A0A" w:rsidRPr="002716CB" w:rsidRDefault="005E0A0A" w:rsidP="004426E4">
            <w:pPr>
              <w:rPr>
                <w:rFonts w:ascii="Arial Narrow" w:hAnsi="Arial Narrow"/>
              </w:rPr>
            </w:pPr>
          </w:p>
        </w:tc>
        <w:tc>
          <w:tcPr>
            <w:tcW w:w="1194" w:type="dxa"/>
            <w:tcBorders>
              <w:top w:val="single" w:sz="6" w:space="0" w:color="auto"/>
            </w:tcBorders>
            <w:vAlign w:val="center"/>
          </w:tcPr>
          <w:p w:rsidR="005E0A0A" w:rsidRPr="002716CB" w:rsidRDefault="005E0A0A" w:rsidP="004426E4">
            <w:pPr>
              <w:rPr>
                <w:rFonts w:ascii="Arial Narrow" w:hAnsi="Arial Narrow"/>
              </w:rPr>
            </w:pPr>
          </w:p>
        </w:tc>
      </w:tr>
      <w:tr w:rsidR="005E0A0A" w:rsidRPr="002716CB">
        <w:trPr>
          <w:trHeight w:val="340"/>
          <w:jc w:val="center"/>
        </w:trPr>
        <w:tc>
          <w:tcPr>
            <w:tcW w:w="2349"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Nehnuteľnosť na predaj</w:t>
            </w:r>
          </w:p>
        </w:tc>
        <w:tc>
          <w:tcPr>
            <w:tcW w:w="1407" w:type="dxa"/>
            <w:tcBorders>
              <w:left w:val="single" w:sz="12" w:space="0" w:color="auto"/>
            </w:tcBorders>
            <w:vAlign w:val="center"/>
          </w:tcPr>
          <w:p w:rsidR="005E0A0A" w:rsidRPr="002716CB" w:rsidRDefault="005E0A0A" w:rsidP="004426E4">
            <w:pPr>
              <w:rPr>
                <w:rFonts w:ascii="Arial Narrow" w:hAnsi="Arial Narrow"/>
              </w:rPr>
            </w:pPr>
          </w:p>
        </w:tc>
        <w:tc>
          <w:tcPr>
            <w:tcW w:w="992" w:type="dxa"/>
            <w:vAlign w:val="center"/>
          </w:tcPr>
          <w:p w:rsidR="005E0A0A" w:rsidRPr="002716CB" w:rsidRDefault="005E0A0A" w:rsidP="004426E4">
            <w:pPr>
              <w:rPr>
                <w:rFonts w:ascii="Arial Narrow" w:hAnsi="Arial Narrow"/>
              </w:rPr>
            </w:pPr>
          </w:p>
        </w:tc>
        <w:tc>
          <w:tcPr>
            <w:tcW w:w="1701" w:type="dxa"/>
            <w:vAlign w:val="center"/>
          </w:tcPr>
          <w:p w:rsidR="005E0A0A" w:rsidRPr="002716CB" w:rsidRDefault="005E0A0A" w:rsidP="004426E4">
            <w:pPr>
              <w:rPr>
                <w:rFonts w:ascii="Arial Narrow" w:hAnsi="Arial Narrow"/>
              </w:rPr>
            </w:pPr>
          </w:p>
        </w:tc>
        <w:tc>
          <w:tcPr>
            <w:tcW w:w="1569" w:type="dxa"/>
            <w:vAlign w:val="center"/>
          </w:tcPr>
          <w:p w:rsidR="005E0A0A" w:rsidRPr="002716CB" w:rsidRDefault="005E0A0A" w:rsidP="004426E4">
            <w:pPr>
              <w:rPr>
                <w:rFonts w:ascii="Arial Narrow" w:hAnsi="Arial Narrow"/>
              </w:rPr>
            </w:pPr>
          </w:p>
        </w:tc>
        <w:tc>
          <w:tcPr>
            <w:tcW w:w="1194" w:type="dxa"/>
            <w:vAlign w:val="center"/>
          </w:tcPr>
          <w:p w:rsidR="005E0A0A" w:rsidRPr="002716CB" w:rsidRDefault="005E0A0A" w:rsidP="004426E4">
            <w:pPr>
              <w:rPr>
                <w:rFonts w:ascii="Arial Narrow" w:hAnsi="Arial Narrow"/>
              </w:rPr>
            </w:pPr>
          </w:p>
        </w:tc>
      </w:tr>
      <w:tr w:rsidR="005E0A0A" w:rsidRPr="002716CB">
        <w:trPr>
          <w:trHeight w:val="340"/>
          <w:jc w:val="center"/>
        </w:trPr>
        <w:tc>
          <w:tcPr>
            <w:tcW w:w="2349"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Poskytnuté preddavky  na zásoby</w:t>
            </w:r>
          </w:p>
        </w:tc>
        <w:tc>
          <w:tcPr>
            <w:tcW w:w="1407" w:type="dxa"/>
            <w:tcBorders>
              <w:left w:val="single" w:sz="12" w:space="0" w:color="auto"/>
            </w:tcBorders>
            <w:vAlign w:val="center"/>
          </w:tcPr>
          <w:p w:rsidR="005E0A0A" w:rsidRPr="002716CB" w:rsidRDefault="005E0A0A" w:rsidP="004426E4">
            <w:pPr>
              <w:rPr>
                <w:rFonts w:ascii="Arial Narrow" w:hAnsi="Arial Narrow"/>
              </w:rPr>
            </w:pPr>
          </w:p>
        </w:tc>
        <w:tc>
          <w:tcPr>
            <w:tcW w:w="992" w:type="dxa"/>
            <w:vAlign w:val="center"/>
          </w:tcPr>
          <w:p w:rsidR="005E0A0A" w:rsidRPr="002716CB" w:rsidRDefault="005E0A0A" w:rsidP="004426E4">
            <w:pPr>
              <w:rPr>
                <w:rFonts w:ascii="Arial Narrow" w:hAnsi="Arial Narrow"/>
              </w:rPr>
            </w:pPr>
          </w:p>
        </w:tc>
        <w:tc>
          <w:tcPr>
            <w:tcW w:w="1701" w:type="dxa"/>
            <w:vAlign w:val="center"/>
          </w:tcPr>
          <w:p w:rsidR="005E0A0A" w:rsidRPr="002716CB" w:rsidRDefault="005E0A0A" w:rsidP="004426E4">
            <w:pPr>
              <w:rPr>
                <w:rFonts w:ascii="Arial Narrow" w:hAnsi="Arial Narrow"/>
              </w:rPr>
            </w:pPr>
          </w:p>
        </w:tc>
        <w:tc>
          <w:tcPr>
            <w:tcW w:w="1569" w:type="dxa"/>
            <w:vAlign w:val="center"/>
          </w:tcPr>
          <w:p w:rsidR="005E0A0A" w:rsidRPr="002716CB" w:rsidRDefault="005E0A0A" w:rsidP="004426E4">
            <w:pPr>
              <w:rPr>
                <w:rFonts w:ascii="Arial Narrow" w:hAnsi="Arial Narrow"/>
              </w:rPr>
            </w:pPr>
          </w:p>
        </w:tc>
        <w:tc>
          <w:tcPr>
            <w:tcW w:w="1194" w:type="dxa"/>
            <w:vAlign w:val="center"/>
          </w:tcPr>
          <w:p w:rsidR="005E0A0A" w:rsidRPr="002716CB" w:rsidRDefault="005E0A0A" w:rsidP="004426E4">
            <w:pPr>
              <w:rPr>
                <w:rFonts w:ascii="Arial Narrow" w:hAnsi="Arial Narrow"/>
              </w:rPr>
            </w:pPr>
          </w:p>
        </w:tc>
      </w:tr>
      <w:tr w:rsidR="005E0A0A" w:rsidRPr="002716CB">
        <w:trPr>
          <w:trHeight w:val="369"/>
          <w:jc w:val="center"/>
        </w:trPr>
        <w:tc>
          <w:tcPr>
            <w:tcW w:w="2349"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Zásoby spolu</w:t>
            </w:r>
          </w:p>
        </w:tc>
        <w:tc>
          <w:tcPr>
            <w:tcW w:w="1407" w:type="dxa"/>
            <w:tcBorders>
              <w:left w:val="single" w:sz="12" w:space="0" w:color="auto"/>
              <w:bottom w:val="single" w:sz="12" w:space="0" w:color="auto"/>
            </w:tcBorders>
            <w:vAlign w:val="center"/>
          </w:tcPr>
          <w:p w:rsidR="005E0A0A" w:rsidRPr="002716CB" w:rsidRDefault="005E0A0A" w:rsidP="004426E4">
            <w:pPr>
              <w:rPr>
                <w:rFonts w:ascii="Arial Narrow" w:hAnsi="Arial Narrow"/>
                <w:b/>
              </w:rPr>
            </w:pPr>
          </w:p>
        </w:tc>
        <w:tc>
          <w:tcPr>
            <w:tcW w:w="992" w:type="dxa"/>
            <w:tcBorders>
              <w:bottom w:val="single" w:sz="12" w:space="0" w:color="auto"/>
            </w:tcBorders>
            <w:vAlign w:val="center"/>
          </w:tcPr>
          <w:p w:rsidR="005E0A0A" w:rsidRPr="002716CB" w:rsidRDefault="005E0A0A" w:rsidP="004426E4">
            <w:pPr>
              <w:rPr>
                <w:rFonts w:ascii="Arial Narrow" w:hAnsi="Arial Narrow"/>
                <w:b/>
              </w:rPr>
            </w:pPr>
          </w:p>
        </w:tc>
        <w:tc>
          <w:tcPr>
            <w:tcW w:w="1701" w:type="dxa"/>
            <w:tcBorders>
              <w:bottom w:val="single" w:sz="12" w:space="0" w:color="auto"/>
            </w:tcBorders>
            <w:vAlign w:val="center"/>
          </w:tcPr>
          <w:p w:rsidR="005E0A0A" w:rsidRPr="002716CB" w:rsidRDefault="005E0A0A" w:rsidP="004426E4">
            <w:pPr>
              <w:rPr>
                <w:rFonts w:ascii="Arial Narrow" w:hAnsi="Arial Narrow"/>
                <w:b/>
              </w:rPr>
            </w:pPr>
          </w:p>
        </w:tc>
        <w:tc>
          <w:tcPr>
            <w:tcW w:w="1569" w:type="dxa"/>
            <w:tcBorders>
              <w:bottom w:val="single" w:sz="12" w:space="0" w:color="auto"/>
            </w:tcBorders>
            <w:vAlign w:val="center"/>
          </w:tcPr>
          <w:p w:rsidR="005E0A0A" w:rsidRPr="002716CB" w:rsidRDefault="005E0A0A" w:rsidP="004426E4">
            <w:pPr>
              <w:rPr>
                <w:rFonts w:ascii="Arial Narrow" w:hAnsi="Arial Narrow"/>
                <w:b/>
              </w:rPr>
            </w:pPr>
          </w:p>
        </w:tc>
        <w:tc>
          <w:tcPr>
            <w:tcW w:w="1194" w:type="dxa"/>
            <w:tcBorders>
              <w:bottom w:val="single" w:sz="12" w:space="0" w:color="auto"/>
            </w:tcBorders>
            <w:vAlign w:val="center"/>
          </w:tcPr>
          <w:p w:rsidR="005E0A0A" w:rsidRPr="002716CB" w:rsidRDefault="005E0A0A" w:rsidP="004426E4">
            <w:pPr>
              <w:rPr>
                <w:rFonts w:ascii="Arial Narrow" w:hAnsi="Arial Narrow"/>
                <w:b/>
              </w:rPr>
            </w:pP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5E0A0A" w:rsidRPr="002716CB">
        <w:trPr>
          <w:jc w:val="center"/>
        </w:trPr>
        <w:tc>
          <w:tcPr>
            <w:tcW w:w="6166"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Nehnuteľnosť na predaj</w:t>
            </w:r>
          </w:p>
        </w:tc>
        <w:tc>
          <w:tcPr>
            <w:tcW w:w="3046"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w:t>
            </w:r>
          </w:p>
        </w:tc>
      </w:tr>
      <w:tr w:rsidR="005E0A0A" w:rsidRPr="002716CB">
        <w:trPr>
          <w:trHeight w:val="340"/>
          <w:jc w:val="center"/>
        </w:trPr>
        <w:tc>
          <w:tcPr>
            <w:tcW w:w="6166"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Náklady na obstarávanie nehnuteľnosti  na predaj za účtovné obdobie</w:t>
            </w:r>
          </w:p>
        </w:tc>
        <w:tc>
          <w:tcPr>
            <w:tcW w:w="3046" w:type="dxa"/>
            <w:tcBorders>
              <w:top w:val="single" w:sz="12" w:space="0" w:color="auto"/>
              <w:left w:val="single" w:sz="12" w:space="0" w:color="auto"/>
            </w:tcBorders>
            <w:vAlign w:val="center"/>
          </w:tcPr>
          <w:p w:rsidR="005E0A0A" w:rsidRPr="002716CB" w:rsidRDefault="005E0A0A" w:rsidP="004426E4">
            <w:pPr>
              <w:rPr>
                <w:rFonts w:ascii="Arial Narrow" w:hAnsi="Arial Narrow"/>
              </w:rPr>
            </w:pPr>
          </w:p>
        </w:tc>
      </w:tr>
      <w:tr w:rsidR="005E0A0A" w:rsidRPr="002716CB">
        <w:trPr>
          <w:trHeight w:val="340"/>
          <w:jc w:val="center"/>
        </w:trPr>
        <w:tc>
          <w:tcPr>
            <w:tcW w:w="6166" w:type="dxa"/>
            <w:tcBorders>
              <w:bottom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Náklady na obstaranie nehnuteľnosti na predaj od začiatku obstarávania</w:t>
            </w:r>
          </w:p>
        </w:tc>
        <w:tc>
          <w:tcPr>
            <w:tcW w:w="3046" w:type="dxa"/>
            <w:tcBorders>
              <w:left w:val="single" w:sz="12" w:space="0" w:color="auto"/>
              <w:bottom w:val="single" w:sz="12" w:space="0" w:color="auto"/>
            </w:tcBorders>
            <w:vAlign w:val="center"/>
          </w:tcPr>
          <w:p w:rsidR="005E0A0A" w:rsidRPr="002716CB" w:rsidRDefault="005E0A0A" w:rsidP="004426E4">
            <w:pPr>
              <w:rPr>
                <w:rFonts w:ascii="Arial Narrow" w:hAnsi="Arial Narrow"/>
              </w:rPr>
            </w:pPr>
          </w:p>
        </w:tc>
      </w:tr>
    </w:tbl>
    <w:p w:rsidR="005E0A0A" w:rsidRPr="002716CB" w:rsidRDefault="005E0A0A" w:rsidP="005E0A0A">
      <w:pPr>
        <w:pStyle w:val="Nzov"/>
        <w:spacing w:before="0" w:beforeAutospacing="0" w:after="0"/>
        <w:jc w:val="both"/>
        <w:rPr>
          <w:rFonts w:ascii="Times New Roman" w:hAnsi="Times New Roman"/>
          <w:sz w:val="24"/>
        </w:rPr>
      </w:pPr>
    </w:p>
    <w:p w:rsidR="005E0A0A"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p) Zásoby, na ktoré je zriadené záložné právo a zásoby, pri ktorých má účtovná jednotka obmedzené právo s nimi  nakladať: </w:t>
      </w:r>
    </w:p>
    <w:p w:rsidR="005E0A0A" w:rsidRPr="00DE3F4C" w:rsidRDefault="005E0A0A" w:rsidP="005E0A0A">
      <w:pPr>
        <w:spacing w:after="120"/>
        <w:ind w:right="-471"/>
        <w:jc w:val="both"/>
        <w:rPr>
          <w:rFonts w:cs="Arial Narrow"/>
          <w:sz w:val="22"/>
        </w:rPr>
      </w:pPr>
      <w:r>
        <w:rPr>
          <w:rFonts w:ascii="Arial Narrow" w:hAnsi="Arial Narrow" w:cs="Arial Narrow"/>
          <w:sz w:val="22"/>
        </w:rPr>
        <w:t xml:space="preserve">Informácie k prílohe č.3 časti F. písm. p) </w:t>
      </w:r>
      <w:r w:rsidRPr="001922C8">
        <w:rPr>
          <w:rFonts w:ascii="Arial Narrow" w:hAnsi="Arial Narrow" w:cs="Arial Narrow"/>
          <w:sz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0"/>
        <w:gridCol w:w="3022"/>
      </w:tblGrid>
      <w:tr w:rsidR="005E0A0A" w:rsidRPr="002716CB">
        <w:trPr>
          <w:jc w:val="center"/>
        </w:trPr>
        <w:tc>
          <w:tcPr>
            <w:tcW w:w="6189"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Zásoby</w:t>
            </w:r>
          </w:p>
        </w:tc>
        <w:tc>
          <w:tcPr>
            <w:tcW w:w="3022"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trPr>
          <w:jc w:val="center"/>
        </w:trPr>
        <w:tc>
          <w:tcPr>
            <w:tcW w:w="6189" w:type="dxa"/>
            <w:tcBorders>
              <w:top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5E0A0A" w:rsidRPr="00DE3F4C" w:rsidRDefault="005E0A0A" w:rsidP="004426E4">
            <w:pPr>
              <w:spacing w:line="360" w:lineRule="auto"/>
              <w:jc w:val="both"/>
              <w:rPr>
                <w:rFonts w:cs="Arial Narrow"/>
                <w:highlight w:val="yellow"/>
              </w:rPr>
            </w:pPr>
            <w:r w:rsidRPr="003806D9">
              <w:rPr>
                <w:rFonts w:cs="Arial Narrow"/>
                <w:sz w:val="22"/>
              </w:rPr>
              <w:t>nie je zriadené záložné právo</w:t>
            </w:r>
          </w:p>
        </w:tc>
      </w:tr>
    </w:tbl>
    <w:p w:rsidR="005E0A0A" w:rsidRPr="002716CB" w:rsidRDefault="005E0A0A" w:rsidP="005E0A0A">
      <w:pPr>
        <w:ind w:right="-468"/>
        <w:jc w:val="both"/>
        <w:rPr>
          <w:rFonts w:ascii="Arial Narrow" w:hAnsi="Arial Narrow" w:cs="Arial Narrow"/>
          <w:sz w:val="22"/>
        </w:rPr>
      </w:pPr>
    </w:p>
    <w:p w:rsidR="005E0A0A" w:rsidRPr="003806D9" w:rsidRDefault="005E0A0A" w:rsidP="005E0A0A">
      <w:pPr>
        <w:ind w:right="-468"/>
        <w:jc w:val="both"/>
        <w:rPr>
          <w:rFonts w:cs="Arial Narrow"/>
          <w:sz w:val="22"/>
        </w:rPr>
      </w:pPr>
      <w:r w:rsidRPr="002716CB">
        <w:rPr>
          <w:rFonts w:ascii="Arial Narrow" w:hAnsi="Arial Narrow" w:cs="Arial Narrow"/>
          <w:sz w:val="22"/>
        </w:rPr>
        <w:t xml:space="preserve">q) </w:t>
      </w:r>
      <w:r w:rsidRPr="001922C8">
        <w:rPr>
          <w:rFonts w:ascii="Arial Narrow" w:hAnsi="Arial Narrow" w:cs="Arial Narrow"/>
          <w:sz w:val="22"/>
          <w:u w:val="single"/>
        </w:rPr>
        <w:t>Zákazková výroba</w:t>
      </w:r>
      <w:r w:rsidRPr="002716CB">
        <w:rPr>
          <w:rFonts w:ascii="Arial Narrow" w:hAnsi="Arial Narrow" w:cs="Arial Narrow"/>
          <w:sz w:val="22"/>
        </w:rPr>
        <w:t xml:space="preserve"> a zákazková výstavba nehnuteľnosti určenej na predaj, a to v členení na: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1. Všeobecné údaje, pričom sa uvádza:</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1a. Hodnota tej časti celkových výnosov zo zákazkovej výroby a zákazkovej výstavby nehnuteľnosti určenej na predaj, ktorá bola v bežnom účtovnom období vykázaná vo výnosoch:</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1b. Metóda určenia výnosov zo zákazkovej výroby a zákazkovej výstavby nehnuteľnosti určenej na predaj vykázaných v bežnom účtovnom období:</w:t>
      </w:r>
    </w:p>
    <w:p w:rsidR="005E0A0A" w:rsidRPr="002716CB" w:rsidRDefault="005E0A0A" w:rsidP="005E0A0A">
      <w:pPr>
        <w:jc w:val="both"/>
        <w:rPr>
          <w:rFonts w:ascii="Arial Narrow" w:hAnsi="Arial Narrow" w:cs="Arial Narrow"/>
          <w:sz w:val="22"/>
        </w:rPr>
      </w:pPr>
    </w:p>
    <w:p w:rsidR="005E0A0A" w:rsidRPr="003806D9" w:rsidRDefault="005E0A0A" w:rsidP="005E0A0A">
      <w:pPr>
        <w:jc w:val="both"/>
        <w:rPr>
          <w:rFonts w:cs="Arial Narrow"/>
          <w:sz w:val="22"/>
        </w:rPr>
      </w:pPr>
      <w:r w:rsidRPr="002716CB">
        <w:rPr>
          <w:rFonts w:ascii="Arial Narrow" w:hAnsi="Arial Narrow" w:cs="Arial Narrow"/>
          <w:sz w:val="22"/>
        </w:rPr>
        <w:t>1c. Metóda určenia stupňa dokončenia zákazkovej výroby a zákazkovej výstavby nehnuteľnosti, určenej na predaj:</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1da. Výstavba nehnuteľnosti určenej na predaj sa uskutočňuje na pozemku vo vlastníctve objednávateľa: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1db. Objednávateľovi nevzniká nárok na odstúpenie od zmluvy s právom vrátenia peňažných prostriedkov: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1dc. Pre nedokončenie dohodnutej výstavby zhotoviteľom nehnuteľnosť zostáva objednávateľovi: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1dd. Zmluva oprávňuje objednávateľa zmeniť zhotoviteľa s prípadnou sankciou a nájsť si iného zhotoviteľa na dokončenie nehnuteľnosti: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 Údaje o zákazkovej výrobe a zákazkovej výstavbe nehnuteľnosti určenej na predaj, ktoré ku dňu, ku ktorému sa zostavuje účtovná závierka neboli dokončené:</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Informácie k prílohe č.3 časť F. písm. q) </w:t>
      </w:r>
      <w:r w:rsidRPr="00246C6C">
        <w:rPr>
          <w:rFonts w:ascii="Arial Narrow" w:hAnsi="Arial Narrow" w:cs="Arial Narrow"/>
          <w:sz w:val="22"/>
          <w:u w:val="single"/>
        </w:rPr>
        <w:t>o zákazkovej výrobe</w:t>
      </w:r>
      <w:r w:rsidRPr="002716CB">
        <w:rPr>
          <w:rFonts w:ascii="Arial Narrow" w:hAnsi="Arial Narrow" w:cs="Arial Narrow"/>
          <w:sz w:val="22"/>
        </w:rPr>
        <w:t xml:space="preserve"> a o zákazkovej výstavbe nehnuteľnosti určenej na predaj</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200"/>
      </w:tblGrid>
      <w:tr w:rsidR="005E0A0A" w:rsidRPr="002716CB">
        <w:trPr>
          <w:jc w:val="center"/>
        </w:trPr>
        <w:tc>
          <w:tcPr>
            <w:tcW w:w="2802" w:type="dxa"/>
            <w:tcBorders>
              <w:top w:val="single" w:sz="12" w:space="0" w:color="auto"/>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b/>
                <w:bCs/>
              </w:rPr>
            </w:pPr>
            <w:r w:rsidRPr="002716CB">
              <w:rPr>
                <w:rFonts w:ascii="Arial Narrow" w:hAnsi="Arial Narrow" w:cs="Arial Narrow"/>
                <w:b/>
                <w:bCs/>
                <w:sz w:val="22"/>
              </w:rPr>
              <w:t>Názov položky</w:t>
            </w:r>
          </w:p>
        </w:tc>
        <w:tc>
          <w:tcPr>
            <w:tcW w:w="2126"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Za bežné účtovné obdobie</w:t>
            </w:r>
          </w:p>
        </w:tc>
        <w:tc>
          <w:tcPr>
            <w:tcW w:w="2126"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Sumár od začiatku zákazkovej výroby až do konca bežného účtovného obdobia</w:t>
            </w:r>
          </w:p>
        </w:tc>
      </w:tr>
      <w:tr w:rsidR="005E0A0A" w:rsidRPr="002716CB">
        <w:trPr>
          <w:jc w:val="center"/>
        </w:trPr>
        <w:tc>
          <w:tcPr>
            <w:tcW w:w="2802"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a</w:t>
            </w:r>
          </w:p>
        </w:tc>
        <w:tc>
          <w:tcPr>
            <w:tcW w:w="2126" w:type="dxa"/>
          </w:tcPr>
          <w:p w:rsidR="005E0A0A" w:rsidRPr="002716CB" w:rsidRDefault="00825039" w:rsidP="004426E4">
            <w:pPr>
              <w:jc w:val="center"/>
              <w:rPr>
                <w:rFonts w:ascii="Arial Narrow" w:hAnsi="Arial Narrow" w:cs="Arial Narrow"/>
              </w:rPr>
            </w:pPr>
            <w:r w:rsidRPr="002716CB">
              <w:rPr>
                <w:rFonts w:ascii="Arial Narrow" w:hAnsi="Arial Narrow" w:cs="Arial Narrow"/>
                <w:sz w:val="22"/>
              </w:rPr>
              <w:t>B</w:t>
            </w:r>
          </w:p>
        </w:tc>
        <w:tc>
          <w:tcPr>
            <w:tcW w:w="2126"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c</w:t>
            </w:r>
          </w:p>
        </w:tc>
        <w:tc>
          <w:tcPr>
            <w:tcW w:w="2189"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d</w:t>
            </w:r>
          </w:p>
        </w:tc>
      </w:tr>
      <w:tr w:rsidR="005E0A0A" w:rsidRPr="002716CB">
        <w:trPr>
          <w:trHeight w:val="340"/>
          <w:jc w:val="center"/>
        </w:trPr>
        <w:tc>
          <w:tcPr>
            <w:tcW w:w="280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Výnosy zo zákazkovej výroby</w:t>
            </w: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40"/>
          <w:jc w:val="center"/>
        </w:trPr>
        <w:tc>
          <w:tcPr>
            <w:tcW w:w="280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Náklady na zákazkovú výrobu</w:t>
            </w: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40"/>
          <w:jc w:val="center"/>
        </w:trPr>
        <w:tc>
          <w:tcPr>
            <w:tcW w:w="2802"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Hrubý zisk / hrubá strata</w:t>
            </w:r>
          </w:p>
        </w:tc>
        <w:tc>
          <w:tcPr>
            <w:tcW w:w="2126"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26"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555"/>
        <w:gridCol w:w="2920"/>
      </w:tblGrid>
      <w:tr w:rsidR="005E0A0A" w:rsidRPr="002716CB">
        <w:trPr>
          <w:jc w:val="center"/>
        </w:trPr>
        <w:tc>
          <w:tcPr>
            <w:tcW w:w="3812"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Hodnota zákazkovej výroby</w:t>
            </w:r>
          </w:p>
        </w:tc>
        <w:tc>
          <w:tcPr>
            <w:tcW w:w="2555" w:type="dxa"/>
            <w:tcBorders>
              <w:top w:val="single" w:sz="12" w:space="0" w:color="auto"/>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b/>
                <w:bCs/>
              </w:rPr>
            </w:pPr>
            <w:r w:rsidRPr="002716CB">
              <w:rPr>
                <w:rFonts w:ascii="Arial Narrow" w:hAnsi="Arial Narrow" w:cs="Arial Narrow"/>
                <w:b/>
                <w:bCs/>
                <w:sz w:val="22"/>
              </w:rPr>
              <w:t>Za bežné účtovné obdobie</w:t>
            </w:r>
          </w:p>
        </w:tc>
        <w:tc>
          <w:tcPr>
            <w:tcW w:w="2920"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Sumár od začiatku zákazkovej výroby až do konca bežného účtovného obdobia</w:t>
            </w:r>
          </w:p>
        </w:tc>
      </w:tr>
      <w:tr w:rsidR="005E0A0A" w:rsidRPr="002716CB">
        <w:trPr>
          <w:jc w:val="center"/>
        </w:trPr>
        <w:tc>
          <w:tcPr>
            <w:tcW w:w="3812"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a</w:t>
            </w:r>
          </w:p>
        </w:tc>
        <w:tc>
          <w:tcPr>
            <w:tcW w:w="2555"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b</w:t>
            </w:r>
          </w:p>
        </w:tc>
        <w:tc>
          <w:tcPr>
            <w:tcW w:w="2920"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c</w:t>
            </w:r>
          </w:p>
        </w:tc>
      </w:tr>
      <w:tr w:rsidR="005E0A0A" w:rsidRPr="002716CB">
        <w:trPr>
          <w:jc w:val="center"/>
        </w:trPr>
        <w:tc>
          <w:tcPr>
            <w:tcW w:w="38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Vyfakturované nároky za vykonanú prácu na zákazkovej výrobe</w:t>
            </w:r>
          </w:p>
        </w:tc>
        <w:tc>
          <w:tcPr>
            <w:tcW w:w="2555"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92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jc w:val="center"/>
        </w:trPr>
        <w:tc>
          <w:tcPr>
            <w:tcW w:w="38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Úprava nárokov podľa stupňa dokončenia alebo metódou nulového zisku</w:t>
            </w:r>
          </w:p>
        </w:tc>
        <w:tc>
          <w:tcPr>
            <w:tcW w:w="2555"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92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40"/>
          <w:jc w:val="center"/>
        </w:trPr>
        <w:tc>
          <w:tcPr>
            <w:tcW w:w="3812"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xml:space="preserve">Suma prijatých preddavkov </w:t>
            </w:r>
          </w:p>
        </w:tc>
        <w:tc>
          <w:tcPr>
            <w:tcW w:w="2555"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c>
          <w:tcPr>
            <w:tcW w:w="2920"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r>
      <w:tr w:rsidR="005E0A0A" w:rsidRPr="002716CB">
        <w:trPr>
          <w:trHeight w:val="340"/>
          <w:jc w:val="center"/>
        </w:trPr>
        <w:tc>
          <w:tcPr>
            <w:tcW w:w="3812"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zadržanej platby</w:t>
            </w:r>
          </w:p>
        </w:tc>
        <w:tc>
          <w:tcPr>
            <w:tcW w:w="2555"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c>
          <w:tcPr>
            <w:tcW w:w="2920"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200"/>
      </w:tblGrid>
      <w:tr w:rsidR="005E0A0A" w:rsidRPr="002716CB">
        <w:trPr>
          <w:jc w:val="center"/>
        </w:trPr>
        <w:tc>
          <w:tcPr>
            <w:tcW w:w="2950"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Názov položky</w:t>
            </w:r>
          </w:p>
        </w:tc>
        <w:tc>
          <w:tcPr>
            <w:tcW w:w="2092"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Za bežné účtovné obdobie</w:t>
            </w:r>
          </w:p>
        </w:tc>
        <w:tc>
          <w:tcPr>
            <w:tcW w:w="2012"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Sumár od začiatku zákazkovej výstavby nehnuteľnosti určenej na predaj až do konca bežného účtovného obdobia</w:t>
            </w:r>
          </w:p>
        </w:tc>
      </w:tr>
      <w:tr w:rsidR="005E0A0A" w:rsidRPr="002716CB">
        <w:trPr>
          <w:trHeight w:val="98"/>
          <w:jc w:val="center"/>
        </w:trPr>
        <w:tc>
          <w:tcPr>
            <w:tcW w:w="2950"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a</w:t>
            </w:r>
          </w:p>
        </w:tc>
        <w:tc>
          <w:tcPr>
            <w:tcW w:w="2092"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b</w:t>
            </w:r>
          </w:p>
        </w:tc>
        <w:tc>
          <w:tcPr>
            <w:tcW w:w="2012"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c</w:t>
            </w:r>
          </w:p>
        </w:tc>
        <w:tc>
          <w:tcPr>
            <w:tcW w:w="2189"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d</w:t>
            </w:r>
          </w:p>
        </w:tc>
      </w:tr>
      <w:tr w:rsidR="005E0A0A" w:rsidRPr="002716CB">
        <w:trPr>
          <w:jc w:val="center"/>
        </w:trPr>
        <w:tc>
          <w:tcPr>
            <w:tcW w:w="295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xml:space="preserve">Výnosy zo zákazkovej výstavby nehnuteľnosti určenej na predaj </w:t>
            </w:r>
          </w:p>
        </w:tc>
        <w:tc>
          <w:tcPr>
            <w:tcW w:w="209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0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jc w:val="center"/>
        </w:trPr>
        <w:tc>
          <w:tcPr>
            <w:tcW w:w="295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Náklady na zákazkovú výstavbu nehnuteľnosti určenej na predaj</w:t>
            </w:r>
          </w:p>
        </w:tc>
        <w:tc>
          <w:tcPr>
            <w:tcW w:w="209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0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97"/>
          <w:jc w:val="center"/>
        </w:trPr>
        <w:tc>
          <w:tcPr>
            <w:tcW w:w="2950"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Hrubý zisk / hrubá strata</w:t>
            </w:r>
          </w:p>
        </w:tc>
        <w:tc>
          <w:tcPr>
            <w:tcW w:w="2092"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c>
          <w:tcPr>
            <w:tcW w:w="2012"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p>
        </w:tc>
      </w:tr>
    </w:tbl>
    <w:p w:rsidR="005E0A0A" w:rsidRDefault="005E0A0A" w:rsidP="005E0A0A">
      <w:pPr>
        <w:pStyle w:val="Nzov"/>
        <w:spacing w:before="0" w:beforeAutospacing="0" w:after="0"/>
        <w:jc w:val="both"/>
        <w:rPr>
          <w:b w:val="0"/>
          <w:bCs w:val="0"/>
        </w:rPr>
      </w:pPr>
    </w:p>
    <w:p w:rsidR="00D13C35" w:rsidRDefault="00D13C35" w:rsidP="00D13C35"/>
    <w:p w:rsidR="00D13C35" w:rsidRPr="00D13C35" w:rsidRDefault="00D13C35" w:rsidP="00D13C35"/>
    <w:p w:rsidR="005E0A0A" w:rsidRPr="002716CB" w:rsidRDefault="005E0A0A" w:rsidP="005E0A0A">
      <w:pPr>
        <w:rPr>
          <w:rFonts w:ascii="Arial Narrow" w:hAnsi="Arial Narrow"/>
          <w:sz w:val="22"/>
          <w:lang w:eastAsia="en-US"/>
        </w:rPr>
      </w:pPr>
      <w:r w:rsidRPr="002716CB">
        <w:rPr>
          <w:rFonts w:ascii="Arial Narrow" w:hAnsi="Arial Narrow"/>
          <w:sz w:val="22"/>
          <w:lang w:eastAsia="en-US"/>
        </w:rPr>
        <w:lastRenderedPageBreak/>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706"/>
        <w:gridCol w:w="2769"/>
      </w:tblGrid>
      <w:tr w:rsidR="005E0A0A" w:rsidRPr="002716CB">
        <w:trPr>
          <w:jc w:val="center"/>
        </w:trPr>
        <w:tc>
          <w:tcPr>
            <w:tcW w:w="3794"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Za bežné účtovné obdobie</w:t>
            </w:r>
          </w:p>
        </w:tc>
        <w:tc>
          <w:tcPr>
            <w:tcW w:w="2756"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Sumár od začiatku zákazkovej výstavby nehnuteľnosti určenej na predaj až do konca bežného účtovného obdobia</w:t>
            </w:r>
          </w:p>
        </w:tc>
      </w:tr>
      <w:tr w:rsidR="005E0A0A" w:rsidRPr="002716CB">
        <w:trPr>
          <w:jc w:val="center"/>
        </w:trPr>
        <w:tc>
          <w:tcPr>
            <w:tcW w:w="3794"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a</w:t>
            </w:r>
          </w:p>
        </w:tc>
        <w:tc>
          <w:tcPr>
            <w:tcW w:w="2693"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b</w:t>
            </w:r>
          </w:p>
        </w:tc>
        <w:tc>
          <w:tcPr>
            <w:tcW w:w="2756" w:type="dxa"/>
          </w:tcPr>
          <w:p w:rsidR="005E0A0A" w:rsidRPr="002716CB" w:rsidRDefault="005E0A0A" w:rsidP="004426E4">
            <w:pPr>
              <w:jc w:val="center"/>
              <w:rPr>
                <w:rFonts w:ascii="Arial Narrow" w:hAnsi="Arial Narrow" w:cs="Arial Narrow"/>
              </w:rPr>
            </w:pPr>
            <w:r w:rsidRPr="002716CB">
              <w:rPr>
                <w:rFonts w:ascii="Arial Narrow" w:hAnsi="Arial Narrow" w:cs="Arial Narrow"/>
                <w:sz w:val="22"/>
              </w:rPr>
              <w:t>c</w:t>
            </w:r>
          </w:p>
        </w:tc>
      </w:tr>
      <w:tr w:rsidR="005E0A0A" w:rsidRPr="002716CB">
        <w:trPr>
          <w:jc w:val="center"/>
        </w:trPr>
        <w:tc>
          <w:tcPr>
            <w:tcW w:w="3794"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75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jc w:val="center"/>
        </w:trPr>
        <w:tc>
          <w:tcPr>
            <w:tcW w:w="3794"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r w:rsidRPr="002716CB">
              <w:rPr>
                <w:rFonts w:ascii="Arial Narrow" w:hAnsi="Arial Narrow" w:cs="Arial Narrow"/>
                <w:sz w:val="22"/>
              </w:rPr>
              <w:t>Úprava nárokov podľa stupňa dokončenia alebo metódou nulového zisku</w:t>
            </w:r>
          </w:p>
        </w:tc>
        <w:tc>
          <w:tcPr>
            <w:tcW w:w="2693"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75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97"/>
          <w:jc w:val="center"/>
        </w:trPr>
        <w:tc>
          <w:tcPr>
            <w:tcW w:w="3794"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prijatých preddavkov</w:t>
            </w:r>
          </w:p>
        </w:tc>
        <w:tc>
          <w:tcPr>
            <w:tcW w:w="2693"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75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rPr>
            </w:pPr>
          </w:p>
        </w:tc>
      </w:tr>
      <w:tr w:rsidR="005E0A0A" w:rsidRPr="002716CB">
        <w:trPr>
          <w:trHeight w:val="397"/>
          <w:jc w:val="center"/>
        </w:trPr>
        <w:tc>
          <w:tcPr>
            <w:tcW w:w="3794"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zadržanej platby</w:t>
            </w:r>
          </w:p>
        </w:tc>
        <w:tc>
          <w:tcPr>
            <w:tcW w:w="2693"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c>
          <w:tcPr>
            <w:tcW w:w="2756"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r) Tvorba, zúčtovanie opravných položiek k pohľadávkam v členení podľa jednotlivých položiek súvahy za bežné účtovné obdobie, pričom sa uvádza dôvod ich tvorby, zúčtovania: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F. písm. r) o vývoji </w:t>
      </w:r>
      <w:r w:rsidRPr="00246C6C">
        <w:rPr>
          <w:rFonts w:ascii="Arial Narrow" w:hAnsi="Arial Narrow" w:cs="Arial Narrow"/>
          <w:sz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3"/>
        <w:gridCol w:w="1408"/>
        <w:gridCol w:w="1014"/>
        <w:gridCol w:w="1821"/>
        <w:gridCol w:w="1740"/>
        <w:gridCol w:w="1306"/>
      </w:tblGrid>
      <w:tr w:rsidR="005E0A0A" w:rsidRPr="002716CB">
        <w:trPr>
          <w:jc w:val="center"/>
        </w:trPr>
        <w:tc>
          <w:tcPr>
            <w:tcW w:w="1922" w:type="dxa"/>
            <w:vMerge w:val="restart"/>
            <w:tcBorders>
              <w:top w:val="single" w:sz="12" w:space="0" w:color="auto"/>
              <w:bottom w:val="nil"/>
              <w:right w:val="single" w:sz="12" w:space="0" w:color="auto"/>
            </w:tcBorders>
            <w:vAlign w:val="center"/>
          </w:tcPr>
          <w:p w:rsidR="005E0A0A" w:rsidRPr="00246C6C" w:rsidRDefault="005E0A0A" w:rsidP="004426E4">
            <w:pPr>
              <w:pStyle w:val="TopHeader"/>
            </w:pPr>
            <w:r w:rsidRPr="00246C6C">
              <w:t>Pohľadávky</w:t>
            </w:r>
          </w:p>
        </w:tc>
        <w:tc>
          <w:tcPr>
            <w:tcW w:w="7289" w:type="dxa"/>
            <w:gridSpan w:val="5"/>
            <w:tcBorders>
              <w:top w:val="single" w:sz="12" w:space="0" w:color="auto"/>
              <w:left w:val="single" w:sz="12" w:space="0" w:color="auto"/>
              <w:bottom w:val="nil"/>
            </w:tcBorders>
            <w:vAlign w:val="center"/>
          </w:tcPr>
          <w:p w:rsidR="005E0A0A" w:rsidRPr="00246C6C" w:rsidRDefault="005E0A0A" w:rsidP="004426E4">
            <w:pPr>
              <w:pStyle w:val="TopHeader"/>
            </w:pPr>
            <w:r w:rsidRPr="00246C6C">
              <w:t>Bežné účtovné obdobie</w:t>
            </w:r>
          </w:p>
        </w:tc>
      </w:tr>
      <w:tr w:rsidR="005E0A0A" w:rsidRPr="002716CB">
        <w:trPr>
          <w:jc w:val="center"/>
        </w:trPr>
        <w:tc>
          <w:tcPr>
            <w:tcW w:w="1922" w:type="dxa"/>
            <w:vMerge/>
            <w:tcBorders>
              <w:top w:val="single" w:sz="12" w:space="0" w:color="auto"/>
              <w:right w:val="single" w:sz="12" w:space="0" w:color="auto"/>
            </w:tcBorders>
            <w:vAlign w:val="center"/>
          </w:tcPr>
          <w:p w:rsidR="005E0A0A" w:rsidRPr="002716CB" w:rsidRDefault="005E0A0A" w:rsidP="004426E4">
            <w:pPr>
              <w:rPr>
                <w:rFonts w:ascii="Arial Narrow" w:hAnsi="Arial Narrow"/>
                <w:bCs/>
              </w:rPr>
            </w:pPr>
          </w:p>
        </w:tc>
        <w:tc>
          <w:tcPr>
            <w:tcW w:w="1408"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Tvorba</w:t>
            </w:r>
          </w:p>
          <w:p w:rsidR="005E0A0A" w:rsidRPr="002716CB" w:rsidRDefault="005E0A0A" w:rsidP="004426E4">
            <w:pPr>
              <w:pStyle w:val="TopHeader"/>
              <w:rPr>
                <w:b w:val="0"/>
              </w:rPr>
            </w:pPr>
            <w:r w:rsidRPr="002716CB">
              <w:rPr>
                <w:b w:val="0"/>
              </w:rPr>
              <w:t>OP</w:t>
            </w:r>
          </w:p>
        </w:tc>
        <w:tc>
          <w:tcPr>
            <w:tcW w:w="1821"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Zúčtovanie OP z dôvodu vyradenia majetku </w:t>
            </w:r>
            <w:r w:rsidRPr="002716CB">
              <w:rPr>
                <w:b w:val="0"/>
              </w:rPr>
              <w:br/>
              <w:t>z účtovníctva</w:t>
            </w:r>
          </w:p>
        </w:tc>
        <w:tc>
          <w:tcPr>
            <w:tcW w:w="1306"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OP na konci účtovného obdobia</w:t>
            </w:r>
          </w:p>
        </w:tc>
      </w:tr>
      <w:tr w:rsidR="005E0A0A" w:rsidRPr="002716CB">
        <w:trPr>
          <w:jc w:val="center"/>
        </w:trPr>
        <w:tc>
          <w:tcPr>
            <w:tcW w:w="1922"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408"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014" w:type="dxa"/>
            <w:tcBorders>
              <w:left w:val="single" w:sz="12" w:space="0" w:color="auto"/>
              <w:right w:val="single" w:sz="12" w:space="0" w:color="auto"/>
            </w:tcBorders>
            <w:vAlign w:val="center"/>
          </w:tcPr>
          <w:p w:rsidR="005E0A0A" w:rsidRPr="002716CB" w:rsidRDefault="00825039" w:rsidP="004426E4">
            <w:pPr>
              <w:pStyle w:val="TopHeader"/>
              <w:rPr>
                <w:b w:val="0"/>
              </w:rPr>
            </w:pPr>
            <w:r w:rsidRPr="002716CB">
              <w:rPr>
                <w:b w:val="0"/>
              </w:rPr>
              <w:t>C</w:t>
            </w:r>
          </w:p>
        </w:tc>
        <w:tc>
          <w:tcPr>
            <w:tcW w:w="1821"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7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306"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trPr>
          <w:jc w:val="center"/>
        </w:trPr>
        <w:tc>
          <w:tcPr>
            <w:tcW w:w="1922"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 xml:space="preserve">Pohľadávky z obchodného styku </w:t>
            </w:r>
          </w:p>
        </w:tc>
        <w:tc>
          <w:tcPr>
            <w:tcW w:w="1408" w:type="dxa"/>
            <w:tcBorders>
              <w:left w:val="single" w:sz="12" w:space="0" w:color="auto"/>
              <w:bottom w:val="single" w:sz="6" w:space="0" w:color="auto"/>
            </w:tcBorders>
            <w:vAlign w:val="center"/>
          </w:tcPr>
          <w:p w:rsidR="005E0A0A" w:rsidRPr="002E3DC3" w:rsidRDefault="005E0A0A" w:rsidP="004426E4">
            <w:pPr>
              <w:rPr>
                <w:rFonts w:ascii="Arial Narrow" w:hAnsi="Arial Narrow"/>
                <w:color w:val="FF0000"/>
              </w:rPr>
            </w:pPr>
            <w:r w:rsidRPr="00DB11EF">
              <w:rPr>
                <w:rFonts w:ascii="Arial Narrow" w:hAnsi="Arial Narrow"/>
                <w:sz w:val="22"/>
              </w:rPr>
              <w:t>36936</w:t>
            </w:r>
          </w:p>
        </w:tc>
        <w:tc>
          <w:tcPr>
            <w:tcW w:w="1014" w:type="dxa"/>
            <w:tcBorders>
              <w:bottom w:val="single" w:sz="6" w:space="0" w:color="auto"/>
            </w:tcBorders>
            <w:vAlign w:val="center"/>
          </w:tcPr>
          <w:p w:rsidR="005E0A0A" w:rsidRPr="002716CB" w:rsidRDefault="005E0A0A" w:rsidP="004426E4">
            <w:pPr>
              <w:rPr>
                <w:rFonts w:ascii="Arial Narrow" w:hAnsi="Arial Narrow"/>
              </w:rPr>
            </w:pPr>
          </w:p>
        </w:tc>
        <w:tc>
          <w:tcPr>
            <w:tcW w:w="1821" w:type="dxa"/>
            <w:tcBorders>
              <w:bottom w:val="single" w:sz="6" w:space="0" w:color="auto"/>
            </w:tcBorders>
            <w:vAlign w:val="center"/>
          </w:tcPr>
          <w:p w:rsidR="005E0A0A" w:rsidRPr="002716CB" w:rsidRDefault="005E0A0A" w:rsidP="004426E4">
            <w:pPr>
              <w:rPr>
                <w:rFonts w:ascii="Arial Narrow" w:hAnsi="Arial Narrow"/>
              </w:rPr>
            </w:pPr>
          </w:p>
        </w:tc>
        <w:tc>
          <w:tcPr>
            <w:tcW w:w="1740" w:type="dxa"/>
            <w:tcBorders>
              <w:bottom w:val="single" w:sz="6" w:space="0" w:color="auto"/>
            </w:tcBorders>
            <w:vAlign w:val="center"/>
          </w:tcPr>
          <w:p w:rsidR="005E0A0A" w:rsidRPr="002716CB" w:rsidRDefault="005E0A0A" w:rsidP="004426E4">
            <w:pPr>
              <w:rPr>
                <w:rFonts w:ascii="Arial Narrow" w:hAnsi="Arial Narrow"/>
              </w:rPr>
            </w:pPr>
          </w:p>
        </w:tc>
        <w:tc>
          <w:tcPr>
            <w:tcW w:w="1306" w:type="dxa"/>
            <w:tcBorders>
              <w:bottom w:val="single" w:sz="6" w:space="0" w:color="auto"/>
            </w:tcBorders>
            <w:vAlign w:val="center"/>
          </w:tcPr>
          <w:p w:rsidR="005E0A0A" w:rsidRPr="002E3DC3" w:rsidRDefault="005E0A0A" w:rsidP="004426E4">
            <w:pPr>
              <w:rPr>
                <w:rFonts w:ascii="Arial Narrow" w:hAnsi="Arial Narrow"/>
                <w:color w:val="FF0000"/>
              </w:rPr>
            </w:pPr>
            <w:r w:rsidRPr="00DB11EF">
              <w:rPr>
                <w:rFonts w:ascii="Arial Narrow" w:hAnsi="Arial Narrow"/>
                <w:sz w:val="22"/>
              </w:rPr>
              <w:t>36936</w:t>
            </w:r>
          </w:p>
        </w:tc>
      </w:tr>
      <w:tr w:rsidR="005E0A0A" w:rsidRPr="002716CB">
        <w:trPr>
          <w:jc w:val="center"/>
        </w:trPr>
        <w:tc>
          <w:tcPr>
            <w:tcW w:w="1922"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DÚJ a</w:t>
            </w:r>
            <w:r>
              <w:rPr>
                <w:rFonts w:ascii="Arial Narrow" w:hAnsi="Arial Narrow"/>
                <w:sz w:val="22"/>
              </w:rPr>
              <w:t> </w:t>
            </w:r>
            <w:r w:rsidRPr="002716CB">
              <w:rPr>
                <w:rFonts w:ascii="Arial Narrow" w:hAnsi="Arial Narrow"/>
                <w:sz w:val="22"/>
              </w:rPr>
              <w:t>MÚJ</w:t>
            </w:r>
          </w:p>
        </w:tc>
        <w:tc>
          <w:tcPr>
            <w:tcW w:w="1408" w:type="dxa"/>
            <w:tcBorders>
              <w:top w:val="single" w:sz="6" w:space="0" w:color="auto"/>
              <w:left w:val="single" w:sz="12" w:space="0" w:color="auto"/>
            </w:tcBorders>
            <w:vAlign w:val="center"/>
          </w:tcPr>
          <w:p w:rsidR="005E0A0A" w:rsidRPr="002E3DC3" w:rsidRDefault="005E0A0A" w:rsidP="004426E4">
            <w:pPr>
              <w:rPr>
                <w:rFonts w:ascii="Arial Narrow" w:hAnsi="Arial Narrow"/>
                <w:color w:val="FF0000"/>
              </w:rPr>
            </w:pPr>
          </w:p>
        </w:tc>
        <w:tc>
          <w:tcPr>
            <w:tcW w:w="1014" w:type="dxa"/>
            <w:tcBorders>
              <w:top w:val="single" w:sz="6" w:space="0" w:color="auto"/>
            </w:tcBorders>
            <w:vAlign w:val="center"/>
          </w:tcPr>
          <w:p w:rsidR="005E0A0A" w:rsidRPr="002716CB" w:rsidRDefault="005E0A0A" w:rsidP="004426E4">
            <w:pPr>
              <w:rPr>
                <w:rFonts w:ascii="Arial Narrow" w:hAnsi="Arial Narrow"/>
              </w:rPr>
            </w:pPr>
          </w:p>
        </w:tc>
        <w:tc>
          <w:tcPr>
            <w:tcW w:w="1821" w:type="dxa"/>
            <w:tcBorders>
              <w:top w:val="single" w:sz="6" w:space="0" w:color="auto"/>
            </w:tcBorders>
            <w:vAlign w:val="center"/>
          </w:tcPr>
          <w:p w:rsidR="005E0A0A" w:rsidRPr="002716CB" w:rsidRDefault="005E0A0A" w:rsidP="004426E4">
            <w:pPr>
              <w:rPr>
                <w:rFonts w:ascii="Arial Narrow" w:hAnsi="Arial Narrow"/>
              </w:rPr>
            </w:pPr>
          </w:p>
        </w:tc>
        <w:tc>
          <w:tcPr>
            <w:tcW w:w="1740" w:type="dxa"/>
            <w:tcBorders>
              <w:top w:val="single" w:sz="6" w:space="0" w:color="auto"/>
            </w:tcBorders>
            <w:vAlign w:val="center"/>
          </w:tcPr>
          <w:p w:rsidR="005E0A0A" w:rsidRPr="002716CB" w:rsidRDefault="005E0A0A" w:rsidP="004426E4">
            <w:pPr>
              <w:rPr>
                <w:rFonts w:ascii="Arial Narrow" w:hAnsi="Arial Narrow"/>
              </w:rPr>
            </w:pPr>
          </w:p>
        </w:tc>
        <w:tc>
          <w:tcPr>
            <w:tcW w:w="1306" w:type="dxa"/>
            <w:tcBorders>
              <w:top w:val="single" w:sz="6" w:space="0" w:color="auto"/>
            </w:tcBorders>
            <w:vAlign w:val="center"/>
          </w:tcPr>
          <w:p w:rsidR="005E0A0A" w:rsidRPr="002E3DC3" w:rsidRDefault="005E0A0A" w:rsidP="004426E4">
            <w:pPr>
              <w:rPr>
                <w:rFonts w:ascii="Arial Narrow" w:hAnsi="Arial Narrow"/>
                <w:color w:val="FF0000"/>
              </w:rPr>
            </w:pPr>
          </w:p>
        </w:tc>
      </w:tr>
      <w:tr w:rsidR="005E0A0A" w:rsidRPr="002716CB">
        <w:trPr>
          <w:jc w:val="center"/>
        </w:trPr>
        <w:tc>
          <w:tcPr>
            <w:tcW w:w="1922"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 xml:space="preserve">Ostatné pohľadávky v rámci </w:t>
            </w:r>
            <w:proofErr w:type="spellStart"/>
            <w:r w:rsidRPr="002716CB">
              <w:rPr>
                <w:rFonts w:ascii="Arial Narrow" w:hAnsi="Arial Narrow"/>
                <w:sz w:val="22"/>
              </w:rPr>
              <w:t>kons</w:t>
            </w:r>
            <w:proofErr w:type="spellEnd"/>
            <w:r w:rsidRPr="002716CB">
              <w:rPr>
                <w:rFonts w:ascii="Arial Narrow" w:hAnsi="Arial Narrow"/>
                <w:sz w:val="22"/>
              </w:rPr>
              <w:t>. celku</w:t>
            </w:r>
          </w:p>
        </w:tc>
        <w:tc>
          <w:tcPr>
            <w:tcW w:w="1408" w:type="dxa"/>
            <w:tcBorders>
              <w:left w:val="single" w:sz="12" w:space="0" w:color="auto"/>
              <w:bottom w:val="single" w:sz="6" w:space="0" w:color="auto"/>
            </w:tcBorders>
            <w:vAlign w:val="center"/>
          </w:tcPr>
          <w:p w:rsidR="005E0A0A" w:rsidRPr="002E3DC3" w:rsidRDefault="005E0A0A" w:rsidP="004426E4">
            <w:pPr>
              <w:rPr>
                <w:rFonts w:ascii="Arial Narrow" w:hAnsi="Arial Narrow"/>
                <w:color w:val="FF0000"/>
              </w:rPr>
            </w:pPr>
          </w:p>
        </w:tc>
        <w:tc>
          <w:tcPr>
            <w:tcW w:w="1014" w:type="dxa"/>
            <w:tcBorders>
              <w:bottom w:val="single" w:sz="6" w:space="0" w:color="auto"/>
            </w:tcBorders>
            <w:vAlign w:val="center"/>
          </w:tcPr>
          <w:p w:rsidR="005E0A0A" w:rsidRPr="002716CB" w:rsidRDefault="005E0A0A" w:rsidP="004426E4">
            <w:pPr>
              <w:rPr>
                <w:rFonts w:ascii="Arial Narrow" w:hAnsi="Arial Narrow"/>
              </w:rPr>
            </w:pPr>
          </w:p>
        </w:tc>
        <w:tc>
          <w:tcPr>
            <w:tcW w:w="1821" w:type="dxa"/>
            <w:tcBorders>
              <w:bottom w:val="single" w:sz="6" w:space="0" w:color="auto"/>
            </w:tcBorders>
            <w:vAlign w:val="center"/>
          </w:tcPr>
          <w:p w:rsidR="005E0A0A" w:rsidRPr="002716CB" w:rsidRDefault="005E0A0A" w:rsidP="004426E4">
            <w:pPr>
              <w:rPr>
                <w:rFonts w:ascii="Arial Narrow" w:hAnsi="Arial Narrow"/>
              </w:rPr>
            </w:pPr>
          </w:p>
        </w:tc>
        <w:tc>
          <w:tcPr>
            <w:tcW w:w="1740" w:type="dxa"/>
            <w:tcBorders>
              <w:bottom w:val="single" w:sz="6" w:space="0" w:color="auto"/>
            </w:tcBorders>
            <w:vAlign w:val="center"/>
          </w:tcPr>
          <w:p w:rsidR="005E0A0A" w:rsidRPr="002716CB" w:rsidRDefault="005E0A0A" w:rsidP="004426E4">
            <w:pPr>
              <w:rPr>
                <w:rFonts w:ascii="Arial Narrow" w:hAnsi="Arial Narrow"/>
              </w:rPr>
            </w:pPr>
          </w:p>
        </w:tc>
        <w:tc>
          <w:tcPr>
            <w:tcW w:w="1306" w:type="dxa"/>
            <w:tcBorders>
              <w:bottom w:val="single" w:sz="6" w:space="0" w:color="auto"/>
            </w:tcBorders>
            <w:vAlign w:val="center"/>
          </w:tcPr>
          <w:p w:rsidR="005E0A0A" w:rsidRPr="002E3DC3" w:rsidRDefault="005E0A0A" w:rsidP="004426E4">
            <w:pPr>
              <w:rPr>
                <w:rFonts w:ascii="Arial Narrow" w:hAnsi="Arial Narrow"/>
                <w:color w:val="FF0000"/>
              </w:rPr>
            </w:pPr>
          </w:p>
        </w:tc>
      </w:tr>
      <w:tr w:rsidR="005E0A0A" w:rsidRPr="002716CB">
        <w:trPr>
          <w:jc w:val="center"/>
        </w:trPr>
        <w:tc>
          <w:tcPr>
            <w:tcW w:w="1922" w:type="dxa"/>
            <w:tcBorders>
              <w:top w:val="single" w:sz="6" w:space="0" w:color="auto"/>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1408" w:type="dxa"/>
            <w:tcBorders>
              <w:top w:val="single" w:sz="6" w:space="0" w:color="auto"/>
              <w:left w:val="single" w:sz="12" w:space="0" w:color="auto"/>
              <w:bottom w:val="single" w:sz="6" w:space="0" w:color="auto"/>
            </w:tcBorders>
            <w:vAlign w:val="center"/>
          </w:tcPr>
          <w:p w:rsidR="005E0A0A" w:rsidRPr="002E3DC3" w:rsidRDefault="005E0A0A" w:rsidP="004426E4">
            <w:pPr>
              <w:rPr>
                <w:rFonts w:ascii="Arial Narrow" w:hAnsi="Arial Narrow"/>
                <w:color w:val="FF0000"/>
              </w:rPr>
            </w:pPr>
          </w:p>
        </w:tc>
        <w:tc>
          <w:tcPr>
            <w:tcW w:w="1014" w:type="dxa"/>
            <w:tcBorders>
              <w:top w:val="single" w:sz="6" w:space="0" w:color="auto"/>
              <w:bottom w:val="single" w:sz="6" w:space="0" w:color="auto"/>
            </w:tcBorders>
            <w:vAlign w:val="center"/>
          </w:tcPr>
          <w:p w:rsidR="005E0A0A" w:rsidRPr="002716CB" w:rsidRDefault="005E0A0A" w:rsidP="004426E4">
            <w:pPr>
              <w:rPr>
                <w:rFonts w:ascii="Arial Narrow" w:hAnsi="Arial Narrow"/>
              </w:rPr>
            </w:pPr>
          </w:p>
        </w:tc>
        <w:tc>
          <w:tcPr>
            <w:tcW w:w="1821" w:type="dxa"/>
            <w:tcBorders>
              <w:top w:val="single" w:sz="6" w:space="0" w:color="auto"/>
              <w:bottom w:val="single" w:sz="6" w:space="0" w:color="auto"/>
            </w:tcBorders>
            <w:vAlign w:val="center"/>
          </w:tcPr>
          <w:p w:rsidR="005E0A0A" w:rsidRPr="002716CB" w:rsidRDefault="005E0A0A" w:rsidP="004426E4">
            <w:pPr>
              <w:rPr>
                <w:rFonts w:ascii="Arial Narrow" w:hAnsi="Arial Narrow"/>
              </w:rPr>
            </w:pPr>
          </w:p>
        </w:tc>
        <w:tc>
          <w:tcPr>
            <w:tcW w:w="1740" w:type="dxa"/>
            <w:tcBorders>
              <w:top w:val="single" w:sz="6" w:space="0" w:color="auto"/>
              <w:bottom w:val="single" w:sz="6" w:space="0" w:color="auto"/>
            </w:tcBorders>
            <w:vAlign w:val="center"/>
          </w:tcPr>
          <w:p w:rsidR="005E0A0A" w:rsidRPr="002716CB" w:rsidRDefault="005E0A0A" w:rsidP="004426E4">
            <w:pPr>
              <w:rPr>
                <w:rFonts w:ascii="Arial Narrow" w:hAnsi="Arial Narrow"/>
              </w:rPr>
            </w:pPr>
          </w:p>
        </w:tc>
        <w:tc>
          <w:tcPr>
            <w:tcW w:w="1306" w:type="dxa"/>
            <w:tcBorders>
              <w:top w:val="single" w:sz="6" w:space="0" w:color="auto"/>
              <w:bottom w:val="single" w:sz="6" w:space="0" w:color="auto"/>
            </w:tcBorders>
            <w:vAlign w:val="center"/>
          </w:tcPr>
          <w:p w:rsidR="005E0A0A" w:rsidRPr="002E3DC3" w:rsidRDefault="005E0A0A" w:rsidP="004426E4">
            <w:pPr>
              <w:rPr>
                <w:rFonts w:ascii="Arial Narrow" w:hAnsi="Arial Narrow"/>
                <w:color w:val="FF0000"/>
              </w:rPr>
            </w:pPr>
          </w:p>
        </w:tc>
      </w:tr>
      <w:tr w:rsidR="005E0A0A" w:rsidRPr="002716CB">
        <w:trPr>
          <w:trHeight w:val="454"/>
          <w:jc w:val="center"/>
        </w:trPr>
        <w:tc>
          <w:tcPr>
            <w:tcW w:w="1922"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Iné pohľadávky</w:t>
            </w:r>
          </w:p>
        </w:tc>
        <w:tc>
          <w:tcPr>
            <w:tcW w:w="1408" w:type="dxa"/>
            <w:tcBorders>
              <w:top w:val="single" w:sz="6" w:space="0" w:color="auto"/>
              <w:left w:val="single" w:sz="12" w:space="0" w:color="auto"/>
            </w:tcBorders>
            <w:vAlign w:val="center"/>
          </w:tcPr>
          <w:p w:rsidR="005E0A0A" w:rsidRPr="002E3DC3" w:rsidRDefault="005E0A0A" w:rsidP="004426E4">
            <w:pPr>
              <w:rPr>
                <w:rFonts w:ascii="Arial Narrow" w:hAnsi="Arial Narrow"/>
                <w:color w:val="FF0000"/>
              </w:rPr>
            </w:pPr>
          </w:p>
        </w:tc>
        <w:tc>
          <w:tcPr>
            <w:tcW w:w="1014" w:type="dxa"/>
            <w:tcBorders>
              <w:top w:val="single" w:sz="6" w:space="0" w:color="auto"/>
            </w:tcBorders>
            <w:vAlign w:val="center"/>
          </w:tcPr>
          <w:p w:rsidR="005E0A0A" w:rsidRPr="002716CB" w:rsidRDefault="005E0A0A" w:rsidP="004426E4">
            <w:pPr>
              <w:rPr>
                <w:rFonts w:ascii="Arial Narrow" w:hAnsi="Arial Narrow"/>
              </w:rPr>
            </w:pPr>
          </w:p>
        </w:tc>
        <w:tc>
          <w:tcPr>
            <w:tcW w:w="1821" w:type="dxa"/>
            <w:tcBorders>
              <w:top w:val="single" w:sz="6" w:space="0" w:color="auto"/>
            </w:tcBorders>
            <w:vAlign w:val="center"/>
          </w:tcPr>
          <w:p w:rsidR="005E0A0A" w:rsidRPr="002716CB" w:rsidRDefault="005E0A0A" w:rsidP="004426E4">
            <w:pPr>
              <w:rPr>
                <w:rFonts w:ascii="Arial Narrow" w:hAnsi="Arial Narrow"/>
              </w:rPr>
            </w:pPr>
          </w:p>
        </w:tc>
        <w:tc>
          <w:tcPr>
            <w:tcW w:w="1740" w:type="dxa"/>
            <w:tcBorders>
              <w:top w:val="single" w:sz="6" w:space="0" w:color="auto"/>
            </w:tcBorders>
            <w:vAlign w:val="center"/>
          </w:tcPr>
          <w:p w:rsidR="005E0A0A" w:rsidRPr="002716CB" w:rsidRDefault="005E0A0A" w:rsidP="004426E4">
            <w:pPr>
              <w:rPr>
                <w:rFonts w:ascii="Arial Narrow" w:hAnsi="Arial Narrow"/>
              </w:rPr>
            </w:pPr>
          </w:p>
        </w:tc>
        <w:tc>
          <w:tcPr>
            <w:tcW w:w="1306" w:type="dxa"/>
            <w:tcBorders>
              <w:top w:val="single" w:sz="6" w:space="0" w:color="auto"/>
            </w:tcBorders>
            <w:vAlign w:val="center"/>
          </w:tcPr>
          <w:p w:rsidR="005E0A0A" w:rsidRPr="002E3DC3" w:rsidRDefault="005E0A0A" w:rsidP="004426E4">
            <w:pPr>
              <w:rPr>
                <w:rFonts w:ascii="Arial Narrow" w:hAnsi="Arial Narrow"/>
                <w:color w:val="FF0000"/>
              </w:rPr>
            </w:pPr>
          </w:p>
        </w:tc>
      </w:tr>
      <w:tr w:rsidR="005E0A0A" w:rsidRPr="002716CB">
        <w:trPr>
          <w:trHeight w:val="340"/>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Pohľadávky spolu</w:t>
            </w:r>
          </w:p>
        </w:tc>
        <w:tc>
          <w:tcPr>
            <w:tcW w:w="1408" w:type="dxa"/>
            <w:tcBorders>
              <w:left w:val="single" w:sz="12" w:space="0" w:color="auto"/>
              <w:bottom w:val="single" w:sz="12" w:space="0" w:color="auto"/>
            </w:tcBorders>
            <w:vAlign w:val="center"/>
          </w:tcPr>
          <w:p w:rsidR="005E0A0A" w:rsidRPr="002E3DC3" w:rsidRDefault="005E0A0A" w:rsidP="004426E4">
            <w:pPr>
              <w:rPr>
                <w:rFonts w:ascii="Arial Narrow" w:hAnsi="Arial Narrow"/>
                <w:b/>
                <w:color w:val="FF0000"/>
              </w:rPr>
            </w:pPr>
            <w:r w:rsidRPr="00DB11EF">
              <w:rPr>
                <w:rFonts w:ascii="Arial Narrow" w:hAnsi="Arial Narrow"/>
                <w:b/>
                <w:sz w:val="22"/>
              </w:rPr>
              <w:t>36936</w:t>
            </w:r>
          </w:p>
        </w:tc>
        <w:tc>
          <w:tcPr>
            <w:tcW w:w="1014" w:type="dxa"/>
            <w:tcBorders>
              <w:bottom w:val="single" w:sz="12" w:space="0" w:color="auto"/>
            </w:tcBorders>
            <w:vAlign w:val="center"/>
          </w:tcPr>
          <w:p w:rsidR="005E0A0A" w:rsidRPr="002716CB" w:rsidRDefault="005E0A0A" w:rsidP="004426E4">
            <w:pPr>
              <w:rPr>
                <w:rFonts w:ascii="Arial Narrow" w:hAnsi="Arial Narrow"/>
                <w:b/>
              </w:rPr>
            </w:pPr>
          </w:p>
        </w:tc>
        <w:tc>
          <w:tcPr>
            <w:tcW w:w="1821" w:type="dxa"/>
            <w:tcBorders>
              <w:bottom w:val="single" w:sz="12" w:space="0" w:color="auto"/>
            </w:tcBorders>
            <w:vAlign w:val="center"/>
          </w:tcPr>
          <w:p w:rsidR="005E0A0A" w:rsidRPr="002716CB" w:rsidRDefault="005E0A0A" w:rsidP="004426E4">
            <w:pPr>
              <w:rPr>
                <w:rFonts w:ascii="Arial Narrow" w:hAnsi="Arial Narrow"/>
                <w:b/>
              </w:rPr>
            </w:pPr>
          </w:p>
        </w:tc>
        <w:tc>
          <w:tcPr>
            <w:tcW w:w="1740" w:type="dxa"/>
            <w:tcBorders>
              <w:bottom w:val="single" w:sz="12" w:space="0" w:color="auto"/>
            </w:tcBorders>
            <w:vAlign w:val="center"/>
          </w:tcPr>
          <w:p w:rsidR="005E0A0A" w:rsidRPr="002716CB" w:rsidRDefault="005E0A0A" w:rsidP="004426E4">
            <w:pPr>
              <w:rPr>
                <w:rFonts w:ascii="Arial Narrow" w:hAnsi="Arial Narrow"/>
                <w:b/>
              </w:rPr>
            </w:pPr>
          </w:p>
        </w:tc>
        <w:tc>
          <w:tcPr>
            <w:tcW w:w="1306" w:type="dxa"/>
            <w:tcBorders>
              <w:bottom w:val="single" w:sz="12" w:space="0" w:color="auto"/>
            </w:tcBorders>
            <w:vAlign w:val="center"/>
          </w:tcPr>
          <w:p w:rsidR="005E0A0A" w:rsidRPr="002E3DC3" w:rsidRDefault="005E0A0A" w:rsidP="004426E4">
            <w:pPr>
              <w:rPr>
                <w:rFonts w:ascii="Arial Narrow" w:hAnsi="Arial Narrow"/>
                <w:b/>
                <w:color w:val="FF0000"/>
              </w:rPr>
            </w:pPr>
            <w:r w:rsidRPr="00DB11EF">
              <w:rPr>
                <w:rFonts w:ascii="Arial Narrow" w:hAnsi="Arial Narrow"/>
                <w:b/>
                <w:sz w:val="22"/>
              </w:rPr>
              <w:t>36936</w:t>
            </w:r>
          </w:p>
        </w:tc>
      </w:tr>
    </w:tbl>
    <w:p w:rsidR="005E0A0A" w:rsidRDefault="005E0A0A" w:rsidP="005E0A0A">
      <w:pPr>
        <w:pStyle w:val="Nzov"/>
        <w:keepNext w:val="0"/>
        <w:widowControl w:val="0"/>
        <w:spacing w:before="0" w:beforeAutospacing="0" w:after="0"/>
        <w:jc w:val="left"/>
      </w:pPr>
    </w:p>
    <w:p w:rsidR="005E0A0A" w:rsidRPr="0089732E" w:rsidRDefault="005E0A0A" w:rsidP="005E0A0A">
      <w:pPr>
        <w:rPr>
          <w:rFonts w:ascii="Arial Narrow" w:hAnsi="Arial Narrow"/>
          <w:sz w:val="22"/>
          <w:u w:val="single"/>
          <w:lang w:eastAsia="en-US"/>
        </w:rPr>
      </w:pPr>
      <w:r w:rsidRPr="0089732E">
        <w:rPr>
          <w:rFonts w:ascii="Arial Narrow" w:hAnsi="Arial Narrow"/>
          <w:sz w:val="22"/>
          <w:u w:val="single"/>
          <w:lang w:eastAsia="en-US"/>
        </w:rPr>
        <w:t>Komentár:</w:t>
      </w:r>
    </w:p>
    <w:p w:rsidR="005E0A0A" w:rsidRPr="0089732E" w:rsidRDefault="005E0A0A" w:rsidP="005E0A0A">
      <w:pPr>
        <w:rPr>
          <w:sz w:val="22"/>
          <w:lang w:eastAsia="en-US"/>
        </w:rPr>
      </w:pPr>
      <w:r w:rsidRPr="0089732E">
        <w:rPr>
          <w:sz w:val="22"/>
          <w:lang w:eastAsia="en-US"/>
        </w:rPr>
        <w:t xml:space="preserve">ÚJ </w:t>
      </w:r>
      <w:proofErr w:type="spellStart"/>
      <w:r w:rsidRPr="0089732E">
        <w:rPr>
          <w:sz w:val="22"/>
          <w:lang w:eastAsia="en-US"/>
        </w:rPr>
        <w:t>tvoríla</w:t>
      </w:r>
      <w:proofErr w:type="spellEnd"/>
      <w:r w:rsidRPr="0089732E">
        <w:rPr>
          <w:sz w:val="22"/>
          <w:lang w:eastAsia="en-US"/>
        </w:rPr>
        <w:t xml:space="preserve"> účtovné opravné položky v zmysle zákona o dani z príjmov</w:t>
      </w:r>
    </w:p>
    <w:p w:rsidR="005E0A0A" w:rsidRPr="00AC46D1" w:rsidRDefault="005E0A0A" w:rsidP="005E0A0A">
      <w:pPr>
        <w:rPr>
          <w:sz w:val="22"/>
          <w:lang w:eastAsia="en-US"/>
        </w:rPr>
      </w:pPr>
    </w:p>
    <w:p w:rsidR="005E0A0A" w:rsidRPr="0089732E" w:rsidRDefault="005E0A0A" w:rsidP="005E0A0A">
      <w:pPr>
        <w:ind w:right="-468"/>
        <w:jc w:val="both"/>
        <w:rPr>
          <w:rFonts w:cs="Arial Narrow"/>
          <w:sz w:val="22"/>
        </w:rPr>
      </w:pPr>
      <w:r w:rsidRPr="002716CB">
        <w:rPr>
          <w:rFonts w:ascii="Arial Narrow" w:hAnsi="Arial Narrow" w:cs="Arial Narrow"/>
          <w:sz w:val="22"/>
        </w:rPr>
        <w:t xml:space="preserve">s) </w:t>
      </w:r>
      <w:r w:rsidRPr="00B47D3C">
        <w:rPr>
          <w:rFonts w:ascii="Arial Narrow" w:hAnsi="Arial Narrow" w:cs="Arial Narrow"/>
          <w:sz w:val="22"/>
          <w:u w:val="single"/>
        </w:rPr>
        <w:t>Hodnota pohľadávok do lehoty splatnosti a po lehote splatnosti</w:t>
      </w:r>
      <w:r w:rsidRPr="002716CB">
        <w:rPr>
          <w:rFonts w:ascii="Arial Narrow" w:hAnsi="Arial Narrow" w:cs="Arial Narrow"/>
          <w:sz w:val="22"/>
        </w:rPr>
        <w:t>:</w:t>
      </w: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B7643" w:rsidRDefault="005E0A0A" w:rsidP="005E0A0A">
      <w:pPr>
        <w:spacing w:after="120"/>
        <w:ind w:right="-471"/>
        <w:jc w:val="both"/>
        <w:rPr>
          <w:rFonts w:cs="Arial Narrow"/>
          <w:sz w:val="22"/>
          <w:u w:val="single"/>
        </w:rPr>
      </w:pPr>
      <w:r w:rsidRPr="002716CB">
        <w:rPr>
          <w:rFonts w:ascii="Arial Narrow" w:hAnsi="Arial Narrow" w:cs="Arial Narrow"/>
          <w:sz w:val="22"/>
        </w:rPr>
        <w:t xml:space="preserve">Informácie k prílohe č.3 časti F. písm. s) </w:t>
      </w:r>
      <w:r w:rsidRPr="00B47D3C">
        <w:rPr>
          <w:rFonts w:ascii="Arial Narrow" w:hAnsi="Arial Narrow" w:cs="Arial Narrow"/>
          <w:sz w:val="22"/>
          <w:u w:val="single"/>
        </w:rPr>
        <w:t>o vekovej štruktúre pohľadávok</w:t>
      </w:r>
    </w:p>
    <w:p w:rsidR="006B7643" w:rsidRDefault="006B7643" w:rsidP="005E0A0A">
      <w:pPr>
        <w:spacing w:after="120"/>
        <w:ind w:right="-471"/>
        <w:jc w:val="both"/>
        <w:rPr>
          <w:rFonts w:cs="Arial Narrow"/>
          <w:sz w:val="22"/>
          <w:u w:val="single"/>
        </w:rPr>
      </w:pPr>
    </w:p>
    <w:p w:rsidR="005E0A0A" w:rsidRPr="006B7643" w:rsidRDefault="005E0A0A" w:rsidP="005E0A0A">
      <w:pPr>
        <w:spacing w:after="120"/>
        <w:ind w:right="-471"/>
        <w:jc w:val="both"/>
        <w:rPr>
          <w:rFonts w:cs="Arial Narrow"/>
          <w:sz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8"/>
        <w:gridCol w:w="2040"/>
        <w:gridCol w:w="2040"/>
        <w:gridCol w:w="2040"/>
      </w:tblGrid>
      <w:tr w:rsidR="005E0A0A" w:rsidRPr="002716CB">
        <w:trPr>
          <w:jc w:val="center"/>
        </w:trPr>
        <w:tc>
          <w:tcPr>
            <w:tcW w:w="3167" w:type="dxa"/>
            <w:tcBorders>
              <w:top w:val="single" w:sz="12" w:space="0" w:color="auto"/>
              <w:right w:val="single" w:sz="12" w:space="0" w:color="auto"/>
            </w:tcBorders>
            <w:vAlign w:val="center"/>
          </w:tcPr>
          <w:p w:rsidR="005E0A0A" w:rsidRPr="00B47D3C" w:rsidRDefault="005E0A0A" w:rsidP="004426E4">
            <w:pPr>
              <w:pStyle w:val="TopHeader"/>
            </w:pPr>
            <w:r w:rsidRPr="00B47D3C">
              <w:lastRenderedPageBreak/>
              <w:t>Názov položky</w:t>
            </w:r>
          </w:p>
        </w:tc>
        <w:tc>
          <w:tcPr>
            <w:tcW w:w="2040" w:type="dxa"/>
            <w:tcBorders>
              <w:top w:val="single" w:sz="12" w:space="0" w:color="auto"/>
              <w:left w:val="single" w:sz="12" w:space="0" w:color="auto"/>
              <w:right w:val="single" w:sz="12" w:space="0" w:color="auto"/>
            </w:tcBorders>
            <w:vAlign w:val="center"/>
          </w:tcPr>
          <w:p w:rsidR="005E0A0A" w:rsidRPr="00B47D3C" w:rsidRDefault="005E0A0A" w:rsidP="004426E4">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rsidR="005E0A0A" w:rsidRPr="00B47D3C" w:rsidRDefault="005E0A0A" w:rsidP="004426E4">
            <w:pPr>
              <w:pStyle w:val="TopHeader"/>
            </w:pPr>
            <w:r w:rsidRPr="00B47D3C">
              <w:t>Po lehote splatnosti</w:t>
            </w:r>
          </w:p>
        </w:tc>
        <w:tc>
          <w:tcPr>
            <w:tcW w:w="2040" w:type="dxa"/>
            <w:tcBorders>
              <w:top w:val="single" w:sz="12" w:space="0" w:color="auto"/>
              <w:left w:val="single" w:sz="12" w:space="0" w:color="auto"/>
            </w:tcBorders>
            <w:vAlign w:val="center"/>
          </w:tcPr>
          <w:p w:rsidR="005E0A0A" w:rsidRPr="00B47D3C" w:rsidRDefault="005E0A0A" w:rsidP="004426E4">
            <w:pPr>
              <w:pStyle w:val="TopHeader"/>
            </w:pPr>
            <w:r w:rsidRPr="00B47D3C">
              <w:t>Pohľadávky spolu</w:t>
            </w:r>
          </w:p>
        </w:tc>
      </w:tr>
      <w:tr w:rsidR="005E0A0A" w:rsidRPr="002716CB">
        <w:trPr>
          <w:trHeight w:hRule="exact" w:val="227"/>
          <w:jc w:val="center"/>
        </w:trPr>
        <w:tc>
          <w:tcPr>
            <w:tcW w:w="3167" w:type="dxa"/>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20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20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2040"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d</w:t>
            </w:r>
          </w:p>
        </w:tc>
      </w:tr>
      <w:tr w:rsidR="005E0A0A" w:rsidRPr="002716CB">
        <w:trPr>
          <w:trHeight w:val="454"/>
          <w:jc w:val="center"/>
        </w:trPr>
        <w:tc>
          <w:tcPr>
            <w:tcW w:w="9287" w:type="dxa"/>
            <w:gridSpan w:val="4"/>
            <w:tcBorders>
              <w:bottom w:val="single" w:sz="12" w:space="0" w:color="auto"/>
            </w:tcBorders>
            <w:vAlign w:val="center"/>
          </w:tcPr>
          <w:p w:rsidR="005E0A0A" w:rsidRPr="00AC46D1" w:rsidRDefault="005E0A0A" w:rsidP="004426E4">
            <w:pPr>
              <w:rPr>
                <w:b/>
              </w:rPr>
            </w:pPr>
            <w:r w:rsidRPr="002716CB">
              <w:rPr>
                <w:rFonts w:ascii="Arial Narrow" w:hAnsi="Arial Narrow"/>
                <w:b/>
                <w:sz w:val="22"/>
              </w:rPr>
              <w:t>Dlhodobé pohľadávky</w:t>
            </w:r>
          </w:p>
        </w:tc>
      </w:tr>
      <w:tr w:rsidR="005E0A0A" w:rsidRPr="002716CB">
        <w:trPr>
          <w:trHeight w:hRule="exact" w:val="567"/>
          <w:jc w:val="center"/>
        </w:trPr>
        <w:tc>
          <w:tcPr>
            <w:tcW w:w="3167"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z obchodného styku</w:t>
            </w:r>
          </w:p>
        </w:tc>
        <w:tc>
          <w:tcPr>
            <w:tcW w:w="2040" w:type="dxa"/>
            <w:tcBorders>
              <w:top w:val="single" w:sz="12" w:space="0" w:color="auto"/>
              <w:left w:val="single" w:sz="12" w:space="0" w:color="auto"/>
            </w:tcBorders>
            <w:vAlign w:val="center"/>
          </w:tcPr>
          <w:p w:rsidR="005E0A0A" w:rsidRPr="00AC46D1" w:rsidRDefault="005E0A0A" w:rsidP="004426E4">
            <w:pPr>
              <w:jc w:val="center"/>
            </w:pPr>
          </w:p>
        </w:tc>
        <w:tc>
          <w:tcPr>
            <w:tcW w:w="2040" w:type="dxa"/>
            <w:tcBorders>
              <w:top w:val="single" w:sz="12" w:space="0" w:color="auto"/>
            </w:tcBorders>
            <w:vAlign w:val="center"/>
          </w:tcPr>
          <w:p w:rsidR="005E0A0A" w:rsidRPr="002716CB" w:rsidRDefault="005E0A0A" w:rsidP="004426E4">
            <w:pPr>
              <w:jc w:val="center"/>
              <w:rPr>
                <w:rFonts w:ascii="Arial Narrow" w:hAnsi="Arial Narrow"/>
              </w:rPr>
            </w:pPr>
          </w:p>
        </w:tc>
        <w:tc>
          <w:tcPr>
            <w:tcW w:w="2040" w:type="dxa"/>
            <w:tcBorders>
              <w:top w:val="single" w:sz="12" w:space="0" w:color="auto"/>
            </w:tcBorders>
            <w:vAlign w:val="center"/>
          </w:tcPr>
          <w:p w:rsidR="005E0A0A" w:rsidRPr="002716CB" w:rsidRDefault="005E0A0A" w:rsidP="004426E4">
            <w:pPr>
              <w:jc w:val="center"/>
              <w:rPr>
                <w:rFonts w:ascii="Arial Narrow" w:hAnsi="Arial Narrow"/>
              </w:rPr>
            </w:pPr>
          </w:p>
        </w:tc>
      </w:tr>
      <w:tr w:rsidR="005E0A0A" w:rsidRPr="002716CB">
        <w:trPr>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DÚJ a MÚJ</w:t>
            </w:r>
          </w:p>
        </w:tc>
        <w:tc>
          <w:tcPr>
            <w:tcW w:w="2040" w:type="dxa"/>
            <w:tcBorders>
              <w:left w:val="single" w:sz="12" w:space="0" w:color="auto"/>
            </w:tcBorders>
            <w:vAlign w:val="center"/>
          </w:tcPr>
          <w:p w:rsidR="005E0A0A" w:rsidRPr="002716CB" w:rsidRDefault="005E0A0A" w:rsidP="004426E4">
            <w:pPr>
              <w:jc w:val="center"/>
              <w:rPr>
                <w:rFonts w:ascii="Arial Narrow" w:hAnsi="Arial Narrow"/>
              </w:rPr>
            </w:pPr>
          </w:p>
        </w:tc>
        <w:tc>
          <w:tcPr>
            <w:tcW w:w="2040" w:type="dxa"/>
            <w:vAlign w:val="center"/>
          </w:tcPr>
          <w:p w:rsidR="005E0A0A" w:rsidRPr="002716CB" w:rsidRDefault="005E0A0A" w:rsidP="004426E4">
            <w:pPr>
              <w:jc w:val="center"/>
              <w:rPr>
                <w:rFonts w:ascii="Arial Narrow" w:hAnsi="Arial Narrow"/>
              </w:rPr>
            </w:pPr>
          </w:p>
        </w:tc>
        <w:tc>
          <w:tcPr>
            <w:tcW w:w="2040" w:type="dxa"/>
            <w:vAlign w:val="center"/>
          </w:tcPr>
          <w:p w:rsidR="005E0A0A" w:rsidRPr="002716CB" w:rsidRDefault="005E0A0A" w:rsidP="004426E4">
            <w:pPr>
              <w:jc w:val="center"/>
              <w:rPr>
                <w:rFonts w:ascii="Arial Narrow" w:hAnsi="Arial Narrow"/>
              </w:rPr>
            </w:pPr>
          </w:p>
        </w:tc>
      </w:tr>
      <w:tr w:rsidR="005E0A0A" w:rsidRPr="002716CB">
        <w:trPr>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Ostatné pohľadávky v rámci konsolidovaného celku</w:t>
            </w:r>
          </w:p>
        </w:tc>
        <w:tc>
          <w:tcPr>
            <w:tcW w:w="2040" w:type="dxa"/>
            <w:tcBorders>
              <w:left w:val="single" w:sz="12" w:space="0" w:color="auto"/>
            </w:tcBorders>
            <w:vAlign w:val="center"/>
          </w:tcPr>
          <w:p w:rsidR="005E0A0A" w:rsidRPr="002716CB" w:rsidRDefault="005E0A0A" w:rsidP="004426E4">
            <w:pPr>
              <w:jc w:val="center"/>
              <w:rPr>
                <w:rFonts w:ascii="Arial Narrow" w:hAnsi="Arial Narrow"/>
              </w:rPr>
            </w:pPr>
          </w:p>
        </w:tc>
        <w:tc>
          <w:tcPr>
            <w:tcW w:w="2040" w:type="dxa"/>
            <w:vAlign w:val="center"/>
          </w:tcPr>
          <w:p w:rsidR="005E0A0A" w:rsidRPr="002716CB" w:rsidRDefault="005E0A0A" w:rsidP="004426E4">
            <w:pPr>
              <w:jc w:val="center"/>
              <w:rPr>
                <w:rFonts w:ascii="Arial Narrow" w:hAnsi="Arial Narrow"/>
              </w:rPr>
            </w:pPr>
          </w:p>
        </w:tc>
        <w:tc>
          <w:tcPr>
            <w:tcW w:w="2040" w:type="dxa"/>
            <w:vAlign w:val="center"/>
          </w:tcPr>
          <w:p w:rsidR="005E0A0A" w:rsidRPr="002716CB" w:rsidRDefault="005E0A0A" w:rsidP="004426E4">
            <w:pPr>
              <w:jc w:val="center"/>
              <w:rPr>
                <w:rFonts w:ascii="Arial Narrow" w:hAnsi="Arial Narrow"/>
              </w:rPr>
            </w:pPr>
          </w:p>
        </w:tc>
      </w:tr>
      <w:tr w:rsidR="005E0A0A" w:rsidRPr="002716CB">
        <w:trPr>
          <w:jc w:val="center"/>
        </w:trPr>
        <w:tc>
          <w:tcPr>
            <w:tcW w:w="3167"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2040" w:type="dxa"/>
            <w:tcBorders>
              <w:left w:val="single" w:sz="12" w:space="0" w:color="auto"/>
              <w:bottom w:val="single" w:sz="6" w:space="0" w:color="auto"/>
            </w:tcBorders>
            <w:vAlign w:val="center"/>
          </w:tcPr>
          <w:p w:rsidR="005E0A0A" w:rsidRPr="002716CB" w:rsidRDefault="005E0A0A" w:rsidP="004426E4">
            <w:pPr>
              <w:jc w:val="center"/>
              <w:rPr>
                <w:rFonts w:ascii="Arial Narrow" w:hAnsi="Arial Narrow"/>
              </w:rPr>
            </w:pPr>
          </w:p>
        </w:tc>
        <w:tc>
          <w:tcPr>
            <w:tcW w:w="2040" w:type="dxa"/>
            <w:tcBorders>
              <w:bottom w:val="single" w:sz="6" w:space="0" w:color="auto"/>
            </w:tcBorders>
            <w:vAlign w:val="center"/>
          </w:tcPr>
          <w:p w:rsidR="005E0A0A" w:rsidRPr="002716CB" w:rsidRDefault="005E0A0A" w:rsidP="004426E4">
            <w:pPr>
              <w:jc w:val="center"/>
              <w:rPr>
                <w:rFonts w:ascii="Arial Narrow" w:hAnsi="Arial Narrow"/>
              </w:rPr>
            </w:pPr>
          </w:p>
        </w:tc>
        <w:tc>
          <w:tcPr>
            <w:tcW w:w="2040" w:type="dxa"/>
            <w:tcBorders>
              <w:bottom w:val="single" w:sz="6" w:space="0" w:color="auto"/>
            </w:tcBorders>
            <w:vAlign w:val="center"/>
          </w:tcPr>
          <w:p w:rsidR="005E0A0A" w:rsidRPr="002716CB" w:rsidRDefault="005E0A0A" w:rsidP="004426E4">
            <w:pPr>
              <w:jc w:val="center"/>
              <w:rPr>
                <w:rFonts w:ascii="Arial Narrow" w:hAnsi="Arial Narrow"/>
              </w:rPr>
            </w:pPr>
          </w:p>
        </w:tc>
      </w:tr>
      <w:tr w:rsidR="005E0A0A" w:rsidRPr="002716CB">
        <w:trPr>
          <w:trHeight w:hRule="exact" w:val="397"/>
          <w:jc w:val="center"/>
        </w:trPr>
        <w:tc>
          <w:tcPr>
            <w:tcW w:w="3167"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Iné pohľadávky</w:t>
            </w:r>
          </w:p>
        </w:tc>
        <w:tc>
          <w:tcPr>
            <w:tcW w:w="2040" w:type="dxa"/>
            <w:tcBorders>
              <w:top w:val="single" w:sz="6" w:space="0" w:color="auto"/>
              <w:left w:val="single" w:sz="12" w:space="0" w:color="auto"/>
            </w:tcBorders>
            <w:vAlign w:val="center"/>
          </w:tcPr>
          <w:p w:rsidR="005E0A0A" w:rsidRPr="00AC46D1" w:rsidRDefault="005E0A0A" w:rsidP="004426E4">
            <w:pPr>
              <w:jc w:val="center"/>
            </w:pPr>
          </w:p>
        </w:tc>
        <w:tc>
          <w:tcPr>
            <w:tcW w:w="2040" w:type="dxa"/>
            <w:tcBorders>
              <w:top w:val="single" w:sz="6" w:space="0" w:color="auto"/>
            </w:tcBorders>
            <w:vAlign w:val="center"/>
          </w:tcPr>
          <w:p w:rsidR="005E0A0A" w:rsidRPr="002716CB" w:rsidRDefault="005E0A0A" w:rsidP="004426E4">
            <w:pPr>
              <w:jc w:val="center"/>
              <w:rPr>
                <w:rFonts w:ascii="Arial Narrow" w:hAnsi="Arial Narrow"/>
              </w:rPr>
            </w:pPr>
          </w:p>
        </w:tc>
        <w:tc>
          <w:tcPr>
            <w:tcW w:w="2040" w:type="dxa"/>
            <w:tcBorders>
              <w:top w:val="single" w:sz="6" w:space="0" w:color="auto"/>
            </w:tcBorders>
            <w:vAlign w:val="center"/>
          </w:tcPr>
          <w:p w:rsidR="005E0A0A" w:rsidRPr="002716CB" w:rsidRDefault="005E0A0A" w:rsidP="004426E4">
            <w:pPr>
              <w:jc w:val="center"/>
              <w:rPr>
                <w:rFonts w:ascii="Arial Narrow" w:hAnsi="Arial Narrow"/>
              </w:rPr>
            </w:pPr>
          </w:p>
        </w:tc>
      </w:tr>
      <w:tr w:rsidR="005E0A0A" w:rsidRPr="002716CB">
        <w:trPr>
          <w:trHeight w:hRule="exact" w:val="397"/>
          <w:jc w:val="center"/>
        </w:trPr>
        <w:tc>
          <w:tcPr>
            <w:tcW w:w="3167"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Dlhodobé pohľadávky spolu</w:t>
            </w:r>
          </w:p>
        </w:tc>
        <w:tc>
          <w:tcPr>
            <w:tcW w:w="2040" w:type="dxa"/>
            <w:tcBorders>
              <w:left w:val="single" w:sz="12" w:space="0" w:color="auto"/>
              <w:bottom w:val="single" w:sz="12" w:space="0" w:color="auto"/>
            </w:tcBorders>
            <w:vAlign w:val="center"/>
          </w:tcPr>
          <w:p w:rsidR="005E0A0A" w:rsidRPr="009919C1" w:rsidRDefault="005E0A0A" w:rsidP="004426E4">
            <w:pPr>
              <w:jc w:val="center"/>
              <w:rPr>
                <w:rFonts w:ascii="Arial Narrow" w:hAnsi="Arial Narrow"/>
                <w:b/>
                <w:highlight w:val="yellow"/>
              </w:rPr>
            </w:pPr>
          </w:p>
        </w:tc>
        <w:tc>
          <w:tcPr>
            <w:tcW w:w="2040" w:type="dxa"/>
            <w:tcBorders>
              <w:bottom w:val="single" w:sz="12" w:space="0" w:color="auto"/>
            </w:tcBorders>
            <w:vAlign w:val="center"/>
          </w:tcPr>
          <w:p w:rsidR="005E0A0A" w:rsidRPr="009919C1" w:rsidRDefault="005E0A0A" w:rsidP="004426E4">
            <w:pPr>
              <w:jc w:val="center"/>
              <w:rPr>
                <w:rFonts w:ascii="Arial Narrow" w:hAnsi="Arial Narrow"/>
                <w:b/>
                <w:highlight w:val="yellow"/>
              </w:rPr>
            </w:pPr>
          </w:p>
        </w:tc>
        <w:tc>
          <w:tcPr>
            <w:tcW w:w="2040" w:type="dxa"/>
            <w:tcBorders>
              <w:bottom w:val="single" w:sz="12" w:space="0" w:color="auto"/>
            </w:tcBorders>
            <w:vAlign w:val="center"/>
          </w:tcPr>
          <w:p w:rsidR="005E0A0A" w:rsidRPr="009919C1" w:rsidRDefault="005E0A0A" w:rsidP="004426E4">
            <w:pPr>
              <w:jc w:val="center"/>
              <w:rPr>
                <w:b/>
                <w:highlight w:val="yellow"/>
              </w:rPr>
            </w:pPr>
          </w:p>
        </w:tc>
      </w:tr>
      <w:tr w:rsidR="005E0A0A" w:rsidRPr="002716CB">
        <w:trPr>
          <w:trHeight w:val="329"/>
          <w:jc w:val="center"/>
        </w:trPr>
        <w:tc>
          <w:tcPr>
            <w:tcW w:w="9287" w:type="dxa"/>
            <w:gridSpan w:val="4"/>
            <w:tcBorders>
              <w:top w:val="single" w:sz="12" w:space="0" w:color="auto"/>
              <w:bottom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Krátkodobé pohľadávky</w:t>
            </w:r>
          </w:p>
        </w:tc>
      </w:tr>
      <w:tr w:rsidR="005E0A0A" w:rsidRPr="002716CB">
        <w:trPr>
          <w:trHeight w:val="340"/>
          <w:jc w:val="center"/>
        </w:trPr>
        <w:tc>
          <w:tcPr>
            <w:tcW w:w="3167" w:type="dxa"/>
            <w:tcBorders>
              <w:top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z obchodného styku</w:t>
            </w:r>
          </w:p>
        </w:tc>
        <w:tc>
          <w:tcPr>
            <w:tcW w:w="2040" w:type="dxa"/>
            <w:tcBorders>
              <w:top w:val="single" w:sz="12" w:space="0" w:color="auto"/>
              <w:left w:val="single" w:sz="12" w:space="0" w:color="auto"/>
            </w:tcBorders>
            <w:vAlign w:val="center"/>
          </w:tcPr>
          <w:p w:rsidR="005E0A0A" w:rsidRPr="00DB11EF" w:rsidRDefault="00DB11EF" w:rsidP="004426E4">
            <w:pPr>
              <w:jc w:val="center"/>
              <w:rPr>
                <w:rFonts w:ascii="Arial Narrow" w:hAnsi="Arial Narrow"/>
              </w:rPr>
            </w:pPr>
            <w:r w:rsidRPr="00DB11EF">
              <w:rPr>
                <w:rFonts w:ascii="Arial Narrow" w:hAnsi="Arial Narrow"/>
              </w:rPr>
              <w:t>303133</w:t>
            </w:r>
          </w:p>
        </w:tc>
        <w:tc>
          <w:tcPr>
            <w:tcW w:w="2040" w:type="dxa"/>
            <w:tcBorders>
              <w:top w:val="single" w:sz="12" w:space="0" w:color="auto"/>
            </w:tcBorders>
            <w:vAlign w:val="center"/>
          </w:tcPr>
          <w:p w:rsidR="005E0A0A" w:rsidRPr="00DB11EF" w:rsidRDefault="00DB11EF" w:rsidP="004426E4">
            <w:pPr>
              <w:jc w:val="center"/>
              <w:rPr>
                <w:rFonts w:ascii="Arial Narrow" w:hAnsi="Arial Narrow"/>
              </w:rPr>
            </w:pPr>
            <w:r w:rsidRPr="00DB11EF">
              <w:rPr>
                <w:rFonts w:ascii="Arial Narrow" w:hAnsi="Arial Narrow"/>
              </w:rPr>
              <w:t>204755</w:t>
            </w:r>
          </w:p>
        </w:tc>
        <w:tc>
          <w:tcPr>
            <w:tcW w:w="2040" w:type="dxa"/>
            <w:tcBorders>
              <w:top w:val="single" w:sz="12" w:space="0" w:color="auto"/>
            </w:tcBorders>
            <w:vAlign w:val="center"/>
          </w:tcPr>
          <w:p w:rsidR="005E0A0A" w:rsidRPr="00DB11EF" w:rsidRDefault="00DB11EF" w:rsidP="004426E4">
            <w:pPr>
              <w:jc w:val="center"/>
              <w:rPr>
                <w:rFonts w:ascii="Arial Narrow" w:hAnsi="Arial Narrow"/>
              </w:rPr>
            </w:pPr>
            <w:r w:rsidRPr="00DB11EF">
              <w:rPr>
                <w:rFonts w:ascii="Arial Narrow" w:hAnsi="Arial Narrow"/>
              </w:rPr>
              <w:t>507888</w:t>
            </w:r>
          </w:p>
        </w:tc>
      </w:tr>
      <w:tr w:rsidR="005E0A0A" w:rsidRPr="002716CB">
        <w:trPr>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DÚJ a MÚJ</w:t>
            </w:r>
          </w:p>
        </w:tc>
        <w:tc>
          <w:tcPr>
            <w:tcW w:w="2040" w:type="dxa"/>
            <w:tcBorders>
              <w:left w:val="single" w:sz="12" w:space="0" w:color="auto"/>
            </w:tcBorders>
            <w:vAlign w:val="center"/>
          </w:tcPr>
          <w:p w:rsidR="005E0A0A" w:rsidRPr="00DB11EF" w:rsidRDefault="00DB11EF" w:rsidP="004426E4">
            <w:pPr>
              <w:jc w:val="center"/>
              <w:rPr>
                <w:rFonts w:ascii="Arial Narrow" w:hAnsi="Arial Narrow"/>
              </w:rPr>
            </w:pPr>
            <w:r w:rsidRPr="00DB11EF">
              <w:rPr>
                <w:rFonts w:ascii="Arial Narrow" w:hAnsi="Arial Narrow"/>
              </w:rPr>
              <w:t>39441</w:t>
            </w:r>
          </w:p>
        </w:tc>
        <w:tc>
          <w:tcPr>
            <w:tcW w:w="2040" w:type="dxa"/>
            <w:vAlign w:val="center"/>
          </w:tcPr>
          <w:p w:rsidR="005E0A0A" w:rsidRPr="00DB11EF" w:rsidRDefault="00DB11EF" w:rsidP="004426E4">
            <w:pPr>
              <w:jc w:val="center"/>
              <w:rPr>
                <w:rFonts w:ascii="Arial Narrow" w:hAnsi="Arial Narrow"/>
              </w:rPr>
            </w:pPr>
            <w:r w:rsidRPr="00DB11EF">
              <w:rPr>
                <w:rFonts w:ascii="Arial Narrow" w:hAnsi="Arial Narrow"/>
              </w:rPr>
              <w:t>256057</w:t>
            </w:r>
          </w:p>
        </w:tc>
        <w:tc>
          <w:tcPr>
            <w:tcW w:w="2040" w:type="dxa"/>
            <w:vAlign w:val="center"/>
          </w:tcPr>
          <w:p w:rsidR="005E0A0A" w:rsidRPr="00DB11EF" w:rsidRDefault="00DB11EF" w:rsidP="004426E4">
            <w:pPr>
              <w:jc w:val="center"/>
              <w:rPr>
                <w:rFonts w:ascii="Arial Narrow" w:hAnsi="Arial Narrow"/>
              </w:rPr>
            </w:pPr>
            <w:r w:rsidRPr="00DB11EF">
              <w:rPr>
                <w:rFonts w:ascii="Arial Narrow" w:hAnsi="Arial Narrow"/>
              </w:rPr>
              <w:t>295498</w:t>
            </w:r>
          </w:p>
        </w:tc>
      </w:tr>
      <w:tr w:rsidR="005E0A0A" w:rsidRPr="002716CB">
        <w:trPr>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Ostatné pohľadávky v rámci konsolidovaného celku</w:t>
            </w:r>
          </w:p>
        </w:tc>
        <w:tc>
          <w:tcPr>
            <w:tcW w:w="2040" w:type="dxa"/>
            <w:tcBorders>
              <w:left w:val="single" w:sz="12" w:space="0" w:color="auto"/>
            </w:tcBorders>
            <w:vAlign w:val="center"/>
          </w:tcPr>
          <w:p w:rsidR="005E0A0A" w:rsidRPr="002E3DC3" w:rsidRDefault="005E0A0A" w:rsidP="004426E4">
            <w:pPr>
              <w:jc w:val="center"/>
              <w:rPr>
                <w:rFonts w:ascii="Arial Narrow" w:hAnsi="Arial Narrow"/>
                <w:color w:val="FF0000"/>
              </w:rPr>
            </w:pPr>
          </w:p>
        </w:tc>
        <w:tc>
          <w:tcPr>
            <w:tcW w:w="2040" w:type="dxa"/>
            <w:vAlign w:val="center"/>
          </w:tcPr>
          <w:p w:rsidR="005E0A0A" w:rsidRPr="002E3DC3" w:rsidRDefault="005E0A0A" w:rsidP="004426E4">
            <w:pPr>
              <w:jc w:val="center"/>
              <w:rPr>
                <w:rFonts w:ascii="Arial Narrow" w:hAnsi="Arial Narrow"/>
                <w:color w:val="FF0000"/>
              </w:rPr>
            </w:pPr>
          </w:p>
        </w:tc>
        <w:tc>
          <w:tcPr>
            <w:tcW w:w="2040" w:type="dxa"/>
            <w:vAlign w:val="center"/>
          </w:tcPr>
          <w:p w:rsidR="005E0A0A" w:rsidRPr="002E3DC3" w:rsidRDefault="005E0A0A" w:rsidP="004426E4">
            <w:pPr>
              <w:jc w:val="center"/>
              <w:rPr>
                <w:rFonts w:ascii="Arial Narrow" w:hAnsi="Arial Narrow"/>
                <w:color w:val="FF0000"/>
              </w:rPr>
            </w:pPr>
          </w:p>
        </w:tc>
      </w:tr>
      <w:tr w:rsidR="005E0A0A" w:rsidRPr="002716CB">
        <w:trPr>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2040" w:type="dxa"/>
            <w:tcBorders>
              <w:left w:val="single" w:sz="12" w:space="0" w:color="auto"/>
            </w:tcBorders>
            <w:vAlign w:val="center"/>
          </w:tcPr>
          <w:p w:rsidR="005E0A0A" w:rsidRPr="002E3DC3" w:rsidRDefault="005E0A0A" w:rsidP="004426E4">
            <w:pPr>
              <w:jc w:val="center"/>
              <w:rPr>
                <w:rFonts w:ascii="Arial Narrow" w:hAnsi="Arial Narrow"/>
                <w:color w:val="FF0000"/>
              </w:rPr>
            </w:pPr>
          </w:p>
        </w:tc>
        <w:tc>
          <w:tcPr>
            <w:tcW w:w="2040" w:type="dxa"/>
            <w:vAlign w:val="center"/>
          </w:tcPr>
          <w:p w:rsidR="005E0A0A" w:rsidRPr="002E3DC3" w:rsidRDefault="005E0A0A" w:rsidP="004426E4">
            <w:pPr>
              <w:jc w:val="center"/>
              <w:rPr>
                <w:rFonts w:ascii="Arial Narrow" w:hAnsi="Arial Narrow"/>
                <w:color w:val="FF0000"/>
              </w:rPr>
            </w:pPr>
          </w:p>
        </w:tc>
        <w:tc>
          <w:tcPr>
            <w:tcW w:w="2040" w:type="dxa"/>
            <w:vAlign w:val="center"/>
          </w:tcPr>
          <w:p w:rsidR="005E0A0A" w:rsidRPr="002E3DC3" w:rsidRDefault="005E0A0A" w:rsidP="004426E4">
            <w:pPr>
              <w:jc w:val="center"/>
              <w:rPr>
                <w:rFonts w:ascii="Arial Narrow" w:hAnsi="Arial Narrow"/>
                <w:color w:val="FF0000"/>
              </w:rPr>
            </w:pPr>
          </w:p>
        </w:tc>
      </w:tr>
      <w:tr w:rsidR="005E0A0A" w:rsidRPr="002716CB">
        <w:trPr>
          <w:trHeight w:hRule="exact" w:val="454"/>
          <w:jc w:val="center"/>
        </w:trPr>
        <w:tc>
          <w:tcPr>
            <w:tcW w:w="3167"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Sociálne poistenie</w:t>
            </w:r>
          </w:p>
        </w:tc>
        <w:tc>
          <w:tcPr>
            <w:tcW w:w="2040" w:type="dxa"/>
            <w:tcBorders>
              <w:left w:val="single" w:sz="12" w:space="0" w:color="auto"/>
              <w:bottom w:val="single" w:sz="6" w:space="0" w:color="auto"/>
            </w:tcBorders>
            <w:vAlign w:val="center"/>
          </w:tcPr>
          <w:p w:rsidR="005E0A0A" w:rsidRPr="002E3DC3" w:rsidRDefault="005E0A0A" w:rsidP="004426E4">
            <w:pPr>
              <w:jc w:val="center"/>
              <w:rPr>
                <w:rFonts w:ascii="Arial Narrow" w:hAnsi="Arial Narrow"/>
                <w:color w:val="FF0000"/>
              </w:rPr>
            </w:pPr>
          </w:p>
        </w:tc>
        <w:tc>
          <w:tcPr>
            <w:tcW w:w="2040" w:type="dxa"/>
            <w:tcBorders>
              <w:bottom w:val="single" w:sz="6" w:space="0" w:color="auto"/>
            </w:tcBorders>
            <w:vAlign w:val="center"/>
          </w:tcPr>
          <w:p w:rsidR="005E0A0A" w:rsidRPr="002E3DC3" w:rsidRDefault="005E0A0A" w:rsidP="004426E4">
            <w:pPr>
              <w:jc w:val="center"/>
              <w:rPr>
                <w:rFonts w:ascii="Arial Narrow" w:hAnsi="Arial Narrow"/>
                <w:color w:val="FF0000"/>
              </w:rPr>
            </w:pPr>
          </w:p>
        </w:tc>
        <w:tc>
          <w:tcPr>
            <w:tcW w:w="2040" w:type="dxa"/>
            <w:tcBorders>
              <w:bottom w:val="single" w:sz="6" w:space="0" w:color="auto"/>
            </w:tcBorders>
            <w:vAlign w:val="center"/>
          </w:tcPr>
          <w:p w:rsidR="005E0A0A" w:rsidRPr="002E3DC3" w:rsidRDefault="005E0A0A" w:rsidP="004426E4">
            <w:pPr>
              <w:jc w:val="center"/>
              <w:rPr>
                <w:rFonts w:ascii="Arial Narrow" w:hAnsi="Arial Narrow"/>
                <w:color w:val="FF0000"/>
              </w:rPr>
            </w:pPr>
          </w:p>
        </w:tc>
      </w:tr>
      <w:tr w:rsidR="005E0A0A" w:rsidRPr="002716CB">
        <w:trPr>
          <w:trHeight w:hRule="exact" w:val="454"/>
          <w:jc w:val="center"/>
        </w:trPr>
        <w:tc>
          <w:tcPr>
            <w:tcW w:w="3167"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Daňové pohľadávky a dotácie</w:t>
            </w:r>
          </w:p>
        </w:tc>
        <w:tc>
          <w:tcPr>
            <w:tcW w:w="2040" w:type="dxa"/>
            <w:tcBorders>
              <w:top w:val="single" w:sz="6" w:space="0" w:color="auto"/>
              <w:left w:val="single" w:sz="12" w:space="0" w:color="auto"/>
            </w:tcBorders>
            <w:vAlign w:val="center"/>
          </w:tcPr>
          <w:p w:rsidR="005E0A0A" w:rsidRPr="00DB11EF" w:rsidRDefault="00DB11EF" w:rsidP="004426E4">
            <w:pPr>
              <w:jc w:val="center"/>
            </w:pPr>
            <w:r w:rsidRPr="00DB11EF">
              <w:t>776751</w:t>
            </w:r>
          </w:p>
        </w:tc>
        <w:tc>
          <w:tcPr>
            <w:tcW w:w="2040" w:type="dxa"/>
            <w:tcBorders>
              <w:top w:val="single" w:sz="6" w:space="0" w:color="auto"/>
            </w:tcBorders>
            <w:vAlign w:val="center"/>
          </w:tcPr>
          <w:p w:rsidR="005E0A0A" w:rsidRPr="00DB11EF" w:rsidRDefault="005E0A0A" w:rsidP="004426E4">
            <w:pPr>
              <w:jc w:val="center"/>
              <w:rPr>
                <w:rFonts w:ascii="Arial Narrow" w:hAnsi="Arial Narrow"/>
              </w:rPr>
            </w:pPr>
          </w:p>
        </w:tc>
        <w:tc>
          <w:tcPr>
            <w:tcW w:w="2040" w:type="dxa"/>
            <w:tcBorders>
              <w:top w:val="single" w:sz="6" w:space="0" w:color="auto"/>
            </w:tcBorders>
            <w:vAlign w:val="center"/>
          </w:tcPr>
          <w:p w:rsidR="005E0A0A" w:rsidRPr="00DB11EF" w:rsidRDefault="00DB11EF" w:rsidP="004426E4">
            <w:pPr>
              <w:jc w:val="center"/>
            </w:pPr>
            <w:r w:rsidRPr="00DB11EF">
              <w:t>776751</w:t>
            </w:r>
          </w:p>
        </w:tc>
      </w:tr>
      <w:tr w:rsidR="005E0A0A" w:rsidRPr="002716CB">
        <w:trPr>
          <w:trHeight w:hRule="exact" w:val="454"/>
          <w:jc w:val="center"/>
        </w:trPr>
        <w:tc>
          <w:tcPr>
            <w:tcW w:w="3167"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Iné pohľadávky</w:t>
            </w:r>
          </w:p>
        </w:tc>
        <w:tc>
          <w:tcPr>
            <w:tcW w:w="2040" w:type="dxa"/>
            <w:tcBorders>
              <w:left w:val="single" w:sz="12" w:space="0" w:color="auto"/>
            </w:tcBorders>
            <w:vAlign w:val="center"/>
          </w:tcPr>
          <w:p w:rsidR="005E0A0A" w:rsidRPr="00DB11EF" w:rsidRDefault="00DB11EF" w:rsidP="004426E4">
            <w:pPr>
              <w:jc w:val="center"/>
              <w:rPr>
                <w:rFonts w:ascii="Arial Narrow" w:hAnsi="Arial Narrow"/>
              </w:rPr>
            </w:pPr>
            <w:r w:rsidRPr="00DB11EF">
              <w:rPr>
                <w:rFonts w:ascii="Arial Narrow" w:hAnsi="Arial Narrow"/>
              </w:rPr>
              <w:t>43225</w:t>
            </w:r>
          </w:p>
        </w:tc>
        <w:tc>
          <w:tcPr>
            <w:tcW w:w="2040" w:type="dxa"/>
            <w:vAlign w:val="center"/>
          </w:tcPr>
          <w:p w:rsidR="005E0A0A" w:rsidRPr="00DB11EF" w:rsidRDefault="005E0A0A" w:rsidP="004426E4">
            <w:pPr>
              <w:jc w:val="center"/>
            </w:pPr>
          </w:p>
        </w:tc>
        <w:tc>
          <w:tcPr>
            <w:tcW w:w="2040" w:type="dxa"/>
            <w:vAlign w:val="center"/>
          </w:tcPr>
          <w:p w:rsidR="005E0A0A" w:rsidRPr="00DB11EF" w:rsidRDefault="00DB11EF" w:rsidP="004426E4">
            <w:pPr>
              <w:jc w:val="center"/>
              <w:rPr>
                <w:rFonts w:ascii="Arial Narrow" w:hAnsi="Arial Narrow"/>
              </w:rPr>
            </w:pPr>
            <w:r w:rsidRPr="00DB11EF">
              <w:rPr>
                <w:rFonts w:ascii="Arial Narrow" w:hAnsi="Arial Narrow"/>
              </w:rPr>
              <w:t>43225</w:t>
            </w:r>
          </w:p>
        </w:tc>
      </w:tr>
      <w:tr w:rsidR="005E0A0A" w:rsidRPr="002716CB">
        <w:trPr>
          <w:trHeight w:hRule="exact" w:val="538"/>
          <w:jc w:val="center"/>
        </w:trPr>
        <w:tc>
          <w:tcPr>
            <w:tcW w:w="3167"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Krátkodobé pohľadávky spolu</w:t>
            </w:r>
          </w:p>
        </w:tc>
        <w:tc>
          <w:tcPr>
            <w:tcW w:w="2040" w:type="dxa"/>
            <w:tcBorders>
              <w:left w:val="single" w:sz="12" w:space="0" w:color="auto"/>
              <w:bottom w:val="single" w:sz="12" w:space="0" w:color="auto"/>
            </w:tcBorders>
            <w:vAlign w:val="center"/>
          </w:tcPr>
          <w:p w:rsidR="005E0A0A" w:rsidRPr="00DB11EF" w:rsidRDefault="00DB11EF" w:rsidP="004426E4">
            <w:pPr>
              <w:jc w:val="center"/>
              <w:rPr>
                <w:b/>
              </w:rPr>
            </w:pPr>
            <w:r w:rsidRPr="00DB11EF">
              <w:rPr>
                <w:rFonts w:ascii="Arial Narrow" w:hAnsi="Arial Narrow"/>
                <w:b/>
              </w:rPr>
              <w:t>1162550</w:t>
            </w:r>
          </w:p>
        </w:tc>
        <w:tc>
          <w:tcPr>
            <w:tcW w:w="2040" w:type="dxa"/>
            <w:tcBorders>
              <w:bottom w:val="single" w:sz="12" w:space="0" w:color="auto"/>
            </w:tcBorders>
            <w:vAlign w:val="center"/>
          </w:tcPr>
          <w:p w:rsidR="005E0A0A" w:rsidRPr="00DB11EF" w:rsidRDefault="00DB11EF" w:rsidP="004426E4">
            <w:pPr>
              <w:jc w:val="center"/>
              <w:rPr>
                <w:rFonts w:ascii="Arial Narrow" w:hAnsi="Arial Narrow"/>
                <w:b/>
              </w:rPr>
            </w:pPr>
            <w:r w:rsidRPr="00DB11EF">
              <w:rPr>
                <w:rFonts w:ascii="Arial Narrow" w:hAnsi="Arial Narrow"/>
                <w:b/>
              </w:rPr>
              <w:t>460812</w:t>
            </w:r>
          </w:p>
        </w:tc>
        <w:tc>
          <w:tcPr>
            <w:tcW w:w="2040" w:type="dxa"/>
            <w:tcBorders>
              <w:bottom w:val="single" w:sz="12" w:space="0" w:color="auto"/>
            </w:tcBorders>
            <w:vAlign w:val="center"/>
          </w:tcPr>
          <w:p w:rsidR="005E0A0A" w:rsidRPr="00DB11EF" w:rsidRDefault="00DB11EF" w:rsidP="004426E4">
            <w:pPr>
              <w:jc w:val="center"/>
              <w:rPr>
                <w:b/>
              </w:rPr>
            </w:pPr>
            <w:r w:rsidRPr="00DB11EF">
              <w:rPr>
                <w:b/>
              </w:rPr>
              <w:t>1623362</w:t>
            </w:r>
          </w:p>
        </w:tc>
      </w:tr>
    </w:tbl>
    <w:p w:rsidR="005E0A0A" w:rsidRPr="002716CB" w:rsidRDefault="005E0A0A" w:rsidP="005E0A0A">
      <w:pPr>
        <w:jc w:val="both"/>
      </w:pPr>
    </w:p>
    <w:p w:rsidR="005E0A0A" w:rsidRPr="002716CB" w:rsidRDefault="005E0A0A" w:rsidP="005E0A0A">
      <w:pPr>
        <w:ind w:left="644"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t) Hodnota pohľadávok zabezpečených záložným právom alebo inou formou zabezpečenia s uvedením formy zabezpečenia: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u) Hodnota pohľadávok, na ktoré sa zriadilo záložné právo a pohľadávok, pri ktorých má účtovná jednotka obmedzené právo s nimi nakladať: </w:t>
      </w:r>
    </w:p>
    <w:p w:rsidR="005E0A0A" w:rsidRPr="006B23A8" w:rsidRDefault="005E0A0A" w:rsidP="005E0A0A">
      <w:pPr>
        <w:ind w:right="-468"/>
        <w:jc w:val="both"/>
        <w:rPr>
          <w:rFonts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t) a u) o </w:t>
      </w:r>
      <w:r w:rsidRPr="00A95B16">
        <w:rPr>
          <w:rFonts w:ascii="Arial Narrow" w:hAnsi="Arial Narrow" w:cs="Arial Narrow"/>
          <w:sz w:val="22"/>
          <w:u w:val="single"/>
        </w:rPr>
        <w:t>pohľadávkach zabezpečených záložným právom</w:t>
      </w:r>
      <w:r w:rsidRPr="002716CB">
        <w:rPr>
          <w:rFonts w:ascii="Arial Narrow" w:hAnsi="Arial Narrow" w:cs="Arial Narrow"/>
          <w:sz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5E0A0A" w:rsidRPr="002716CB">
        <w:trPr>
          <w:jc w:val="center"/>
        </w:trPr>
        <w:tc>
          <w:tcPr>
            <w:tcW w:w="4201" w:type="dxa"/>
            <w:vMerge w:val="restart"/>
            <w:tcBorders>
              <w:top w:val="single" w:sz="12" w:space="0" w:color="auto"/>
              <w:right w:val="single" w:sz="12" w:space="0" w:color="auto"/>
            </w:tcBorders>
            <w:vAlign w:val="center"/>
          </w:tcPr>
          <w:p w:rsidR="005E0A0A" w:rsidRPr="002716CB" w:rsidRDefault="005E0A0A" w:rsidP="004426E4">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rsidR="005E0A0A" w:rsidRPr="002716CB" w:rsidRDefault="005E0A0A" w:rsidP="004426E4">
            <w:pPr>
              <w:pStyle w:val="TopHeader"/>
            </w:pPr>
            <w:r w:rsidRPr="002716CB">
              <w:t>Bežné účtovné obdobie</w:t>
            </w:r>
          </w:p>
        </w:tc>
      </w:tr>
      <w:tr w:rsidR="005E0A0A" w:rsidRPr="002716CB">
        <w:trPr>
          <w:jc w:val="center"/>
        </w:trPr>
        <w:tc>
          <w:tcPr>
            <w:tcW w:w="4201" w:type="dxa"/>
            <w:vMerge/>
            <w:tcBorders>
              <w:bottom w:val="nil"/>
              <w:right w:val="single" w:sz="12" w:space="0" w:color="auto"/>
            </w:tcBorders>
            <w:vAlign w:val="center"/>
          </w:tcPr>
          <w:p w:rsidR="005E0A0A" w:rsidRPr="002716CB" w:rsidRDefault="005E0A0A" w:rsidP="004426E4">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 xml:space="preserve">Hodnota predmetu </w:t>
            </w:r>
          </w:p>
          <w:p w:rsidR="005E0A0A" w:rsidRPr="002716CB" w:rsidRDefault="005E0A0A" w:rsidP="004426E4">
            <w:pPr>
              <w:pStyle w:val="TopHeader"/>
            </w:pPr>
            <w:r w:rsidRPr="002716CB">
              <w:t>záložného práva</w:t>
            </w:r>
          </w:p>
        </w:tc>
        <w:tc>
          <w:tcPr>
            <w:tcW w:w="2304"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pohľadávky</w:t>
            </w:r>
          </w:p>
        </w:tc>
      </w:tr>
      <w:tr w:rsidR="005E0A0A" w:rsidRPr="002716CB">
        <w:trPr>
          <w:jc w:val="center"/>
        </w:trPr>
        <w:tc>
          <w:tcPr>
            <w:tcW w:w="4201" w:type="dxa"/>
            <w:tcBorders>
              <w:top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Pohľadávky kryté záložným právom alebo inou formou zabezpečenia</w:t>
            </w:r>
          </w:p>
        </w:tc>
        <w:tc>
          <w:tcPr>
            <w:tcW w:w="2706" w:type="dxa"/>
            <w:tcBorders>
              <w:top w:val="single" w:sz="12" w:space="0" w:color="auto"/>
              <w:left w:val="single" w:sz="12" w:space="0" w:color="auto"/>
            </w:tcBorders>
            <w:vAlign w:val="center"/>
          </w:tcPr>
          <w:p w:rsidR="005E0A0A" w:rsidRPr="002716CB" w:rsidRDefault="005E0A0A" w:rsidP="004426E4">
            <w:pPr>
              <w:spacing w:line="360" w:lineRule="auto"/>
              <w:jc w:val="both"/>
              <w:rPr>
                <w:rFonts w:ascii="Arial Narrow" w:hAnsi="Arial Narrow" w:cs="Arial Narrow"/>
              </w:rPr>
            </w:pPr>
          </w:p>
        </w:tc>
        <w:tc>
          <w:tcPr>
            <w:tcW w:w="2304" w:type="dxa"/>
            <w:tcBorders>
              <w:top w:val="single" w:sz="12" w:space="0" w:color="auto"/>
            </w:tcBorders>
            <w:vAlign w:val="center"/>
          </w:tcPr>
          <w:p w:rsidR="005E0A0A" w:rsidRPr="002716CB" w:rsidRDefault="005E0A0A" w:rsidP="004426E4">
            <w:pPr>
              <w:spacing w:line="360" w:lineRule="auto"/>
              <w:jc w:val="both"/>
              <w:rPr>
                <w:rFonts w:ascii="Arial Narrow" w:hAnsi="Arial Narrow" w:cs="Arial Narrow"/>
              </w:rPr>
            </w:pPr>
          </w:p>
        </w:tc>
      </w:tr>
      <w:tr w:rsidR="005E0A0A" w:rsidRPr="002716CB">
        <w:trPr>
          <w:jc w:val="center"/>
        </w:trPr>
        <w:tc>
          <w:tcPr>
            <w:tcW w:w="4201" w:type="dxa"/>
            <w:tcBorders>
              <w:bottom w:val="single" w:sz="6"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Hodnota pohľadávok, na ktoré sa zriadilo záložné právo</w:t>
            </w:r>
          </w:p>
        </w:tc>
        <w:tc>
          <w:tcPr>
            <w:tcW w:w="2706" w:type="dxa"/>
            <w:tcBorders>
              <w:left w:val="single" w:sz="12" w:space="0" w:color="auto"/>
              <w:bottom w:val="single" w:sz="6" w:space="0" w:color="auto"/>
            </w:tcBorders>
            <w:vAlign w:val="center"/>
          </w:tcPr>
          <w:p w:rsidR="005E0A0A" w:rsidRPr="002716CB" w:rsidRDefault="005E0A0A" w:rsidP="004426E4">
            <w:pPr>
              <w:spacing w:line="360" w:lineRule="auto"/>
              <w:jc w:val="center"/>
              <w:rPr>
                <w:rFonts w:ascii="Arial Narrow" w:hAnsi="Arial Narrow" w:cs="Arial Narrow"/>
              </w:rPr>
            </w:pPr>
            <w:r w:rsidRPr="002716CB">
              <w:rPr>
                <w:rFonts w:ascii="Arial Narrow" w:hAnsi="Arial Narrow" w:cs="Arial Narrow"/>
                <w:sz w:val="22"/>
              </w:rPr>
              <w:t>x</w:t>
            </w:r>
          </w:p>
        </w:tc>
        <w:tc>
          <w:tcPr>
            <w:tcW w:w="2304" w:type="dxa"/>
            <w:tcBorders>
              <w:bottom w:val="single" w:sz="6" w:space="0" w:color="auto"/>
            </w:tcBorders>
            <w:vAlign w:val="center"/>
          </w:tcPr>
          <w:p w:rsidR="005E0A0A" w:rsidRPr="002716CB" w:rsidRDefault="005E0A0A" w:rsidP="004426E4">
            <w:pPr>
              <w:spacing w:line="360" w:lineRule="auto"/>
              <w:jc w:val="both"/>
              <w:rPr>
                <w:rFonts w:ascii="Arial Narrow" w:hAnsi="Arial Narrow" w:cs="Arial Narrow"/>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v) </w:t>
      </w:r>
      <w:r w:rsidRPr="002716CB">
        <w:rPr>
          <w:rFonts w:ascii="Arial Narrow" w:hAnsi="Arial Narrow" w:cs="Arial Narrow"/>
          <w:b/>
          <w:sz w:val="22"/>
          <w:u w:val="single"/>
        </w:rPr>
        <w:t>Odložená daňová pohľadávka</w:t>
      </w:r>
      <w:r w:rsidRPr="002716CB">
        <w:rPr>
          <w:rFonts w:ascii="Arial Narrow" w:hAnsi="Arial Narrow" w:cs="Arial Narrow"/>
          <w:sz w:val="22"/>
        </w:rPr>
        <w:t>, pričom sa uvedie opis jej vzniku: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v) o </w:t>
      </w:r>
      <w:r w:rsidRPr="00A95B16">
        <w:rPr>
          <w:rFonts w:ascii="Arial Narrow" w:hAnsi="Arial Narrow" w:cs="Arial Narrow"/>
          <w:sz w:val="22"/>
          <w:u w:val="single"/>
        </w:rPr>
        <w:t>odloženej daňovej pohľadávke</w:t>
      </w:r>
    </w:p>
    <w:tbl>
      <w:tblPr>
        <w:tblW w:w="5000" w:type="pct"/>
        <w:tblLayout w:type="fixed"/>
        <w:tblLook w:val="04A0" w:firstRow="1" w:lastRow="0" w:firstColumn="1" w:lastColumn="0" w:noHBand="0" w:noVBand="1"/>
      </w:tblPr>
      <w:tblGrid>
        <w:gridCol w:w="4985"/>
        <w:gridCol w:w="2211"/>
        <w:gridCol w:w="2092"/>
      </w:tblGrid>
      <w:tr w:rsidR="005E0A0A"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r w:rsidRPr="002716CB">
              <w:rPr>
                <w:rFonts w:ascii="Arial Narrow" w:hAnsi="Arial Narrow"/>
                <w:b/>
                <w:bCs/>
                <w:sz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126" w:type="pct"/>
            <w:tcBorders>
              <w:top w:val="single" w:sz="12" w:space="0" w:color="auto"/>
              <w:left w:val="nil"/>
              <w:bottom w:val="single" w:sz="4" w:space="0" w:color="auto"/>
              <w:right w:val="single" w:sz="12" w:space="0" w:color="auto"/>
            </w:tcBorders>
            <w:noWrap/>
            <w:vAlign w:val="center"/>
          </w:tcPr>
          <w:p w:rsidR="005E0A0A" w:rsidRPr="00AE5B99" w:rsidRDefault="005E0A0A" w:rsidP="004426E4">
            <w:r w:rsidRPr="002716CB">
              <w:rPr>
                <w:rFonts w:ascii="Arial Narrow" w:hAnsi="Arial Narrow"/>
                <w:sz w:val="22"/>
              </w:rPr>
              <w:t> </w:t>
            </w:r>
          </w:p>
        </w:tc>
      </w:tr>
      <w:tr w:rsidR="005E0A0A"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E0A0A" w:rsidRPr="00A30908" w:rsidRDefault="005E0A0A" w:rsidP="004426E4"/>
        </w:tc>
        <w:tc>
          <w:tcPr>
            <w:tcW w:w="1126" w:type="pct"/>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2E3DC3"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2E3DC3" w:rsidRPr="002716CB" w:rsidRDefault="002E3DC3" w:rsidP="004426E4">
            <w:pPr>
              <w:rPr>
                <w:rFonts w:ascii="Arial Narrow" w:hAnsi="Arial Narrow"/>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2E3DC3" w:rsidRPr="006B23A8" w:rsidRDefault="00DB11EF" w:rsidP="004426E4">
            <w:r>
              <w:t>1672067</w:t>
            </w:r>
          </w:p>
        </w:tc>
        <w:tc>
          <w:tcPr>
            <w:tcW w:w="1126" w:type="pct"/>
            <w:tcBorders>
              <w:top w:val="single" w:sz="6" w:space="0" w:color="auto"/>
              <w:left w:val="nil"/>
              <w:bottom w:val="single" w:sz="6" w:space="0" w:color="auto"/>
              <w:right w:val="single" w:sz="12" w:space="0" w:color="auto"/>
            </w:tcBorders>
            <w:noWrap/>
            <w:vAlign w:val="center"/>
          </w:tcPr>
          <w:p w:rsidR="002E3DC3" w:rsidRPr="006B23A8" w:rsidRDefault="002E3DC3" w:rsidP="001E2D00">
            <w:r>
              <w:t>1562013</w:t>
            </w:r>
          </w:p>
        </w:tc>
      </w:tr>
      <w:tr w:rsidR="002E3DC3" w:rsidRPr="00AE5B99">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2E3DC3" w:rsidRPr="002716CB" w:rsidRDefault="002E3DC3" w:rsidP="004426E4">
            <w:pPr>
              <w:rPr>
                <w:rFonts w:ascii="Arial Narrow" w:hAnsi="Arial Narrow"/>
                <w:b/>
                <w:bCs/>
              </w:rPr>
            </w:pPr>
            <w:r w:rsidRPr="002716CB">
              <w:rPr>
                <w:rFonts w:ascii="Arial Narrow" w:hAnsi="Arial Narrow"/>
                <w:b/>
                <w:bCs/>
                <w:sz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2E3DC3" w:rsidRPr="002716CB" w:rsidRDefault="002E3DC3" w:rsidP="004426E4">
            <w:pPr>
              <w:rPr>
                <w:rFonts w:ascii="Arial Narrow" w:hAnsi="Arial Narrow"/>
              </w:rPr>
            </w:pPr>
          </w:p>
        </w:tc>
        <w:tc>
          <w:tcPr>
            <w:tcW w:w="1126" w:type="pct"/>
            <w:tcBorders>
              <w:top w:val="single" w:sz="6" w:space="0" w:color="auto"/>
              <w:left w:val="nil"/>
              <w:bottom w:val="single" w:sz="4" w:space="0" w:color="auto"/>
              <w:right w:val="single" w:sz="12" w:space="0" w:color="auto"/>
            </w:tcBorders>
            <w:noWrap/>
            <w:vAlign w:val="center"/>
          </w:tcPr>
          <w:p w:rsidR="002E3DC3" w:rsidRPr="002716CB" w:rsidRDefault="002E3DC3" w:rsidP="001E2D00">
            <w:pPr>
              <w:rPr>
                <w:rFonts w:ascii="Arial Narrow" w:hAnsi="Arial Narrow"/>
              </w:rPr>
            </w:pPr>
          </w:p>
        </w:tc>
      </w:tr>
      <w:tr w:rsidR="002E3DC3"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2E3DC3" w:rsidRPr="002716CB" w:rsidRDefault="002E3DC3" w:rsidP="004426E4">
            <w:pPr>
              <w:rPr>
                <w:rFonts w:ascii="Arial Narrow" w:hAnsi="Arial Narrow"/>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2E3DC3" w:rsidRPr="006B23A8" w:rsidRDefault="00DB11EF" w:rsidP="004426E4">
            <w:r>
              <w:t>173686</w:t>
            </w:r>
          </w:p>
        </w:tc>
        <w:tc>
          <w:tcPr>
            <w:tcW w:w="1126" w:type="pct"/>
            <w:tcBorders>
              <w:top w:val="single" w:sz="4" w:space="0" w:color="auto"/>
              <w:left w:val="nil"/>
              <w:bottom w:val="single" w:sz="6" w:space="0" w:color="auto"/>
              <w:right w:val="single" w:sz="12" w:space="0" w:color="auto"/>
            </w:tcBorders>
            <w:noWrap/>
            <w:vAlign w:val="center"/>
          </w:tcPr>
          <w:p w:rsidR="002E3DC3" w:rsidRPr="006B23A8" w:rsidRDefault="002E3DC3" w:rsidP="001E2D00">
            <w:r>
              <w:rPr>
                <w:sz w:val="22"/>
              </w:rPr>
              <w:t>205021</w:t>
            </w:r>
          </w:p>
        </w:tc>
      </w:tr>
      <w:tr w:rsidR="002E3DC3"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2E3DC3" w:rsidRPr="002716CB" w:rsidRDefault="002E3DC3" w:rsidP="004426E4">
            <w:pPr>
              <w:rPr>
                <w:rFonts w:ascii="Arial Narrow" w:hAnsi="Arial Narrow"/>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2E3DC3" w:rsidRPr="002716CB" w:rsidRDefault="002E3DC3" w:rsidP="004426E4">
            <w:pPr>
              <w:rPr>
                <w:rFonts w:ascii="Arial Narrow" w:hAnsi="Arial Narrow"/>
              </w:rPr>
            </w:pPr>
          </w:p>
        </w:tc>
        <w:tc>
          <w:tcPr>
            <w:tcW w:w="1126" w:type="pct"/>
            <w:tcBorders>
              <w:top w:val="single" w:sz="6" w:space="0" w:color="auto"/>
              <w:left w:val="nil"/>
              <w:bottom w:val="single" w:sz="6" w:space="0" w:color="auto"/>
              <w:right w:val="single" w:sz="12" w:space="0" w:color="auto"/>
            </w:tcBorders>
            <w:noWrap/>
            <w:vAlign w:val="center"/>
          </w:tcPr>
          <w:p w:rsidR="002E3DC3" w:rsidRPr="002716CB" w:rsidRDefault="002E3DC3" w:rsidP="001E2D00">
            <w:pPr>
              <w:rPr>
                <w:rFonts w:ascii="Arial Narrow" w:hAnsi="Arial Narrow"/>
              </w:rPr>
            </w:pPr>
          </w:p>
        </w:tc>
      </w:tr>
      <w:tr w:rsidR="002E3DC3"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b/>
                <w:bCs/>
              </w:rPr>
            </w:pPr>
            <w:r w:rsidRPr="002716CB">
              <w:rPr>
                <w:rFonts w:ascii="Arial Narrow" w:hAnsi="Arial Narrow"/>
                <w:b/>
                <w:bCs/>
                <w:sz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2E3DC3" w:rsidRPr="002716CB" w:rsidRDefault="002E3DC3" w:rsidP="004426E4">
            <w:pPr>
              <w:rPr>
                <w:rFonts w:ascii="Arial Narrow" w:hAnsi="Arial Narrow"/>
              </w:rPr>
            </w:pPr>
          </w:p>
        </w:tc>
        <w:tc>
          <w:tcPr>
            <w:tcW w:w="1126" w:type="pct"/>
            <w:tcBorders>
              <w:top w:val="single" w:sz="6" w:space="0" w:color="auto"/>
              <w:left w:val="nil"/>
              <w:bottom w:val="single" w:sz="4" w:space="0" w:color="auto"/>
              <w:right w:val="single" w:sz="12" w:space="0" w:color="auto"/>
            </w:tcBorders>
            <w:noWrap/>
            <w:vAlign w:val="center"/>
          </w:tcPr>
          <w:p w:rsidR="002E3DC3" w:rsidRPr="002716CB" w:rsidRDefault="002E3DC3" w:rsidP="001E2D00">
            <w:pPr>
              <w:rPr>
                <w:rFonts w:ascii="Arial Narrow" w:hAnsi="Arial Narrow"/>
              </w:rPr>
            </w:pPr>
          </w:p>
        </w:tc>
      </w:tr>
      <w:tr w:rsidR="002E3DC3"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b/>
                <w:bCs/>
              </w:rPr>
            </w:pPr>
            <w:r w:rsidRPr="002716CB">
              <w:rPr>
                <w:rFonts w:ascii="Arial Narrow" w:hAnsi="Arial Narrow"/>
                <w:b/>
                <w:bCs/>
                <w:sz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2E3DC3" w:rsidRPr="006B23A8" w:rsidRDefault="002E3DC3" w:rsidP="004426E4"/>
        </w:tc>
        <w:tc>
          <w:tcPr>
            <w:tcW w:w="1126" w:type="pct"/>
            <w:tcBorders>
              <w:top w:val="single" w:sz="4" w:space="0" w:color="auto"/>
              <w:left w:val="nil"/>
              <w:bottom w:val="single" w:sz="4" w:space="0" w:color="auto"/>
              <w:right w:val="single" w:sz="12" w:space="0" w:color="auto"/>
            </w:tcBorders>
            <w:noWrap/>
            <w:vAlign w:val="center"/>
          </w:tcPr>
          <w:p w:rsidR="002E3DC3" w:rsidRPr="006B23A8" w:rsidRDefault="002E3DC3" w:rsidP="001E2D00"/>
        </w:tc>
      </w:tr>
      <w:tr w:rsidR="002E3DC3"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b/>
                <w:bCs/>
              </w:rPr>
            </w:pPr>
            <w:r w:rsidRPr="002716CB">
              <w:rPr>
                <w:rFonts w:ascii="Arial Narrow" w:hAnsi="Arial Narrow"/>
                <w:b/>
                <w:bCs/>
                <w:sz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2E3DC3" w:rsidRPr="006B23A8" w:rsidRDefault="00DB11EF" w:rsidP="004426E4">
            <w:r>
              <w:t>21%</w:t>
            </w:r>
          </w:p>
        </w:tc>
        <w:tc>
          <w:tcPr>
            <w:tcW w:w="1126" w:type="pct"/>
            <w:tcBorders>
              <w:top w:val="single" w:sz="4" w:space="0" w:color="auto"/>
              <w:left w:val="nil"/>
              <w:bottom w:val="single" w:sz="4" w:space="0" w:color="auto"/>
              <w:right w:val="single" w:sz="12" w:space="0" w:color="auto"/>
            </w:tcBorders>
            <w:noWrap/>
            <w:vAlign w:val="center"/>
          </w:tcPr>
          <w:p w:rsidR="002E3DC3" w:rsidRPr="006B23A8" w:rsidRDefault="002E3DC3" w:rsidP="001E2D00">
            <w:r>
              <w:rPr>
                <w:sz w:val="22"/>
              </w:rPr>
              <w:t>21%</w:t>
            </w:r>
          </w:p>
        </w:tc>
      </w:tr>
      <w:tr w:rsidR="002E3DC3"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b/>
                <w:bCs/>
              </w:rPr>
            </w:pPr>
            <w:r w:rsidRPr="002716CB">
              <w:rPr>
                <w:rFonts w:ascii="Arial Narrow" w:hAnsi="Arial Narrow"/>
                <w:b/>
                <w:bCs/>
                <w:sz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2E3DC3" w:rsidRPr="006B23A8" w:rsidRDefault="00DB11EF" w:rsidP="004426E4">
            <w:r>
              <w:t>36474</w:t>
            </w:r>
          </w:p>
        </w:tc>
        <w:tc>
          <w:tcPr>
            <w:tcW w:w="1126" w:type="pct"/>
            <w:tcBorders>
              <w:top w:val="single" w:sz="4" w:space="0" w:color="auto"/>
              <w:left w:val="nil"/>
              <w:bottom w:val="single" w:sz="6" w:space="0" w:color="auto"/>
              <w:right w:val="single" w:sz="12" w:space="0" w:color="auto"/>
            </w:tcBorders>
            <w:noWrap/>
            <w:vAlign w:val="center"/>
          </w:tcPr>
          <w:p w:rsidR="002E3DC3" w:rsidRPr="006B23A8" w:rsidRDefault="002E3DC3" w:rsidP="001E2D00">
            <w:r>
              <w:t>43054</w:t>
            </w:r>
          </w:p>
        </w:tc>
      </w:tr>
      <w:tr w:rsidR="002E3DC3"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b/>
                <w:bCs/>
              </w:rPr>
            </w:pPr>
            <w:r w:rsidRPr="002716CB">
              <w:rPr>
                <w:rFonts w:ascii="Arial Narrow" w:hAnsi="Arial Narrow"/>
                <w:b/>
                <w:bCs/>
                <w:sz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2E3DC3" w:rsidRPr="006B23A8" w:rsidRDefault="00DB11EF" w:rsidP="004426E4">
            <w:r>
              <w:t>36474</w:t>
            </w:r>
          </w:p>
        </w:tc>
        <w:tc>
          <w:tcPr>
            <w:tcW w:w="1126" w:type="pct"/>
            <w:tcBorders>
              <w:top w:val="single" w:sz="6" w:space="0" w:color="auto"/>
              <w:left w:val="single" w:sz="6" w:space="0" w:color="auto"/>
              <w:bottom w:val="single" w:sz="4" w:space="0" w:color="auto"/>
              <w:right w:val="single" w:sz="12" w:space="0" w:color="auto"/>
            </w:tcBorders>
            <w:noWrap/>
            <w:vAlign w:val="center"/>
          </w:tcPr>
          <w:p w:rsidR="002E3DC3" w:rsidRPr="006B23A8" w:rsidRDefault="002E3DC3" w:rsidP="001E2D00">
            <w:r>
              <w:t>43054</w:t>
            </w:r>
          </w:p>
        </w:tc>
      </w:tr>
      <w:tr w:rsidR="002E3DC3"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bCs/>
              </w:rPr>
            </w:pPr>
            <w:r w:rsidRPr="002716CB">
              <w:rPr>
                <w:rFonts w:ascii="Arial Narrow" w:hAnsi="Arial Narrow"/>
                <w:bCs/>
                <w:sz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2E3DC3" w:rsidRPr="006B23A8" w:rsidRDefault="002E3DC3" w:rsidP="004426E4"/>
        </w:tc>
        <w:tc>
          <w:tcPr>
            <w:tcW w:w="1126" w:type="pct"/>
            <w:tcBorders>
              <w:top w:val="single" w:sz="4" w:space="0" w:color="auto"/>
              <w:left w:val="single" w:sz="6" w:space="0" w:color="auto"/>
              <w:bottom w:val="single" w:sz="6" w:space="0" w:color="auto"/>
              <w:right w:val="single" w:sz="12" w:space="0" w:color="auto"/>
            </w:tcBorders>
            <w:noWrap/>
            <w:vAlign w:val="center"/>
          </w:tcPr>
          <w:p w:rsidR="002E3DC3" w:rsidRPr="006B23A8" w:rsidRDefault="002E3DC3" w:rsidP="001E2D00"/>
        </w:tc>
      </w:tr>
      <w:tr w:rsidR="002E3DC3"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bCs/>
              </w:rPr>
            </w:pPr>
            <w:r w:rsidRPr="002716CB">
              <w:rPr>
                <w:rFonts w:ascii="Arial Narrow" w:hAnsi="Arial Narrow"/>
                <w:bCs/>
                <w:sz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2E3DC3" w:rsidRPr="002716CB" w:rsidRDefault="002E3DC3" w:rsidP="004426E4">
            <w:pPr>
              <w:rPr>
                <w:rFonts w:ascii="Arial Narrow" w:hAnsi="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2E3DC3" w:rsidRPr="002716CB" w:rsidRDefault="002E3DC3" w:rsidP="001E2D00">
            <w:pPr>
              <w:rPr>
                <w:rFonts w:ascii="Arial Narrow" w:hAnsi="Arial Narrow"/>
              </w:rPr>
            </w:pPr>
          </w:p>
        </w:tc>
      </w:tr>
      <w:tr w:rsidR="002E3DC3"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b/>
                <w:bCs/>
              </w:rPr>
            </w:pPr>
            <w:r w:rsidRPr="002716CB">
              <w:rPr>
                <w:rFonts w:ascii="Arial Narrow" w:hAnsi="Arial Narrow"/>
                <w:b/>
                <w:bCs/>
                <w:sz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2E3DC3" w:rsidRPr="006B23A8" w:rsidRDefault="00DB11EF" w:rsidP="004426E4">
            <w:r>
              <w:t>351134</w:t>
            </w:r>
          </w:p>
        </w:tc>
        <w:tc>
          <w:tcPr>
            <w:tcW w:w="1126" w:type="pct"/>
            <w:tcBorders>
              <w:top w:val="single" w:sz="6" w:space="0" w:color="auto"/>
              <w:left w:val="single" w:sz="6" w:space="0" w:color="auto"/>
              <w:bottom w:val="single" w:sz="4" w:space="0" w:color="auto"/>
              <w:right w:val="single" w:sz="12" w:space="0" w:color="auto"/>
            </w:tcBorders>
            <w:noWrap/>
            <w:vAlign w:val="center"/>
          </w:tcPr>
          <w:p w:rsidR="002E3DC3" w:rsidRPr="006B23A8" w:rsidRDefault="002E3DC3" w:rsidP="001E2D00">
            <w:r>
              <w:t>328023</w:t>
            </w:r>
          </w:p>
        </w:tc>
      </w:tr>
      <w:tr w:rsidR="002E3DC3"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b/>
                <w:bCs/>
              </w:rPr>
            </w:pPr>
            <w:r w:rsidRPr="002716CB">
              <w:rPr>
                <w:rFonts w:ascii="Arial Narrow" w:hAnsi="Arial Narrow"/>
                <w:b/>
                <w:bCs/>
                <w:sz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2E3DC3" w:rsidRPr="006B23A8" w:rsidRDefault="002E3DC3" w:rsidP="004426E4"/>
        </w:tc>
        <w:tc>
          <w:tcPr>
            <w:tcW w:w="1126" w:type="pct"/>
            <w:tcBorders>
              <w:top w:val="single" w:sz="4" w:space="0" w:color="auto"/>
              <w:left w:val="single" w:sz="6" w:space="0" w:color="auto"/>
              <w:bottom w:val="single" w:sz="4" w:space="0" w:color="auto"/>
              <w:right w:val="single" w:sz="12" w:space="0" w:color="auto"/>
            </w:tcBorders>
            <w:noWrap/>
            <w:vAlign w:val="center"/>
          </w:tcPr>
          <w:p w:rsidR="002E3DC3" w:rsidRPr="006B23A8" w:rsidRDefault="002E3DC3" w:rsidP="001E2D00"/>
        </w:tc>
      </w:tr>
      <w:tr w:rsidR="002E3DC3"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rPr>
            </w:pPr>
            <w:r w:rsidRPr="002716CB">
              <w:rPr>
                <w:rFonts w:ascii="Arial Narrow" w:hAnsi="Arial Narrow"/>
                <w:sz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2E3DC3" w:rsidRPr="006B23A8" w:rsidRDefault="00DB11EF" w:rsidP="0059729D">
            <w:r>
              <w:t>29692</w:t>
            </w:r>
          </w:p>
        </w:tc>
        <w:tc>
          <w:tcPr>
            <w:tcW w:w="1126" w:type="pct"/>
            <w:tcBorders>
              <w:top w:val="single" w:sz="4" w:space="0" w:color="auto"/>
              <w:left w:val="single" w:sz="6" w:space="0" w:color="auto"/>
              <w:bottom w:val="single" w:sz="6" w:space="0" w:color="auto"/>
              <w:right w:val="single" w:sz="12" w:space="0" w:color="auto"/>
            </w:tcBorders>
            <w:noWrap/>
            <w:vAlign w:val="center"/>
          </w:tcPr>
          <w:p w:rsidR="002E3DC3" w:rsidRPr="006B23A8" w:rsidRDefault="002E3DC3" w:rsidP="001E2D00">
            <w:r>
              <w:t>14008</w:t>
            </w:r>
          </w:p>
        </w:tc>
      </w:tr>
      <w:tr w:rsidR="002E3DC3"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2E3DC3" w:rsidRPr="002716CB" w:rsidRDefault="002E3DC3" w:rsidP="004426E4">
            <w:pPr>
              <w:rPr>
                <w:rFonts w:ascii="Arial Narrow" w:hAnsi="Arial Narrow"/>
              </w:rPr>
            </w:pPr>
            <w:r w:rsidRPr="002716CB">
              <w:rPr>
                <w:rFonts w:ascii="Arial Narrow" w:hAnsi="Arial Narrow"/>
                <w:sz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2E3DC3" w:rsidRPr="002716CB" w:rsidRDefault="002E3DC3" w:rsidP="004426E4">
            <w:pPr>
              <w:rPr>
                <w:rFonts w:ascii="Arial Narrow" w:hAnsi="Arial Narrow"/>
              </w:rPr>
            </w:pPr>
            <w:r w:rsidRPr="002716CB">
              <w:rPr>
                <w:rFonts w:ascii="Arial Narrow" w:hAnsi="Arial Narrow"/>
                <w:sz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2E3DC3" w:rsidRPr="002716CB" w:rsidRDefault="002E3DC3" w:rsidP="004426E4">
            <w:pPr>
              <w:rPr>
                <w:rFonts w:ascii="Arial Narrow" w:hAnsi="Arial Narrow"/>
              </w:rPr>
            </w:pPr>
          </w:p>
        </w:tc>
      </w:tr>
      <w:tr w:rsidR="002E3DC3"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2E3DC3" w:rsidRPr="002716CB" w:rsidRDefault="002E3DC3" w:rsidP="004426E4">
            <w:pPr>
              <w:rPr>
                <w:rFonts w:ascii="Arial Narrow" w:hAnsi="Arial Narrow"/>
              </w:rPr>
            </w:pPr>
            <w:r w:rsidRPr="002716CB">
              <w:rPr>
                <w:rFonts w:ascii="Arial Narrow" w:hAnsi="Arial Narrow"/>
                <w:sz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2E3DC3" w:rsidRPr="002716CB" w:rsidRDefault="002E3DC3" w:rsidP="004426E4">
            <w:pPr>
              <w:rPr>
                <w:rFonts w:ascii="Arial Narrow" w:hAnsi="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2E3DC3" w:rsidRPr="002716CB" w:rsidRDefault="002E3DC3" w:rsidP="004426E4">
            <w:pPr>
              <w:rPr>
                <w:rFonts w:ascii="Arial Narrow" w:hAnsi="Arial Narrow"/>
              </w:rPr>
            </w:pPr>
          </w:p>
        </w:tc>
      </w:tr>
    </w:tbl>
    <w:p w:rsidR="005E0A0A" w:rsidRPr="00B655C3" w:rsidRDefault="005E0A0A" w:rsidP="005E0A0A">
      <w:pPr>
        <w:ind w:right="-468"/>
        <w:jc w:val="both"/>
        <w:rPr>
          <w:rFonts w:cs="Arial Narrow"/>
          <w:sz w:val="22"/>
        </w:rPr>
      </w:pPr>
    </w:p>
    <w:p w:rsidR="005E0A0A" w:rsidRPr="0089732E" w:rsidRDefault="005E0A0A" w:rsidP="005E0A0A">
      <w:pPr>
        <w:ind w:right="-468"/>
        <w:jc w:val="both"/>
        <w:rPr>
          <w:rFonts w:cs="Arial Narrow"/>
          <w:sz w:val="22"/>
          <w:u w:val="single"/>
        </w:rPr>
      </w:pPr>
      <w:r w:rsidRPr="0089732E">
        <w:rPr>
          <w:rFonts w:cs="Arial Narrow"/>
          <w:sz w:val="22"/>
          <w:u w:val="single"/>
        </w:rPr>
        <w:t>Komentár:</w:t>
      </w:r>
    </w:p>
    <w:p w:rsidR="005E0A0A" w:rsidRPr="0089732E" w:rsidRDefault="005E0A0A" w:rsidP="005E0A0A">
      <w:pPr>
        <w:ind w:right="-468"/>
        <w:jc w:val="both"/>
        <w:rPr>
          <w:rFonts w:cs="Arial Narrow"/>
          <w:sz w:val="22"/>
        </w:rPr>
      </w:pPr>
      <w:r w:rsidRPr="0089732E">
        <w:rPr>
          <w:rFonts w:cs="Arial Narrow"/>
          <w:sz w:val="22"/>
        </w:rPr>
        <w:t>ÚJ má povinnosť auditu a preto má aj povinnosť účtovať o odloženej dani.</w:t>
      </w:r>
    </w:p>
    <w:p w:rsidR="005E0A0A" w:rsidRPr="0089732E" w:rsidRDefault="005E0A0A" w:rsidP="005E0A0A">
      <w:pPr>
        <w:ind w:right="-468"/>
        <w:jc w:val="both"/>
        <w:rPr>
          <w:rFonts w:cs="Arial Narrow"/>
          <w:sz w:val="22"/>
        </w:rPr>
      </w:pPr>
      <w:r w:rsidRPr="0089732E">
        <w:rPr>
          <w:rFonts w:cs="Arial Narrow"/>
          <w:sz w:val="22"/>
        </w:rPr>
        <w:t>Odlo</w:t>
      </w:r>
      <w:r w:rsidRPr="0089732E">
        <w:rPr>
          <w:sz w:val="22"/>
        </w:rPr>
        <w:t>ž</w:t>
      </w:r>
      <w:r w:rsidRPr="0089732E">
        <w:rPr>
          <w:rFonts w:cs="Arial Narrow"/>
          <w:sz w:val="22"/>
        </w:rPr>
        <w:t>ená da</w:t>
      </w:r>
      <w:r w:rsidRPr="0089732E">
        <w:rPr>
          <w:sz w:val="22"/>
        </w:rPr>
        <w:t>ň</w:t>
      </w:r>
      <w:r w:rsidRPr="0089732E">
        <w:rPr>
          <w:rFonts w:cs="Arial Narrow"/>
          <w:sz w:val="22"/>
        </w:rPr>
        <w:t>ová poh</w:t>
      </w:r>
      <w:r w:rsidRPr="0089732E">
        <w:rPr>
          <w:sz w:val="22"/>
        </w:rPr>
        <w:t>ľ</w:t>
      </w:r>
      <w:r w:rsidRPr="0089732E">
        <w:rPr>
          <w:rFonts w:cs="Arial Narrow"/>
          <w:sz w:val="22"/>
        </w:rPr>
        <w:t>adávka vznikla z dôvodu rozdielu medzi ú</w:t>
      </w:r>
      <w:r w:rsidRPr="0089732E">
        <w:rPr>
          <w:sz w:val="22"/>
        </w:rPr>
        <w:t>č</w:t>
      </w:r>
      <w:r w:rsidRPr="0089732E">
        <w:rPr>
          <w:rFonts w:cs="Arial Narrow"/>
          <w:sz w:val="22"/>
        </w:rPr>
        <w:t xml:space="preserve">tovnou zostatkovou cenou </w:t>
      </w:r>
      <w:proofErr w:type="spellStart"/>
      <w:r w:rsidRPr="0089732E">
        <w:rPr>
          <w:rFonts w:cs="Arial Narrow"/>
          <w:sz w:val="22"/>
        </w:rPr>
        <w:t>zavazkov</w:t>
      </w:r>
      <w:proofErr w:type="spellEnd"/>
      <w:r w:rsidRPr="0089732E">
        <w:rPr>
          <w:rFonts w:cs="Arial Narrow"/>
          <w:sz w:val="22"/>
        </w:rPr>
        <w:t xml:space="preserve"> a ich da</w:t>
      </w:r>
      <w:r w:rsidRPr="0089732E">
        <w:rPr>
          <w:sz w:val="22"/>
        </w:rPr>
        <w:t>ň</w:t>
      </w:r>
      <w:r w:rsidRPr="0089732E">
        <w:rPr>
          <w:rFonts w:cs="Arial Narrow"/>
          <w:sz w:val="22"/>
        </w:rPr>
        <w:t>ovou hodnotou. Jedna sa o </w:t>
      </w:r>
      <w:proofErr w:type="spellStart"/>
      <w:r w:rsidRPr="0089732E">
        <w:rPr>
          <w:rFonts w:cs="Arial Narrow"/>
          <w:sz w:val="22"/>
        </w:rPr>
        <w:t>najomne</w:t>
      </w:r>
      <w:proofErr w:type="spellEnd"/>
      <w:r w:rsidRPr="0089732E">
        <w:rPr>
          <w:rFonts w:cs="Arial Narrow"/>
          <w:sz w:val="22"/>
        </w:rPr>
        <w:t xml:space="preserve"> platene FO, </w:t>
      </w:r>
      <w:proofErr w:type="spellStart"/>
      <w:r w:rsidRPr="0089732E">
        <w:rPr>
          <w:rFonts w:cs="Arial Narrow"/>
          <w:sz w:val="22"/>
        </w:rPr>
        <w:t>danovo</w:t>
      </w:r>
      <w:proofErr w:type="spellEnd"/>
      <w:r w:rsidRPr="0089732E">
        <w:rPr>
          <w:rFonts w:cs="Arial Narrow"/>
          <w:sz w:val="22"/>
        </w:rPr>
        <w:t xml:space="preserve"> uznane </w:t>
      </w:r>
      <w:proofErr w:type="spellStart"/>
      <w:r w:rsidRPr="0089732E">
        <w:rPr>
          <w:rFonts w:cs="Arial Narrow"/>
          <w:sz w:val="22"/>
        </w:rPr>
        <w:t>az</w:t>
      </w:r>
      <w:proofErr w:type="spellEnd"/>
      <w:r w:rsidRPr="0089732E">
        <w:rPr>
          <w:rFonts w:cs="Arial Narrow"/>
          <w:sz w:val="22"/>
        </w:rPr>
        <w:t xml:space="preserve"> po </w:t>
      </w:r>
      <w:proofErr w:type="spellStart"/>
      <w:r w:rsidRPr="0089732E">
        <w:rPr>
          <w:rFonts w:cs="Arial Narrow"/>
          <w:sz w:val="22"/>
        </w:rPr>
        <w:t>zaplateni</w:t>
      </w:r>
      <w:proofErr w:type="spellEnd"/>
      <w:r w:rsidRPr="0089732E">
        <w:rPr>
          <w:rFonts w:cs="Arial Narrow"/>
          <w:sz w:val="22"/>
        </w:rPr>
        <w:t>., a </w:t>
      </w:r>
      <w:proofErr w:type="spellStart"/>
      <w:r w:rsidRPr="0089732E">
        <w:rPr>
          <w:rFonts w:cs="Arial Narrow"/>
          <w:sz w:val="22"/>
        </w:rPr>
        <w:t>uctovnym</w:t>
      </w:r>
      <w:proofErr w:type="spellEnd"/>
      <w:r w:rsidRPr="0089732E">
        <w:rPr>
          <w:rFonts w:cs="Arial Narrow"/>
          <w:sz w:val="22"/>
        </w:rPr>
        <w:t xml:space="preserve"> zostatkom </w:t>
      </w:r>
      <w:proofErr w:type="spellStart"/>
      <w:r w:rsidRPr="0089732E">
        <w:rPr>
          <w:rFonts w:cs="Arial Narrow"/>
          <w:sz w:val="22"/>
        </w:rPr>
        <w:t>nedanovych</w:t>
      </w:r>
      <w:proofErr w:type="spellEnd"/>
      <w:r w:rsidRPr="0089732E">
        <w:rPr>
          <w:rFonts w:cs="Arial Narrow"/>
          <w:sz w:val="22"/>
        </w:rPr>
        <w:t xml:space="preserve"> </w:t>
      </w:r>
      <w:proofErr w:type="spellStart"/>
      <w:r w:rsidRPr="0089732E">
        <w:rPr>
          <w:rFonts w:cs="Arial Narrow"/>
          <w:sz w:val="22"/>
        </w:rPr>
        <w:t>rezer</w:t>
      </w:r>
      <w:proofErr w:type="spellEnd"/>
      <w:r w:rsidRPr="0089732E">
        <w:rPr>
          <w:rFonts w:cs="Arial Narrow"/>
          <w:sz w:val="22"/>
        </w:rPr>
        <w:t xml:space="preserve">. </w:t>
      </w:r>
      <w:proofErr w:type="spellStart"/>
      <w:r w:rsidRPr="0089732E">
        <w:rPr>
          <w:rFonts w:cs="Arial Narrow"/>
          <w:sz w:val="22"/>
        </w:rPr>
        <w:t>Dalej</w:t>
      </w:r>
      <w:proofErr w:type="spellEnd"/>
      <w:r w:rsidRPr="0089732E">
        <w:rPr>
          <w:rFonts w:cs="Arial Narrow"/>
          <w:sz w:val="22"/>
        </w:rPr>
        <w:t xml:space="preserve"> sa jedna o </w:t>
      </w:r>
      <w:proofErr w:type="spellStart"/>
      <w:r w:rsidRPr="0089732E">
        <w:rPr>
          <w:rFonts w:cs="Arial Narrow"/>
          <w:sz w:val="22"/>
        </w:rPr>
        <w:t>rodiel</w:t>
      </w:r>
      <w:proofErr w:type="spellEnd"/>
      <w:r w:rsidRPr="0089732E">
        <w:rPr>
          <w:rFonts w:cs="Arial Narrow"/>
          <w:sz w:val="22"/>
        </w:rPr>
        <w:t xml:space="preserve"> medzi </w:t>
      </w:r>
      <w:proofErr w:type="spellStart"/>
      <w:r w:rsidRPr="0089732E">
        <w:rPr>
          <w:rFonts w:cs="Arial Narrow"/>
          <w:sz w:val="22"/>
        </w:rPr>
        <w:t>uctovnym</w:t>
      </w:r>
      <w:proofErr w:type="spellEnd"/>
      <w:r w:rsidRPr="0089732E">
        <w:rPr>
          <w:rFonts w:cs="Arial Narrow"/>
          <w:sz w:val="22"/>
        </w:rPr>
        <w:t xml:space="preserve"> zostatkom dotácií a ich daňovou základňou. </w:t>
      </w:r>
    </w:p>
    <w:p w:rsidR="005E0A0A" w:rsidRPr="002716CB" w:rsidRDefault="005E0A0A" w:rsidP="005E0A0A">
      <w:pPr>
        <w:ind w:right="-468"/>
        <w:jc w:val="both"/>
        <w:rPr>
          <w:rFonts w:ascii="Arial Narrow" w:hAnsi="Arial Narrow" w:cs="Arial Narrow"/>
          <w:sz w:val="22"/>
        </w:rPr>
      </w:pPr>
    </w:p>
    <w:p w:rsidR="005E0A0A" w:rsidRDefault="005E0A0A" w:rsidP="005E0A0A">
      <w:pPr>
        <w:jc w:val="both"/>
        <w:rPr>
          <w:rFonts w:ascii="Arial Narrow" w:hAnsi="Arial Narrow" w:cs="Arial Narrow"/>
          <w:sz w:val="22"/>
        </w:rPr>
      </w:pPr>
      <w:r w:rsidRPr="002716CB">
        <w:rPr>
          <w:rFonts w:ascii="Arial Narrow" w:hAnsi="Arial Narrow" w:cs="Arial Narrow"/>
          <w:sz w:val="22"/>
        </w:rPr>
        <w:t xml:space="preserve">w) Významné zložky </w:t>
      </w:r>
      <w:r w:rsidRPr="00A95B16">
        <w:rPr>
          <w:rFonts w:ascii="Arial Narrow" w:hAnsi="Arial Narrow" w:cs="Arial Narrow"/>
          <w:sz w:val="22"/>
          <w:u w:val="single"/>
        </w:rPr>
        <w:t>krátkodobého finančného majetku</w:t>
      </w:r>
      <w:r w:rsidRPr="002716CB">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Informácie k prílohe č.3 písm. w) o </w:t>
      </w:r>
      <w:r w:rsidRPr="00A95B16">
        <w:rPr>
          <w:rFonts w:ascii="Arial Narrow" w:hAnsi="Arial Narrow" w:cs="Arial Narrow"/>
          <w:sz w:val="22"/>
          <w:u w:val="single"/>
        </w:rPr>
        <w:t>krátkodobom finančnom majetku</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5E0A0A" w:rsidRPr="002716CB">
        <w:trPr>
          <w:jc w:val="center"/>
        </w:trPr>
        <w:tc>
          <w:tcPr>
            <w:tcW w:w="3618" w:type="dxa"/>
            <w:tcBorders>
              <w:top w:val="single" w:sz="12" w:space="0" w:color="auto"/>
              <w:bottom w:val="nil"/>
              <w:right w:val="single" w:sz="12" w:space="0" w:color="auto"/>
            </w:tcBorders>
            <w:vAlign w:val="center"/>
          </w:tcPr>
          <w:p w:rsidR="005E0A0A" w:rsidRPr="00A95B16" w:rsidRDefault="005E0A0A" w:rsidP="004426E4">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rsidR="005E0A0A" w:rsidRPr="00A95B16" w:rsidRDefault="005E0A0A" w:rsidP="004426E4">
            <w:pPr>
              <w:pStyle w:val="TopHeader"/>
            </w:pPr>
            <w:r w:rsidRPr="00A95B16">
              <w:t>Bežné účtovné obdobie</w:t>
            </w:r>
          </w:p>
        </w:tc>
        <w:tc>
          <w:tcPr>
            <w:tcW w:w="2908" w:type="dxa"/>
            <w:tcBorders>
              <w:top w:val="single" w:sz="12" w:space="0" w:color="auto"/>
              <w:left w:val="single" w:sz="12" w:space="0" w:color="auto"/>
              <w:bottom w:val="nil"/>
            </w:tcBorders>
            <w:vAlign w:val="center"/>
          </w:tcPr>
          <w:p w:rsidR="005E0A0A" w:rsidRPr="00A95B16" w:rsidRDefault="005E0A0A" w:rsidP="004426E4">
            <w:pPr>
              <w:pStyle w:val="TopHeader"/>
            </w:pPr>
            <w:r w:rsidRPr="00A95B16">
              <w:t>Bezprostredne predchádzajúce účtovné obdobie</w:t>
            </w:r>
          </w:p>
        </w:tc>
      </w:tr>
      <w:tr w:rsidR="002E3DC3" w:rsidRPr="002716CB">
        <w:trPr>
          <w:trHeight w:hRule="exact" w:val="397"/>
          <w:jc w:val="center"/>
        </w:trPr>
        <w:tc>
          <w:tcPr>
            <w:tcW w:w="3618" w:type="dxa"/>
            <w:tcBorders>
              <w:top w:val="single" w:sz="12" w:space="0" w:color="auto"/>
              <w:right w:val="single" w:sz="12" w:space="0" w:color="auto"/>
            </w:tcBorders>
            <w:vAlign w:val="center"/>
          </w:tcPr>
          <w:p w:rsidR="002E3DC3" w:rsidRPr="002716CB" w:rsidRDefault="002E3DC3" w:rsidP="004426E4">
            <w:pPr>
              <w:rPr>
                <w:rFonts w:ascii="Arial Narrow" w:hAnsi="Arial Narrow"/>
              </w:rPr>
            </w:pPr>
            <w:r w:rsidRPr="002716CB">
              <w:rPr>
                <w:rFonts w:ascii="Arial Narrow" w:hAnsi="Arial Narrow"/>
                <w:sz w:val="22"/>
              </w:rPr>
              <w:t>Pokladnica, ceniny</w:t>
            </w:r>
          </w:p>
        </w:tc>
        <w:tc>
          <w:tcPr>
            <w:tcW w:w="2693" w:type="dxa"/>
            <w:tcBorders>
              <w:top w:val="single" w:sz="12" w:space="0" w:color="auto"/>
              <w:left w:val="single" w:sz="12" w:space="0" w:color="auto"/>
            </w:tcBorders>
            <w:vAlign w:val="center"/>
          </w:tcPr>
          <w:p w:rsidR="002E3DC3" w:rsidRPr="002716CB" w:rsidRDefault="00DB11EF" w:rsidP="004426E4">
            <w:pPr>
              <w:rPr>
                <w:rFonts w:ascii="Arial Narrow" w:hAnsi="Arial Narrow"/>
                <w:bCs/>
              </w:rPr>
            </w:pPr>
            <w:r>
              <w:rPr>
                <w:rFonts w:ascii="Arial Narrow" w:hAnsi="Arial Narrow"/>
                <w:bCs/>
              </w:rPr>
              <w:t>2619</w:t>
            </w:r>
          </w:p>
        </w:tc>
        <w:tc>
          <w:tcPr>
            <w:tcW w:w="2908" w:type="dxa"/>
            <w:tcBorders>
              <w:top w:val="single" w:sz="12" w:space="0" w:color="auto"/>
            </w:tcBorders>
            <w:vAlign w:val="center"/>
          </w:tcPr>
          <w:p w:rsidR="002E3DC3" w:rsidRPr="002716CB" w:rsidRDefault="002E3DC3" w:rsidP="001E2D00">
            <w:pPr>
              <w:rPr>
                <w:rFonts w:ascii="Arial Narrow" w:hAnsi="Arial Narrow"/>
                <w:bCs/>
              </w:rPr>
            </w:pPr>
            <w:r>
              <w:rPr>
                <w:rFonts w:ascii="Arial Narrow" w:hAnsi="Arial Narrow"/>
                <w:bCs/>
              </w:rPr>
              <w:t>2501</w:t>
            </w:r>
          </w:p>
        </w:tc>
      </w:tr>
      <w:tr w:rsidR="002E3DC3" w:rsidRPr="002716CB">
        <w:trPr>
          <w:trHeight w:hRule="exact" w:val="498"/>
          <w:jc w:val="center"/>
        </w:trPr>
        <w:tc>
          <w:tcPr>
            <w:tcW w:w="3618" w:type="dxa"/>
            <w:tcBorders>
              <w:right w:val="single" w:sz="12" w:space="0" w:color="auto"/>
            </w:tcBorders>
            <w:vAlign w:val="center"/>
          </w:tcPr>
          <w:p w:rsidR="002E3DC3" w:rsidRPr="002716CB" w:rsidRDefault="002E3DC3" w:rsidP="004426E4">
            <w:pPr>
              <w:rPr>
                <w:rFonts w:ascii="Arial Narrow" w:hAnsi="Arial Narrow"/>
                <w:bCs/>
              </w:rPr>
            </w:pPr>
            <w:r w:rsidRPr="002716CB">
              <w:rPr>
                <w:rFonts w:ascii="Arial Narrow" w:hAnsi="Arial Narrow"/>
                <w:bCs/>
                <w:sz w:val="22"/>
              </w:rPr>
              <w:t>Bežné účty v</w:t>
            </w:r>
            <w:r>
              <w:rPr>
                <w:rFonts w:ascii="Arial Narrow" w:hAnsi="Arial Narrow"/>
                <w:bCs/>
                <w:sz w:val="22"/>
              </w:rPr>
              <w:t> </w:t>
            </w:r>
            <w:r w:rsidRPr="002716CB">
              <w:rPr>
                <w:rFonts w:ascii="Arial Narrow" w:hAnsi="Arial Narrow"/>
                <w:bCs/>
                <w:sz w:val="22"/>
              </w:rPr>
              <w:t>banke</w:t>
            </w:r>
            <w:r>
              <w:rPr>
                <w:rFonts w:ascii="Arial Narrow" w:hAnsi="Arial Narrow"/>
                <w:bCs/>
                <w:sz w:val="22"/>
              </w:rPr>
              <w:t xml:space="preserve"> alebo v pobočke zahraničnej banky</w:t>
            </w:r>
          </w:p>
          <w:p w:rsidR="002E3DC3" w:rsidRPr="002716CB" w:rsidRDefault="002E3DC3" w:rsidP="004426E4">
            <w:pPr>
              <w:rPr>
                <w:rFonts w:ascii="Arial Narrow" w:hAnsi="Arial Narrow"/>
                <w:bCs/>
              </w:rPr>
            </w:pPr>
          </w:p>
          <w:p w:rsidR="002E3DC3" w:rsidRPr="002716CB" w:rsidRDefault="002E3DC3" w:rsidP="004426E4">
            <w:pPr>
              <w:rPr>
                <w:rFonts w:ascii="Arial Narrow" w:hAnsi="Arial Narrow"/>
                <w:bCs/>
              </w:rPr>
            </w:pPr>
            <w:r w:rsidRPr="002716CB">
              <w:rPr>
                <w:rFonts w:ascii="Arial Narrow" w:hAnsi="Arial Narrow"/>
                <w:bCs/>
                <w:sz w:val="22"/>
              </w:rPr>
              <w:t>Banky</w:t>
            </w:r>
          </w:p>
        </w:tc>
        <w:tc>
          <w:tcPr>
            <w:tcW w:w="2693" w:type="dxa"/>
            <w:tcBorders>
              <w:left w:val="single" w:sz="12" w:space="0" w:color="auto"/>
            </w:tcBorders>
            <w:vAlign w:val="center"/>
          </w:tcPr>
          <w:p w:rsidR="002E3DC3" w:rsidRPr="002716CB" w:rsidRDefault="00DB11EF" w:rsidP="004426E4">
            <w:pPr>
              <w:rPr>
                <w:rFonts w:ascii="Arial Narrow" w:hAnsi="Arial Narrow"/>
                <w:bCs/>
              </w:rPr>
            </w:pPr>
            <w:r>
              <w:rPr>
                <w:rFonts w:ascii="Arial Narrow" w:hAnsi="Arial Narrow"/>
                <w:bCs/>
              </w:rPr>
              <w:t>6349</w:t>
            </w:r>
          </w:p>
        </w:tc>
        <w:tc>
          <w:tcPr>
            <w:tcW w:w="2908" w:type="dxa"/>
            <w:vAlign w:val="center"/>
          </w:tcPr>
          <w:p w:rsidR="002E3DC3" w:rsidRPr="002716CB" w:rsidRDefault="002E3DC3" w:rsidP="001E2D00">
            <w:pPr>
              <w:rPr>
                <w:rFonts w:ascii="Arial Narrow" w:hAnsi="Arial Narrow"/>
                <w:bCs/>
              </w:rPr>
            </w:pPr>
            <w:r>
              <w:rPr>
                <w:rFonts w:ascii="Arial Narrow" w:hAnsi="Arial Narrow"/>
                <w:bCs/>
              </w:rPr>
              <w:t>15468</w:t>
            </w:r>
          </w:p>
        </w:tc>
      </w:tr>
      <w:tr w:rsidR="002E3DC3" w:rsidRPr="002716CB">
        <w:trPr>
          <w:trHeight w:hRule="exact" w:val="704"/>
          <w:jc w:val="center"/>
        </w:trPr>
        <w:tc>
          <w:tcPr>
            <w:tcW w:w="3618" w:type="dxa"/>
            <w:tcBorders>
              <w:right w:val="single" w:sz="12" w:space="0" w:color="auto"/>
            </w:tcBorders>
            <w:vAlign w:val="center"/>
          </w:tcPr>
          <w:p w:rsidR="002E3DC3" w:rsidRPr="002716CB" w:rsidRDefault="002E3DC3" w:rsidP="004426E4">
            <w:pPr>
              <w:rPr>
                <w:rFonts w:ascii="Arial Narrow" w:hAnsi="Arial Narrow"/>
                <w:bCs/>
              </w:rPr>
            </w:pPr>
            <w:r>
              <w:rPr>
                <w:rFonts w:ascii="Arial Narrow" w:hAnsi="Arial Narrow"/>
                <w:bCs/>
                <w:sz w:val="22"/>
              </w:rPr>
              <w:t>Vkladové ú</w:t>
            </w:r>
            <w:r w:rsidRPr="002716CB">
              <w:rPr>
                <w:rFonts w:ascii="Arial Narrow" w:hAnsi="Arial Narrow"/>
                <w:bCs/>
                <w:sz w:val="22"/>
              </w:rPr>
              <w:t xml:space="preserve">čty </w:t>
            </w:r>
            <w:r>
              <w:rPr>
                <w:rFonts w:ascii="Arial Narrow" w:hAnsi="Arial Narrow"/>
                <w:bCs/>
                <w:sz w:val="22"/>
              </w:rPr>
              <w:t xml:space="preserve">v banke alebo v pobočke zahraničnej banky </w:t>
            </w:r>
            <w:r w:rsidRPr="002716CB">
              <w:rPr>
                <w:rFonts w:ascii="Arial Narrow" w:hAnsi="Arial Narrow"/>
                <w:bCs/>
                <w:sz w:val="22"/>
              </w:rPr>
              <w:t>termínované</w:t>
            </w:r>
          </w:p>
        </w:tc>
        <w:tc>
          <w:tcPr>
            <w:tcW w:w="2693" w:type="dxa"/>
            <w:tcBorders>
              <w:left w:val="single" w:sz="12" w:space="0" w:color="auto"/>
            </w:tcBorders>
            <w:vAlign w:val="center"/>
          </w:tcPr>
          <w:p w:rsidR="002E3DC3" w:rsidRPr="002716CB" w:rsidRDefault="002E3DC3" w:rsidP="004426E4">
            <w:pPr>
              <w:rPr>
                <w:rFonts w:ascii="Arial Narrow" w:hAnsi="Arial Narrow"/>
                <w:bCs/>
              </w:rPr>
            </w:pPr>
          </w:p>
        </w:tc>
        <w:tc>
          <w:tcPr>
            <w:tcW w:w="2908" w:type="dxa"/>
            <w:vAlign w:val="center"/>
          </w:tcPr>
          <w:p w:rsidR="002E3DC3" w:rsidRPr="002716CB" w:rsidRDefault="002E3DC3" w:rsidP="001E2D00">
            <w:pPr>
              <w:rPr>
                <w:rFonts w:ascii="Arial Narrow" w:hAnsi="Arial Narrow"/>
                <w:bCs/>
              </w:rPr>
            </w:pPr>
          </w:p>
        </w:tc>
      </w:tr>
      <w:tr w:rsidR="002E3DC3" w:rsidRPr="002716CB">
        <w:trPr>
          <w:trHeight w:hRule="exact" w:val="397"/>
          <w:jc w:val="center"/>
        </w:trPr>
        <w:tc>
          <w:tcPr>
            <w:tcW w:w="3618" w:type="dxa"/>
            <w:tcBorders>
              <w:right w:val="single" w:sz="12" w:space="0" w:color="auto"/>
            </w:tcBorders>
            <w:vAlign w:val="center"/>
          </w:tcPr>
          <w:p w:rsidR="002E3DC3" w:rsidRPr="002716CB" w:rsidRDefault="002E3DC3" w:rsidP="004426E4">
            <w:pPr>
              <w:rPr>
                <w:rFonts w:ascii="Arial Narrow" w:hAnsi="Arial Narrow"/>
                <w:bCs/>
              </w:rPr>
            </w:pPr>
            <w:r w:rsidRPr="002716CB">
              <w:rPr>
                <w:rFonts w:ascii="Arial Narrow" w:hAnsi="Arial Narrow"/>
                <w:bCs/>
                <w:sz w:val="22"/>
              </w:rPr>
              <w:t>Peniaze na ceste</w:t>
            </w:r>
          </w:p>
        </w:tc>
        <w:tc>
          <w:tcPr>
            <w:tcW w:w="2693" w:type="dxa"/>
            <w:tcBorders>
              <w:left w:val="single" w:sz="12" w:space="0" w:color="auto"/>
            </w:tcBorders>
            <w:vAlign w:val="center"/>
          </w:tcPr>
          <w:p w:rsidR="002E3DC3" w:rsidRPr="002716CB" w:rsidRDefault="002E3DC3" w:rsidP="004426E4">
            <w:pPr>
              <w:rPr>
                <w:rFonts w:ascii="Arial Narrow" w:hAnsi="Arial Narrow"/>
                <w:bCs/>
              </w:rPr>
            </w:pPr>
          </w:p>
        </w:tc>
        <w:tc>
          <w:tcPr>
            <w:tcW w:w="2908" w:type="dxa"/>
            <w:vAlign w:val="center"/>
          </w:tcPr>
          <w:p w:rsidR="002E3DC3" w:rsidRPr="002716CB" w:rsidRDefault="002E3DC3" w:rsidP="001E2D00">
            <w:pPr>
              <w:rPr>
                <w:rFonts w:ascii="Arial Narrow" w:hAnsi="Arial Narrow"/>
                <w:bCs/>
              </w:rPr>
            </w:pPr>
          </w:p>
        </w:tc>
      </w:tr>
      <w:tr w:rsidR="002E3DC3" w:rsidRPr="002716CB">
        <w:trPr>
          <w:trHeight w:hRule="exact" w:val="397"/>
          <w:jc w:val="center"/>
        </w:trPr>
        <w:tc>
          <w:tcPr>
            <w:tcW w:w="3618" w:type="dxa"/>
            <w:tcBorders>
              <w:bottom w:val="single" w:sz="12" w:space="0" w:color="auto"/>
              <w:right w:val="single" w:sz="12" w:space="0" w:color="auto"/>
            </w:tcBorders>
            <w:vAlign w:val="center"/>
          </w:tcPr>
          <w:p w:rsidR="002E3DC3" w:rsidRPr="002716CB" w:rsidRDefault="002E3DC3" w:rsidP="004426E4">
            <w:pPr>
              <w:rPr>
                <w:rFonts w:ascii="Arial Narrow" w:hAnsi="Arial Narrow"/>
                <w:b/>
                <w:bCs/>
              </w:rPr>
            </w:pPr>
            <w:r w:rsidRPr="002716CB">
              <w:rPr>
                <w:rFonts w:ascii="Arial Narrow" w:hAnsi="Arial Narrow"/>
                <w:b/>
                <w:bCs/>
                <w:sz w:val="22"/>
              </w:rPr>
              <w:t>Spolu</w:t>
            </w:r>
          </w:p>
        </w:tc>
        <w:tc>
          <w:tcPr>
            <w:tcW w:w="2693" w:type="dxa"/>
            <w:tcBorders>
              <w:left w:val="single" w:sz="12" w:space="0" w:color="auto"/>
              <w:bottom w:val="single" w:sz="12" w:space="0" w:color="auto"/>
            </w:tcBorders>
            <w:vAlign w:val="center"/>
          </w:tcPr>
          <w:p w:rsidR="002E3DC3" w:rsidRPr="006B23A8" w:rsidRDefault="00097700" w:rsidP="004426E4">
            <w:pPr>
              <w:rPr>
                <w:rFonts w:ascii="Arial Narrow" w:hAnsi="Arial Narrow"/>
                <w:b/>
                <w:bCs/>
                <w:highlight w:val="yellow"/>
              </w:rPr>
            </w:pPr>
            <w:r w:rsidRPr="00097700">
              <w:rPr>
                <w:rFonts w:ascii="Arial Narrow" w:hAnsi="Arial Narrow"/>
                <w:b/>
                <w:bCs/>
              </w:rPr>
              <w:t>8968</w:t>
            </w:r>
          </w:p>
        </w:tc>
        <w:tc>
          <w:tcPr>
            <w:tcW w:w="2908" w:type="dxa"/>
            <w:tcBorders>
              <w:bottom w:val="single" w:sz="12" w:space="0" w:color="auto"/>
            </w:tcBorders>
            <w:vAlign w:val="center"/>
          </w:tcPr>
          <w:p w:rsidR="002E3DC3" w:rsidRPr="006B23A8" w:rsidRDefault="002E3DC3" w:rsidP="001E2D00">
            <w:pPr>
              <w:rPr>
                <w:rFonts w:ascii="Arial Narrow" w:hAnsi="Arial Narrow"/>
                <w:b/>
                <w:bCs/>
                <w:highlight w:val="yellow"/>
              </w:rPr>
            </w:pPr>
            <w:r w:rsidRPr="0059729D">
              <w:rPr>
                <w:rFonts w:ascii="Arial Narrow" w:hAnsi="Arial Narrow"/>
                <w:b/>
                <w:bCs/>
              </w:rPr>
              <w:t>17969</w:t>
            </w:r>
          </w:p>
        </w:tc>
      </w:tr>
    </w:tbl>
    <w:p w:rsidR="00D13C35" w:rsidRDefault="00D13C35" w:rsidP="005E0A0A">
      <w:pPr>
        <w:pStyle w:val="Nzov"/>
        <w:keepNext w:val="0"/>
        <w:widowControl w:val="0"/>
        <w:spacing w:before="0" w:beforeAutospacing="0" w:after="0"/>
        <w:jc w:val="left"/>
        <w:rPr>
          <w:b w:val="0"/>
        </w:rPr>
      </w:pPr>
    </w:p>
    <w:p w:rsidR="005E0A0A" w:rsidRPr="002716CB" w:rsidRDefault="005E0A0A" w:rsidP="005E0A0A">
      <w:pPr>
        <w:pStyle w:val="Nzov"/>
        <w:keepNext w:val="0"/>
        <w:widowControl w:val="0"/>
        <w:spacing w:before="0" w:beforeAutospacing="0" w:after="0"/>
        <w:jc w:val="left"/>
        <w:rPr>
          <w:b w:val="0"/>
        </w:rPr>
      </w:pPr>
      <w:r w:rsidRPr="002716CB">
        <w:rPr>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8"/>
        <w:gridCol w:w="1967"/>
        <w:gridCol w:w="1134"/>
        <w:gridCol w:w="1050"/>
        <w:gridCol w:w="1713"/>
      </w:tblGrid>
      <w:tr w:rsidR="005E0A0A" w:rsidRPr="002716CB">
        <w:trPr>
          <w:jc w:val="center"/>
        </w:trPr>
        <w:tc>
          <w:tcPr>
            <w:tcW w:w="3348" w:type="dxa"/>
            <w:vMerge w:val="restart"/>
            <w:tcBorders>
              <w:top w:val="single" w:sz="12" w:space="0" w:color="auto"/>
              <w:bottom w:val="nil"/>
              <w:right w:val="single" w:sz="12" w:space="0" w:color="auto"/>
            </w:tcBorders>
            <w:vAlign w:val="center"/>
          </w:tcPr>
          <w:p w:rsidR="005E0A0A" w:rsidRPr="00A95B16" w:rsidRDefault="005E0A0A" w:rsidP="004426E4">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rsidR="005E0A0A" w:rsidRPr="00A95B16" w:rsidRDefault="005E0A0A" w:rsidP="004426E4">
            <w:pPr>
              <w:pStyle w:val="TopHeader"/>
            </w:pPr>
            <w:r w:rsidRPr="00A95B16">
              <w:t>Bežné účtovné obdobie</w:t>
            </w:r>
          </w:p>
        </w:tc>
      </w:tr>
      <w:tr w:rsidR="005E0A0A" w:rsidRPr="002716CB">
        <w:trPr>
          <w:jc w:val="center"/>
        </w:trPr>
        <w:tc>
          <w:tcPr>
            <w:tcW w:w="3348" w:type="dxa"/>
            <w:vMerge/>
            <w:tcBorders>
              <w:top w:val="single" w:sz="12" w:space="0" w:color="auto"/>
              <w:right w:val="single" w:sz="12" w:space="0" w:color="auto"/>
            </w:tcBorders>
            <w:vAlign w:val="center"/>
          </w:tcPr>
          <w:p w:rsidR="005E0A0A" w:rsidRPr="002716CB" w:rsidRDefault="005E0A0A" w:rsidP="004426E4">
            <w:pPr>
              <w:rPr>
                <w:rFonts w:ascii="Arial Narrow" w:hAnsi="Arial Narrow"/>
                <w:bCs/>
              </w:rPr>
            </w:pPr>
          </w:p>
        </w:tc>
        <w:tc>
          <w:tcPr>
            <w:tcW w:w="196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Prírastky</w:t>
            </w:r>
          </w:p>
          <w:p w:rsidR="005E0A0A" w:rsidRPr="002716CB" w:rsidRDefault="005E0A0A" w:rsidP="004426E4">
            <w:pPr>
              <w:pStyle w:val="TopHeader"/>
              <w:rPr>
                <w:b w:val="0"/>
              </w:rPr>
            </w:pPr>
          </w:p>
        </w:tc>
        <w:tc>
          <w:tcPr>
            <w:tcW w:w="105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Úbytky</w:t>
            </w:r>
          </w:p>
          <w:p w:rsidR="005E0A0A" w:rsidRPr="002716CB" w:rsidRDefault="005E0A0A" w:rsidP="004426E4">
            <w:pPr>
              <w:pStyle w:val="TopHeader"/>
              <w:rPr>
                <w:b w:val="0"/>
              </w:rPr>
            </w:pPr>
          </w:p>
        </w:tc>
        <w:tc>
          <w:tcPr>
            <w:tcW w:w="1713"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na konci účtovného obdobia</w:t>
            </w:r>
          </w:p>
        </w:tc>
      </w:tr>
      <w:tr w:rsidR="005E0A0A" w:rsidRPr="002716CB">
        <w:trPr>
          <w:trHeight w:val="74"/>
          <w:jc w:val="center"/>
        </w:trPr>
        <w:tc>
          <w:tcPr>
            <w:tcW w:w="3348" w:type="dxa"/>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196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134"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05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713"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e</w:t>
            </w:r>
          </w:p>
        </w:tc>
      </w:tr>
      <w:tr w:rsidR="005E0A0A" w:rsidRPr="002716CB">
        <w:trPr>
          <w:trHeight w:val="491"/>
          <w:jc w:val="center"/>
        </w:trPr>
        <w:tc>
          <w:tcPr>
            <w:tcW w:w="3348"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Majetkové CP na obchodovanie</w:t>
            </w:r>
          </w:p>
        </w:tc>
        <w:tc>
          <w:tcPr>
            <w:tcW w:w="1967" w:type="dxa"/>
            <w:tcBorders>
              <w:left w:val="single" w:sz="12" w:space="0" w:color="auto"/>
            </w:tcBorders>
            <w:vAlign w:val="center"/>
          </w:tcPr>
          <w:p w:rsidR="005E0A0A" w:rsidRPr="002716CB" w:rsidRDefault="005E0A0A" w:rsidP="004426E4">
            <w:pPr>
              <w:rPr>
                <w:rFonts w:ascii="Arial Narrow" w:hAnsi="Arial Narrow"/>
              </w:rPr>
            </w:pPr>
          </w:p>
        </w:tc>
        <w:tc>
          <w:tcPr>
            <w:tcW w:w="1134" w:type="dxa"/>
            <w:vAlign w:val="center"/>
          </w:tcPr>
          <w:p w:rsidR="005E0A0A" w:rsidRPr="002716CB" w:rsidRDefault="005E0A0A" w:rsidP="004426E4">
            <w:pPr>
              <w:rPr>
                <w:rFonts w:ascii="Arial Narrow" w:hAnsi="Arial Narrow"/>
              </w:rPr>
            </w:pPr>
          </w:p>
        </w:tc>
        <w:tc>
          <w:tcPr>
            <w:tcW w:w="1050" w:type="dxa"/>
            <w:vAlign w:val="center"/>
          </w:tcPr>
          <w:p w:rsidR="005E0A0A" w:rsidRPr="002716CB" w:rsidRDefault="005E0A0A" w:rsidP="004426E4">
            <w:pPr>
              <w:rPr>
                <w:rFonts w:ascii="Arial Narrow" w:hAnsi="Arial Narrow"/>
              </w:rPr>
            </w:pPr>
          </w:p>
        </w:tc>
        <w:tc>
          <w:tcPr>
            <w:tcW w:w="1713" w:type="dxa"/>
            <w:vAlign w:val="center"/>
          </w:tcPr>
          <w:p w:rsidR="005E0A0A" w:rsidRPr="002716CB" w:rsidRDefault="005E0A0A" w:rsidP="004426E4">
            <w:pPr>
              <w:rPr>
                <w:rFonts w:ascii="Arial Narrow" w:hAnsi="Arial Narrow"/>
              </w:rPr>
            </w:pPr>
          </w:p>
        </w:tc>
      </w:tr>
      <w:tr w:rsidR="005E0A0A" w:rsidRPr="002716CB">
        <w:trPr>
          <w:trHeight w:val="397"/>
          <w:jc w:val="center"/>
        </w:trPr>
        <w:tc>
          <w:tcPr>
            <w:tcW w:w="3348"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Dlhové CP na obchodovanie</w:t>
            </w:r>
          </w:p>
        </w:tc>
        <w:tc>
          <w:tcPr>
            <w:tcW w:w="1967" w:type="dxa"/>
            <w:tcBorders>
              <w:left w:val="single" w:sz="12" w:space="0" w:color="auto"/>
            </w:tcBorders>
            <w:vAlign w:val="center"/>
          </w:tcPr>
          <w:p w:rsidR="005E0A0A" w:rsidRPr="002716CB" w:rsidRDefault="005E0A0A" w:rsidP="004426E4">
            <w:pPr>
              <w:rPr>
                <w:rFonts w:ascii="Arial Narrow" w:hAnsi="Arial Narrow"/>
              </w:rPr>
            </w:pPr>
          </w:p>
        </w:tc>
        <w:tc>
          <w:tcPr>
            <w:tcW w:w="1134" w:type="dxa"/>
            <w:vAlign w:val="center"/>
          </w:tcPr>
          <w:p w:rsidR="005E0A0A" w:rsidRPr="002716CB" w:rsidRDefault="005E0A0A" w:rsidP="004426E4">
            <w:pPr>
              <w:rPr>
                <w:rFonts w:ascii="Arial Narrow" w:hAnsi="Arial Narrow"/>
              </w:rPr>
            </w:pPr>
          </w:p>
        </w:tc>
        <w:tc>
          <w:tcPr>
            <w:tcW w:w="1050" w:type="dxa"/>
            <w:vAlign w:val="center"/>
          </w:tcPr>
          <w:p w:rsidR="005E0A0A" w:rsidRPr="002716CB" w:rsidRDefault="005E0A0A" w:rsidP="004426E4">
            <w:pPr>
              <w:rPr>
                <w:rFonts w:ascii="Arial Narrow" w:hAnsi="Arial Narrow"/>
              </w:rPr>
            </w:pPr>
          </w:p>
        </w:tc>
        <w:tc>
          <w:tcPr>
            <w:tcW w:w="1713" w:type="dxa"/>
            <w:vAlign w:val="center"/>
          </w:tcPr>
          <w:p w:rsidR="005E0A0A" w:rsidRPr="002716CB" w:rsidRDefault="005E0A0A" w:rsidP="004426E4">
            <w:pPr>
              <w:rPr>
                <w:rFonts w:ascii="Arial Narrow" w:hAnsi="Arial Narrow"/>
              </w:rPr>
            </w:pPr>
          </w:p>
        </w:tc>
      </w:tr>
      <w:tr w:rsidR="005E0A0A" w:rsidRPr="002716CB">
        <w:trPr>
          <w:trHeight w:val="397"/>
          <w:jc w:val="center"/>
        </w:trPr>
        <w:tc>
          <w:tcPr>
            <w:tcW w:w="3348"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Emisné kvóty</w:t>
            </w:r>
          </w:p>
        </w:tc>
        <w:tc>
          <w:tcPr>
            <w:tcW w:w="1967" w:type="dxa"/>
            <w:tcBorders>
              <w:left w:val="single" w:sz="12" w:space="0" w:color="auto"/>
              <w:bottom w:val="single" w:sz="6" w:space="0" w:color="auto"/>
            </w:tcBorders>
            <w:vAlign w:val="center"/>
          </w:tcPr>
          <w:p w:rsidR="005E0A0A" w:rsidRPr="002716CB" w:rsidRDefault="005E0A0A" w:rsidP="004426E4">
            <w:pPr>
              <w:rPr>
                <w:rFonts w:ascii="Arial Narrow" w:hAnsi="Arial Narrow"/>
              </w:rPr>
            </w:pPr>
          </w:p>
        </w:tc>
        <w:tc>
          <w:tcPr>
            <w:tcW w:w="1134" w:type="dxa"/>
            <w:tcBorders>
              <w:bottom w:val="single" w:sz="6" w:space="0" w:color="auto"/>
            </w:tcBorders>
            <w:vAlign w:val="center"/>
          </w:tcPr>
          <w:p w:rsidR="005E0A0A" w:rsidRPr="002716CB" w:rsidRDefault="005E0A0A" w:rsidP="004426E4">
            <w:pPr>
              <w:rPr>
                <w:rFonts w:ascii="Arial Narrow" w:hAnsi="Arial Narrow"/>
              </w:rPr>
            </w:pPr>
          </w:p>
        </w:tc>
        <w:tc>
          <w:tcPr>
            <w:tcW w:w="1050" w:type="dxa"/>
            <w:tcBorders>
              <w:bottom w:val="single" w:sz="6" w:space="0" w:color="auto"/>
            </w:tcBorders>
            <w:vAlign w:val="center"/>
          </w:tcPr>
          <w:p w:rsidR="005E0A0A" w:rsidRPr="002716CB" w:rsidRDefault="005E0A0A" w:rsidP="004426E4">
            <w:pPr>
              <w:rPr>
                <w:rFonts w:ascii="Arial Narrow" w:hAnsi="Arial Narrow"/>
              </w:rPr>
            </w:pPr>
          </w:p>
        </w:tc>
        <w:tc>
          <w:tcPr>
            <w:tcW w:w="1713" w:type="dxa"/>
            <w:tcBorders>
              <w:bottom w:val="single" w:sz="6" w:space="0" w:color="auto"/>
            </w:tcBorders>
            <w:vAlign w:val="center"/>
          </w:tcPr>
          <w:p w:rsidR="005E0A0A" w:rsidRPr="002716CB" w:rsidRDefault="005E0A0A" w:rsidP="004426E4">
            <w:pPr>
              <w:rPr>
                <w:rFonts w:ascii="Arial Narrow" w:hAnsi="Arial Narrow"/>
              </w:rPr>
            </w:pPr>
          </w:p>
        </w:tc>
      </w:tr>
      <w:tr w:rsidR="005E0A0A" w:rsidRPr="002716CB">
        <w:trPr>
          <w:jc w:val="center"/>
        </w:trPr>
        <w:tc>
          <w:tcPr>
            <w:tcW w:w="3348"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Dlhové CP so splatnosťou do  jedného roka držané do splatnosti</w:t>
            </w:r>
          </w:p>
        </w:tc>
        <w:tc>
          <w:tcPr>
            <w:tcW w:w="1967" w:type="dxa"/>
            <w:tcBorders>
              <w:left w:val="single" w:sz="12" w:space="0" w:color="auto"/>
              <w:bottom w:val="single" w:sz="6" w:space="0" w:color="auto"/>
            </w:tcBorders>
            <w:vAlign w:val="center"/>
          </w:tcPr>
          <w:p w:rsidR="005E0A0A" w:rsidRPr="002716CB" w:rsidRDefault="005E0A0A" w:rsidP="004426E4">
            <w:pPr>
              <w:rPr>
                <w:rFonts w:ascii="Arial Narrow" w:hAnsi="Arial Narrow"/>
              </w:rPr>
            </w:pPr>
          </w:p>
        </w:tc>
        <w:tc>
          <w:tcPr>
            <w:tcW w:w="1134" w:type="dxa"/>
            <w:tcBorders>
              <w:bottom w:val="single" w:sz="6" w:space="0" w:color="auto"/>
            </w:tcBorders>
            <w:vAlign w:val="center"/>
          </w:tcPr>
          <w:p w:rsidR="005E0A0A" w:rsidRPr="002716CB" w:rsidRDefault="005E0A0A" w:rsidP="004426E4">
            <w:pPr>
              <w:rPr>
                <w:rFonts w:ascii="Arial Narrow" w:hAnsi="Arial Narrow"/>
              </w:rPr>
            </w:pPr>
          </w:p>
        </w:tc>
        <w:tc>
          <w:tcPr>
            <w:tcW w:w="1050" w:type="dxa"/>
            <w:tcBorders>
              <w:bottom w:val="single" w:sz="6" w:space="0" w:color="auto"/>
            </w:tcBorders>
            <w:vAlign w:val="center"/>
          </w:tcPr>
          <w:p w:rsidR="005E0A0A" w:rsidRPr="002716CB" w:rsidRDefault="005E0A0A" w:rsidP="004426E4">
            <w:pPr>
              <w:rPr>
                <w:rFonts w:ascii="Arial Narrow" w:hAnsi="Arial Narrow"/>
              </w:rPr>
            </w:pPr>
          </w:p>
        </w:tc>
        <w:tc>
          <w:tcPr>
            <w:tcW w:w="1713" w:type="dxa"/>
            <w:tcBorders>
              <w:bottom w:val="single" w:sz="6" w:space="0" w:color="auto"/>
            </w:tcBorders>
            <w:vAlign w:val="center"/>
          </w:tcPr>
          <w:p w:rsidR="005E0A0A" w:rsidRPr="002716CB" w:rsidRDefault="005E0A0A" w:rsidP="004426E4">
            <w:pPr>
              <w:rPr>
                <w:rFonts w:ascii="Arial Narrow" w:hAnsi="Arial Narrow"/>
              </w:rPr>
            </w:pPr>
          </w:p>
        </w:tc>
      </w:tr>
      <w:tr w:rsidR="005E0A0A" w:rsidRPr="002716CB">
        <w:trPr>
          <w:trHeight w:val="340"/>
          <w:jc w:val="center"/>
        </w:trPr>
        <w:tc>
          <w:tcPr>
            <w:tcW w:w="3348"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Ostatné realizovateľné CP</w:t>
            </w:r>
          </w:p>
        </w:tc>
        <w:tc>
          <w:tcPr>
            <w:tcW w:w="1967" w:type="dxa"/>
            <w:tcBorders>
              <w:top w:val="single" w:sz="6" w:space="0" w:color="auto"/>
              <w:left w:val="single" w:sz="12" w:space="0" w:color="auto"/>
            </w:tcBorders>
            <w:vAlign w:val="center"/>
          </w:tcPr>
          <w:p w:rsidR="005E0A0A" w:rsidRPr="002716CB" w:rsidRDefault="005E0A0A" w:rsidP="004426E4">
            <w:pPr>
              <w:rPr>
                <w:rFonts w:ascii="Arial Narrow" w:hAnsi="Arial Narrow"/>
              </w:rPr>
            </w:pPr>
          </w:p>
        </w:tc>
        <w:tc>
          <w:tcPr>
            <w:tcW w:w="1134" w:type="dxa"/>
            <w:tcBorders>
              <w:top w:val="single" w:sz="6" w:space="0" w:color="auto"/>
            </w:tcBorders>
            <w:vAlign w:val="center"/>
          </w:tcPr>
          <w:p w:rsidR="005E0A0A" w:rsidRPr="002716CB" w:rsidRDefault="005E0A0A" w:rsidP="004426E4">
            <w:pPr>
              <w:rPr>
                <w:rFonts w:ascii="Arial Narrow" w:hAnsi="Arial Narrow"/>
              </w:rPr>
            </w:pPr>
          </w:p>
        </w:tc>
        <w:tc>
          <w:tcPr>
            <w:tcW w:w="1050" w:type="dxa"/>
            <w:tcBorders>
              <w:top w:val="single" w:sz="6" w:space="0" w:color="auto"/>
            </w:tcBorders>
            <w:vAlign w:val="center"/>
          </w:tcPr>
          <w:p w:rsidR="005E0A0A" w:rsidRPr="002716CB" w:rsidRDefault="005E0A0A" w:rsidP="004426E4">
            <w:pPr>
              <w:rPr>
                <w:rFonts w:ascii="Arial Narrow" w:hAnsi="Arial Narrow"/>
              </w:rPr>
            </w:pPr>
          </w:p>
        </w:tc>
        <w:tc>
          <w:tcPr>
            <w:tcW w:w="1713" w:type="dxa"/>
            <w:tcBorders>
              <w:top w:val="single" w:sz="6" w:space="0" w:color="auto"/>
            </w:tcBorders>
            <w:vAlign w:val="center"/>
          </w:tcPr>
          <w:p w:rsidR="005E0A0A" w:rsidRPr="002716CB" w:rsidRDefault="005E0A0A" w:rsidP="004426E4">
            <w:pPr>
              <w:rPr>
                <w:rFonts w:ascii="Arial Narrow" w:hAnsi="Arial Narrow"/>
              </w:rPr>
            </w:pPr>
          </w:p>
        </w:tc>
      </w:tr>
      <w:tr w:rsidR="005E0A0A" w:rsidRPr="002716CB">
        <w:trPr>
          <w:jc w:val="center"/>
        </w:trPr>
        <w:tc>
          <w:tcPr>
            <w:tcW w:w="3348"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Obstarávanie krátkodobého finančného majetku</w:t>
            </w:r>
          </w:p>
        </w:tc>
        <w:tc>
          <w:tcPr>
            <w:tcW w:w="1967" w:type="dxa"/>
            <w:tcBorders>
              <w:left w:val="single" w:sz="12" w:space="0" w:color="auto"/>
            </w:tcBorders>
            <w:vAlign w:val="center"/>
          </w:tcPr>
          <w:p w:rsidR="005E0A0A" w:rsidRPr="002716CB" w:rsidRDefault="005E0A0A" w:rsidP="004426E4">
            <w:pPr>
              <w:rPr>
                <w:rFonts w:ascii="Arial Narrow" w:hAnsi="Arial Narrow"/>
              </w:rPr>
            </w:pPr>
          </w:p>
        </w:tc>
        <w:tc>
          <w:tcPr>
            <w:tcW w:w="1134" w:type="dxa"/>
            <w:vAlign w:val="center"/>
          </w:tcPr>
          <w:p w:rsidR="005E0A0A" w:rsidRPr="002716CB" w:rsidRDefault="005E0A0A" w:rsidP="004426E4">
            <w:pPr>
              <w:rPr>
                <w:rFonts w:ascii="Arial Narrow" w:hAnsi="Arial Narrow"/>
              </w:rPr>
            </w:pPr>
          </w:p>
        </w:tc>
        <w:tc>
          <w:tcPr>
            <w:tcW w:w="1050" w:type="dxa"/>
            <w:vAlign w:val="center"/>
          </w:tcPr>
          <w:p w:rsidR="005E0A0A" w:rsidRPr="002716CB" w:rsidRDefault="005E0A0A" w:rsidP="004426E4">
            <w:pPr>
              <w:rPr>
                <w:rFonts w:ascii="Arial Narrow" w:hAnsi="Arial Narrow"/>
              </w:rPr>
            </w:pPr>
          </w:p>
        </w:tc>
        <w:tc>
          <w:tcPr>
            <w:tcW w:w="1713" w:type="dxa"/>
            <w:vAlign w:val="center"/>
          </w:tcPr>
          <w:p w:rsidR="005E0A0A" w:rsidRPr="002716CB" w:rsidRDefault="005E0A0A" w:rsidP="004426E4">
            <w:pPr>
              <w:rPr>
                <w:rFonts w:ascii="Arial Narrow" w:hAnsi="Arial Narrow"/>
              </w:rPr>
            </w:pPr>
          </w:p>
        </w:tc>
      </w:tr>
      <w:tr w:rsidR="005E0A0A" w:rsidRPr="002716CB">
        <w:trPr>
          <w:trHeight w:val="340"/>
          <w:jc w:val="center"/>
        </w:trPr>
        <w:tc>
          <w:tcPr>
            <w:tcW w:w="3348"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Krátkodobý finančný majetok spolu</w:t>
            </w:r>
          </w:p>
        </w:tc>
        <w:tc>
          <w:tcPr>
            <w:tcW w:w="1967" w:type="dxa"/>
            <w:tcBorders>
              <w:left w:val="single" w:sz="12" w:space="0" w:color="auto"/>
              <w:bottom w:val="single" w:sz="12" w:space="0" w:color="auto"/>
            </w:tcBorders>
            <w:vAlign w:val="center"/>
          </w:tcPr>
          <w:p w:rsidR="005E0A0A" w:rsidRPr="002716CB" w:rsidRDefault="005E0A0A" w:rsidP="004426E4">
            <w:pPr>
              <w:rPr>
                <w:rFonts w:ascii="Arial Narrow" w:hAnsi="Arial Narrow"/>
                <w:b/>
              </w:rPr>
            </w:pPr>
          </w:p>
        </w:tc>
        <w:tc>
          <w:tcPr>
            <w:tcW w:w="1134" w:type="dxa"/>
            <w:tcBorders>
              <w:bottom w:val="single" w:sz="12" w:space="0" w:color="auto"/>
            </w:tcBorders>
            <w:vAlign w:val="center"/>
          </w:tcPr>
          <w:p w:rsidR="005E0A0A" w:rsidRPr="002716CB" w:rsidRDefault="005E0A0A" w:rsidP="004426E4">
            <w:pPr>
              <w:rPr>
                <w:rFonts w:ascii="Arial Narrow" w:hAnsi="Arial Narrow"/>
                <w:b/>
              </w:rPr>
            </w:pPr>
          </w:p>
        </w:tc>
        <w:tc>
          <w:tcPr>
            <w:tcW w:w="1050" w:type="dxa"/>
            <w:tcBorders>
              <w:bottom w:val="single" w:sz="12" w:space="0" w:color="auto"/>
            </w:tcBorders>
            <w:vAlign w:val="center"/>
          </w:tcPr>
          <w:p w:rsidR="005E0A0A" w:rsidRPr="002716CB" w:rsidRDefault="005E0A0A" w:rsidP="004426E4">
            <w:pPr>
              <w:rPr>
                <w:rFonts w:ascii="Arial Narrow" w:hAnsi="Arial Narrow"/>
                <w:b/>
              </w:rPr>
            </w:pPr>
          </w:p>
        </w:tc>
        <w:tc>
          <w:tcPr>
            <w:tcW w:w="1713" w:type="dxa"/>
            <w:tcBorders>
              <w:bottom w:val="single" w:sz="12" w:space="0" w:color="auto"/>
            </w:tcBorders>
            <w:vAlign w:val="center"/>
          </w:tcPr>
          <w:p w:rsidR="005E0A0A" w:rsidRPr="002716CB" w:rsidRDefault="005E0A0A" w:rsidP="004426E4">
            <w:pPr>
              <w:rPr>
                <w:rFonts w:ascii="Arial Narrow" w:hAnsi="Arial Narrow"/>
                <w:b/>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x) </w:t>
      </w:r>
      <w:r w:rsidRPr="00A95B16">
        <w:rPr>
          <w:rFonts w:ascii="Arial Narrow" w:hAnsi="Arial Narrow" w:cs="Arial Narrow"/>
          <w:sz w:val="22"/>
          <w:u w:val="single"/>
        </w:rPr>
        <w:t>Opravné položky ku krátkodobému finančnému majetku</w:t>
      </w:r>
      <w:r w:rsidRPr="002716CB">
        <w:rPr>
          <w:rFonts w:ascii="Arial Narrow" w:hAnsi="Arial Narrow" w:cs="Arial Narrow"/>
          <w:sz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Informácia k prílohe č.3 časti F. písm. x) o vývoji </w:t>
      </w:r>
      <w:r w:rsidRPr="00A95B16">
        <w:rPr>
          <w:rFonts w:ascii="Arial Narrow" w:hAnsi="Arial Narrow" w:cs="Arial Narrow"/>
          <w:sz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5"/>
        <w:gridCol w:w="1385"/>
        <w:gridCol w:w="1013"/>
        <w:gridCol w:w="1415"/>
        <w:gridCol w:w="1367"/>
        <w:gridCol w:w="1367"/>
      </w:tblGrid>
      <w:tr w:rsidR="005E0A0A" w:rsidRPr="002716CB">
        <w:trPr>
          <w:jc w:val="center"/>
        </w:trPr>
        <w:tc>
          <w:tcPr>
            <w:tcW w:w="1446" w:type="pct"/>
            <w:tcBorders>
              <w:top w:val="single" w:sz="12" w:space="0" w:color="auto"/>
              <w:right w:val="single" w:sz="12" w:space="0" w:color="auto"/>
            </w:tcBorders>
            <w:vAlign w:val="center"/>
          </w:tcPr>
          <w:p w:rsidR="005E0A0A" w:rsidRPr="00A95B16" w:rsidRDefault="005E0A0A" w:rsidP="004426E4">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OP</w:t>
            </w:r>
          </w:p>
          <w:p w:rsidR="005E0A0A" w:rsidRPr="002716CB" w:rsidRDefault="005E0A0A" w:rsidP="004426E4">
            <w:pPr>
              <w:pStyle w:val="TopHeader"/>
              <w:rPr>
                <w:b w:val="0"/>
              </w:rPr>
            </w:pPr>
            <w:r w:rsidRPr="002716CB">
              <w:rPr>
                <w:b w:val="0"/>
              </w:rPr>
              <w:t>na začiatku účtovného obdobia</w:t>
            </w:r>
          </w:p>
        </w:tc>
        <w:tc>
          <w:tcPr>
            <w:tcW w:w="550"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Tvorba OP</w:t>
            </w:r>
          </w:p>
          <w:p w:rsidR="005E0A0A" w:rsidRPr="002716CB" w:rsidRDefault="005E0A0A" w:rsidP="004426E4">
            <w:pPr>
              <w:pStyle w:val="TopHeader"/>
              <w:rPr>
                <w:b w:val="0"/>
              </w:rPr>
            </w:pPr>
          </w:p>
        </w:tc>
        <w:tc>
          <w:tcPr>
            <w:tcW w:w="768"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zániku opodstatnenosti</w:t>
            </w:r>
          </w:p>
          <w:p w:rsidR="005E0A0A" w:rsidRPr="002716CB" w:rsidRDefault="005E0A0A" w:rsidP="004426E4">
            <w:pPr>
              <w:pStyle w:val="TopHeader"/>
              <w:rPr>
                <w:b w:val="0"/>
              </w:rPr>
            </w:pPr>
          </w:p>
        </w:tc>
        <w:tc>
          <w:tcPr>
            <w:tcW w:w="742"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vyradenia majetku z účtovníctva</w:t>
            </w:r>
          </w:p>
        </w:tc>
        <w:tc>
          <w:tcPr>
            <w:tcW w:w="742" w:type="pct"/>
            <w:tcBorders>
              <w:top w:val="single" w:sz="12" w:space="0" w:color="auto"/>
              <w:left w:val="single" w:sz="12" w:space="0" w:color="auto"/>
            </w:tcBorders>
          </w:tcPr>
          <w:p w:rsidR="005E0A0A" w:rsidRPr="002716CB" w:rsidRDefault="005E0A0A" w:rsidP="004426E4">
            <w:pPr>
              <w:pStyle w:val="TopHeader"/>
              <w:rPr>
                <w:b w:val="0"/>
              </w:rPr>
            </w:pPr>
            <w:r w:rsidRPr="002716CB">
              <w:rPr>
                <w:b w:val="0"/>
              </w:rPr>
              <w:t xml:space="preserve">Stav OP </w:t>
            </w:r>
          </w:p>
          <w:p w:rsidR="005E0A0A" w:rsidRPr="002716CB" w:rsidRDefault="005E0A0A" w:rsidP="004426E4">
            <w:pPr>
              <w:pStyle w:val="TopHeader"/>
              <w:rPr>
                <w:b w:val="0"/>
              </w:rPr>
            </w:pPr>
            <w:r w:rsidRPr="002716CB">
              <w:rPr>
                <w:b w:val="0"/>
              </w:rPr>
              <w:t>na konci účtovného obdobia</w:t>
            </w:r>
          </w:p>
        </w:tc>
      </w:tr>
      <w:tr w:rsidR="005E0A0A" w:rsidRPr="002716CB">
        <w:trPr>
          <w:jc w:val="center"/>
        </w:trPr>
        <w:tc>
          <w:tcPr>
            <w:tcW w:w="1446" w:type="pct"/>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752"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550"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768"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742"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742" w:type="pct"/>
            <w:tcBorders>
              <w:left w:val="single" w:sz="12" w:space="0" w:color="auto"/>
              <w:right w:val="single" w:sz="4" w:space="0" w:color="auto"/>
            </w:tcBorders>
          </w:tcPr>
          <w:p w:rsidR="005E0A0A" w:rsidRPr="002716CB" w:rsidRDefault="00660128" w:rsidP="004426E4">
            <w:pPr>
              <w:pStyle w:val="TopHeader"/>
              <w:rPr>
                <w:b w:val="0"/>
              </w:rPr>
            </w:pPr>
            <w:r w:rsidRPr="002716CB">
              <w:rPr>
                <w:b w:val="0"/>
              </w:rPr>
              <w:t>F</w:t>
            </w:r>
          </w:p>
        </w:tc>
      </w:tr>
      <w:tr w:rsidR="005E0A0A" w:rsidRPr="002716CB">
        <w:trPr>
          <w:trHeight w:val="454"/>
          <w:jc w:val="center"/>
        </w:trPr>
        <w:tc>
          <w:tcPr>
            <w:tcW w:w="1446" w:type="pct"/>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Ostatné realizovateľné CP</w:t>
            </w:r>
          </w:p>
        </w:tc>
        <w:tc>
          <w:tcPr>
            <w:tcW w:w="752" w:type="pct"/>
            <w:tcBorders>
              <w:left w:val="single" w:sz="12" w:space="0" w:color="auto"/>
              <w:bottom w:val="single" w:sz="6" w:space="0" w:color="auto"/>
            </w:tcBorders>
            <w:vAlign w:val="center"/>
          </w:tcPr>
          <w:p w:rsidR="005E0A0A" w:rsidRPr="002716CB" w:rsidRDefault="005E0A0A" w:rsidP="004426E4">
            <w:pPr>
              <w:rPr>
                <w:rFonts w:ascii="Arial Narrow" w:hAnsi="Arial Narrow"/>
              </w:rPr>
            </w:pPr>
          </w:p>
        </w:tc>
        <w:tc>
          <w:tcPr>
            <w:tcW w:w="550" w:type="pct"/>
            <w:tcBorders>
              <w:bottom w:val="single" w:sz="6" w:space="0" w:color="auto"/>
            </w:tcBorders>
            <w:vAlign w:val="center"/>
          </w:tcPr>
          <w:p w:rsidR="005E0A0A" w:rsidRPr="002716CB" w:rsidRDefault="005E0A0A" w:rsidP="004426E4">
            <w:pPr>
              <w:rPr>
                <w:rFonts w:ascii="Arial Narrow" w:hAnsi="Arial Narrow"/>
              </w:rPr>
            </w:pPr>
          </w:p>
        </w:tc>
        <w:tc>
          <w:tcPr>
            <w:tcW w:w="768" w:type="pct"/>
            <w:tcBorders>
              <w:bottom w:val="single" w:sz="6" w:space="0" w:color="auto"/>
            </w:tcBorders>
            <w:vAlign w:val="center"/>
          </w:tcPr>
          <w:p w:rsidR="005E0A0A" w:rsidRPr="002716CB" w:rsidRDefault="005E0A0A" w:rsidP="004426E4">
            <w:pPr>
              <w:rPr>
                <w:rFonts w:ascii="Arial Narrow" w:hAnsi="Arial Narrow"/>
              </w:rPr>
            </w:pPr>
          </w:p>
        </w:tc>
        <w:tc>
          <w:tcPr>
            <w:tcW w:w="742" w:type="pct"/>
            <w:tcBorders>
              <w:bottom w:val="single" w:sz="6" w:space="0" w:color="auto"/>
            </w:tcBorders>
            <w:vAlign w:val="center"/>
          </w:tcPr>
          <w:p w:rsidR="005E0A0A" w:rsidRPr="002716CB" w:rsidRDefault="005E0A0A" w:rsidP="004426E4">
            <w:pPr>
              <w:rPr>
                <w:rFonts w:ascii="Arial Narrow" w:hAnsi="Arial Narrow"/>
              </w:rPr>
            </w:pPr>
          </w:p>
        </w:tc>
        <w:tc>
          <w:tcPr>
            <w:tcW w:w="742" w:type="pct"/>
            <w:tcBorders>
              <w:bottom w:val="single" w:sz="6" w:space="0" w:color="auto"/>
            </w:tcBorders>
          </w:tcPr>
          <w:p w:rsidR="005E0A0A" w:rsidRPr="002716CB" w:rsidRDefault="005E0A0A" w:rsidP="004426E4">
            <w:pPr>
              <w:rPr>
                <w:rFonts w:ascii="Arial Narrow" w:hAnsi="Arial Narrow"/>
              </w:rPr>
            </w:pPr>
          </w:p>
        </w:tc>
      </w:tr>
      <w:tr w:rsidR="005E0A0A" w:rsidRPr="002716CB">
        <w:trPr>
          <w:jc w:val="center"/>
        </w:trPr>
        <w:tc>
          <w:tcPr>
            <w:tcW w:w="1446" w:type="pct"/>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Obstarávanie krátkodobého finančného majetku</w:t>
            </w:r>
          </w:p>
        </w:tc>
        <w:tc>
          <w:tcPr>
            <w:tcW w:w="752" w:type="pct"/>
            <w:tcBorders>
              <w:top w:val="single" w:sz="6" w:space="0" w:color="auto"/>
              <w:left w:val="single" w:sz="12" w:space="0" w:color="auto"/>
            </w:tcBorders>
            <w:vAlign w:val="center"/>
          </w:tcPr>
          <w:p w:rsidR="005E0A0A" w:rsidRPr="002716CB" w:rsidRDefault="005E0A0A" w:rsidP="004426E4">
            <w:pPr>
              <w:rPr>
                <w:rFonts w:ascii="Arial Narrow" w:hAnsi="Arial Narrow"/>
              </w:rPr>
            </w:pPr>
          </w:p>
        </w:tc>
        <w:tc>
          <w:tcPr>
            <w:tcW w:w="550" w:type="pct"/>
            <w:tcBorders>
              <w:top w:val="single" w:sz="6" w:space="0" w:color="auto"/>
            </w:tcBorders>
            <w:vAlign w:val="center"/>
          </w:tcPr>
          <w:p w:rsidR="005E0A0A" w:rsidRPr="002716CB" w:rsidRDefault="005E0A0A" w:rsidP="004426E4">
            <w:pPr>
              <w:rPr>
                <w:rFonts w:ascii="Arial Narrow" w:hAnsi="Arial Narrow"/>
              </w:rPr>
            </w:pPr>
          </w:p>
        </w:tc>
        <w:tc>
          <w:tcPr>
            <w:tcW w:w="768" w:type="pct"/>
            <w:tcBorders>
              <w:top w:val="single" w:sz="6" w:space="0" w:color="auto"/>
            </w:tcBorders>
            <w:vAlign w:val="center"/>
          </w:tcPr>
          <w:p w:rsidR="005E0A0A" w:rsidRPr="002716CB" w:rsidRDefault="005E0A0A" w:rsidP="004426E4">
            <w:pPr>
              <w:rPr>
                <w:rFonts w:ascii="Arial Narrow" w:hAnsi="Arial Narrow"/>
              </w:rPr>
            </w:pPr>
          </w:p>
        </w:tc>
        <w:tc>
          <w:tcPr>
            <w:tcW w:w="742" w:type="pct"/>
            <w:tcBorders>
              <w:top w:val="single" w:sz="6" w:space="0" w:color="auto"/>
            </w:tcBorders>
            <w:vAlign w:val="center"/>
          </w:tcPr>
          <w:p w:rsidR="005E0A0A" w:rsidRPr="002716CB" w:rsidRDefault="005E0A0A" w:rsidP="004426E4">
            <w:pPr>
              <w:rPr>
                <w:rFonts w:ascii="Arial Narrow" w:hAnsi="Arial Narrow"/>
              </w:rPr>
            </w:pPr>
          </w:p>
        </w:tc>
        <w:tc>
          <w:tcPr>
            <w:tcW w:w="742" w:type="pct"/>
            <w:tcBorders>
              <w:top w:val="single" w:sz="6" w:space="0" w:color="auto"/>
            </w:tcBorders>
          </w:tcPr>
          <w:p w:rsidR="005E0A0A" w:rsidRPr="002716CB" w:rsidRDefault="005E0A0A" w:rsidP="004426E4">
            <w:pPr>
              <w:rPr>
                <w:rFonts w:ascii="Arial Narrow" w:hAnsi="Arial Narrow"/>
              </w:rPr>
            </w:pPr>
          </w:p>
        </w:tc>
      </w:tr>
      <w:tr w:rsidR="005E0A0A" w:rsidRPr="002716CB">
        <w:trPr>
          <w:jc w:val="center"/>
        </w:trPr>
        <w:tc>
          <w:tcPr>
            <w:tcW w:w="1446" w:type="pct"/>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Krátkodobý finančný majetok spolu</w:t>
            </w:r>
          </w:p>
        </w:tc>
        <w:tc>
          <w:tcPr>
            <w:tcW w:w="752" w:type="pct"/>
            <w:tcBorders>
              <w:left w:val="single" w:sz="12" w:space="0" w:color="auto"/>
              <w:bottom w:val="single" w:sz="12" w:space="0" w:color="auto"/>
            </w:tcBorders>
            <w:vAlign w:val="center"/>
          </w:tcPr>
          <w:p w:rsidR="005E0A0A" w:rsidRPr="002716CB" w:rsidRDefault="005E0A0A" w:rsidP="004426E4">
            <w:pPr>
              <w:rPr>
                <w:rFonts w:ascii="Arial Narrow" w:hAnsi="Arial Narrow"/>
                <w:b/>
              </w:rPr>
            </w:pPr>
          </w:p>
        </w:tc>
        <w:tc>
          <w:tcPr>
            <w:tcW w:w="550" w:type="pct"/>
            <w:tcBorders>
              <w:bottom w:val="single" w:sz="12" w:space="0" w:color="auto"/>
            </w:tcBorders>
            <w:vAlign w:val="center"/>
          </w:tcPr>
          <w:p w:rsidR="005E0A0A" w:rsidRPr="002716CB" w:rsidRDefault="005E0A0A" w:rsidP="004426E4">
            <w:pPr>
              <w:rPr>
                <w:rFonts w:ascii="Arial Narrow" w:hAnsi="Arial Narrow"/>
                <w:b/>
              </w:rPr>
            </w:pPr>
          </w:p>
        </w:tc>
        <w:tc>
          <w:tcPr>
            <w:tcW w:w="768" w:type="pct"/>
            <w:tcBorders>
              <w:bottom w:val="single" w:sz="12" w:space="0" w:color="auto"/>
            </w:tcBorders>
            <w:vAlign w:val="center"/>
          </w:tcPr>
          <w:p w:rsidR="005E0A0A" w:rsidRPr="002716CB" w:rsidRDefault="005E0A0A" w:rsidP="004426E4">
            <w:pPr>
              <w:rPr>
                <w:rFonts w:ascii="Arial Narrow" w:hAnsi="Arial Narrow"/>
                <w:b/>
              </w:rPr>
            </w:pPr>
          </w:p>
        </w:tc>
        <w:tc>
          <w:tcPr>
            <w:tcW w:w="742" w:type="pct"/>
            <w:tcBorders>
              <w:bottom w:val="single" w:sz="12" w:space="0" w:color="auto"/>
            </w:tcBorders>
            <w:vAlign w:val="center"/>
          </w:tcPr>
          <w:p w:rsidR="005E0A0A" w:rsidRPr="002716CB" w:rsidRDefault="005E0A0A" w:rsidP="004426E4">
            <w:pPr>
              <w:rPr>
                <w:rFonts w:ascii="Arial Narrow" w:hAnsi="Arial Narrow"/>
                <w:b/>
              </w:rPr>
            </w:pPr>
          </w:p>
        </w:tc>
        <w:tc>
          <w:tcPr>
            <w:tcW w:w="742" w:type="pct"/>
            <w:tcBorders>
              <w:bottom w:val="single" w:sz="12" w:space="0" w:color="auto"/>
            </w:tcBorders>
          </w:tcPr>
          <w:p w:rsidR="005E0A0A" w:rsidRPr="002716CB" w:rsidRDefault="005E0A0A" w:rsidP="004426E4">
            <w:pPr>
              <w:rPr>
                <w:rFonts w:ascii="Arial Narrow" w:hAnsi="Arial Narrow"/>
                <w:b/>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y) </w:t>
      </w:r>
      <w:r w:rsidRPr="00A95B16">
        <w:rPr>
          <w:rFonts w:ascii="Arial Narrow" w:hAnsi="Arial Narrow" w:cs="Arial Narrow"/>
          <w:sz w:val="22"/>
          <w:u w:val="single"/>
        </w:rPr>
        <w:t>Krátkodobý finančný majetok</w:t>
      </w:r>
      <w:r w:rsidRPr="002716CB">
        <w:rPr>
          <w:rFonts w:ascii="Arial Narrow" w:hAnsi="Arial Narrow" w:cs="Arial Narrow"/>
          <w:sz w:val="22"/>
        </w:rPr>
        <w:t>, na ktorý bolo zriadené záložné právo a krátkodobý finančný majetok, pri ktorom má účtovná jednotka obmedzené právo s ním nakladať:</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Informácia k prílohe č.3 časti F. písm. y) o krátkodobom finančnom majetku, na ktorý bolo </w:t>
      </w:r>
      <w:r w:rsidRPr="00A95B16">
        <w:rPr>
          <w:rFonts w:ascii="Arial Narrow" w:hAnsi="Arial Narrow" w:cs="Arial Narrow"/>
          <w:sz w:val="22"/>
          <w:u w:val="single"/>
        </w:rPr>
        <w:t>zriadené záložné právo</w:t>
      </w:r>
      <w:r w:rsidRPr="002716CB">
        <w:rPr>
          <w:rFonts w:ascii="Arial Narrow" w:hAnsi="Arial Narrow" w:cs="Arial Narrow"/>
          <w:sz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5"/>
        <w:gridCol w:w="3187"/>
      </w:tblGrid>
      <w:tr w:rsidR="005E0A0A" w:rsidRPr="002716CB">
        <w:trPr>
          <w:trHeight w:val="397"/>
          <w:jc w:val="center"/>
        </w:trPr>
        <w:tc>
          <w:tcPr>
            <w:tcW w:w="6024" w:type="dxa"/>
            <w:tcBorders>
              <w:top w:val="single" w:sz="12" w:space="0" w:color="auto"/>
              <w:bottom w:val="nil"/>
              <w:right w:val="single" w:sz="12" w:space="0" w:color="auto"/>
            </w:tcBorders>
            <w:vAlign w:val="center"/>
          </w:tcPr>
          <w:p w:rsidR="005E0A0A" w:rsidRPr="002716CB" w:rsidRDefault="005E0A0A" w:rsidP="004426E4">
            <w:pPr>
              <w:pStyle w:val="TopHeader"/>
              <w:jc w:val="both"/>
            </w:pPr>
            <w:r w:rsidRPr="002716CB">
              <w:t>Názov položky</w:t>
            </w:r>
          </w:p>
        </w:tc>
        <w:tc>
          <w:tcPr>
            <w:tcW w:w="3187" w:type="dxa"/>
            <w:tcBorders>
              <w:top w:val="single" w:sz="12" w:space="0" w:color="auto"/>
              <w:left w:val="single" w:sz="12" w:space="0" w:color="auto"/>
              <w:bottom w:val="nil"/>
            </w:tcBorders>
            <w:vAlign w:val="center"/>
          </w:tcPr>
          <w:p w:rsidR="005E0A0A" w:rsidRPr="002716CB" w:rsidRDefault="005E0A0A" w:rsidP="004426E4">
            <w:pPr>
              <w:pStyle w:val="TopHeader"/>
              <w:jc w:val="both"/>
            </w:pPr>
            <w:r w:rsidRPr="002716CB">
              <w:t>Hodnota za bežné účtovné obdobie</w:t>
            </w:r>
          </w:p>
        </w:tc>
      </w:tr>
      <w:tr w:rsidR="005E0A0A" w:rsidRPr="002716CB">
        <w:trPr>
          <w:jc w:val="center"/>
        </w:trPr>
        <w:tc>
          <w:tcPr>
            <w:tcW w:w="6024" w:type="dxa"/>
            <w:tcBorders>
              <w:top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rPr>
            </w:pPr>
            <w:r w:rsidRPr="002716CB">
              <w:rPr>
                <w:rFonts w:ascii="Arial Narrow" w:hAnsi="Arial Narrow" w:cs="Arial Narrow"/>
                <w:sz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5E0A0A" w:rsidRPr="002716CB" w:rsidRDefault="005E0A0A" w:rsidP="004426E4">
            <w:pPr>
              <w:spacing w:line="360" w:lineRule="auto"/>
              <w:jc w:val="both"/>
              <w:rPr>
                <w:rFonts w:ascii="Arial Narrow" w:hAnsi="Arial Narrow" w:cs="Arial Narrow"/>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za) </w:t>
      </w:r>
      <w:r w:rsidRPr="00A95B16">
        <w:rPr>
          <w:rFonts w:ascii="Arial Narrow" w:hAnsi="Arial Narrow" w:cs="Arial Narrow"/>
          <w:sz w:val="22"/>
          <w:u w:val="single"/>
        </w:rPr>
        <w:t>Ocenenie krátkodobého finančného majetku</w:t>
      </w:r>
      <w:r w:rsidRPr="002716CB">
        <w:rPr>
          <w:rFonts w:ascii="Arial Narrow" w:hAnsi="Arial Narrow" w:cs="Arial Narrow"/>
          <w:sz w:val="22"/>
        </w:rPr>
        <w:t xml:space="preserve"> ku dňu, ku ktorému sa zostavuje účtovná závierka </w:t>
      </w:r>
      <w:r w:rsidRPr="00A95B16">
        <w:rPr>
          <w:rFonts w:ascii="Arial Narrow" w:hAnsi="Arial Narrow" w:cs="Arial Narrow"/>
          <w:sz w:val="22"/>
          <w:u w:val="single"/>
        </w:rPr>
        <w:t>reálnou hodnotou</w:t>
      </w:r>
      <w:r w:rsidRPr="002716CB">
        <w:rPr>
          <w:rFonts w:ascii="Arial Narrow" w:hAnsi="Arial Narrow" w:cs="Arial Narrow"/>
          <w:sz w:val="22"/>
        </w:rPr>
        <w:t xml:space="preserve">, pričom sa uvádza vplyv takéhoto ocenenia na výsledok hospodárenia a na výšku vlastného imania: </w:t>
      </w:r>
    </w:p>
    <w:p w:rsidR="005E0A0A" w:rsidRPr="002716CB" w:rsidRDefault="005E0A0A" w:rsidP="005E0A0A">
      <w:pPr>
        <w:jc w:val="both"/>
        <w:rPr>
          <w:rFonts w:ascii="Arial Narrow" w:hAnsi="Arial Narrow" w:cs="Arial Narrow"/>
          <w:sz w:val="22"/>
        </w:rPr>
      </w:pPr>
    </w:p>
    <w:p w:rsidR="005E0A0A" w:rsidRDefault="005E0A0A" w:rsidP="005E0A0A">
      <w:pPr>
        <w:spacing w:after="120"/>
        <w:jc w:val="both"/>
        <w:rPr>
          <w:rFonts w:ascii="Arial Narrow" w:hAnsi="Arial Narrow" w:cs="Arial Narrow"/>
          <w:sz w:val="22"/>
          <w:u w:val="single"/>
        </w:rPr>
      </w:pPr>
      <w:r w:rsidRPr="002716CB">
        <w:rPr>
          <w:rFonts w:ascii="Arial Narrow" w:hAnsi="Arial Narrow" w:cs="Arial Narrow"/>
          <w:sz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u w:val="single"/>
        </w:rPr>
        <w:t>reálnou hodnotou</w:t>
      </w:r>
    </w:p>
    <w:p w:rsidR="00D13C35" w:rsidRDefault="00D13C35" w:rsidP="005E0A0A">
      <w:pPr>
        <w:spacing w:after="120"/>
        <w:jc w:val="both"/>
        <w:rPr>
          <w:rFonts w:ascii="Arial Narrow" w:hAnsi="Arial Narrow" w:cs="Arial Narrow"/>
          <w:sz w:val="22"/>
          <w:u w:val="single"/>
        </w:rPr>
      </w:pPr>
    </w:p>
    <w:p w:rsidR="00D13C35" w:rsidRPr="002716CB" w:rsidRDefault="00D13C35" w:rsidP="005E0A0A">
      <w:pPr>
        <w:spacing w:after="120"/>
        <w:jc w:val="both"/>
        <w:rPr>
          <w:rFonts w:ascii="Arial Narrow" w:hAnsi="Arial Narrow" w:cs="Arial Narrow"/>
          <w:sz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9"/>
        <w:gridCol w:w="2279"/>
        <w:gridCol w:w="1630"/>
      </w:tblGrid>
      <w:tr w:rsidR="005E0A0A" w:rsidRPr="002716CB">
        <w:trPr>
          <w:jc w:val="center"/>
        </w:trPr>
        <w:tc>
          <w:tcPr>
            <w:tcW w:w="3384" w:type="dxa"/>
            <w:tcBorders>
              <w:top w:val="single" w:sz="12" w:space="0" w:color="auto"/>
              <w:right w:val="single" w:sz="12" w:space="0" w:color="auto"/>
            </w:tcBorders>
            <w:vAlign w:val="center"/>
          </w:tcPr>
          <w:p w:rsidR="005E0A0A" w:rsidRPr="00A95B16" w:rsidRDefault="005E0A0A" w:rsidP="004426E4">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Zvýšenie/ zníženie hodnoty</w:t>
            </w:r>
          </w:p>
          <w:p w:rsidR="005E0A0A" w:rsidRPr="002716CB" w:rsidRDefault="005E0A0A" w:rsidP="004426E4">
            <w:pPr>
              <w:pStyle w:val="TopHeader"/>
              <w:rPr>
                <w:b w:val="0"/>
              </w:rPr>
            </w:pPr>
            <w:r w:rsidRPr="002716CB">
              <w:rPr>
                <w:b w:val="0"/>
              </w:rPr>
              <w:t>(+/-)</w:t>
            </w:r>
          </w:p>
        </w:tc>
        <w:tc>
          <w:tcPr>
            <w:tcW w:w="2268"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Vplyv ocenenia</w:t>
            </w:r>
            <w:r w:rsidRPr="002716CB">
              <w:rPr>
                <w:b w:val="0"/>
              </w:rPr>
              <w:br/>
              <w:t>na výsledok hospodárenia </w:t>
            </w:r>
            <w:r w:rsidRPr="002716CB">
              <w:rPr>
                <w:b w:val="0"/>
              </w:rPr>
              <w:br/>
              <w:t>bežného účtovného obdobia</w:t>
            </w:r>
          </w:p>
        </w:tc>
        <w:tc>
          <w:tcPr>
            <w:tcW w:w="1622"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Vplyv </w:t>
            </w:r>
          </w:p>
          <w:p w:rsidR="005E0A0A" w:rsidRPr="002716CB" w:rsidRDefault="005E0A0A" w:rsidP="004426E4">
            <w:pPr>
              <w:pStyle w:val="TopHeader"/>
              <w:rPr>
                <w:b w:val="0"/>
              </w:rPr>
            </w:pPr>
            <w:r w:rsidRPr="002716CB">
              <w:rPr>
                <w:b w:val="0"/>
              </w:rPr>
              <w:t>ocenenia</w:t>
            </w:r>
            <w:r w:rsidRPr="002716CB">
              <w:rPr>
                <w:b w:val="0"/>
              </w:rPr>
              <w:br/>
              <w:t>na vlastné imanie</w:t>
            </w:r>
          </w:p>
        </w:tc>
      </w:tr>
      <w:tr w:rsidR="005E0A0A" w:rsidRPr="002716CB">
        <w:trPr>
          <w:jc w:val="center"/>
        </w:trPr>
        <w:tc>
          <w:tcPr>
            <w:tcW w:w="3384"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969" w:type="dxa"/>
            <w:tcBorders>
              <w:left w:val="single" w:sz="12" w:space="0" w:color="auto"/>
              <w:right w:val="single" w:sz="12" w:space="0" w:color="auto"/>
            </w:tcBorders>
            <w:vAlign w:val="center"/>
          </w:tcPr>
          <w:p w:rsidR="005E0A0A" w:rsidRPr="002716CB" w:rsidRDefault="005E0A0A" w:rsidP="004426E4">
            <w:pPr>
              <w:pStyle w:val="TopHeader"/>
              <w:rPr>
                <w:b w:val="0"/>
              </w:rPr>
            </w:pPr>
            <w:r>
              <w:rPr>
                <w:b w:val="0"/>
              </w:rPr>
              <w:t>B</w:t>
            </w:r>
          </w:p>
        </w:tc>
        <w:tc>
          <w:tcPr>
            <w:tcW w:w="2268"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622" w:type="dxa"/>
            <w:tcBorders>
              <w:left w:val="single" w:sz="12" w:space="0" w:color="auto"/>
              <w:right w:val="single" w:sz="4" w:space="0" w:color="auto"/>
            </w:tcBorders>
            <w:vAlign w:val="center"/>
          </w:tcPr>
          <w:p w:rsidR="005E0A0A" w:rsidRPr="002716CB" w:rsidRDefault="00660128" w:rsidP="004426E4">
            <w:pPr>
              <w:pStyle w:val="TopHeader"/>
              <w:rPr>
                <w:b w:val="0"/>
              </w:rPr>
            </w:pPr>
            <w:r w:rsidRPr="002716CB">
              <w:rPr>
                <w:b w:val="0"/>
              </w:rPr>
              <w:t>D</w:t>
            </w:r>
          </w:p>
        </w:tc>
      </w:tr>
      <w:tr w:rsidR="005E0A0A" w:rsidRPr="002716CB">
        <w:trPr>
          <w:trHeight w:val="454"/>
          <w:jc w:val="center"/>
        </w:trPr>
        <w:tc>
          <w:tcPr>
            <w:tcW w:w="3384"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Majetkové CP na obchodovanie</w:t>
            </w:r>
          </w:p>
        </w:tc>
        <w:tc>
          <w:tcPr>
            <w:tcW w:w="1969" w:type="dxa"/>
            <w:tcBorders>
              <w:left w:val="single" w:sz="12" w:space="0" w:color="auto"/>
            </w:tcBorders>
            <w:vAlign w:val="center"/>
          </w:tcPr>
          <w:p w:rsidR="005E0A0A" w:rsidRPr="002716CB" w:rsidRDefault="005E0A0A" w:rsidP="004426E4">
            <w:pPr>
              <w:rPr>
                <w:rFonts w:ascii="Arial Narrow" w:hAnsi="Arial Narrow"/>
              </w:rPr>
            </w:pPr>
          </w:p>
        </w:tc>
        <w:tc>
          <w:tcPr>
            <w:tcW w:w="2268" w:type="dxa"/>
            <w:vAlign w:val="center"/>
          </w:tcPr>
          <w:p w:rsidR="005E0A0A" w:rsidRPr="002716CB" w:rsidRDefault="005E0A0A" w:rsidP="004426E4">
            <w:pPr>
              <w:rPr>
                <w:rFonts w:ascii="Arial Narrow" w:hAnsi="Arial Narrow"/>
              </w:rPr>
            </w:pPr>
          </w:p>
        </w:tc>
        <w:tc>
          <w:tcPr>
            <w:tcW w:w="1622" w:type="dxa"/>
            <w:vAlign w:val="center"/>
          </w:tcPr>
          <w:p w:rsidR="005E0A0A" w:rsidRPr="002716CB" w:rsidRDefault="005E0A0A" w:rsidP="004426E4">
            <w:pPr>
              <w:rPr>
                <w:rFonts w:ascii="Arial Narrow" w:hAnsi="Arial Narrow"/>
              </w:rPr>
            </w:pPr>
          </w:p>
        </w:tc>
      </w:tr>
      <w:tr w:rsidR="005E0A0A" w:rsidRPr="002716CB">
        <w:trPr>
          <w:trHeight w:val="454"/>
          <w:jc w:val="center"/>
        </w:trPr>
        <w:tc>
          <w:tcPr>
            <w:tcW w:w="3384" w:type="dxa"/>
            <w:tcBorders>
              <w:bottom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Dlhové CP na obchodovanie</w:t>
            </w:r>
          </w:p>
        </w:tc>
        <w:tc>
          <w:tcPr>
            <w:tcW w:w="1969" w:type="dxa"/>
            <w:tcBorders>
              <w:left w:val="single" w:sz="12" w:space="0" w:color="auto"/>
              <w:bottom w:val="single" w:sz="6" w:space="0" w:color="auto"/>
            </w:tcBorders>
            <w:vAlign w:val="center"/>
          </w:tcPr>
          <w:p w:rsidR="005E0A0A" w:rsidRPr="002716CB" w:rsidRDefault="005E0A0A" w:rsidP="004426E4">
            <w:pPr>
              <w:rPr>
                <w:rFonts w:ascii="Arial Narrow" w:hAnsi="Arial Narrow"/>
              </w:rPr>
            </w:pPr>
          </w:p>
        </w:tc>
        <w:tc>
          <w:tcPr>
            <w:tcW w:w="2268" w:type="dxa"/>
            <w:tcBorders>
              <w:bottom w:val="single" w:sz="6" w:space="0" w:color="auto"/>
            </w:tcBorders>
            <w:vAlign w:val="center"/>
          </w:tcPr>
          <w:p w:rsidR="005E0A0A" w:rsidRPr="002716CB" w:rsidRDefault="005E0A0A" w:rsidP="004426E4">
            <w:pPr>
              <w:rPr>
                <w:rFonts w:ascii="Arial Narrow" w:hAnsi="Arial Narrow"/>
              </w:rPr>
            </w:pPr>
          </w:p>
        </w:tc>
        <w:tc>
          <w:tcPr>
            <w:tcW w:w="1622" w:type="dxa"/>
            <w:tcBorders>
              <w:bottom w:val="single" w:sz="6" w:space="0" w:color="auto"/>
            </w:tcBorders>
            <w:vAlign w:val="center"/>
          </w:tcPr>
          <w:p w:rsidR="005E0A0A" w:rsidRPr="002716CB" w:rsidRDefault="005E0A0A" w:rsidP="004426E4">
            <w:pPr>
              <w:rPr>
                <w:rFonts w:ascii="Arial Narrow" w:hAnsi="Arial Narrow"/>
              </w:rPr>
            </w:pPr>
          </w:p>
        </w:tc>
      </w:tr>
      <w:tr w:rsidR="005E0A0A" w:rsidRPr="002716CB">
        <w:trPr>
          <w:trHeight w:val="454"/>
          <w:jc w:val="center"/>
        </w:trPr>
        <w:tc>
          <w:tcPr>
            <w:tcW w:w="3384" w:type="dxa"/>
            <w:tcBorders>
              <w:top w:val="single" w:sz="6"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Emisné kvóty (komodity)</w:t>
            </w:r>
          </w:p>
        </w:tc>
        <w:tc>
          <w:tcPr>
            <w:tcW w:w="1969" w:type="dxa"/>
            <w:tcBorders>
              <w:top w:val="single" w:sz="6" w:space="0" w:color="auto"/>
              <w:left w:val="single" w:sz="12" w:space="0" w:color="auto"/>
            </w:tcBorders>
            <w:vAlign w:val="center"/>
          </w:tcPr>
          <w:p w:rsidR="005E0A0A" w:rsidRPr="002716CB" w:rsidRDefault="005E0A0A" w:rsidP="004426E4">
            <w:pPr>
              <w:rPr>
                <w:rFonts w:ascii="Arial Narrow" w:hAnsi="Arial Narrow"/>
              </w:rPr>
            </w:pPr>
          </w:p>
        </w:tc>
        <w:tc>
          <w:tcPr>
            <w:tcW w:w="2268" w:type="dxa"/>
            <w:tcBorders>
              <w:top w:val="single" w:sz="6" w:space="0" w:color="auto"/>
            </w:tcBorders>
            <w:vAlign w:val="center"/>
          </w:tcPr>
          <w:p w:rsidR="005E0A0A" w:rsidRPr="002716CB" w:rsidRDefault="005E0A0A" w:rsidP="004426E4">
            <w:pPr>
              <w:rPr>
                <w:rFonts w:ascii="Arial Narrow" w:hAnsi="Arial Narrow"/>
              </w:rPr>
            </w:pPr>
          </w:p>
        </w:tc>
        <w:tc>
          <w:tcPr>
            <w:tcW w:w="1622" w:type="dxa"/>
            <w:tcBorders>
              <w:top w:val="single" w:sz="6" w:space="0" w:color="auto"/>
            </w:tcBorders>
            <w:vAlign w:val="center"/>
          </w:tcPr>
          <w:p w:rsidR="005E0A0A" w:rsidRPr="002716CB" w:rsidRDefault="005E0A0A" w:rsidP="004426E4">
            <w:pPr>
              <w:rPr>
                <w:rFonts w:ascii="Arial Narrow" w:hAnsi="Arial Narrow"/>
              </w:rPr>
            </w:pPr>
          </w:p>
        </w:tc>
      </w:tr>
      <w:tr w:rsidR="005E0A0A" w:rsidRPr="002716CB">
        <w:trPr>
          <w:trHeight w:val="454"/>
          <w:jc w:val="center"/>
        </w:trPr>
        <w:tc>
          <w:tcPr>
            <w:tcW w:w="3384" w:type="dxa"/>
            <w:tcBorders>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Ostatné realizovateľné CP</w:t>
            </w:r>
          </w:p>
        </w:tc>
        <w:tc>
          <w:tcPr>
            <w:tcW w:w="1969" w:type="dxa"/>
            <w:tcBorders>
              <w:left w:val="single" w:sz="12" w:space="0" w:color="auto"/>
            </w:tcBorders>
            <w:vAlign w:val="center"/>
          </w:tcPr>
          <w:p w:rsidR="005E0A0A" w:rsidRPr="002716CB" w:rsidRDefault="005E0A0A" w:rsidP="004426E4">
            <w:pPr>
              <w:rPr>
                <w:rFonts w:ascii="Arial Narrow" w:hAnsi="Arial Narrow"/>
              </w:rPr>
            </w:pPr>
          </w:p>
        </w:tc>
        <w:tc>
          <w:tcPr>
            <w:tcW w:w="2268" w:type="dxa"/>
            <w:vAlign w:val="center"/>
          </w:tcPr>
          <w:p w:rsidR="005E0A0A" w:rsidRPr="002716CB" w:rsidRDefault="005E0A0A" w:rsidP="004426E4">
            <w:pPr>
              <w:rPr>
                <w:rFonts w:ascii="Arial Narrow" w:hAnsi="Arial Narrow"/>
              </w:rPr>
            </w:pPr>
          </w:p>
        </w:tc>
        <w:tc>
          <w:tcPr>
            <w:tcW w:w="1622" w:type="dxa"/>
            <w:vAlign w:val="center"/>
          </w:tcPr>
          <w:p w:rsidR="005E0A0A" w:rsidRPr="002716CB" w:rsidRDefault="005E0A0A" w:rsidP="004426E4">
            <w:pPr>
              <w:rPr>
                <w:rFonts w:ascii="Arial Narrow" w:hAnsi="Arial Narrow"/>
              </w:rPr>
            </w:pPr>
          </w:p>
        </w:tc>
      </w:tr>
      <w:tr w:rsidR="005E0A0A" w:rsidRPr="002716CB">
        <w:trPr>
          <w:trHeight w:val="340"/>
          <w:jc w:val="center"/>
        </w:trPr>
        <w:tc>
          <w:tcPr>
            <w:tcW w:w="3384" w:type="dxa"/>
            <w:tcBorders>
              <w:bottom w:val="single" w:sz="12" w:space="0" w:color="auto"/>
              <w:right w:val="single" w:sz="12" w:space="0" w:color="auto"/>
            </w:tcBorders>
            <w:vAlign w:val="center"/>
          </w:tcPr>
          <w:p w:rsidR="005E0A0A" w:rsidRPr="002716CB" w:rsidRDefault="005E0A0A" w:rsidP="004426E4">
            <w:pPr>
              <w:rPr>
                <w:rFonts w:ascii="Arial Narrow" w:hAnsi="Arial Narrow"/>
                <w:b/>
              </w:rPr>
            </w:pPr>
            <w:r w:rsidRPr="002716CB">
              <w:rPr>
                <w:rFonts w:ascii="Arial Narrow" w:hAnsi="Arial Narrow"/>
                <w:b/>
                <w:sz w:val="22"/>
              </w:rPr>
              <w:t>Krátkodobý finančný majetok spolu</w:t>
            </w:r>
          </w:p>
        </w:tc>
        <w:tc>
          <w:tcPr>
            <w:tcW w:w="1969" w:type="dxa"/>
            <w:tcBorders>
              <w:left w:val="single" w:sz="12" w:space="0" w:color="auto"/>
              <w:bottom w:val="single" w:sz="12" w:space="0" w:color="auto"/>
            </w:tcBorders>
            <w:vAlign w:val="center"/>
          </w:tcPr>
          <w:p w:rsidR="005E0A0A" w:rsidRPr="002716CB" w:rsidRDefault="005E0A0A" w:rsidP="004426E4">
            <w:pPr>
              <w:rPr>
                <w:rFonts w:ascii="Arial Narrow" w:hAnsi="Arial Narrow"/>
                <w:b/>
              </w:rPr>
            </w:pPr>
          </w:p>
        </w:tc>
        <w:tc>
          <w:tcPr>
            <w:tcW w:w="2268" w:type="dxa"/>
            <w:tcBorders>
              <w:bottom w:val="single" w:sz="12" w:space="0" w:color="auto"/>
            </w:tcBorders>
            <w:vAlign w:val="center"/>
          </w:tcPr>
          <w:p w:rsidR="005E0A0A" w:rsidRPr="002716CB" w:rsidRDefault="005E0A0A" w:rsidP="004426E4">
            <w:pPr>
              <w:rPr>
                <w:rFonts w:ascii="Arial Narrow" w:hAnsi="Arial Narrow"/>
                <w:b/>
              </w:rPr>
            </w:pPr>
          </w:p>
        </w:tc>
        <w:tc>
          <w:tcPr>
            <w:tcW w:w="1622" w:type="dxa"/>
            <w:tcBorders>
              <w:bottom w:val="single" w:sz="12" w:space="0" w:color="auto"/>
            </w:tcBorders>
            <w:vAlign w:val="center"/>
          </w:tcPr>
          <w:p w:rsidR="005E0A0A" w:rsidRPr="002716CB" w:rsidRDefault="005E0A0A" w:rsidP="004426E4">
            <w:pPr>
              <w:rPr>
                <w:rFonts w:ascii="Arial Narrow" w:hAnsi="Arial Narrow"/>
                <w:b/>
              </w:rPr>
            </w:pPr>
          </w:p>
        </w:tc>
      </w:tr>
    </w:tbl>
    <w:p w:rsidR="005E0A0A" w:rsidRPr="002716CB" w:rsidRDefault="005E0A0A" w:rsidP="005E0A0A">
      <w:pPr>
        <w:rPr>
          <w:rFonts w:ascii="Arial Narrow" w:hAnsi="Arial Narrow"/>
          <w:sz w:val="22"/>
        </w:rPr>
      </w:pPr>
    </w:p>
    <w:p w:rsidR="005E0A0A" w:rsidRPr="002716CB" w:rsidRDefault="005E0A0A" w:rsidP="005E0A0A">
      <w:pPr>
        <w:jc w:val="both"/>
        <w:rPr>
          <w:rFonts w:ascii="Arial Narrow" w:hAnsi="Arial Narrow" w:cs="Arial Narrow"/>
          <w:sz w:val="22"/>
        </w:rPr>
      </w:pPr>
      <w:proofErr w:type="spellStart"/>
      <w:r w:rsidRPr="002716CB">
        <w:rPr>
          <w:rFonts w:ascii="Arial Narrow" w:hAnsi="Arial Narrow" w:cs="Arial Narrow"/>
          <w:sz w:val="22"/>
        </w:rPr>
        <w:t>zb</w:t>
      </w:r>
      <w:proofErr w:type="spellEnd"/>
      <w:r w:rsidRPr="002716CB">
        <w:rPr>
          <w:rFonts w:ascii="Arial Narrow" w:hAnsi="Arial Narrow" w:cs="Arial Narrow"/>
          <w:sz w:val="22"/>
        </w:rPr>
        <w:t xml:space="preserve">) Významné položky časového rozlíšenia </w:t>
      </w:r>
      <w:r w:rsidRPr="00A95B16">
        <w:rPr>
          <w:rFonts w:ascii="Arial Narrow" w:hAnsi="Arial Narrow" w:cs="Arial Narrow"/>
          <w:sz w:val="22"/>
          <w:u w:val="single"/>
        </w:rPr>
        <w:t>nákladov budúcich období a príjmov budúcich období</w:t>
      </w:r>
      <w:r w:rsidRPr="002716CB">
        <w:rPr>
          <w:rFonts w:ascii="Arial Narrow" w:hAnsi="Arial Narrow" w:cs="Arial Narrow"/>
          <w:sz w:val="22"/>
        </w:rPr>
        <w:t>:</w:t>
      </w:r>
    </w:p>
    <w:p w:rsidR="005E0A0A" w:rsidRPr="002716CB" w:rsidRDefault="005E0A0A" w:rsidP="005E0A0A">
      <w:pPr>
        <w:rPr>
          <w:rFonts w:ascii="Arial Narrow" w:hAnsi="Arial Narrow"/>
          <w:sz w:val="22"/>
        </w:rPr>
      </w:pPr>
    </w:p>
    <w:p w:rsidR="005E0A0A" w:rsidRPr="00A60770" w:rsidRDefault="005E0A0A" w:rsidP="005E0A0A">
      <w:pPr>
        <w:pStyle w:val="Nzov"/>
        <w:spacing w:before="0" w:beforeAutospacing="0" w:after="120"/>
        <w:jc w:val="both"/>
        <w:rPr>
          <w:rFonts w:ascii="Times New Roman" w:hAnsi="Times New Roman"/>
          <w:b w:val="0"/>
          <w:bCs w:val="0"/>
        </w:rPr>
      </w:pPr>
      <w:proofErr w:type="spellStart"/>
      <w:r w:rsidRPr="00A60770">
        <w:rPr>
          <w:b w:val="0"/>
          <w:bCs w:val="0"/>
        </w:rPr>
        <w:t>zc</w:t>
      </w:r>
      <w:proofErr w:type="spellEnd"/>
      <w:r w:rsidRPr="00A60770">
        <w:rPr>
          <w:b w:val="0"/>
          <w:bCs w:val="0"/>
        </w:rPr>
        <w:t xml:space="preserve">) Majetok prenajatý formou </w:t>
      </w:r>
      <w:r w:rsidRPr="00A60770">
        <w:rPr>
          <w:b w:val="0"/>
          <w:bCs w:val="0"/>
          <w:u w:val="single"/>
        </w:rPr>
        <w:t>finančného prenájmu</w:t>
      </w:r>
      <w:r w:rsidRPr="00A60770">
        <w:rPr>
          <w:b w:val="0"/>
          <w:bCs w:val="0"/>
        </w:rPr>
        <w:t xml:space="preserve"> v poznámkach </w:t>
      </w:r>
      <w:r w:rsidRPr="00A60770">
        <w:rPr>
          <w:bCs w:val="0"/>
          <w:u w:val="single"/>
        </w:rPr>
        <w:t>prenajímateľa</w:t>
      </w:r>
      <w:r w:rsidRPr="00A60770">
        <w:rPr>
          <w:b w:val="0"/>
          <w:bCs w:val="0"/>
        </w:rPr>
        <w:t>:</w:t>
      </w:r>
    </w:p>
    <w:p w:rsidR="005E0A0A" w:rsidRPr="002716CB" w:rsidRDefault="005E0A0A" w:rsidP="005E0A0A">
      <w:pPr>
        <w:spacing w:after="120"/>
        <w:rPr>
          <w:rFonts w:ascii="Arial Narrow" w:hAnsi="Arial Narrow"/>
          <w:sz w:val="22"/>
        </w:rPr>
      </w:pPr>
      <w:r w:rsidRPr="002716CB">
        <w:rPr>
          <w:rFonts w:ascii="Arial Narrow" w:hAnsi="Arial Narrow"/>
          <w:sz w:val="22"/>
        </w:rPr>
        <w:t xml:space="preserve">Informácie k prílohe č.3 časti F písm. </w:t>
      </w:r>
      <w:proofErr w:type="spellStart"/>
      <w:r w:rsidRPr="002716CB">
        <w:rPr>
          <w:rFonts w:ascii="Arial Narrow" w:hAnsi="Arial Narrow"/>
          <w:sz w:val="22"/>
        </w:rPr>
        <w:t>zc</w:t>
      </w:r>
      <w:proofErr w:type="spellEnd"/>
      <w:r w:rsidRPr="002716CB">
        <w:rPr>
          <w:rFonts w:ascii="Arial Narrow" w:hAnsi="Arial Narrow"/>
          <w:sz w:val="22"/>
        </w:rPr>
        <w:t xml:space="preserve">) o majetku prenajatom </w:t>
      </w:r>
      <w:r w:rsidRPr="003974CA">
        <w:rPr>
          <w:rFonts w:ascii="Arial Narrow" w:hAnsi="Arial Narrow"/>
          <w:sz w:val="22"/>
          <w:u w:val="single"/>
        </w:rPr>
        <w:t>formou finančného prenájmu</w:t>
      </w:r>
    </w:p>
    <w:tbl>
      <w:tblPr>
        <w:tblW w:w="5000" w:type="pct"/>
        <w:jc w:val="center"/>
        <w:tblLook w:val="04A0" w:firstRow="1" w:lastRow="0" w:firstColumn="1" w:lastColumn="0" w:noHBand="0" w:noVBand="1"/>
      </w:tblPr>
      <w:tblGrid>
        <w:gridCol w:w="1535"/>
        <w:gridCol w:w="1282"/>
        <w:gridCol w:w="1709"/>
        <w:gridCol w:w="1070"/>
        <w:gridCol w:w="1209"/>
        <w:gridCol w:w="1566"/>
        <w:gridCol w:w="917"/>
      </w:tblGrid>
      <w:tr w:rsidR="005E0A0A" w:rsidRPr="002716CB">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4426E4">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Bezprostredne predchádzajúce účtovné obdobie</w:t>
            </w:r>
          </w:p>
        </w:tc>
      </w:tr>
      <w:tr w:rsidR="005E0A0A" w:rsidRPr="002716CB">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E0A0A" w:rsidRPr="002716CB" w:rsidRDefault="005E0A0A" w:rsidP="004426E4">
            <w:pPr>
              <w:rPr>
                <w:rFonts w:ascii="Arial Narrow" w:hAnsi="Arial Narrow"/>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Splatnosť</w:t>
            </w:r>
          </w:p>
        </w:tc>
      </w:tr>
      <w:tr w:rsidR="005E0A0A" w:rsidRPr="002716CB">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viac ako päť rokov</w:t>
            </w:r>
          </w:p>
        </w:tc>
      </w:tr>
      <w:tr w:rsidR="005E0A0A" w:rsidRPr="002716C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G</w:t>
            </w:r>
          </w:p>
        </w:tc>
      </w:tr>
      <w:tr w:rsidR="005E0A0A"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709"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0"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566"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91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709"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0"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209" w:type="dxa"/>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566" w:type="dxa"/>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91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r w:rsidRPr="002716CB">
              <w:rPr>
                <w:rFonts w:ascii="Arial Narrow" w:hAnsi="Arial Narrow"/>
                <w:b/>
                <w:sz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709" w:type="dxa"/>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0" w:type="dxa"/>
            <w:tcBorders>
              <w:top w:val="single" w:sz="4" w:space="0" w:color="auto"/>
              <w:left w:val="nil"/>
              <w:bottom w:val="single" w:sz="12"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209" w:type="dxa"/>
            <w:tcBorders>
              <w:top w:val="nil"/>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566" w:type="dxa"/>
            <w:tcBorders>
              <w:top w:val="nil"/>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917" w:type="dxa"/>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bl>
    <w:p w:rsidR="005E0A0A" w:rsidRPr="002716CB" w:rsidRDefault="005E0A0A" w:rsidP="005E0A0A">
      <w:pPr>
        <w:pStyle w:val="Nzov"/>
        <w:spacing w:before="0" w:beforeAutospacing="0" w:after="0"/>
        <w:jc w:val="both"/>
      </w:pP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G. Informácie o údajoch vykázaných na strane pasív súvahy:</w:t>
      </w:r>
    </w:p>
    <w:p w:rsidR="005E0A0A" w:rsidRPr="002716CB" w:rsidRDefault="005E0A0A" w:rsidP="005E0A0A">
      <w:pPr>
        <w:ind w:left="36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1B762E">
        <w:rPr>
          <w:rFonts w:ascii="Arial Narrow" w:hAnsi="Arial Narrow" w:cs="Arial Narrow"/>
          <w:sz w:val="22"/>
        </w:rPr>
        <w:t xml:space="preserve">a) </w:t>
      </w:r>
      <w:r w:rsidRPr="001B762E">
        <w:rPr>
          <w:rFonts w:ascii="Arial Narrow" w:hAnsi="Arial Narrow" w:cs="Arial Narrow"/>
          <w:sz w:val="22"/>
          <w:u w:val="single"/>
        </w:rPr>
        <w:t>Vlastné imanie</w:t>
      </w:r>
      <w:r w:rsidRPr="001B762E">
        <w:rPr>
          <w:rFonts w:ascii="Arial Narrow" w:hAnsi="Arial Narrow" w:cs="Arial Narrow"/>
          <w:sz w:val="22"/>
        </w:rPr>
        <w:t xml:space="preserve"> za bežné účtovné obdobie, a to:</w:t>
      </w:r>
      <w:r w:rsidR="007E33AB" w:rsidRPr="001B762E">
        <w:rPr>
          <w:rFonts w:ascii="Arial Narrow" w:hAnsi="Arial Narrow" w:cs="Arial Narrow"/>
          <w:sz w:val="22"/>
        </w:rPr>
        <w:t xml:space="preserve"> hodnota VI   je  </w:t>
      </w:r>
      <w:r w:rsidR="00097700" w:rsidRPr="00097700">
        <w:rPr>
          <w:rFonts w:ascii="Arial Narrow" w:hAnsi="Arial Narrow" w:cs="Arial Narrow"/>
          <w:sz w:val="22"/>
        </w:rPr>
        <w:t>2 157 187</w:t>
      </w:r>
      <w:r w:rsidR="007E33AB" w:rsidRPr="00097700">
        <w:rPr>
          <w:rFonts w:ascii="Arial Narrow" w:hAnsi="Arial Narrow" w:cs="Arial Narrow"/>
          <w:sz w:val="22"/>
        </w:rPr>
        <w:t xml:space="preserve">,- </w:t>
      </w:r>
      <w:r w:rsidR="007E33AB" w:rsidRPr="001B762E">
        <w:rPr>
          <w:rFonts w:ascii="Arial Narrow" w:hAnsi="Arial Narrow" w:cs="Arial Narrow"/>
          <w:sz w:val="22"/>
        </w:rPr>
        <w:t>€</w:t>
      </w:r>
    </w:p>
    <w:p w:rsidR="005E0A0A" w:rsidRPr="002716CB" w:rsidRDefault="005E0A0A" w:rsidP="005E0A0A">
      <w:pPr>
        <w:ind w:left="1004"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 </w:t>
      </w:r>
      <w:r w:rsidRPr="00A95B16">
        <w:rPr>
          <w:rFonts w:ascii="Arial Narrow" w:hAnsi="Arial Narrow" w:cs="Arial Narrow"/>
          <w:sz w:val="22"/>
          <w:u w:val="single"/>
        </w:rPr>
        <w:t>Opis základného imania</w:t>
      </w:r>
      <w:r w:rsidRPr="002716CB">
        <w:rPr>
          <w:rFonts w:ascii="Arial Narrow" w:hAnsi="Arial Narrow" w:cs="Arial Narrow"/>
          <w:sz w:val="22"/>
        </w:rPr>
        <w:t xml:space="preserve"> najmä počet akcií, hodnota akcií, práva spojené s jednotlivými druhmi akcií, splatené základné imanie:</w:t>
      </w:r>
      <w:r w:rsidR="003747A4">
        <w:rPr>
          <w:rFonts w:ascii="Arial Narrow" w:hAnsi="Arial Narrow" w:cs="Arial Narrow"/>
          <w:sz w:val="22"/>
        </w:rPr>
        <w:t xml:space="preserve"> splatené  ZI vo výške </w:t>
      </w:r>
      <w:r w:rsidR="003747A4" w:rsidRPr="00896747">
        <w:rPr>
          <w:rFonts w:ascii="Arial Narrow" w:hAnsi="Arial Narrow" w:cs="Arial Narrow"/>
          <w:sz w:val="22"/>
        </w:rPr>
        <w:t>33196,</w:t>
      </w:r>
      <w:r w:rsidR="003747A4">
        <w:rPr>
          <w:rFonts w:ascii="Arial Narrow" w:hAnsi="Arial Narrow" w:cs="Arial Narrow"/>
          <w:sz w:val="22"/>
        </w:rPr>
        <w:t>- €  podľa obchodných podielov spoločníkov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w:t>
      </w:r>
      <w:r w:rsidRPr="00A95B16">
        <w:rPr>
          <w:rFonts w:ascii="Arial Narrow" w:hAnsi="Arial Narrow" w:cs="Arial Narrow"/>
          <w:sz w:val="22"/>
          <w:u w:val="single"/>
        </w:rPr>
        <w:t>Hodnota upísaného vlastného imania</w:t>
      </w:r>
      <w:r w:rsidRPr="002716CB">
        <w:rPr>
          <w:rFonts w:ascii="Arial Narrow" w:hAnsi="Arial Narrow" w:cs="Arial Narrow"/>
          <w:sz w:val="22"/>
        </w:rPr>
        <w:t>:</w:t>
      </w:r>
      <w:r w:rsidR="003747A4">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w:t>
      </w:r>
      <w:r w:rsidRPr="00A95B16">
        <w:rPr>
          <w:rFonts w:ascii="Arial Narrow" w:hAnsi="Arial Narrow" w:cs="Arial Narrow"/>
          <w:sz w:val="22"/>
          <w:u w:val="single"/>
        </w:rPr>
        <w:t xml:space="preserve">Rozdelenie účtovného zisku alebo </w:t>
      </w:r>
      <w:proofErr w:type="spellStart"/>
      <w:r w:rsidRPr="00A95B16">
        <w:rPr>
          <w:rFonts w:ascii="Arial Narrow" w:hAnsi="Arial Narrow" w:cs="Arial Narrow"/>
          <w:sz w:val="22"/>
          <w:u w:val="single"/>
        </w:rPr>
        <w:t>vysporiadanie</w:t>
      </w:r>
      <w:proofErr w:type="spellEnd"/>
      <w:r w:rsidRPr="00A95B16">
        <w:rPr>
          <w:rFonts w:ascii="Arial Narrow" w:hAnsi="Arial Narrow" w:cs="Arial Narrow"/>
          <w:sz w:val="22"/>
          <w:u w:val="single"/>
        </w:rPr>
        <w:t xml:space="preserve"> účtovnej straty</w:t>
      </w:r>
      <w:r w:rsidRPr="002716CB">
        <w:rPr>
          <w:rFonts w:ascii="Arial Narrow" w:hAnsi="Arial Narrow" w:cs="Arial Narrow"/>
          <w:sz w:val="22"/>
        </w:rPr>
        <w:t xml:space="preserve"> vykázanej v predchádzajúcom účtovnom období:</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Informácia k prílohe č.3 časti G. písm. a) bod 3 </w:t>
      </w:r>
      <w:r w:rsidRPr="00A95B16">
        <w:rPr>
          <w:rFonts w:ascii="Arial Narrow" w:hAnsi="Arial Narrow" w:cs="Arial Narrow"/>
          <w:sz w:val="22"/>
          <w:u w:val="single"/>
        </w:rPr>
        <w:t xml:space="preserve">o rozdelení účtovného zisku alebo </w:t>
      </w:r>
      <w:proofErr w:type="spellStart"/>
      <w:r w:rsidRPr="00A95B16">
        <w:rPr>
          <w:rFonts w:ascii="Arial Narrow" w:hAnsi="Arial Narrow" w:cs="Arial Narrow"/>
          <w:sz w:val="22"/>
          <w:u w:val="single"/>
        </w:rPr>
        <w:t>vysporiadaní</w:t>
      </w:r>
      <w:proofErr w:type="spellEnd"/>
      <w:r w:rsidRPr="00A95B16">
        <w:rPr>
          <w:rFonts w:ascii="Arial Narrow" w:hAnsi="Arial Narrow" w:cs="Arial Narrow"/>
          <w:sz w:val="22"/>
          <w:u w:val="single"/>
        </w:rPr>
        <w:t xml:space="preserve"> účtovnej straty</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ook w:val="04A0" w:firstRow="1" w:lastRow="0" w:firstColumn="1" w:lastColumn="0" w:noHBand="0" w:noVBand="1"/>
      </w:tblPr>
      <w:tblGrid>
        <w:gridCol w:w="6946"/>
        <w:gridCol w:w="2342"/>
      </w:tblGrid>
      <w:tr w:rsidR="005E0A0A" w:rsidRPr="002716C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pStyle w:val="TopHeader"/>
            </w:pPr>
            <w:r w:rsidRPr="00A95B16">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Bezprostredne predchádzajúce účtovné obdobie</w:t>
            </w:r>
          </w:p>
        </w:tc>
      </w:tr>
      <w:tr w:rsidR="005E0A0A" w:rsidRPr="002716CB">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rPr>
                <w:rFonts w:ascii="Arial Narrow" w:hAnsi="Arial Narrow"/>
                <w:b/>
                <w:bCs/>
              </w:rPr>
            </w:pPr>
            <w:r w:rsidRPr="00A95B16">
              <w:rPr>
                <w:rFonts w:ascii="Arial Narrow" w:hAnsi="Arial Narrow"/>
                <w:b/>
                <w:bCs/>
                <w:sz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097700" w:rsidP="004426E4">
            <w:pPr>
              <w:jc w:val="center"/>
              <w:rPr>
                <w:rFonts w:ascii="Arial Narrow" w:hAnsi="Arial Narrow"/>
              </w:rPr>
            </w:pPr>
            <w:r w:rsidRPr="00097700">
              <w:rPr>
                <w:rFonts w:ascii="Arial Narrow" w:hAnsi="Arial Narrow"/>
                <w:sz w:val="22"/>
              </w:rPr>
              <w:t>78397</w:t>
            </w:r>
          </w:p>
        </w:tc>
      </w:tr>
      <w:tr w:rsidR="005E0A0A"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3974CA" w:rsidRDefault="005E0A0A" w:rsidP="004426E4">
            <w:pPr>
              <w:rPr>
                <w:rFonts w:ascii="Arial Narrow" w:hAnsi="Arial Narrow"/>
                <w:b/>
              </w:rPr>
            </w:pPr>
            <w:r w:rsidRPr="003974CA">
              <w:rPr>
                <w:rFonts w:ascii="Arial Narrow" w:hAnsi="Arial Narrow"/>
                <w:b/>
                <w:bCs/>
                <w:sz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3974CA" w:rsidRDefault="005E0A0A" w:rsidP="004426E4">
            <w:pPr>
              <w:jc w:val="center"/>
              <w:rPr>
                <w:rFonts w:ascii="Arial Narrow" w:hAnsi="Arial Narrow"/>
                <w:b/>
              </w:rPr>
            </w:pPr>
            <w:r w:rsidRPr="003974CA">
              <w:rPr>
                <w:rFonts w:ascii="Arial Narrow" w:hAnsi="Arial Narrow"/>
                <w:b/>
                <w:sz w:val="22"/>
              </w:rPr>
              <w:t>Bežné účtovné obdobie</w:t>
            </w:r>
          </w:p>
        </w:tc>
      </w:tr>
      <w:tr w:rsidR="005E0A0A" w:rsidRPr="002716CB">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E0A0A" w:rsidRPr="00A90201" w:rsidRDefault="00097700" w:rsidP="001475D7">
            <w:pPr>
              <w:jc w:val="center"/>
              <w:rPr>
                <w:rFonts w:ascii="Arial Narrow" w:hAnsi="Arial Narrow"/>
                <w:color w:val="FF0000"/>
              </w:rPr>
            </w:pPr>
            <w:r w:rsidRPr="00097700">
              <w:rPr>
                <w:rFonts w:ascii="Arial Narrow" w:hAnsi="Arial Narrow"/>
                <w:sz w:val="22"/>
              </w:rPr>
              <w:t>39284</w:t>
            </w:r>
          </w:p>
        </w:tc>
      </w:tr>
      <w:tr w:rsidR="005E0A0A"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A90201" w:rsidRDefault="005E0A0A" w:rsidP="004426E4">
            <w:pPr>
              <w:jc w:val="center"/>
              <w:rPr>
                <w:color w:val="FF0000"/>
              </w:rPr>
            </w:pPr>
          </w:p>
        </w:tc>
      </w:tr>
      <w:tr w:rsidR="005E0A0A"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E0A0A" w:rsidRPr="00A90201" w:rsidRDefault="005E0A0A" w:rsidP="004426E4">
            <w:pPr>
              <w:jc w:val="center"/>
              <w:rPr>
                <w:rFonts w:ascii="Arial Narrow" w:hAnsi="Arial Narrow"/>
                <w:color w:val="FF0000"/>
              </w:rPr>
            </w:pPr>
          </w:p>
        </w:tc>
      </w:tr>
      <w:tr w:rsidR="005E0A0A" w:rsidRPr="002716CB">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bCs/>
              </w:rPr>
            </w:pPr>
            <w:r w:rsidRPr="002716CB">
              <w:rPr>
                <w:rFonts w:ascii="Arial Narrow" w:hAnsi="Arial Narrow"/>
                <w:b/>
                <w:bCs/>
                <w:sz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E0A0A" w:rsidRPr="00A90201" w:rsidRDefault="00097700" w:rsidP="004426E4">
            <w:pPr>
              <w:jc w:val="center"/>
              <w:rPr>
                <w:color w:val="FF0000"/>
              </w:rPr>
            </w:pPr>
            <w:r w:rsidRPr="00097700">
              <w:rPr>
                <w:sz w:val="22"/>
              </w:rPr>
              <w:t>39284</w:t>
            </w: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Look w:val="04A0" w:firstRow="1" w:lastRow="0" w:firstColumn="1" w:lastColumn="0" w:noHBand="0" w:noVBand="1"/>
      </w:tblPr>
      <w:tblGrid>
        <w:gridCol w:w="6946"/>
        <w:gridCol w:w="2342"/>
      </w:tblGrid>
      <w:tr w:rsidR="005E0A0A"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jc w:val="center"/>
              <w:rPr>
                <w:rFonts w:ascii="Arial Narrow" w:hAnsi="Arial Narrow"/>
                <w:b/>
                <w:bCs/>
              </w:rPr>
            </w:pPr>
            <w:r w:rsidRPr="00A95B16">
              <w:rPr>
                <w:rFonts w:ascii="Arial Narrow" w:hAnsi="Arial Narrow"/>
                <w:b/>
                <w:bCs/>
                <w:sz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jc w:val="center"/>
              <w:rPr>
                <w:rFonts w:ascii="Arial Narrow" w:hAnsi="Arial Narrow"/>
                <w:b/>
              </w:rPr>
            </w:pPr>
            <w:r w:rsidRPr="00A95B16">
              <w:rPr>
                <w:rFonts w:ascii="Arial Narrow" w:hAnsi="Arial Narrow"/>
                <w:b/>
                <w:sz w:val="22"/>
              </w:rPr>
              <w:t>Bezprostredne predchádzajúce účtovné obdobie</w:t>
            </w:r>
          </w:p>
        </w:tc>
      </w:tr>
      <w:tr w:rsidR="005E0A0A" w:rsidRPr="002716CB">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E0A0A" w:rsidRPr="00A95B16" w:rsidRDefault="005E0A0A" w:rsidP="004426E4">
            <w:pPr>
              <w:rPr>
                <w:rFonts w:ascii="Arial Narrow" w:hAnsi="Arial Narrow"/>
                <w:b/>
                <w:bCs/>
              </w:rPr>
            </w:pPr>
            <w:r w:rsidRPr="00A95B16">
              <w:rPr>
                <w:rFonts w:ascii="Arial Narrow" w:hAnsi="Arial Narrow"/>
                <w:b/>
                <w:bCs/>
                <w:sz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3974CA" w:rsidRDefault="005E0A0A" w:rsidP="004426E4">
            <w:pPr>
              <w:rPr>
                <w:rFonts w:ascii="Arial Narrow" w:hAnsi="Arial Narrow"/>
                <w:b/>
              </w:rPr>
            </w:pPr>
            <w:proofErr w:type="spellStart"/>
            <w:r w:rsidRPr="003974CA">
              <w:rPr>
                <w:rFonts w:ascii="Arial Narrow" w:hAnsi="Arial Narrow"/>
                <w:b/>
                <w:bCs/>
                <w:sz w:val="22"/>
              </w:rPr>
              <w:t>Vysporiadanie</w:t>
            </w:r>
            <w:proofErr w:type="spellEnd"/>
            <w:r w:rsidRPr="003974CA">
              <w:rPr>
                <w:rFonts w:ascii="Arial Narrow" w:hAnsi="Arial Narrow"/>
                <w:b/>
                <w:bCs/>
                <w:sz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3974CA" w:rsidRDefault="005E0A0A" w:rsidP="004426E4">
            <w:pPr>
              <w:jc w:val="center"/>
              <w:rPr>
                <w:rFonts w:ascii="Arial Narrow" w:hAnsi="Arial Narrow"/>
                <w:b/>
              </w:rPr>
            </w:pPr>
            <w:r w:rsidRPr="003974CA">
              <w:rPr>
                <w:rFonts w:ascii="Arial Narrow" w:hAnsi="Arial Narrow"/>
                <w:b/>
                <w:sz w:val="22"/>
              </w:rPr>
              <w:t>Bežné účtovné obdobie</w:t>
            </w:r>
          </w:p>
        </w:tc>
      </w:tr>
      <w:tr w:rsidR="005E0A0A" w:rsidRPr="002716CB">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bCs/>
              </w:rPr>
            </w:pPr>
            <w:r w:rsidRPr="002716CB">
              <w:rPr>
                <w:rFonts w:ascii="Arial Narrow" w:hAnsi="Arial Narrow"/>
                <w:b/>
                <w:bCs/>
                <w:sz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p>
        </w:tc>
      </w:tr>
    </w:tbl>
    <w:p w:rsidR="005E0A0A" w:rsidRPr="002716CB" w:rsidRDefault="005E0A0A" w:rsidP="005E0A0A">
      <w:pPr>
        <w:pStyle w:val="Nzov"/>
        <w:tabs>
          <w:tab w:val="left" w:pos="2488"/>
        </w:tabs>
        <w:spacing w:before="0" w:beforeAutospacing="0" w:after="0"/>
        <w:jc w:val="left"/>
      </w:pPr>
      <w:r w:rsidRPr="002716CB">
        <w:tab/>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4. Akcie a podiely na základnom imaní vlastnené účtovnou jednotkou, vrátane akcií a podielov na základnom imaní vlastnených jej dcérskymi účtovnými jednotkami a osobami, v ktorých má účtovná jednotka podstatný vplyv: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6. Zisk na akciu alebo podiel na základnom imaní:</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lastRenderedPageBreak/>
        <w:t xml:space="preserve">b) Jednotlivé </w:t>
      </w:r>
      <w:r w:rsidRPr="002716CB">
        <w:rPr>
          <w:rFonts w:ascii="Arial Narrow" w:hAnsi="Arial Narrow" w:cs="Arial Narrow"/>
          <w:b/>
          <w:sz w:val="22"/>
          <w:u w:val="single"/>
        </w:rPr>
        <w:t>druhy rezerv</w:t>
      </w:r>
      <w:r w:rsidRPr="002716CB">
        <w:rPr>
          <w:rFonts w:ascii="Arial Narrow" w:hAnsi="Arial Narrow" w:cs="Arial Narrow"/>
          <w:sz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sz w:val="22"/>
          <w:u w:val="single"/>
        </w:rPr>
        <w:t>rok použitia</w:t>
      </w:r>
      <w:r w:rsidRPr="002716CB">
        <w:rPr>
          <w:rFonts w:ascii="Arial Narrow" w:hAnsi="Arial Narrow" w:cs="Arial Narrow"/>
          <w:sz w:val="22"/>
        </w:rPr>
        <w:t xml:space="preserve"> rezerv:</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Informácie k prílohe č.3 časti G. písm. b) </w:t>
      </w:r>
      <w:r w:rsidRPr="00A95B16">
        <w:rPr>
          <w:rFonts w:ascii="Arial Narrow" w:hAnsi="Arial Narrow" w:cs="Arial Narrow"/>
          <w:sz w:val="22"/>
          <w:u w:val="single"/>
        </w:rPr>
        <w:t>o rezervách</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5E0A0A"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4426E4">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E0A0A" w:rsidRPr="00A95B16" w:rsidRDefault="005E0A0A" w:rsidP="004426E4">
            <w:pPr>
              <w:pStyle w:val="TopHeader"/>
            </w:pPr>
            <w:r w:rsidRPr="00A95B16">
              <w:t>Bežné účtovné obdobie</w:t>
            </w:r>
          </w:p>
        </w:tc>
      </w:tr>
      <w:tr w:rsidR="005E0A0A"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w:t>
            </w:r>
            <w:r w:rsidRPr="002716CB">
              <w:rPr>
                <w:b w:val="0"/>
              </w:rPr>
              <w:br/>
              <w:t>na konci účtovného obdobia</w:t>
            </w:r>
          </w:p>
        </w:tc>
      </w:tr>
      <w:tr w:rsidR="005E0A0A"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Cs/>
              </w:rPr>
            </w:pPr>
            <w:r>
              <w:rPr>
                <w:rFonts w:ascii="Arial Narrow" w:hAnsi="Arial Narrow"/>
                <w:bCs/>
                <w:sz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F</w:t>
            </w:r>
          </w:p>
        </w:tc>
      </w:tr>
      <w:tr w:rsidR="005E0A0A" w:rsidRPr="002716CB">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bCs/>
                <w:sz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55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61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610" w:type="pct"/>
            <w:tcBorders>
              <w:top w:val="single" w:sz="8" w:space="0" w:color="auto"/>
              <w:left w:val="nil"/>
              <w:bottom w:val="single" w:sz="12" w:space="0" w:color="auto"/>
              <w:right w:val="nil"/>
            </w:tcBorders>
            <w:noWrap/>
            <w:vAlign w:val="center"/>
          </w:tcPr>
          <w:p w:rsidR="005E0A0A" w:rsidRPr="002716CB" w:rsidRDefault="005E0A0A" w:rsidP="004426E4">
            <w:pPr>
              <w:rPr>
                <w:rFonts w:ascii="Arial Narrow" w:hAnsi="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r w:rsidR="00B56019"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56019" w:rsidRPr="002716CB" w:rsidRDefault="00B56019" w:rsidP="004426E4">
            <w:pPr>
              <w:rPr>
                <w:rFonts w:ascii="Arial Narrow" w:hAnsi="Arial Narrow"/>
              </w:rPr>
            </w:pPr>
            <w:r w:rsidRPr="002716CB">
              <w:rPr>
                <w:rFonts w:ascii="Arial Narrow" w:hAnsi="Arial Narrow"/>
                <w:bCs/>
                <w:sz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56019" w:rsidRPr="002716CB" w:rsidRDefault="00097700" w:rsidP="001475D7">
            <w:pPr>
              <w:rPr>
                <w:rFonts w:ascii="Arial Narrow" w:hAnsi="Arial Narrow"/>
              </w:rPr>
            </w:pPr>
            <w:r>
              <w:rPr>
                <w:rFonts w:ascii="Arial Narrow" w:hAnsi="Arial Narrow"/>
              </w:rPr>
              <w:t>125 416</w:t>
            </w:r>
          </w:p>
        </w:tc>
        <w:tc>
          <w:tcPr>
            <w:tcW w:w="551" w:type="pct"/>
            <w:tcBorders>
              <w:top w:val="single" w:sz="12" w:space="0" w:color="auto"/>
              <w:left w:val="nil"/>
              <w:bottom w:val="single" w:sz="12" w:space="0" w:color="auto"/>
              <w:right w:val="single" w:sz="4" w:space="0" w:color="auto"/>
            </w:tcBorders>
            <w:noWrap/>
            <w:vAlign w:val="center"/>
          </w:tcPr>
          <w:p w:rsidR="00B56019" w:rsidRPr="002716CB" w:rsidRDefault="00097700" w:rsidP="004426E4">
            <w:pPr>
              <w:rPr>
                <w:rFonts w:ascii="Arial Narrow" w:hAnsi="Arial Narrow"/>
              </w:rPr>
            </w:pPr>
            <w:r>
              <w:rPr>
                <w:rFonts w:ascii="Arial Narrow" w:hAnsi="Arial Narrow"/>
              </w:rPr>
              <w:t>183 289</w:t>
            </w:r>
          </w:p>
        </w:tc>
        <w:tc>
          <w:tcPr>
            <w:tcW w:w="611" w:type="pct"/>
            <w:tcBorders>
              <w:top w:val="single" w:sz="12" w:space="0" w:color="auto"/>
              <w:left w:val="nil"/>
              <w:bottom w:val="single" w:sz="12" w:space="0" w:color="auto"/>
              <w:right w:val="single" w:sz="4" w:space="0" w:color="auto"/>
            </w:tcBorders>
            <w:noWrap/>
            <w:vAlign w:val="center"/>
          </w:tcPr>
          <w:p w:rsidR="00B56019" w:rsidRPr="005F7662" w:rsidRDefault="00097700" w:rsidP="004426E4">
            <w:r>
              <w:t>153 793</w:t>
            </w:r>
          </w:p>
        </w:tc>
        <w:tc>
          <w:tcPr>
            <w:tcW w:w="610" w:type="pct"/>
            <w:tcBorders>
              <w:top w:val="single" w:sz="12" w:space="0" w:color="auto"/>
              <w:left w:val="nil"/>
              <w:bottom w:val="single" w:sz="12" w:space="0" w:color="auto"/>
              <w:right w:val="single" w:sz="4" w:space="0" w:color="auto"/>
            </w:tcBorders>
            <w:noWrap/>
            <w:vAlign w:val="center"/>
          </w:tcPr>
          <w:p w:rsidR="00B56019" w:rsidRPr="005F7662" w:rsidRDefault="00B56019" w:rsidP="004426E4"/>
        </w:tc>
        <w:tc>
          <w:tcPr>
            <w:tcW w:w="821" w:type="pct"/>
            <w:tcBorders>
              <w:top w:val="single" w:sz="12" w:space="0" w:color="auto"/>
              <w:left w:val="nil"/>
              <w:bottom w:val="single" w:sz="12" w:space="0" w:color="auto"/>
              <w:right w:val="single" w:sz="12" w:space="0" w:color="auto"/>
            </w:tcBorders>
            <w:noWrap/>
            <w:vAlign w:val="center"/>
          </w:tcPr>
          <w:p w:rsidR="00B56019" w:rsidRPr="002716CB" w:rsidRDefault="00097700" w:rsidP="004426E4">
            <w:pPr>
              <w:rPr>
                <w:rFonts w:ascii="Arial Narrow" w:hAnsi="Arial Narrow"/>
              </w:rPr>
            </w:pPr>
            <w:r>
              <w:rPr>
                <w:rFonts w:ascii="Arial Narrow" w:hAnsi="Arial Narrow"/>
              </w:rPr>
              <w:t>154 912</w:t>
            </w:r>
          </w:p>
        </w:tc>
      </w:tr>
      <w:tr w:rsidR="00B56019"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56019" w:rsidRPr="005F7662" w:rsidRDefault="00B56019" w:rsidP="004426E4">
            <w:r w:rsidRPr="00AE5B99">
              <w:rPr>
                <w:sz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B56019" w:rsidRPr="002716CB" w:rsidRDefault="00097700" w:rsidP="001475D7">
            <w:pPr>
              <w:rPr>
                <w:rFonts w:ascii="Arial Narrow" w:hAnsi="Arial Narrow"/>
              </w:rPr>
            </w:pPr>
            <w:r>
              <w:rPr>
                <w:rFonts w:ascii="Arial Narrow" w:hAnsi="Arial Narrow"/>
              </w:rPr>
              <w:t>91 913</w:t>
            </w:r>
          </w:p>
        </w:tc>
        <w:tc>
          <w:tcPr>
            <w:tcW w:w="551" w:type="pct"/>
            <w:tcBorders>
              <w:top w:val="single" w:sz="12" w:space="0" w:color="auto"/>
              <w:left w:val="nil"/>
              <w:bottom w:val="single" w:sz="6" w:space="0" w:color="auto"/>
              <w:right w:val="single" w:sz="4" w:space="0" w:color="auto"/>
            </w:tcBorders>
            <w:noWrap/>
            <w:vAlign w:val="center"/>
          </w:tcPr>
          <w:p w:rsidR="00B56019" w:rsidRPr="002716CB" w:rsidRDefault="00097700" w:rsidP="004426E4">
            <w:pPr>
              <w:rPr>
                <w:rFonts w:ascii="Arial Narrow" w:hAnsi="Arial Narrow"/>
              </w:rPr>
            </w:pPr>
            <w:r>
              <w:rPr>
                <w:rFonts w:ascii="Arial Narrow" w:hAnsi="Arial Narrow"/>
              </w:rPr>
              <w:t>133 859</w:t>
            </w:r>
          </w:p>
        </w:tc>
        <w:tc>
          <w:tcPr>
            <w:tcW w:w="611" w:type="pct"/>
            <w:tcBorders>
              <w:top w:val="single" w:sz="12" w:space="0" w:color="auto"/>
              <w:left w:val="nil"/>
              <w:bottom w:val="single" w:sz="6" w:space="0" w:color="auto"/>
              <w:right w:val="single" w:sz="4" w:space="0" w:color="auto"/>
            </w:tcBorders>
            <w:noWrap/>
            <w:vAlign w:val="center"/>
          </w:tcPr>
          <w:p w:rsidR="00B56019" w:rsidRPr="002716CB" w:rsidRDefault="00097700" w:rsidP="004426E4">
            <w:pPr>
              <w:rPr>
                <w:rFonts w:ascii="Arial Narrow" w:hAnsi="Arial Narrow"/>
              </w:rPr>
            </w:pPr>
            <w:r>
              <w:rPr>
                <w:rFonts w:ascii="Arial Narrow" w:hAnsi="Arial Narrow"/>
              </w:rPr>
              <w:t>112 893</w:t>
            </w:r>
          </w:p>
        </w:tc>
        <w:tc>
          <w:tcPr>
            <w:tcW w:w="610" w:type="pct"/>
            <w:tcBorders>
              <w:top w:val="single" w:sz="12" w:space="0" w:color="auto"/>
              <w:left w:val="nil"/>
              <w:bottom w:val="single" w:sz="6" w:space="0" w:color="auto"/>
              <w:right w:val="single" w:sz="4" w:space="0" w:color="auto"/>
            </w:tcBorders>
            <w:noWrap/>
            <w:vAlign w:val="center"/>
          </w:tcPr>
          <w:p w:rsidR="00B56019" w:rsidRPr="002716CB" w:rsidRDefault="00B56019" w:rsidP="004426E4">
            <w:pPr>
              <w:rPr>
                <w:rFonts w:ascii="Arial Narrow" w:hAnsi="Arial Narrow"/>
              </w:rPr>
            </w:pPr>
          </w:p>
        </w:tc>
        <w:tc>
          <w:tcPr>
            <w:tcW w:w="821" w:type="pct"/>
            <w:tcBorders>
              <w:top w:val="single" w:sz="12" w:space="0" w:color="auto"/>
              <w:left w:val="nil"/>
              <w:bottom w:val="single" w:sz="6" w:space="0" w:color="auto"/>
              <w:right w:val="single" w:sz="12" w:space="0" w:color="auto"/>
            </w:tcBorders>
            <w:noWrap/>
            <w:vAlign w:val="center"/>
          </w:tcPr>
          <w:p w:rsidR="00B56019" w:rsidRPr="002716CB" w:rsidRDefault="00097700" w:rsidP="004426E4">
            <w:pPr>
              <w:rPr>
                <w:rFonts w:ascii="Arial Narrow" w:hAnsi="Arial Narrow"/>
              </w:rPr>
            </w:pPr>
            <w:r>
              <w:rPr>
                <w:rFonts w:ascii="Arial Narrow" w:hAnsi="Arial Narrow"/>
              </w:rPr>
              <w:t>112 879</w:t>
            </w:r>
          </w:p>
        </w:tc>
      </w:tr>
      <w:tr w:rsidR="005E0A0A"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Pr>
                <w:rFonts w:ascii="Arial Narrow" w:hAnsi="Arial Narrow"/>
                <w:sz w:val="22"/>
              </w:rPr>
              <w:t xml:space="preserve">Nevyčerpaná dovolenka </w:t>
            </w:r>
          </w:p>
        </w:tc>
        <w:tc>
          <w:tcPr>
            <w:tcW w:w="1051" w:type="pct"/>
            <w:tcBorders>
              <w:top w:val="single" w:sz="6" w:space="0" w:color="auto"/>
              <w:left w:val="single" w:sz="12" w:space="0" w:color="auto"/>
              <w:bottom w:val="single" w:sz="6" w:space="0" w:color="auto"/>
              <w:right w:val="single" w:sz="4" w:space="0" w:color="auto"/>
            </w:tcBorders>
            <w:noWrap/>
            <w:vAlign w:val="center"/>
          </w:tcPr>
          <w:p w:rsidR="005E0A0A" w:rsidRPr="002716CB" w:rsidRDefault="00097700" w:rsidP="00F6646F">
            <w:pPr>
              <w:rPr>
                <w:rFonts w:ascii="Arial Narrow" w:hAnsi="Arial Narrow"/>
              </w:rPr>
            </w:pPr>
            <w:r>
              <w:rPr>
                <w:rFonts w:ascii="Arial Narrow" w:hAnsi="Arial Narrow"/>
              </w:rPr>
              <w:t>32 353</w:t>
            </w:r>
          </w:p>
        </w:tc>
        <w:tc>
          <w:tcPr>
            <w:tcW w:w="551" w:type="pct"/>
            <w:tcBorders>
              <w:top w:val="single" w:sz="6" w:space="0" w:color="auto"/>
              <w:left w:val="nil"/>
              <w:bottom w:val="single" w:sz="6" w:space="0" w:color="auto"/>
              <w:right w:val="single" w:sz="4" w:space="0" w:color="auto"/>
            </w:tcBorders>
            <w:noWrap/>
            <w:vAlign w:val="center"/>
          </w:tcPr>
          <w:p w:rsidR="005E0A0A" w:rsidRPr="002716CB" w:rsidRDefault="00097700" w:rsidP="00B62C42">
            <w:pPr>
              <w:rPr>
                <w:rFonts w:ascii="Arial Narrow" w:hAnsi="Arial Narrow"/>
              </w:rPr>
            </w:pPr>
            <w:r>
              <w:rPr>
                <w:rFonts w:ascii="Arial Narrow" w:hAnsi="Arial Narrow"/>
              </w:rPr>
              <w:t>47 130</w:t>
            </w:r>
          </w:p>
        </w:tc>
        <w:tc>
          <w:tcPr>
            <w:tcW w:w="611" w:type="pct"/>
            <w:tcBorders>
              <w:top w:val="single" w:sz="6" w:space="0" w:color="auto"/>
              <w:left w:val="nil"/>
              <w:bottom w:val="single" w:sz="6" w:space="0" w:color="auto"/>
              <w:right w:val="single" w:sz="4" w:space="0" w:color="auto"/>
            </w:tcBorders>
            <w:noWrap/>
            <w:vAlign w:val="center"/>
          </w:tcPr>
          <w:p w:rsidR="005E0A0A" w:rsidRPr="002716CB" w:rsidRDefault="00097700" w:rsidP="004426E4">
            <w:pPr>
              <w:rPr>
                <w:rFonts w:ascii="Arial Narrow" w:hAnsi="Arial Narrow"/>
              </w:rPr>
            </w:pPr>
            <w:r>
              <w:rPr>
                <w:rFonts w:ascii="Arial Narrow" w:hAnsi="Arial Narrow"/>
              </w:rPr>
              <w:t>39 750</w:t>
            </w:r>
          </w:p>
        </w:tc>
        <w:tc>
          <w:tcPr>
            <w:tcW w:w="610" w:type="pct"/>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821" w:type="pct"/>
            <w:tcBorders>
              <w:top w:val="single" w:sz="6" w:space="0" w:color="auto"/>
              <w:left w:val="nil"/>
              <w:bottom w:val="single" w:sz="6" w:space="0" w:color="auto"/>
              <w:right w:val="single" w:sz="12" w:space="0" w:color="auto"/>
            </w:tcBorders>
            <w:noWrap/>
            <w:vAlign w:val="center"/>
          </w:tcPr>
          <w:p w:rsidR="005E0A0A" w:rsidRPr="002716CB" w:rsidRDefault="00097700" w:rsidP="00B62C42">
            <w:pPr>
              <w:rPr>
                <w:rFonts w:ascii="Arial Narrow" w:hAnsi="Arial Narrow"/>
              </w:rPr>
            </w:pPr>
            <w:r>
              <w:rPr>
                <w:rFonts w:ascii="Arial Narrow" w:hAnsi="Arial Narrow"/>
              </w:rPr>
              <w:t>39 733</w:t>
            </w:r>
          </w:p>
        </w:tc>
      </w:tr>
      <w:tr w:rsidR="005E0A0A"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58448F" w:rsidRDefault="0058448F" w:rsidP="004426E4">
            <w:r>
              <w:rPr>
                <w:sz w:val="22"/>
              </w:rPr>
              <w:t xml:space="preserve">Audit </w:t>
            </w:r>
            <w:proofErr w:type="spellStart"/>
            <w:r>
              <w:rPr>
                <w:sz w:val="22"/>
              </w:rPr>
              <w:t>účt</w:t>
            </w:r>
            <w:proofErr w:type="spellEnd"/>
            <w:r>
              <w:rPr>
                <w:sz w:val="22"/>
              </w:rPr>
              <w:t>. závierky</w:t>
            </w: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097700" w:rsidP="004426E4">
            <w:pPr>
              <w:rPr>
                <w:rFonts w:ascii="Arial Narrow" w:hAnsi="Arial Narrow"/>
              </w:rPr>
            </w:pPr>
            <w:r>
              <w:rPr>
                <w:rFonts w:ascii="Arial Narrow" w:hAnsi="Arial Narrow"/>
              </w:rPr>
              <w:t>1 150</w:t>
            </w:r>
          </w:p>
        </w:tc>
        <w:tc>
          <w:tcPr>
            <w:tcW w:w="551" w:type="pct"/>
            <w:tcBorders>
              <w:top w:val="nil"/>
              <w:left w:val="nil"/>
              <w:bottom w:val="single" w:sz="4" w:space="0" w:color="auto"/>
              <w:right w:val="single" w:sz="4" w:space="0" w:color="auto"/>
            </w:tcBorders>
            <w:noWrap/>
            <w:vAlign w:val="center"/>
          </w:tcPr>
          <w:p w:rsidR="005E0A0A" w:rsidRPr="002716CB" w:rsidRDefault="00097700" w:rsidP="004426E4">
            <w:pPr>
              <w:rPr>
                <w:rFonts w:ascii="Arial Narrow" w:hAnsi="Arial Narrow"/>
              </w:rPr>
            </w:pPr>
            <w:r>
              <w:rPr>
                <w:rFonts w:ascii="Arial Narrow" w:hAnsi="Arial Narrow"/>
              </w:rPr>
              <w:t>2 300</w:t>
            </w:r>
          </w:p>
        </w:tc>
        <w:tc>
          <w:tcPr>
            <w:tcW w:w="611" w:type="pct"/>
            <w:tcBorders>
              <w:top w:val="nil"/>
              <w:left w:val="nil"/>
              <w:bottom w:val="single" w:sz="4" w:space="0" w:color="auto"/>
              <w:right w:val="single" w:sz="4" w:space="0" w:color="auto"/>
            </w:tcBorders>
            <w:noWrap/>
            <w:vAlign w:val="center"/>
          </w:tcPr>
          <w:p w:rsidR="005E0A0A" w:rsidRPr="002716CB" w:rsidRDefault="00097700" w:rsidP="004426E4">
            <w:pPr>
              <w:rPr>
                <w:rFonts w:ascii="Arial Narrow" w:hAnsi="Arial Narrow"/>
              </w:rPr>
            </w:pPr>
            <w:r>
              <w:rPr>
                <w:rFonts w:ascii="Arial Narrow" w:hAnsi="Arial Narrow"/>
              </w:rPr>
              <w:t>1 150</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821" w:type="pct"/>
            <w:tcBorders>
              <w:top w:val="nil"/>
              <w:left w:val="nil"/>
              <w:bottom w:val="single" w:sz="4" w:space="0" w:color="auto"/>
              <w:right w:val="single" w:sz="12" w:space="0" w:color="auto"/>
            </w:tcBorders>
            <w:noWrap/>
            <w:vAlign w:val="center"/>
          </w:tcPr>
          <w:p w:rsidR="005E0A0A" w:rsidRPr="002716CB" w:rsidRDefault="00097700" w:rsidP="004426E4">
            <w:pPr>
              <w:rPr>
                <w:rFonts w:ascii="Arial Narrow" w:hAnsi="Arial Narrow"/>
              </w:rPr>
            </w:pPr>
            <w:r>
              <w:rPr>
                <w:rFonts w:ascii="Arial Narrow" w:hAnsi="Arial Narrow"/>
              </w:rPr>
              <w:t>2 300</w:t>
            </w:r>
          </w:p>
        </w:tc>
      </w:tr>
      <w:tr w:rsidR="005E0A0A"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bl>
    <w:p w:rsidR="00097700" w:rsidRDefault="00097700" w:rsidP="005E0A0A">
      <w:pPr>
        <w:spacing w:before="120"/>
        <w:rPr>
          <w:rFonts w:ascii="Arial Narrow" w:hAnsi="Arial Narrow"/>
          <w:sz w:val="22"/>
        </w:rPr>
      </w:pPr>
    </w:p>
    <w:p w:rsidR="005E0A0A" w:rsidRPr="002716CB" w:rsidRDefault="005E0A0A" w:rsidP="005E0A0A">
      <w:pPr>
        <w:spacing w:before="120"/>
        <w:rPr>
          <w:rFonts w:ascii="Arial Narrow" w:hAnsi="Arial Narrow"/>
          <w:sz w:val="22"/>
        </w:rPr>
      </w:pPr>
      <w:r w:rsidRPr="002716CB">
        <w:rPr>
          <w:rFonts w:ascii="Arial Narrow" w:hAnsi="Arial Narrow"/>
          <w:sz w:val="22"/>
        </w:rPr>
        <w:t>Tabuľka č. 2</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5E0A0A"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4426E4">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E0A0A" w:rsidRPr="00A95B16" w:rsidRDefault="005E0A0A" w:rsidP="004426E4">
            <w:pPr>
              <w:pStyle w:val="TopHeader"/>
            </w:pPr>
            <w:r w:rsidRPr="00A95B16">
              <w:t>Bezprostredne predchádzajúce účtovné obdobie</w:t>
            </w:r>
          </w:p>
        </w:tc>
      </w:tr>
      <w:tr w:rsidR="005E0A0A"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w:t>
            </w:r>
            <w:r w:rsidRPr="002716CB">
              <w:rPr>
                <w:b w:val="0"/>
              </w:rPr>
              <w:br/>
              <w:t>na konci účtovného obdobia</w:t>
            </w:r>
          </w:p>
        </w:tc>
      </w:tr>
      <w:tr w:rsidR="005E0A0A"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Cs/>
              </w:rPr>
            </w:pPr>
            <w:r>
              <w:rPr>
                <w:rFonts w:ascii="Arial Narrow" w:hAnsi="Arial Narrow"/>
                <w:bCs/>
                <w:sz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F</w:t>
            </w:r>
          </w:p>
        </w:tc>
      </w:tr>
      <w:tr w:rsidR="005E0A0A" w:rsidRPr="002716CB">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bCs/>
                <w:sz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55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61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610" w:type="pct"/>
            <w:tcBorders>
              <w:top w:val="single" w:sz="8" w:space="0" w:color="auto"/>
              <w:left w:val="nil"/>
              <w:bottom w:val="single" w:sz="12" w:space="0" w:color="auto"/>
              <w:right w:val="nil"/>
            </w:tcBorders>
            <w:noWrap/>
            <w:vAlign w:val="center"/>
          </w:tcPr>
          <w:p w:rsidR="005E0A0A" w:rsidRPr="002716CB" w:rsidRDefault="005E0A0A" w:rsidP="004426E4">
            <w:pPr>
              <w:rPr>
                <w:rFonts w:ascii="Arial Narrow" w:hAnsi="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r w:rsidR="00A90201"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90201" w:rsidRPr="002716CB" w:rsidRDefault="00A90201" w:rsidP="004426E4">
            <w:pPr>
              <w:rPr>
                <w:rFonts w:ascii="Arial Narrow" w:hAnsi="Arial Narrow"/>
              </w:rPr>
            </w:pPr>
            <w:r w:rsidRPr="002716CB">
              <w:rPr>
                <w:rFonts w:ascii="Arial Narrow" w:hAnsi="Arial Narrow"/>
                <w:bCs/>
                <w:sz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188628</w:t>
            </w:r>
          </w:p>
        </w:tc>
        <w:tc>
          <w:tcPr>
            <w:tcW w:w="551" w:type="pct"/>
            <w:tcBorders>
              <w:top w:val="single" w:sz="12" w:space="0" w:color="auto"/>
              <w:left w:val="nil"/>
              <w:bottom w:val="single" w:sz="12"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126890</w:t>
            </w:r>
          </w:p>
        </w:tc>
        <w:tc>
          <w:tcPr>
            <w:tcW w:w="611" w:type="pct"/>
            <w:tcBorders>
              <w:top w:val="single" w:sz="12" w:space="0" w:color="auto"/>
              <w:left w:val="nil"/>
              <w:bottom w:val="single" w:sz="12" w:space="0" w:color="auto"/>
              <w:right w:val="single" w:sz="4" w:space="0" w:color="auto"/>
            </w:tcBorders>
            <w:noWrap/>
            <w:vAlign w:val="center"/>
          </w:tcPr>
          <w:p w:rsidR="00A90201" w:rsidRPr="005F7662" w:rsidRDefault="00A90201" w:rsidP="001E2D00">
            <w:r>
              <w:t>190102</w:t>
            </w:r>
          </w:p>
        </w:tc>
        <w:tc>
          <w:tcPr>
            <w:tcW w:w="610" w:type="pct"/>
            <w:tcBorders>
              <w:top w:val="single" w:sz="12" w:space="0" w:color="auto"/>
              <w:left w:val="nil"/>
              <w:bottom w:val="single" w:sz="12" w:space="0" w:color="auto"/>
              <w:right w:val="single" w:sz="4" w:space="0" w:color="auto"/>
            </w:tcBorders>
            <w:noWrap/>
            <w:vAlign w:val="center"/>
          </w:tcPr>
          <w:p w:rsidR="00A90201" w:rsidRPr="005F7662" w:rsidRDefault="00A90201" w:rsidP="001E2D00"/>
        </w:tc>
        <w:tc>
          <w:tcPr>
            <w:tcW w:w="821" w:type="pct"/>
            <w:tcBorders>
              <w:top w:val="single" w:sz="12" w:space="0" w:color="auto"/>
              <w:left w:val="nil"/>
              <w:bottom w:val="single" w:sz="12"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125416</w:t>
            </w:r>
          </w:p>
        </w:tc>
      </w:tr>
      <w:tr w:rsidR="00A90201"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90201" w:rsidRPr="005F7662" w:rsidRDefault="00A90201" w:rsidP="004426E4">
            <w:r w:rsidRPr="00AE5B99">
              <w:rPr>
                <w:sz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107400</w:t>
            </w:r>
          </w:p>
        </w:tc>
        <w:tc>
          <w:tcPr>
            <w:tcW w:w="551" w:type="pct"/>
            <w:tcBorders>
              <w:top w:val="single" w:sz="12" w:space="0" w:color="auto"/>
              <w:left w:val="nil"/>
              <w:bottom w:val="single" w:sz="6"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92991</w:t>
            </w:r>
          </w:p>
        </w:tc>
        <w:tc>
          <w:tcPr>
            <w:tcW w:w="611" w:type="pct"/>
            <w:tcBorders>
              <w:top w:val="single" w:sz="12" w:space="0" w:color="auto"/>
              <w:left w:val="nil"/>
              <w:bottom w:val="single" w:sz="6"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108478</w:t>
            </w:r>
          </w:p>
        </w:tc>
        <w:tc>
          <w:tcPr>
            <w:tcW w:w="610" w:type="pct"/>
            <w:tcBorders>
              <w:top w:val="single" w:sz="12" w:space="0" w:color="auto"/>
              <w:left w:val="nil"/>
              <w:bottom w:val="single" w:sz="6" w:space="0" w:color="auto"/>
              <w:right w:val="single" w:sz="4" w:space="0" w:color="auto"/>
            </w:tcBorders>
            <w:noWrap/>
            <w:vAlign w:val="center"/>
          </w:tcPr>
          <w:p w:rsidR="00A90201" w:rsidRPr="002716CB" w:rsidRDefault="00A90201" w:rsidP="001E2D00">
            <w:pPr>
              <w:rPr>
                <w:rFonts w:ascii="Arial Narrow" w:hAnsi="Arial Narrow"/>
              </w:rPr>
            </w:pPr>
          </w:p>
        </w:tc>
        <w:tc>
          <w:tcPr>
            <w:tcW w:w="821" w:type="pct"/>
            <w:tcBorders>
              <w:top w:val="single" w:sz="12" w:space="0" w:color="auto"/>
              <w:left w:val="nil"/>
              <w:bottom w:val="single" w:sz="6"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91913</w:t>
            </w:r>
          </w:p>
        </w:tc>
      </w:tr>
      <w:tr w:rsidR="00A90201"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90201" w:rsidRPr="002716CB" w:rsidRDefault="00A90201" w:rsidP="001475D7">
            <w:pPr>
              <w:rPr>
                <w:rFonts w:ascii="Arial Narrow" w:hAnsi="Arial Narrow"/>
              </w:rPr>
            </w:pPr>
            <w:r>
              <w:rPr>
                <w:rFonts w:ascii="Arial Narrow" w:hAnsi="Arial Narrow"/>
                <w:sz w:val="22"/>
              </w:rPr>
              <w:t xml:space="preserve">Nevyčerpaná dovolenka </w:t>
            </w:r>
          </w:p>
        </w:tc>
        <w:tc>
          <w:tcPr>
            <w:tcW w:w="1051" w:type="pct"/>
            <w:tcBorders>
              <w:top w:val="single" w:sz="6" w:space="0" w:color="auto"/>
              <w:left w:val="single" w:sz="12" w:space="0" w:color="auto"/>
              <w:bottom w:val="single" w:sz="6"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37805</w:t>
            </w:r>
          </w:p>
        </w:tc>
        <w:tc>
          <w:tcPr>
            <w:tcW w:w="551" w:type="pct"/>
            <w:tcBorders>
              <w:top w:val="single" w:sz="6" w:space="0" w:color="auto"/>
              <w:left w:val="nil"/>
              <w:bottom w:val="single" w:sz="6"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32749</w:t>
            </w:r>
          </w:p>
        </w:tc>
        <w:tc>
          <w:tcPr>
            <w:tcW w:w="611" w:type="pct"/>
            <w:tcBorders>
              <w:top w:val="single" w:sz="6" w:space="0" w:color="auto"/>
              <w:left w:val="nil"/>
              <w:bottom w:val="single" w:sz="6"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38201</w:t>
            </w:r>
          </w:p>
        </w:tc>
        <w:tc>
          <w:tcPr>
            <w:tcW w:w="610" w:type="pct"/>
            <w:tcBorders>
              <w:top w:val="single" w:sz="6" w:space="0" w:color="auto"/>
              <w:left w:val="nil"/>
              <w:bottom w:val="single" w:sz="6" w:space="0" w:color="auto"/>
              <w:right w:val="single" w:sz="4" w:space="0" w:color="auto"/>
            </w:tcBorders>
            <w:noWrap/>
            <w:vAlign w:val="center"/>
          </w:tcPr>
          <w:p w:rsidR="00A90201" w:rsidRPr="002716CB" w:rsidRDefault="00A90201" w:rsidP="001E2D00">
            <w:pPr>
              <w:rPr>
                <w:rFonts w:ascii="Arial Narrow" w:hAnsi="Arial Narrow"/>
              </w:rPr>
            </w:pPr>
          </w:p>
        </w:tc>
        <w:tc>
          <w:tcPr>
            <w:tcW w:w="821" w:type="pct"/>
            <w:tcBorders>
              <w:top w:val="single" w:sz="6" w:space="0" w:color="auto"/>
              <w:left w:val="nil"/>
              <w:bottom w:val="single" w:sz="6"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32353</w:t>
            </w:r>
          </w:p>
        </w:tc>
      </w:tr>
      <w:tr w:rsidR="00A90201"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A90201" w:rsidRPr="002716CB" w:rsidRDefault="00A90201" w:rsidP="001475D7">
            <w:pPr>
              <w:rPr>
                <w:rFonts w:ascii="Arial Narrow" w:hAnsi="Arial Narrow"/>
              </w:rPr>
            </w:pPr>
            <w:r>
              <w:rPr>
                <w:rFonts w:ascii="Arial Narrow" w:hAnsi="Arial Narrow"/>
                <w:sz w:val="22"/>
              </w:rPr>
              <w:t>Nevyplatené prémie</w:t>
            </w:r>
          </w:p>
        </w:tc>
        <w:tc>
          <w:tcPr>
            <w:tcW w:w="1051" w:type="pct"/>
            <w:tcBorders>
              <w:top w:val="single" w:sz="6" w:space="0" w:color="auto"/>
              <w:left w:val="single" w:sz="12" w:space="0" w:color="auto"/>
              <w:bottom w:val="single" w:sz="4"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42273</w:t>
            </w:r>
          </w:p>
        </w:tc>
        <w:tc>
          <w:tcPr>
            <w:tcW w:w="551" w:type="pct"/>
            <w:tcBorders>
              <w:top w:val="single" w:sz="6" w:space="0" w:color="auto"/>
              <w:left w:val="nil"/>
              <w:bottom w:val="single" w:sz="4"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0</w:t>
            </w:r>
          </w:p>
        </w:tc>
        <w:tc>
          <w:tcPr>
            <w:tcW w:w="611" w:type="pct"/>
            <w:tcBorders>
              <w:top w:val="single" w:sz="6" w:space="0" w:color="auto"/>
              <w:left w:val="nil"/>
              <w:bottom w:val="single" w:sz="4"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42273</w:t>
            </w:r>
          </w:p>
        </w:tc>
        <w:tc>
          <w:tcPr>
            <w:tcW w:w="610" w:type="pct"/>
            <w:tcBorders>
              <w:top w:val="single" w:sz="6" w:space="0" w:color="auto"/>
              <w:left w:val="nil"/>
              <w:bottom w:val="single" w:sz="4" w:space="0" w:color="auto"/>
              <w:right w:val="single" w:sz="4" w:space="0" w:color="auto"/>
            </w:tcBorders>
            <w:noWrap/>
            <w:vAlign w:val="center"/>
          </w:tcPr>
          <w:p w:rsidR="00A90201" w:rsidRPr="002716CB" w:rsidRDefault="00A90201" w:rsidP="001E2D00">
            <w:pPr>
              <w:rPr>
                <w:rFonts w:ascii="Arial Narrow" w:hAnsi="Arial Narrow"/>
              </w:rPr>
            </w:pPr>
          </w:p>
        </w:tc>
        <w:tc>
          <w:tcPr>
            <w:tcW w:w="821" w:type="pct"/>
            <w:tcBorders>
              <w:top w:val="single" w:sz="6" w:space="0" w:color="auto"/>
              <w:left w:val="nil"/>
              <w:bottom w:val="single" w:sz="4"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0</w:t>
            </w:r>
          </w:p>
        </w:tc>
      </w:tr>
      <w:tr w:rsidR="00A90201"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90201" w:rsidRPr="00AB2E4E" w:rsidRDefault="00A90201" w:rsidP="001475D7">
            <w:r>
              <w:rPr>
                <w:sz w:val="22"/>
              </w:rPr>
              <w:t xml:space="preserve">Audit </w:t>
            </w:r>
            <w:proofErr w:type="spellStart"/>
            <w:r>
              <w:rPr>
                <w:sz w:val="22"/>
              </w:rPr>
              <w:t>účt</w:t>
            </w:r>
            <w:proofErr w:type="spellEnd"/>
            <w:r>
              <w:rPr>
                <w:sz w:val="22"/>
              </w:rPr>
              <w:t>. závierky</w:t>
            </w:r>
          </w:p>
        </w:tc>
        <w:tc>
          <w:tcPr>
            <w:tcW w:w="1051" w:type="pct"/>
            <w:tcBorders>
              <w:top w:val="nil"/>
              <w:left w:val="single" w:sz="12" w:space="0" w:color="auto"/>
              <w:bottom w:val="single" w:sz="4"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1150</w:t>
            </w:r>
          </w:p>
        </w:tc>
        <w:tc>
          <w:tcPr>
            <w:tcW w:w="551" w:type="pct"/>
            <w:tcBorders>
              <w:top w:val="nil"/>
              <w:left w:val="nil"/>
              <w:bottom w:val="single" w:sz="4"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1150</w:t>
            </w:r>
          </w:p>
        </w:tc>
        <w:tc>
          <w:tcPr>
            <w:tcW w:w="611" w:type="pct"/>
            <w:tcBorders>
              <w:top w:val="nil"/>
              <w:left w:val="nil"/>
              <w:bottom w:val="single" w:sz="4" w:space="0" w:color="auto"/>
              <w:right w:val="single" w:sz="4" w:space="0" w:color="auto"/>
            </w:tcBorders>
            <w:noWrap/>
            <w:vAlign w:val="center"/>
          </w:tcPr>
          <w:p w:rsidR="00A90201" w:rsidRPr="002716CB" w:rsidRDefault="00A90201" w:rsidP="001E2D00">
            <w:pPr>
              <w:rPr>
                <w:rFonts w:ascii="Arial Narrow" w:hAnsi="Arial Narrow"/>
              </w:rPr>
            </w:pPr>
            <w:r>
              <w:rPr>
                <w:rFonts w:ascii="Arial Narrow" w:hAnsi="Arial Narrow"/>
              </w:rPr>
              <w:t>1150</w:t>
            </w:r>
          </w:p>
        </w:tc>
        <w:tc>
          <w:tcPr>
            <w:tcW w:w="610" w:type="pct"/>
            <w:tcBorders>
              <w:top w:val="nil"/>
              <w:left w:val="nil"/>
              <w:bottom w:val="single" w:sz="4" w:space="0" w:color="auto"/>
              <w:right w:val="single" w:sz="4" w:space="0" w:color="auto"/>
            </w:tcBorders>
            <w:noWrap/>
            <w:vAlign w:val="center"/>
          </w:tcPr>
          <w:p w:rsidR="00A90201" w:rsidRPr="002716CB" w:rsidRDefault="00A90201" w:rsidP="001E2D00">
            <w:pPr>
              <w:rPr>
                <w:rFonts w:ascii="Arial Narrow" w:hAnsi="Arial Narrow"/>
              </w:rPr>
            </w:pPr>
          </w:p>
        </w:tc>
        <w:tc>
          <w:tcPr>
            <w:tcW w:w="821" w:type="pct"/>
            <w:tcBorders>
              <w:top w:val="nil"/>
              <w:left w:val="nil"/>
              <w:bottom w:val="single" w:sz="4"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1150</w:t>
            </w:r>
          </w:p>
        </w:tc>
      </w:tr>
      <w:tr w:rsidR="00A90201"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90201" w:rsidRPr="002716CB" w:rsidRDefault="00A90201" w:rsidP="004426E4">
            <w:pPr>
              <w:rPr>
                <w:rFonts w:ascii="Arial Narrow" w:hAnsi="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90201" w:rsidRPr="002716CB" w:rsidRDefault="00A90201" w:rsidP="004426E4">
            <w:pPr>
              <w:rPr>
                <w:rFonts w:ascii="Arial Narrow" w:hAnsi="Arial Narrow"/>
              </w:rPr>
            </w:pPr>
          </w:p>
        </w:tc>
        <w:tc>
          <w:tcPr>
            <w:tcW w:w="551" w:type="pct"/>
            <w:tcBorders>
              <w:top w:val="single" w:sz="4" w:space="0" w:color="auto"/>
              <w:left w:val="nil"/>
              <w:bottom w:val="single" w:sz="12" w:space="0" w:color="auto"/>
              <w:right w:val="single" w:sz="4" w:space="0" w:color="auto"/>
            </w:tcBorders>
            <w:noWrap/>
            <w:vAlign w:val="center"/>
          </w:tcPr>
          <w:p w:rsidR="00A90201" w:rsidRPr="002716CB" w:rsidRDefault="00A90201" w:rsidP="004426E4">
            <w:pPr>
              <w:rPr>
                <w:rFonts w:ascii="Arial Narrow" w:hAnsi="Arial Narrow"/>
              </w:rPr>
            </w:pPr>
          </w:p>
        </w:tc>
        <w:tc>
          <w:tcPr>
            <w:tcW w:w="611" w:type="pct"/>
            <w:tcBorders>
              <w:top w:val="single" w:sz="4" w:space="0" w:color="auto"/>
              <w:left w:val="nil"/>
              <w:bottom w:val="single" w:sz="12" w:space="0" w:color="auto"/>
              <w:right w:val="single" w:sz="4" w:space="0" w:color="auto"/>
            </w:tcBorders>
            <w:noWrap/>
            <w:vAlign w:val="center"/>
          </w:tcPr>
          <w:p w:rsidR="00A90201" w:rsidRPr="002716CB" w:rsidRDefault="00A90201" w:rsidP="004426E4">
            <w:pPr>
              <w:rPr>
                <w:rFonts w:ascii="Arial Narrow" w:hAnsi="Arial Narrow"/>
              </w:rPr>
            </w:pPr>
          </w:p>
        </w:tc>
        <w:tc>
          <w:tcPr>
            <w:tcW w:w="610" w:type="pct"/>
            <w:tcBorders>
              <w:top w:val="single" w:sz="4" w:space="0" w:color="auto"/>
              <w:left w:val="nil"/>
              <w:bottom w:val="single" w:sz="12" w:space="0" w:color="auto"/>
              <w:right w:val="single" w:sz="4" w:space="0" w:color="auto"/>
            </w:tcBorders>
            <w:noWrap/>
            <w:vAlign w:val="center"/>
          </w:tcPr>
          <w:p w:rsidR="00A90201" w:rsidRPr="002716CB" w:rsidRDefault="00A90201" w:rsidP="004426E4">
            <w:pPr>
              <w:rPr>
                <w:rFonts w:ascii="Arial Narrow" w:hAnsi="Arial Narrow"/>
              </w:rPr>
            </w:pPr>
          </w:p>
        </w:tc>
        <w:tc>
          <w:tcPr>
            <w:tcW w:w="821" w:type="pct"/>
            <w:tcBorders>
              <w:top w:val="single" w:sz="4" w:space="0" w:color="auto"/>
              <w:left w:val="nil"/>
              <w:bottom w:val="single" w:sz="12" w:space="0" w:color="auto"/>
              <w:right w:val="single" w:sz="12" w:space="0" w:color="auto"/>
            </w:tcBorders>
            <w:noWrap/>
            <w:vAlign w:val="center"/>
          </w:tcPr>
          <w:p w:rsidR="00A90201" w:rsidRPr="002716CB" w:rsidRDefault="00A90201" w:rsidP="004426E4">
            <w:pPr>
              <w:rPr>
                <w:rFonts w:ascii="Arial Narrow" w:hAnsi="Arial Narrow"/>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c, d) Výška záväzkov </w:t>
      </w:r>
      <w:r w:rsidRPr="002716CB">
        <w:rPr>
          <w:rFonts w:ascii="Arial Narrow" w:hAnsi="Arial Narrow" w:cs="Arial Narrow"/>
          <w:sz w:val="22"/>
          <w:u w:val="single"/>
        </w:rPr>
        <w:t>po lehote splatnosti</w:t>
      </w:r>
      <w:r w:rsidRPr="002716CB">
        <w:rPr>
          <w:rFonts w:ascii="Arial Narrow" w:hAnsi="Arial Narrow" w:cs="Arial Narrow"/>
          <w:sz w:val="22"/>
        </w:rPr>
        <w:t xml:space="preserve"> a štruktúra záväzkov </w:t>
      </w:r>
      <w:r w:rsidRPr="002716CB">
        <w:rPr>
          <w:rFonts w:ascii="Arial Narrow" w:hAnsi="Arial Narrow" w:cs="Arial Narrow"/>
          <w:sz w:val="22"/>
          <w:u w:val="single"/>
        </w:rPr>
        <w:t>do lehoty splatnosti</w:t>
      </w:r>
      <w:r w:rsidRPr="002716CB">
        <w:rPr>
          <w:rFonts w:ascii="Arial Narrow" w:hAnsi="Arial Narrow" w:cs="Arial Narrow"/>
          <w:sz w:val="22"/>
        </w:rPr>
        <w:t xml:space="preserve"> podľa zostatkovej doby splatnosti:</w:t>
      </w:r>
    </w:p>
    <w:p w:rsidR="005E0A0A" w:rsidRPr="00AB2E4E" w:rsidRDefault="005E0A0A" w:rsidP="005E0A0A">
      <w:pPr>
        <w:spacing w:after="120"/>
        <w:ind w:right="-471"/>
        <w:jc w:val="both"/>
        <w:rPr>
          <w:rFonts w:cs="Arial Narrow"/>
          <w:sz w:val="22"/>
        </w:rPr>
      </w:pPr>
      <w:r w:rsidRPr="002716CB">
        <w:rPr>
          <w:rFonts w:ascii="Arial Narrow" w:hAnsi="Arial Narrow" w:cs="Arial Narrow"/>
          <w:sz w:val="22"/>
        </w:rPr>
        <w:t xml:space="preserve">Informácie </w:t>
      </w:r>
    </w:p>
    <w:p w:rsidR="005E0A0A" w:rsidRPr="00AE2304" w:rsidRDefault="005E0A0A" w:rsidP="005E0A0A">
      <w:pPr>
        <w:spacing w:after="120"/>
        <w:ind w:right="-471"/>
        <w:jc w:val="both"/>
        <w:rPr>
          <w:rFonts w:cs="Arial Narrow"/>
          <w:sz w:val="22"/>
        </w:rPr>
      </w:pPr>
      <w:r w:rsidRPr="002716CB">
        <w:rPr>
          <w:rFonts w:ascii="Arial Narrow" w:hAnsi="Arial Narrow" w:cs="Arial Narrow"/>
          <w:sz w:val="22"/>
        </w:rPr>
        <w:t xml:space="preserve">Informácie k prílohe č.3 časti G. písm. c) a d) </w:t>
      </w:r>
      <w:r w:rsidRPr="00A95B16">
        <w:rPr>
          <w:rFonts w:ascii="Arial Narrow" w:hAnsi="Arial Narrow" w:cs="Arial Narrow"/>
          <w:sz w:val="22"/>
          <w:u w:val="single"/>
        </w:rPr>
        <w:t>o záväzkoch</w:t>
      </w:r>
    </w:p>
    <w:tbl>
      <w:tblPr>
        <w:tblW w:w="5000" w:type="pct"/>
        <w:jc w:val="center"/>
        <w:tblLook w:val="04A0" w:firstRow="1" w:lastRow="0" w:firstColumn="1" w:lastColumn="0" w:noHBand="0" w:noVBand="1"/>
      </w:tblPr>
      <w:tblGrid>
        <w:gridCol w:w="3756"/>
        <w:gridCol w:w="2922"/>
        <w:gridCol w:w="2610"/>
      </w:tblGrid>
      <w:tr w:rsidR="005E0A0A" w:rsidRPr="002716C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Bezprostredne predchádzajúce účtovné obdobie</w:t>
            </w:r>
          </w:p>
        </w:tc>
      </w:tr>
      <w:tr w:rsidR="00A90201"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90201" w:rsidRPr="002716CB" w:rsidRDefault="00A90201" w:rsidP="004426E4">
            <w:pPr>
              <w:rPr>
                <w:rFonts w:ascii="Arial Narrow" w:hAnsi="Arial Narrow"/>
              </w:rPr>
            </w:pPr>
            <w:r w:rsidRPr="002716CB">
              <w:rPr>
                <w:rFonts w:ascii="Arial Narrow" w:hAnsi="Arial Narrow"/>
                <w:b/>
                <w:bCs/>
                <w:sz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A90201" w:rsidRPr="001635CE" w:rsidRDefault="00097700" w:rsidP="004C197E">
            <w:pPr>
              <w:rPr>
                <w:b/>
                <w:bCs/>
              </w:rPr>
            </w:pPr>
            <w:r>
              <w:rPr>
                <w:b/>
                <w:bCs/>
              </w:rPr>
              <w:t>630844</w:t>
            </w:r>
          </w:p>
        </w:tc>
        <w:tc>
          <w:tcPr>
            <w:tcW w:w="1405" w:type="pct"/>
            <w:tcBorders>
              <w:top w:val="single" w:sz="12" w:space="0" w:color="auto"/>
              <w:left w:val="nil"/>
              <w:bottom w:val="single" w:sz="12" w:space="0" w:color="auto"/>
              <w:right w:val="single" w:sz="12" w:space="0" w:color="auto"/>
            </w:tcBorders>
            <w:vAlign w:val="center"/>
          </w:tcPr>
          <w:p w:rsidR="00A90201" w:rsidRPr="001635CE" w:rsidRDefault="00A90201" w:rsidP="001E2D00">
            <w:pPr>
              <w:rPr>
                <w:b/>
                <w:bCs/>
              </w:rPr>
            </w:pPr>
            <w:r>
              <w:rPr>
                <w:b/>
                <w:bCs/>
              </w:rPr>
              <w:t>652333</w:t>
            </w:r>
          </w:p>
        </w:tc>
      </w:tr>
      <w:tr w:rsidR="00A90201"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90201" w:rsidRPr="002716CB" w:rsidRDefault="00A90201" w:rsidP="004426E4">
            <w:pPr>
              <w:rPr>
                <w:rFonts w:ascii="Arial Narrow" w:hAnsi="Arial Narrow"/>
              </w:rPr>
            </w:pPr>
            <w:r w:rsidRPr="002716CB">
              <w:rPr>
                <w:rFonts w:ascii="Arial Narrow" w:hAnsi="Arial Narrow"/>
                <w:sz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A90201" w:rsidRPr="002716CB" w:rsidRDefault="00A90201" w:rsidP="004426E4">
            <w:pPr>
              <w:rPr>
                <w:rFonts w:ascii="Arial Narrow" w:hAnsi="Arial Narrow"/>
              </w:rPr>
            </w:pPr>
          </w:p>
        </w:tc>
        <w:tc>
          <w:tcPr>
            <w:tcW w:w="1405" w:type="pct"/>
            <w:tcBorders>
              <w:top w:val="single" w:sz="12" w:space="0" w:color="auto"/>
              <w:left w:val="nil"/>
              <w:bottom w:val="single" w:sz="8" w:space="0" w:color="auto"/>
              <w:right w:val="single" w:sz="12" w:space="0" w:color="auto"/>
            </w:tcBorders>
            <w:noWrap/>
            <w:vAlign w:val="center"/>
          </w:tcPr>
          <w:p w:rsidR="00A90201" w:rsidRPr="002716CB" w:rsidRDefault="00A90201" w:rsidP="001E2D00">
            <w:pPr>
              <w:rPr>
                <w:rFonts w:ascii="Arial Narrow" w:hAnsi="Arial Narrow"/>
              </w:rPr>
            </w:pPr>
          </w:p>
        </w:tc>
      </w:tr>
      <w:tr w:rsidR="00A90201" w:rsidRPr="002716C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90201" w:rsidRPr="002716CB" w:rsidRDefault="00A90201" w:rsidP="004426E4">
            <w:pPr>
              <w:rPr>
                <w:rFonts w:ascii="Arial Narrow" w:hAnsi="Arial Narrow"/>
              </w:rPr>
            </w:pPr>
            <w:r w:rsidRPr="002716CB">
              <w:rPr>
                <w:rFonts w:ascii="Arial Narrow" w:hAnsi="Arial Narrow"/>
                <w:sz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A90201" w:rsidRPr="00AB2E4E" w:rsidRDefault="00097700" w:rsidP="004C197E">
            <w:r>
              <w:t>630844</w:t>
            </w:r>
          </w:p>
        </w:tc>
        <w:tc>
          <w:tcPr>
            <w:tcW w:w="1405" w:type="pct"/>
            <w:tcBorders>
              <w:top w:val="single" w:sz="8" w:space="0" w:color="auto"/>
              <w:left w:val="nil"/>
              <w:bottom w:val="single" w:sz="12" w:space="0" w:color="auto"/>
              <w:right w:val="single" w:sz="12" w:space="0" w:color="auto"/>
            </w:tcBorders>
            <w:noWrap/>
            <w:vAlign w:val="center"/>
          </w:tcPr>
          <w:p w:rsidR="00A90201" w:rsidRPr="00AB2E4E" w:rsidRDefault="00A90201" w:rsidP="001E2D00">
            <w:r>
              <w:t>652333</w:t>
            </w:r>
          </w:p>
        </w:tc>
      </w:tr>
      <w:tr w:rsidR="00A90201"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A90201" w:rsidRPr="002716CB" w:rsidRDefault="00A90201" w:rsidP="004426E4">
            <w:pPr>
              <w:rPr>
                <w:rFonts w:ascii="Arial Narrow" w:hAnsi="Arial Narrow"/>
                <w:b/>
                <w:bCs/>
              </w:rPr>
            </w:pPr>
            <w:r w:rsidRPr="002716CB">
              <w:rPr>
                <w:rFonts w:ascii="Arial Narrow" w:hAnsi="Arial Narrow"/>
                <w:b/>
                <w:bCs/>
                <w:sz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A90201" w:rsidRPr="002716CB" w:rsidRDefault="00097700" w:rsidP="004426E4">
            <w:pPr>
              <w:rPr>
                <w:rFonts w:ascii="Arial Narrow" w:hAnsi="Arial Narrow"/>
              </w:rPr>
            </w:pPr>
            <w:r>
              <w:rPr>
                <w:rFonts w:ascii="Arial Narrow" w:hAnsi="Arial Narrow"/>
              </w:rPr>
              <w:t>2344268</w:t>
            </w:r>
          </w:p>
        </w:tc>
        <w:tc>
          <w:tcPr>
            <w:tcW w:w="1405" w:type="pct"/>
            <w:tcBorders>
              <w:top w:val="single" w:sz="12" w:space="0" w:color="auto"/>
              <w:left w:val="nil"/>
              <w:bottom w:val="single" w:sz="12"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3347333</w:t>
            </w:r>
          </w:p>
        </w:tc>
      </w:tr>
      <w:tr w:rsidR="00A90201"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90201" w:rsidRPr="002716CB" w:rsidRDefault="00A90201" w:rsidP="004426E4">
            <w:pPr>
              <w:rPr>
                <w:rFonts w:ascii="Arial Narrow" w:hAnsi="Arial Narrow"/>
              </w:rPr>
            </w:pPr>
            <w:r w:rsidRPr="002716CB">
              <w:rPr>
                <w:rFonts w:ascii="Arial Narrow" w:hAnsi="Arial Narrow"/>
                <w:sz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A90201" w:rsidRPr="002716CB" w:rsidRDefault="00097700" w:rsidP="004426E4">
            <w:pPr>
              <w:rPr>
                <w:rFonts w:ascii="Arial Narrow" w:hAnsi="Arial Narrow"/>
                <w:b/>
                <w:bCs/>
              </w:rPr>
            </w:pPr>
            <w:r>
              <w:rPr>
                <w:rFonts w:ascii="Arial Narrow" w:hAnsi="Arial Narrow"/>
                <w:b/>
                <w:bCs/>
              </w:rPr>
              <w:t>1252770</w:t>
            </w:r>
          </w:p>
        </w:tc>
        <w:tc>
          <w:tcPr>
            <w:tcW w:w="1405" w:type="pct"/>
            <w:tcBorders>
              <w:top w:val="single" w:sz="12" w:space="0" w:color="auto"/>
              <w:left w:val="nil"/>
              <w:bottom w:val="single" w:sz="8" w:space="0" w:color="auto"/>
              <w:right w:val="single" w:sz="12" w:space="0" w:color="auto"/>
            </w:tcBorders>
            <w:vAlign w:val="center"/>
          </w:tcPr>
          <w:p w:rsidR="00A90201" w:rsidRPr="002716CB" w:rsidRDefault="00A90201" w:rsidP="001E2D00">
            <w:pPr>
              <w:rPr>
                <w:rFonts w:ascii="Arial Narrow" w:hAnsi="Arial Narrow"/>
                <w:b/>
                <w:bCs/>
              </w:rPr>
            </w:pPr>
            <w:r>
              <w:rPr>
                <w:rFonts w:ascii="Arial Narrow" w:hAnsi="Arial Narrow"/>
                <w:b/>
                <w:bCs/>
              </w:rPr>
              <w:t>2298236</w:t>
            </w:r>
          </w:p>
        </w:tc>
      </w:tr>
      <w:tr w:rsidR="00A90201" w:rsidRPr="002716C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90201" w:rsidRPr="002716CB" w:rsidRDefault="00A90201" w:rsidP="004426E4">
            <w:pPr>
              <w:rPr>
                <w:rFonts w:ascii="Arial Narrow" w:hAnsi="Arial Narrow"/>
              </w:rPr>
            </w:pPr>
            <w:r w:rsidRPr="002716CB">
              <w:rPr>
                <w:rFonts w:ascii="Arial Narrow" w:hAnsi="Arial Narrow"/>
                <w:sz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A90201" w:rsidRPr="002716CB" w:rsidRDefault="00097700" w:rsidP="004426E4">
            <w:pPr>
              <w:rPr>
                <w:rFonts w:ascii="Arial Narrow" w:hAnsi="Arial Narrow"/>
                <w:b/>
                <w:bCs/>
              </w:rPr>
            </w:pPr>
            <w:r>
              <w:rPr>
                <w:rFonts w:ascii="Arial Narrow" w:hAnsi="Arial Narrow"/>
                <w:b/>
                <w:bCs/>
              </w:rPr>
              <w:t>1091498</w:t>
            </w:r>
          </w:p>
        </w:tc>
        <w:tc>
          <w:tcPr>
            <w:tcW w:w="1405" w:type="pct"/>
            <w:tcBorders>
              <w:top w:val="single" w:sz="8" w:space="0" w:color="auto"/>
              <w:left w:val="nil"/>
              <w:bottom w:val="single" w:sz="12" w:space="0" w:color="auto"/>
              <w:right w:val="single" w:sz="12" w:space="0" w:color="auto"/>
            </w:tcBorders>
            <w:vAlign w:val="center"/>
          </w:tcPr>
          <w:p w:rsidR="00A90201" w:rsidRPr="002716CB" w:rsidRDefault="00A90201" w:rsidP="001E2D00">
            <w:pPr>
              <w:rPr>
                <w:rFonts w:ascii="Arial Narrow" w:hAnsi="Arial Narrow"/>
                <w:b/>
                <w:bCs/>
              </w:rPr>
            </w:pPr>
            <w:r>
              <w:rPr>
                <w:rFonts w:ascii="Arial Narrow" w:hAnsi="Arial Narrow"/>
                <w:b/>
                <w:bCs/>
              </w:rPr>
              <w:t>1049097</w:t>
            </w:r>
          </w:p>
        </w:tc>
      </w:tr>
    </w:tbl>
    <w:p w:rsidR="005E0A0A" w:rsidRPr="002716CB" w:rsidRDefault="005E0A0A" w:rsidP="005E0A0A">
      <w:pPr>
        <w:pStyle w:val="Nzov"/>
        <w:keepNext w:val="0"/>
        <w:widowControl w:val="0"/>
        <w:spacing w:before="0" w:beforeAutospacing="0" w:after="0"/>
        <w:ind w:left="360"/>
        <w:jc w:val="both"/>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Hodnota záväzku zabezpečenom záložným právom alebo zabezpečeným inou formou zabezpečenia a to s uvedením formy zabezpečenia: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f) Spôsob vzniku </w:t>
      </w:r>
      <w:r w:rsidRPr="002716CB">
        <w:rPr>
          <w:rFonts w:ascii="Arial Narrow" w:hAnsi="Arial Narrow" w:cs="Arial Narrow"/>
          <w:b/>
          <w:sz w:val="22"/>
          <w:u w:val="single"/>
        </w:rPr>
        <w:t>odloženého daňového záväzku</w:t>
      </w: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G. písm. f) o </w:t>
      </w:r>
      <w:r w:rsidRPr="00A95B16">
        <w:rPr>
          <w:rFonts w:ascii="Arial Narrow" w:hAnsi="Arial Narrow" w:cs="Arial Narrow"/>
          <w:sz w:val="22"/>
          <w:u w:val="single"/>
        </w:rPr>
        <w:t>odloženom daňovom záväzku</w:t>
      </w:r>
    </w:p>
    <w:tbl>
      <w:tblPr>
        <w:tblW w:w="5000" w:type="pct"/>
        <w:tblLayout w:type="fixed"/>
        <w:tblLook w:val="04A0" w:firstRow="1" w:lastRow="0" w:firstColumn="1" w:lastColumn="0" w:noHBand="0" w:noVBand="1"/>
      </w:tblPr>
      <w:tblGrid>
        <w:gridCol w:w="4985"/>
        <w:gridCol w:w="2211"/>
        <w:gridCol w:w="2092"/>
      </w:tblGrid>
      <w:tr w:rsidR="005E0A0A"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r w:rsidRPr="002716CB">
              <w:rPr>
                <w:rFonts w:ascii="Arial Narrow" w:hAnsi="Arial Narrow"/>
                <w:b/>
                <w:bCs/>
                <w:sz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126" w:type="pct"/>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126" w:type="pct"/>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78066A"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78066A" w:rsidRPr="002716CB" w:rsidRDefault="0078066A" w:rsidP="004426E4">
            <w:pPr>
              <w:rPr>
                <w:rFonts w:ascii="Arial Narrow" w:hAnsi="Arial Narrow"/>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78066A" w:rsidRPr="002716CB" w:rsidRDefault="0078066A" w:rsidP="00A90201">
            <w:pPr>
              <w:rPr>
                <w:rFonts w:ascii="Arial Narrow" w:hAnsi="Arial Narrow"/>
              </w:rPr>
            </w:pPr>
            <w:r w:rsidRPr="002716CB">
              <w:rPr>
                <w:rFonts w:ascii="Arial Narrow" w:hAnsi="Arial Narrow"/>
                <w:sz w:val="22"/>
              </w:rPr>
              <w:t> </w:t>
            </w:r>
            <w:r w:rsidR="00097700">
              <w:rPr>
                <w:rFonts w:ascii="Arial Narrow" w:hAnsi="Arial Narrow"/>
                <w:sz w:val="22"/>
              </w:rPr>
              <w:t>1672067</w:t>
            </w:r>
          </w:p>
        </w:tc>
        <w:tc>
          <w:tcPr>
            <w:tcW w:w="1126" w:type="pct"/>
            <w:tcBorders>
              <w:top w:val="single" w:sz="6" w:space="0" w:color="auto"/>
              <w:left w:val="nil"/>
              <w:bottom w:val="single" w:sz="6" w:space="0" w:color="auto"/>
              <w:right w:val="single" w:sz="12" w:space="0" w:color="auto"/>
            </w:tcBorders>
            <w:noWrap/>
            <w:vAlign w:val="center"/>
          </w:tcPr>
          <w:p w:rsidR="0078066A" w:rsidRPr="002716CB" w:rsidRDefault="0078066A" w:rsidP="00A90201">
            <w:pPr>
              <w:rPr>
                <w:rFonts w:ascii="Arial Narrow" w:hAnsi="Arial Narrow"/>
              </w:rPr>
            </w:pPr>
            <w:r w:rsidRPr="002716CB">
              <w:rPr>
                <w:rFonts w:ascii="Arial Narrow" w:hAnsi="Arial Narrow"/>
                <w:sz w:val="22"/>
              </w:rPr>
              <w:t> </w:t>
            </w:r>
            <w:r w:rsidR="00A90201">
              <w:rPr>
                <w:rFonts w:ascii="Arial Narrow" w:hAnsi="Arial Narrow"/>
                <w:sz w:val="22"/>
              </w:rPr>
              <w:t>1562013</w:t>
            </w:r>
          </w:p>
        </w:tc>
      </w:tr>
      <w:tr w:rsidR="0078066A"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78066A" w:rsidRPr="002716CB" w:rsidRDefault="0078066A" w:rsidP="004426E4">
            <w:pPr>
              <w:rPr>
                <w:rFonts w:ascii="Arial Narrow" w:hAnsi="Arial Narrow"/>
                <w:b/>
                <w:bCs/>
              </w:rPr>
            </w:pPr>
            <w:r w:rsidRPr="002716CB">
              <w:rPr>
                <w:rFonts w:ascii="Arial Narrow" w:hAnsi="Arial Narrow"/>
                <w:b/>
                <w:bCs/>
                <w:sz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78066A" w:rsidRPr="002716CB" w:rsidRDefault="0078066A" w:rsidP="004426E4">
            <w:pPr>
              <w:rPr>
                <w:rFonts w:ascii="Arial Narrow" w:hAnsi="Arial Narrow"/>
              </w:rPr>
            </w:pPr>
            <w:r w:rsidRPr="002716CB">
              <w:rPr>
                <w:rFonts w:ascii="Arial Narrow" w:hAnsi="Arial Narrow"/>
                <w:sz w:val="22"/>
              </w:rPr>
              <w:t> </w:t>
            </w:r>
          </w:p>
        </w:tc>
        <w:tc>
          <w:tcPr>
            <w:tcW w:w="1126" w:type="pct"/>
            <w:tcBorders>
              <w:top w:val="single" w:sz="6" w:space="0" w:color="auto"/>
              <w:left w:val="nil"/>
              <w:bottom w:val="single" w:sz="4" w:space="0" w:color="auto"/>
              <w:right w:val="single" w:sz="12" w:space="0" w:color="auto"/>
            </w:tcBorders>
            <w:noWrap/>
            <w:vAlign w:val="center"/>
          </w:tcPr>
          <w:p w:rsidR="0078066A" w:rsidRPr="002716CB" w:rsidRDefault="0078066A" w:rsidP="00763C6B">
            <w:pPr>
              <w:rPr>
                <w:rFonts w:ascii="Arial Narrow" w:hAnsi="Arial Narrow"/>
              </w:rPr>
            </w:pPr>
            <w:r w:rsidRPr="002716CB">
              <w:rPr>
                <w:rFonts w:ascii="Arial Narrow" w:hAnsi="Arial Narrow"/>
                <w:sz w:val="22"/>
              </w:rPr>
              <w:t> </w:t>
            </w:r>
          </w:p>
        </w:tc>
      </w:tr>
      <w:tr w:rsidR="0078066A"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78066A" w:rsidRPr="002716CB" w:rsidRDefault="0078066A" w:rsidP="004426E4">
            <w:pPr>
              <w:rPr>
                <w:rFonts w:ascii="Arial Narrow" w:hAnsi="Arial Narrow"/>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78066A" w:rsidRPr="002716CB" w:rsidRDefault="0078066A" w:rsidP="004426E4">
            <w:pPr>
              <w:rPr>
                <w:rFonts w:ascii="Arial Narrow" w:hAnsi="Arial Narrow"/>
              </w:rPr>
            </w:pPr>
            <w:r w:rsidRPr="002716CB">
              <w:rPr>
                <w:rFonts w:ascii="Arial Narrow" w:hAnsi="Arial Narrow"/>
                <w:sz w:val="22"/>
              </w:rPr>
              <w:t> </w:t>
            </w:r>
          </w:p>
        </w:tc>
        <w:tc>
          <w:tcPr>
            <w:tcW w:w="1126" w:type="pct"/>
            <w:tcBorders>
              <w:top w:val="single" w:sz="4" w:space="0" w:color="auto"/>
              <w:left w:val="nil"/>
              <w:bottom w:val="single" w:sz="6" w:space="0" w:color="auto"/>
              <w:right w:val="single" w:sz="12" w:space="0" w:color="auto"/>
            </w:tcBorders>
            <w:noWrap/>
            <w:vAlign w:val="center"/>
          </w:tcPr>
          <w:p w:rsidR="0078066A" w:rsidRPr="002716CB" w:rsidRDefault="0078066A" w:rsidP="00763C6B">
            <w:pPr>
              <w:rPr>
                <w:rFonts w:ascii="Arial Narrow" w:hAnsi="Arial Narrow"/>
              </w:rPr>
            </w:pPr>
            <w:r w:rsidRPr="002716CB">
              <w:rPr>
                <w:rFonts w:ascii="Arial Narrow" w:hAnsi="Arial Narrow"/>
                <w:sz w:val="22"/>
              </w:rPr>
              <w:t> </w:t>
            </w:r>
          </w:p>
        </w:tc>
      </w:tr>
      <w:tr w:rsidR="0078066A"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78066A" w:rsidRPr="002716CB" w:rsidRDefault="0078066A" w:rsidP="004426E4">
            <w:pPr>
              <w:rPr>
                <w:rFonts w:ascii="Arial Narrow" w:hAnsi="Arial Narrow"/>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78066A" w:rsidRPr="002716CB" w:rsidRDefault="0078066A" w:rsidP="004426E4">
            <w:pPr>
              <w:rPr>
                <w:rFonts w:ascii="Arial Narrow" w:hAnsi="Arial Narrow"/>
              </w:rPr>
            </w:pPr>
            <w:r w:rsidRPr="002716CB">
              <w:rPr>
                <w:rFonts w:ascii="Arial Narrow" w:hAnsi="Arial Narrow"/>
                <w:sz w:val="22"/>
              </w:rPr>
              <w:t> </w:t>
            </w:r>
          </w:p>
        </w:tc>
        <w:tc>
          <w:tcPr>
            <w:tcW w:w="1126" w:type="pct"/>
            <w:tcBorders>
              <w:top w:val="single" w:sz="6" w:space="0" w:color="auto"/>
              <w:left w:val="nil"/>
              <w:bottom w:val="single" w:sz="6" w:space="0" w:color="auto"/>
              <w:right w:val="single" w:sz="12" w:space="0" w:color="auto"/>
            </w:tcBorders>
            <w:noWrap/>
            <w:vAlign w:val="center"/>
          </w:tcPr>
          <w:p w:rsidR="0078066A" w:rsidRPr="002716CB" w:rsidRDefault="0078066A" w:rsidP="00763C6B">
            <w:pPr>
              <w:rPr>
                <w:rFonts w:ascii="Arial Narrow" w:hAnsi="Arial Narrow"/>
              </w:rPr>
            </w:pPr>
            <w:r w:rsidRPr="002716CB">
              <w:rPr>
                <w:rFonts w:ascii="Arial Narrow" w:hAnsi="Arial Narrow"/>
                <w:sz w:val="22"/>
              </w:rPr>
              <w:t> </w:t>
            </w:r>
          </w:p>
        </w:tc>
      </w:tr>
      <w:tr w:rsidR="0078066A"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78066A" w:rsidRPr="002716CB" w:rsidRDefault="0078066A" w:rsidP="004426E4">
            <w:pPr>
              <w:rPr>
                <w:rFonts w:ascii="Arial Narrow" w:hAnsi="Arial Narrow"/>
                <w:b/>
                <w:bCs/>
              </w:rPr>
            </w:pPr>
            <w:r w:rsidRPr="002716CB">
              <w:rPr>
                <w:rFonts w:ascii="Arial Narrow" w:hAnsi="Arial Narrow"/>
                <w:b/>
                <w:bCs/>
                <w:sz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78066A" w:rsidRPr="002716CB" w:rsidRDefault="0078066A" w:rsidP="004426E4">
            <w:pPr>
              <w:rPr>
                <w:rFonts w:ascii="Arial Narrow" w:hAnsi="Arial Narrow"/>
              </w:rPr>
            </w:pPr>
            <w:r w:rsidRPr="002716CB">
              <w:rPr>
                <w:rFonts w:ascii="Arial Narrow" w:hAnsi="Arial Narrow"/>
                <w:sz w:val="22"/>
              </w:rPr>
              <w:t> </w:t>
            </w:r>
          </w:p>
        </w:tc>
        <w:tc>
          <w:tcPr>
            <w:tcW w:w="1126" w:type="pct"/>
            <w:tcBorders>
              <w:top w:val="single" w:sz="6" w:space="0" w:color="auto"/>
              <w:left w:val="nil"/>
              <w:bottom w:val="single" w:sz="4" w:space="0" w:color="auto"/>
              <w:right w:val="single" w:sz="12" w:space="0" w:color="auto"/>
            </w:tcBorders>
            <w:noWrap/>
            <w:vAlign w:val="center"/>
          </w:tcPr>
          <w:p w:rsidR="0078066A" w:rsidRPr="002716CB" w:rsidRDefault="0078066A" w:rsidP="00763C6B">
            <w:pPr>
              <w:rPr>
                <w:rFonts w:ascii="Arial Narrow" w:hAnsi="Arial Narrow"/>
              </w:rPr>
            </w:pPr>
            <w:r w:rsidRPr="002716CB">
              <w:rPr>
                <w:rFonts w:ascii="Arial Narrow" w:hAnsi="Arial Narrow"/>
                <w:sz w:val="22"/>
              </w:rPr>
              <w:t> </w:t>
            </w:r>
          </w:p>
        </w:tc>
      </w:tr>
      <w:tr w:rsidR="0078066A"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78066A" w:rsidRPr="002716CB" w:rsidRDefault="0078066A" w:rsidP="004426E4">
            <w:pPr>
              <w:rPr>
                <w:rFonts w:ascii="Arial Narrow" w:hAnsi="Arial Narrow"/>
                <w:b/>
                <w:bCs/>
              </w:rPr>
            </w:pPr>
            <w:r w:rsidRPr="002716CB">
              <w:rPr>
                <w:rFonts w:ascii="Arial Narrow" w:hAnsi="Arial Narrow"/>
                <w:b/>
                <w:bCs/>
                <w:sz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78066A" w:rsidRPr="002716CB" w:rsidRDefault="0078066A" w:rsidP="004426E4">
            <w:pPr>
              <w:rPr>
                <w:rFonts w:ascii="Arial Narrow" w:hAnsi="Arial Narrow"/>
              </w:rPr>
            </w:pPr>
            <w:r w:rsidRPr="002716CB">
              <w:rPr>
                <w:rFonts w:ascii="Arial Narrow" w:hAnsi="Arial Narrow"/>
                <w:sz w:val="22"/>
              </w:rPr>
              <w:t> </w:t>
            </w:r>
          </w:p>
        </w:tc>
        <w:tc>
          <w:tcPr>
            <w:tcW w:w="1126" w:type="pct"/>
            <w:tcBorders>
              <w:top w:val="single" w:sz="4" w:space="0" w:color="auto"/>
              <w:left w:val="nil"/>
              <w:bottom w:val="single" w:sz="4" w:space="0" w:color="auto"/>
              <w:right w:val="single" w:sz="12" w:space="0" w:color="auto"/>
            </w:tcBorders>
            <w:noWrap/>
            <w:vAlign w:val="center"/>
          </w:tcPr>
          <w:p w:rsidR="0078066A" w:rsidRPr="002716CB" w:rsidRDefault="0078066A" w:rsidP="00763C6B">
            <w:pPr>
              <w:rPr>
                <w:rFonts w:ascii="Arial Narrow" w:hAnsi="Arial Narrow"/>
              </w:rPr>
            </w:pPr>
            <w:r w:rsidRPr="002716CB">
              <w:rPr>
                <w:rFonts w:ascii="Arial Narrow" w:hAnsi="Arial Narrow"/>
                <w:sz w:val="22"/>
              </w:rPr>
              <w:t> </w:t>
            </w:r>
          </w:p>
        </w:tc>
      </w:tr>
      <w:tr w:rsidR="00A90201"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b/>
                <w:bCs/>
              </w:rPr>
            </w:pPr>
            <w:r w:rsidRPr="002716CB">
              <w:rPr>
                <w:rFonts w:ascii="Arial Narrow" w:hAnsi="Arial Narrow"/>
                <w:b/>
                <w:bCs/>
                <w:sz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A90201" w:rsidRPr="002716CB" w:rsidRDefault="00097700" w:rsidP="003642BA">
            <w:pPr>
              <w:rPr>
                <w:rFonts w:ascii="Arial Narrow" w:hAnsi="Arial Narrow"/>
              </w:rPr>
            </w:pPr>
            <w:r>
              <w:rPr>
                <w:rFonts w:ascii="Arial Narrow" w:hAnsi="Arial Narrow"/>
              </w:rPr>
              <w:t>21</w:t>
            </w:r>
          </w:p>
        </w:tc>
        <w:tc>
          <w:tcPr>
            <w:tcW w:w="1126" w:type="pct"/>
            <w:tcBorders>
              <w:top w:val="single" w:sz="4" w:space="0" w:color="auto"/>
              <w:left w:val="nil"/>
              <w:bottom w:val="single" w:sz="4" w:space="0" w:color="auto"/>
              <w:right w:val="single" w:sz="12" w:space="0" w:color="auto"/>
            </w:tcBorders>
            <w:noWrap/>
            <w:vAlign w:val="center"/>
          </w:tcPr>
          <w:p w:rsidR="00A90201" w:rsidRPr="002716CB" w:rsidRDefault="00A90201" w:rsidP="001E2D00">
            <w:pPr>
              <w:rPr>
                <w:rFonts w:ascii="Arial Narrow" w:hAnsi="Arial Narrow"/>
              </w:rPr>
            </w:pPr>
            <w:r w:rsidRPr="002716CB">
              <w:rPr>
                <w:rFonts w:ascii="Arial Narrow" w:hAnsi="Arial Narrow"/>
                <w:sz w:val="22"/>
              </w:rPr>
              <w:t> </w:t>
            </w:r>
            <w:r>
              <w:rPr>
                <w:rFonts w:ascii="Arial Narrow" w:hAnsi="Arial Narrow"/>
                <w:sz w:val="22"/>
              </w:rPr>
              <w:t>21</w:t>
            </w:r>
          </w:p>
        </w:tc>
      </w:tr>
      <w:tr w:rsidR="00A90201"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90201" w:rsidRPr="00AE5B99" w:rsidRDefault="00A90201" w:rsidP="004426E4">
            <w:pPr>
              <w:rPr>
                <w:b/>
                <w:bCs/>
              </w:rPr>
            </w:pPr>
            <w:r w:rsidRPr="002716CB">
              <w:rPr>
                <w:rFonts w:ascii="Arial Narrow" w:hAnsi="Arial Narrow"/>
                <w:b/>
                <w:bCs/>
                <w:sz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A90201" w:rsidRPr="008D7974" w:rsidRDefault="00A90201" w:rsidP="004426E4"/>
        </w:tc>
        <w:tc>
          <w:tcPr>
            <w:tcW w:w="1126" w:type="pct"/>
            <w:tcBorders>
              <w:top w:val="single" w:sz="4" w:space="0" w:color="auto"/>
              <w:left w:val="nil"/>
              <w:bottom w:val="single" w:sz="6" w:space="0" w:color="auto"/>
              <w:right w:val="single" w:sz="12" w:space="0" w:color="auto"/>
            </w:tcBorders>
            <w:noWrap/>
            <w:vAlign w:val="center"/>
          </w:tcPr>
          <w:p w:rsidR="00A90201" w:rsidRPr="008D7974" w:rsidRDefault="00A90201" w:rsidP="001E2D00"/>
        </w:tc>
      </w:tr>
      <w:tr w:rsidR="00A90201"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b/>
                <w:bCs/>
              </w:rPr>
            </w:pPr>
            <w:r w:rsidRPr="002716CB">
              <w:rPr>
                <w:rFonts w:ascii="Arial Narrow" w:hAnsi="Arial Narrow"/>
                <w:b/>
                <w:bCs/>
                <w:sz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A90201" w:rsidRPr="002716CB" w:rsidRDefault="00A90201" w:rsidP="004426E4">
            <w:pPr>
              <w:rPr>
                <w:rFonts w:ascii="Arial Narrow" w:hAnsi="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A90201" w:rsidRPr="002716CB" w:rsidRDefault="00A90201" w:rsidP="001E2D00">
            <w:pPr>
              <w:rPr>
                <w:rFonts w:ascii="Arial Narrow" w:hAnsi="Arial Narrow"/>
              </w:rPr>
            </w:pPr>
          </w:p>
        </w:tc>
      </w:tr>
      <w:tr w:rsidR="00A90201"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bCs/>
              </w:rPr>
            </w:pPr>
            <w:r w:rsidRPr="002716CB">
              <w:rPr>
                <w:rFonts w:ascii="Arial Narrow" w:hAnsi="Arial Narrow"/>
                <w:bCs/>
                <w:sz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A90201" w:rsidRPr="002716CB" w:rsidRDefault="00A90201" w:rsidP="004426E4">
            <w:pPr>
              <w:rPr>
                <w:rFonts w:ascii="Arial Narrow" w:hAnsi="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A90201" w:rsidRPr="002716CB" w:rsidRDefault="00A90201" w:rsidP="001E2D00">
            <w:pPr>
              <w:rPr>
                <w:rFonts w:ascii="Arial Narrow" w:hAnsi="Arial Narrow"/>
              </w:rPr>
            </w:pPr>
          </w:p>
        </w:tc>
      </w:tr>
      <w:tr w:rsidR="00A90201"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bCs/>
              </w:rPr>
            </w:pPr>
            <w:r w:rsidRPr="002716CB">
              <w:rPr>
                <w:rFonts w:ascii="Arial Narrow" w:hAnsi="Arial Narrow"/>
                <w:bCs/>
                <w:sz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A90201" w:rsidRPr="002716CB" w:rsidRDefault="00A90201" w:rsidP="004426E4">
            <w:pPr>
              <w:rPr>
                <w:rFonts w:ascii="Arial Narrow" w:hAnsi="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A90201" w:rsidRPr="002716CB" w:rsidRDefault="00A90201" w:rsidP="001E2D00">
            <w:pPr>
              <w:rPr>
                <w:rFonts w:ascii="Arial Narrow" w:hAnsi="Arial Narrow"/>
              </w:rPr>
            </w:pPr>
          </w:p>
        </w:tc>
      </w:tr>
      <w:tr w:rsidR="00A90201"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b/>
                <w:bCs/>
              </w:rPr>
            </w:pPr>
            <w:r w:rsidRPr="002716CB">
              <w:rPr>
                <w:rFonts w:ascii="Arial Narrow" w:hAnsi="Arial Narrow"/>
                <w:b/>
                <w:bCs/>
                <w:sz w:val="22"/>
              </w:rPr>
              <w:lastRenderedPageBreak/>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A90201" w:rsidRPr="002716CB" w:rsidRDefault="00097700" w:rsidP="0078066A">
            <w:pPr>
              <w:rPr>
                <w:rFonts w:ascii="Arial Narrow" w:hAnsi="Arial Narrow"/>
              </w:rPr>
            </w:pPr>
            <w:r>
              <w:rPr>
                <w:rFonts w:ascii="Arial Narrow" w:hAnsi="Arial Narrow"/>
              </w:rPr>
              <w:t>351134</w:t>
            </w:r>
          </w:p>
        </w:tc>
        <w:tc>
          <w:tcPr>
            <w:tcW w:w="1126" w:type="pct"/>
            <w:tcBorders>
              <w:top w:val="single" w:sz="6" w:space="0" w:color="auto"/>
              <w:left w:val="single" w:sz="6" w:space="0" w:color="auto"/>
              <w:bottom w:val="single" w:sz="4"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328023</w:t>
            </w:r>
          </w:p>
        </w:tc>
      </w:tr>
      <w:tr w:rsidR="00A90201"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b/>
                <w:bCs/>
              </w:rPr>
            </w:pPr>
            <w:r w:rsidRPr="002716CB">
              <w:rPr>
                <w:rFonts w:ascii="Arial Narrow" w:hAnsi="Arial Narrow"/>
                <w:b/>
                <w:bCs/>
                <w:sz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A90201" w:rsidRPr="002716CB" w:rsidRDefault="00097700" w:rsidP="004426E4">
            <w:pPr>
              <w:rPr>
                <w:rFonts w:ascii="Arial Narrow" w:hAnsi="Arial Narrow"/>
              </w:rPr>
            </w:pPr>
            <w:r>
              <w:rPr>
                <w:rFonts w:ascii="Arial Narrow" w:hAnsi="Arial Narrow"/>
              </w:rPr>
              <w:t>23111</w:t>
            </w:r>
          </w:p>
        </w:tc>
        <w:tc>
          <w:tcPr>
            <w:tcW w:w="1126" w:type="pct"/>
            <w:tcBorders>
              <w:top w:val="single" w:sz="4" w:space="0" w:color="auto"/>
              <w:left w:val="single" w:sz="6" w:space="0" w:color="auto"/>
              <w:bottom w:val="single" w:sz="4" w:space="0" w:color="auto"/>
              <w:right w:val="single" w:sz="12" w:space="0" w:color="auto"/>
            </w:tcBorders>
            <w:noWrap/>
            <w:vAlign w:val="center"/>
          </w:tcPr>
          <w:p w:rsidR="00A90201" w:rsidRDefault="00A90201" w:rsidP="001E2D00">
            <w:pPr>
              <w:rPr>
                <w:rFonts w:ascii="Arial Narrow" w:hAnsi="Arial Narrow"/>
              </w:rPr>
            </w:pPr>
            <w:r>
              <w:rPr>
                <w:rFonts w:ascii="Arial Narrow" w:hAnsi="Arial Narrow"/>
              </w:rPr>
              <w:t>21752</w:t>
            </w:r>
          </w:p>
          <w:p w:rsidR="00A90201" w:rsidRDefault="00A90201" w:rsidP="001E2D00">
            <w:pPr>
              <w:rPr>
                <w:rFonts w:ascii="Arial Narrow" w:hAnsi="Arial Narrow"/>
              </w:rPr>
            </w:pPr>
          </w:p>
          <w:p w:rsidR="00A90201" w:rsidRPr="002716CB" w:rsidRDefault="00A90201" w:rsidP="001E2D00">
            <w:pPr>
              <w:rPr>
                <w:rFonts w:ascii="Arial Narrow" w:hAnsi="Arial Narrow"/>
              </w:rPr>
            </w:pPr>
          </w:p>
        </w:tc>
      </w:tr>
      <w:tr w:rsidR="00A90201"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A90201" w:rsidRPr="008D7974" w:rsidRDefault="00097700" w:rsidP="004426E4">
            <w:r>
              <w:t>29692</w:t>
            </w:r>
          </w:p>
        </w:tc>
        <w:tc>
          <w:tcPr>
            <w:tcW w:w="1126" w:type="pct"/>
            <w:tcBorders>
              <w:top w:val="single" w:sz="4" w:space="0" w:color="auto"/>
              <w:left w:val="single" w:sz="6" w:space="0" w:color="auto"/>
              <w:bottom w:val="single" w:sz="6" w:space="0" w:color="auto"/>
              <w:right w:val="single" w:sz="12" w:space="0" w:color="auto"/>
            </w:tcBorders>
            <w:noWrap/>
            <w:vAlign w:val="center"/>
          </w:tcPr>
          <w:p w:rsidR="00A90201" w:rsidRPr="008D7974" w:rsidRDefault="00A90201" w:rsidP="001E2D00">
            <w:r>
              <w:t>14007</w:t>
            </w:r>
          </w:p>
        </w:tc>
      </w:tr>
      <w:tr w:rsidR="00A90201"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A90201" w:rsidRPr="002716CB" w:rsidRDefault="00A90201" w:rsidP="00763C6B">
            <w:pPr>
              <w:rPr>
                <w:rFonts w:ascii="Arial Narrow" w:hAnsi="Arial Narrow"/>
              </w:rPr>
            </w:pPr>
            <w:r w:rsidRPr="002716CB">
              <w:rPr>
                <w:rFonts w:ascii="Arial Narrow" w:hAnsi="Arial Narrow"/>
                <w:sz w:val="22"/>
              </w:rPr>
              <w:t> </w:t>
            </w:r>
          </w:p>
        </w:tc>
      </w:tr>
      <w:tr w:rsidR="00A90201"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A90201" w:rsidRPr="002716CB" w:rsidRDefault="00A90201" w:rsidP="004426E4">
            <w:pPr>
              <w:rPr>
                <w:rFonts w:ascii="Arial Narrow" w:hAnsi="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A90201" w:rsidRPr="002716CB" w:rsidRDefault="00A90201" w:rsidP="004426E4">
            <w:pPr>
              <w:rPr>
                <w:rFonts w:ascii="Arial Narrow" w:hAnsi="Arial Narrow"/>
              </w:rPr>
            </w:pPr>
          </w:p>
        </w:tc>
      </w:tr>
    </w:tbl>
    <w:p w:rsidR="005E0A0A" w:rsidRPr="002716CB" w:rsidRDefault="005E0A0A" w:rsidP="005E0A0A">
      <w:pPr>
        <w:ind w:right="-468"/>
        <w:jc w:val="both"/>
        <w:rPr>
          <w:rFonts w:ascii="Arial Narrow" w:hAnsi="Arial Narrow" w:cs="Arial Narrow"/>
          <w:sz w:val="22"/>
        </w:rPr>
      </w:pPr>
    </w:p>
    <w:p w:rsidR="005E0A0A" w:rsidRPr="0089732E" w:rsidRDefault="005E0A0A" w:rsidP="005E0A0A">
      <w:pPr>
        <w:ind w:right="-468"/>
        <w:jc w:val="both"/>
        <w:rPr>
          <w:rFonts w:ascii="Arial Narrow" w:hAnsi="Arial Narrow" w:cs="Arial Narrow"/>
          <w:sz w:val="22"/>
          <w:u w:val="single"/>
        </w:rPr>
      </w:pPr>
      <w:r w:rsidRPr="0089732E">
        <w:rPr>
          <w:rFonts w:ascii="Arial Narrow" w:hAnsi="Arial Narrow" w:cs="Arial Narrow"/>
          <w:sz w:val="22"/>
          <w:u w:val="single"/>
        </w:rPr>
        <w:t>Komentár:</w:t>
      </w:r>
    </w:p>
    <w:p w:rsidR="005E0A0A" w:rsidRPr="0089732E" w:rsidRDefault="005E0A0A" w:rsidP="005E0A0A">
      <w:pPr>
        <w:ind w:right="-468"/>
        <w:jc w:val="both"/>
        <w:rPr>
          <w:rFonts w:ascii="Arial Narrow" w:hAnsi="Arial Narrow" w:cs="Arial Narrow"/>
          <w:sz w:val="22"/>
        </w:rPr>
      </w:pPr>
      <w:r w:rsidRPr="0089732E">
        <w:rPr>
          <w:rFonts w:ascii="Arial Narrow" w:hAnsi="Arial Narrow" w:cs="Arial Narrow"/>
          <w:sz w:val="22"/>
        </w:rPr>
        <w:t>ÚJ má povinnosť auditu a preto má aj povinnosť účtovať o odloženej dani.</w:t>
      </w:r>
    </w:p>
    <w:p w:rsidR="005E0A0A" w:rsidRPr="008D7974" w:rsidRDefault="005E0A0A" w:rsidP="005E0A0A">
      <w:pPr>
        <w:ind w:right="-468"/>
        <w:jc w:val="both"/>
        <w:rPr>
          <w:rFonts w:cs="Arial Narrow"/>
          <w:sz w:val="22"/>
        </w:rPr>
      </w:pPr>
      <w:r w:rsidRPr="0089732E">
        <w:rPr>
          <w:rFonts w:ascii="Arial Narrow" w:hAnsi="Arial Narrow" w:cs="Arial Narrow"/>
          <w:sz w:val="22"/>
        </w:rPr>
        <w:t>Odložen</w:t>
      </w:r>
      <w:r w:rsidRPr="0089732E">
        <w:rPr>
          <w:rFonts w:cs="Arial Narrow"/>
          <w:sz w:val="22"/>
        </w:rPr>
        <w:t>ý</w:t>
      </w:r>
      <w:r w:rsidRPr="0089732E">
        <w:rPr>
          <w:rFonts w:ascii="Arial Narrow" w:hAnsi="Arial Narrow" w:cs="Arial Narrow"/>
          <w:sz w:val="22"/>
        </w:rPr>
        <w:t xml:space="preserve"> daňov</w:t>
      </w:r>
      <w:r w:rsidRPr="0089732E">
        <w:rPr>
          <w:rFonts w:cs="Arial Narrow"/>
          <w:sz w:val="22"/>
        </w:rPr>
        <w:t>ý záväzok</w:t>
      </w:r>
      <w:r w:rsidRPr="0089732E">
        <w:rPr>
          <w:rFonts w:ascii="Arial Narrow" w:hAnsi="Arial Narrow" w:cs="Arial Narrow"/>
          <w:sz w:val="22"/>
        </w:rPr>
        <w:t xml:space="preserve"> vznik</w:t>
      </w:r>
      <w:r w:rsidRPr="0089732E">
        <w:rPr>
          <w:rFonts w:cs="Arial Narrow"/>
          <w:sz w:val="22"/>
        </w:rPr>
        <w:t>ol</w:t>
      </w:r>
      <w:r w:rsidRPr="0089732E">
        <w:rPr>
          <w:rFonts w:ascii="Arial Narrow" w:hAnsi="Arial Narrow" w:cs="Arial Narrow"/>
          <w:sz w:val="22"/>
        </w:rPr>
        <w:t xml:space="preserve"> z dôvodu rozdielu medzi účtovnou zostatkovou cenou a daňovou zostatkovou cenou odpisovaného majetku.  </w:t>
      </w:r>
      <w:r>
        <w:rPr>
          <w:rFonts w:cs="Arial Narrow"/>
          <w:sz w:val="22"/>
        </w:rPr>
        <w:t xml:space="preserve">Celkový náklad </w:t>
      </w:r>
      <w:r w:rsidR="006F4861">
        <w:rPr>
          <w:rFonts w:cs="Arial Narrow"/>
          <w:sz w:val="22"/>
        </w:rPr>
        <w:t>29 692 €</w:t>
      </w:r>
      <w:r w:rsidRPr="00DF3C06">
        <w:rPr>
          <w:rFonts w:cs="Arial Narrow"/>
          <w:color w:val="FF0000"/>
          <w:sz w:val="22"/>
        </w:rPr>
        <w:t xml:space="preserve"> </w:t>
      </w:r>
      <w:r>
        <w:rPr>
          <w:rFonts w:cs="Arial Narrow"/>
          <w:sz w:val="22"/>
        </w:rPr>
        <w:t>je rozdiel medzi v časti odložená da</w:t>
      </w:r>
      <w:r w:rsidR="00097700">
        <w:rPr>
          <w:rFonts w:cs="Arial Narrow"/>
          <w:sz w:val="22"/>
        </w:rPr>
        <w:t>ň</w:t>
      </w:r>
      <w:r>
        <w:rPr>
          <w:rFonts w:cs="Arial Narrow"/>
          <w:sz w:val="22"/>
        </w:rPr>
        <w:t>ová pohľ</w:t>
      </w:r>
      <w:r w:rsidR="00097700">
        <w:rPr>
          <w:rFonts w:cs="Arial Narrow"/>
          <w:sz w:val="22"/>
        </w:rPr>
        <w:t>a</w:t>
      </w:r>
      <w:r>
        <w:rPr>
          <w:rFonts w:cs="Arial Narrow"/>
          <w:sz w:val="22"/>
        </w:rPr>
        <w:t>dávka a odložený da</w:t>
      </w:r>
      <w:r w:rsidR="00097700">
        <w:rPr>
          <w:rFonts w:cs="Arial Narrow"/>
          <w:sz w:val="22"/>
        </w:rPr>
        <w:t>ň</w:t>
      </w:r>
      <w:r>
        <w:rPr>
          <w:rFonts w:cs="Arial Narrow"/>
          <w:sz w:val="22"/>
        </w:rPr>
        <w:t>ový záväzok ( obe tabuľky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g) </w:t>
      </w:r>
      <w:r w:rsidRPr="00A95B16">
        <w:rPr>
          <w:rFonts w:ascii="Arial Narrow" w:hAnsi="Arial Narrow" w:cs="Arial Narrow"/>
          <w:sz w:val="22"/>
          <w:u w:val="single"/>
        </w:rPr>
        <w:t>Záväzky zo sociálneho fondu</w:t>
      </w:r>
      <w:r w:rsidRPr="002716CB">
        <w:rPr>
          <w:rFonts w:ascii="Arial Narrow" w:hAnsi="Arial Narrow" w:cs="Arial Narrow"/>
          <w:sz w:val="22"/>
        </w:rPr>
        <w:t xml:space="preserve">:  </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G. písm. g) </w:t>
      </w:r>
      <w:r w:rsidRPr="00A95B16">
        <w:rPr>
          <w:rFonts w:ascii="Arial Narrow" w:hAnsi="Arial Narrow" w:cs="Arial Narrow"/>
          <w:sz w:val="22"/>
          <w:u w:val="single"/>
        </w:rPr>
        <w:t>o záväzkoch zo sociálneho fondu</w:t>
      </w:r>
    </w:p>
    <w:tbl>
      <w:tblPr>
        <w:tblW w:w="5001" w:type="pct"/>
        <w:jc w:val="center"/>
        <w:tblLook w:val="04A0" w:firstRow="1" w:lastRow="0" w:firstColumn="1" w:lastColumn="0" w:noHBand="0" w:noVBand="1"/>
      </w:tblPr>
      <w:tblGrid>
        <w:gridCol w:w="3960"/>
        <w:gridCol w:w="2645"/>
        <w:gridCol w:w="2685"/>
      </w:tblGrid>
      <w:tr w:rsidR="005E0A0A" w:rsidRPr="002716CB">
        <w:trPr>
          <w:trHeight w:val="825"/>
          <w:jc w:val="center"/>
        </w:trPr>
        <w:tc>
          <w:tcPr>
            <w:tcW w:w="3960"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A90201" w:rsidRPr="002716CB">
        <w:trPr>
          <w:trHeight w:val="397"/>
          <w:jc w:val="center"/>
        </w:trPr>
        <w:tc>
          <w:tcPr>
            <w:tcW w:w="3960" w:type="dxa"/>
            <w:tcBorders>
              <w:top w:val="single" w:sz="12"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b/>
                <w:bCs/>
              </w:rPr>
            </w:pPr>
            <w:r w:rsidRPr="002716CB">
              <w:rPr>
                <w:rFonts w:ascii="Arial Narrow" w:hAnsi="Arial Narrow"/>
                <w:b/>
                <w:bCs/>
                <w:sz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A90201" w:rsidRPr="002716CB" w:rsidRDefault="00097700" w:rsidP="004426E4">
            <w:pPr>
              <w:rPr>
                <w:rFonts w:ascii="Arial Narrow" w:hAnsi="Arial Narrow"/>
              </w:rPr>
            </w:pPr>
            <w:r>
              <w:rPr>
                <w:rFonts w:ascii="Arial Narrow" w:hAnsi="Arial Narrow"/>
              </w:rPr>
              <w:t>167738</w:t>
            </w:r>
          </w:p>
        </w:tc>
        <w:tc>
          <w:tcPr>
            <w:tcW w:w="2685" w:type="dxa"/>
            <w:tcBorders>
              <w:top w:val="single" w:sz="12" w:space="0" w:color="auto"/>
              <w:left w:val="nil"/>
              <w:bottom w:val="single" w:sz="4"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185445</w:t>
            </w:r>
          </w:p>
        </w:tc>
      </w:tr>
      <w:tr w:rsidR="00A90201" w:rsidRPr="002716CB">
        <w:trPr>
          <w:trHeight w:val="397"/>
          <w:jc w:val="center"/>
        </w:trPr>
        <w:tc>
          <w:tcPr>
            <w:tcW w:w="3960" w:type="dxa"/>
            <w:tcBorders>
              <w:top w:val="single" w:sz="4" w:space="0" w:color="auto"/>
              <w:left w:val="single" w:sz="12" w:space="0" w:color="auto"/>
              <w:bottom w:val="single" w:sz="4" w:space="0" w:color="auto"/>
              <w:right w:val="single" w:sz="12" w:space="0" w:color="auto"/>
            </w:tcBorders>
            <w:vAlign w:val="center"/>
          </w:tcPr>
          <w:p w:rsidR="00A90201" w:rsidRPr="002716CB" w:rsidRDefault="00A90201" w:rsidP="004426E4">
            <w:pPr>
              <w:rPr>
                <w:rFonts w:ascii="Arial Narrow" w:hAnsi="Arial Narrow"/>
              </w:rPr>
            </w:pPr>
            <w:r w:rsidRPr="002716CB">
              <w:rPr>
                <w:rFonts w:ascii="Arial Narrow" w:hAnsi="Arial Narrow"/>
                <w:sz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A90201" w:rsidRPr="002716CB" w:rsidRDefault="00097700" w:rsidP="004426E4">
            <w:pPr>
              <w:rPr>
                <w:rFonts w:ascii="Arial Narrow" w:hAnsi="Arial Narrow"/>
              </w:rPr>
            </w:pPr>
            <w:r>
              <w:rPr>
                <w:rFonts w:ascii="Arial Narrow" w:hAnsi="Arial Narrow"/>
              </w:rPr>
              <w:t>14917</w:t>
            </w:r>
          </w:p>
        </w:tc>
        <w:tc>
          <w:tcPr>
            <w:tcW w:w="2685" w:type="dxa"/>
            <w:tcBorders>
              <w:top w:val="nil"/>
              <w:left w:val="nil"/>
              <w:bottom w:val="single" w:sz="4"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14665</w:t>
            </w:r>
          </w:p>
        </w:tc>
      </w:tr>
      <w:tr w:rsidR="00A90201" w:rsidRPr="002716CB">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A90201" w:rsidRPr="002716CB" w:rsidRDefault="00A90201" w:rsidP="004426E4">
            <w:pPr>
              <w:rPr>
                <w:rFonts w:ascii="Arial Narrow" w:hAnsi="Arial Narrow"/>
              </w:rPr>
            </w:pPr>
          </w:p>
        </w:tc>
        <w:tc>
          <w:tcPr>
            <w:tcW w:w="2685" w:type="dxa"/>
            <w:tcBorders>
              <w:top w:val="nil"/>
              <w:left w:val="nil"/>
              <w:bottom w:val="single" w:sz="4" w:space="0" w:color="auto"/>
              <w:right w:val="single" w:sz="12" w:space="0" w:color="auto"/>
            </w:tcBorders>
            <w:noWrap/>
            <w:vAlign w:val="center"/>
          </w:tcPr>
          <w:p w:rsidR="00A90201" w:rsidRPr="002716CB" w:rsidRDefault="00A90201" w:rsidP="001E2D00">
            <w:pPr>
              <w:rPr>
                <w:rFonts w:ascii="Arial Narrow" w:hAnsi="Arial Narrow"/>
              </w:rPr>
            </w:pPr>
          </w:p>
        </w:tc>
      </w:tr>
      <w:tr w:rsidR="00A90201" w:rsidRPr="002716CB">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A90201" w:rsidRPr="002716CB" w:rsidRDefault="00A90201" w:rsidP="004426E4">
            <w:pPr>
              <w:rPr>
                <w:rFonts w:ascii="Arial Narrow" w:hAnsi="Arial Narrow"/>
              </w:rPr>
            </w:pPr>
          </w:p>
        </w:tc>
        <w:tc>
          <w:tcPr>
            <w:tcW w:w="2685" w:type="dxa"/>
            <w:tcBorders>
              <w:top w:val="nil"/>
              <w:left w:val="nil"/>
              <w:bottom w:val="single" w:sz="4" w:space="0" w:color="auto"/>
              <w:right w:val="single" w:sz="12" w:space="0" w:color="auto"/>
            </w:tcBorders>
            <w:noWrap/>
            <w:vAlign w:val="center"/>
          </w:tcPr>
          <w:p w:rsidR="00A90201" w:rsidRPr="002716CB" w:rsidRDefault="00A90201" w:rsidP="001E2D00">
            <w:pPr>
              <w:rPr>
                <w:rFonts w:ascii="Arial Narrow" w:hAnsi="Arial Narrow"/>
              </w:rPr>
            </w:pPr>
          </w:p>
        </w:tc>
      </w:tr>
      <w:tr w:rsidR="00A90201" w:rsidRPr="002716CB">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b/>
                <w:bCs/>
              </w:rPr>
            </w:pPr>
            <w:r w:rsidRPr="002716CB">
              <w:rPr>
                <w:rFonts w:ascii="Arial Narrow" w:hAnsi="Arial Narrow"/>
                <w:b/>
                <w:bCs/>
                <w:sz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A90201" w:rsidRPr="002716CB" w:rsidRDefault="00097700" w:rsidP="004426E4">
            <w:pPr>
              <w:rPr>
                <w:rFonts w:ascii="Arial Narrow" w:hAnsi="Arial Narrow"/>
              </w:rPr>
            </w:pPr>
            <w:r>
              <w:rPr>
                <w:rFonts w:ascii="Arial Narrow" w:hAnsi="Arial Narrow"/>
              </w:rPr>
              <w:t>14917</w:t>
            </w:r>
          </w:p>
        </w:tc>
        <w:tc>
          <w:tcPr>
            <w:tcW w:w="2685" w:type="dxa"/>
            <w:tcBorders>
              <w:top w:val="nil"/>
              <w:left w:val="nil"/>
              <w:bottom w:val="single" w:sz="4"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14665</w:t>
            </w:r>
          </w:p>
        </w:tc>
      </w:tr>
      <w:tr w:rsidR="00A90201" w:rsidRPr="002716CB">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b/>
                <w:bCs/>
              </w:rPr>
            </w:pPr>
            <w:r w:rsidRPr="002716CB">
              <w:rPr>
                <w:rFonts w:ascii="Arial Narrow" w:hAnsi="Arial Narrow"/>
                <w:b/>
                <w:bCs/>
                <w:sz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A90201" w:rsidRPr="002716CB" w:rsidRDefault="00097700" w:rsidP="004426E4">
            <w:pPr>
              <w:rPr>
                <w:rFonts w:ascii="Arial Narrow" w:hAnsi="Arial Narrow"/>
              </w:rPr>
            </w:pPr>
            <w:r>
              <w:rPr>
                <w:rFonts w:ascii="Arial Narrow" w:hAnsi="Arial Narrow"/>
              </w:rPr>
              <w:t>30269</w:t>
            </w:r>
          </w:p>
        </w:tc>
        <w:tc>
          <w:tcPr>
            <w:tcW w:w="2685" w:type="dxa"/>
            <w:tcBorders>
              <w:top w:val="single" w:sz="4" w:space="0" w:color="auto"/>
              <w:left w:val="nil"/>
              <w:bottom w:val="single" w:sz="4"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32372</w:t>
            </w:r>
          </w:p>
        </w:tc>
      </w:tr>
      <w:tr w:rsidR="00A90201" w:rsidRPr="002716CB">
        <w:trPr>
          <w:trHeight w:val="397"/>
          <w:jc w:val="center"/>
        </w:trPr>
        <w:tc>
          <w:tcPr>
            <w:tcW w:w="3960" w:type="dxa"/>
            <w:tcBorders>
              <w:top w:val="single" w:sz="4" w:space="0" w:color="auto"/>
              <w:left w:val="single" w:sz="12" w:space="0" w:color="auto"/>
              <w:bottom w:val="single" w:sz="12" w:space="0" w:color="auto"/>
              <w:right w:val="single" w:sz="12" w:space="0" w:color="auto"/>
            </w:tcBorders>
            <w:noWrap/>
            <w:vAlign w:val="center"/>
          </w:tcPr>
          <w:p w:rsidR="00A90201" w:rsidRPr="002716CB" w:rsidRDefault="00A90201" w:rsidP="004426E4">
            <w:pPr>
              <w:rPr>
                <w:rFonts w:ascii="Arial Narrow" w:hAnsi="Arial Narrow"/>
                <w:b/>
                <w:bCs/>
              </w:rPr>
            </w:pPr>
            <w:r w:rsidRPr="002716CB">
              <w:rPr>
                <w:rFonts w:ascii="Arial Narrow" w:hAnsi="Arial Narrow"/>
                <w:b/>
                <w:bCs/>
                <w:sz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A90201" w:rsidRPr="002716CB" w:rsidRDefault="00097700" w:rsidP="004426E4">
            <w:pPr>
              <w:rPr>
                <w:rFonts w:ascii="Arial Narrow" w:hAnsi="Arial Narrow"/>
              </w:rPr>
            </w:pPr>
            <w:r>
              <w:rPr>
                <w:rFonts w:ascii="Arial Narrow" w:hAnsi="Arial Narrow"/>
              </w:rPr>
              <w:t>152386</w:t>
            </w:r>
          </w:p>
        </w:tc>
        <w:tc>
          <w:tcPr>
            <w:tcW w:w="2685" w:type="dxa"/>
            <w:tcBorders>
              <w:top w:val="single" w:sz="4" w:space="0" w:color="auto"/>
              <w:left w:val="nil"/>
              <w:bottom w:val="single" w:sz="12" w:space="0" w:color="auto"/>
              <w:right w:val="single" w:sz="12" w:space="0" w:color="auto"/>
            </w:tcBorders>
            <w:noWrap/>
            <w:vAlign w:val="center"/>
          </w:tcPr>
          <w:p w:rsidR="00A90201" w:rsidRPr="002716CB" w:rsidRDefault="00A90201" w:rsidP="001E2D00">
            <w:pPr>
              <w:rPr>
                <w:rFonts w:ascii="Arial Narrow" w:hAnsi="Arial Narrow"/>
              </w:rPr>
            </w:pPr>
            <w:r>
              <w:rPr>
                <w:rFonts w:ascii="Arial Narrow" w:hAnsi="Arial Narrow"/>
              </w:rPr>
              <w:t>167738</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68"/>
        <w:rPr>
          <w:rFonts w:ascii="Arial Narrow" w:hAnsi="Arial Narrow" w:cs="Arial Narrow"/>
          <w:sz w:val="22"/>
        </w:rPr>
      </w:pPr>
      <w:r w:rsidRPr="002716CB">
        <w:rPr>
          <w:rFonts w:ascii="Arial Narrow" w:hAnsi="Arial Narrow" w:cs="Arial Narrow"/>
          <w:sz w:val="22"/>
        </w:rPr>
        <w:t xml:space="preserve">h) </w:t>
      </w:r>
      <w:r w:rsidRPr="00A95B16">
        <w:rPr>
          <w:rFonts w:ascii="Arial Narrow" w:hAnsi="Arial Narrow" w:cs="Arial Narrow"/>
          <w:sz w:val="22"/>
          <w:u w:val="single"/>
        </w:rPr>
        <w:t>Vydané dlhopisy</w:t>
      </w:r>
      <w:r w:rsidRPr="002716CB">
        <w:rPr>
          <w:rFonts w:ascii="Arial Narrow" w:hAnsi="Arial Narrow" w:cs="Arial Narrow"/>
          <w:sz w:val="22"/>
        </w:rPr>
        <w:t>:</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G. písm. h) </w:t>
      </w:r>
      <w:r w:rsidRPr="00A95B16">
        <w:rPr>
          <w:rFonts w:ascii="Arial Narrow" w:hAnsi="Arial Narrow" w:cs="Arial Narrow"/>
          <w:sz w:val="22"/>
          <w:u w:val="single"/>
        </w:rPr>
        <w:t>o vydaných dlhopisoch</w:t>
      </w:r>
    </w:p>
    <w:tbl>
      <w:tblPr>
        <w:tblW w:w="5000" w:type="pct"/>
        <w:jc w:val="center"/>
        <w:tblLayout w:type="fixed"/>
        <w:tblLook w:val="00A0" w:firstRow="1" w:lastRow="0" w:firstColumn="1" w:lastColumn="0" w:noHBand="0" w:noVBand="0"/>
      </w:tblPr>
      <w:tblGrid>
        <w:gridCol w:w="2192"/>
        <w:gridCol w:w="1420"/>
        <w:gridCol w:w="1419"/>
        <w:gridCol w:w="1419"/>
        <w:gridCol w:w="1419"/>
        <w:gridCol w:w="1419"/>
      </w:tblGrid>
      <w:tr w:rsidR="005E0A0A" w:rsidRPr="002716CB">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Splatnosť</w:t>
            </w:r>
          </w:p>
        </w:tc>
      </w:tr>
      <w:tr w:rsidR="005E0A0A" w:rsidRPr="002716CB">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12" w:space="0" w:color="auto"/>
              <w:left w:val="nil"/>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r>
      <w:tr w:rsidR="005E0A0A" w:rsidRPr="002716CB">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r>
      <w:tr w:rsidR="005E0A0A" w:rsidRPr="002716CB">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r>
      <w:tr w:rsidR="005E0A0A" w:rsidRPr="002716CB">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c>
          <w:tcPr>
            <w:tcW w:w="1413" w:type="dxa"/>
            <w:tcBorders>
              <w:top w:val="nil"/>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rPr>
            </w:pPr>
          </w:p>
        </w:tc>
        <w:tc>
          <w:tcPr>
            <w:tcW w:w="1412" w:type="dxa"/>
            <w:tcBorders>
              <w:top w:val="nil"/>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cs="Arial Narrow"/>
              </w:rPr>
            </w:pPr>
          </w:p>
        </w:tc>
      </w:tr>
    </w:tbl>
    <w:p w:rsidR="005E0A0A" w:rsidRPr="002716CB" w:rsidRDefault="005E0A0A" w:rsidP="005E0A0A">
      <w:pPr>
        <w:ind w:right="-468"/>
        <w:jc w:val="center"/>
        <w:rPr>
          <w:rFonts w:ascii="Arial Narrow" w:hAnsi="Arial Narrow" w:cs="Arial Narrow"/>
          <w:sz w:val="22"/>
        </w:rPr>
      </w:pPr>
    </w:p>
    <w:p w:rsidR="005E0A0A" w:rsidRDefault="005E0A0A" w:rsidP="005E0A0A">
      <w:pPr>
        <w:ind w:right="-468"/>
        <w:rPr>
          <w:rFonts w:ascii="Arial Narrow" w:hAnsi="Arial Narrow" w:cs="Arial Narrow"/>
          <w:sz w:val="22"/>
        </w:rPr>
      </w:pPr>
      <w:r w:rsidRPr="002716CB">
        <w:rPr>
          <w:rFonts w:ascii="Arial Narrow" w:hAnsi="Arial Narrow" w:cs="Arial Narrow"/>
          <w:sz w:val="22"/>
        </w:rPr>
        <w:t xml:space="preserve">i.1) </w:t>
      </w:r>
      <w:r w:rsidRPr="004A1E6C">
        <w:rPr>
          <w:rFonts w:ascii="Arial Narrow" w:hAnsi="Arial Narrow" w:cs="Arial Narrow"/>
          <w:sz w:val="22"/>
          <w:u w:val="single"/>
        </w:rPr>
        <w:t>Bankové úvery, pôžičky a návratné finančné výpomoci</w:t>
      </w:r>
      <w:r w:rsidRPr="002716CB">
        <w:rPr>
          <w:rFonts w:ascii="Arial Narrow" w:hAnsi="Arial Narrow" w:cs="Arial Narrow"/>
          <w:sz w:val="22"/>
        </w:rPr>
        <w:t xml:space="preserve"> – mena, charakter, hodnota v cudzej mene, výška úroku, splatnosť:</w:t>
      </w:r>
    </w:p>
    <w:p w:rsidR="005E0A0A" w:rsidRPr="002716CB" w:rsidRDefault="005E0A0A" w:rsidP="005E0A0A">
      <w:pPr>
        <w:ind w:right="-468"/>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Informácie k prílohe č.3 časti G. bod i) </w:t>
      </w:r>
      <w:r w:rsidRPr="004A1E6C">
        <w:rPr>
          <w:rFonts w:ascii="Arial Narrow" w:hAnsi="Arial Narrow" w:cs="Arial Narrow"/>
          <w:sz w:val="22"/>
          <w:u w:val="single"/>
        </w:rPr>
        <w:t>o bankových úveroch, pôžičkách a krátkodobých finančných výpomociach</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5E0A0A" w:rsidRPr="002716CB">
        <w:trPr>
          <w:trHeight w:val="990"/>
          <w:jc w:val="center"/>
        </w:trPr>
        <w:tc>
          <w:tcPr>
            <w:tcW w:w="2235" w:type="dxa"/>
            <w:tcBorders>
              <w:top w:val="single" w:sz="12" w:space="0" w:color="auto"/>
              <w:right w:val="single" w:sz="12" w:space="0" w:color="auto"/>
            </w:tcBorders>
            <w:noWrap/>
            <w:vAlign w:val="center"/>
          </w:tcPr>
          <w:p w:rsidR="005E0A0A" w:rsidRPr="002716CB" w:rsidRDefault="005E0A0A" w:rsidP="004426E4">
            <w:pPr>
              <w:pStyle w:val="TopHeader"/>
            </w:pPr>
            <w:r w:rsidRPr="002716CB">
              <w:lastRenderedPageBreak/>
              <w:t>Názov položky</w:t>
            </w:r>
          </w:p>
        </w:tc>
        <w:tc>
          <w:tcPr>
            <w:tcW w:w="850"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 xml:space="preserve">Úrok </w:t>
            </w:r>
            <w:r w:rsidRPr="002716CB">
              <w:br/>
              <w:t xml:space="preserve">p. a. </w:t>
            </w:r>
          </w:p>
          <w:p w:rsidR="005E0A0A" w:rsidRPr="002716CB" w:rsidRDefault="005E0A0A" w:rsidP="004426E4">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rsidR="005E0A0A" w:rsidRPr="00A30908" w:rsidRDefault="005E0A0A" w:rsidP="004426E4">
            <w:pPr>
              <w:pStyle w:val="TopHeader"/>
              <w:rPr>
                <w:rFonts w:ascii="Times New Roman" w:hAnsi="Times New Roman"/>
              </w:rPr>
            </w:pPr>
            <w:r w:rsidRPr="001B762E">
              <w:t>Dátum splatnosti</w:t>
            </w:r>
          </w:p>
        </w:tc>
        <w:tc>
          <w:tcPr>
            <w:tcW w:w="1441"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right w:val="single" w:sz="12" w:space="0" w:color="auto"/>
            </w:tcBorders>
          </w:tcPr>
          <w:p w:rsidR="005E0A0A" w:rsidRPr="002716CB" w:rsidRDefault="005E0A0A" w:rsidP="004426E4">
            <w:pPr>
              <w:pStyle w:val="TopHeader"/>
            </w:pPr>
            <w:r w:rsidRPr="002716CB">
              <w:t>Suma istiny v eurách</w:t>
            </w:r>
          </w:p>
          <w:p w:rsidR="005E0A0A" w:rsidRPr="002716CB" w:rsidRDefault="005E0A0A" w:rsidP="004426E4">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5E0A0A" w:rsidRPr="002716CB" w:rsidRDefault="005E0A0A" w:rsidP="004426E4">
            <w:pPr>
              <w:pStyle w:val="TopHeader"/>
            </w:pPr>
            <w:r w:rsidRPr="002716CB">
              <w:t xml:space="preserve">Suma istiny v príslušnej mene za bezprostredne </w:t>
            </w:r>
            <w:proofErr w:type="spellStart"/>
            <w:r w:rsidRPr="002716CB">
              <w:t>predchádzajú-ce</w:t>
            </w:r>
            <w:proofErr w:type="spellEnd"/>
            <w:r w:rsidRPr="002716CB">
              <w:t xml:space="preserve"> účtovné obdobie</w:t>
            </w:r>
          </w:p>
        </w:tc>
      </w:tr>
      <w:tr w:rsidR="005E0A0A" w:rsidRPr="002716CB">
        <w:trPr>
          <w:trHeight w:val="330"/>
          <w:jc w:val="center"/>
        </w:trPr>
        <w:tc>
          <w:tcPr>
            <w:tcW w:w="2235" w:type="dxa"/>
            <w:tcBorders>
              <w:left w:val="single" w:sz="4" w:space="0" w:color="auto"/>
              <w:right w:val="single" w:sz="12" w:space="0" w:color="auto"/>
            </w:tcBorders>
            <w:noWrap/>
            <w:vAlign w:val="center"/>
          </w:tcPr>
          <w:p w:rsidR="005E0A0A" w:rsidRPr="002716CB" w:rsidRDefault="005E0A0A" w:rsidP="004426E4">
            <w:pPr>
              <w:jc w:val="center"/>
              <w:rPr>
                <w:rFonts w:ascii="Arial Narrow" w:hAnsi="Arial Narrow"/>
                <w:bCs/>
              </w:rPr>
            </w:pPr>
            <w:r w:rsidRPr="002716CB">
              <w:rPr>
                <w:rFonts w:ascii="Arial Narrow" w:hAnsi="Arial Narrow"/>
                <w:bCs/>
                <w:sz w:val="22"/>
              </w:rPr>
              <w:t>a</w:t>
            </w:r>
          </w:p>
        </w:tc>
        <w:tc>
          <w:tcPr>
            <w:tcW w:w="850"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851"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1268"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1441"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118" w:type="dxa"/>
            <w:tcBorders>
              <w:left w:val="single" w:sz="12" w:space="0" w:color="auto"/>
              <w:right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c>
          <w:tcPr>
            <w:tcW w:w="1525" w:type="dxa"/>
            <w:tcBorders>
              <w:left w:val="single" w:sz="12"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G</w:t>
            </w:r>
          </w:p>
        </w:tc>
      </w:tr>
      <w:tr w:rsidR="005E0A0A" w:rsidRPr="002716CB">
        <w:trPr>
          <w:trHeight w:val="330"/>
          <w:jc w:val="center"/>
        </w:trPr>
        <w:tc>
          <w:tcPr>
            <w:tcW w:w="9288" w:type="dxa"/>
            <w:gridSpan w:val="7"/>
            <w:tcBorders>
              <w:bottom w:val="single" w:sz="12" w:space="0" w:color="auto"/>
            </w:tcBorders>
          </w:tcPr>
          <w:p w:rsidR="005E0A0A" w:rsidRPr="002716CB" w:rsidRDefault="005E0A0A" w:rsidP="004426E4">
            <w:pPr>
              <w:rPr>
                <w:rFonts w:ascii="Arial Narrow" w:hAnsi="Arial Narrow"/>
              </w:rPr>
            </w:pPr>
            <w:r w:rsidRPr="002716CB">
              <w:rPr>
                <w:rFonts w:ascii="Arial Narrow" w:hAnsi="Arial Narrow"/>
                <w:b/>
                <w:bCs/>
                <w:sz w:val="22"/>
              </w:rPr>
              <w:t>Dlhodobé bankové úvery</w:t>
            </w:r>
          </w:p>
        </w:tc>
      </w:tr>
      <w:tr w:rsidR="00E567A3" w:rsidRPr="002716CB">
        <w:trPr>
          <w:trHeight w:val="397"/>
          <w:jc w:val="center"/>
        </w:trPr>
        <w:tc>
          <w:tcPr>
            <w:tcW w:w="2235" w:type="dxa"/>
            <w:tcBorders>
              <w:top w:val="single" w:sz="12" w:space="0" w:color="auto"/>
              <w:right w:val="single" w:sz="12" w:space="0" w:color="auto"/>
            </w:tcBorders>
            <w:noWrap/>
            <w:vAlign w:val="center"/>
          </w:tcPr>
          <w:p w:rsidR="00E567A3" w:rsidRPr="00056482" w:rsidRDefault="00E567A3" w:rsidP="0046099C">
            <w:r w:rsidRPr="002716CB">
              <w:rPr>
                <w:rFonts w:ascii="Arial Narrow" w:hAnsi="Arial Narrow"/>
                <w:sz w:val="22"/>
              </w:rPr>
              <w:t> </w:t>
            </w:r>
            <w:r>
              <w:rPr>
                <w:rFonts w:ascii="Arial Narrow" w:hAnsi="Arial Narrow"/>
                <w:sz w:val="22"/>
              </w:rPr>
              <w:t xml:space="preserve">TB </w:t>
            </w:r>
            <w:proofErr w:type="spellStart"/>
            <w:r w:rsidR="0046099C">
              <w:rPr>
                <w:rFonts w:ascii="Arial Narrow" w:hAnsi="Arial Narrow"/>
                <w:sz w:val="22"/>
              </w:rPr>
              <w:t>poľ.stroje</w:t>
            </w:r>
            <w:proofErr w:type="spellEnd"/>
          </w:p>
        </w:tc>
        <w:tc>
          <w:tcPr>
            <w:tcW w:w="850" w:type="dxa"/>
            <w:tcBorders>
              <w:top w:val="single" w:sz="12" w:space="0" w:color="auto"/>
              <w:left w:val="single" w:sz="12" w:space="0" w:color="auto"/>
            </w:tcBorders>
            <w:noWrap/>
            <w:vAlign w:val="center"/>
          </w:tcPr>
          <w:p w:rsidR="00E567A3" w:rsidRPr="002716CB" w:rsidRDefault="00E567A3" w:rsidP="004426E4">
            <w:pPr>
              <w:rPr>
                <w:rFonts w:ascii="Arial Narrow" w:hAnsi="Arial Narrow"/>
              </w:rPr>
            </w:pPr>
            <w:r w:rsidRPr="002716CB">
              <w:rPr>
                <w:rFonts w:ascii="Arial Narrow" w:hAnsi="Arial Narrow"/>
                <w:sz w:val="22"/>
              </w:rPr>
              <w:t> </w:t>
            </w:r>
            <w:r>
              <w:rPr>
                <w:rFonts w:ascii="Arial Narrow" w:hAnsi="Arial Narrow"/>
                <w:sz w:val="22"/>
              </w:rPr>
              <w:t>eur</w:t>
            </w:r>
          </w:p>
        </w:tc>
        <w:tc>
          <w:tcPr>
            <w:tcW w:w="851" w:type="dxa"/>
            <w:tcBorders>
              <w:top w:val="single" w:sz="12" w:space="0" w:color="auto"/>
            </w:tcBorders>
            <w:noWrap/>
            <w:vAlign w:val="center"/>
          </w:tcPr>
          <w:p w:rsidR="00E567A3" w:rsidRPr="00A90201" w:rsidRDefault="00E567A3" w:rsidP="0046099C">
            <w:pPr>
              <w:rPr>
                <w:rFonts w:ascii="Arial Narrow" w:hAnsi="Arial Narrow"/>
                <w:color w:val="FF0000"/>
              </w:rPr>
            </w:pPr>
            <w:r w:rsidRPr="00A90201">
              <w:rPr>
                <w:rFonts w:ascii="Arial Narrow" w:hAnsi="Arial Narrow"/>
                <w:color w:val="FF0000"/>
                <w:sz w:val="22"/>
              </w:rPr>
              <w:t> </w:t>
            </w:r>
          </w:p>
        </w:tc>
        <w:tc>
          <w:tcPr>
            <w:tcW w:w="1268" w:type="dxa"/>
            <w:tcBorders>
              <w:top w:val="single" w:sz="12" w:space="0" w:color="auto"/>
            </w:tcBorders>
            <w:noWrap/>
            <w:vAlign w:val="center"/>
          </w:tcPr>
          <w:p w:rsidR="00E567A3" w:rsidRPr="0046099C" w:rsidRDefault="0046099C" w:rsidP="004426E4">
            <w:pPr>
              <w:rPr>
                <w:rFonts w:ascii="Arial Narrow" w:hAnsi="Arial Narrow"/>
              </w:rPr>
            </w:pPr>
            <w:r w:rsidRPr="0046099C">
              <w:rPr>
                <w:rFonts w:ascii="Arial Narrow" w:hAnsi="Arial Narrow"/>
              </w:rPr>
              <w:t>2023</w:t>
            </w:r>
          </w:p>
        </w:tc>
        <w:tc>
          <w:tcPr>
            <w:tcW w:w="1441" w:type="dxa"/>
            <w:tcBorders>
              <w:top w:val="single" w:sz="12" w:space="0" w:color="auto"/>
            </w:tcBorders>
            <w:noWrap/>
            <w:vAlign w:val="center"/>
          </w:tcPr>
          <w:p w:rsidR="00E567A3" w:rsidRPr="0046099C" w:rsidRDefault="00E567A3" w:rsidP="004426E4">
            <w:r w:rsidRPr="0046099C">
              <w:rPr>
                <w:rFonts w:ascii="Arial Narrow" w:hAnsi="Arial Narrow"/>
                <w:sz w:val="22"/>
              </w:rPr>
              <w:t> </w:t>
            </w:r>
          </w:p>
        </w:tc>
        <w:tc>
          <w:tcPr>
            <w:tcW w:w="1118" w:type="dxa"/>
            <w:tcBorders>
              <w:top w:val="single" w:sz="12" w:space="0" w:color="auto"/>
            </w:tcBorders>
          </w:tcPr>
          <w:p w:rsidR="00E567A3" w:rsidRPr="0046099C" w:rsidRDefault="0046099C" w:rsidP="004426E4">
            <w:pPr>
              <w:jc w:val="center"/>
            </w:pPr>
            <w:r w:rsidRPr="0046099C">
              <w:t>199193</w:t>
            </w:r>
          </w:p>
        </w:tc>
        <w:tc>
          <w:tcPr>
            <w:tcW w:w="1525" w:type="dxa"/>
            <w:tcBorders>
              <w:top w:val="single" w:sz="12" w:space="0" w:color="auto"/>
            </w:tcBorders>
            <w:noWrap/>
          </w:tcPr>
          <w:p w:rsidR="00E567A3" w:rsidRPr="00A90201" w:rsidRDefault="00E567A3" w:rsidP="00763C6B">
            <w:pPr>
              <w:jc w:val="center"/>
              <w:rPr>
                <w:color w:val="FF0000"/>
              </w:rPr>
            </w:pPr>
          </w:p>
        </w:tc>
      </w:tr>
      <w:tr w:rsidR="00E567A3" w:rsidRPr="002716CB">
        <w:trPr>
          <w:trHeight w:val="397"/>
          <w:jc w:val="center"/>
        </w:trPr>
        <w:tc>
          <w:tcPr>
            <w:tcW w:w="2235" w:type="dxa"/>
            <w:tcBorders>
              <w:right w:val="single" w:sz="12" w:space="0" w:color="auto"/>
            </w:tcBorders>
            <w:noWrap/>
            <w:vAlign w:val="center"/>
          </w:tcPr>
          <w:p w:rsidR="00E567A3" w:rsidRPr="00AE5B99" w:rsidRDefault="00E567A3" w:rsidP="004426E4">
            <w:r w:rsidRPr="002716CB">
              <w:rPr>
                <w:rFonts w:ascii="Arial Narrow" w:hAnsi="Arial Narrow"/>
                <w:sz w:val="22"/>
              </w:rPr>
              <w:t> </w:t>
            </w:r>
            <w:r>
              <w:rPr>
                <w:rFonts w:ascii="Arial Narrow" w:hAnsi="Arial Narrow"/>
                <w:sz w:val="22"/>
              </w:rPr>
              <w:t xml:space="preserve">TB </w:t>
            </w:r>
            <w:proofErr w:type="spellStart"/>
            <w:r>
              <w:rPr>
                <w:rFonts w:ascii="Arial Narrow" w:hAnsi="Arial Narrow"/>
                <w:sz w:val="22"/>
              </w:rPr>
              <w:t>poľ.tech</w:t>
            </w:r>
            <w:proofErr w:type="spellEnd"/>
            <w:r>
              <w:rPr>
                <w:rFonts w:ascii="Arial Narrow" w:hAnsi="Arial Narrow"/>
                <w:sz w:val="22"/>
              </w:rPr>
              <w:t>.</w:t>
            </w:r>
          </w:p>
        </w:tc>
        <w:tc>
          <w:tcPr>
            <w:tcW w:w="850" w:type="dxa"/>
            <w:tcBorders>
              <w:left w:val="single" w:sz="12" w:space="0" w:color="auto"/>
            </w:tcBorders>
            <w:noWrap/>
            <w:vAlign w:val="center"/>
          </w:tcPr>
          <w:p w:rsidR="00E567A3" w:rsidRPr="002716CB" w:rsidRDefault="00E567A3" w:rsidP="004426E4">
            <w:pPr>
              <w:rPr>
                <w:rFonts w:ascii="Arial Narrow" w:hAnsi="Arial Narrow"/>
              </w:rPr>
            </w:pPr>
            <w:r w:rsidRPr="002716CB">
              <w:rPr>
                <w:rFonts w:ascii="Arial Narrow" w:hAnsi="Arial Narrow"/>
                <w:sz w:val="22"/>
              </w:rPr>
              <w:t> </w:t>
            </w:r>
            <w:r>
              <w:rPr>
                <w:rFonts w:ascii="Arial Narrow" w:hAnsi="Arial Narrow"/>
                <w:sz w:val="22"/>
              </w:rPr>
              <w:t>eur</w:t>
            </w:r>
          </w:p>
        </w:tc>
        <w:tc>
          <w:tcPr>
            <w:tcW w:w="851" w:type="dxa"/>
            <w:noWrap/>
            <w:vAlign w:val="center"/>
          </w:tcPr>
          <w:p w:rsidR="00E567A3" w:rsidRPr="00A90201" w:rsidRDefault="00E567A3" w:rsidP="004426E4">
            <w:pPr>
              <w:rPr>
                <w:rFonts w:ascii="Arial Narrow" w:hAnsi="Arial Narrow"/>
                <w:color w:val="FF0000"/>
              </w:rPr>
            </w:pPr>
            <w:r w:rsidRPr="00A90201">
              <w:rPr>
                <w:rFonts w:ascii="Arial Narrow" w:hAnsi="Arial Narrow"/>
                <w:color w:val="FF0000"/>
                <w:sz w:val="22"/>
              </w:rPr>
              <w:t> </w:t>
            </w:r>
          </w:p>
        </w:tc>
        <w:tc>
          <w:tcPr>
            <w:tcW w:w="1268" w:type="dxa"/>
            <w:noWrap/>
            <w:vAlign w:val="center"/>
          </w:tcPr>
          <w:p w:rsidR="00E567A3" w:rsidRPr="00771224" w:rsidRDefault="00E567A3" w:rsidP="004426E4">
            <w:pPr>
              <w:rPr>
                <w:rFonts w:ascii="Arial Narrow" w:hAnsi="Arial Narrow"/>
              </w:rPr>
            </w:pPr>
            <w:r w:rsidRPr="00771224">
              <w:rPr>
                <w:rFonts w:ascii="Arial Narrow" w:hAnsi="Arial Narrow"/>
                <w:sz w:val="22"/>
              </w:rPr>
              <w:t>2020</w:t>
            </w:r>
          </w:p>
        </w:tc>
        <w:tc>
          <w:tcPr>
            <w:tcW w:w="1441" w:type="dxa"/>
            <w:noWrap/>
            <w:vAlign w:val="center"/>
          </w:tcPr>
          <w:p w:rsidR="00E567A3" w:rsidRPr="00771224" w:rsidRDefault="00E567A3" w:rsidP="004426E4">
            <w:r w:rsidRPr="00771224">
              <w:rPr>
                <w:rFonts w:ascii="Arial Narrow" w:hAnsi="Arial Narrow"/>
                <w:sz w:val="22"/>
              </w:rPr>
              <w:t> </w:t>
            </w:r>
          </w:p>
        </w:tc>
        <w:tc>
          <w:tcPr>
            <w:tcW w:w="1118" w:type="dxa"/>
          </w:tcPr>
          <w:p w:rsidR="00E567A3" w:rsidRPr="00771224" w:rsidRDefault="0046099C" w:rsidP="004426E4">
            <w:pPr>
              <w:jc w:val="center"/>
              <w:rPr>
                <w:rFonts w:ascii="Arial Narrow" w:hAnsi="Arial Narrow"/>
              </w:rPr>
            </w:pPr>
            <w:r w:rsidRPr="00771224">
              <w:rPr>
                <w:rFonts w:ascii="Arial Narrow" w:hAnsi="Arial Narrow"/>
              </w:rPr>
              <w:t>23076</w:t>
            </w:r>
          </w:p>
        </w:tc>
        <w:tc>
          <w:tcPr>
            <w:tcW w:w="1525" w:type="dxa"/>
            <w:noWrap/>
          </w:tcPr>
          <w:p w:rsidR="00E567A3" w:rsidRPr="00771224" w:rsidRDefault="0046099C" w:rsidP="00763C6B">
            <w:pPr>
              <w:jc w:val="center"/>
              <w:rPr>
                <w:rFonts w:ascii="Arial Narrow" w:hAnsi="Arial Narrow"/>
              </w:rPr>
            </w:pPr>
            <w:r w:rsidRPr="00771224">
              <w:rPr>
                <w:rFonts w:ascii="Arial Narrow" w:hAnsi="Arial Narrow"/>
                <w:sz w:val="22"/>
              </w:rPr>
              <w:t>57755</w:t>
            </w:r>
          </w:p>
        </w:tc>
      </w:tr>
      <w:tr w:rsidR="00E567A3" w:rsidRPr="002716CB">
        <w:trPr>
          <w:trHeight w:val="397"/>
          <w:jc w:val="center"/>
        </w:trPr>
        <w:tc>
          <w:tcPr>
            <w:tcW w:w="2235" w:type="dxa"/>
            <w:tcBorders>
              <w:right w:val="single" w:sz="12" w:space="0" w:color="auto"/>
            </w:tcBorders>
            <w:noWrap/>
            <w:vAlign w:val="center"/>
          </w:tcPr>
          <w:p w:rsidR="00E567A3" w:rsidRPr="002716CB" w:rsidRDefault="00E567A3" w:rsidP="004426E4">
            <w:pPr>
              <w:rPr>
                <w:rFonts w:ascii="Arial Narrow" w:hAnsi="Arial Narrow"/>
              </w:rPr>
            </w:pPr>
            <w:r>
              <w:rPr>
                <w:rFonts w:ascii="Arial Narrow" w:hAnsi="Arial Narrow"/>
                <w:sz w:val="22"/>
              </w:rPr>
              <w:t xml:space="preserve">TB </w:t>
            </w:r>
            <w:proofErr w:type="spellStart"/>
            <w:r>
              <w:rPr>
                <w:rFonts w:ascii="Arial Narrow" w:hAnsi="Arial Narrow"/>
                <w:sz w:val="22"/>
              </w:rPr>
              <w:t>Dojáreň</w:t>
            </w:r>
            <w:proofErr w:type="spellEnd"/>
          </w:p>
        </w:tc>
        <w:tc>
          <w:tcPr>
            <w:tcW w:w="850" w:type="dxa"/>
            <w:tcBorders>
              <w:left w:val="single" w:sz="12" w:space="0" w:color="auto"/>
            </w:tcBorders>
            <w:noWrap/>
            <w:vAlign w:val="center"/>
          </w:tcPr>
          <w:p w:rsidR="00E567A3" w:rsidRPr="002716CB" w:rsidRDefault="00E567A3" w:rsidP="004426E4">
            <w:pPr>
              <w:rPr>
                <w:rFonts w:ascii="Arial Narrow" w:hAnsi="Arial Narrow"/>
              </w:rPr>
            </w:pPr>
            <w:r>
              <w:rPr>
                <w:rFonts w:ascii="Arial Narrow" w:hAnsi="Arial Narrow"/>
              </w:rPr>
              <w:t>eur</w:t>
            </w:r>
          </w:p>
        </w:tc>
        <w:tc>
          <w:tcPr>
            <w:tcW w:w="851" w:type="dxa"/>
            <w:noWrap/>
            <w:vAlign w:val="center"/>
          </w:tcPr>
          <w:p w:rsidR="00E567A3" w:rsidRPr="00A90201" w:rsidRDefault="00E567A3" w:rsidP="004426E4">
            <w:pPr>
              <w:rPr>
                <w:rFonts w:ascii="Arial Narrow" w:hAnsi="Arial Narrow"/>
                <w:color w:val="FF0000"/>
              </w:rPr>
            </w:pPr>
          </w:p>
        </w:tc>
        <w:tc>
          <w:tcPr>
            <w:tcW w:w="1268" w:type="dxa"/>
            <w:noWrap/>
            <w:vAlign w:val="center"/>
          </w:tcPr>
          <w:p w:rsidR="00E567A3" w:rsidRPr="00771224" w:rsidRDefault="00E567A3" w:rsidP="004426E4">
            <w:pPr>
              <w:rPr>
                <w:rFonts w:ascii="Arial Narrow" w:hAnsi="Arial Narrow"/>
              </w:rPr>
            </w:pPr>
            <w:r w:rsidRPr="00771224">
              <w:rPr>
                <w:rFonts w:ascii="Arial Narrow" w:hAnsi="Arial Narrow"/>
              </w:rPr>
              <w:t>2024</w:t>
            </w:r>
          </w:p>
        </w:tc>
        <w:tc>
          <w:tcPr>
            <w:tcW w:w="1441" w:type="dxa"/>
            <w:noWrap/>
            <w:vAlign w:val="center"/>
          </w:tcPr>
          <w:p w:rsidR="00E567A3" w:rsidRPr="00771224" w:rsidRDefault="00E567A3" w:rsidP="004426E4">
            <w:pPr>
              <w:rPr>
                <w:rFonts w:ascii="Arial Narrow" w:hAnsi="Arial Narrow"/>
              </w:rPr>
            </w:pPr>
          </w:p>
        </w:tc>
        <w:tc>
          <w:tcPr>
            <w:tcW w:w="1118" w:type="dxa"/>
          </w:tcPr>
          <w:p w:rsidR="00E567A3" w:rsidRPr="00771224" w:rsidRDefault="0046099C" w:rsidP="004426E4">
            <w:pPr>
              <w:jc w:val="center"/>
              <w:rPr>
                <w:rFonts w:ascii="Arial Narrow" w:hAnsi="Arial Narrow"/>
              </w:rPr>
            </w:pPr>
            <w:r w:rsidRPr="00771224">
              <w:rPr>
                <w:rFonts w:ascii="Arial Narrow" w:hAnsi="Arial Narrow"/>
              </w:rPr>
              <w:t>511737</w:t>
            </w:r>
          </w:p>
        </w:tc>
        <w:tc>
          <w:tcPr>
            <w:tcW w:w="1525" w:type="dxa"/>
            <w:noWrap/>
          </w:tcPr>
          <w:p w:rsidR="00E567A3" w:rsidRPr="00771224" w:rsidRDefault="00771224" w:rsidP="00763C6B">
            <w:pPr>
              <w:jc w:val="center"/>
            </w:pPr>
            <w:r w:rsidRPr="00771224">
              <w:rPr>
                <w:sz w:val="22"/>
              </w:rPr>
              <w:t>538834</w:t>
            </w:r>
          </w:p>
        </w:tc>
      </w:tr>
      <w:tr w:rsidR="00E567A3" w:rsidRPr="002716CB">
        <w:trPr>
          <w:trHeight w:val="397"/>
          <w:jc w:val="center"/>
        </w:trPr>
        <w:tc>
          <w:tcPr>
            <w:tcW w:w="2235" w:type="dxa"/>
            <w:tcBorders>
              <w:right w:val="single" w:sz="12" w:space="0" w:color="auto"/>
            </w:tcBorders>
            <w:noWrap/>
            <w:vAlign w:val="center"/>
          </w:tcPr>
          <w:p w:rsidR="00E567A3" w:rsidRDefault="00E567A3" w:rsidP="004426E4">
            <w:pPr>
              <w:rPr>
                <w:rFonts w:ascii="Arial Narrow" w:hAnsi="Arial Narrow"/>
              </w:rPr>
            </w:pPr>
            <w:r>
              <w:rPr>
                <w:rFonts w:ascii="Arial Narrow" w:hAnsi="Arial Narrow"/>
                <w:sz w:val="22"/>
              </w:rPr>
              <w:t>TB stroje</w:t>
            </w:r>
          </w:p>
        </w:tc>
        <w:tc>
          <w:tcPr>
            <w:tcW w:w="850" w:type="dxa"/>
            <w:tcBorders>
              <w:left w:val="single" w:sz="12" w:space="0" w:color="auto"/>
            </w:tcBorders>
            <w:noWrap/>
            <w:vAlign w:val="center"/>
          </w:tcPr>
          <w:p w:rsidR="00E567A3" w:rsidRPr="002716CB" w:rsidRDefault="00E567A3" w:rsidP="004426E4">
            <w:pPr>
              <w:rPr>
                <w:rFonts w:ascii="Arial Narrow" w:hAnsi="Arial Narrow"/>
              </w:rPr>
            </w:pPr>
            <w:r>
              <w:rPr>
                <w:rFonts w:ascii="Arial Narrow" w:hAnsi="Arial Narrow"/>
              </w:rPr>
              <w:t>eur</w:t>
            </w:r>
          </w:p>
        </w:tc>
        <w:tc>
          <w:tcPr>
            <w:tcW w:w="851" w:type="dxa"/>
            <w:noWrap/>
            <w:vAlign w:val="center"/>
          </w:tcPr>
          <w:p w:rsidR="00E567A3" w:rsidRPr="00A90201" w:rsidRDefault="00E567A3" w:rsidP="004426E4">
            <w:pPr>
              <w:rPr>
                <w:rFonts w:ascii="Arial Narrow" w:hAnsi="Arial Narrow"/>
                <w:color w:val="FF0000"/>
              </w:rPr>
            </w:pPr>
          </w:p>
        </w:tc>
        <w:tc>
          <w:tcPr>
            <w:tcW w:w="1268" w:type="dxa"/>
            <w:noWrap/>
            <w:vAlign w:val="center"/>
          </w:tcPr>
          <w:p w:rsidR="00E567A3" w:rsidRPr="00771224" w:rsidRDefault="00E567A3" w:rsidP="004426E4">
            <w:pPr>
              <w:rPr>
                <w:rFonts w:ascii="Arial Narrow" w:hAnsi="Arial Narrow"/>
              </w:rPr>
            </w:pPr>
            <w:r w:rsidRPr="00771224">
              <w:rPr>
                <w:rFonts w:ascii="Arial Narrow" w:hAnsi="Arial Narrow"/>
              </w:rPr>
              <w:t>2022</w:t>
            </w:r>
          </w:p>
        </w:tc>
        <w:tc>
          <w:tcPr>
            <w:tcW w:w="1441" w:type="dxa"/>
            <w:noWrap/>
            <w:vAlign w:val="center"/>
          </w:tcPr>
          <w:p w:rsidR="00E567A3" w:rsidRPr="00771224" w:rsidRDefault="00E567A3" w:rsidP="004426E4">
            <w:pPr>
              <w:rPr>
                <w:rFonts w:ascii="Arial Narrow" w:hAnsi="Arial Narrow"/>
              </w:rPr>
            </w:pPr>
          </w:p>
        </w:tc>
        <w:tc>
          <w:tcPr>
            <w:tcW w:w="1118" w:type="dxa"/>
          </w:tcPr>
          <w:p w:rsidR="00E567A3" w:rsidRPr="00771224" w:rsidRDefault="00771224" w:rsidP="004426E4">
            <w:pPr>
              <w:jc w:val="center"/>
              <w:rPr>
                <w:rFonts w:ascii="Arial Narrow" w:hAnsi="Arial Narrow"/>
              </w:rPr>
            </w:pPr>
            <w:r w:rsidRPr="00771224">
              <w:rPr>
                <w:rFonts w:ascii="Arial Narrow" w:hAnsi="Arial Narrow"/>
                <w:sz w:val="22"/>
              </w:rPr>
              <w:t>86890</w:t>
            </w:r>
          </w:p>
        </w:tc>
        <w:tc>
          <w:tcPr>
            <w:tcW w:w="1525" w:type="dxa"/>
            <w:noWrap/>
          </w:tcPr>
          <w:p w:rsidR="00E567A3" w:rsidRPr="00771224" w:rsidRDefault="00771224" w:rsidP="00763C6B">
            <w:pPr>
              <w:jc w:val="center"/>
              <w:rPr>
                <w:rFonts w:ascii="Arial Narrow" w:hAnsi="Arial Narrow"/>
              </w:rPr>
            </w:pPr>
            <w:r w:rsidRPr="00771224">
              <w:rPr>
                <w:rFonts w:ascii="Arial Narrow" w:hAnsi="Arial Narrow"/>
                <w:sz w:val="22"/>
              </w:rPr>
              <w:t>130042</w:t>
            </w:r>
          </w:p>
        </w:tc>
      </w:tr>
      <w:tr w:rsidR="00E567A3" w:rsidRPr="002716CB">
        <w:trPr>
          <w:trHeight w:val="397"/>
          <w:jc w:val="center"/>
        </w:trPr>
        <w:tc>
          <w:tcPr>
            <w:tcW w:w="2235" w:type="dxa"/>
            <w:tcBorders>
              <w:right w:val="single" w:sz="12" w:space="0" w:color="auto"/>
            </w:tcBorders>
            <w:noWrap/>
            <w:vAlign w:val="center"/>
          </w:tcPr>
          <w:p w:rsidR="00E567A3" w:rsidRPr="00056482" w:rsidRDefault="00E567A3" w:rsidP="004426E4">
            <w:r w:rsidRPr="002716CB">
              <w:rPr>
                <w:rFonts w:ascii="Arial Narrow" w:hAnsi="Arial Narrow"/>
                <w:sz w:val="22"/>
              </w:rPr>
              <w:t> </w:t>
            </w:r>
            <w:r>
              <w:rPr>
                <w:sz w:val="22"/>
              </w:rPr>
              <w:t>Spolu</w:t>
            </w:r>
          </w:p>
        </w:tc>
        <w:tc>
          <w:tcPr>
            <w:tcW w:w="850" w:type="dxa"/>
            <w:tcBorders>
              <w:left w:val="single" w:sz="12" w:space="0" w:color="auto"/>
            </w:tcBorders>
            <w:noWrap/>
            <w:vAlign w:val="center"/>
          </w:tcPr>
          <w:p w:rsidR="00E567A3" w:rsidRPr="002716CB" w:rsidRDefault="00E567A3" w:rsidP="004426E4">
            <w:pPr>
              <w:rPr>
                <w:rFonts w:ascii="Arial Narrow" w:hAnsi="Arial Narrow"/>
              </w:rPr>
            </w:pPr>
            <w:r w:rsidRPr="002716CB">
              <w:rPr>
                <w:rFonts w:ascii="Arial Narrow" w:hAnsi="Arial Narrow"/>
                <w:sz w:val="22"/>
              </w:rPr>
              <w:t> </w:t>
            </w:r>
          </w:p>
        </w:tc>
        <w:tc>
          <w:tcPr>
            <w:tcW w:w="851" w:type="dxa"/>
            <w:noWrap/>
            <w:vAlign w:val="center"/>
          </w:tcPr>
          <w:p w:rsidR="00E567A3" w:rsidRPr="00A90201" w:rsidRDefault="00E567A3" w:rsidP="004426E4">
            <w:pPr>
              <w:rPr>
                <w:rFonts w:ascii="Arial Narrow" w:hAnsi="Arial Narrow"/>
                <w:color w:val="FF0000"/>
              </w:rPr>
            </w:pPr>
            <w:r w:rsidRPr="00A90201">
              <w:rPr>
                <w:rFonts w:ascii="Arial Narrow" w:hAnsi="Arial Narrow"/>
                <w:color w:val="FF0000"/>
                <w:sz w:val="22"/>
              </w:rPr>
              <w:t> </w:t>
            </w:r>
          </w:p>
        </w:tc>
        <w:tc>
          <w:tcPr>
            <w:tcW w:w="1268" w:type="dxa"/>
            <w:noWrap/>
            <w:vAlign w:val="center"/>
          </w:tcPr>
          <w:p w:rsidR="00E567A3" w:rsidRPr="00771224" w:rsidRDefault="00E567A3" w:rsidP="004426E4">
            <w:pPr>
              <w:rPr>
                <w:rFonts w:ascii="Arial Narrow" w:hAnsi="Arial Narrow"/>
              </w:rPr>
            </w:pPr>
            <w:r w:rsidRPr="00771224">
              <w:rPr>
                <w:rFonts w:ascii="Arial Narrow" w:hAnsi="Arial Narrow"/>
                <w:sz w:val="22"/>
              </w:rPr>
              <w:t> </w:t>
            </w:r>
          </w:p>
        </w:tc>
        <w:tc>
          <w:tcPr>
            <w:tcW w:w="1441" w:type="dxa"/>
            <w:noWrap/>
            <w:vAlign w:val="center"/>
          </w:tcPr>
          <w:p w:rsidR="00E567A3" w:rsidRPr="00771224" w:rsidRDefault="00E567A3" w:rsidP="004426E4">
            <w:r w:rsidRPr="00771224">
              <w:rPr>
                <w:rFonts w:ascii="Arial Narrow" w:hAnsi="Arial Narrow"/>
                <w:sz w:val="22"/>
              </w:rPr>
              <w:t> </w:t>
            </w:r>
          </w:p>
        </w:tc>
        <w:tc>
          <w:tcPr>
            <w:tcW w:w="1118" w:type="dxa"/>
          </w:tcPr>
          <w:p w:rsidR="00E567A3" w:rsidRPr="00771224" w:rsidRDefault="00771224" w:rsidP="004426E4">
            <w:pPr>
              <w:jc w:val="center"/>
            </w:pPr>
            <w:r w:rsidRPr="00771224">
              <w:t>820896</w:t>
            </w:r>
          </w:p>
        </w:tc>
        <w:tc>
          <w:tcPr>
            <w:tcW w:w="1525" w:type="dxa"/>
            <w:noWrap/>
          </w:tcPr>
          <w:p w:rsidR="00E567A3" w:rsidRPr="00771224" w:rsidRDefault="00771224" w:rsidP="00763C6B">
            <w:pPr>
              <w:jc w:val="center"/>
            </w:pPr>
            <w:r w:rsidRPr="00771224">
              <w:rPr>
                <w:sz w:val="22"/>
              </w:rPr>
              <w:t>726631</w:t>
            </w:r>
          </w:p>
        </w:tc>
      </w:tr>
      <w:tr w:rsidR="00E567A3" w:rsidRPr="002716CB">
        <w:trPr>
          <w:trHeight w:val="330"/>
          <w:jc w:val="center"/>
        </w:trPr>
        <w:tc>
          <w:tcPr>
            <w:tcW w:w="9288" w:type="dxa"/>
            <w:gridSpan w:val="7"/>
            <w:tcBorders>
              <w:top w:val="single" w:sz="12" w:space="0" w:color="auto"/>
              <w:bottom w:val="single" w:sz="12" w:space="0" w:color="auto"/>
            </w:tcBorders>
          </w:tcPr>
          <w:p w:rsidR="00E567A3" w:rsidRPr="002716CB" w:rsidRDefault="00E567A3" w:rsidP="004426E4">
            <w:pPr>
              <w:rPr>
                <w:rFonts w:ascii="Arial Narrow" w:hAnsi="Arial Narrow"/>
              </w:rPr>
            </w:pPr>
            <w:r w:rsidRPr="002716CB">
              <w:rPr>
                <w:rFonts w:ascii="Arial Narrow" w:hAnsi="Arial Narrow"/>
                <w:b/>
                <w:bCs/>
                <w:sz w:val="22"/>
              </w:rPr>
              <w:t>Krátkodobé bankové úvery</w:t>
            </w:r>
          </w:p>
        </w:tc>
      </w:tr>
      <w:tr w:rsidR="00E567A3" w:rsidRPr="002716CB">
        <w:trPr>
          <w:trHeight w:val="397"/>
          <w:jc w:val="center"/>
        </w:trPr>
        <w:tc>
          <w:tcPr>
            <w:tcW w:w="2235" w:type="dxa"/>
            <w:tcBorders>
              <w:top w:val="single" w:sz="12" w:space="0" w:color="auto"/>
              <w:right w:val="single" w:sz="12" w:space="0" w:color="auto"/>
            </w:tcBorders>
            <w:noWrap/>
            <w:vAlign w:val="center"/>
          </w:tcPr>
          <w:p w:rsidR="00E567A3" w:rsidRPr="00AE5B99" w:rsidRDefault="00E567A3" w:rsidP="004426E4">
            <w:r w:rsidRPr="00AE5B99">
              <w:rPr>
                <w:rFonts w:ascii="Arial Narrow" w:hAnsi="Arial Narrow"/>
                <w:sz w:val="22"/>
              </w:rPr>
              <w:t> TB -BÚ</w:t>
            </w:r>
          </w:p>
        </w:tc>
        <w:tc>
          <w:tcPr>
            <w:tcW w:w="850" w:type="dxa"/>
            <w:tcBorders>
              <w:top w:val="single" w:sz="12" w:space="0" w:color="auto"/>
              <w:left w:val="single" w:sz="12" w:space="0" w:color="auto"/>
            </w:tcBorders>
            <w:noWrap/>
            <w:vAlign w:val="center"/>
          </w:tcPr>
          <w:p w:rsidR="00E567A3" w:rsidRPr="002716CB" w:rsidRDefault="00E567A3" w:rsidP="004426E4">
            <w:pPr>
              <w:rPr>
                <w:rFonts w:ascii="Arial Narrow" w:hAnsi="Arial Narrow"/>
              </w:rPr>
            </w:pPr>
            <w:r w:rsidRPr="002716CB">
              <w:rPr>
                <w:rFonts w:ascii="Arial Narrow" w:hAnsi="Arial Narrow"/>
                <w:sz w:val="22"/>
              </w:rPr>
              <w:t> </w:t>
            </w:r>
            <w:r>
              <w:rPr>
                <w:rFonts w:ascii="Arial Narrow" w:hAnsi="Arial Narrow"/>
                <w:sz w:val="22"/>
              </w:rPr>
              <w:t>eur</w:t>
            </w:r>
          </w:p>
        </w:tc>
        <w:tc>
          <w:tcPr>
            <w:tcW w:w="851" w:type="dxa"/>
            <w:tcBorders>
              <w:top w:val="single" w:sz="12" w:space="0" w:color="auto"/>
            </w:tcBorders>
            <w:noWrap/>
            <w:vAlign w:val="center"/>
          </w:tcPr>
          <w:p w:rsidR="00E567A3" w:rsidRPr="002716CB" w:rsidRDefault="00E567A3" w:rsidP="004426E4">
            <w:pPr>
              <w:rPr>
                <w:rFonts w:ascii="Arial Narrow" w:hAnsi="Arial Narrow"/>
              </w:rPr>
            </w:pPr>
            <w:r w:rsidRPr="002716CB">
              <w:rPr>
                <w:rFonts w:ascii="Arial Narrow" w:hAnsi="Arial Narrow"/>
                <w:sz w:val="22"/>
              </w:rPr>
              <w:t> </w:t>
            </w:r>
          </w:p>
        </w:tc>
        <w:tc>
          <w:tcPr>
            <w:tcW w:w="1268" w:type="dxa"/>
            <w:tcBorders>
              <w:top w:val="single" w:sz="12" w:space="0" w:color="auto"/>
            </w:tcBorders>
            <w:noWrap/>
            <w:vAlign w:val="center"/>
          </w:tcPr>
          <w:p w:rsidR="00E567A3" w:rsidRPr="002716CB" w:rsidRDefault="00E567A3" w:rsidP="004426E4">
            <w:pPr>
              <w:rPr>
                <w:rFonts w:ascii="Arial Narrow" w:hAnsi="Arial Narrow"/>
              </w:rPr>
            </w:pPr>
            <w:r w:rsidRPr="002716CB">
              <w:rPr>
                <w:rFonts w:ascii="Arial Narrow" w:hAnsi="Arial Narrow"/>
                <w:sz w:val="22"/>
              </w:rPr>
              <w:t> </w:t>
            </w:r>
            <w:r w:rsidR="00771224">
              <w:rPr>
                <w:rFonts w:ascii="Arial Narrow" w:hAnsi="Arial Narrow"/>
                <w:sz w:val="22"/>
              </w:rPr>
              <w:t>31.12.2018</w:t>
            </w:r>
          </w:p>
        </w:tc>
        <w:tc>
          <w:tcPr>
            <w:tcW w:w="1441" w:type="dxa"/>
            <w:tcBorders>
              <w:top w:val="single" w:sz="12" w:space="0" w:color="auto"/>
            </w:tcBorders>
            <w:noWrap/>
            <w:vAlign w:val="center"/>
          </w:tcPr>
          <w:p w:rsidR="00E567A3" w:rsidRPr="002716CB" w:rsidRDefault="00E567A3" w:rsidP="004426E4">
            <w:pPr>
              <w:rPr>
                <w:rFonts w:ascii="Arial Narrow" w:hAnsi="Arial Narrow"/>
              </w:rPr>
            </w:pPr>
            <w:r w:rsidRPr="002716CB">
              <w:rPr>
                <w:rFonts w:ascii="Arial Narrow" w:hAnsi="Arial Narrow"/>
                <w:sz w:val="22"/>
              </w:rPr>
              <w:t> </w:t>
            </w:r>
          </w:p>
        </w:tc>
        <w:tc>
          <w:tcPr>
            <w:tcW w:w="1118" w:type="dxa"/>
            <w:tcBorders>
              <w:top w:val="single" w:sz="12" w:space="0" w:color="auto"/>
            </w:tcBorders>
          </w:tcPr>
          <w:p w:rsidR="00E567A3" w:rsidRPr="00771224" w:rsidRDefault="00771224" w:rsidP="004426E4">
            <w:pPr>
              <w:jc w:val="center"/>
            </w:pPr>
            <w:r w:rsidRPr="00771224">
              <w:t>384133</w:t>
            </w:r>
          </w:p>
        </w:tc>
        <w:tc>
          <w:tcPr>
            <w:tcW w:w="1525" w:type="dxa"/>
            <w:tcBorders>
              <w:top w:val="single" w:sz="12" w:space="0" w:color="auto"/>
            </w:tcBorders>
            <w:noWrap/>
          </w:tcPr>
          <w:p w:rsidR="00E567A3" w:rsidRPr="00771224" w:rsidRDefault="00771224" w:rsidP="00763C6B">
            <w:pPr>
              <w:jc w:val="center"/>
            </w:pPr>
            <w:r w:rsidRPr="00771224">
              <w:rPr>
                <w:sz w:val="22"/>
              </w:rPr>
              <w:t>590506</w:t>
            </w:r>
          </w:p>
        </w:tc>
      </w:tr>
      <w:tr w:rsidR="00E567A3" w:rsidRPr="002716CB">
        <w:trPr>
          <w:trHeight w:val="397"/>
          <w:jc w:val="center"/>
        </w:trPr>
        <w:tc>
          <w:tcPr>
            <w:tcW w:w="2235" w:type="dxa"/>
            <w:tcBorders>
              <w:right w:val="single" w:sz="12" w:space="0" w:color="auto"/>
            </w:tcBorders>
            <w:noWrap/>
            <w:vAlign w:val="center"/>
          </w:tcPr>
          <w:p w:rsidR="00E567A3" w:rsidRPr="00AE5B99" w:rsidRDefault="00E567A3" w:rsidP="004426E4">
            <w:r w:rsidRPr="00AE5B99">
              <w:rPr>
                <w:rFonts w:ascii="Arial Narrow" w:hAnsi="Arial Narrow"/>
                <w:sz w:val="22"/>
              </w:rPr>
              <w:t>TB DO </w:t>
            </w:r>
          </w:p>
        </w:tc>
        <w:tc>
          <w:tcPr>
            <w:tcW w:w="850" w:type="dxa"/>
            <w:tcBorders>
              <w:left w:val="single" w:sz="12" w:space="0" w:color="auto"/>
            </w:tcBorders>
            <w:noWrap/>
            <w:vAlign w:val="center"/>
          </w:tcPr>
          <w:p w:rsidR="00E567A3" w:rsidRPr="002716CB" w:rsidRDefault="00E567A3" w:rsidP="004426E4">
            <w:pPr>
              <w:rPr>
                <w:rFonts w:ascii="Arial Narrow" w:hAnsi="Arial Narrow"/>
              </w:rPr>
            </w:pPr>
            <w:r w:rsidRPr="002716CB">
              <w:rPr>
                <w:rFonts w:ascii="Arial Narrow" w:hAnsi="Arial Narrow"/>
                <w:sz w:val="22"/>
              </w:rPr>
              <w:t> </w:t>
            </w:r>
            <w:r>
              <w:rPr>
                <w:rFonts w:ascii="Arial Narrow" w:hAnsi="Arial Narrow"/>
                <w:sz w:val="22"/>
              </w:rPr>
              <w:t>eur</w:t>
            </w:r>
          </w:p>
        </w:tc>
        <w:tc>
          <w:tcPr>
            <w:tcW w:w="851" w:type="dxa"/>
            <w:noWrap/>
            <w:vAlign w:val="center"/>
          </w:tcPr>
          <w:p w:rsidR="00E567A3" w:rsidRPr="002716CB" w:rsidRDefault="00E567A3" w:rsidP="004426E4">
            <w:pPr>
              <w:rPr>
                <w:rFonts w:ascii="Arial Narrow" w:hAnsi="Arial Narrow"/>
              </w:rPr>
            </w:pPr>
            <w:r w:rsidRPr="002716CB">
              <w:rPr>
                <w:rFonts w:ascii="Arial Narrow" w:hAnsi="Arial Narrow"/>
                <w:sz w:val="22"/>
              </w:rPr>
              <w:t> </w:t>
            </w:r>
          </w:p>
        </w:tc>
        <w:tc>
          <w:tcPr>
            <w:tcW w:w="1268" w:type="dxa"/>
            <w:noWrap/>
            <w:vAlign w:val="center"/>
          </w:tcPr>
          <w:p w:rsidR="00E567A3" w:rsidRPr="00771224" w:rsidRDefault="00E567A3" w:rsidP="00771224">
            <w:pPr>
              <w:rPr>
                <w:rFonts w:ascii="Arial Narrow" w:hAnsi="Arial Narrow"/>
              </w:rPr>
            </w:pPr>
            <w:r w:rsidRPr="00771224">
              <w:rPr>
                <w:rFonts w:ascii="Arial Narrow" w:hAnsi="Arial Narrow"/>
                <w:sz w:val="22"/>
              </w:rPr>
              <w:t> 31.12.201</w:t>
            </w:r>
            <w:r w:rsidR="00771224" w:rsidRPr="00771224">
              <w:rPr>
                <w:rFonts w:ascii="Arial Narrow" w:hAnsi="Arial Narrow"/>
                <w:sz w:val="22"/>
              </w:rPr>
              <w:t>8</w:t>
            </w:r>
          </w:p>
        </w:tc>
        <w:tc>
          <w:tcPr>
            <w:tcW w:w="1441" w:type="dxa"/>
            <w:noWrap/>
            <w:vAlign w:val="center"/>
          </w:tcPr>
          <w:p w:rsidR="00E567A3" w:rsidRPr="002716CB" w:rsidRDefault="00E567A3" w:rsidP="004426E4">
            <w:pPr>
              <w:rPr>
                <w:rFonts w:ascii="Arial Narrow" w:hAnsi="Arial Narrow"/>
              </w:rPr>
            </w:pPr>
            <w:r w:rsidRPr="002716CB">
              <w:rPr>
                <w:rFonts w:ascii="Arial Narrow" w:hAnsi="Arial Narrow"/>
                <w:sz w:val="22"/>
              </w:rPr>
              <w:t> </w:t>
            </w:r>
          </w:p>
        </w:tc>
        <w:tc>
          <w:tcPr>
            <w:tcW w:w="1118" w:type="dxa"/>
          </w:tcPr>
          <w:p w:rsidR="00E567A3" w:rsidRPr="00771224" w:rsidRDefault="00771224" w:rsidP="004426E4">
            <w:pPr>
              <w:jc w:val="center"/>
              <w:rPr>
                <w:rFonts w:ascii="Arial Narrow" w:hAnsi="Arial Narrow"/>
              </w:rPr>
            </w:pPr>
            <w:r w:rsidRPr="00771224">
              <w:rPr>
                <w:rFonts w:ascii="Arial Narrow" w:hAnsi="Arial Narrow"/>
              </w:rPr>
              <w:t>1069452</w:t>
            </w:r>
          </w:p>
        </w:tc>
        <w:tc>
          <w:tcPr>
            <w:tcW w:w="1525" w:type="dxa"/>
            <w:noWrap/>
          </w:tcPr>
          <w:p w:rsidR="00E567A3" w:rsidRPr="00771224" w:rsidRDefault="00771224" w:rsidP="00763C6B">
            <w:pPr>
              <w:jc w:val="center"/>
              <w:rPr>
                <w:rFonts w:ascii="Arial Narrow" w:hAnsi="Arial Narrow"/>
              </w:rPr>
            </w:pPr>
            <w:r w:rsidRPr="00771224">
              <w:rPr>
                <w:rFonts w:ascii="Arial Narrow" w:hAnsi="Arial Narrow"/>
                <w:sz w:val="22"/>
              </w:rPr>
              <w:t>1504767</w:t>
            </w:r>
          </w:p>
        </w:tc>
      </w:tr>
      <w:tr w:rsidR="00E567A3" w:rsidRPr="002716CB">
        <w:trPr>
          <w:trHeight w:val="397"/>
          <w:jc w:val="center"/>
        </w:trPr>
        <w:tc>
          <w:tcPr>
            <w:tcW w:w="2235" w:type="dxa"/>
            <w:tcBorders>
              <w:right w:val="single" w:sz="12" w:space="0" w:color="auto"/>
            </w:tcBorders>
            <w:noWrap/>
            <w:vAlign w:val="center"/>
          </w:tcPr>
          <w:p w:rsidR="00E567A3" w:rsidRPr="00AE5B99" w:rsidRDefault="00E567A3" w:rsidP="004426E4">
            <w:pPr>
              <w:ind w:left="708" w:hanging="708"/>
              <w:rPr>
                <w:rFonts w:ascii="Arial Narrow" w:hAnsi="Arial Narrow"/>
              </w:rPr>
            </w:pPr>
            <w:r w:rsidRPr="00AE5B99">
              <w:rPr>
                <w:rFonts w:ascii="Arial Narrow" w:hAnsi="Arial Narrow"/>
                <w:sz w:val="22"/>
              </w:rPr>
              <w:t xml:space="preserve">TB pol </w:t>
            </w:r>
            <w:proofErr w:type="spellStart"/>
            <w:r w:rsidRPr="00AE5B99">
              <w:rPr>
                <w:rFonts w:ascii="Arial Narrow" w:hAnsi="Arial Narrow"/>
                <w:sz w:val="22"/>
              </w:rPr>
              <w:t>tech</w:t>
            </w:r>
            <w:proofErr w:type="spellEnd"/>
            <w:r w:rsidRPr="00AE5B99">
              <w:rPr>
                <w:rFonts w:ascii="Arial Narrow" w:hAnsi="Arial Narrow"/>
                <w:sz w:val="22"/>
              </w:rPr>
              <w:t>.</w:t>
            </w:r>
          </w:p>
        </w:tc>
        <w:tc>
          <w:tcPr>
            <w:tcW w:w="850" w:type="dxa"/>
            <w:tcBorders>
              <w:left w:val="single" w:sz="12" w:space="0" w:color="auto"/>
            </w:tcBorders>
            <w:noWrap/>
            <w:vAlign w:val="center"/>
          </w:tcPr>
          <w:p w:rsidR="00E567A3" w:rsidRPr="002716CB" w:rsidRDefault="00E567A3" w:rsidP="004426E4">
            <w:pPr>
              <w:rPr>
                <w:rFonts w:ascii="Arial Narrow" w:hAnsi="Arial Narrow"/>
              </w:rPr>
            </w:pPr>
            <w:r>
              <w:rPr>
                <w:rFonts w:ascii="Arial Narrow" w:hAnsi="Arial Narrow"/>
              </w:rPr>
              <w:t>eur</w:t>
            </w:r>
          </w:p>
        </w:tc>
        <w:tc>
          <w:tcPr>
            <w:tcW w:w="851" w:type="dxa"/>
            <w:noWrap/>
            <w:vAlign w:val="center"/>
          </w:tcPr>
          <w:p w:rsidR="00E567A3" w:rsidRPr="002716CB" w:rsidRDefault="00E567A3" w:rsidP="004426E4">
            <w:pPr>
              <w:rPr>
                <w:rFonts w:ascii="Arial Narrow" w:hAnsi="Arial Narrow"/>
              </w:rPr>
            </w:pPr>
          </w:p>
        </w:tc>
        <w:tc>
          <w:tcPr>
            <w:tcW w:w="1268" w:type="dxa"/>
            <w:noWrap/>
            <w:vAlign w:val="center"/>
          </w:tcPr>
          <w:p w:rsidR="00E567A3" w:rsidRPr="00771224" w:rsidRDefault="00E567A3" w:rsidP="00771224">
            <w:pPr>
              <w:rPr>
                <w:rFonts w:ascii="Arial Narrow" w:hAnsi="Arial Narrow"/>
              </w:rPr>
            </w:pPr>
            <w:r w:rsidRPr="00771224">
              <w:rPr>
                <w:rFonts w:ascii="Arial Narrow" w:hAnsi="Arial Narrow"/>
                <w:sz w:val="22"/>
              </w:rPr>
              <w:t>31.12.201</w:t>
            </w:r>
            <w:r w:rsidR="00771224" w:rsidRPr="00771224">
              <w:rPr>
                <w:rFonts w:ascii="Arial Narrow" w:hAnsi="Arial Narrow"/>
                <w:sz w:val="22"/>
              </w:rPr>
              <w:t>8</w:t>
            </w:r>
          </w:p>
        </w:tc>
        <w:tc>
          <w:tcPr>
            <w:tcW w:w="1441" w:type="dxa"/>
            <w:noWrap/>
            <w:vAlign w:val="center"/>
          </w:tcPr>
          <w:p w:rsidR="00E567A3" w:rsidRPr="002716CB" w:rsidRDefault="00E567A3" w:rsidP="004426E4">
            <w:pPr>
              <w:rPr>
                <w:rFonts w:ascii="Arial Narrow" w:hAnsi="Arial Narrow"/>
              </w:rPr>
            </w:pPr>
          </w:p>
        </w:tc>
        <w:tc>
          <w:tcPr>
            <w:tcW w:w="1118" w:type="dxa"/>
          </w:tcPr>
          <w:p w:rsidR="00E567A3" w:rsidRPr="00771224" w:rsidRDefault="00771224" w:rsidP="004426E4">
            <w:pPr>
              <w:jc w:val="center"/>
              <w:rPr>
                <w:rFonts w:ascii="Arial Narrow" w:hAnsi="Arial Narrow"/>
              </w:rPr>
            </w:pPr>
            <w:r w:rsidRPr="00771224">
              <w:rPr>
                <w:rFonts w:ascii="Arial Narrow" w:hAnsi="Arial Narrow"/>
              </w:rPr>
              <w:t>34680</w:t>
            </w:r>
          </w:p>
        </w:tc>
        <w:tc>
          <w:tcPr>
            <w:tcW w:w="1525" w:type="dxa"/>
            <w:noWrap/>
          </w:tcPr>
          <w:p w:rsidR="00E567A3" w:rsidRPr="00771224" w:rsidRDefault="00771224" w:rsidP="00763C6B">
            <w:pPr>
              <w:jc w:val="center"/>
              <w:rPr>
                <w:rFonts w:ascii="Arial Narrow" w:hAnsi="Arial Narrow"/>
              </w:rPr>
            </w:pPr>
            <w:r w:rsidRPr="00771224">
              <w:rPr>
                <w:rFonts w:ascii="Arial Narrow" w:hAnsi="Arial Narrow"/>
                <w:sz w:val="22"/>
              </w:rPr>
              <w:t>37570</w:t>
            </w:r>
          </w:p>
        </w:tc>
      </w:tr>
      <w:tr w:rsidR="00E567A3" w:rsidRPr="002716CB">
        <w:trPr>
          <w:trHeight w:val="397"/>
          <w:jc w:val="center"/>
        </w:trPr>
        <w:tc>
          <w:tcPr>
            <w:tcW w:w="2235" w:type="dxa"/>
            <w:tcBorders>
              <w:right w:val="single" w:sz="12" w:space="0" w:color="auto"/>
            </w:tcBorders>
            <w:noWrap/>
            <w:vAlign w:val="center"/>
          </w:tcPr>
          <w:p w:rsidR="00E567A3" w:rsidRPr="00AE5B99" w:rsidRDefault="00E567A3" w:rsidP="004426E4">
            <w:pPr>
              <w:ind w:left="708" w:hanging="708"/>
              <w:rPr>
                <w:rFonts w:ascii="Arial Narrow" w:hAnsi="Arial Narrow"/>
              </w:rPr>
            </w:pPr>
            <w:r w:rsidRPr="00AE5B99">
              <w:rPr>
                <w:rFonts w:ascii="Arial Narrow" w:hAnsi="Arial Narrow"/>
                <w:sz w:val="22"/>
              </w:rPr>
              <w:t xml:space="preserve">TB pol </w:t>
            </w:r>
            <w:proofErr w:type="spellStart"/>
            <w:r w:rsidRPr="00AE5B99">
              <w:rPr>
                <w:rFonts w:ascii="Arial Narrow" w:hAnsi="Arial Narrow"/>
                <w:sz w:val="22"/>
              </w:rPr>
              <w:t>tech</w:t>
            </w:r>
            <w:proofErr w:type="spellEnd"/>
            <w:r w:rsidRPr="00AE5B99">
              <w:rPr>
                <w:rFonts w:ascii="Arial Narrow" w:hAnsi="Arial Narrow"/>
                <w:sz w:val="22"/>
              </w:rPr>
              <w:t>.</w:t>
            </w:r>
          </w:p>
        </w:tc>
        <w:tc>
          <w:tcPr>
            <w:tcW w:w="850" w:type="dxa"/>
            <w:tcBorders>
              <w:left w:val="single" w:sz="12" w:space="0" w:color="auto"/>
            </w:tcBorders>
            <w:noWrap/>
            <w:vAlign w:val="center"/>
          </w:tcPr>
          <w:p w:rsidR="00E567A3" w:rsidRPr="002716CB" w:rsidRDefault="00E567A3" w:rsidP="004426E4">
            <w:pPr>
              <w:rPr>
                <w:rFonts w:ascii="Arial Narrow" w:hAnsi="Arial Narrow"/>
              </w:rPr>
            </w:pPr>
            <w:r>
              <w:rPr>
                <w:rFonts w:ascii="Arial Narrow" w:hAnsi="Arial Narrow"/>
              </w:rPr>
              <w:t>eur</w:t>
            </w:r>
          </w:p>
        </w:tc>
        <w:tc>
          <w:tcPr>
            <w:tcW w:w="851" w:type="dxa"/>
            <w:noWrap/>
            <w:vAlign w:val="center"/>
          </w:tcPr>
          <w:p w:rsidR="00E567A3" w:rsidRPr="002716CB" w:rsidRDefault="00E567A3" w:rsidP="004426E4">
            <w:pPr>
              <w:rPr>
                <w:rFonts w:ascii="Arial Narrow" w:hAnsi="Arial Narrow"/>
              </w:rPr>
            </w:pPr>
          </w:p>
        </w:tc>
        <w:tc>
          <w:tcPr>
            <w:tcW w:w="1268" w:type="dxa"/>
            <w:noWrap/>
            <w:vAlign w:val="center"/>
          </w:tcPr>
          <w:p w:rsidR="00E567A3" w:rsidRPr="00771224" w:rsidRDefault="00E567A3" w:rsidP="00771224">
            <w:pPr>
              <w:rPr>
                <w:rFonts w:ascii="Arial Narrow" w:hAnsi="Arial Narrow"/>
              </w:rPr>
            </w:pPr>
            <w:r w:rsidRPr="00771224">
              <w:rPr>
                <w:rFonts w:ascii="Arial Narrow" w:hAnsi="Arial Narrow"/>
                <w:sz w:val="22"/>
              </w:rPr>
              <w:t>31.12.201</w:t>
            </w:r>
            <w:r w:rsidR="00771224" w:rsidRPr="00771224">
              <w:rPr>
                <w:rFonts w:ascii="Arial Narrow" w:hAnsi="Arial Narrow"/>
                <w:sz w:val="22"/>
              </w:rPr>
              <w:t>8</w:t>
            </w:r>
          </w:p>
        </w:tc>
        <w:tc>
          <w:tcPr>
            <w:tcW w:w="1441" w:type="dxa"/>
            <w:noWrap/>
            <w:vAlign w:val="center"/>
          </w:tcPr>
          <w:p w:rsidR="00E567A3" w:rsidRPr="002716CB" w:rsidRDefault="00E567A3" w:rsidP="004426E4">
            <w:pPr>
              <w:rPr>
                <w:rFonts w:ascii="Arial Narrow" w:hAnsi="Arial Narrow"/>
              </w:rPr>
            </w:pPr>
          </w:p>
        </w:tc>
        <w:tc>
          <w:tcPr>
            <w:tcW w:w="1118" w:type="dxa"/>
          </w:tcPr>
          <w:p w:rsidR="00E567A3" w:rsidRPr="00771224" w:rsidRDefault="00E567A3" w:rsidP="004426E4">
            <w:pPr>
              <w:jc w:val="center"/>
              <w:rPr>
                <w:rFonts w:ascii="Arial Narrow" w:hAnsi="Arial Narrow"/>
              </w:rPr>
            </w:pPr>
          </w:p>
        </w:tc>
        <w:tc>
          <w:tcPr>
            <w:tcW w:w="1525" w:type="dxa"/>
            <w:noWrap/>
          </w:tcPr>
          <w:p w:rsidR="00E567A3" w:rsidRPr="00771224" w:rsidRDefault="00771224" w:rsidP="00763C6B">
            <w:pPr>
              <w:jc w:val="center"/>
              <w:rPr>
                <w:rFonts w:ascii="Arial Narrow" w:hAnsi="Arial Narrow"/>
              </w:rPr>
            </w:pPr>
            <w:r w:rsidRPr="00771224">
              <w:rPr>
                <w:rFonts w:ascii="Arial Narrow" w:hAnsi="Arial Narrow"/>
                <w:sz w:val="22"/>
              </w:rPr>
              <w:t>58761</w:t>
            </w:r>
          </w:p>
        </w:tc>
      </w:tr>
      <w:tr w:rsidR="00E567A3" w:rsidRPr="002716CB">
        <w:trPr>
          <w:trHeight w:val="397"/>
          <w:jc w:val="center"/>
        </w:trPr>
        <w:tc>
          <w:tcPr>
            <w:tcW w:w="2235" w:type="dxa"/>
            <w:tcBorders>
              <w:right w:val="single" w:sz="12" w:space="0" w:color="auto"/>
            </w:tcBorders>
            <w:noWrap/>
            <w:vAlign w:val="center"/>
          </w:tcPr>
          <w:p w:rsidR="00E567A3" w:rsidRPr="00AE5B99" w:rsidRDefault="00E567A3" w:rsidP="00E567A3">
            <w:pPr>
              <w:ind w:left="708" w:hanging="708"/>
              <w:rPr>
                <w:rFonts w:ascii="Arial Narrow" w:hAnsi="Arial Narrow"/>
              </w:rPr>
            </w:pPr>
            <w:r w:rsidRPr="00AE5B99">
              <w:rPr>
                <w:rFonts w:ascii="Arial Narrow" w:hAnsi="Arial Narrow"/>
                <w:sz w:val="22"/>
              </w:rPr>
              <w:t xml:space="preserve">TB </w:t>
            </w:r>
            <w:proofErr w:type="spellStart"/>
            <w:r>
              <w:rPr>
                <w:rFonts w:ascii="Arial Narrow" w:hAnsi="Arial Narrow"/>
                <w:sz w:val="22"/>
              </w:rPr>
              <w:t>dojáreň</w:t>
            </w:r>
            <w:proofErr w:type="spellEnd"/>
          </w:p>
        </w:tc>
        <w:tc>
          <w:tcPr>
            <w:tcW w:w="850" w:type="dxa"/>
            <w:tcBorders>
              <w:left w:val="single" w:sz="12" w:space="0" w:color="auto"/>
            </w:tcBorders>
            <w:noWrap/>
            <w:vAlign w:val="center"/>
          </w:tcPr>
          <w:p w:rsidR="00E567A3" w:rsidRPr="002716CB" w:rsidRDefault="00E567A3" w:rsidP="004426E4">
            <w:pPr>
              <w:rPr>
                <w:rFonts w:ascii="Arial Narrow" w:hAnsi="Arial Narrow"/>
              </w:rPr>
            </w:pPr>
            <w:r>
              <w:rPr>
                <w:rFonts w:ascii="Arial Narrow" w:hAnsi="Arial Narrow"/>
              </w:rPr>
              <w:t>eur</w:t>
            </w:r>
          </w:p>
        </w:tc>
        <w:tc>
          <w:tcPr>
            <w:tcW w:w="851" w:type="dxa"/>
            <w:noWrap/>
            <w:vAlign w:val="center"/>
          </w:tcPr>
          <w:p w:rsidR="00E567A3" w:rsidRPr="002716CB" w:rsidRDefault="00E567A3" w:rsidP="004426E4">
            <w:pPr>
              <w:rPr>
                <w:rFonts w:ascii="Arial Narrow" w:hAnsi="Arial Narrow"/>
              </w:rPr>
            </w:pPr>
          </w:p>
        </w:tc>
        <w:tc>
          <w:tcPr>
            <w:tcW w:w="1268" w:type="dxa"/>
            <w:noWrap/>
            <w:vAlign w:val="center"/>
          </w:tcPr>
          <w:p w:rsidR="00E567A3" w:rsidRPr="00771224" w:rsidRDefault="00771224" w:rsidP="004426E4">
            <w:pPr>
              <w:rPr>
                <w:rFonts w:ascii="Arial Narrow" w:hAnsi="Arial Narrow"/>
              </w:rPr>
            </w:pPr>
            <w:r w:rsidRPr="00771224">
              <w:rPr>
                <w:rFonts w:ascii="Arial Narrow" w:hAnsi="Arial Narrow"/>
              </w:rPr>
              <w:t>31.12.2018</w:t>
            </w:r>
          </w:p>
        </w:tc>
        <w:tc>
          <w:tcPr>
            <w:tcW w:w="1441" w:type="dxa"/>
            <w:noWrap/>
            <w:vAlign w:val="center"/>
          </w:tcPr>
          <w:p w:rsidR="00E567A3" w:rsidRPr="002716CB" w:rsidRDefault="00E567A3" w:rsidP="004426E4">
            <w:pPr>
              <w:rPr>
                <w:rFonts w:ascii="Arial Narrow" w:hAnsi="Arial Narrow"/>
              </w:rPr>
            </w:pPr>
          </w:p>
        </w:tc>
        <w:tc>
          <w:tcPr>
            <w:tcW w:w="1118" w:type="dxa"/>
          </w:tcPr>
          <w:p w:rsidR="00E567A3" w:rsidRPr="00771224" w:rsidRDefault="00E567A3" w:rsidP="004426E4">
            <w:pPr>
              <w:jc w:val="center"/>
              <w:rPr>
                <w:rFonts w:ascii="Arial Narrow" w:hAnsi="Arial Narrow"/>
              </w:rPr>
            </w:pPr>
            <w:r w:rsidRPr="00771224">
              <w:rPr>
                <w:rFonts w:ascii="Arial Narrow" w:hAnsi="Arial Narrow"/>
              </w:rPr>
              <w:t>111216</w:t>
            </w:r>
          </w:p>
        </w:tc>
        <w:tc>
          <w:tcPr>
            <w:tcW w:w="1525" w:type="dxa"/>
            <w:noWrap/>
          </w:tcPr>
          <w:p w:rsidR="00E567A3" w:rsidRPr="00771224" w:rsidRDefault="00771224" w:rsidP="00763C6B">
            <w:pPr>
              <w:jc w:val="center"/>
              <w:rPr>
                <w:rFonts w:ascii="Arial Narrow" w:hAnsi="Arial Narrow"/>
              </w:rPr>
            </w:pPr>
            <w:r w:rsidRPr="00771224">
              <w:rPr>
                <w:rFonts w:ascii="Arial Narrow" w:hAnsi="Arial Narrow"/>
                <w:sz w:val="22"/>
              </w:rPr>
              <w:t>111216</w:t>
            </w:r>
          </w:p>
        </w:tc>
      </w:tr>
      <w:tr w:rsidR="00E567A3" w:rsidRPr="002716CB">
        <w:trPr>
          <w:trHeight w:val="397"/>
          <w:jc w:val="center"/>
        </w:trPr>
        <w:tc>
          <w:tcPr>
            <w:tcW w:w="2235" w:type="dxa"/>
            <w:tcBorders>
              <w:right w:val="single" w:sz="12" w:space="0" w:color="auto"/>
            </w:tcBorders>
            <w:noWrap/>
            <w:vAlign w:val="center"/>
          </w:tcPr>
          <w:p w:rsidR="00E567A3" w:rsidRPr="00AE5B99" w:rsidRDefault="00E567A3" w:rsidP="00E567A3">
            <w:pPr>
              <w:ind w:left="708" w:hanging="708"/>
              <w:rPr>
                <w:rFonts w:ascii="Arial Narrow" w:hAnsi="Arial Narrow"/>
              </w:rPr>
            </w:pPr>
            <w:r w:rsidRPr="00AE5B99">
              <w:rPr>
                <w:rFonts w:ascii="Arial Narrow" w:hAnsi="Arial Narrow"/>
                <w:sz w:val="22"/>
              </w:rPr>
              <w:t xml:space="preserve">TB </w:t>
            </w:r>
            <w:proofErr w:type="spellStart"/>
            <w:r>
              <w:rPr>
                <w:rFonts w:ascii="Arial Narrow" w:hAnsi="Arial Narrow"/>
                <w:sz w:val="22"/>
              </w:rPr>
              <w:t>prekleňovací</w:t>
            </w:r>
            <w:proofErr w:type="spellEnd"/>
          </w:p>
        </w:tc>
        <w:tc>
          <w:tcPr>
            <w:tcW w:w="850" w:type="dxa"/>
            <w:tcBorders>
              <w:left w:val="single" w:sz="12" w:space="0" w:color="auto"/>
            </w:tcBorders>
            <w:noWrap/>
            <w:vAlign w:val="center"/>
          </w:tcPr>
          <w:p w:rsidR="00E567A3" w:rsidRPr="002716CB" w:rsidRDefault="00E567A3" w:rsidP="00763C6B">
            <w:pPr>
              <w:rPr>
                <w:rFonts w:ascii="Arial Narrow" w:hAnsi="Arial Narrow"/>
              </w:rPr>
            </w:pPr>
            <w:r>
              <w:rPr>
                <w:rFonts w:ascii="Arial Narrow" w:hAnsi="Arial Narrow"/>
              </w:rPr>
              <w:t>eur</w:t>
            </w:r>
          </w:p>
        </w:tc>
        <w:tc>
          <w:tcPr>
            <w:tcW w:w="851" w:type="dxa"/>
            <w:noWrap/>
            <w:vAlign w:val="center"/>
          </w:tcPr>
          <w:p w:rsidR="00E567A3" w:rsidRPr="002716CB" w:rsidRDefault="00E567A3" w:rsidP="00763C6B">
            <w:pPr>
              <w:rPr>
                <w:rFonts w:ascii="Arial Narrow" w:hAnsi="Arial Narrow"/>
              </w:rPr>
            </w:pPr>
          </w:p>
        </w:tc>
        <w:tc>
          <w:tcPr>
            <w:tcW w:w="1268" w:type="dxa"/>
            <w:noWrap/>
            <w:vAlign w:val="center"/>
          </w:tcPr>
          <w:p w:rsidR="00E567A3" w:rsidRPr="00771224" w:rsidRDefault="00771224" w:rsidP="00763C6B">
            <w:pPr>
              <w:rPr>
                <w:rFonts w:ascii="Arial Narrow" w:hAnsi="Arial Narrow"/>
              </w:rPr>
            </w:pPr>
            <w:r w:rsidRPr="00771224">
              <w:rPr>
                <w:rFonts w:ascii="Arial Narrow" w:hAnsi="Arial Narrow"/>
              </w:rPr>
              <w:t>31.12.2018</w:t>
            </w:r>
          </w:p>
        </w:tc>
        <w:tc>
          <w:tcPr>
            <w:tcW w:w="1441" w:type="dxa"/>
            <w:noWrap/>
            <w:vAlign w:val="center"/>
          </w:tcPr>
          <w:p w:rsidR="00E567A3" w:rsidRPr="002716CB" w:rsidRDefault="00E567A3" w:rsidP="00763C6B">
            <w:pPr>
              <w:rPr>
                <w:rFonts w:ascii="Arial Narrow" w:hAnsi="Arial Narrow"/>
              </w:rPr>
            </w:pPr>
          </w:p>
        </w:tc>
        <w:tc>
          <w:tcPr>
            <w:tcW w:w="1118" w:type="dxa"/>
          </w:tcPr>
          <w:p w:rsidR="00E567A3" w:rsidRPr="00771224" w:rsidRDefault="00771224" w:rsidP="00763C6B">
            <w:pPr>
              <w:jc w:val="center"/>
              <w:rPr>
                <w:rFonts w:ascii="Arial Narrow" w:hAnsi="Arial Narrow"/>
              </w:rPr>
            </w:pPr>
            <w:r w:rsidRPr="00771224">
              <w:rPr>
                <w:rFonts w:ascii="Arial Narrow" w:hAnsi="Arial Narrow"/>
              </w:rPr>
              <w:t>740203</w:t>
            </w:r>
          </w:p>
        </w:tc>
        <w:tc>
          <w:tcPr>
            <w:tcW w:w="1525" w:type="dxa"/>
            <w:noWrap/>
          </w:tcPr>
          <w:p w:rsidR="00E567A3" w:rsidRPr="00771224" w:rsidRDefault="00771224" w:rsidP="00763C6B">
            <w:pPr>
              <w:jc w:val="center"/>
              <w:rPr>
                <w:rFonts w:ascii="Arial Narrow" w:hAnsi="Arial Narrow"/>
              </w:rPr>
            </w:pPr>
            <w:r w:rsidRPr="00771224">
              <w:rPr>
                <w:rFonts w:ascii="Arial Narrow" w:hAnsi="Arial Narrow"/>
                <w:sz w:val="22"/>
              </w:rPr>
              <w:t>681307</w:t>
            </w:r>
          </w:p>
        </w:tc>
      </w:tr>
      <w:tr w:rsidR="00E567A3" w:rsidRPr="002716CB">
        <w:trPr>
          <w:trHeight w:val="397"/>
          <w:jc w:val="center"/>
        </w:trPr>
        <w:tc>
          <w:tcPr>
            <w:tcW w:w="2235" w:type="dxa"/>
            <w:tcBorders>
              <w:right w:val="single" w:sz="12" w:space="0" w:color="auto"/>
            </w:tcBorders>
            <w:noWrap/>
            <w:vAlign w:val="center"/>
          </w:tcPr>
          <w:p w:rsidR="00E567A3" w:rsidRPr="00AE5B99" w:rsidRDefault="00E567A3" w:rsidP="004426E4">
            <w:pPr>
              <w:ind w:left="708" w:hanging="708"/>
              <w:rPr>
                <w:rFonts w:ascii="Arial Narrow" w:hAnsi="Arial Narrow"/>
              </w:rPr>
            </w:pPr>
            <w:r w:rsidRPr="00AE5B99">
              <w:rPr>
                <w:rFonts w:ascii="Arial Narrow" w:hAnsi="Arial Narrow"/>
                <w:sz w:val="22"/>
              </w:rPr>
              <w:t xml:space="preserve">TB </w:t>
            </w:r>
            <w:proofErr w:type="spellStart"/>
            <w:r>
              <w:rPr>
                <w:rFonts w:ascii="Arial Narrow" w:hAnsi="Arial Narrow"/>
                <w:sz w:val="22"/>
              </w:rPr>
              <w:t>pol.tech</w:t>
            </w:r>
            <w:proofErr w:type="spellEnd"/>
            <w:r>
              <w:rPr>
                <w:rFonts w:ascii="Arial Narrow" w:hAnsi="Arial Narrow"/>
                <w:sz w:val="22"/>
              </w:rPr>
              <w:t>.</w:t>
            </w:r>
          </w:p>
        </w:tc>
        <w:tc>
          <w:tcPr>
            <w:tcW w:w="850" w:type="dxa"/>
            <w:tcBorders>
              <w:left w:val="single" w:sz="12" w:space="0" w:color="auto"/>
            </w:tcBorders>
            <w:noWrap/>
            <w:vAlign w:val="center"/>
          </w:tcPr>
          <w:p w:rsidR="00E567A3" w:rsidRPr="002716CB" w:rsidRDefault="00E567A3" w:rsidP="004426E4">
            <w:pPr>
              <w:rPr>
                <w:rFonts w:ascii="Arial Narrow" w:hAnsi="Arial Narrow"/>
              </w:rPr>
            </w:pPr>
            <w:r>
              <w:rPr>
                <w:rFonts w:ascii="Arial Narrow" w:hAnsi="Arial Narrow"/>
              </w:rPr>
              <w:t>eur</w:t>
            </w:r>
          </w:p>
        </w:tc>
        <w:tc>
          <w:tcPr>
            <w:tcW w:w="851" w:type="dxa"/>
            <w:noWrap/>
            <w:vAlign w:val="center"/>
          </w:tcPr>
          <w:p w:rsidR="00E567A3" w:rsidRPr="002716CB" w:rsidRDefault="00E567A3" w:rsidP="004426E4">
            <w:pPr>
              <w:rPr>
                <w:rFonts w:ascii="Arial Narrow" w:hAnsi="Arial Narrow"/>
              </w:rPr>
            </w:pPr>
          </w:p>
        </w:tc>
        <w:tc>
          <w:tcPr>
            <w:tcW w:w="1268" w:type="dxa"/>
            <w:noWrap/>
            <w:vAlign w:val="center"/>
          </w:tcPr>
          <w:p w:rsidR="00E567A3" w:rsidRPr="00771224" w:rsidRDefault="00E567A3" w:rsidP="00771224">
            <w:pPr>
              <w:rPr>
                <w:rFonts w:ascii="Arial Narrow" w:hAnsi="Arial Narrow"/>
              </w:rPr>
            </w:pPr>
            <w:r w:rsidRPr="00771224">
              <w:rPr>
                <w:rFonts w:ascii="Arial Narrow" w:hAnsi="Arial Narrow"/>
                <w:sz w:val="22"/>
              </w:rPr>
              <w:t>31.12.201</w:t>
            </w:r>
            <w:r w:rsidR="00771224" w:rsidRPr="00771224">
              <w:rPr>
                <w:rFonts w:ascii="Arial Narrow" w:hAnsi="Arial Narrow"/>
                <w:sz w:val="22"/>
              </w:rPr>
              <w:t>8</w:t>
            </w:r>
          </w:p>
        </w:tc>
        <w:tc>
          <w:tcPr>
            <w:tcW w:w="1441" w:type="dxa"/>
            <w:noWrap/>
            <w:vAlign w:val="center"/>
          </w:tcPr>
          <w:p w:rsidR="00E567A3" w:rsidRPr="002716CB" w:rsidRDefault="00E567A3" w:rsidP="004426E4">
            <w:pPr>
              <w:rPr>
                <w:rFonts w:ascii="Arial Narrow" w:hAnsi="Arial Narrow"/>
              </w:rPr>
            </w:pPr>
          </w:p>
        </w:tc>
        <w:tc>
          <w:tcPr>
            <w:tcW w:w="1118" w:type="dxa"/>
          </w:tcPr>
          <w:p w:rsidR="00E567A3" w:rsidRPr="00771224" w:rsidRDefault="00771224" w:rsidP="004426E4">
            <w:pPr>
              <w:jc w:val="center"/>
              <w:rPr>
                <w:rFonts w:ascii="Arial Narrow" w:hAnsi="Arial Narrow"/>
              </w:rPr>
            </w:pPr>
            <w:r w:rsidRPr="00771224">
              <w:rPr>
                <w:rFonts w:ascii="Arial Narrow" w:hAnsi="Arial Narrow"/>
              </w:rPr>
              <w:t>0</w:t>
            </w:r>
          </w:p>
        </w:tc>
        <w:tc>
          <w:tcPr>
            <w:tcW w:w="1525" w:type="dxa"/>
            <w:noWrap/>
          </w:tcPr>
          <w:p w:rsidR="00E567A3" w:rsidRPr="00771224" w:rsidRDefault="00771224" w:rsidP="00763C6B">
            <w:pPr>
              <w:jc w:val="center"/>
              <w:rPr>
                <w:rFonts w:ascii="Arial Narrow" w:hAnsi="Arial Narrow"/>
              </w:rPr>
            </w:pPr>
            <w:r w:rsidRPr="00771224">
              <w:rPr>
                <w:rFonts w:ascii="Arial Narrow" w:hAnsi="Arial Narrow"/>
                <w:sz w:val="22"/>
              </w:rPr>
              <w:t>80420</w:t>
            </w:r>
          </w:p>
        </w:tc>
      </w:tr>
      <w:tr w:rsidR="00E567A3" w:rsidRPr="002716CB">
        <w:trPr>
          <w:trHeight w:val="397"/>
          <w:jc w:val="center"/>
        </w:trPr>
        <w:tc>
          <w:tcPr>
            <w:tcW w:w="2235" w:type="dxa"/>
            <w:tcBorders>
              <w:right w:val="single" w:sz="12" w:space="0" w:color="auto"/>
            </w:tcBorders>
            <w:noWrap/>
            <w:vAlign w:val="center"/>
          </w:tcPr>
          <w:p w:rsidR="00E567A3" w:rsidRPr="00AE5B99" w:rsidRDefault="00E567A3" w:rsidP="004426E4">
            <w:pPr>
              <w:ind w:left="708" w:hanging="708"/>
              <w:rPr>
                <w:rFonts w:ascii="Arial Narrow" w:hAnsi="Arial Narrow"/>
              </w:rPr>
            </w:pPr>
            <w:r>
              <w:rPr>
                <w:rFonts w:ascii="Arial Narrow" w:hAnsi="Arial Narrow"/>
                <w:sz w:val="22"/>
              </w:rPr>
              <w:t xml:space="preserve">TB </w:t>
            </w:r>
            <w:proofErr w:type="spellStart"/>
            <w:r>
              <w:rPr>
                <w:rFonts w:ascii="Arial Narrow" w:hAnsi="Arial Narrow"/>
                <w:sz w:val="22"/>
              </w:rPr>
              <w:t>poľ.tech</w:t>
            </w:r>
            <w:proofErr w:type="spellEnd"/>
            <w:r>
              <w:rPr>
                <w:rFonts w:ascii="Arial Narrow" w:hAnsi="Arial Narrow"/>
                <w:sz w:val="22"/>
              </w:rPr>
              <w:t>.</w:t>
            </w:r>
          </w:p>
        </w:tc>
        <w:tc>
          <w:tcPr>
            <w:tcW w:w="850" w:type="dxa"/>
            <w:tcBorders>
              <w:left w:val="single" w:sz="12" w:space="0" w:color="auto"/>
            </w:tcBorders>
            <w:noWrap/>
            <w:vAlign w:val="center"/>
          </w:tcPr>
          <w:p w:rsidR="00E567A3" w:rsidRPr="002716CB" w:rsidRDefault="00E567A3" w:rsidP="004426E4">
            <w:pPr>
              <w:rPr>
                <w:rFonts w:ascii="Arial Narrow" w:hAnsi="Arial Narrow"/>
              </w:rPr>
            </w:pPr>
            <w:r>
              <w:rPr>
                <w:rFonts w:ascii="Arial Narrow" w:hAnsi="Arial Narrow"/>
              </w:rPr>
              <w:t>eur</w:t>
            </w:r>
          </w:p>
        </w:tc>
        <w:tc>
          <w:tcPr>
            <w:tcW w:w="851" w:type="dxa"/>
            <w:noWrap/>
            <w:vAlign w:val="center"/>
          </w:tcPr>
          <w:p w:rsidR="00E567A3" w:rsidRPr="002716CB" w:rsidRDefault="00E567A3" w:rsidP="004426E4">
            <w:pPr>
              <w:rPr>
                <w:rFonts w:ascii="Arial Narrow" w:hAnsi="Arial Narrow"/>
              </w:rPr>
            </w:pPr>
          </w:p>
        </w:tc>
        <w:tc>
          <w:tcPr>
            <w:tcW w:w="1268" w:type="dxa"/>
            <w:noWrap/>
            <w:vAlign w:val="center"/>
          </w:tcPr>
          <w:p w:rsidR="00E567A3" w:rsidRPr="00771224" w:rsidRDefault="00E567A3" w:rsidP="00771224">
            <w:pPr>
              <w:rPr>
                <w:rFonts w:ascii="Arial Narrow" w:hAnsi="Arial Narrow"/>
              </w:rPr>
            </w:pPr>
            <w:r w:rsidRPr="00771224">
              <w:rPr>
                <w:rFonts w:ascii="Arial Narrow" w:hAnsi="Arial Narrow"/>
                <w:sz w:val="22"/>
              </w:rPr>
              <w:t>31.12.201</w:t>
            </w:r>
            <w:r w:rsidR="00771224" w:rsidRPr="00771224">
              <w:rPr>
                <w:rFonts w:ascii="Arial Narrow" w:hAnsi="Arial Narrow"/>
                <w:sz w:val="22"/>
              </w:rPr>
              <w:t>8</w:t>
            </w:r>
          </w:p>
        </w:tc>
        <w:tc>
          <w:tcPr>
            <w:tcW w:w="1441" w:type="dxa"/>
            <w:noWrap/>
            <w:vAlign w:val="center"/>
          </w:tcPr>
          <w:p w:rsidR="00E567A3" w:rsidRPr="002716CB" w:rsidRDefault="00E567A3" w:rsidP="004426E4">
            <w:pPr>
              <w:rPr>
                <w:rFonts w:ascii="Arial Narrow" w:hAnsi="Arial Narrow"/>
              </w:rPr>
            </w:pPr>
          </w:p>
        </w:tc>
        <w:tc>
          <w:tcPr>
            <w:tcW w:w="1118" w:type="dxa"/>
          </w:tcPr>
          <w:p w:rsidR="00E567A3" w:rsidRPr="00771224" w:rsidRDefault="00771224" w:rsidP="004426E4">
            <w:pPr>
              <w:jc w:val="center"/>
              <w:rPr>
                <w:rFonts w:ascii="Arial Narrow" w:hAnsi="Arial Narrow"/>
              </w:rPr>
            </w:pPr>
            <w:r w:rsidRPr="00771224">
              <w:rPr>
                <w:rFonts w:ascii="Arial Narrow" w:hAnsi="Arial Narrow"/>
              </w:rPr>
              <w:t>52741</w:t>
            </w:r>
          </w:p>
        </w:tc>
        <w:tc>
          <w:tcPr>
            <w:tcW w:w="1525" w:type="dxa"/>
            <w:noWrap/>
          </w:tcPr>
          <w:p w:rsidR="00E567A3" w:rsidRPr="00771224" w:rsidRDefault="00771224" w:rsidP="00763C6B">
            <w:pPr>
              <w:jc w:val="center"/>
              <w:rPr>
                <w:rFonts w:ascii="Arial Narrow" w:hAnsi="Arial Narrow"/>
              </w:rPr>
            </w:pPr>
            <w:r w:rsidRPr="00771224">
              <w:rPr>
                <w:rFonts w:ascii="Arial Narrow" w:hAnsi="Arial Narrow"/>
                <w:sz w:val="22"/>
              </w:rPr>
              <w:t>43152</w:t>
            </w:r>
          </w:p>
        </w:tc>
      </w:tr>
      <w:tr w:rsidR="00771224" w:rsidRPr="002716CB">
        <w:trPr>
          <w:trHeight w:val="397"/>
          <w:jc w:val="center"/>
        </w:trPr>
        <w:tc>
          <w:tcPr>
            <w:tcW w:w="2235" w:type="dxa"/>
            <w:tcBorders>
              <w:right w:val="single" w:sz="12" w:space="0" w:color="auto"/>
            </w:tcBorders>
            <w:noWrap/>
            <w:vAlign w:val="center"/>
          </w:tcPr>
          <w:p w:rsidR="00771224" w:rsidRDefault="00771224" w:rsidP="004426E4">
            <w:pPr>
              <w:ind w:left="708" w:hanging="708"/>
              <w:rPr>
                <w:rFonts w:ascii="Arial Narrow" w:hAnsi="Arial Narrow"/>
                <w:sz w:val="22"/>
              </w:rPr>
            </w:pPr>
            <w:r>
              <w:rPr>
                <w:rFonts w:ascii="Arial Narrow" w:hAnsi="Arial Narrow"/>
                <w:sz w:val="22"/>
              </w:rPr>
              <w:t xml:space="preserve">TB </w:t>
            </w:r>
            <w:proofErr w:type="spellStart"/>
            <w:r>
              <w:rPr>
                <w:rFonts w:ascii="Arial Narrow" w:hAnsi="Arial Narrow"/>
                <w:sz w:val="22"/>
              </w:rPr>
              <w:t>poľ.stroje</w:t>
            </w:r>
            <w:proofErr w:type="spellEnd"/>
          </w:p>
        </w:tc>
        <w:tc>
          <w:tcPr>
            <w:tcW w:w="850" w:type="dxa"/>
            <w:tcBorders>
              <w:left w:val="single" w:sz="12" w:space="0" w:color="auto"/>
            </w:tcBorders>
            <w:noWrap/>
            <w:vAlign w:val="center"/>
          </w:tcPr>
          <w:p w:rsidR="00771224" w:rsidRDefault="00771224" w:rsidP="004426E4">
            <w:pPr>
              <w:rPr>
                <w:rFonts w:ascii="Arial Narrow" w:hAnsi="Arial Narrow"/>
              </w:rPr>
            </w:pPr>
            <w:r>
              <w:rPr>
                <w:rFonts w:ascii="Arial Narrow" w:hAnsi="Arial Narrow"/>
              </w:rPr>
              <w:t>eur</w:t>
            </w:r>
          </w:p>
        </w:tc>
        <w:tc>
          <w:tcPr>
            <w:tcW w:w="851" w:type="dxa"/>
            <w:noWrap/>
            <w:vAlign w:val="center"/>
          </w:tcPr>
          <w:p w:rsidR="00771224" w:rsidRPr="002716CB" w:rsidRDefault="00771224" w:rsidP="004426E4">
            <w:pPr>
              <w:rPr>
                <w:rFonts w:ascii="Arial Narrow" w:hAnsi="Arial Narrow"/>
              </w:rPr>
            </w:pPr>
          </w:p>
        </w:tc>
        <w:tc>
          <w:tcPr>
            <w:tcW w:w="1268" w:type="dxa"/>
            <w:noWrap/>
            <w:vAlign w:val="center"/>
          </w:tcPr>
          <w:p w:rsidR="00771224" w:rsidRPr="00771224" w:rsidRDefault="00771224" w:rsidP="004426E4">
            <w:pPr>
              <w:rPr>
                <w:rFonts w:ascii="Arial Narrow" w:hAnsi="Arial Narrow"/>
                <w:sz w:val="22"/>
              </w:rPr>
            </w:pPr>
            <w:r w:rsidRPr="00771224">
              <w:rPr>
                <w:rFonts w:ascii="Arial Narrow" w:hAnsi="Arial Narrow"/>
                <w:sz w:val="22"/>
              </w:rPr>
              <w:t>31.12.2018</w:t>
            </w:r>
          </w:p>
        </w:tc>
        <w:tc>
          <w:tcPr>
            <w:tcW w:w="1441" w:type="dxa"/>
            <w:noWrap/>
            <w:vAlign w:val="center"/>
          </w:tcPr>
          <w:p w:rsidR="00771224" w:rsidRPr="002716CB" w:rsidRDefault="00771224" w:rsidP="004426E4">
            <w:pPr>
              <w:rPr>
                <w:rFonts w:ascii="Arial Narrow" w:hAnsi="Arial Narrow"/>
              </w:rPr>
            </w:pPr>
          </w:p>
        </w:tc>
        <w:tc>
          <w:tcPr>
            <w:tcW w:w="1118" w:type="dxa"/>
          </w:tcPr>
          <w:p w:rsidR="00771224" w:rsidRPr="00771224" w:rsidRDefault="00771224" w:rsidP="004426E4">
            <w:pPr>
              <w:jc w:val="center"/>
              <w:rPr>
                <w:rFonts w:ascii="Arial Narrow" w:hAnsi="Arial Narrow"/>
              </w:rPr>
            </w:pPr>
            <w:r w:rsidRPr="00771224">
              <w:rPr>
                <w:rFonts w:ascii="Arial Narrow" w:hAnsi="Arial Narrow"/>
              </w:rPr>
              <w:t>60000</w:t>
            </w:r>
          </w:p>
        </w:tc>
        <w:tc>
          <w:tcPr>
            <w:tcW w:w="1525" w:type="dxa"/>
            <w:noWrap/>
          </w:tcPr>
          <w:p w:rsidR="00771224" w:rsidRPr="00771224" w:rsidRDefault="00771224" w:rsidP="00763C6B">
            <w:pPr>
              <w:jc w:val="center"/>
              <w:rPr>
                <w:rFonts w:ascii="Arial Narrow" w:hAnsi="Arial Narrow"/>
                <w:sz w:val="22"/>
              </w:rPr>
            </w:pPr>
            <w:r w:rsidRPr="00771224">
              <w:rPr>
                <w:rFonts w:ascii="Arial Narrow" w:hAnsi="Arial Narrow"/>
                <w:sz w:val="22"/>
              </w:rPr>
              <w:t>0</w:t>
            </w:r>
          </w:p>
        </w:tc>
      </w:tr>
      <w:tr w:rsidR="00E567A3" w:rsidRPr="002716CB">
        <w:trPr>
          <w:trHeight w:val="397"/>
          <w:jc w:val="center"/>
        </w:trPr>
        <w:tc>
          <w:tcPr>
            <w:tcW w:w="2235" w:type="dxa"/>
            <w:tcBorders>
              <w:bottom w:val="single" w:sz="12" w:space="0" w:color="auto"/>
              <w:right w:val="single" w:sz="12" w:space="0" w:color="auto"/>
            </w:tcBorders>
            <w:noWrap/>
            <w:vAlign w:val="center"/>
          </w:tcPr>
          <w:p w:rsidR="00E567A3" w:rsidRPr="00AE5B99" w:rsidRDefault="00E567A3" w:rsidP="004426E4">
            <w:pPr>
              <w:rPr>
                <w:b/>
                <w:bCs/>
              </w:rPr>
            </w:pPr>
            <w:r w:rsidRPr="00AE5B99">
              <w:rPr>
                <w:b/>
                <w:bCs/>
                <w:sz w:val="22"/>
              </w:rPr>
              <w:t>Spolu</w:t>
            </w:r>
          </w:p>
        </w:tc>
        <w:tc>
          <w:tcPr>
            <w:tcW w:w="850" w:type="dxa"/>
            <w:tcBorders>
              <w:left w:val="single" w:sz="12" w:space="0" w:color="auto"/>
              <w:bottom w:val="single" w:sz="12" w:space="0" w:color="auto"/>
            </w:tcBorders>
            <w:noWrap/>
            <w:vAlign w:val="center"/>
          </w:tcPr>
          <w:p w:rsidR="00E567A3" w:rsidRPr="002716CB" w:rsidRDefault="00E567A3" w:rsidP="004426E4">
            <w:pPr>
              <w:rPr>
                <w:rFonts w:ascii="Arial Narrow" w:hAnsi="Arial Narrow"/>
              </w:rPr>
            </w:pPr>
          </w:p>
        </w:tc>
        <w:tc>
          <w:tcPr>
            <w:tcW w:w="851" w:type="dxa"/>
            <w:tcBorders>
              <w:bottom w:val="single" w:sz="12" w:space="0" w:color="auto"/>
            </w:tcBorders>
            <w:noWrap/>
            <w:vAlign w:val="center"/>
          </w:tcPr>
          <w:p w:rsidR="00E567A3" w:rsidRPr="002716CB" w:rsidRDefault="00E567A3" w:rsidP="004426E4">
            <w:pPr>
              <w:rPr>
                <w:rFonts w:ascii="Arial Narrow" w:hAnsi="Arial Narrow"/>
              </w:rPr>
            </w:pPr>
          </w:p>
        </w:tc>
        <w:tc>
          <w:tcPr>
            <w:tcW w:w="1268" w:type="dxa"/>
            <w:tcBorders>
              <w:bottom w:val="single" w:sz="12" w:space="0" w:color="auto"/>
            </w:tcBorders>
            <w:noWrap/>
            <w:vAlign w:val="center"/>
          </w:tcPr>
          <w:p w:rsidR="00E567A3" w:rsidRPr="002716CB" w:rsidRDefault="00E567A3" w:rsidP="004426E4">
            <w:pPr>
              <w:rPr>
                <w:rFonts w:ascii="Arial Narrow" w:hAnsi="Arial Narrow"/>
              </w:rPr>
            </w:pPr>
          </w:p>
        </w:tc>
        <w:tc>
          <w:tcPr>
            <w:tcW w:w="1441" w:type="dxa"/>
            <w:tcBorders>
              <w:bottom w:val="single" w:sz="12" w:space="0" w:color="auto"/>
            </w:tcBorders>
            <w:noWrap/>
            <w:vAlign w:val="center"/>
          </w:tcPr>
          <w:p w:rsidR="00E567A3" w:rsidRPr="00056482" w:rsidRDefault="00E567A3" w:rsidP="004426E4"/>
        </w:tc>
        <w:tc>
          <w:tcPr>
            <w:tcW w:w="1118" w:type="dxa"/>
            <w:tcBorders>
              <w:bottom w:val="single" w:sz="12" w:space="0" w:color="auto"/>
            </w:tcBorders>
          </w:tcPr>
          <w:p w:rsidR="00E567A3" w:rsidRPr="00771224" w:rsidRDefault="00771224" w:rsidP="004426E4">
            <w:pPr>
              <w:jc w:val="center"/>
            </w:pPr>
            <w:r w:rsidRPr="00771224">
              <w:t>2452425</w:t>
            </w:r>
          </w:p>
          <w:p w:rsidR="00B559B0" w:rsidRPr="00771224" w:rsidRDefault="00B559B0" w:rsidP="004426E4">
            <w:pPr>
              <w:jc w:val="center"/>
            </w:pPr>
          </w:p>
        </w:tc>
        <w:tc>
          <w:tcPr>
            <w:tcW w:w="1525" w:type="dxa"/>
            <w:tcBorders>
              <w:bottom w:val="single" w:sz="12" w:space="0" w:color="auto"/>
            </w:tcBorders>
            <w:noWrap/>
          </w:tcPr>
          <w:p w:rsidR="00E567A3" w:rsidRPr="00771224" w:rsidRDefault="00771224" w:rsidP="00763C6B">
            <w:pPr>
              <w:jc w:val="center"/>
            </w:pPr>
            <w:r w:rsidRPr="00771224">
              <w:rPr>
                <w:sz w:val="22"/>
              </w:rPr>
              <w:t>3107700</w:t>
            </w: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5E0A0A" w:rsidRPr="002716CB">
        <w:trPr>
          <w:trHeight w:val="990"/>
          <w:jc w:val="center"/>
        </w:trPr>
        <w:tc>
          <w:tcPr>
            <w:tcW w:w="2235" w:type="dxa"/>
            <w:tcBorders>
              <w:top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 xml:space="preserve">Úrok </w:t>
            </w:r>
            <w:r w:rsidRPr="002716CB">
              <w:br/>
              <w:t xml:space="preserve">p. a. </w:t>
            </w:r>
          </w:p>
          <w:p w:rsidR="005E0A0A" w:rsidRPr="002716CB" w:rsidRDefault="005E0A0A" w:rsidP="004426E4">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rsidR="005E0A0A" w:rsidRPr="002716CB" w:rsidRDefault="005E0A0A" w:rsidP="004426E4">
            <w:pPr>
              <w:pStyle w:val="TopHeader"/>
            </w:pPr>
            <w:r w:rsidRPr="002716CB">
              <w:t>Suma istiny v eurách</w:t>
            </w:r>
          </w:p>
          <w:p w:rsidR="005E0A0A" w:rsidRPr="002716CB" w:rsidRDefault="005E0A0A" w:rsidP="004426E4">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5E0A0A" w:rsidRPr="002716CB" w:rsidRDefault="005E0A0A" w:rsidP="004426E4">
            <w:pPr>
              <w:pStyle w:val="TopHeader"/>
            </w:pPr>
            <w:r w:rsidRPr="002716CB">
              <w:t xml:space="preserve">Suma istiny v príslušnej mene za </w:t>
            </w:r>
            <w:proofErr w:type="spellStart"/>
            <w:r w:rsidRPr="002716CB">
              <w:t>bezprostred-ne</w:t>
            </w:r>
            <w:proofErr w:type="spellEnd"/>
            <w:r w:rsidRPr="002716CB">
              <w:t xml:space="preserve"> </w:t>
            </w:r>
            <w:proofErr w:type="spellStart"/>
            <w:r w:rsidRPr="002716CB">
              <w:t>predchá-dzajúce</w:t>
            </w:r>
            <w:proofErr w:type="spellEnd"/>
            <w:r w:rsidRPr="002716CB">
              <w:t xml:space="preserve"> účtovné obdobie</w:t>
            </w:r>
          </w:p>
        </w:tc>
      </w:tr>
      <w:tr w:rsidR="005E0A0A" w:rsidRPr="002716CB">
        <w:trPr>
          <w:trHeight w:val="330"/>
          <w:jc w:val="center"/>
        </w:trPr>
        <w:tc>
          <w:tcPr>
            <w:tcW w:w="2235" w:type="dxa"/>
            <w:tcBorders>
              <w:left w:val="single" w:sz="4" w:space="0" w:color="auto"/>
              <w:right w:val="single" w:sz="12" w:space="0" w:color="auto"/>
            </w:tcBorders>
            <w:noWrap/>
            <w:vAlign w:val="center"/>
          </w:tcPr>
          <w:p w:rsidR="005E0A0A" w:rsidRPr="002716CB" w:rsidRDefault="005E0A0A" w:rsidP="004426E4">
            <w:pPr>
              <w:jc w:val="center"/>
              <w:rPr>
                <w:rFonts w:ascii="Arial Narrow" w:hAnsi="Arial Narrow"/>
                <w:bCs/>
              </w:rPr>
            </w:pPr>
            <w:r w:rsidRPr="002716CB">
              <w:rPr>
                <w:rFonts w:ascii="Arial Narrow" w:hAnsi="Arial Narrow"/>
                <w:bCs/>
                <w:sz w:val="22"/>
              </w:rPr>
              <w:t>a</w:t>
            </w:r>
          </w:p>
        </w:tc>
        <w:tc>
          <w:tcPr>
            <w:tcW w:w="877"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824"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1275"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1418"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134" w:type="dxa"/>
            <w:tcBorders>
              <w:left w:val="single" w:sz="12" w:space="0" w:color="auto"/>
              <w:right w:val="single" w:sz="12" w:space="0" w:color="auto"/>
            </w:tcBorders>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c>
          <w:tcPr>
            <w:tcW w:w="1525" w:type="dxa"/>
            <w:tcBorders>
              <w:left w:val="single" w:sz="12"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G</w:t>
            </w:r>
          </w:p>
        </w:tc>
      </w:tr>
      <w:tr w:rsidR="005E0A0A" w:rsidRPr="002716CB">
        <w:trPr>
          <w:trHeight w:val="478"/>
          <w:jc w:val="center"/>
        </w:trPr>
        <w:tc>
          <w:tcPr>
            <w:tcW w:w="9288" w:type="dxa"/>
            <w:gridSpan w:val="7"/>
            <w:tcBorders>
              <w:bottom w:val="single" w:sz="12" w:space="0" w:color="auto"/>
            </w:tcBorders>
          </w:tcPr>
          <w:p w:rsidR="005E0A0A" w:rsidRPr="002716CB" w:rsidRDefault="005E0A0A" w:rsidP="004426E4">
            <w:pPr>
              <w:rPr>
                <w:rFonts w:ascii="Arial Narrow" w:hAnsi="Arial Narrow"/>
              </w:rPr>
            </w:pPr>
            <w:r w:rsidRPr="002716CB">
              <w:rPr>
                <w:rFonts w:ascii="Arial Narrow" w:hAnsi="Arial Narrow"/>
                <w:b/>
                <w:bCs/>
                <w:sz w:val="22"/>
              </w:rPr>
              <w:t>Dlhodobé pôžičky</w:t>
            </w:r>
          </w:p>
        </w:tc>
      </w:tr>
      <w:tr w:rsidR="00B559B0" w:rsidRPr="002716CB">
        <w:trPr>
          <w:trHeight w:val="397"/>
          <w:jc w:val="center"/>
        </w:trPr>
        <w:tc>
          <w:tcPr>
            <w:tcW w:w="2235" w:type="dxa"/>
            <w:tcBorders>
              <w:top w:val="single" w:sz="12" w:space="0" w:color="auto"/>
              <w:right w:val="single" w:sz="12" w:space="0" w:color="auto"/>
            </w:tcBorders>
            <w:noWrap/>
            <w:vAlign w:val="center"/>
          </w:tcPr>
          <w:p w:rsidR="00B559B0" w:rsidRPr="00164D5E" w:rsidRDefault="00B559B0" w:rsidP="00164D5E">
            <w:r w:rsidRPr="002716CB">
              <w:rPr>
                <w:rFonts w:ascii="Arial Narrow" w:hAnsi="Arial Narrow"/>
                <w:sz w:val="22"/>
              </w:rPr>
              <w:t> </w:t>
            </w:r>
          </w:p>
        </w:tc>
        <w:tc>
          <w:tcPr>
            <w:tcW w:w="877" w:type="dxa"/>
            <w:tcBorders>
              <w:top w:val="single" w:sz="12" w:space="0" w:color="auto"/>
              <w:left w:val="single" w:sz="12" w:space="0" w:color="auto"/>
            </w:tcBorders>
            <w:noWrap/>
            <w:vAlign w:val="center"/>
          </w:tcPr>
          <w:p w:rsidR="00B559B0" w:rsidRPr="00474FE1" w:rsidRDefault="00B559B0" w:rsidP="004426E4"/>
        </w:tc>
        <w:tc>
          <w:tcPr>
            <w:tcW w:w="824" w:type="dxa"/>
            <w:tcBorders>
              <w:top w:val="single" w:sz="12" w:space="0" w:color="auto"/>
            </w:tcBorders>
            <w:noWrap/>
            <w:vAlign w:val="center"/>
          </w:tcPr>
          <w:p w:rsidR="00B559B0" w:rsidRPr="002716CB" w:rsidRDefault="00B559B0" w:rsidP="00C20FA3">
            <w:pPr>
              <w:rPr>
                <w:rFonts w:ascii="Arial Narrow" w:hAnsi="Arial Narrow"/>
              </w:rPr>
            </w:pPr>
          </w:p>
        </w:tc>
        <w:tc>
          <w:tcPr>
            <w:tcW w:w="1275" w:type="dxa"/>
            <w:tcBorders>
              <w:top w:val="single" w:sz="12" w:space="0" w:color="auto"/>
            </w:tcBorders>
            <w:noWrap/>
            <w:vAlign w:val="center"/>
          </w:tcPr>
          <w:p w:rsidR="00B559B0" w:rsidRPr="002716CB" w:rsidRDefault="00B559B0" w:rsidP="00132CF5">
            <w:pPr>
              <w:rPr>
                <w:rFonts w:ascii="Arial Narrow" w:hAnsi="Arial Narrow"/>
              </w:rPr>
            </w:pPr>
          </w:p>
        </w:tc>
        <w:tc>
          <w:tcPr>
            <w:tcW w:w="1418" w:type="dxa"/>
            <w:tcBorders>
              <w:top w:val="single" w:sz="12" w:space="0" w:color="auto"/>
            </w:tcBorders>
            <w:noWrap/>
            <w:vAlign w:val="center"/>
          </w:tcPr>
          <w:p w:rsidR="00B559B0" w:rsidRPr="002716CB" w:rsidRDefault="00B559B0" w:rsidP="004426E4">
            <w:pPr>
              <w:rPr>
                <w:rFonts w:ascii="Arial Narrow" w:hAnsi="Arial Narrow"/>
              </w:rPr>
            </w:pPr>
          </w:p>
        </w:tc>
        <w:tc>
          <w:tcPr>
            <w:tcW w:w="1134" w:type="dxa"/>
            <w:tcBorders>
              <w:top w:val="single" w:sz="12" w:space="0" w:color="auto"/>
            </w:tcBorders>
          </w:tcPr>
          <w:p w:rsidR="00B559B0" w:rsidRPr="002716CB" w:rsidRDefault="00B559B0" w:rsidP="004426E4">
            <w:pPr>
              <w:rPr>
                <w:rFonts w:ascii="Arial Narrow" w:hAnsi="Arial Narrow"/>
              </w:rPr>
            </w:pPr>
          </w:p>
        </w:tc>
        <w:tc>
          <w:tcPr>
            <w:tcW w:w="1525" w:type="dxa"/>
            <w:tcBorders>
              <w:top w:val="single" w:sz="12" w:space="0" w:color="auto"/>
            </w:tcBorders>
            <w:noWrap/>
          </w:tcPr>
          <w:p w:rsidR="00B559B0" w:rsidRPr="002716CB" w:rsidRDefault="00B559B0" w:rsidP="00763C6B">
            <w:pPr>
              <w:rPr>
                <w:rFonts w:ascii="Arial Narrow" w:hAnsi="Arial Narrow"/>
              </w:rPr>
            </w:pPr>
          </w:p>
        </w:tc>
      </w:tr>
      <w:tr w:rsidR="00B559B0" w:rsidRPr="002716CB">
        <w:trPr>
          <w:trHeight w:val="397"/>
          <w:jc w:val="center"/>
        </w:trPr>
        <w:tc>
          <w:tcPr>
            <w:tcW w:w="2235" w:type="dxa"/>
            <w:tcBorders>
              <w:right w:val="single" w:sz="12" w:space="0" w:color="auto"/>
            </w:tcBorders>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877" w:type="dxa"/>
            <w:tcBorders>
              <w:left w:val="single" w:sz="12" w:space="0" w:color="auto"/>
            </w:tcBorders>
            <w:noWrap/>
            <w:vAlign w:val="center"/>
          </w:tcPr>
          <w:p w:rsidR="00B559B0" w:rsidRPr="00474FE1" w:rsidRDefault="00B559B0" w:rsidP="004426E4"/>
        </w:tc>
        <w:tc>
          <w:tcPr>
            <w:tcW w:w="824" w:type="dxa"/>
            <w:noWrap/>
            <w:vAlign w:val="center"/>
          </w:tcPr>
          <w:p w:rsidR="00B559B0" w:rsidRPr="002716CB" w:rsidRDefault="00B559B0" w:rsidP="004426E4">
            <w:pPr>
              <w:rPr>
                <w:rFonts w:ascii="Arial Narrow" w:hAnsi="Arial Narrow"/>
              </w:rPr>
            </w:pPr>
          </w:p>
        </w:tc>
        <w:tc>
          <w:tcPr>
            <w:tcW w:w="1275" w:type="dxa"/>
            <w:noWrap/>
            <w:vAlign w:val="center"/>
          </w:tcPr>
          <w:p w:rsidR="00B559B0" w:rsidRPr="002716CB" w:rsidRDefault="00B559B0" w:rsidP="00132CF5">
            <w:pPr>
              <w:rPr>
                <w:rFonts w:ascii="Arial Narrow" w:hAnsi="Arial Narrow"/>
              </w:rPr>
            </w:pPr>
          </w:p>
        </w:tc>
        <w:tc>
          <w:tcPr>
            <w:tcW w:w="1418" w:type="dxa"/>
            <w:noWrap/>
            <w:vAlign w:val="center"/>
          </w:tcPr>
          <w:p w:rsidR="00B559B0" w:rsidRPr="002716CB" w:rsidRDefault="00B559B0" w:rsidP="004426E4">
            <w:pPr>
              <w:rPr>
                <w:rFonts w:ascii="Arial Narrow" w:hAnsi="Arial Narrow"/>
              </w:rPr>
            </w:pPr>
          </w:p>
        </w:tc>
        <w:tc>
          <w:tcPr>
            <w:tcW w:w="1134" w:type="dxa"/>
          </w:tcPr>
          <w:p w:rsidR="00B559B0" w:rsidRPr="002716CB" w:rsidRDefault="00B559B0" w:rsidP="004426E4">
            <w:pPr>
              <w:rPr>
                <w:rFonts w:ascii="Arial Narrow" w:hAnsi="Arial Narrow"/>
              </w:rPr>
            </w:pPr>
          </w:p>
        </w:tc>
        <w:tc>
          <w:tcPr>
            <w:tcW w:w="1525" w:type="dxa"/>
            <w:noWrap/>
          </w:tcPr>
          <w:p w:rsidR="00B559B0" w:rsidRPr="002716CB" w:rsidRDefault="00B559B0" w:rsidP="00763C6B">
            <w:pPr>
              <w:rPr>
                <w:rFonts w:ascii="Arial Narrow" w:hAnsi="Arial Narrow"/>
              </w:rPr>
            </w:pPr>
          </w:p>
        </w:tc>
      </w:tr>
      <w:tr w:rsidR="00B559B0" w:rsidRPr="002716CB">
        <w:trPr>
          <w:trHeight w:val="397"/>
          <w:jc w:val="center"/>
        </w:trPr>
        <w:tc>
          <w:tcPr>
            <w:tcW w:w="2235" w:type="dxa"/>
            <w:tcBorders>
              <w:right w:val="single" w:sz="12" w:space="0" w:color="auto"/>
            </w:tcBorders>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877" w:type="dxa"/>
            <w:tcBorders>
              <w:left w:val="single" w:sz="12" w:space="0" w:color="auto"/>
            </w:tcBorders>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824"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275"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418"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134" w:type="dxa"/>
          </w:tcPr>
          <w:p w:rsidR="00B559B0" w:rsidRPr="002716CB" w:rsidRDefault="00B559B0" w:rsidP="004426E4">
            <w:pPr>
              <w:rPr>
                <w:rFonts w:ascii="Arial Narrow" w:hAnsi="Arial Narrow"/>
              </w:rPr>
            </w:pPr>
          </w:p>
        </w:tc>
        <w:tc>
          <w:tcPr>
            <w:tcW w:w="1525"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r>
      <w:tr w:rsidR="00B559B0" w:rsidRPr="002716CB">
        <w:trPr>
          <w:trHeight w:val="330"/>
          <w:jc w:val="center"/>
        </w:trPr>
        <w:tc>
          <w:tcPr>
            <w:tcW w:w="9288" w:type="dxa"/>
            <w:gridSpan w:val="7"/>
            <w:tcBorders>
              <w:top w:val="single" w:sz="12" w:space="0" w:color="auto"/>
              <w:bottom w:val="single" w:sz="12" w:space="0" w:color="auto"/>
            </w:tcBorders>
          </w:tcPr>
          <w:p w:rsidR="00B559B0" w:rsidRPr="002716CB" w:rsidRDefault="00B559B0" w:rsidP="004426E4">
            <w:pPr>
              <w:rPr>
                <w:rFonts w:ascii="Arial Narrow" w:hAnsi="Arial Narrow"/>
              </w:rPr>
            </w:pPr>
            <w:r w:rsidRPr="002716CB">
              <w:rPr>
                <w:rFonts w:ascii="Arial Narrow" w:hAnsi="Arial Narrow"/>
                <w:b/>
                <w:bCs/>
                <w:sz w:val="22"/>
              </w:rPr>
              <w:lastRenderedPageBreak/>
              <w:t>Krátkodobé pôžičky</w:t>
            </w:r>
          </w:p>
        </w:tc>
      </w:tr>
      <w:tr w:rsidR="00B559B0" w:rsidRPr="002716CB">
        <w:trPr>
          <w:trHeight w:val="397"/>
          <w:jc w:val="center"/>
        </w:trPr>
        <w:tc>
          <w:tcPr>
            <w:tcW w:w="2235" w:type="dxa"/>
            <w:tcBorders>
              <w:top w:val="single" w:sz="12" w:space="0" w:color="auto"/>
              <w:right w:val="single" w:sz="12" w:space="0" w:color="auto"/>
            </w:tcBorders>
            <w:noWrap/>
            <w:vAlign w:val="center"/>
          </w:tcPr>
          <w:p w:rsidR="00B559B0" w:rsidRPr="00164D5E" w:rsidRDefault="00B559B0" w:rsidP="004426E4"/>
        </w:tc>
        <w:tc>
          <w:tcPr>
            <w:tcW w:w="877" w:type="dxa"/>
            <w:tcBorders>
              <w:top w:val="single" w:sz="12" w:space="0" w:color="auto"/>
              <w:left w:val="single" w:sz="12" w:space="0" w:color="auto"/>
            </w:tcBorders>
            <w:noWrap/>
            <w:vAlign w:val="center"/>
          </w:tcPr>
          <w:p w:rsidR="00B559B0" w:rsidRPr="002716CB" w:rsidRDefault="00B559B0" w:rsidP="004426E4">
            <w:pPr>
              <w:rPr>
                <w:rFonts w:ascii="Arial Narrow" w:hAnsi="Arial Narrow"/>
              </w:rPr>
            </w:pPr>
          </w:p>
        </w:tc>
        <w:tc>
          <w:tcPr>
            <w:tcW w:w="824" w:type="dxa"/>
            <w:tcBorders>
              <w:top w:val="single" w:sz="12" w:space="0" w:color="auto"/>
            </w:tcBorders>
            <w:noWrap/>
            <w:vAlign w:val="center"/>
          </w:tcPr>
          <w:p w:rsidR="00B559B0" w:rsidRPr="002716CB" w:rsidRDefault="00B559B0" w:rsidP="004426E4">
            <w:pPr>
              <w:rPr>
                <w:rFonts w:ascii="Arial Narrow" w:hAnsi="Arial Narrow"/>
              </w:rPr>
            </w:pPr>
          </w:p>
        </w:tc>
        <w:tc>
          <w:tcPr>
            <w:tcW w:w="1275" w:type="dxa"/>
            <w:tcBorders>
              <w:top w:val="single" w:sz="12" w:space="0" w:color="auto"/>
            </w:tcBorders>
            <w:noWrap/>
            <w:vAlign w:val="center"/>
          </w:tcPr>
          <w:p w:rsidR="00B559B0" w:rsidRPr="002716CB" w:rsidRDefault="00B559B0" w:rsidP="004426E4">
            <w:pPr>
              <w:rPr>
                <w:rFonts w:ascii="Arial Narrow" w:hAnsi="Arial Narrow"/>
              </w:rPr>
            </w:pPr>
          </w:p>
        </w:tc>
        <w:tc>
          <w:tcPr>
            <w:tcW w:w="1418" w:type="dxa"/>
            <w:tcBorders>
              <w:top w:val="single" w:sz="12" w:space="0" w:color="auto"/>
            </w:tcBorders>
            <w:noWrap/>
            <w:vAlign w:val="center"/>
          </w:tcPr>
          <w:p w:rsidR="00B559B0" w:rsidRPr="002716CB" w:rsidRDefault="00B559B0" w:rsidP="004426E4">
            <w:pPr>
              <w:rPr>
                <w:rFonts w:ascii="Arial Narrow" w:hAnsi="Arial Narrow"/>
              </w:rPr>
            </w:pPr>
          </w:p>
        </w:tc>
        <w:tc>
          <w:tcPr>
            <w:tcW w:w="1134" w:type="dxa"/>
            <w:tcBorders>
              <w:top w:val="single" w:sz="12" w:space="0" w:color="auto"/>
            </w:tcBorders>
          </w:tcPr>
          <w:p w:rsidR="00B559B0" w:rsidRPr="00474FE1" w:rsidRDefault="00B559B0" w:rsidP="004426E4"/>
        </w:tc>
        <w:tc>
          <w:tcPr>
            <w:tcW w:w="1525" w:type="dxa"/>
            <w:tcBorders>
              <w:top w:val="single" w:sz="12" w:space="0" w:color="auto"/>
            </w:tcBorders>
            <w:noWrap/>
            <w:vAlign w:val="center"/>
          </w:tcPr>
          <w:p w:rsidR="00B559B0" w:rsidRPr="00474FE1" w:rsidRDefault="00B559B0" w:rsidP="004426E4"/>
        </w:tc>
      </w:tr>
      <w:tr w:rsidR="00B559B0" w:rsidRPr="002716CB">
        <w:trPr>
          <w:trHeight w:val="397"/>
          <w:jc w:val="center"/>
        </w:trPr>
        <w:tc>
          <w:tcPr>
            <w:tcW w:w="2235" w:type="dxa"/>
            <w:tcBorders>
              <w:right w:val="single" w:sz="12" w:space="0" w:color="auto"/>
            </w:tcBorders>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877" w:type="dxa"/>
            <w:tcBorders>
              <w:left w:val="single" w:sz="12" w:space="0" w:color="auto"/>
            </w:tcBorders>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824"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275"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418"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c>
          <w:tcPr>
            <w:tcW w:w="1134" w:type="dxa"/>
          </w:tcPr>
          <w:p w:rsidR="00B559B0" w:rsidRPr="002716CB" w:rsidRDefault="00B559B0" w:rsidP="004426E4">
            <w:pPr>
              <w:rPr>
                <w:rFonts w:ascii="Arial Narrow" w:hAnsi="Arial Narrow"/>
              </w:rPr>
            </w:pPr>
          </w:p>
        </w:tc>
        <w:tc>
          <w:tcPr>
            <w:tcW w:w="1525" w:type="dxa"/>
            <w:noWrap/>
            <w:vAlign w:val="center"/>
          </w:tcPr>
          <w:p w:rsidR="00B559B0" w:rsidRPr="002716CB" w:rsidRDefault="00B559B0" w:rsidP="004426E4">
            <w:pPr>
              <w:rPr>
                <w:rFonts w:ascii="Arial Narrow" w:hAnsi="Arial Narrow"/>
              </w:rPr>
            </w:pPr>
            <w:r w:rsidRPr="002716CB">
              <w:rPr>
                <w:rFonts w:ascii="Arial Narrow" w:hAnsi="Arial Narrow"/>
                <w:sz w:val="22"/>
              </w:rPr>
              <w:t> </w:t>
            </w:r>
          </w:p>
        </w:tc>
      </w:tr>
      <w:tr w:rsidR="00B559B0" w:rsidRPr="002716CB">
        <w:trPr>
          <w:trHeight w:val="397"/>
          <w:jc w:val="center"/>
        </w:trPr>
        <w:tc>
          <w:tcPr>
            <w:tcW w:w="2235" w:type="dxa"/>
            <w:tcBorders>
              <w:right w:val="single" w:sz="12" w:space="0" w:color="auto"/>
            </w:tcBorders>
            <w:noWrap/>
            <w:vAlign w:val="center"/>
          </w:tcPr>
          <w:p w:rsidR="00B559B0" w:rsidRPr="002716CB" w:rsidRDefault="00B559B0" w:rsidP="004426E4">
            <w:pPr>
              <w:rPr>
                <w:rFonts w:ascii="Arial Narrow" w:hAnsi="Arial Narrow"/>
                <w:b/>
                <w:bCs/>
              </w:rPr>
            </w:pPr>
          </w:p>
        </w:tc>
        <w:tc>
          <w:tcPr>
            <w:tcW w:w="877" w:type="dxa"/>
            <w:tcBorders>
              <w:left w:val="single" w:sz="12" w:space="0" w:color="auto"/>
            </w:tcBorders>
            <w:noWrap/>
            <w:vAlign w:val="center"/>
          </w:tcPr>
          <w:p w:rsidR="00B559B0" w:rsidRPr="002716CB" w:rsidRDefault="00B559B0" w:rsidP="004426E4">
            <w:pPr>
              <w:rPr>
                <w:rFonts w:ascii="Arial Narrow" w:hAnsi="Arial Narrow"/>
              </w:rPr>
            </w:pPr>
          </w:p>
        </w:tc>
        <w:tc>
          <w:tcPr>
            <w:tcW w:w="824" w:type="dxa"/>
            <w:noWrap/>
            <w:vAlign w:val="center"/>
          </w:tcPr>
          <w:p w:rsidR="00B559B0" w:rsidRPr="002716CB" w:rsidRDefault="00B559B0" w:rsidP="004426E4">
            <w:pPr>
              <w:rPr>
                <w:rFonts w:ascii="Arial Narrow" w:hAnsi="Arial Narrow"/>
              </w:rPr>
            </w:pPr>
          </w:p>
        </w:tc>
        <w:tc>
          <w:tcPr>
            <w:tcW w:w="1275" w:type="dxa"/>
            <w:noWrap/>
            <w:vAlign w:val="center"/>
          </w:tcPr>
          <w:p w:rsidR="00B559B0" w:rsidRPr="002716CB" w:rsidRDefault="00B559B0" w:rsidP="004426E4">
            <w:pPr>
              <w:rPr>
                <w:rFonts w:ascii="Arial Narrow" w:hAnsi="Arial Narrow"/>
              </w:rPr>
            </w:pPr>
          </w:p>
        </w:tc>
        <w:tc>
          <w:tcPr>
            <w:tcW w:w="1418" w:type="dxa"/>
            <w:noWrap/>
            <w:vAlign w:val="center"/>
          </w:tcPr>
          <w:p w:rsidR="00B559B0" w:rsidRPr="002716CB" w:rsidRDefault="00B559B0" w:rsidP="004426E4">
            <w:pPr>
              <w:rPr>
                <w:rFonts w:ascii="Arial Narrow" w:hAnsi="Arial Narrow"/>
              </w:rPr>
            </w:pPr>
          </w:p>
        </w:tc>
        <w:tc>
          <w:tcPr>
            <w:tcW w:w="1134" w:type="dxa"/>
          </w:tcPr>
          <w:p w:rsidR="00B559B0" w:rsidRPr="002716CB" w:rsidRDefault="00B559B0" w:rsidP="004426E4">
            <w:pPr>
              <w:rPr>
                <w:rFonts w:ascii="Arial Narrow" w:hAnsi="Arial Narrow"/>
              </w:rPr>
            </w:pPr>
          </w:p>
        </w:tc>
        <w:tc>
          <w:tcPr>
            <w:tcW w:w="1525" w:type="dxa"/>
            <w:noWrap/>
            <w:vAlign w:val="center"/>
          </w:tcPr>
          <w:p w:rsidR="00B559B0" w:rsidRPr="002716CB" w:rsidRDefault="00B559B0" w:rsidP="004426E4">
            <w:pPr>
              <w:rPr>
                <w:rFonts w:ascii="Arial Narrow" w:hAnsi="Arial Narrow"/>
              </w:rPr>
            </w:pPr>
          </w:p>
        </w:tc>
      </w:tr>
      <w:tr w:rsidR="00B559B0" w:rsidRPr="002716CB">
        <w:trPr>
          <w:trHeight w:val="345"/>
          <w:jc w:val="center"/>
        </w:trPr>
        <w:tc>
          <w:tcPr>
            <w:tcW w:w="9288" w:type="dxa"/>
            <w:gridSpan w:val="7"/>
            <w:noWrap/>
            <w:vAlign w:val="center"/>
          </w:tcPr>
          <w:p w:rsidR="00B559B0" w:rsidRPr="002716CB" w:rsidRDefault="00B559B0" w:rsidP="004426E4">
            <w:pPr>
              <w:rPr>
                <w:rFonts w:ascii="Arial Narrow" w:hAnsi="Arial Narrow"/>
              </w:rPr>
            </w:pPr>
            <w:r w:rsidRPr="002716CB">
              <w:rPr>
                <w:rFonts w:ascii="Arial Narrow" w:hAnsi="Arial Narrow"/>
                <w:b/>
                <w:bCs/>
                <w:sz w:val="22"/>
              </w:rPr>
              <w:t>Krátkodobé finančné výpomoci</w:t>
            </w:r>
          </w:p>
        </w:tc>
      </w:tr>
      <w:tr w:rsidR="00B559B0" w:rsidRPr="002716CB">
        <w:trPr>
          <w:trHeight w:val="397"/>
          <w:jc w:val="center"/>
        </w:trPr>
        <w:tc>
          <w:tcPr>
            <w:tcW w:w="2235" w:type="dxa"/>
            <w:tcBorders>
              <w:right w:val="single" w:sz="12" w:space="0" w:color="auto"/>
            </w:tcBorders>
            <w:noWrap/>
            <w:vAlign w:val="center"/>
          </w:tcPr>
          <w:p w:rsidR="00B559B0" w:rsidRPr="002716CB" w:rsidRDefault="00B559B0" w:rsidP="004426E4">
            <w:pPr>
              <w:rPr>
                <w:rFonts w:ascii="Arial Narrow" w:hAnsi="Arial Narrow"/>
                <w:b/>
                <w:bCs/>
              </w:rPr>
            </w:pPr>
          </w:p>
        </w:tc>
        <w:tc>
          <w:tcPr>
            <w:tcW w:w="877" w:type="dxa"/>
            <w:tcBorders>
              <w:left w:val="single" w:sz="12" w:space="0" w:color="auto"/>
            </w:tcBorders>
            <w:noWrap/>
            <w:vAlign w:val="center"/>
          </w:tcPr>
          <w:p w:rsidR="00B559B0" w:rsidRPr="002716CB" w:rsidRDefault="00B559B0" w:rsidP="004426E4">
            <w:pPr>
              <w:rPr>
                <w:rFonts w:ascii="Arial Narrow" w:hAnsi="Arial Narrow"/>
              </w:rPr>
            </w:pPr>
          </w:p>
        </w:tc>
        <w:tc>
          <w:tcPr>
            <w:tcW w:w="824" w:type="dxa"/>
            <w:noWrap/>
            <w:vAlign w:val="center"/>
          </w:tcPr>
          <w:p w:rsidR="00B559B0" w:rsidRPr="002716CB" w:rsidRDefault="00B559B0" w:rsidP="004426E4">
            <w:pPr>
              <w:rPr>
                <w:rFonts w:ascii="Arial Narrow" w:hAnsi="Arial Narrow"/>
              </w:rPr>
            </w:pPr>
          </w:p>
        </w:tc>
        <w:tc>
          <w:tcPr>
            <w:tcW w:w="1275" w:type="dxa"/>
            <w:noWrap/>
            <w:vAlign w:val="center"/>
          </w:tcPr>
          <w:p w:rsidR="00B559B0" w:rsidRPr="002716CB" w:rsidRDefault="00B559B0" w:rsidP="004426E4">
            <w:pPr>
              <w:rPr>
                <w:rFonts w:ascii="Arial Narrow" w:hAnsi="Arial Narrow"/>
              </w:rPr>
            </w:pPr>
          </w:p>
        </w:tc>
        <w:tc>
          <w:tcPr>
            <w:tcW w:w="1418" w:type="dxa"/>
            <w:noWrap/>
            <w:vAlign w:val="center"/>
          </w:tcPr>
          <w:p w:rsidR="00B559B0" w:rsidRPr="002716CB" w:rsidRDefault="00B559B0" w:rsidP="004426E4">
            <w:pPr>
              <w:rPr>
                <w:rFonts w:ascii="Arial Narrow" w:hAnsi="Arial Narrow"/>
              </w:rPr>
            </w:pPr>
          </w:p>
        </w:tc>
        <w:tc>
          <w:tcPr>
            <w:tcW w:w="1134" w:type="dxa"/>
          </w:tcPr>
          <w:p w:rsidR="00B559B0" w:rsidRPr="002716CB" w:rsidRDefault="00B559B0" w:rsidP="004426E4">
            <w:pPr>
              <w:rPr>
                <w:rFonts w:ascii="Arial Narrow" w:hAnsi="Arial Narrow"/>
              </w:rPr>
            </w:pPr>
          </w:p>
        </w:tc>
        <w:tc>
          <w:tcPr>
            <w:tcW w:w="1525" w:type="dxa"/>
            <w:noWrap/>
            <w:vAlign w:val="center"/>
          </w:tcPr>
          <w:p w:rsidR="00B559B0" w:rsidRPr="002716CB" w:rsidRDefault="00B559B0" w:rsidP="004426E4">
            <w:pPr>
              <w:rPr>
                <w:rFonts w:ascii="Arial Narrow" w:hAnsi="Arial Narrow"/>
              </w:rPr>
            </w:pPr>
          </w:p>
        </w:tc>
      </w:tr>
      <w:tr w:rsidR="00B559B0" w:rsidRPr="002716CB">
        <w:trPr>
          <w:trHeight w:val="397"/>
          <w:jc w:val="center"/>
        </w:trPr>
        <w:tc>
          <w:tcPr>
            <w:tcW w:w="2235" w:type="dxa"/>
            <w:tcBorders>
              <w:bottom w:val="single" w:sz="12" w:space="0" w:color="auto"/>
              <w:right w:val="single" w:sz="12" w:space="0" w:color="auto"/>
            </w:tcBorders>
            <w:noWrap/>
            <w:vAlign w:val="center"/>
          </w:tcPr>
          <w:p w:rsidR="00B559B0" w:rsidRPr="002716CB" w:rsidRDefault="00B559B0" w:rsidP="004426E4">
            <w:pPr>
              <w:rPr>
                <w:rFonts w:ascii="Arial Narrow" w:hAnsi="Arial Narrow"/>
                <w:b/>
                <w:bCs/>
              </w:rPr>
            </w:pPr>
          </w:p>
        </w:tc>
        <w:tc>
          <w:tcPr>
            <w:tcW w:w="877" w:type="dxa"/>
            <w:tcBorders>
              <w:left w:val="single" w:sz="12" w:space="0" w:color="auto"/>
              <w:bottom w:val="single" w:sz="12" w:space="0" w:color="auto"/>
            </w:tcBorders>
            <w:noWrap/>
            <w:vAlign w:val="center"/>
          </w:tcPr>
          <w:p w:rsidR="00B559B0" w:rsidRPr="002716CB" w:rsidRDefault="00B559B0" w:rsidP="004426E4">
            <w:pPr>
              <w:rPr>
                <w:rFonts w:ascii="Arial Narrow" w:hAnsi="Arial Narrow"/>
              </w:rPr>
            </w:pPr>
          </w:p>
        </w:tc>
        <w:tc>
          <w:tcPr>
            <w:tcW w:w="824" w:type="dxa"/>
            <w:tcBorders>
              <w:bottom w:val="single" w:sz="12" w:space="0" w:color="auto"/>
            </w:tcBorders>
            <w:noWrap/>
            <w:vAlign w:val="center"/>
          </w:tcPr>
          <w:p w:rsidR="00B559B0" w:rsidRPr="002716CB" w:rsidRDefault="00B559B0" w:rsidP="004426E4">
            <w:pPr>
              <w:rPr>
                <w:rFonts w:ascii="Arial Narrow" w:hAnsi="Arial Narrow"/>
              </w:rPr>
            </w:pPr>
          </w:p>
        </w:tc>
        <w:tc>
          <w:tcPr>
            <w:tcW w:w="1275" w:type="dxa"/>
            <w:tcBorders>
              <w:bottom w:val="single" w:sz="12" w:space="0" w:color="auto"/>
            </w:tcBorders>
            <w:noWrap/>
            <w:vAlign w:val="center"/>
          </w:tcPr>
          <w:p w:rsidR="00B559B0" w:rsidRPr="002716CB" w:rsidRDefault="00B559B0" w:rsidP="004426E4">
            <w:pPr>
              <w:rPr>
                <w:rFonts w:ascii="Arial Narrow" w:hAnsi="Arial Narrow"/>
              </w:rPr>
            </w:pPr>
          </w:p>
        </w:tc>
        <w:tc>
          <w:tcPr>
            <w:tcW w:w="1418" w:type="dxa"/>
            <w:tcBorders>
              <w:bottom w:val="single" w:sz="12" w:space="0" w:color="auto"/>
            </w:tcBorders>
            <w:noWrap/>
            <w:vAlign w:val="center"/>
          </w:tcPr>
          <w:p w:rsidR="00B559B0" w:rsidRPr="002716CB" w:rsidRDefault="00B559B0" w:rsidP="004426E4">
            <w:pPr>
              <w:rPr>
                <w:rFonts w:ascii="Arial Narrow" w:hAnsi="Arial Narrow"/>
              </w:rPr>
            </w:pPr>
          </w:p>
        </w:tc>
        <w:tc>
          <w:tcPr>
            <w:tcW w:w="1134" w:type="dxa"/>
            <w:tcBorders>
              <w:bottom w:val="single" w:sz="12" w:space="0" w:color="auto"/>
            </w:tcBorders>
          </w:tcPr>
          <w:p w:rsidR="00B559B0" w:rsidRPr="002716CB" w:rsidRDefault="00B559B0" w:rsidP="004426E4">
            <w:pPr>
              <w:rPr>
                <w:rFonts w:ascii="Arial Narrow" w:hAnsi="Arial Narrow"/>
              </w:rPr>
            </w:pPr>
          </w:p>
        </w:tc>
        <w:tc>
          <w:tcPr>
            <w:tcW w:w="1525" w:type="dxa"/>
            <w:tcBorders>
              <w:bottom w:val="single" w:sz="12" w:space="0" w:color="auto"/>
            </w:tcBorders>
            <w:noWrap/>
            <w:vAlign w:val="center"/>
          </w:tcPr>
          <w:p w:rsidR="00B559B0" w:rsidRPr="002716CB" w:rsidRDefault="00B559B0" w:rsidP="004426E4">
            <w:pPr>
              <w:rPr>
                <w:rFonts w:ascii="Arial Narrow" w:hAnsi="Arial Narrow"/>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ind w:right="-468"/>
        <w:rPr>
          <w:rFonts w:ascii="Arial Narrow" w:hAnsi="Arial Narrow" w:cs="Arial Narrow"/>
          <w:sz w:val="22"/>
        </w:rPr>
      </w:pPr>
      <w:r w:rsidRPr="002716CB">
        <w:rPr>
          <w:rFonts w:ascii="Arial Narrow" w:hAnsi="Arial Narrow" w:cs="Arial Narrow"/>
          <w:sz w:val="22"/>
        </w:rPr>
        <w:t xml:space="preserve">i.2) Bankové úvery, pôžičky a návratné finančné výpomoci - </w:t>
      </w:r>
      <w:r w:rsidRPr="002716CB">
        <w:rPr>
          <w:rFonts w:ascii="Arial Narrow" w:hAnsi="Arial Narrow" w:cs="Arial Narrow"/>
          <w:b/>
          <w:sz w:val="22"/>
          <w:u w:val="single"/>
        </w:rPr>
        <w:t>hodnota v eurách a forma zabezpečenia</w:t>
      </w: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1B762E">
        <w:rPr>
          <w:rFonts w:ascii="Arial Narrow" w:hAnsi="Arial Narrow" w:cs="Arial Narrow"/>
          <w:sz w:val="22"/>
        </w:rPr>
        <w:t xml:space="preserve">j) Významné </w:t>
      </w:r>
      <w:r w:rsidRPr="001B762E">
        <w:rPr>
          <w:rFonts w:ascii="Arial Narrow" w:hAnsi="Arial Narrow" w:cs="Arial Narrow"/>
          <w:sz w:val="22"/>
          <w:u w:val="single"/>
        </w:rPr>
        <w:t>položky časového rozlíšenia</w:t>
      </w:r>
      <w:r w:rsidRPr="001B762E">
        <w:rPr>
          <w:rFonts w:ascii="Arial Narrow" w:hAnsi="Arial Narrow" w:cs="Arial Narrow"/>
          <w:sz w:val="22"/>
        </w:rPr>
        <w:t xml:space="preserve"> výdavkov budúcich období a výnosov budúcich období:</w:t>
      </w:r>
      <w:r w:rsidRPr="002716CB">
        <w:rPr>
          <w:rFonts w:ascii="Arial Narrow" w:hAnsi="Arial Narrow" w:cs="Arial Narrow"/>
          <w:sz w:val="22"/>
        </w:rPr>
        <w:t xml:space="preserve"> </w:t>
      </w:r>
    </w:p>
    <w:p w:rsidR="005E0A0A" w:rsidRPr="002716CB" w:rsidRDefault="00D94C36" w:rsidP="005E0A0A">
      <w:pPr>
        <w:ind w:right="-468"/>
        <w:jc w:val="both"/>
        <w:rPr>
          <w:rFonts w:ascii="Arial Narrow" w:hAnsi="Arial Narrow" w:cs="Arial Narrow"/>
          <w:sz w:val="22"/>
        </w:rPr>
      </w:pPr>
      <w:r>
        <w:rPr>
          <w:rFonts w:ascii="Arial Narrow" w:hAnsi="Arial Narrow" w:cs="Arial Narrow"/>
          <w:sz w:val="22"/>
        </w:rPr>
        <w:t>na účte výnosy  budúcich období  sú poskytnuté dotácie na stroje a budovy</w:t>
      </w:r>
    </w:p>
    <w:p w:rsidR="005E0A0A" w:rsidRPr="002716CB" w:rsidRDefault="005E0A0A" w:rsidP="005E0A0A">
      <w:pPr>
        <w:ind w:right="-468"/>
        <w:jc w:val="both"/>
        <w:rPr>
          <w:rFonts w:ascii="Arial Narrow" w:hAnsi="Arial Narrow" w:cs="Arial Narrow"/>
          <w:sz w:val="22"/>
        </w:rPr>
      </w:pPr>
    </w:p>
    <w:p w:rsidR="005E0A0A"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k) Významné </w:t>
      </w:r>
      <w:r w:rsidRPr="002716CB">
        <w:rPr>
          <w:rFonts w:ascii="Arial Narrow" w:hAnsi="Arial Narrow" w:cs="Arial Narrow"/>
          <w:sz w:val="22"/>
          <w:u w:val="single"/>
        </w:rPr>
        <w:t>položky derivátov</w:t>
      </w: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Informácie k prílohe č.3 časti G. písm. k) o významných </w:t>
      </w:r>
      <w:r w:rsidRPr="004A1E6C">
        <w:rPr>
          <w:rFonts w:ascii="Arial Narrow" w:hAnsi="Arial Narrow" w:cs="Arial Narrow"/>
          <w:sz w:val="22"/>
          <w:u w:val="single"/>
        </w:rPr>
        <w:t>položkách derivátov</w:t>
      </w:r>
      <w:r w:rsidRPr="002716CB">
        <w:rPr>
          <w:rFonts w:ascii="Arial Narrow" w:hAnsi="Arial Narrow" w:cs="Arial Narrow"/>
          <w:sz w:val="22"/>
        </w:rPr>
        <w:t xml:space="preserve"> za bežné účtovné obdobie</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3"/>
      </w:tblGrid>
      <w:tr w:rsidR="005E0A0A" w:rsidRPr="002716CB">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Dohodnutá cena podkladového nástroja</w:t>
            </w:r>
          </w:p>
        </w:tc>
      </w:tr>
      <w:tr w:rsidR="005E0A0A" w:rsidRPr="002716CB">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
              </w:rPr>
            </w:pPr>
            <w:r w:rsidRPr="002716CB">
              <w:rPr>
                <w:rFonts w:ascii="Arial Narrow" w:hAnsi="Arial Narrow"/>
                <w:b/>
                <w:sz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
              </w:rPr>
            </w:pPr>
            <w:r w:rsidRPr="002716CB">
              <w:rPr>
                <w:rFonts w:ascii="Arial Narrow" w:hAnsi="Arial Narrow"/>
                <w:b/>
                <w:sz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r>
      <w:tr w:rsidR="005E0A0A" w:rsidRPr="002716CB">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D</w:t>
            </w:r>
          </w:p>
        </w:tc>
      </w:tr>
      <w:tr w:rsidR="005E0A0A" w:rsidRPr="002716CB">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b/>
              </w:rPr>
            </w:pPr>
            <w:r w:rsidRPr="002716CB">
              <w:rPr>
                <w:rFonts w:ascii="Arial Narrow" w:hAnsi="Arial Narrow"/>
                <w:b/>
                <w:sz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E0A0A" w:rsidRPr="002716CB" w:rsidRDefault="005E0A0A" w:rsidP="004426E4">
            <w:pPr>
              <w:rPr>
                <w:rFonts w:ascii="Arial Narrow" w:hAnsi="Arial Narrow"/>
                <w:b/>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E0A0A" w:rsidRPr="002716CB" w:rsidRDefault="005E0A0A" w:rsidP="004426E4">
            <w:pPr>
              <w:rPr>
                <w:rFonts w:ascii="Arial Narrow" w:hAnsi="Arial Narrow"/>
                <w:b/>
              </w:rPr>
            </w:pPr>
          </w:p>
        </w:tc>
        <w:tc>
          <w:tcPr>
            <w:tcW w:w="2192" w:type="dxa"/>
            <w:tcBorders>
              <w:top w:val="single" w:sz="12" w:space="0" w:color="auto"/>
              <w:left w:val="single" w:sz="6" w:space="0" w:color="auto"/>
              <w:bottom w:val="single" w:sz="4" w:space="0" w:color="auto"/>
              <w:right w:val="single" w:sz="4" w:space="0" w:color="auto"/>
            </w:tcBorders>
            <w:vAlign w:val="center"/>
          </w:tcPr>
          <w:p w:rsidR="005E0A0A" w:rsidRPr="002716CB" w:rsidRDefault="005E0A0A" w:rsidP="004426E4">
            <w:pPr>
              <w:rPr>
                <w:rFonts w:ascii="Arial Narrow" w:hAnsi="Arial Narrow"/>
                <w:b/>
              </w:rPr>
            </w:pPr>
          </w:p>
        </w:tc>
      </w:tr>
      <w:tr w:rsidR="005E0A0A"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p>
        </w:tc>
        <w:tc>
          <w:tcPr>
            <w:tcW w:w="1484"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623"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484"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484"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p>
        </w:tc>
        <w:tc>
          <w:tcPr>
            <w:tcW w:w="1484" w:type="dxa"/>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1623" w:type="dxa"/>
            <w:gridSpan w:val="2"/>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6"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r w:rsidRPr="002716CB">
              <w:rPr>
                <w:rFonts w:ascii="Arial Narrow" w:hAnsi="Arial Narrow"/>
                <w:b/>
                <w:sz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1623" w:type="dxa"/>
            <w:gridSpan w:val="2"/>
            <w:tcBorders>
              <w:top w:val="single" w:sz="12"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12"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498" w:type="dxa"/>
            <w:gridSpan w:val="2"/>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609"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609"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609"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p>
        </w:tc>
        <w:tc>
          <w:tcPr>
            <w:tcW w:w="1498" w:type="dxa"/>
            <w:gridSpan w:val="2"/>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1609" w:type="dxa"/>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rPr>
            </w:pPr>
          </w:p>
        </w:tc>
        <w:tc>
          <w:tcPr>
            <w:tcW w:w="2192" w:type="dxa"/>
            <w:tcBorders>
              <w:top w:val="single" w:sz="6"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rPr>
            </w:pP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Layout w:type="fixed"/>
        <w:tblLook w:val="04A0" w:firstRow="1" w:lastRow="0" w:firstColumn="1" w:lastColumn="0" w:noHBand="0" w:noVBand="1"/>
      </w:tblPr>
      <w:tblGrid>
        <w:gridCol w:w="3955"/>
        <w:gridCol w:w="1682"/>
        <w:gridCol w:w="992"/>
        <w:gridCol w:w="1701"/>
        <w:gridCol w:w="958"/>
      </w:tblGrid>
      <w:tr w:rsidR="005E0A0A" w:rsidRPr="002716CB">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E0A0A" w:rsidRPr="002716CB" w:rsidRDefault="005E0A0A" w:rsidP="004426E4">
            <w:pPr>
              <w:rPr>
                <w:rFonts w:ascii="Arial Narrow" w:hAnsi="Arial Narrow"/>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4426E4">
            <w:pPr>
              <w:pStyle w:val="TopHeader"/>
              <w:rPr>
                <w:b w:val="0"/>
              </w:rPr>
            </w:pPr>
            <w:r w:rsidRPr="004A1E6C">
              <w:rPr>
                <w:b w:val="0"/>
              </w:rPr>
              <w:t xml:space="preserve">Zmena reálnej hodnoty </w:t>
            </w:r>
            <w:r w:rsidRPr="004A1E6C">
              <w:rPr>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E0A0A" w:rsidRPr="004A1E6C" w:rsidRDefault="005E0A0A" w:rsidP="004426E4">
            <w:pPr>
              <w:pStyle w:val="TopHeader"/>
              <w:rPr>
                <w:b w:val="0"/>
              </w:rPr>
            </w:pPr>
            <w:r w:rsidRPr="004A1E6C">
              <w:rPr>
                <w:b w:val="0"/>
              </w:rPr>
              <w:t>Zmena reálnej hodnoty (+/-) s vplyvom na</w:t>
            </w:r>
          </w:p>
        </w:tc>
      </w:tr>
      <w:tr w:rsidR="005E0A0A" w:rsidRPr="002716CB">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vlastné imanie</w:t>
            </w:r>
          </w:p>
        </w:tc>
      </w:tr>
      <w:tr w:rsidR="005E0A0A" w:rsidRPr="002716CB">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E</w:t>
            </w:r>
          </w:p>
        </w:tc>
      </w:tr>
      <w:tr w:rsidR="005E0A0A" w:rsidRPr="002716CB">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b/>
                <w:sz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b/>
              </w:rPr>
            </w:pPr>
          </w:p>
        </w:tc>
        <w:tc>
          <w:tcPr>
            <w:tcW w:w="992" w:type="dxa"/>
            <w:tcBorders>
              <w:top w:val="single" w:sz="4" w:space="0" w:color="auto"/>
              <w:left w:val="nil"/>
              <w:bottom w:val="single" w:sz="12" w:space="0" w:color="auto"/>
              <w:right w:val="single" w:sz="8" w:space="0" w:color="auto"/>
            </w:tcBorders>
            <w:noWrap/>
            <w:vAlign w:val="center"/>
          </w:tcPr>
          <w:p w:rsidR="005E0A0A" w:rsidRPr="002716CB" w:rsidRDefault="005E0A0A" w:rsidP="004426E4">
            <w:pPr>
              <w:jc w:val="center"/>
              <w:rPr>
                <w:rFonts w:ascii="Arial Narrow" w:hAnsi="Arial Narrow"/>
                <w:b/>
              </w:rPr>
            </w:pPr>
          </w:p>
        </w:tc>
        <w:tc>
          <w:tcPr>
            <w:tcW w:w="1701" w:type="dxa"/>
            <w:tcBorders>
              <w:top w:val="single" w:sz="4" w:space="0" w:color="auto"/>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b/>
              </w:rPr>
            </w:pPr>
          </w:p>
        </w:tc>
        <w:tc>
          <w:tcPr>
            <w:tcW w:w="958" w:type="dxa"/>
            <w:tcBorders>
              <w:top w:val="single" w:sz="4" w:space="0" w:color="auto"/>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b/>
              </w:rPr>
            </w:pPr>
          </w:p>
        </w:tc>
      </w:tr>
      <w:tr w:rsidR="005E0A0A" w:rsidRPr="002716CB">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b/>
                <w:sz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12" w:space="0" w:color="auto"/>
              <w:left w:val="nil"/>
              <w:bottom w:val="single" w:sz="12"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12" w:space="0" w:color="auto"/>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12" w:space="0" w:color="auto"/>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12"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12"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p>
        </w:tc>
      </w:tr>
      <w:tr w:rsidR="005E0A0A"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p>
        </w:tc>
        <w:tc>
          <w:tcPr>
            <w:tcW w:w="1682" w:type="dxa"/>
            <w:tcBorders>
              <w:top w:val="nil"/>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92" w:type="dxa"/>
            <w:tcBorders>
              <w:top w:val="nil"/>
              <w:left w:val="nil"/>
              <w:bottom w:val="single" w:sz="12" w:space="0" w:color="auto"/>
              <w:right w:val="single" w:sz="8" w:space="0" w:color="auto"/>
            </w:tcBorders>
            <w:noWrap/>
            <w:vAlign w:val="center"/>
          </w:tcPr>
          <w:p w:rsidR="005E0A0A" w:rsidRPr="002716CB" w:rsidRDefault="005E0A0A" w:rsidP="004426E4">
            <w:pPr>
              <w:jc w:val="center"/>
              <w:rPr>
                <w:rFonts w:ascii="Arial Narrow" w:hAnsi="Arial Narrow"/>
              </w:rPr>
            </w:pPr>
          </w:p>
        </w:tc>
        <w:tc>
          <w:tcPr>
            <w:tcW w:w="1701"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rPr>
            </w:pPr>
          </w:p>
        </w:tc>
        <w:tc>
          <w:tcPr>
            <w:tcW w:w="958" w:type="dxa"/>
            <w:tcBorders>
              <w:top w:val="nil"/>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p>
        </w:tc>
      </w:tr>
    </w:tbl>
    <w:p w:rsidR="005E0A0A" w:rsidRPr="002716CB" w:rsidRDefault="005E0A0A" w:rsidP="005E0A0A">
      <w:pPr>
        <w:pStyle w:val="Nzov"/>
        <w:keepNext w:val="0"/>
        <w:widowControl w:val="0"/>
        <w:spacing w:before="0" w:beforeAutospacing="0" w:after="0"/>
        <w:ind w:left="36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l) </w:t>
      </w:r>
      <w:r w:rsidRPr="004A1E6C">
        <w:rPr>
          <w:rFonts w:ascii="Arial Narrow" w:hAnsi="Arial Narrow" w:cs="Arial Narrow"/>
          <w:sz w:val="22"/>
          <w:u w:val="single"/>
        </w:rPr>
        <w:t>Majetok a záväzky zabezpečené derivátmi</w:t>
      </w:r>
      <w:r w:rsidRPr="002716CB">
        <w:rPr>
          <w:rFonts w:ascii="Arial Narrow" w:hAnsi="Arial Narrow" w:cs="Arial Narrow"/>
          <w:sz w:val="22"/>
        </w:rPr>
        <w:t xml:space="preserve">, pričom sa uvádza forma tohto zabezpečenia: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G písm. l) o </w:t>
      </w:r>
      <w:r w:rsidRPr="004A1E6C">
        <w:rPr>
          <w:rFonts w:ascii="Arial Narrow" w:hAnsi="Arial Narrow" w:cs="Arial Narrow"/>
          <w:sz w:val="22"/>
          <w:u w:val="single"/>
        </w:rPr>
        <w:t>položkách zabezpečených derivátmi</w:t>
      </w:r>
    </w:p>
    <w:tbl>
      <w:tblPr>
        <w:tblW w:w="5000" w:type="pct"/>
        <w:jc w:val="center"/>
        <w:tblLook w:val="04A0" w:firstRow="1" w:lastRow="0" w:firstColumn="1" w:lastColumn="0" w:noHBand="0" w:noVBand="1"/>
      </w:tblPr>
      <w:tblGrid>
        <w:gridCol w:w="5300"/>
        <w:gridCol w:w="1984"/>
        <w:gridCol w:w="2004"/>
      </w:tblGrid>
      <w:tr w:rsidR="005E0A0A" w:rsidRPr="002716CB">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Reálna hodnota</w:t>
            </w:r>
          </w:p>
        </w:tc>
      </w:tr>
      <w:tr w:rsidR="005E0A0A" w:rsidRPr="002716CB">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C</w:t>
            </w:r>
          </w:p>
        </w:tc>
      </w:tr>
      <w:tr w:rsidR="005E0A0A"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Majetok vykázaný v</w:t>
            </w:r>
            <w:r>
              <w:rPr>
                <w:rFonts w:ascii="Arial Narrow" w:hAnsi="Arial Narrow"/>
                <w:sz w:val="22"/>
              </w:rPr>
              <w:t> </w:t>
            </w:r>
            <w:r w:rsidRPr="002716CB">
              <w:rPr>
                <w:rFonts w:ascii="Arial Narrow" w:hAnsi="Arial Narrow"/>
                <w:sz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Záväzok vykázaný v</w:t>
            </w:r>
            <w:r>
              <w:rPr>
                <w:rFonts w:ascii="Arial Narrow" w:hAnsi="Arial Narrow"/>
                <w:sz w:val="22"/>
              </w:rPr>
              <w:t> </w:t>
            </w:r>
            <w:r w:rsidRPr="002716CB">
              <w:rPr>
                <w:rFonts w:ascii="Arial Narrow" w:hAnsi="Arial Narrow"/>
                <w:sz w:val="22"/>
              </w:rPr>
              <w:t>súvahe</w:t>
            </w:r>
          </w:p>
        </w:tc>
        <w:tc>
          <w:tcPr>
            <w:tcW w:w="1068" w:type="pct"/>
            <w:tcBorders>
              <w:top w:val="nil"/>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9" w:type="pct"/>
            <w:tcBorders>
              <w:top w:val="nil"/>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9" w:type="pct"/>
            <w:tcBorders>
              <w:top w:val="nil"/>
              <w:left w:val="single" w:sz="4"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r w:rsidR="005E0A0A" w:rsidRPr="002716CB">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rPr>
            </w:pPr>
            <w:r w:rsidRPr="002716CB">
              <w:rPr>
                <w:rFonts w:ascii="Arial Narrow" w:hAnsi="Arial Narrow"/>
                <w:b/>
                <w:sz w:val="22"/>
              </w:rPr>
              <w:t>Spolu</w:t>
            </w:r>
          </w:p>
        </w:tc>
        <w:tc>
          <w:tcPr>
            <w:tcW w:w="1068" w:type="pct"/>
            <w:tcBorders>
              <w:top w:val="nil"/>
              <w:left w:val="single" w:sz="12" w:space="0" w:color="auto"/>
              <w:bottom w:val="single" w:sz="12" w:space="0" w:color="auto"/>
              <w:right w:val="single" w:sz="8"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c>
          <w:tcPr>
            <w:tcW w:w="1079" w:type="pct"/>
            <w:tcBorders>
              <w:top w:val="nil"/>
              <w:left w:val="single" w:sz="4"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 </w:t>
            </w:r>
          </w:p>
        </w:tc>
      </w:tr>
    </w:tbl>
    <w:p w:rsidR="005E0A0A" w:rsidRDefault="005E0A0A" w:rsidP="005E0A0A">
      <w:pPr>
        <w:pStyle w:val="Nzov"/>
        <w:keepNext w:val="0"/>
        <w:widowControl w:val="0"/>
        <w:spacing w:before="0" w:beforeAutospacing="0" w:after="0"/>
        <w:ind w:left="360"/>
        <w:jc w:val="left"/>
        <w:rPr>
          <w:rFonts w:ascii="Times New Roman" w:hAnsi="Times New Roman"/>
          <w:sz w:val="24"/>
        </w:rPr>
      </w:pPr>
    </w:p>
    <w:p w:rsidR="005E0A0A" w:rsidRPr="004A1E6C" w:rsidRDefault="005E0A0A" w:rsidP="005E0A0A">
      <w:pPr>
        <w:rPr>
          <w:lang w:eastAsia="en-US"/>
        </w:rPr>
      </w:pPr>
    </w:p>
    <w:p w:rsidR="005E0A0A" w:rsidRPr="002716CB" w:rsidRDefault="005E0A0A" w:rsidP="005E0A0A">
      <w:pPr>
        <w:spacing w:after="120"/>
        <w:rPr>
          <w:rFonts w:ascii="Arial Narrow" w:hAnsi="Arial Narrow" w:cs="Arial Narrow"/>
          <w:sz w:val="22"/>
        </w:rPr>
      </w:pPr>
      <w:r w:rsidRPr="002716CB">
        <w:rPr>
          <w:rFonts w:ascii="Arial Narrow" w:hAnsi="Arial Narrow" w:cs="Arial Narrow"/>
          <w:sz w:val="22"/>
        </w:rPr>
        <w:t xml:space="preserve">m) Majetok prenajatý formou </w:t>
      </w:r>
      <w:r w:rsidRPr="004A1E6C">
        <w:rPr>
          <w:rFonts w:ascii="Arial Narrow" w:hAnsi="Arial Narrow" w:cs="Arial Narrow"/>
          <w:sz w:val="22"/>
          <w:u w:val="single"/>
        </w:rPr>
        <w:t>finančného prenájmu</w:t>
      </w:r>
      <w:r w:rsidRPr="002716CB">
        <w:rPr>
          <w:rFonts w:ascii="Arial Narrow" w:hAnsi="Arial Narrow" w:cs="Arial Narrow"/>
          <w:sz w:val="22"/>
        </w:rPr>
        <w:t xml:space="preserve"> v poznámkach </w:t>
      </w:r>
      <w:r w:rsidRPr="002716CB">
        <w:rPr>
          <w:rFonts w:ascii="Arial Narrow" w:hAnsi="Arial Narrow" w:cs="Arial Narrow"/>
          <w:b/>
          <w:sz w:val="22"/>
          <w:u w:val="single"/>
        </w:rPr>
        <w:t>nájomcu</w:t>
      </w:r>
      <w:r w:rsidRPr="002716CB">
        <w:rPr>
          <w:rFonts w:ascii="Arial Narrow" w:hAnsi="Arial Narrow" w:cs="Arial Narrow"/>
          <w:sz w:val="22"/>
        </w:rPr>
        <w:t xml:space="preserve">: </w:t>
      </w:r>
    </w:p>
    <w:p w:rsidR="005E0A0A" w:rsidRPr="002716CB" w:rsidRDefault="005E0A0A" w:rsidP="005E0A0A">
      <w:pPr>
        <w:spacing w:after="120"/>
        <w:rPr>
          <w:rFonts w:ascii="Arial Narrow" w:hAnsi="Arial Narrow" w:cs="Arial Narrow"/>
          <w:sz w:val="22"/>
        </w:rPr>
      </w:pPr>
      <w:r w:rsidRPr="002716CB">
        <w:rPr>
          <w:rFonts w:ascii="Arial Narrow" w:hAnsi="Arial Narrow" w:cs="Arial Narrow"/>
          <w:sz w:val="22"/>
        </w:rPr>
        <w:t xml:space="preserve">Informácie k prílohe č.3 v časti G. písm. m) </w:t>
      </w:r>
      <w:r w:rsidRPr="004A1E6C">
        <w:rPr>
          <w:rFonts w:ascii="Arial Narrow" w:hAnsi="Arial Narrow" w:cs="Arial Narrow"/>
          <w:sz w:val="22"/>
          <w:u w:val="single"/>
        </w:rPr>
        <w:t>o majetku prenajatom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5E0A0A" w:rsidRPr="002716CB">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w:t>
            </w:r>
            <w:r w:rsidRPr="002716CB">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330"/>
          <w:jc w:val="center"/>
        </w:trPr>
        <w:tc>
          <w:tcPr>
            <w:tcW w:w="1601" w:type="dxa"/>
            <w:vMerge/>
            <w:tcBorders>
              <w:top w:val="single" w:sz="12" w:space="0" w:color="auto"/>
              <w:left w:val="single" w:sz="12" w:space="0" w:color="auto"/>
              <w:bottom w:val="nil"/>
              <w:right w:val="single" w:sz="12" w:space="0" w:color="auto"/>
            </w:tcBorders>
            <w:vAlign w:val="center"/>
          </w:tcPr>
          <w:p w:rsidR="005E0A0A" w:rsidRPr="002716CB" w:rsidRDefault="005E0A0A" w:rsidP="004426E4">
            <w:pPr>
              <w:rPr>
                <w:rFonts w:ascii="Arial Narrow" w:hAnsi="Arial Narrow"/>
                <w:b/>
                <w:bCs/>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4426E4">
            <w:pPr>
              <w:pStyle w:val="TopHeader"/>
              <w:rPr>
                <w:b w:val="0"/>
              </w:rPr>
            </w:pPr>
            <w:r w:rsidRPr="004A1E6C">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4426E4">
            <w:pPr>
              <w:pStyle w:val="TopHeader"/>
              <w:rPr>
                <w:b w:val="0"/>
              </w:rPr>
            </w:pPr>
            <w:r w:rsidRPr="004A1E6C">
              <w:rPr>
                <w:b w:val="0"/>
              </w:rPr>
              <w:t>Splatnosť</w:t>
            </w:r>
          </w:p>
        </w:tc>
      </w:tr>
      <w:tr w:rsidR="005E0A0A" w:rsidRPr="002716CB">
        <w:trPr>
          <w:trHeight w:val="345"/>
          <w:jc w:val="center"/>
        </w:trPr>
        <w:tc>
          <w:tcPr>
            <w:tcW w:w="160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216"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do jedného roka vrátane</w:t>
            </w:r>
          </w:p>
        </w:tc>
        <w:tc>
          <w:tcPr>
            <w:tcW w:w="147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viac ako päť rokov</w:t>
            </w:r>
          </w:p>
        </w:tc>
      </w:tr>
      <w:tr w:rsidR="005E0A0A" w:rsidRPr="002716CB">
        <w:trPr>
          <w:trHeight w:val="151"/>
          <w:jc w:val="center"/>
        </w:trPr>
        <w:tc>
          <w:tcPr>
            <w:tcW w:w="1601"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a</w:t>
            </w:r>
          </w:p>
        </w:tc>
        <w:tc>
          <w:tcPr>
            <w:tcW w:w="1216"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147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111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d</w:t>
            </w:r>
          </w:p>
        </w:tc>
        <w:tc>
          <w:tcPr>
            <w:tcW w:w="123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51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c>
          <w:tcPr>
            <w:tcW w:w="1133"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660128" w:rsidP="004426E4">
            <w:pPr>
              <w:jc w:val="center"/>
              <w:rPr>
                <w:rFonts w:ascii="Arial Narrow" w:hAnsi="Arial Narrow"/>
              </w:rPr>
            </w:pPr>
            <w:r w:rsidRPr="002716CB">
              <w:rPr>
                <w:rFonts w:ascii="Arial Narrow" w:hAnsi="Arial Narrow"/>
                <w:sz w:val="22"/>
              </w:rPr>
              <w:t>G</w:t>
            </w:r>
          </w:p>
        </w:tc>
      </w:tr>
      <w:tr w:rsidR="00A90201" w:rsidRPr="002716CB">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rsidR="00A90201" w:rsidRPr="00AE5B99" w:rsidRDefault="00A90201" w:rsidP="004426E4">
            <w:r w:rsidRPr="00AE5B99">
              <w:rPr>
                <w:rFonts w:ascii="Arial Narrow" w:hAnsi="Arial Narrow"/>
                <w:sz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tcPr>
          <w:p w:rsidR="00A90201" w:rsidRPr="00AE5B99" w:rsidRDefault="00203598" w:rsidP="004426E4">
            <w:r>
              <w:t>267891</w:t>
            </w:r>
          </w:p>
        </w:tc>
        <w:tc>
          <w:tcPr>
            <w:tcW w:w="1471" w:type="dxa"/>
            <w:tcBorders>
              <w:top w:val="single" w:sz="4" w:space="0" w:color="auto"/>
              <w:left w:val="nil"/>
              <w:bottom w:val="single" w:sz="4" w:space="0" w:color="auto"/>
              <w:right w:val="single" w:sz="4" w:space="0" w:color="auto"/>
            </w:tcBorders>
            <w:noWrap/>
            <w:vAlign w:val="center"/>
          </w:tcPr>
          <w:p w:rsidR="00A90201" w:rsidRPr="00B559B0" w:rsidRDefault="00203598" w:rsidP="004426E4">
            <w:r>
              <w:t>159681</w:t>
            </w:r>
          </w:p>
        </w:tc>
        <w:tc>
          <w:tcPr>
            <w:tcW w:w="1111" w:type="dxa"/>
            <w:tcBorders>
              <w:top w:val="single" w:sz="4" w:space="0" w:color="auto"/>
              <w:left w:val="nil"/>
              <w:bottom w:val="single" w:sz="4" w:space="0" w:color="auto"/>
              <w:right w:val="single" w:sz="8" w:space="0" w:color="auto"/>
            </w:tcBorders>
            <w:noWrap/>
            <w:vAlign w:val="center"/>
          </w:tcPr>
          <w:p w:rsidR="00A90201" w:rsidRPr="00A64083" w:rsidRDefault="00A90201" w:rsidP="004426E4">
            <w:pPr>
              <w:rPr>
                <w:rFonts w:ascii="Arial Narrow" w:hAnsi="Arial Narrow"/>
                <w:color w:val="FF0000"/>
              </w:rPr>
            </w:pPr>
            <w:r w:rsidRPr="00A64083">
              <w:rPr>
                <w:rFonts w:ascii="Arial Narrow" w:hAnsi="Arial Narrow"/>
                <w:color w:val="FF0000"/>
                <w:sz w:val="22"/>
              </w:rPr>
              <w:t> </w:t>
            </w:r>
          </w:p>
        </w:tc>
        <w:tc>
          <w:tcPr>
            <w:tcW w:w="1237" w:type="dxa"/>
            <w:tcBorders>
              <w:top w:val="single" w:sz="4" w:space="0" w:color="auto"/>
              <w:left w:val="single" w:sz="12" w:space="0" w:color="auto"/>
              <w:bottom w:val="single" w:sz="4" w:space="0" w:color="auto"/>
              <w:right w:val="single" w:sz="4" w:space="0" w:color="auto"/>
            </w:tcBorders>
            <w:noWrap/>
            <w:vAlign w:val="center"/>
          </w:tcPr>
          <w:p w:rsidR="00A90201" w:rsidRPr="00AE5B99" w:rsidRDefault="00A90201" w:rsidP="001E2D00">
            <w:r>
              <w:t>286883</w:t>
            </w:r>
          </w:p>
        </w:tc>
        <w:tc>
          <w:tcPr>
            <w:tcW w:w="1519" w:type="dxa"/>
            <w:tcBorders>
              <w:top w:val="single" w:sz="4" w:space="0" w:color="auto"/>
              <w:left w:val="nil"/>
              <w:bottom w:val="single" w:sz="4" w:space="0" w:color="auto"/>
              <w:right w:val="single" w:sz="4" w:space="0" w:color="auto"/>
            </w:tcBorders>
            <w:noWrap/>
            <w:vAlign w:val="center"/>
          </w:tcPr>
          <w:p w:rsidR="00A90201" w:rsidRPr="00B559B0" w:rsidRDefault="00A90201" w:rsidP="001E2D00">
            <w:r>
              <w:t>186588</w:t>
            </w:r>
          </w:p>
        </w:tc>
        <w:tc>
          <w:tcPr>
            <w:tcW w:w="1133" w:type="dxa"/>
            <w:tcBorders>
              <w:top w:val="single" w:sz="4" w:space="0" w:color="auto"/>
              <w:left w:val="nil"/>
              <w:bottom w:val="single" w:sz="4" w:space="0" w:color="auto"/>
              <w:right w:val="single" w:sz="8"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 </w:t>
            </w:r>
          </w:p>
        </w:tc>
      </w:tr>
      <w:tr w:rsidR="00A90201" w:rsidRPr="002716CB">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rsidR="00A90201" w:rsidRPr="00AE5B99" w:rsidRDefault="00A90201" w:rsidP="004426E4">
            <w:pPr>
              <w:rPr>
                <w:rFonts w:ascii="Arial Narrow" w:hAnsi="Arial Narrow"/>
              </w:rPr>
            </w:pPr>
            <w:r w:rsidRPr="00AE5B99">
              <w:rPr>
                <w:rFonts w:ascii="Arial Narrow" w:hAnsi="Arial Narrow"/>
                <w:sz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A90201" w:rsidRPr="00AE5B99" w:rsidRDefault="00203598" w:rsidP="004426E4">
            <w:r>
              <w:t>7787</w:t>
            </w:r>
          </w:p>
        </w:tc>
        <w:tc>
          <w:tcPr>
            <w:tcW w:w="1471" w:type="dxa"/>
            <w:tcBorders>
              <w:top w:val="single" w:sz="4" w:space="0" w:color="auto"/>
              <w:left w:val="nil"/>
              <w:bottom w:val="single" w:sz="4" w:space="0" w:color="auto"/>
              <w:right w:val="single" w:sz="4" w:space="0" w:color="auto"/>
            </w:tcBorders>
            <w:noWrap/>
            <w:vAlign w:val="center"/>
          </w:tcPr>
          <w:p w:rsidR="00A90201" w:rsidRPr="00B559B0" w:rsidRDefault="00203598" w:rsidP="004426E4">
            <w:r>
              <w:t>10385</w:t>
            </w:r>
          </w:p>
        </w:tc>
        <w:tc>
          <w:tcPr>
            <w:tcW w:w="1111" w:type="dxa"/>
            <w:tcBorders>
              <w:top w:val="single" w:sz="4" w:space="0" w:color="auto"/>
              <w:left w:val="nil"/>
              <w:bottom w:val="single" w:sz="4" w:space="0" w:color="auto"/>
              <w:right w:val="single" w:sz="8" w:space="0" w:color="auto"/>
            </w:tcBorders>
            <w:noWrap/>
            <w:vAlign w:val="center"/>
          </w:tcPr>
          <w:p w:rsidR="00A90201" w:rsidRPr="00A64083" w:rsidRDefault="00A90201" w:rsidP="004426E4">
            <w:pPr>
              <w:rPr>
                <w:rFonts w:ascii="Arial Narrow" w:hAnsi="Arial Narrow"/>
                <w:color w:val="FF0000"/>
              </w:rPr>
            </w:pPr>
            <w:r w:rsidRPr="00A64083">
              <w:rPr>
                <w:rFonts w:ascii="Arial Narrow" w:hAnsi="Arial Narrow"/>
                <w:color w:val="FF0000"/>
                <w:sz w:val="22"/>
              </w:rPr>
              <w:t> </w:t>
            </w:r>
          </w:p>
        </w:tc>
        <w:tc>
          <w:tcPr>
            <w:tcW w:w="1237" w:type="dxa"/>
            <w:tcBorders>
              <w:top w:val="nil"/>
              <w:left w:val="single" w:sz="12" w:space="0" w:color="auto"/>
              <w:bottom w:val="single" w:sz="4" w:space="0" w:color="auto"/>
              <w:right w:val="single" w:sz="4" w:space="0" w:color="auto"/>
            </w:tcBorders>
            <w:noWrap/>
            <w:vAlign w:val="center"/>
          </w:tcPr>
          <w:p w:rsidR="00A90201" w:rsidRPr="00AE5B99" w:rsidRDefault="00A90201" w:rsidP="001E2D00">
            <w:r>
              <w:t>8295</w:t>
            </w:r>
          </w:p>
        </w:tc>
        <w:tc>
          <w:tcPr>
            <w:tcW w:w="1519" w:type="dxa"/>
            <w:tcBorders>
              <w:top w:val="nil"/>
              <w:left w:val="nil"/>
              <w:bottom w:val="single" w:sz="4" w:space="0" w:color="auto"/>
              <w:right w:val="single" w:sz="4" w:space="0" w:color="auto"/>
            </w:tcBorders>
            <w:noWrap/>
            <w:vAlign w:val="center"/>
          </w:tcPr>
          <w:p w:rsidR="00A90201" w:rsidRPr="00B559B0" w:rsidRDefault="00A90201" w:rsidP="001E2D00">
            <w:r w:rsidRPr="00B559B0">
              <w:t>13038</w:t>
            </w:r>
          </w:p>
        </w:tc>
        <w:tc>
          <w:tcPr>
            <w:tcW w:w="1133" w:type="dxa"/>
            <w:tcBorders>
              <w:top w:val="nil"/>
              <w:left w:val="nil"/>
              <w:bottom w:val="single" w:sz="4" w:space="0" w:color="auto"/>
              <w:right w:val="single" w:sz="8"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 </w:t>
            </w:r>
          </w:p>
        </w:tc>
      </w:tr>
      <w:tr w:rsidR="00A90201" w:rsidRPr="002716CB">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tcPr>
          <w:p w:rsidR="00A90201" w:rsidRPr="00AE5B99" w:rsidRDefault="00A90201" w:rsidP="004426E4">
            <w:pPr>
              <w:rPr>
                <w:b/>
              </w:rPr>
            </w:pPr>
            <w:r w:rsidRPr="00AE5B99">
              <w:rPr>
                <w:rFonts w:ascii="Arial Narrow" w:hAnsi="Arial Narrow"/>
                <w:b/>
                <w:sz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A90201" w:rsidRPr="00AE5B99" w:rsidRDefault="00203598" w:rsidP="004426E4">
            <w:r>
              <w:t>275678</w:t>
            </w:r>
          </w:p>
        </w:tc>
        <w:tc>
          <w:tcPr>
            <w:tcW w:w="1471" w:type="dxa"/>
            <w:tcBorders>
              <w:top w:val="single" w:sz="4" w:space="0" w:color="auto"/>
              <w:left w:val="nil"/>
              <w:bottom w:val="single" w:sz="12" w:space="0" w:color="auto"/>
              <w:right w:val="single" w:sz="4" w:space="0" w:color="auto"/>
            </w:tcBorders>
            <w:noWrap/>
            <w:vAlign w:val="center"/>
          </w:tcPr>
          <w:p w:rsidR="00A90201" w:rsidRPr="00B559B0" w:rsidRDefault="00203598" w:rsidP="004426E4">
            <w:r>
              <w:t>170066</w:t>
            </w:r>
          </w:p>
        </w:tc>
        <w:tc>
          <w:tcPr>
            <w:tcW w:w="1111" w:type="dxa"/>
            <w:tcBorders>
              <w:top w:val="single" w:sz="4" w:space="0" w:color="auto"/>
              <w:left w:val="nil"/>
              <w:bottom w:val="single" w:sz="12" w:space="0" w:color="auto"/>
              <w:right w:val="single" w:sz="8" w:space="0" w:color="auto"/>
            </w:tcBorders>
            <w:noWrap/>
            <w:vAlign w:val="center"/>
          </w:tcPr>
          <w:p w:rsidR="00A90201" w:rsidRPr="00A64083" w:rsidRDefault="00A90201" w:rsidP="004426E4">
            <w:pPr>
              <w:rPr>
                <w:rFonts w:ascii="Arial Narrow" w:hAnsi="Arial Narrow"/>
                <w:color w:val="FF0000"/>
              </w:rPr>
            </w:pPr>
            <w:r w:rsidRPr="00A64083">
              <w:rPr>
                <w:rFonts w:ascii="Arial Narrow" w:hAnsi="Arial Narrow"/>
                <w:color w:val="FF0000"/>
                <w:sz w:val="22"/>
              </w:rPr>
              <w:t> </w:t>
            </w:r>
          </w:p>
        </w:tc>
        <w:tc>
          <w:tcPr>
            <w:tcW w:w="1237" w:type="dxa"/>
            <w:tcBorders>
              <w:top w:val="nil"/>
              <w:left w:val="single" w:sz="12" w:space="0" w:color="auto"/>
              <w:bottom w:val="single" w:sz="12" w:space="0" w:color="auto"/>
              <w:right w:val="single" w:sz="4" w:space="0" w:color="auto"/>
            </w:tcBorders>
            <w:noWrap/>
            <w:vAlign w:val="center"/>
          </w:tcPr>
          <w:p w:rsidR="00A90201" w:rsidRPr="00AE5B99" w:rsidRDefault="00A90201" w:rsidP="001E2D00">
            <w:r>
              <w:t>295178</w:t>
            </w:r>
          </w:p>
        </w:tc>
        <w:tc>
          <w:tcPr>
            <w:tcW w:w="1519" w:type="dxa"/>
            <w:tcBorders>
              <w:top w:val="nil"/>
              <w:left w:val="nil"/>
              <w:bottom w:val="single" w:sz="12" w:space="0" w:color="auto"/>
              <w:right w:val="single" w:sz="4" w:space="0" w:color="auto"/>
            </w:tcBorders>
            <w:noWrap/>
            <w:vAlign w:val="center"/>
          </w:tcPr>
          <w:p w:rsidR="00A90201" w:rsidRPr="00B559B0" w:rsidRDefault="00A90201" w:rsidP="001E2D00">
            <w:r>
              <w:t>199626</w:t>
            </w:r>
          </w:p>
        </w:tc>
        <w:tc>
          <w:tcPr>
            <w:tcW w:w="1133" w:type="dxa"/>
            <w:tcBorders>
              <w:top w:val="nil"/>
              <w:left w:val="nil"/>
              <w:bottom w:val="single" w:sz="12" w:space="0" w:color="auto"/>
              <w:right w:val="single" w:sz="8"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 </w:t>
            </w:r>
          </w:p>
        </w:tc>
      </w:tr>
    </w:tbl>
    <w:p w:rsidR="005E0A0A" w:rsidRPr="002716CB" w:rsidRDefault="005E0A0A" w:rsidP="005E0A0A">
      <w:pPr>
        <w:rPr>
          <w:rFonts w:ascii="Arial Narrow" w:hAnsi="Arial Narrow"/>
          <w:sz w:val="22"/>
        </w:rPr>
      </w:pPr>
    </w:p>
    <w:p w:rsidR="005E0A0A" w:rsidRPr="002716CB" w:rsidRDefault="005E0A0A" w:rsidP="005E0A0A">
      <w:pPr>
        <w:ind w:right="-468"/>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b/>
          <w:bCs/>
          <w:sz w:val="22"/>
        </w:rPr>
      </w:pPr>
    </w:p>
    <w:p w:rsidR="00660128" w:rsidRDefault="00660128" w:rsidP="005E0A0A">
      <w:pPr>
        <w:spacing w:after="120"/>
        <w:ind w:right="-471"/>
        <w:jc w:val="both"/>
        <w:rPr>
          <w:rFonts w:ascii="Arial Narrow" w:hAnsi="Arial Narrow" w:cs="Arial Narrow"/>
          <w:b/>
          <w:bCs/>
          <w:sz w:val="22"/>
        </w:rPr>
      </w:pPr>
    </w:p>
    <w:p w:rsidR="00660128" w:rsidRDefault="00660128" w:rsidP="005E0A0A">
      <w:pPr>
        <w:spacing w:after="120"/>
        <w:ind w:right="-471"/>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lastRenderedPageBreak/>
        <w:t xml:space="preserve">H. Informácie o výnosoch: </w:t>
      </w:r>
    </w:p>
    <w:p w:rsidR="005E0A0A" w:rsidRDefault="005E0A0A" w:rsidP="005E0A0A">
      <w:pPr>
        <w:jc w:val="both"/>
        <w:rPr>
          <w:rFonts w:ascii="Arial Narrow" w:hAnsi="Arial Narrow" w:cs="Arial Narrow"/>
          <w:sz w:val="22"/>
        </w:rPr>
      </w:pPr>
      <w:r w:rsidRPr="001B762E">
        <w:rPr>
          <w:rFonts w:ascii="Arial Narrow" w:hAnsi="Arial Narrow" w:cs="Arial Narrow"/>
          <w:sz w:val="22"/>
        </w:rPr>
        <w:t xml:space="preserve">a) </w:t>
      </w:r>
      <w:r w:rsidRPr="001B762E">
        <w:rPr>
          <w:rFonts w:ascii="Arial Narrow" w:hAnsi="Arial Narrow" w:cs="Arial Narrow"/>
          <w:sz w:val="22"/>
          <w:u w:val="single"/>
        </w:rPr>
        <w:t>Sumy tržieb za vlastné výkony a tovar</w:t>
      </w:r>
      <w:r w:rsidRPr="001B762E">
        <w:rPr>
          <w:rFonts w:ascii="Arial Narrow" w:hAnsi="Arial Narrow" w:cs="Arial Narrow"/>
          <w:sz w:val="22"/>
        </w:rPr>
        <w:t xml:space="preserve"> s uvedením ich opisu a hodnoty tržieb podľa jednotlivých typov výrobkov a služieb účtovnej jednotky a hlavných oblastí odbytu:</w:t>
      </w:r>
    </w:p>
    <w:tbl>
      <w:tblPr>
        <w:tblW w:w="5686" w:type="dxa"/>
        <w:tblInd w:w="55" w:type="dxa"/>
        <w:tblCellMar>
          <w:left w:w="70" w:type="dxa"/>
          <w:right w:w="70" w:type="dxa"/>
        </w:tblCellMar>
        <w:tblLook w:val="04A0" w:firstRow="1" w:lastRow="0" w:firstColumn="1" w:lastColumn="0" w:noHBand="0" w:noVBand="1"/>
      </w:tblPr>
      <w:tblGrid>
        <w:gridCol w:w="1276"/>
        <w:gridCol w:w="3134"/>
        <w:gridCol w:w="1276"/>
      </w:tblGrid>
      <w:tr w:rsidR="003A137E" w:rsidRPr="00CD0348">
        <w:trPr>
          <w:gridAfter w:val="2"/>
          <w:wAfter w:w="4410" w:type="dxa"/>
          <w:trHeight w:val="390"/>
        </w:trPr>
        <w:tc>
          <w:tcPr>
            <w:tcW w:w="1276" w:type="dxa"/>
            <w:tcBorders>
              <w:top w:val="nil"/>
              <w:left w:val="nil"/>
              <w:bottom w:val="single" w:sz="8" w:space="0" w:color="auto"/>
              <w:right w:val="nil"/>
            </w:tcBorders>
            <w:shd w:val="clear" w:color="auto" w:fill="auto"/>
            <w:noWrap/>
            <w:vAlign w:val="bottom"/>
          </w:tcPr>
          <w:p w:rsidR="003A137E" w:rsidRPr="00CD0348" w:rsidRDefault="003A137E" w:rsidP="00FB2B3B">
            <w:pPr>
              <w:rPr>
                <w:rFonts w:ascii="Calibri" w:hAnsi="Calibri"/>
                <w:color w:val="000000"/>
              </w:rPr>
            </w:pP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 </w:t>
            </w:r>
          </w:p>
        </w:tc>
        <w:tc>
          <w:tcPr>
            <w:tcW w:w="1276" w:type="dxa"/>
            <w:tcBorders>
              <w:top w:val="nil"/>
              <w:left w:val="nil"/>
              <w:bottom w:val="single" w:sz="4" w:space="0" w:color="auto"/>
              <w:right w:val="single" w:sz="8" w:space="0" w:color="auto"/>
            </w:tcBorders>
            <w:shd w:val="clear" w:color="auto" w:fill="auto"/>
            <w:noWrap/>
            <w:vAlign w:val="bottom"/>
          </w:tcPr>
          <w:p w:rsidR="003A137E" w:rsidRPr="00A90201" w:rsidRDefault="003A137E" w:rsidP="00E46E74">
            <w:pPr>
              <w:rPr>
                <w:b/>
                <w:bCs/>
                <w:color w:val="FF0000"/>
                <w:sz w:val="20"/>
                <w:szCs w:val="20"/>
              </w:rPr>
            </w:pPr>
            <w:r w:rsidRPr="00586DF7">
              <w:rPr>
                <w:b/>
                <w:bCs/>
                <w:sz w:val="20"/>
                <w:szCs w:val="20"/>
              </w:rPr>
              <w:t>k 31.12.201</w:t>
            </w:r>
            <w:r w:rsidR="00E46E74" w:rsidRPr="00586DF7">
              <w:rPr>
                <w:b/>
                <w:bCs/>
                <w:sz w:val="20"/>
                <w:szCs w:val="20"/>
              </w:rPr>
              <w:t>8</w:t>
            </w:r>
            <w:r w:rsidRPr="00586DF7">
              <w:rPr>
                <w:b/>
                <w:bCs/>
                <w:sz w:val="20"/>
                <w:szCs w:val="20"/>
              </w:rPr>
              <w:t xml:space="preserve"> v €</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RV</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86DF7" w:rsidP="00FB2B3B">
            <w:pPr>
              <w:jc w:val="right"/>
              <w:rPr>
                <w:sz w:val="20"/>
                <w:szCs w:val="20"/>
              </w:rPr>
            </w:pPr>
            <w:r w:rsidRPr="00586DF7">
              <w:rPr>
                <w:sz w:val="20"/>
                <w:szCs w:val="20"/>
              </w:rPr>
              <w:t>3 305 666</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RV - vedľajšia činnosť</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8 639</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zo ŽV  - Mlieko</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86DF7" w:rsidP="00574DBE">
            <w:pPr>
              <w:jc w:val="right"/>
              <w:rPr>
                <w:sz w:val="20"/>
                <w:szCs w:val="20"/>
              </w:rPr>
            </w:pPr>
            <w:r>
              <w:rPr>
                <w:sz w:val="20"/>
                <w:szCs w:val="20"/>
              </w:rPr>
              <w:t xml:space="preserve">2 196 </w:t>
            </w:r>
            <w:r w:rsidR="00574DBE">
              <w:rPr>
                <w:sz w:val="20"/>
                <w:szCs w:val="20"/>
              </w:rPr>
              <w:t>428</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zo ŽV - Automat</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74DBE" w:rsidP="00FB2B3B">
            <w:pPr>
              <w:jc w:val="right"/>
              <w:rPr>
                <w:sz w:val="20"/>
                <w:szCs w:val="20"/>
              </w:rPr>
            </w:pPr>
            <w:r>
              <w:rPr>
                <w:sz w:val="20"/>
                <w:szCs w:val="20"/>
              </w:rPr>
              <w:t>385</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za zvieratá</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361 746</w:t>
            </w:r>
          </w:p>
        </w:tc>
      </w:tr>
      <w:tr w:rsidR="003A137E" w:rsidRPr="00BA3DEE">
        <w:trPr>
          <w:trHeight w:val="315"/>
        </w:trPr>
        <w:tc>
          <w:tcPr>
            <w:tcW w:w="4410" w:type="dxa"/>
            <w:gridSpan w:val="2"/>
            <w:tcBorders>
              <w:top w:val="nil"/>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za vlastné výrobky PV</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94 465</w:t>
            </w:r>
          </w:p>
        </w:tc>
      </w:tr>
      <w:tr w:rsidR="003A137E" w:rsidRPr="00AB3610">
        <w:trPr>
          <w:trHeight w:val="315"/>
        </w:trPr>
        <w:tc>
          <w:tcPr>
            <w:tcW w:w="4410" w:type="dxa"/>
            <w:gridSpan w:val="2"/>
            <w:tcBorders>
              <w:top w:val="nil"/>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za predaj výrobkov</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5 967 329</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ZK</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86DF7" w:rsidP="00574DBE">
            <w:pPr>
              <w:jc w:val="right"/>
              <w:rPr>
                <w:sz w:val="20"/>
                <w:szCs w:val="20"/>
              </w:rPr>
            </w:pPr>
            <w:r>
              <w:rPr>
                <w:sz w:val="20"/>
                <w:szCs w:val="20"/>
              </w:rPr>
              <w:t>33 36</w:t>
            </w:r>
            <w:r w:rsidR="00574DBE">
              <w:rPr>
                <w:sz w:val="20"/>
                <w:szCs w:val="20"/>
              </w:rPr>
              <w:t>1</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predaja -el. energia, voda, plyn</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5 509</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predaja služieb - nebytové priestory</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17 392</w:t>
            </w:r>
          </w:p>
        </w:tc>
      </w:tr>
      <w:tr w:rsidR="003A137E" w:rsidRPr="00BA3DEE">
        <w:trPr>
          <w:trHeight w:val="315"/>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predaja služieb - ostatné</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586DF7" w:rsidP="00574DBE">
            <w:pPr>
              <w:jc w:val="right"/>
              <w:rPr>
                <w:sz w:val="20"/>
                <w:szCs w:val="20"/>
              </w:rPr>
            </w:pPr>
            <w:r>
              <w:rPr>
                <w:sz w:val="20"/>
                <w:szCs w:val="20"/>
              </w:rPr>
              <w:t xml:space="preserve">217 </w:t>
            </w:r>
            <w:r w:rsidR="00574DBE">
              <w:rPr>
                <w:sz w:val="20"/>
                <w:szCs w:val="20"/>
              </w:rPr>
              <w:t>926</w:t>
            </w:r>
          </w:p>
        </w:tc>
      </w:tr>
      <w:tr w:rsidR="003A137E" w:rsidRPr="00AB3610">
        <w:trPr>
          <w:trHeight w:val="315"/>
        </w:trPr>
        <w:tc>
          <w:tcPr>
            <w:tcW w:w="4410"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za predaj služieb</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586DF7" w:rsidP="00574DBE">
            <w:pPr>
              <w:jc w:val="right"/>
              <w:rPr>
                <w:sz w:val="20"/>
                <w:szCs w:val="20"/>
              </w:rPr>
            </w:pPr>
            <w:r>
              <w:rPr>
                <w:sz w:val="20"/>
                <w:szCs w:val="20"/>
              </w:rPr>
              <w:t>274 18</w:t>
            </w:r>
            <w:r w:rsidR="00574DBE">
              <w:rPr>
                <w:sz w:val="20"/>
                <w:szCs w:val="20"/>
              </w:rPr>
              <w:t>8</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za tovar - bufet, zelenina, mlieko</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866</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za tovar - bitúnok</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3A137E" w:rsidP="00FB2B3B">
            <w:pPr>
              <w:jc w:val="right"/>
              <w:rPr>
                <w:sz w:val="20"/>
                <w:szCs w:val="20"/>
              </w:rPr>
            </w:pPr>
          </w:p>
        </w:tc>
      </w:tr>
      <w:tr w:rsidR="003A137E" w:rsidRPr="00BA3DEE">
        <w:trPr>
          <w:trHeight w:val="315"/>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B559B0">
            <w:pPr>
              <w:rPr>
                <w:color w:val="000000"/>
                <w:sz w:val="20"/>
                <w:szCs w:val="20"/>
              </w:rPr>
            </w:pPr>
            <w:r w:rsidRPr="00BA3DEE">
              <w:rPr>
                <w:color w:val="000000"/>
                <w:sz w:val="20"/>
                <w:szCs w:val="20"/>
              </w:rPr>
              <w:t xml:space="preserve">Tržby za tovar - PHM a </w:t>
            </w:r>
            <w:r w:rsidR="00B559B0">
              <w:rPr>
                <w:color w:val="000000"/>
                <w:sz w:val="20"/>
                <w:szCs w:val="20"/>
              </w:rPr>
              <w:t>mazadlá</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6 391</w:t>
            </w:r>
          </w:p>
        </w:tc>
      </w:tr>
      <w:tr w:rsidR="003A137E" w:rsidRPr="00AB3610">
        <w:trPr>
          <w:trHeight w:val="315"/>
        </w:trPr>
        <w:tc>
          <w:tcPr>
            <w:tcW w:w="4410"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za predaj tovaru</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7 257</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 xml:space="preserve">Tržby z predaja </w:t>
            </w:r>
            <w:proofErr w:type="spellStart"/>
            <w:r w:rsidRPr="00BA3DEE">
              <w:rPr>
                <w:color w:val="000000"/>
                <w:sz w:val="20"/>
                <w:szCs w:val="20"/>
              </w:rPr>
              <w:t>inv</w:t>
            </w:r>
            <w:proofErr w:type="spellEnd"/>
            <w:r w:rsidRPr="00BA3DEE">
              <w:rPr>
                <w:color w:val="000000"/>
                <w:sz w:val="20"/>
                <w:szCs w:val="20"/>
              </w:rPr>
              <w:t>. majetku</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32 967</w:t>
            </w:r>
          </w:p>
        </w:tc>
      </w:tr>
      <w:tr w:rsidR="003A137E" w:rsidRPr="00BA3DEE">
        <w:trPr>
          <w:trHeight w:val="300"/>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 xml:space="preserve">Tržby z predaja </w:t>
            </w:r>
            <w:proofErr w:type="spellStart"/>
            <w:r w:rsidRPr="00BA3DEE">
              <w:rPr>
                <w:color w:val="000000"/>
                <w:sz w:val="20"/>
                <w:szCs w:val="20"/>
              </w:rPr>
              <w:t>dosp</w:t>
            </w:r>
            <w:proofErr w:type="spellEnd"/>
            <w:r w:rsidRPr="00BA3DEE">
              <w:rPr>
                <w:color w:val="000000"/>
                <w:sz w:val="20"/>
                <w:szCs w:val="20"/>
              </w:rPr>
              <w:t>. zvierat</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99 009</w:t>
            </w:r>
          </w:p>
        </w:tc>
      </w:tr>
      <w:tr w:rsidR="003A137E" w:rsidRPr="00BA3DEE">
        <w:trPr>
          <w:trHeight w:val="315"/>
        </w:trPr>
        <w:tc>
          <w:tcPr>
            <w:tcW w:w="4410" w:type="dxa"/>
            <w:gridSpan w:val="2"/>
            <w:tcBorders>
              <w:top w:val="nil"/>
              <w:left w:val="single" w:sz="8" w:space="0" w:color="auto"/>
              <w:bottom w:val="single" w:sz="4" w:space="0" w:color="auto"/>
              <w:right w:val="single" w:sz="4" w:space="0" w:color="auto"/>
            </w:tcBorders>
            <w:shd w:val="clear" w:color="auto" w:fill="auto"/>
            <w:noWrap/>
            <w:vAlign w:val="bottom"/>
          </w:tcPr>
          <w:p w:rsidR="003A137E" w:rsidRPr="00BA3DEE" w:rsidRDefault="003A137E" w:rsidP="00FB2B3B">
            <w:pPr>
              <w:rPr>
                <w:color w:val="000000"/>
                <w:sz w:val="20"/>
                <w:szCs w:val="20"/>
              </w:rPr>
            </w:pPr>
            <w:r w:rsidRPr="00BA3DEE">
              <w:rPr>
                <w:color w:val="000000"/>
                <w:sz w:val="20"/>
                <w:szCs w:val="20"/>
              </w:rPr>
              <w:t>Tržby z predaja pozemkov</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3A137E" w:rsidP="00FB2B3B">
            <w:pPr>
              <w:jc w:val="right"/>
              <w:rPr>
                <w:sz w:val="20"/>
                <w:szCs w:val="20"/>
              </w:rPr>
            </w:pPr>
          </w:p>
        </w:tc>
      </w:tr>
      <w:tr w:rsidR="003A137E" w:rsidRPr="00BA3DEE">
        <w:trPr>
          <w:trHeight w:val="315"/>
        </w:trPr>
        <w:tc>
          <w:tcPr>
            <w:tcW w:w="4410"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 xml:space="preserve">Tržby z predaja </w:t>
            </w:r>
            <w:proofErr w:type="spellStart"/>
            <w:r w:rsidRPr="00BA3DEE">
              <w:rPr>
                <w:b/>
                <w:bCs/>
                <w:color w:val="000000"/>
                <w:sz w:val="20"/>
                <w:szCs w:val="20"/>
              </w:rPr>
              <w:t>inv</w:t>
            </w:r>
            <w:proofErr w:type="spellEnd"/>
            <w:r w:rsidRPr="00BA3DEE">
              <w:rPr>
                <w:b/>
                <w:bCs/>
                <w:color w:val="000000"/>
                <w:sz w:val="20"/>
                <w:szCs w:val="20"/>
              </w:rPr>
              <w:t xml:space="preserve">. majetku </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586DF7" w:rsidP="00FB2B3B">
            <w:pPr>
              <w:jc w:val="right"/>
              <w:rPr>
                <w:sz w:val="20"/>
                <w:szCs w:val="20"/>
              </w:rPr>
            </w:pPr>
            <w:r>
              <w:rPr>
                <w:sz w:val="20"/>
                <w:szCs w:val="20"/>
              </w:rPr>
              <w:t>131 976</w:t>
            </w:r>
          </w:p>
        </w:tc>
      </w:tr>
      <w:tr w:rsidR="003A137E" w:rsidRPr="00BA3DEE">
        <w:trPr>
          <w:trHeight w:val="315"/>
        </w:trPr>
        <w:tc>
          <w:tcPr>
            <w:tcW w:w="4410" w:type="dxa"/>
            <w:gridSpan w:val="2"/>
            <w:tcBorders>
              <w:top w:val="nil"/>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z predaja materiálu</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574DBE" w:rsidP="00FB2B3B">
            <w:pPr>
              <w:jc w:val="right"/>
              <w:rPr>
                <w:sz w:val="20"/>
                <w:szCs w:val="20"/>
              </w:rPr>
            </w:pPr>
            <w:r>
              <w:rPr>
                <w:sz w:val="20"/>
                <w:szCs w:val="20"/>
              </w:rPr>
              <w:t>348 296</w:t>
            </w:r>
          </w:p>
        </w:tc>
      </w:tr>
      <w:tr w:rsidR="003A137E" w:rsidRPr="00BA3DEE">
        <w:trPr>
          <w:trHeight w:val="315"/>
        </w:trPr>
        <w:tc>
          <w:tcPr>
            <w:tcW w:w="4410" w:type="dxa"/>
            <w:gridSpan w:val="2"/>
            <w:tcBorders>
              <w:top w:val="nil"/>
              <w:left w:val="single" w:sz="8" w:space="0" w:color="auto"/>
              <w:bottom w:val="nil"/>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z predaja podielov</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3A137E" w:rsidP="00FB2B3B">
            <w:pPr>
              <w:jc w:val="right"/>
              <w:rPr>
                <w:sz w:val="20"/>
                <w:szCs w:val="20"/>
              </w:rPr>
            </w:pPr>
          </w:p>
        </w:tc>
      </w:tr>
      <w:tr w:rsidR="003A137E" w:rsidRPr="00BA3DEE">
        <w:trPr>
          <w:trHeight w:val="315"/>
        </w:trPr>
        <w:tc>
          <w:tcPr>
            <w:tcW w:w="4410"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3A137E" w:rsidRPr="00BA3DEE" w:rsidRDefault="003A137E" w:rsidP="00FB2B3B">
            <w:pPr>
              <w:rPr>
                <w:b/>
                <w:bCs/>
                <w:color w:val="000000"/>
                <w:sz w:val="20"/>
                <w:szCs w:val="20"/>
              </w:rPr>
            </w:pPr>
            <w:r w:rsidRPr="00BA3DEE">
              <w:rPr>
                <w:b/>
                <w:bCs/>
                <w:color w:val="000000"/>
                <w:sz w:val="20"/>
                <w:szCs w:val="20"/>
              </w:rPr>
              <w:t>Tržby spolu</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3A137E" w:rsidRPr="00586DF7" w:rsidRDefault="00574DBE" w:rsidP="00FB2B3B">
            <w:pPr>
              <w:jc w:val="right"/>
              <w:rPr>
                <w:sz w:val="20"/>
                <w:szCs w:val="20"/>
              </w:rPr>
            </w:pPr>
            <w:r>
              <w:rPr>
                <w:sz w:val="20"/>
                <w:szCs w:val="20"/>
              </w:rPr>
              <w:t>6 729 046</w:t>
            </w:r>
          </w:p>
        </w:tc>
      </w:tr>
    </w:tbl>
    <w:p w:rsidR="003A137E" w:rsidRPr="00A30908" w:rsidRDefault="003A137E" w:rsidP="005E0A0A">
      <w:pPr>
        <w:jc w:val="both"/>
        <w:rPr>
          <w:rFonts w:cs="Arial Narrow"/>
          <w:sz w:val="22"/>
        </w:rPr>
      </w:pPr>
    </w:p>
    <w:p w:rsidR="005E0A0A" w:rsidRPr="00A30908" w:rsidRDefault="005E0A0A" w:rsidP="005E0A0A">
      <w:pPr>
        <w:jc w:val="both"/>
        <w:rPr>
          <w:rFonts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w:t>
      </w:r>
      <w:r w:rsidRPr="002716CB">
        <w:rPr>
          <w:rFonts w:ascii="Arial Narrow" w:hAnsi="Arial Narrow" w:cs="Arial Narrow"/>
          <w:sz w:val="22"/>
          <w:u w:val="single"/>
        </w:rPr>
        <w:t>Zmeny stavu zásob vlastnej výroby</w:t>
      </w:r>
      <w:r w:rsidRPr="002716CB">
        <w:rPr>
          <w:rFonts w:ascii="Arial Narrow" w:hAnsi="Arial Narrow" w:cs="Arial Narrow"/>
          <w:sz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5E0A0A" w:rsidRPr="002716CB" w:rsidRDefault="005E0A0A" w:rsidP="005E0A0A">
      <w:pPr>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lastRenderedPageBreak/>
        <w:t>Informácie k prílohe č.3 časti H. písm. b</w:t>
      </w:r>
      <w:r w:rsidRPr="001B762E">
        <w:rPr>
          <w:rFonts w:ascii="Arial Narrow" w:hAnsi="Arial Narrow" w:cs="Arial Narrow"/>
          <w:sz w:val="22"/>
        </w:rPr>
        <w:t xml:space="preserve">) </w:t>
      </w:r>
      <w:r w:rsidRPr="001B762E">
        <w:rPr>
          <w:rFonts w:ascii="Arial Narrow" w:hAnsi="Arial Narrow" w:cs="Arial Narrow"/>
          <w:sz w:val="22"/>
          <w:u w:val="single"/>
        </w:rPr>
        <w:t>o zmene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5E0A0A" w:rsidRPr="002716CB">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 xml:space="preserve">Zmena stavu vnútroorganizačných </w:t>
            </w:r>
          </w:p>
          <w:p w:rsidR="005E0A0A" w:rsidRPr="002716CB" w:rsidRDefault="005E0A0A" w:rsidP="004426E4">
            <w:pPr>
              <w:pStyle w:val="TopHeader"/>
            </w:pPr>
            <w:r w:rsidRPr="002716CB">
              <w:t xml:space="preserve">zásob </w:t>
            </w:r>
          </w:p>
        </w:tc>
      </w:tr>
      <w:tr w:rsidR="005E0A0A" w:rsidRPr="002716CB">
        <w:trPr>
          <w:trHeight w:val="930"/>
          <w:jc w:val="center"/>
        </w:trPr>
        <w:tc>
          <w:tcPr>
            <w:tcW w:w="253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trHeight w:val="144"/>
          <w:jc w:val="center"/>
        </w:trPr>
        <w:tc>
          <w:tcPr>
            <w:tcW w:w="2532"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jc w:val="center"/>
              <w:rPr>
                <w:rFonts w:ascii="Arial Narrow" w:hAnsi="Arial Narrow"/>
              </w:rPr>
            </w:pPr>
            <w:r>
              <w:rPr>
                <w:rFonts w:ascii="Arial Narrow" w:hAnsi="Arial Narrow"/>
                <w:sz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r>
      <w:tr w:rsidR="00A90201" w:rsidRPr="002716CB">
        <w:trPr>
          <w:trHeight w:val="567"/>
          <w:jc w:val="center"/>
        </w:trPr>
        <w:tc>
          <w:tcPr>
            <w:tcW w:w="2532" w:type="dxa"/>
            <w:tcBorders>
              <w:top w:val="single" w:sz="4" w:space="0" w:color="auto"/>
              <w:left w:val="single" w:sz="12" w:space="0" w:color="auto"/>
              <w:bottom w:val="single" w:sz="4" w:space="0" w:color="auto"/>
              <w:right w:val="single" w:sz="12" w:space="0" w:color="auto"/>
            </w:tcBorders>
            <w:vAlign w:val="center"/>
          </w:tcPr>
          <w:p w:rsidR="00A90201" w:rsidRPr="002716CB" w:rsidRDefault="00A90201" w:rsidP="004426E4">
            <w:pPr>
              <w:rPr>
                <w:rFonts w:ascii="Arial Narrow" w:hAnsi="Arial Narrow"/>
              </w:rPr>
            </w:pPr>
            <w:r w:rsidRPr="002716CB">
              <w:rPr>
                <w:rFonts w:ascii="Arial Narrow" w:hAnsi="Arial Narrow"/>
                <w:sz w:val="22"/>
              </w:rPr>
              <w:t>Nedokončená výroba </w:t>
            </w:r>
            <w:r w:rsidRPr="002716CB">
              <w:rPr>
                <w:rFonts w:ascii="Arial Narrow" w:hAnsi="Arial Narrow"/>
                <w:sz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A90201" w:rsidRPr="002716CB" w:rsidRDefault="000446EB" w:rsidP="004426E4">
            <w:pPr>
              <w:rPr>
                <w:rFonts w:ascii="Arial Narrow" w:hAnsi="Arial Narrow"/>
              </w:rPr>
            </w:pPr>
            <w:r>
              <w:rPr>
                <w:rFonts w:ascii="Arial Narrow" w:hAnsi="Arial Narrow"/>
              </w:rPr>
              <w:t>918768</w:t>
            </w:r>
          </w:p>
        </w:tc>
        <w:tc>
          <w:tcPr>
            <w:tcW w:w="1257" w:type="dxa"/>
            <w:tcBorders>
              <w:top w:val="single" w:sz="4" w:space="0" w:color="auto"/>
              <w:left w:val="single" w:sz="6" w:space="0" w:color="auto"/>
              <w:bottom w:val="single" w:sz="4" w:space="0" w:color="auto"/>
              <w:right w:val="single" w:sz="4" w:space="0" w:color="auto"/>
            </w:tcBorders>
            <w:noWrap/>
            <w:vAlign w:val="center"/>
          </w:tcPr>
          <w:p w:rsidR="00A90201" w:rsidRPr="000446EB" w:rsidRDefault="000446EB" w:rsidP="00763C6B">
            <w:pPr>
              <w:rPr>
                <w:rFonts w:ascii="Arial Narrow" w:hAnsi="Arial Narrow"/>
              </w:rPr>
            </w:pPr>
            <w:r w:rsidRPr="000446EB">
              <w:rPr>
                <w:rFonts w:ascii="Arial Narrow" w:hAnsi="Arial Narrow"/>
              </w:rPr>
              <w:t>922206</w:t>
            </w:r>
          </w:p>
        </w:tc>
        <w:tc>
          <w:tcPr>
            <w:tcW w:w="1417" w:type="dxa"/>
            <w:tcBorders>
              <w:top w:val="single" w:sz="4" w:space="0" w:color="auto"/>
              <w:left w:val="nil"/>
              <w:bottom w:val="single" w:sz="4" w:space="0" w:color="auto"/>
              <w:right w:val="single" w:sz="12" w:space="0" w:color="auto"/>
            </w:tcBorders>
            <w:noWrap/>
            <w:vAlign w:val="center"/>
          </w:tcPr>
          <w:p w:rsidR="00A90201" w:rsidRPr="000446EB" w:rsidRDefault="000446EB" w:rsidP="00763C6B">
            <w:pPr>
              <w:rPr>
                <w:rFonts w:ascii="Arial Narrow" w:hAnsi="Arial Narrow"/>
              </w:rPr>
            </w:pPr>
            <w:r w:rsidRPr="000446EB">
              <w:rPr>
                <w:rFonts w:ascii="Arial Narrow" w:hAnsi="Arial Narrow"/>
              </w:rPr>
              <w:t>809958</w:t>
            </w:r>
          </w:p>
        </w:tc>
        <w:tc>
          <w:tcPr>
            <w:tcW w:w="1134" w:type="dxa"/>
            <w:tcBorders>
              <w:top w:val="single" w:sz="4" w:space="0" w:color="auto"/>
              <w:left w:val="single" w:sz="12" w:space="0" w:color="auto"/>
              <w:bottom w:val="single" w:sz="4" w:space="0" w:color="auto"/>
              <w:right w:val="single" w:sz="12" w:space="0" w:color="auto"/>
            </w:tcBorders>
            <w:noWrap/>
            <w:vAlign w:val="center"/>
          </w:tcPr>
          <w:p w:rsidR="00A90201" w:rsidRPr="001B762E" w:rsidRDefault="000446EB" w:rsidP="004426E4">
            <w:r>
              <w:t>3439</w:t>
            </w:r>
          </w:p>
        </w:tc>
        <w:tc>
          <w:tcPr>
            <w:tcW w:w="1914" w:type="dxa"/>
            <w:tcBorders>
              <w:top w:val="single" w:sz="4" w:space="0" w:color="auto"/>
              <w:left w:val="single" w:sz="12" w:space="0" w:color="auto"/>
              <w:bottom w:val="single" w:sz="4" w:space="0" w:color="auto"/>
              <w:right w:val="single" w:sz="12" w:space="0" w:color="auto"/>
            </w:tcBorders>
            <w:noWrap/>
            <w:vAlign w:val="center"/>
          </w:tcPr>
          <w:p w:rsidR="00A90201" w:rsidRPr="001B762E" w:rsidRDefault="00A90201" w:rsidP="001E2D00">
            <w:r>
              <w:t>112248</w:t>
            </w:r>
          </w:p>
        </w:tc>
      </w:tr>
      <w:tr w:rsidR="00A90201" w:rsidRPr="002716CB">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A90201" w:rsidRPr="002716CB" w:rsidRDefault="000446EB" w:rsidP="000446EB">
            <w:pPr>
              <w:rPr>
                <w:rFonts w:ascii="Arial Narrow" w:hAnsi="Arial Narrow"/>
              </w:rPr>
            </w:pPr>
            <w:r>
              <w:rPr>
                <w:rFonts w:ascii="Arial Narrow" w:hAnsi="Arial Narrow"/>
              </w:rPr>
              <w:t>900865</w:t>
            </w:r>
          </w:p>
        </w:tc>
        <w:tc>
          <w:tcPr>
            <w:tcW w:w="1257" w:type="dxa"/>
            <w:tcBorders>
              <w:top w:val="single" w:sz="4" w:space="0" w:color="auto"/>
              <w:left w:val="single" w:sz="6" w:space="0" w:color="auto"/>
              <w:bottom w:val="single" w:sz="6" w:space="0" w:color="auto"/>
              <w:right w:val="single" w:sz="4" w:space="0" w:color="auto"/>
            </w:tcBorders>
            <w:noWrap/>
            <w:vAlign w:val="center"/>
          </w:tcPr>
          <w:p w:rsidR="00A90201" w:rsidRPr="000446EB" w:rsidRDefault="000446EB" w:rsidP="00763C6B">
            <w:pPr>
              <w:rPr>
                <w:rFonts w:ascii="Arial Narrow" w:hAnsi="Arial Narrow"/>
              </w:rPr>
            </w:pPr>
            <w:r w:rsidRPr="000446EB">
              <w:rPr>
                <w:rFonts w:ascii="Arial Narrow" w:hAnsi="Arial Narrow"/>
              </w:rPr>
              <w:t>1077117</w:t>
            </w:r>
          </w:p>
        </w:tc>
        <w:tc>
          <w:tcPr>
            <w:tcW w:w="1417" w:type="dxa"/>
            <w:tcBorders>
              <w:top w:val="single" w:sz="4" w:space="0" w:color="auto"/>
              <w:left w:val="nil"/>
              <w:bottom w:val="single" w:sz="6" w:space="0" w:color="auto"/>
              <w:right w:val="single" w:sz="12" w:space="0" w:color="auto"/>
            </w:tcBorders>
            <w:noWrap/>
            <w:vAlign w:val="center"/>
          </w:tcPr>
          <w:p w:rsidR="00A90201" w:rsidRPr="000446EB" w:rsidRDefault="000446EB" w:rsidP="00763C6B">
            <w:pPr>
              <w:rPr>
                <w:rFonts w:ascii="Arial Narrow" w:hAnsi="Arial Narrow"/>
              </w:rPr>
            </w:pPr>
            <w:r>
              <w:rPr>
                <w:rFonts w:ascii="Arial Narrow" w:hAnsi="Arial Narrow"/>
              </w:rPr>
              <w:t>1485892</w:t>
            </w:r>
          </w:p>
        </w:tc>
        <w:tc>
          <w:tcPr>
            <w:tcW w:w="1134" w:type="dxa"/>
            <w:tcBorders>
              <w:top w:val="single" w:sz="4" w:space="0" w:color="auto"/>
              <w:left w:val="single" w:sz="12" w:space="0" w:color="auto"/>
              <w:bottom w:val="single" w:sz="6" w:space="0" w:color="auto"/>
              <w:right w:val="single" w:sz="12" w:space="0" w:color="auto"/>
            </w:tcBorders>
            <w:noWrap/>
            <w:vAlign w:val="center"/>
          </w:tcPr>
          <w:p w:rsidR="00A90201" w:rsidRPr="001B762E" w:rsidRDefault="000446EB" w:rsidP="004426E4">
            <w:pPr>
              <w:rPr>
                <w:rFonts w:ascii="Arial Narrow" w:hAnsi="Arial Narrow"/>
              </w:rPr>
            </w:pPr>
            <w:r>
              <w:rPr>
                <w:rFonts w:ascii="Arial Narrow" w:hAnsi="Arial Narrow"/>
              </w:rPr>
              <w:t>176252</w:t>
            </w:r>
          </w:p>
        </w:tc>
        <w:tc>
          <w:tcPr>
            <w:tcW w:w="1914" w:type="dxa"/>
            <w:tcBorders>
              <w:top w:val="single" w:sz="4" w:space="0" w:color="auto"/>
              <w:left w:val="single" w:sz="12" w:space="0" w:color="auto"/>
              <w:bottom w:val="single" w:sz="6" w:space="0" w:color="auto"/>
              <w:right w:val="single" w:sz="12" w:space="0" w:color="auto"/>
            </w:tcBorders>
            <w:noWrap/>
            <w:vAlign w:val="center"/>
          </w:tcPr>
          <w:p w:rsidR="00A90201" w:rsidRPr="001B762E" w:rsidRDefault="00A90201" w:rsidP="001E2D00">
            <w:pPr>
              <w:rPr>
                <w:rFonts w:ascii="Arial Narrow" w:hAnsi="Arial Narrow"/>
              </w:rPr>
            </w:pPr>
            <w:r>
              <w:rPr>
                <w:rFonts w:ascii="Arial Narrow" w:hAnsi="Arial Narrow"/>
              </w:rPr>
              <w:t>-298775</w:t>
            </w:r>
          </w:p>
        </w:tc>
      </w:tr>
      <w:tr w:rsidR="00A90201" w:rsidRPr="002716CB">
        <w:trPr>
          <w:trHeight w:val="397"/>
          <w:jc w:val="center"/>
        </w:trPr>
        <w:tc>
          <w:tcPr>
            <w:tcW w:w="2532" w:type="dxa"/>
            <w:tcBorders>
              <w:top w:val="single" w:sz="6" w:space="0" w:color="auto"/>
              <w:left w:val="single" w:sz="12" w:space="0" w:color="auto"/>
              <w:bottom w:val="nil"/>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A90201" w:rsidRPr="002716CB" w:rsidRDefault="000446EB" w:rsidP="004426E4">
            <w:pPr>
              <w:rPr>
                <w:rFonts w:ascii="Arial Narrow" w:hAnsi="Arial Narrow"/>
              </w:rPr>
            </w:pPr>
            <w:r>
              <w:rPr>
                <w:rFonts w:ascii="Arial Narrow" w:hAnsi="Arial Narrow"/>
              </w:rPr>
              <w:t>395340</w:t>
            </w:r>
          </w:p>
        </w:tc>
        <w:tc>
          <w:tcPr>
            <w:tcW w:w="1257" w:type="dxa"/>
            <w:tcBorders>
              <w:top w:val="single" w:sz="6" w:space="0" w:color="auto"/>
              <w:left w:val="single" w:sz="6" w:space="0" w:color="auto"/>
              <w:bottom w:val="single" w:sz="4" w:space="0" w:color="auto"/>
              <w:right w:val="single" w:sz="4" w:space="0" w:color="auto"/>
            </w:tcBorders>
            <w:noWrap/>
            <w:vAlign w:val="center"/>
          </w:tcPr>
          <w:p w:rsidR="00A90201" w:rsidRPr="000446EB" w:rsidRDefault="000446EB" w:rsidP="00763C6B">
            <w:pPr>
              <w:rPr>
                <w:rFonts w:ascii="Arial Narrow" w:hAnsi="Arial Narrow"/>
              </w:rPr>
            </w:pPr>
            <w:r>
              <w:rPr>
                <w:rFonts w:ascii="Arial Narrow" w:hAnsi="Arial Narrow"/>
              </w:rPr>
              <w:t>474478</w:t>
            </w:r>
          </w:p>
        </w:tc>
        <w:tc>
          <w:tcPr>
            <w:tcW w:w="1417" w:type="dxa"/>
            <w:tcBorders>
              <w:top w:val="single" w:sz="6" w:space="0" w:color="auto"/>
              <w:left w:val="nil"/>
              <w:bottom w:val="single" w:sz="4" w:space="0" w:color="auto"/>
              <w:right w:val="single" w:sz="12" w:space="0" w:color="auto"/>
            </w:tcBorders>
            <w:noWrap/>
            <w:vAlign w:val="center"/>
          </w:tcPr>
          <w:p w:rsidR="00A90201" w:rsidRPr="000446EB" w:rsidRDefault="000446EB" w:rsidP="00763C6B">
            <w:pPr>
              <w:rPr>
                <w:rFonts w:ascii="Arial Narrow" w:hAnsi="Arial Narrow"/>
              </w:rPr>
            </w:pPr>
            <w:r>
              <w:rPr>
                <w:rFonts w:ascii="Arial Narrow" w:hAnsi="Arial Narrow"/>
              </w:rPr>
              <w:t>430013</w:t>
            </w:r>
          </w:p>
        </w:tc>
        <w:tc>
          <w:tcPr>
            <w:tcW w:w="1134" w:type="dxa"/>
            <w:tcBorders>
              <w:top w:val="single" w:sz="6" w:space="0" w:color="auto"/>
              <w:left w:val="single" w:sz="12" w:space="0" w:color="auto"/>
              <w:bottom w:val="single" w:sz="4" w:space="0" w:color="auto"/>
              <w:right w:val="single" w:sz="12" w:space="0" w:color="auto"/>
            </w:tcBorders>
            <w:noWrap/>
            <w:vAlign w:val="center"/>
          </w:tcPr>
          <w:p w:rsidR="00A90201" w:rsidRPr="001B762E" w:rsidRDefault="000446EB" w:rsidP="004426E4">
            <w:r>
              <w:t>79138</w:t>
            </w:r>
          </w:p>
        </w:tc>
        <w:tc>
          <w:tcPr>
            <w:tcW w:w="1914" w:type="dxa"/>
            <w:tcBorders>
              <w:top w:val="single" w:sz="6" w:space="0" w:color="auto"/>
              <w:left w:val="single" w:sz="12" w:space="0" w:color="auto"/>
              <w:bottom w:val="single" w:sz="4" w:space="0" w:color="auto"/>
              <w:right w:val="single" w:sz="12" w:space="0" w:color="auto"/>
            </w:tcBorders>
            <w:noWrap/>
            <w:vAlign w:val="center"/>
          </w:tcPr>
          <w:p w:rsidR="00A90201" w:rsidRPr="001B762E" w:rsidRDefault="00A90201" w:rsidP="001E2D00">
            <w:r>
              <w:t>44465</w:t>
            </w:r>
          </w:p>
        </w:tc>
      </w:tr>
      <w:tr w:rsidR="00A90201" w:rsidRPr="002716CB">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rsidR="00A90201" w:rsidRPr="002716CB" w:rsidRDefault="00A90201" w:rsidP="004426E4">
            <w:pPr>
              <w:rPr>
                <w:rFonts w:ascii="Arial Narrow" w:hAnsi="Arial Narrow"/>
                <w:b/>
                <w:bCs/>
              </w:rPr>
            </w:pPr>
            <w:r w:rsidRPr="002716CB">
              <w:rPr>
                <w:rFonts w:ascii="Arial Narrow" w:hAnsi="Arial Narrow"/>
                <w:b/>
                <w:bCs/>
                <w:sz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A90201" w:rsidRPr="002716CB" w:rsidRDefault="000446EB" w:rsidP="004426E4">
            <w:pPr>
              <w:rPr>
                <w:rFonts w:ascii="Arial Narrow" w:hAnsi="Arial Narrow"/>
              </w:rPr>
            </w:pPr>
            <w:r>
              <w:rPr>
                <w:rFonts w:ascii="Arial Narrow" w:hAnsi="Arial Narrow"/>
              </w:rPr>
              <w:t>2214973</w:t>
            </w:r>
          </w:p>
        </w:tc>
        <w:tc>
          <w:tcPr>
            <w:tcW w:w="1257" w:type="dxa"/>
            <w:tcBorders>
              <w:top w:val="single" w:sz="4" w:space="0" w:color="auto"/>
              <w:left w:val="single" w:sz="6" w:space="0" w:color="auto"/>
              <w:bottom w:val="single" w:sz="6" w:space="0" w:color="auto"/>
              <w:right w:val="single" w:sz="4" w:space="0" w:color="auto"/>
            </w:tcBorders>
            <w:noWrap/>
            <w:vAlign w:val="center"/>
          </w:tcPr>
          <w:p w:rsidR="00A90201" w:rsidRPr="000446EB" w:rsidRDefault="000446EB" w:rsidP="00763C6B">
            <w:pPr>
              <w:rPr>
                <w:rFonts w:ascii="Arial Narrow" w:hAnsi="Arial Narrow"/>
              </w:rPr>
            </w:pPr>
            <w:r>
              <w:rPr>
                <w:rFonts w:ascii="Arial Narrow" w:hAnsi="Arial Narrow"/>
              </w:rPr>
              <w:t>2473801</w:t>
            </w:r>
          </w:p>
        </w:tc>
        <w:tc>
          <w:tcPr>
            <w:tcW w:w="1417" w:type="dxa"/>
            <w:tcBorders>
              <w:top w:val="single" w:sz="4" w:space="0" w:color="auto"/>
              <w:left w:val="nil"/>
              <w:bottom w:val="single" w:sz="6" w:space="0" w:color="auto"/>
              <w:right w:val="single" w:sz="12" w:space="0" w:color="auto"/>
            </w:tcBorders>
            <w:noWrap/>
            <w:vAlign w:val="center"/>
          </w:tcPr>
          <w:p w:rsidR="00A90201" w:rsidRPr="000446EB" w:rsidRDefault="000446EB" w:rsidP="00763C6B">
            <w:pPr>
              <w:rPr>
                <w:rFonts w:ascii="Arial Narrow" w:hAnsi="Arial Narrow"/>
              </w:rPr>
            </w:pPr>
            <w:r>
              <w:rPr>
                <w:rFonts w:ascii="Arial Narrow" w:hAnsi="Arial Narrow"/>
              </w:rPr>
              <w:t>2725863</w:t>
            </w:r>
          </w:p>
        </w:tc>
        <w:tc>
          <w:tcPr>
            <w:tcW w:w="1134" w:type="dxa"/>
            <w:tcBorders>
              <w:top w:val="single" w:sz="4" w:space="0" w:color="auto"/>
              <w:left w:val="single" w:sz="12" w:space="0" w:color="auto"/>
              <w:bottom w:val="single" w:sz="6" w:space="0" w:color="auto"/>
              <w:right w:val="single" w:sz="12" w:space="0" w:color="auto"/>
            </w:tcBorders>
            <w:noWrap/>
            <w:vAlign w:val="center"/>
          </w:tcPr>
          <w:p w:rsidR="00A90201" w:rsidRPr="001B762E" w:rsidRDefault="000446EB" w:rsidP="003A137E">
            <w:r>
              <w:t>-258829</w:t>
            </w:r>
          </w:p>
        </w:tc>
        <w:tc>
          <w:tcPr>
            <w:tcW w:w="1914" w:type="dxa"/>
            <w:tcBorders>
              <w:top w:val="single" w:sz="4" w:space="0" w:color="auto"/>
              <w:left w:val="single" w:sz="12" w:space="0" w:color="auto"/>
              <w:bottom w:val="single" w:sz="6" w:space="0" w:color="auto"/>
              <w:right w:val="single" w:sz="12" w:space="0" w:color="auto"/>
            </w:tcBorders>
            <w:noWrap/>
            <w:vAlign w:val="center"/>
          </w:tcPr>
          <w:p w:rsidR="00A90201" w:rsidRPr="001B762E" w:rsidRDefault="00A90201" w:rsidP="001E2D00">
            <w:r>
              <w:t>-142062</w:t>
            </w:r>
          </w:p>
        </w:tc>
      </w:tr>
      <w:tr w:rsidR="00A90201" w:rsidRPr="002716CB">
        <w:trPr>
          <w:trHeight w:val="397"/>
          <w:jc w:val="center"/>
        </w:trPr>
        <w:tc>
          <w:tcPr>
            <w:tcW w:w="2532" w:type="dxa"/>
            <w:tcBorders>
              <w:top w:val="single" w:sz="6"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Manká a</w:t>
            </w:r>
            <w:r>
              <w:rPr>
                <w:rFonts w:ascii="Arial Narrow" w:hAnsi="Arial Narrow"/>
                <w:sz w:val="22"/>
              </w:rPr>
              <w:t> </w:t>
            </w:r>
            <w:r w:rsidRPr="002716CB">
              <w:rPr>
                <w:rFonts w:ascii="Arial Narrow" w:hAnsi="Arial Narrow"/>
                <w:sz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rPr>
            </w:pPr>
          </w:p>
        </w:tc>
        <w:tc>
          <w:tcPr>
            <w:tcW w:w="1914" w:type="dxa"/>
            <w:tcBorders>
              <w:top w:val="single" w:sz="6" w:space="0" w:color="auto"/>
              <w:left w:val="single" w:sz="12" w:space="0" w:color="auto"/>
              <w:bottom w:val="single" w:sz="4" w:space="0" w:color="auto"/>
              <w:right w:val="single" w:sz="12" w:space="0" w:color="auto"/>
            </w:tcBorders>
            <w:noWrap/>
            <w:vAlign w:val="center"/>
          </w:tcPr>
          <w:p w:rsidR="00A90201" w:rsidRPr="002716CB" w:rsidRDefault="00A90201" w:rsidP="001E2D00">
            <w:pPr>
              <w:rPr>
                <w:rFonts w:ascii="Arial Narrow" w:hAnsi="Arial Narrow"/>
              </w:rPr>
            </w:pPr>
          </w:p>
        </w:tc>
      </w:tr>
      <w:tr w:rsidR="00A90201" w:rsidRPr="002716CB">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A90201" w:rsidRPr="00AE5B99" w:rsidRDefault="00A90201" w:rsidP="004426E4"/>
        </w:tc>
        <w:tc>
          <w:tcPr>
            <w:tcW w:w="1914" w:type="dxa"/>
            <w:tcBorders>
              <w:top w:val="single" w:sz="4" w:space="0" w:color="auto"/>
              <w:left w:val="single" w:sz="12" w:space="0" w:color="auto"/>
              <w:bottom w:val="single" w:sz="4" w:space="0" w:color="auto"/>
              <w:right w:val="single" w:sz="12" w:space="0" w:color="auto"/>
            </w:tcBorders>
            <w:noWrap/>
            <w:vAlign w:val="center"/>
          </w:tcPr>
          <w:p w:rsidR="00A90201" w:rsidRPr="00AE5B99" w:rsidRDefault="00A90201" w:rsidP="001E2D00"/>
        </w:tc>
      </w:tr>
      <w:tr w:rsidR="00A90201" w:rsidRPr="002716CB">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Dary</w:t>
            </w:r>
          </w:p>
        </w:tc>
        <w:tc>
          <w:tcPr>
            <w:tcW w:w="1140" w:type="dxa"/>
            <w:tcBorders>
              <w:top w:val="single" w:sz="6" w:space="0" w:color="auto"/>
              <w:left w:val="single" w:sz="12" w:space="0" w:color="auto"/>
              <w:bottom w:val="single" w:sz="6" w:space="0" w:color="auto"/>
              <w:right w:val="single" w:sz="6" w:space="0" w:color="auto"/>
            </w:tcBorders>
            <w:noWrap/>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4426E4">
            <w:pPr>
              <w:rPr>
                <w:rFonts w:ascii="Arial Narrow" w:hAnsi="Arial Narrow"/>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A90201" w:rsidRPr="002716CB" w:rsidRDefault="00A90201" w:rsidP="001E2D00">
            <w:pPr>
              <w:rPr>
                <w:rFonts w:ascii="Arial Narrow" w:hAnsi="Arial Narrow"/>
              </w:rPr>
            </w:pPr>
          </w:p>
        </w:tc>
      </w:tr>
      <w:tr w:rsidR="00A90201" w:rsidRPr="002716CB">
        <w:trPr>
          <w:trHeight w:val="397"/>
          <w:jc w:val="center"/>
        </w:trPr>
        <w:tc>
          <w:tcPr>
            <w:tcW w:w="2532" w:type="dxa"/>
            <w:tcBorders>
              <w:top w:val="single" w:sz="4" w:space="0" w:color="auto"/>
              <w:left w:val="single" w:sz="12" w:space="0" w:color="auto"/>
              <w:bottom w:val="single" w:sz="12" w:space="0" w:color="auto"/>
              <w:right w:val="single" w:sz="12" w:space="0" w:color="auto"/>
            </w:tcBorders>
            <w:noWrap/>
            <w:vAlign w:val="center"/>
          </w:tcPr>
          <w:p w:rsidR="00A90201" w:rsidRPr="002716CB" w:rsidRDefault="00A90201" w:rsidP="004426E4">
            <w:pPr>
              <w:rPr>
                <w:rFonts w:ascii="Arial Narrow" w:hAnsi="Arial Narrow"/>
              </w:rPr>
            </w:pPr>
            <w:r w:rsidRPr="002716CB">
              <w:rPr>
                <w:rFonts w:ascii="Arial Narrow" w:hAnsi="Arial Narrow"/>
                <w:sz w:val="22"/>
              </w:rPr>
              <w:t>Iné</w:t>
            </w:r>
          </w:p>
        </w:tc>
        <w:tc>
          <w:tcPr>
            <w:tcW w:w="1140" w:type="dxa"/>
            <w:tcBorders>
              <w:top w:val="single" w:sz="6" w:space="0" w:color="auto"/>
              <w:left w:val="single" w:sz="12" w:space="0" w:color="auto"/>
              <w:bottom w:val="single" w:sz="12" w:space="0" w:color="auto"/>
              <w:right w:val="single" w:sz="6" w:space="0" w:color="auto"/>
            </w:tcBorders>
            <w:noWrap/>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257" w:type="dxa"/>
            <w:tcBorders>
              <w:top w:val="single" w:sz="6" w:space="0" w:color="auto"/>
              <w:left w:val="single" w:sz="6" w:space="0" w:color="auto"/>
              <w:bottom w:val="single" w:sz="12" w:space="0" w:color="auto"/>
              <w:right w:val="single" w:sz="6" w:space="0" w:color="auto"/>
            </w:tcBorders>
            <w:noWrap/>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417" w:type="dxa"/>
            <w:tcBorders>
              <w:top w:val="single" w:sz="6" w:space="0" w:color="auto"/>
              <w:left w:val="single" w:sz="6" w:space="0" w:color="auto"/>
              <w:bottom w:val="single" w:sz="12" w:space="0" w:color="auto"/>
              <w:right w:val="single" w:sz="12" w:space="0" w:color="auto"/>
            </w:tcBorders>
            <w:noWrap/>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A90201" w:rsidRPr="002716CB" w:rsidRDefault="00A90201" w:rsidP="004426E4">
            <w:pPr>
              <w:rPr>
                <w:rFonts w:ascii="Arial Narrow" w:hAnsi="Arial Narrow"/>
              </w:rPr>
            </w:pPr>
          </w:p>
        </w:tc>
        <w:tc>
          <w:tcPr>
            <w:tcW w:w="1914" w:type="dxa"/>
            <w:tcBorders>
              <w:top w:val="single" w:sz="4" w:space="0" w:color="auto"/>
              <w:left w:val="single" w:sz="12" w:space="0" w:color="auto"/>
              <w:bottom w:val="single" w:sz="12" w:space="0" w:color="auto"/>
              <w:right w:val="single" w:sz="12" w:space="0" w:color="auto"/>
            </w:tcBorders>
            <w:noWrap/>
            <w:vAlign w:val="center"/>
          </w:tcPr>
          <w:p w:rsidR="00A90201" w:rsidRPr="002716CB" w:rsidRDefault="00A90201" w:rsidP="001E2D00">
            <w:pPr>
              <w:rPr>
                <w:rFonts w:ascii="Arial Narrow" w:hAnsi="Arial Narrow"/>
              </w:rPr>
            </w:pPr>
          </w:p>
        </w:tc>
      </w:tr>
      <w:tr w:rsidR="00A90201" w:rsidRPr="002716CB">
        <w:trPr>
          <w:trHeight w:val="705"/>
          <w:jc w:val="center"/>
        </w:trPr>
        <w:tc>
          <w:tcPr>
            <w:tcW w:w="2532" w:type="dxa"/>
            <w:tcBorders>
              <w:top w:val="single" w:sz="12" w:space="0" w:color="auto"/>
              <w:left w:val="single" w:sz="12" w:space="0" w:color="auto"/>
              <w:bottom w:val="single" w:sz="12" w:space="0" w:color="auto"/>
              <w:right w:val="single" w:sz="12" w:space="0" w:color="auto"/>
            </w:tcBorders>
            <w:vAlign w:val="center"/>
          </w:tcPr>
          <w:p w:rsidR="00A90201" w:rsidRPr="002716CB" w:rsidRDefault="00A90201" w:rsidP="004426E4">
            <w:pPr>
              <w:rPr>
                <w:rFonts w:ascii="Arial Narrow" w:hAnsi="Arial Narrow"/>
                <w:b/>
                <w:bCs/>
              </w:rPr>
            </w:pPr>
            <w:r w:rsidRPr="002716CB">
              <w:rPr>
                <w:rFonts w:ascii="Arial Narrow" w:hAnsi="Arial Narrow"/>
                <w:b/>
                <w:bCs/>
                <w:sz w:val="22"/>
              </w:rPr>
              <w:t>Zmena stavu vnútroorganizačných zásob vo výkaze ziskov a</w:t>
            </w:r>
            <w:r>
              <w:rPr>
                <w:rFonts w:ascii="Arial Narrow" w:hAnsi="Arial Narrow"/>
                <w:b/>
                <w:bCs/>
                <w:sz w:val="22"/>
              </w:rPr>
              <w:t> </w:t>
            </w:r>
            <w:r w:rsidRPr="002716CB">
              <w:rPr>
                <w:rFonts w:ascii="Arial Narrow" w:hAnsi="Arial Narrow"/>
                <w:b/>
                <w:bCs/>
                <w:sz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A90201" w:rsidRPr="002716CB" w:rsidRDefault="00A90201" w:rsidP="004426E4">
            <w:pPr>
              <w:jc w:val="center"/>
              <w:rPr>
                <w:rFonts w:ascii="Arial Narrow" w:hAnsi="Arial Narrow"/>
              </w:rPr>
            </w:pPr>
            <w:r w:rsidRPr="002716CB">
              <w:rPr>
                <w:rFonts w:ascii="Arial Narrow" w:hAnsi="Arial Narrow"/>
                <w:sz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A90201" w:rsidRPr="001B762E" w:rsidRDefault="000446EB" w:rsidP="003A137E">
            <w:r>
              <w:t>-258829</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A90201" w:rsidRPr="001B762E" w:rsidRDefault="00A90201" w:rsidP="001E2D00">
            <w:r>
              <w:t>-142062</w:t>
            </w:r>
          </w:p>
        </w:tc>
      </w:tr>
    </w:tbl>
    <w:p w:rsidR="005E0A0A" w:rsidRPr="002716CB" w:rsidRDefault="005E0A0A" w:rsidP="005E0A0A">
      <w:pPr>
        <w:pStyle w:val="Nzov"/>
        <w:spacing w:before="0" w:beforeAutospacing="0" w:after="0"/>
        <w:ind w:left="360"/>
        <w:jc w:val="left"/>
      </w:pPr>
    </w:p>
    <w:p w:rsidR="005E0A0A" w:rsidRPr="002716CB" w:rsidRDefault="005E0A0A" w:rsidP="005E0A0A">
      <w:pPr>
        <w:jc w:val="both"/>
        <w:rPr>
          <w:rFonts w:ascii="Arial Narrow" w:hAnsi="Arial Narrow" w:cs="Arial Narrow"/>
          <w:sz w:val="22"/>
        </w:rPr>
      </w:pPr>
    </w:p>
    <w:p w:rsidR="005E0A0A" w:rsidRPr="001B762E" w:rsidRDefault="005E0A0A" w:rsidP="005E0A0A">
      <w:pPr>
        <w:jc w:val="both"/>
        <w:rPr>
          <w:rFonts w:ascii="Arial Narrow" w:hAnsi="Arial Narrow" w:cs="Arial Narrow"/>
          <w:sz w:val="22"/>
        </w:rPr>
      </w:pPr>
      <w:r w:rsidRPr="001B762E">
        <w:rPr>
          <w:rFonts w:ascii="Arial Narrow" w:hAnsi="Arial Narrow" w:cs="Arial Narrow"/>
          <w:sz w:val="22"/>
        </w:rPr>
        <w:t xml:space="preserve">c) Opis a suma významných položiek </w:t>
      </w:r>
      <w:r w:rsidRPr="001B762E">
        <w:rPr>
          <w:rFonts w:ascii="Arial Narrow" w:hAnsi="Arial Narrow" w:cs="Arial Narrow"/>
          <w:sz w:val="22"/>
          <w:u w:val="single"/>
        </w:rPr>
        <w:t>výnosov pri aktivácii nákladov</w:t>
      </w:r>
      <w:r w:rsidRPr="001B762E">
        <w:rPr>
          <w:rFonts w:ascii="Arial Narrow" w:hAnsi="Arial Narrow" w:cs="Arial Narrow"/>
          <w:sz w:val="22"/>
        </w:rPr>
        <w:t xml:space="preserve">: </w:t>
      </w:r>
    </w:p>
    <w:p w:rsidR="003A137E" w:rsidRPr="001B762E" w:rsidRDefault="002D7F50" w:rsidP="005E0A0A">
      <w:pPr>
        <w:jc w:val="both"/>
        <w:rPr>
          <w:rFonts w:ascii="Arial Narrow" w:hAnsi="Arial Narrow" w:cs="Arial Narrow"/>
          <w:sz w:val="22"/>
        </w:rPr>
      </w:pPr>
      <w:r w:rsidRPr="001B762E">
        <w:rPr>
          <w:rFonts w:ascii="Arial Narrow" w:hAnsi="Arial Narrow" w:cs="Arial Narrow"/>
          <w:sz w:val="22"/>
        </w:rPr>
        <w:t xml:space="preserve">aktivácia  </w:t>
      </w:r>
      <w:proofErr w:type="spellStart"/>
      <w:r w:rsidRPr="001B762E">
        <w:rPr>
          <w:rFonts w:ascii="Arial Narrow" w:hAnsi="Arial Narrow" w:cs="Arial Narrow"/>
          <w:sz w:val="22"/>
        </w:rPr>
        <w:t>jat</w:t>
      </w:r>
      <w:proofErr w:type="spellEnd"/>
      <w:r w:rsidRPr="001B762E">
        <w:rPr>
          <w:rFonts w:ascii="Arial Narrow" w:hAnsi="Arial Narrow" w:cs="Arial Narrow"/>
          <w:sz w:val="22"/>
        </w:rPr>
        <w:t xml:space="preserve">. </w:t>
      </w:r>
      <w:r w:rsidR="002F17C3">
        <w:rPr>
          <w:rFonts w:ascii="Arial Narrow" w:hAnsi="Arial Narrow" w:cs="Arial Narrow"/>
          <w:sz w:val="22"/>
        </w:rPr>
        <w:t>z</w:t>
      </w:r>
      <w:r w:rsidRPr="001B762E">
        <w:rPr>
          <w:rFonts w:ascii="Arial Narrow" w:hAnsi="Arial Narrow" w:cs="Arial Narrow"/>
          <w:sz w:val="22"/>
        </w:rPr>
        <w:t>vierat, aktivácia vyradených zvierat,</w:t>
      </w:r>
      <w:r w:rsidR="002F17C3">
        <w:rPr>
          <w:rFonts w:ascii="Arial Narrow" w:hAnsi="Arial Narrow" w:cs="Arial Narrow"/>
          <w:sz w:val="22"/>
        </w:rPr>
        <w:t xml:space="preserve"> </w:t>
      </w:r>
      <w:r w:rsidRPr="001B762E">
        <w:rPr>
          <w:rFonts w:ascii="Arial Narrow" w:hAnsi="Arial Narrow" w:cs="Arial Narrow"/>
          <w:sz w:val="22"/>
        </w:rPr>
        <w:t>aktivácia dospelých zvierat</w:t>
      </w:r>
    </w:p>
    <w:p w:rsidR="005E0A0A" w:rsidRPr="001B762E" w:rsidRDefault="005E0A0A" w:rsidP="005E0A0A">
      <w:pPr>
        <w:jc w:val="both"/>
        <w:rPr>
          <w:rFonts w:ascii="Arial Narrow" w:hAnsi="Arial Narrow" w:cs="Arial Narrow"/>
          <w:sz w:val="22"/>
        </w:rPr>
      </w:pPr>
    </w:p>
    <w:p w:rsidR="005E0A0A" w:rsidRPr="001B762E" w:rsidRDefault="005E0A0A" w:rsidP="005E0A0A">
      <w:pPr>
        <w:jc w:val="both"/>
        <w:rPr>
          <w:rFonts w:ascii="Arial Narrow" w:hAnsi="Arial Narrow" w:cs="Arial Narrow"/>
          <w:sz w:val="22"/>
        </w:rPr>
      </w:pPr>
      <w:r w:rsidRPr="001B762E">
        <w:rPr>
          <w:rFonts w:ascii="Arial Narrow" w:hAnsi="Arial Narrow" w:cs="Arial Narrow"/>
          <w:sz w:val="22"/>
        </w:rPr>
        <w:t xml:space="preserve">d) Opis a suma ostatných významných položiek </w:t>
      </w:r>
      <w:r w:rsidRPr="001B762E">
        <w:rPr>
          <w:rFonts w:ascii="Arial Narrow" w:hAnsi="Arial Narrow" w:cs="Arial Narrow"/>
          <w:sz w:val="22"/>
          <w:u w:val="single"/>
        </w:rPr>
        <w:t>výnosov z hospodárskej činnosti</w:t>
      </w:r>
      <w:r w:rsidRPr="001B762E">
        <w:rPr>
          <w:rFonts w:ascii="Arial Narrow" w:hAnsi="Arial Narrow" w:cs="Arial Narrow"/>
          <w:sz w:val="22"/>
        </w:rPr>
        <w:t xml:space="preserve">: </w:t>
      </w:r>
    </w:p>
    <w:p w:rsidR="002D7F50" w:rsidRDefault="002D7F50" w:rsidP="005E0A0A">
      <w:pPr>
        <w:jc w:val="both"/>
        <w:rPr>
          <w:rFonts w:ascii="Arial Narrow" w:hAnsi="Arial Narrow" w:cs="Arial Narrow"/>
          <w:sz w:val="22"/>
        </w:rPr>
      </w:pPr>
      <w:r w:rsidRPr="001B762E">
        <w:rPr>
          <w:rFonts w:ascii="Arial Narrow" w:hAnsi="Arial Narrow" w:cs="Arial Narrow"/>
          <w:sz w:val="22"/>
        </w:rPr>
        <w:t>účet 642</w:t>
      </w:r>
      <w:r w:rsidR="001A641D">
        <w:rPr>
          <w:rFonts w:ascii="Arial Narrow" w:hAnsi="Arial Narrow" w:cs="Arial Narrow"/>
          <w:sz w:val="22"/>
        </w:rPr>
        <w:t xml:space="preserve"> 900</w:t>
      </w:r>
      <w:r w:rsidRPr="001B762E">
        <w:rPr>
          <w:rFonts w:ascii="Arial Narrow" w:hAnsi="Arial Narrow" w:cs="Arial Narrow"/>
          <w:sz w:val="22"/>
        </w:rPr>
        <w:t xml:space="preserve"> tržby z predaja ostatného materiálu / krmivá /  v</w:t>
      </w:r>
      <w:r w:rsidR="001A641D">
        <w:rPr>
          <w:rFonts w:ascii="Arial Narrow" w:hAnsi="Arial Narrow" w:cs="Arial Narrow"/>
          <w:sz w:val="22"/>
        </w:rPr>
        <w:t> </w:t>
      </w:r>
      <w:r w:rsidRPr="001A641D">
        <w:rPr>
          <w:rFonts w:ascii="Arial Narrow" w:hAnsi="Arial Narrow" w:cs="Arial Narrow"/>
          <w:sz w:val="22"/>
        </w:rPr>
        <w:t>sume</w:t>
      </w:r>
      <w:r w:rsidR="001A641D" w:rsidRPr="001A641D">
        <w:rPr>
          <w:rFonts w:ascii="Arial Narrow" w:hAnsi="Arial Narrow" w:cs="Arial Narrow"/>
          <w:sz w:val="22"/>
        </w:rPr>
        <w:t xml:space="preserve"> 347 105</w:t>
      </w:r>
      <w:r w:rsidRPr="001A641D">
        <w:rPr>
          <w:rFonts w:ascii="Arial Narrow" w:hAnsi="Arial Narrow" w:cs="Arial Narrow"/>
          <w:sz w:val="22"/>
        </w:rPr>
        <w:t>,- €</w:t>
      </w:r>
    </w:p>
    <w:p w:rsidR="002D7F50" w:rsidRPr="002716CB" w:rsidRDefault="002D7F50" w:rsidP="005E0A0A">
      <w:pPr>
        <w:jc w:val="both"/>
        <w:rPr>
          <w:rFonts w:ascii="Arial Narrow" w:hAnsi="Arial Narrow" w:cs="Arial Narrow"/>
          <w:sz w:val="22"/>
        </w:rPr>
      </w:pPr>
      <w:r>
        <w:rPr>
          <w:rFonts w:ascii="Arial Narrow" w:hAnsi="Arial Narrow" w:cs="Arial Narrow"/>
          <w:sz w:val="22"/>
        </w:rPr>
        <w:t>účet 648  dotácie na pôdu, zvieratá, ANC znevýhodnené oblasti, sady, náhrady od poisťovní</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e) Opis a suma významných položiek </w:t>
      </w:r>
      <w:r w:rsidRPr="004A1E6C">
        <w:rPr>
          <w:rFonts w:ascii="Arial Narrow" w:hAnsi="Arial Narrow" w:cs="Arial Narrow"/>
          <w:sz w:val="22"/>
          <w:u w:val="single"/>
        </w:rPr>
        <w:t>finančných výnosov</w:t>
      </w:r>
      <w:r w:rsidRPr="002716CB">
        <w:rPr>
          <w:rFonts w:ascii="Arial Narrow" w:hAnsi="Arial Narrow" w:cs="Arial Narrow"/>
          <w:sz w:val="22"/>
        </w:rPr>
        <w:t xml:space="preserve"> a celková suma kurzových ziskov; osobitne sa uvádza hodnota kurzových ziskov účtovaná ku dňu, ku ktorému sa zostavuje účtovná závierka.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Suma položiek </w:t>
      </w:r>
      <w:r w:rsidRPr="004A1E6C">
        <w:rPr>
          <w:rFonts w:ascii="Arial Narrow" w:hAnsi="Arial Narrow" w:cs="Arial Narrow"/>
          <w:sz w:val="22"/>
          <w:u w:val="single"/>
        </w:rPr>
        <w:t>mimoriadnych výnosov</w:t>
      </w:r>
      <w:r w:rsidRPr="002716CB">
        <w:rPr>
          <w:rFonts w:ascii="Arial Narrow" w:hAnsi="Arial Narrow" w:cs="Arial Narrow"/>
          <w:sz w:val="22"/>
        </w:rPr>
        <w:t xml:space="preserve"> týkajúcich sa bežného účtovného obdobia a ich opis a suma položiek mimoriadnych výnosov týkajúcich sa predchádzajúcich účtovných období a ich opis:</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g) </w:t>
      </w:r>
      <w:r w:rsidRPr="004A1E6C">
        <w:rPr>
          <w:rFonts w:ascii="Arial Narrow" w:hAnsi="Arial Narrow" w:cs="Arial Narrow"/>
          <w:sz w:val="22"/>
          <w:u w:val="single"/>
        </w:rPr>
        <w:t>Suma čistého obratu</w:t>
      </w:r>
      <w:r w:rsidRPr="002716CB">
        <w:rPr>
          <w:rFonts w:ascii="Arial Narrow" w:hAnsi="Arial Narrow" w:cs="Arial Narrow"/>
          <w:sz w:val="22"/>
        </w:rPr>
        <w:t xml:space="preserve"> podľa § 19 ods.1 písm. a</w:t>
      </w:r>
      <w:r>
        <w:rPr>
          <w:rFonts w:ascii="Arial Narrow" w:hAnsi="Arial Narrow" w:cs="Arial Narrow"/>
          <w:sz w:val="22"/>
        </w:rPr>
        <w:t>)</w:t>
      </w:r>
      <w:r w:rsidRPr="002716CB">
        <w:rPr>
          <w:rFonts w:ascii="Arial Narrow" w:hAnsi="Arial Narrow" w:cs="Arial Narrow"/>
          <w:sz w:val="22"/>
        </w:rPr>
        <w:t> druhého bodu zákona</w:t>
      </w:r>
      <w:r>
        <w:rPr>
          <w:rFonts w:ascii="Arial Narrow" w:hAnsi="Arial Narrow" w:cs="Arial Narrow"/>
          <w:sz w:val="22"/>
        </w:rPr>
        <w:t xml:space="preserve"> o účtovníctve (pre účely testu povinnosti auditu)</w:t>
      </w:r>
      <w:r w:rsidRPr="002716CB">
        <w:rPr>
          <w:rFonts w:ascii="Arial Narrow" w:hAnsi="Arial Narrow" w:cs="Arial Narrow"/>
          <w:sz w:val="22"/>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5E0A0A" w:rsidRPr="002716CB" w:rsidRDefault="005E0A0A" w:rsidP="005E0A0A">
      <w:pPr>
        <w:ind w:right="-468"/>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lastRenderedPageBreak/>
        <w:t xml:space="preserve">Informácie k prílohe č.3 časti H. písm. g) </w:t>
      </w:r>
      <w:r w:rsidRPr="001B762E">
        <w:rPr>
          <w:rFonts w:ascii="Arial Narrow" w:hAnsi="Arial Narrow" w:cs="Arial Narrow"/>
          <w:sz w:val="22"/>
          <w:u w:val="single"/>
        </w:rPr>
        <w:t>o čistom obrate</w:t>
      </w:r>
    </w:p>
    <w:tbl>
      <w:tblPr>
        <w:tblW w:w="5000" w:type="pct"/>
        <w:jc w:val="center"/>
        <w:tblLook w:val="04A0" w:firstRow="1" w:lastRow="0" w:firstColumn="1" w:lastColumn="0" w:noHBand="0" w:noVBand="1"/>
      </w:tblPr>
      <w:tblGrid>
        <w:gridCol w:w="5886"/>
        <w:gridCol w:w="1701"/>
        <w:gridCol w:w="1701"/>
      </w:tblGrid>
      <w:tr w:rsidR="005E0A0A" w:rsidRPr="002716C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E46E74" w:rsidRPr="002716CB">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46E74" w:rsidRPr="002716CB" w:rsidRDefault="00586DF7" w:rsidP="004426E4">
            <w:pPr>
              <w:rPr>
                <w:rFonts w:ascii="Arial Narrow" w:hAnsi="Arial Narrow"/>
              </w:rPr>
            </w:pPr>
            <w:r>
              <w:rPr>
                <w:rFonts w:ascii="Arial Narrow" w:hAnsi="Arial Narrow"/>
              </w:rPr>
              <w:t>5967329</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46E74" w:rsidRPr="002716CB" w:rsidRDefault="00E46E74" w:rsidP="001E2D00">
            <w:pPr>
              <w:rPr>
                <w:rFonts w:ascii="Arial Narrow" w:hAnsi="Arial Narrow"/>
              </w:rPr>
            </w:pPr>
            <w:r>
              <w:rPr>
                <w:rFonts w:ascii="Arial Narrow" w:hAnsi="Arial Narrow"/>
              </w:rPr>
              <w:t>5903284</w:t>
            </w:r>
          </w:p>
        </w:tc>
      </w:tr>
      <w:tr w:rsidR="00E46E74"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E46E74" w:rsidRPr="002716CB" w:rsidRDefault="00586DF7" w:rsidP="004426E4">
            <w:pPr>
              <w:rPr>
                <w:rFonts w:ascii="Arial Narrow" w:hAnsi="Arial Narrow"/>
              </w:rPr>
            </w:pPr>
            <w:r>
              <w:rPr>
                <w:rFonts w:ascii="Arial Narrow" w:hAnsi="Arial Narrow"/>
              </w:rPr>
              <w:t>274187</w:t>
            </w:r>
          </w:p>
        </w:tc>
        <w:tc>
          <w:tcPr>
            <w:tcW w:w="1701" w:type="dxa"/>
            <w:tcBorders>
              <w:top w:val="single" w:sz="4" w:space="0" w:color="auto"/>
              <w:left w:val="single" w:sz="12" w:space="0" w:color="auto"/>
              <w:bottom w:val="single" w:sz="4" w:space="0" w:color="auto"/>
              <w:right w:val="single" w:sz="12" w:space="0" w:color="auto"/>
            </w:tcBorders>
            <w:noWrap/>
            <w:vAlign w:val="center"/>
          </w:tcPr>
          <w:p w:rsidR="00E46E74" w:rsidRPr="002716CB" w:rsidRDefault="00E46E74" w:rsidP="001E2D00">
            <w:pPr>
              <w:rPr>
                <w:rFonts w:ascii="Arial Narrow" w:hAnsi="Arial Narrow"/>
              </w:rPr>
            </w:pPr>
            <w:r>
              <w:rPr>
                <w:rFonts w:ascii="Arial Narrow" w:hAnsi="Arial Narrow"/>
              </w:rPr>
              <w:t>290287</w:t>
            </w:r>
          </w:p>
        </w:tc>
      </w:tr>
      <w:tr w:rsidR="00E46E74"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E46E74" w:rsidRPr="002716CB" w:rsidRDefault="00586DF7" w:rsidP="004426E4">
            <w:pPr>
              <w:rPr>
                <w:rFonts w:ascii="Arial Narrow" w:hAnsi="Arial Narrow"/>
              </w:rPr>
            </w:pPr>
            <w:r>
              <w:rPr>
                <w:rFonts w:ascii="Arial Narrow" w:hAnsi="Arial Narrow"/>
              </w:rPr>
              <w:t>7257</w:t>
            </w:r>
          </w:p>
        </w:tc>
        <w:tc>
          <w:tcPr>
            <w:tcW w:w="1701" w:type="dxa"/>
            <w:tcBorders>
              <w:top w:val="nil"/>
              <w:left w:val="single" w:sz="12" w:space="0" w:color="auto"/>
              <w:bottom w:val="single" w:sz="4" w:space="0" w:color="auto"/>
              <w:right w:val="single" w:sz="12" w:space="0" w:color="auto"/>
            </w:tcBorders>
            <w:noWrap/>
            <w:vAlign w:val="center"/>
          </w:tcPr>
          <w:p w:rsidR="00E46E74" w:rsidRPr="002716CB" w:rsidRDefault="00E46E74" w:rsidP="001E2D00">
            <w:pPr>
              <w:rPr>
                <w:rFonts w:ascii="Arial Narrow" w:hAnsi="Arial Narrow"/>
              </w:rPr>
            </w:pPr>
            <w:r>
              <w:rPr>
                <w:rFonts w:ascii="Arial Narrow" w:hAnsi="Arial Narrow"/>
              </w:rPr>
              <w:t>10559</w:t>
            </w:r>
          </w:p>
        </w:tc>
      </w:tr>
      <w:tr w:rsidR="00E46E74"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p>
        </w:tc>
        <w:tc>
          <w:tcPr>
            <w:tcW w:w="1701" w:type="dxa"/>
            <w:tcBorders>
              <w:top w:val="nil"/>
              <w:left w:val="single" w:sz="12" w:space="0" w:color="auto"/>
              <w:bottom w:val="single" w:sz="4" w:space="0" w:color="auto"/>
              <w:right w:val="single" w:sz="12" w:space="0" w:color="auto"/>
            </w:tcBorders>
            <w:noWrap/>
            <w:vAlign w:val="center"/>
          </w:tcPr>
          <w:p w:rsidR="00E46E74" w:rsidRPr="002716CB" w:rsidRDefault="00E46E74" w:rsidP="00763C6B">
            <w:pPr>
              <w:rPr>
                <w:rFonts w:ascii="Arial Narrow" w:hAnsi="Arial Narrow"/>
              </w:rPr>
            </w:pPr>
          </w:p>
        </w:tc>
      </w:tr>
      <w:tr w:rsidR="00E46E74"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p>
        </w:tc>
        <w:tc>
          <w:tcPr>
            <w:tcW w:w="1701" w:type="dxa"/>
            <w:tcBorders>
              <w:top w:val="nil"/>
              <w:left w:val="single" w:sz="12" w:space="0" w:color="auto"/>
              <w:bottom w:val="single" w:sz="4" w:space="0" w:color="auto"/>
              <w:right w:val="single" w:sz="12" w:space="0" w:color="auto"/>
            </w:tcBorders>
            <w:noWrap/>
            <w:vAlign w:val="center"/>
          </w:tcPr>
          <w:p w:rsidR="00E46E74" w:rsidRPr="002716CB" w:rsidRDefault="00E46E74" w:rsidP="00763C6B">
            <w:pPr>
              <w:rPr>
                <w:rFonts w:ascii="Arial Narrow" w:hAnsi="Arial Narrow"/>
              </w:rPr>
            </w:pPr>
          </w:p>
        </w:tc>
      </w:tr>
      <w:tr w:rsidR="00E46E74"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E46E74" w:rsidRPr="00A06054" w:rsidRDefault="00E46E74" w:rsidP="005144F6"/>
        </w:tc>
        <w:tc>
          <w:tcPr>
            <w:tcW w:w="1701" w:type="dxa"/>
            <w:tcBorders>
              <w:top w:val="nil"/>
              <w:left w:val="single" w:sz="12" w:space="0" w:color="auto"/>
              <w:bottom w:val="single" w:sz="4" w:space="0" w:color="auto"/>
              <w:right w:val="single" w:sz="12" w:space="0" w:color="auto"/>
            </w:tcBorders>
            <w:noWrap/>
            <w:vAlign w:val="center"/>
          </w:tcPr>
          <w:p w:rsidR="00E46E74" w:rsidRPr="00A06054" w:rsidRDefault="00E46E74" w:rsidP="00763C6B"/>
        </w:tc>
      </w:tr>
      <w:tr w:rsidR="00E46E74" w:rsidRPr="002716C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46E74" w:rsidRPr="00A06054" w:rsidRDefault="00E46E74" w:rsidP="004426E4">
            <w:pPr>
              <w:rPr>
                <w:b/>
                <w:bCs/>
              </w:rPr>
            </w:pPr>
            <w:r w:rsidRPr="002716CB">
              <w:rPr>
                <w:rFonts w:ascii="Arial Narrow" w:hAnsi="Arial Narrow"/>
                <w:b/>
                <w:bCs/>
                <w:sz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E46E74" w:rsidRPr="001B762E" w:rsidRDefault="00586DF7" w:rsidP="004426E4">
            <w:pPr>
              <w:rPr>
                <w:rFonts w:ascii="Arial Narrow" w:hAnsi="Arial Narrow"/>
              </w:rPr>
            </w:pPr>
            <w:r>
              <w:rPr>
                <w:rFonts w:ascii="Arial Narrow" w:hAnsi="Arial Narrow"/>
              </w:rPr>
              <w:t>6248773</w:t>
            </w:r>
          </w:p>
        </w:tc>
        <w:tc>
          <w:tcPr>
            <w:tcW w:w="1701" w:type="dxa"/>
            <w:tcBorders>
              <w:top w:val="nil"/>
              <w:left w:val="single" w:sz="12" w:space="0" w:color="auto"/>
              <w:bottom w:val="single" w:sz="12" w:space="0" w:color="auto"/>
              <w:right w:val="single" w:sz="12" w:space="0" w:color="auto"/>
            </w:tcBorders>
            <w:noWrap/>
            <w:vAlign w:val="center"/>
          </w:tcPr>
          <w:p w:rsidR="00E46E74" w:rsidRPr="001B762E" w:rsidRDefault="00E46E74" w:rsidP="00763C6B">
            <w:pPr>
              <w:rPr>
                <w:rFonts w:ascii="Arial Narrow" w:hAnsi="Arial Narrow"/>
              </w:rPr>
            </w:pPr>
            <w:r>
              <w:rPr>
                <w:rFonts w:ascii="Arial Narrow" w:hAnsi="Arial Narrow"/>
              </w:rPr>
              <w:t>6204130</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D13C35" w:rsidRDefault="00D13C35" w:rsidP="005E0A0A">
      <w:pPr>
        <w:spacing w:after="120"/>
        <w:ind w:right="-471"/>
        <w:jc w:val="both"/>
        <w:rPr>
          <w:rFonts w:ascii="Arial Narrow" w:hAnsi="Arial Narrow" w:cs="Arial Narrow"/>
          <w:b/>
          <w:bCs/>
          <w:sz w:val="22"/>
        </w:rPr>
      </w:pPr>
    </w:p>
    <w:p w:rsidR="00D13C35" w:rsidRDefault="00D13C35" w:rsidP="005E0A0A">
      <w:pPr>
        <w:spacing w:after="120"/>
        <w:ind w:right="-471"/>
        <w:jc w:val="both"/>
        <w:rPr>
          <w:rFonts w:ascii="Arial Narrow" w:hAnsi="Arial Narrow" w:cs="Arial Narrow"/>
          <w:b/>
          <w:bCs/>
          <w:sz w:val="22"/>
        </w:rPr>
      </w:pPr>
    </w:p>
    <w:p w:rsidR="00D13C35" w:rsidRDefault="00D13C35" w:rsidP="005E0A0A">
      <w:pPr>
        <w:spacing w:after="120"/>
        <w:ind w:right="-471"/>
        <w:jc w:val="both"/>
        <w:rPr>
          <w:rFonts w:ascii="Arial Narrow" w:hAnsi="Arial Narrow" w:cs="Arial Narrow"/>
          <w:b/>
          <w:bCs/>
          <w:sz w:val="22"/>
        </w:rPr>
      </w:pPr>
    </w:p>
    <w:p w:rsidR="00D13C35" w:rsidRDefault="00D13C35" w:rsidP="005E0A0A">
      <w:pPr>
        <w:spacing w:after="120"/>
        <w:ind w:right="-471"/>
        <w:jc w:val="both"/>
        <w:rPr>
          <w:rFonts w:ascii="Arial Narrow" w:hAnsi="Arial Narrow" w:cs="Arial Narrow"/>
          <w:b/>
          <w:bCs/>
          <w:sz w:val="22"/>
        </w:rPr>
      </w:pPr>
    </w:p>
    <w:p w:rsidR="00D13C35" w:rsidRDefault="00D13C35" w:rsidP="005E0A0A">
      <w:pPr>
        <w:spacing w:after="120"/>
        <w:ind w:right="-471"/>
        <w:jc w:val="both"/>
        <w:rPr>
          <w:rFonts w:ascii="Arial Narrow" w:hAnsi="Arial Narrow" w:cs="Arial Narrow"/>
          <w:b/>
          <w:bCs/>
          <w:sz w:val="22"/>
        </w:rPr>
      </w:pPr>
    </w:p>
    <w:p w:rsidR="005E0A0A" w:rsidRPr="001B762E" w:rsidRDefault="005E0A0A" w:rsidP="005E0A0A">
      <w:pPr>
        <w:spacing w:after="120"/>
        <w:ind w:right="-471"/>
        <w:jc w:val="both"/>
        <w:rPr>
          <w:rFonts w:ascii="Arial Narrow" w:hAnsi="Arial Narrow" w:cs="Arial Narrow"/>
          <w:b/>
          <w:bCs/>
          <w:sz w:val="22"/>
        </w:rPr>
      </w:pPr>
      <w:r w:rsidRPr="001B762E">
        <w:rPr>
          <w:rFonts w:ascii="Arial Narrow" w:hAnsi="Arial Narrow" w:cs="Arial Narrow"/>
          <w:b/>
          <w:bCs/>
          <w:sz w:val="22"/>
        </w:rPr>
        <w:t xml:space="preserve">I. Informácie o nákladoch: </w:t>
      </w:r>
    </w:p>
    <w:p w:rsidR="005E0A0A" w:rsidRPr="001B762E" w:rsidRDefault="005E0A0A" w:rsidP="005E0A0A">
      <w:pPr>
        <w:ind w:right="-468"/>
        <w:jc w:val="both"/>
        <w:rPr>
          <w:rFonts w:ascii="Arial Narrow" w:hAnsi="Arial Narrow" w:cs="Arial Narrow"/>
          <w:sz w:val="22"/>
        </w:rPr>
      </w:pPr>
      <w:r w:rsidRPr="001B762E">
        <w:rPr>
          <w:rFonts w:ascii="Arial Narrow" w:hAnsi="Arial Narrow" w:cs="Arial Narrow"/>
          <w:sz w:val="22"/>
        </w:rPr>
        <w:t xml:space="preserve">a) Opis a suma významných položiek </w:t>
      </w:r>
      <w:r w:rsidRPr="001B762E">
        <w:rPr>
          <w:rFonts w:ascii="Arial Narrow" w:hAnsi="Arial Narrow" w:cs="Arial Narrow"/>
          <w:sz w:val="22"/>
          <w:u w:val="single"/>
        </w:rPr>
        <w:t>nákladov za poskytnuté služby</w:t>
      </w:r>
      <w:r w:rsidRPr="001B762E">
        <w:rPr>
          <w:rFonts w:ascii="Arial Narrow" w:hAnsi="Arial Narrow" w:cs="Arial Narrow"/>
          <w:sz w:val="22"/>
        </w:rPr>
        <w:t>:</w:t>
      </w:r>
    </w:p>
    <w:p w:rsidR="005E0A0A" w:rsidRPr="001B762E" w:rsidRDefault="005E0A0A" w:rsidP="005E0A0A">
      <w:pPr>
        <w:ind w:right="-468"/>
        <w:jc w:val="both"/>
        <w:rPr>
          <w:rFonts w:ascii="Arial Narrow" w:hAnsi="Arial Narrow" w:cs="Arial Narrow"/>
          <w:sz w:val="22"/>
        </w:rPr>
      </w:pPr>
    </w:p>
    <w:p w:rsidR="005E0A0A" w:rsidRPr="001B762E" w:rsidRDefault="005E0A0A" w:rsidP="005E0A0A">
      <w:pPr>
        <w:ind w:right="-468"/>
        <w:jc w:val="both"/>
        <w:rPr>
          <w:rFonts w:ascii="Arial Narrow" w:hAnsi="Arial Narrow" w:cs="Arial Narrow"/>
          <w:sz w:val="22"/>
        </w:rPr>
      </w:pPr>
      <w:r w:rsidRPr="001B762E">
        <w:rPr>
          <w:rFonts w:ascii="Arial Narrow" w:hAnsi="Arial Narrow" w:cs="Arial Narrow"/>
          <w:sz w:val="22"/>
        </w:rPr>
        <w:t xml:space="preserve">b) Opis a suma významných položiek </w:t>
      </w:r>
      <w:r w:rsidRPr="001B762E">
        <w:rPr>
          <w:rFonts w:ascii="Arial Narrow" w:hAnsi="Arial Narrow" w:cs="Arial Narrow"/>
          <w:sz w:val="22"/>
          <w:u w:val="single"/>
        </w:rPr>
        <w:t>ostatných nákladov z hospodárskej činnosti</w:t>
      </w:r>
      <w:r w:rsidRPr="001B762E">
        <w:rPr>
          <w:rFonts w:ascii="Arial Narrow" w:hAnsi="Arial Narrow" w:cs="Arial Narrow"/>
          <w:sz w:val="22"/>
        </w:rPr>
        <w:t>:</w:t>
      </w:r>
    </w:p>
    <w:tbl>
      <w:tblPr>
        <w:tblW w:w="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418"/>
      </w:tblGrid>
      <w:tr w:rsidR="00CB67D2" w:rsidRPr="00CD0348">
        <w:tc>
          <w:tcPr>
            <w:tcW w:w="3936" w:type="dxa"/>
            <w:shd w:val="clear" w:color="auto" w:fill="auto"/>
          </w:tcPr>
          <w:p w:rsidR="00CB67D2" w:rsidRPr="001B762E" w:rsidRDefault="00CB67D2" w:rsidP="00FB2B3B">
            <w:pPr>
              <w:jc w:val="center"/>
              <w:rPr>
                <w:b/>
              </w:rPr>
            </w:pPr>
            <w:r w:rsidRPr="001B762E">
              <w:rPr>
                <w:b/>
                <w:sz w:val="22"/>
                <w:szCs w:val="22"/>
              </w:rPr>
              <w:t xml:space="preserve">Náklady podľa druhov a činností v </w:t>
            </w:r>
            <w:r w:rsidRPr="001B762E">
              <w:rPr>
                <w:rFonts w:eastAsia="Calibri"/>
                <w:sz w:val="22"/>
                <w:szCs w:val="22"/>
                <w:lang w:eastAsia="en-US"/>
              </w:rPr>
              <w:t>€</w:t>
            </w:r>
          </w:p>
          <w:p w:rsidR="00CB67D2" w:rsidRPr="001B762E" w:rsidRDefault="00CB67D2" w:rsidP="00FB2B3B">
            <w:pPr>
              <w:jc w:val="center"/>
              <w:rPr>
                <w:b/>
              </w:rPr>
            </w:pPr>
            <w:r w:rsidRPr="001B762E">
              <w:rPr>
                <w:b/>
                <w:sz w:val="22"/>
                <w:szCs w:val="22"/>
              </w:rPr>
              <w:t xml:space="preserve"> </w:t>
            </w:r>
          </w:p>
        </w:tc>
        <w:tc>
          <w:tcPr>
            <w:tcW w:w="1418" w:type="dxa"/>
          </w:tcPr>
          <w:p w:rsidR="00CB67D2" w:rsidRPr="00CD0348" w:rsidRDefault="00CB67D2" w:rsidP="00FB2B3B">
            <w:pPr>
              <w:jc w:val="center"/>
              <w:rPr>
                <w:b/>
              </w:rPr>
            </w:pPr>
            <w:r w:rsidRPr="001B762E">
              <w:rPr>
                <w:b/>
                <w:sz w:val="22"/>
                <w:szCs w:val="22"/>
              </w:rPr>
              <w:t>Skutočnosť 201</w:t>
            </w:r>
            <w:r w:rsidR="00E46E74">
              <w:rPr>
                <w:b/>
                <w:sz w:val="22"/>
                <w:szCs w:val="22"/>
              </w:rPr>
              <w:t>8</w:t>
            </w:r>
          </w:p>
          <w:p w:rsidR="00CB67D2" w:rsidRPr="00CD0348" w:rsidRDefault="00CB67D2" w:rsidP="00FB2B3B">
            <w:pPr>
              <w:jc w:val="center"/>
              <w:rPr>
                <w:b/>
              </w:rPr>
            </w:pP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Materiálové náklady + energie</w:t>
            </w:r>
          </w:p>
        </w:tc>
        <w:tc>
          <w:tcPr>
            <w:tcW w:w="1418" w:type="dxa"/>
          </w:tcPr>
          <w:p w:rsidR="00CB67D2" w:rsidRPr="00B07C7B" w:rsidRDefault="00B07C7B" w:rsidP="00FB2B3B">
            <w:pPr>
              <w:jc w:val="right"/>
              <w:rPr>
                <w:b/>
                <w:sz w:val="20"/>
                <w:szCs w:val="20"/>
              </w:rPr>
            </w:pPr>
            <w:r w:rsidRPr="00B07C7B">
              <w:rPr>
                <w:b/>
                <w:sz w:val="20"/>
                <w:szCs w:val="20"/>
              </w:rPr>
              <w:t>3  429 123</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osív a sadív</w:t>
            </w:r>
          </w:p>
        </w:tc>
        <w:tc>
          <w:tcPr>
            <w:tcW w:w="1418" w:type="dxa"/>
          </w:tcPr>
          <w:p w:rsidR="00CB67D2" w:rsidRPr="00B07C7B" w:rsidRDefault="00B07C7B" w:rsidP="00FB2B3B">
            <w:pPr>
              <w:jc w:val="right"/>
              <w:rPr>
                <w:sz w:val="20"/>
                <w:szCs w:val="20"/>
              </w:rPr>
            </w:pPr>
            <w:r>
              <w:rPr>
                <w:sz w:val="20"/>
                <w:szCs w:val="20"/>
              </w:rPr>
              <w:t>236 435</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nakúpených hnojív</w:t>
            </w:r>
          </w:p>
        </w:tc>
        <w:tc>
          <w:tcPr>
            <w:tcW w:w="1418" w:type="dxa"/>
          </w:tcPr>
          <w:p w:rsidR="00CB67D2" w:rsidRPr="00B07C7B" w:rsidRDefault="00B07C7B" w:rsidP="00FB2B3B">
            <w:pPr>
              <w:jc w:val="right"/>
              <w:rPr>
                <w:sz w:val="20"/>
                <w:szCs w:val="20"/>
              </w:rPr>
            </w:pPr>
            <w:r>
              <w:rPr>
                <w:sz w:val="20"/>
                <w:szCs w:val="20"/>
              </w:rPr>
              <w:t>595 277</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PHM</w:t>
            </w:r>
          </w:p>
        </w:tc>
        <w:tc>
          <w:tcPr>
            <w:tcW w:w="1418" w:type="dxa"/>
          </w:tcPr>
          <w:p w:rsidR="00CB67D2" w:rsidRPr="00B07C7B" w:rsidRDefault="00B07C7B" w:rsidP="00FB2B3B">
            <w:pPr>
              <w:jc w:val="right"/>
              <w:rPr>
                <w:sz w:val="20"/>
                <w:szCs w:val="20"/>
              </w:rPr>
            </w:pPr>
            <w:r>
              <w:rPr>
                <w:sz w:val="20"/>
                <w:szCs w:val="20"/>
              </w:rPr>
              <w:t>757 178</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chemikálií</w:t>
            </w:r>
          </w:p>
        </w:tc>
        <w:tc>
          <w:tcPr>
            <w:tcW w:w="1418" w:type="dxa"/>
          </w:tcPr>
          <w:p w:rsidR="00CB67D2" w:rsidRPr="00B07C7B" w:rsidRDefault="00B07C7B" w:rsidP="00FB2B3B">
            <w:pPr>
              <w:jc w:val="right"/>
              <w:rPr>
                <w:sz w:val="20"/>
                <w:szCs w:val="20"/>
              </w:rPr>
            </w:pPr>
            <w:r>
              <w:rPr>
                <w:sz w:val="20"/>
                <w:szCs w:val="20"/>
              </w:rPr>
              <w:t>545 914</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krmív</w:t>
            </w:r>
          </w:p>
        </w:tc>
        <w:tc>
          <w:tcPr>
            <w:tcW w:w="1418" w:type="dxa"/>
          </w:tcPr>
          <w:p w:rsidR="00CB67D2" w:rsidRPr="00B07C7B" w:rsidRDefault="00B07C7B" w:rsidP="00FB2B3B">
            <w:pPr>
              <w:jc w:val="right"/>
              <w:rPr>
                <w:sz w:val="20"/>
                <w:szCs w:val="20"/>
              </w:rPr>
            </w:pPr>
            <w:r>
              <w:rPr>
                <w:sz w:val="20"/>
                <w:szCs w:val="20"/>
              </w:rPr>
              <w:t>541 134</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náhradných dielov</w:t>
            </w:r>
          </w:p>
        </w:tc>
        <w:tc>
          <w:tcPr>
            <w:tcW w:w="1418" w:type="dxa"/>
          </w:tcPr>
          <w:p w:rsidR="00CB67D2" w:rsidRPr="00B07C7B" w:rsidRDefault="00B07C7B" w:rsidP="00FB2B3B">
            <w:pPr>
              <w:jc w:val="right"/>
              <w:rPr>
                <w:sz w:val="20"/>
                <w:szCs w:val="20"/>
              </w:rPr>
            </w:pPr>
            <w:r>
              <w:rPr>
                <w:sz w:val="20"/>
                <w:szCs w:val="20"/>
              </w:rPr>
              <w:t>295 780</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liekov</w:t>
            </w:r>
          </w:p>
        </w:tc>
        <w:tc>
          <w:tcPr>
            <w:tcW w:w="1418" w:type="dxa"/>
          </w:tcPr>
          <w:p w:rsidR="00CB67D2" w:rsidRPr="00B07C7B" w:rsidRDefault="00B07C7B" w:rsidP="00FB2B3B">
            <w:pPr>
              <w:jc w:val="right"/>
              <w:rPr>
                <w:sz w:val="20"/>
                <w:szCs w:val="20"/>
              </w:rPr>
            </w:pPr>
            <w:r>
              <w:rPr>
                <w:sz w:val="20"/>
                <w:szCs w:val="20"/>
              </w:rPr>
              <w:t>57 871</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olejov</w:t>
            </w:r>
          </w:p>
        </w:tc>
        <w:tc>
          <w:tcPr>
            <w:tcW w:w="1418" w:type="dxa"/>
          </w:tcPr>
          <w:p w:rsidR="00CB67D2" w:rsidRPr="00B07C7B" w:rsidRDefault="00B07C7B" w:rsidP="00FB2B3B">
            <w:pPr>
              <w:jc w:val="right"/>
              <w:rPr>
                <w:sz w:val="20"/>
                <w:szCs w:val="20"/>
              </w:rPr>
            </w:pPr>
            <w:r>
              <w:rPr>
                <w:sz w:val="20"/>
                <w:szCs w:val="20"/>
              </w:rPr>
              <w:t>29 129</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potravín</w:t>
            </w:r>
          </w:p>
        </w:tc>
        <w:tc>
          <w:tcPr>
            <w:tcW w:w="1418" w:type="dxa"/>
          </w:tcPr>
          <w:p w:rsidR="00CB67D2" w:rsidRPr="00B07C7B" w:rsidRDefault="00B07C7B" w:rsidP="00FB2B3B">
            <w:pPr>
              <w:jc w:val="right"/>
              <w:rPr>
                <w:sz w:val="20"/>
                <w:szCs w:val="20"/>
              </w:rPr>
            </w:pPr>
            <w:r>
              <w:rPr>
                <w:sz w:val="20"/>
                <w:szCs w:val="20"/>
              </w:rPr>
              <w:t>32 470</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xml:space="preserve">- nákup zvierat </w:t>
            </w:r>
          </w:p>
        </w:tc>
        <w:tc>
          <w:tcPr>
            <w:tcW w:w="1418" w:type="dxa"/>
          </w:tcPr>
          <w:p w:rsidR="00CB67D2" w:rsidRPr="00B07C7B" w:rsidRDefault="00B07C7B" w:rsidP="00FB2B3B">
            <w:pPr>
              <w:jc w:val="right"/>
              <w:rPr>
                <w:sz w:val="20"/>
                <w:szCs w:val="20"/>
              </w:rPr>
            </w:pPr>
            <w:r>
              <w:rPr>
                <w:sz w:val="20"/>
                <w:szCs w:val="20"/>
              </w:rPr>
              <w:t>23 200</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spotreba ostatného nakúpeného materiálu</w:t>
            </w:r>
          </w:p>
        </w:tc>
        <w:tc>
          <w:tcPr>
            <w:tcW w:w="1418" w:type="dxa"/>
          </w:tcPr>
          <w:p w:rsidR="00CB67D2" w:rsidRPr="00B07C7B" w:rsidRDefault="00B07C7B" w:rsidP="00FB2B3B">
            <w:pPr>
              <w:jc w:val="right"/>
              <w:rPr>
                <w:sz w:val="20"/>
                <w:szCs w:val="20"/>
              </w:rPr>
            </w:pPr>
            <w:r>
              <w:rPr>
                <w:sz w:val="20"/>
                <w:szCs w:val="20"/>
              </w:rPr>
              <w:t>181 506</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Spotreba elektrickej energie</w:t>
            </w:r>
          </w:p>
        </w:tc>
        <w:tc>
          <w:tcPr>
            <w:tcW w:w="1418" w:type="dxa"/>
          </w:tcPr>
          <w:p w:rsidR="00CB67D2" w:rsidRPr="00B07C7B" w:rsidRDefault="00B07C7B" w:rsidP="00FB2B3B">
            <w:pPr>
              <w:jc w:val="right"/>
              <w:rPr>
                <w:sz w:val="20"/>
                <w:szCs w:val="20"/>
              </w:rPr>
            </w:pPr>
            <w:r>
              <w:rPr>
                <w:sz w:val="20"/>
                <w:szCs w:val="20"/>
              </w:rPr>
              <w:t>110 467</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Spotreba plynu</w:t>
            </w:r>
          </w:p>
        </w:tc>
        <w:tc>
          <w:tcPr>
            <w:tcW w:w="1418" w:type="dxa"/>
          </w:tcPr>
          <w:p w:rsidR="00CB67D2" w:rsidRPr="00B07C7B" w:rsidRDefault="00B07C7B" w:rsidP="00FB2B3B">
            <w:pPr>
              <w:jc w:val="right"/>
              <w:rPr>
                <w:sz w:val="20"/>
                <w:szCs w:val="20"/>
              </w:rPr>
            </w:pPr>
            <w:r>
              <w:rPr>
                <w:sz w:val="20"/>
                <w:szCs w:val="20"/>
              </w:rPr>
              <w:t>22 732</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Spotreba vody</w:t>
            </w:r>
          </w:p>
        </w:tc>
        <w:tc>
          <w:tcPr>
            <w:tcW w:w="1418" w:type="dxa"/>
          </w:tcPr>
          <w:p w:rsidR="00CB67D2" w:rsidRPr="00B07C7B" w:rsidRDefault="00B07C7B" w:rsidP="00FB2B3B">
            <w:pPr>
              <w:jc w:val="right"/>
              <w:rPr>
                <w:sz w:val="20"/>
                <w:szCs w:val="20"/>
              </w:rPr>
            </w:pPr>
            <w:r>
              <w:rPr>
                <w:sz w:val="20"/>
                <w:szCs w:val="20"/>
              </w:rPr>
              <w:t>30</w:t>
            </w:r>
          </w:p>
        </w:tc>
      </w:tr>
      <w:tr w:rsidR="00CB67D2" w:rsidRPr="00CD0348">
        <w:tc>
          <w:tcPr>
            <w:tcW w:w="3936" w:type="dxa"/>
            <w:shd w:val="clear" w:color="auto" w:fill="auto"/>
          </w:tcPr>
          <w:p w:rsidR="00CB67D2" w:rsidRPr="00CD0348" w:rsidRDefault="00CB67D2" w:rsidP="006F4861">
            <w:pPr>
              <w:rPr>
                <w:b/>
                <w:sz w:val="20"/>
                <w:szCs w:val="20"/>
              </w:rPr>
            </w:pPr>
            <w:r w:rsidRPr="00CD0348">
              <w:rPr>
                <w:b/>
                <w:sz w:val="20"/>
                <w:szCs w:val="20"/>
              </w:rPr>
              <w:t xml:space="preserve">Náklady na obstaranie tovaru  </w:t>
            </w:r>
          </w:p>
        </w:tc>
        <w:tc>
          <w:tcPr>
            <w:tcW w:w="1418" w:type="dxa"/>
          </w:tcPr>
          <w:p w:rsidR="00CB67D2" w:rsidRPr="00B07C7B" w:rsidRDefault="00B07C7B" w:rsidP="00FB2B3B">
            <w:pPr>
              <w:jc w:val="right"/>
              <w:rPr>
                <w:b/>
                <w:sz w:val="20"/>
                <w:szCs w:val="20"/>
              </w:rPr>
            </w:pPr>
            <w:r>
              <w:rPr>
                <w:b/>
                <w:sz w:val="20"/>
                <w:szCs w:val="20"/>
              </w:rPr>
              <w:t>380</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Služby</w:t>
            </w:r>
          </w:p>
        </w:tc>
        <w:tc>
          <w:tcPr>
            <w:tcW w:w="1418" w:type="dxa"/>
          </w:tcPr>
          <w:p w:rsidR="00CB67D2" w:rsidRPr="00B07C7B" w:rsidRDefault="00B07C7B" w:rsidP="00FB2B3B">
            <w:pPr>
              <w:jc w:val="right"/>
              <w:rPr>
                <w:b/>
                <w:sz w:val="20"/>
                <w:szCs w:val="20"/>
              </w:rPr>
            </w:pPr>
            <w:r>
              <w:rPr>
                <w:b/>
                <w:sz w:val="20"/>
                <w:szCs w:val="20"/>
              </w:rPr>
              <w:t>789 292</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agrochemické služby</w:t>
            </w:r>
          </w:p>
        </w:tc>
        <w:tc>
          <w:tcPr>
            <w:tcW w:w="1418" w:type="dxa"/>
          </w:tcPr>
          <w:p w:rsidR="00CB67D2" w:rsidRPr="00B07C7B" w:rsidRDefault="00CB67D2" w:rsidP="00FB2B3B">
            <w:pPr>
              <w:jc w:val="right"/>
              <w:rPr>
                <w:sz w:val="20"/>
                <w:szCs w:val="20"/>
              </w:rPr>
            </w:pP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plemenárske služby</w:t>
            </w:r>
          </w:p>
        </w:tc>
        <w:tc>
          <w:tcPr>
            <w:tcW w:w="1418" w:type="dxa"/>
          </w:tcPr>
          <w:p w:rsidR="00CB67D2" w:rsidRPr="00B07C7B" w:rsidRDefault="00B07C7B" w:rsidP="00FB2B3B">
            <w:pPr>
              <w:jc w:val="right"/>
              <w:rPr>
                <w:sz w:val="20"/>
                <w:szCs w:val="20"/>
              </w:rPr>
            </w:pPr>
            <w:r>
              <w:rPr>
                <w:sz w:val="20"/>
                <w:szCs w:val="20"/>
              </w:rPr>
              <w:t>80 153</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-veterinárne služby</w:t>
            </w:r>
          </w:p>
        </w:tc>
        <w:tc>
          <w:tcPr>
            <w:tcW w:w="1418" w:type="dxa"/>
          </w:tcPr>
          <w:p w:rsidR="00CB67D2" w:rsidRPr="00B07C7B" w:rsidRDefault="00B07C7B" w:rsidP="00FB2B3B">
            <w:pPr>
              <w:jc w:val="right"/>
              <w:rPr>
                <w:sz w:val="20"/>
                <w:szCs w:val="20"/>
              </w:rPr>
            </w:pPr>
            <w:r>
              <w:rPr>
                <w:sz w:val="20"/>
                <w:szCs w:val="20"/>
              </w:rPr>
              <w:t>24 970</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ostatné služby výrobnej povahy</w:t>
            </w:r>
          </w:p>
        </w:tc>
        <w:tc>
          <w:tcPr>
            <w:tcW w:w="1418" w:type="dxa"/>
          </w:tcPr>
          <w:p w:rsidR="00CB67D2" w:rsidRPr="00B07C7B" w:rsidRDefault="00B07C7B" w:rsidP="00FB2B3B">
            <w:pPr>
              <w:jc w:val="right"/>
              <w:rPr>
                <w:sz w:val="20"/>
                <w:szCs w:val="20"/>
              </w:rPr>
            </w:pPr>
            <w:r>
              <w:rPr>
                <w:sz w:val="20"/>
                <w:szCs w:val="20"/>
              </w:rPr>
              <w:t>154 671</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nájom za leasing</w:t>
            </w:r>
          </w:p>
        </w:tc>
        <w:tc>
          <w:tcPr>
            <w:tcW w:w="1418" w:type="dxa"/>
          </w:tcPr>
          <w:p w:rsidR="00CB67D2" w:rsidRPr="00B07C7B" w:rsidRDefault="00CB67D2" w:rsidP="00FB2B3B">
            <w:pPr>
              <w:jc w:val="right"/>
              <w:rPr>
                <w:sz w:val="20"/>
                <w:szCs w:val="20"/>
              </w:rPr>
            </w:pP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lastRenderedPageBreak/>
              <w:t>- nájom za pôdu</w:t>
            </w:r>
          </w:p>
        </w:tc>
        <w:tc>
          <w:tcPr>
            <w:tcW w:w="1418" w:type="dxa"/>
          </w:tcPr>
          <w:p w:rsidR="00CB67D2" w:rsidRPr="00B07C7B" w:rsidRDefault="00B07C7B" w:rsidP="00FB2B3B">
            <w:pPr>
              <w:jc w:val="right"/>
              <w:rPr>
                <w:sz w:val="20"/>
                <w:szCs w:val="20"/>
              </w:rPr>
            </w:pPr>
            <w:r>
              <w:rPr>
                <w:sz w:val="20"/>
                <w:szCs w:val="20"/>
              </w:rPr>
              <w:t>201 137</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nájom  strojov</w:t>
            </w:r>
          </w:p>
        </w:tc>
        <w:tc>
          <w:tcPr>
            <w:tcW w:w="1418" w:type="dxa"/>
          </w:tcPr>
          <w:p w:rsidR="00CB67D2" w:rsidRPr="00B07C7B" w:rsidRDefault="00B07C7B" w:rsidP="00FB2B3B">
            <w:pPr>
              <w:jc w:val="right"/>
              <w:rPr>
                <w:sz w:val="20"/>
                <w:szCs w:val="20"/>
              </w:rPr>
            </w:pPr>
            <w:r>
              <w:rPr>
                <w:sz w:val="20"/>
                <w:szCs w:val="20"/>
              </w:rPr>
              <w:t>8 637</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nájom za telefón + známky</w:t>
            </w:r>
          </w:p>
        </w:tc>
        <w:tc>
          <w:tcPr>
            <w:tcW w:w="1418" w:type="dxa"/>
          </w:tcPr>
          <w:p w:rsidR="00CB67D2" w:rsidRPr="00B07C7B" w:rsidRDefault="00B07C7B" w:rsidP="00FB2B3B">
            <w:pPr>
              <w:jc w:val="right"/>
              <w:rPr>
                <w:sz w:val="20"/>
                <w:szCs w:val="20"/>
              </w:rPr>
            </w:pPr>
            <w:r>
              <w:rPr>
                <w:sz w:val="20"/>
                <w:szCs w:val="20"/>
              </w:rPr>
              <w:t>9 759</w:t>
            </w:r>
          </w:p>
        </w:tc>
      </w:tr>
      <w:tr w:rsidR="00CB67D2" w:rsidRPr="00CD0348">
        <w:tc>
          <w:tcPr>
            <w:tcW w:w="3936" w:type="dxa"/>
            <w:shd w:val="clear" w:color="auto" w:fill="auto"/>
          </w:tcPr>
          <w:p w:rsidR="00CB67D2" w:rsidRPr="00CD0348" w:rsidRDefault="00CB67D2" w:rsidP="00FB2B3B">
            <w:pPr>
              <w:rPr>
                <w:sz w:val="20"/>
                <w:szCs w:val="20"/>
              </w:rPr>
            </w:pPr>
            <w:r w:rsidRPr="00CD0348">
              <w:rPr>
                <w:sz w:val="20"/>
                <w:szCs w:val="20"/>
              </w:rPr>
              <w:t>- ostatné služby</w:t>
            </w:r>
          </w:p>
        </w:tc>
        <w:tc>
          <w:tcPr>
            <w:tcW w:w="1418" w:type="dxa"/>
          </w:tcPr>
          <w:p w:rsidR="00CB67D2" w:rsidRPr="00B07C7B" w:rsidRDefault="00B07C7B" w:rsidP="00FB2B3B">
            <w:pPr>
              <w:jc w:val="right"/>
              <w:rPr>
                <w:sz w:val="20"/>
                <w:szCs w:val="20"/>
              </w:rPr>
            </w:pPr>
            <w:r>
              <w:rPr>
                <w:sz w:val="20"/>
                <w:szCs w:val="20"/>
              </w:rPr>
              <w:t>52 544</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Osobné náklady</w:t>
            </w:r>
          </w:p>
        </w:tc>
        <w:tc>
          <w:tcPr>
            <w:tcW w:w="1418" w:type="dxa"/>
          </w:tcPr>
          <w:p w:rsidR="00CB67D2" w:rsidRPr="00B07C7B" w:rsidRDefault="00B07C7B" w:rsidP="00FB2B3B">
            <w:pPr>
              <w:jc w:val="right"/>
              <w:rPr>
                <w:b/>
                <w:sz w:val="20"/>
                <w:szCs w:val="20"/>
              </w:rPr>
            </w:pPr>
            <w:r>
              <w:rPr>
                <w:b/>
                <w:sz w:val="20"/>
                <w:szCs w:val="20"/>
              </w:rPr>
              <w:t>2 496 119</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Dane a poplatky</w:t>
            </w:r>
          </w:p>
        </w:tc>
        <w:tc>
          <w:tcPr>
            <w:tcW w:w="1418" w:type="dxa"/>
          </w:tcPr>
          <w:p w:rsidR="00CB67D2" w:rsidRPr="00B07C7B" w:rsidRDefault="00B07C7B" w:rsidP="00FB2B3B">
            <w:pPr>
              <w:jc w:val="right"/>
              <w:rPr>
                <w:b/>
                <w:sz w:val="20"/>
                <w:szCs w:val="20"/>
              </w:rPr>
            </w:pPr>
            <w:r>
              <w:rPr>
                <w:b/>
                <w:sz w:val="20"/>
                <w:szCs w:val="20"/>
              </w:rPr>
              <w:t>109 384</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Odpisy dlhodobého hmotného a nehmotného majetku</w:t>
            </w:r>
          </w:p>
        </w:tc>
        <w:tc>
          <w:tcPr>
            <w:tcW w:w="1418" w:type="dxa"/>
          </w:tcPr>
          <w:p w:rsidR="00CB67D2" w:rsidRPr="00B07C7B" w:rsidRDefault="00B07C7B" w:rsidP="00FB2B3B">
            <w:pPr>
              <w:jc w:val="right"/>
              <w:rPr>
                <w:b/>
                <w:sz w:val="20"/>
                <w:szCs w:val="20"/>
              </w:rPr>
            </w:pPr>
            <w:r>
              <w:rPr>
                <w:b/>
                <w:sz w:val="20"/>
                <w:szCs w:val="20"/>
              </w:rPr>
              <w:t>746 512</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Zostatková cena predaného majetku</w:t>
            </w:r>
          </w:p>
        </w:tc>
        <w:tc>
          <w:tcPr>
            <w:tcW w:w="1418" w:type="dxa"/>
          </w:tcPr>
          <w:p w:rsidR="00CB67D2" w:rsidRPr="00B07C7B" w:rsidRDefault="00B07C7B" w:rsidP="00FB2B3B">
            <w:pPr>
              <w:jc w:val="right"/>
              <w:rPr>
                <w:b/>
                <w:sz w:val="20"/>
                <w:szCs w:val="20"/>
              </w:rPr>
            </w:pPr>
            <w:r>
              <w:rPr>
                <w:b/>
                <w:sz w:val="20"/>
                <w:szCs w:val="20"/>
              </w:rPr>
              <w:t>420 804</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Ostatné náklady na hospodársku činnosť</w:t>
            </w:r>
          </w:p>
        </w:tc>
        <w:tc>
          <w:tcPr>
            <w:tcW w:w="1418" w:type="dxa"/>
          </w:tcPr>
          <w:p w:rsidR="00CB67D2" w:rsidRPr="00B07C7B" w:rsidRDefault="00B07C7B" w:rsidP="00FB2B3B">
            <w:pPr>
              <w:jc w:val="right"/>
              <w:rPr>
                <w:b/>
                <w:sz w:val="20"/>
                <w:szCs w:val="20"/>
              </w:rPr>
            </w:pPr>
            <w:r>
              <w:rPr>
                <w:b/>
                <w:sz w:val="20"/>
                <w:szCs w:val="20"/>
              </w:rPr>
              <w:t>55 327</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Nákladové úroky</w:t>
            </w:r>
          </w:p>
        </w:tc>
        <w:tc>
          <w:tcPr>
            <w:tcW w:w="1418" w:type="dxa"/>
          </w:tcPr>
          <w:p w:rsidR="00CB67D2" w:rsidRPr="00B07C7B" w:rsidRDefault="00B07C7B" w:rsidP="00FB2B3B">
            <w:pPr>
              <w:jc w:val="right"/>
              <w:rPr>
                <w:b/>
                <w:sz w:val="20"/>
                <w:szCs w:val="20"/>
              </w:rPr>
            </w:pPr>
            <w:r>
              <w:rPr>
                <w:b/>
                <w:sz w:val="20"/>
                <w:szCs w:val="20"/>
              </w:rPr>
              <w:t>84 086</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Kurzové straty</w:t>
            </w:r>
          </w:p>
        </w:tc>
        <w:tc>
          <w:tcPr>
            <w:tcW w:w="1418" w:type="dxa"/>
          </w:tcPr>
          <w:p w:rsidR="00CB67D2" w:rsidRPr="00B07C7B" w:rsidRDefault="00B07C7B" w:rsidP="00FB2B3B">
            <w:pPr>
              <w:jc w:val="right"/>
              <w:rPr>
                <w:b/>
                <w:sz w:val="20"/>
                <w:szCs w:val="20"/>
              </w:rPr>
            </w:pPr>
            <w:r>
              <w:rPr>
                <w:b/>
                <w:sz w:val="20"/>
                <w:szCs w:val="20"/>
              </w:rPr>
              <w:t>242</w:t>
            </w:r>
          </w:p>
        </w:tc>
      </w:tr>
      <w:tr w:rsidR="00CB67D2" w:rsidRPr="00CD0348">
        <w:tc>
          <w:tcPr>
            <w:tcW w:w="3936" w:type="dxa"/>
            <w:shd w:val="clear" w:color="auto" w:fill="auto"/>
          </w:tcPr>
          <w:p w:rsidR="00CB67D2" w:rsidRPr="00CD0348" w:rsidRDefault="00CB67D2" w:rsidP="00FB2B3B">
            <w:pPr>
              <w:rPr>
                <w:b/>
                <w:sz w:val="20"/>
                <w:szCs w:val="20"/>
              </w:rPr>
            </w:pPr>
            <w:r w:rsidRPr="00CD0348">
              <w:rPr>
                <w:b/>
                <w:sz w:val="20"/>
                <w:szCs w:val="20"/>
              </w:rPr>
              <w:t>Ostatné náklady na finančnú činnosť</w:t>
            </w:r>
          </w:p>
        </w:tc>
        <w:tc>
          <w:tcPr>
            <w:tcW w:w="1418" w:type="dxa"/>
          </w:tcPr>
          <w:p w:rsidR="00CB67D2" w:rsidRPr="00B07C7B" w:rsidRDefault="001A641D" w:rsidP="00FB2B3B">
            <w:pPr>
              <w:jc w:val="right"/>
              <w:rPr>
                <w:b/>
                <w:sz w:val="20"/>
                <w:szCs w:val="20"/>
              </w:rPr>
            </w:pPr>
            <w:r>
              <w:rPr>
                <w:b/>
                <w:sz w:val="20"/>
                <w:szCs w:val="20"/>
              </w:rPr>
              <w:t>6225</w:t>
            </w:r>
          </w:p>
        </w:tc>
      </w:tr>
      <w:tr w:rsidR="00CB67D2" w:rsidRPr="00CD0348">
        <w:tc>
          <w:tcPr>
            <w:tcW w:w="3936" w:type="dxa"/>
            <w:shd w:val="clear" w:color="auto" w:fill="auto"/>
          </w:tcPr>
          <w:p w:rsidR="00CB67D2" w:rsidRPr="00CD0348" w:rsidRDefault="00CB67D2" w:rsidP="00FB2B3B">
            <w:pPr>
              <w:rPr>
                <w:b/>
              </w:rPr>
            </w:pPr>
            <w:r w:rsidRPr="00CD0348">
              <w:rPr>
                <w:b/>
                <w:sz w:val="22"/>
                <w:szCs w:val="22"/>
              </w:rPr>
              <w:t>Náklady celkom</w:t>
            </w:r>
          </w:p>
        </w:tc>
        <w:tc>
          <w:tcPr>
            <w:tcW w:w="1418" w:type="dxa"/>
          </w:tcPr>
          <w:p w:rsidR="00CB67D2" w:rsidRPr="00B07C7B" w:rsidRDefault="00B07C7B" w:rsidP="001A641D">
            <w:pPr>
              <w:jc w:val="right"/>
              <w:rPr>
                <w:b/>
              </w:rPr>
            </w:pPr>
            <w:r>
              <w:rPr>
                <w:b/>
              </w:rPr>
              <w:t>8</w:t>
            </w:r>
            <w:r w:rsidR="001A641D">
              <w:rPr>
                <w:b/>
              </w:rPr>
              <w:t> 137 494</w:t>
            </w:r>
          </w:p>
        </w:tc>
      </w:tr>
    </w:tbl>
    <w:p w:rsidR="00CB67D2" w:rsidRPr="002716CB" w:rsidRDefault="00CB67D2"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BB26DF" w:rsidRDefault="005E0A0A" w:rsidP="005E0A0A">
      <w:pPr>
        <w:ind w:right="-468"/>
        <w:jc w:val="both"/>
        <w:rPr>
          <w:rFonts w:cs="Arial Narrow"/>
          <w:sz w:val="22"/>
        </w:rPr>
      </w:pPr>
      <w:r w:rsidRPr="002716CB">
        <w:rPr>
          <w:rFonts w:ascii="Arial Narrow" w:hAnsi="Arial Narrow" w:cs="Arial Narrow"/>
          <w:sz w:val="22"/>
        </w:rPr>
        <w:t xml:space="preserve">c) Opis a suma významných položiek </w:t>
      </w:r>
      <w:r w:rsidRPr="004A1E6C">
        <w:rPr>
          <w:rFonts w:ascii="Arial Narrow" w:hAnsi="Arial Narrow" w:cs="Arial Narrow"/>
          <w:sz w:val="22"/>
          <w:u w:val="single"/>
        </w:rPr>
        <w:t>finančných nákladov</w:t>
      </w:r>
      <w:r w:rsidRPr="002716CB">
        <w:rPr>
          <w:rFonts w:ascii="Arial Narrow" w:hAnsi="Arial Narrow" w:cs="Arial Narrow"/>
          <w:sz w:val="22"/>
        </w:rPr>
        <w:t xml:space="preserve"> a celková suma kurzových strát; osobitne sa uvádza suma kurzových strát účtovaná ku dňu, ku ktorému sa zostavuje účtovná závierka: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d) Opis a suma položiek </w:t>
      </w:r>
      <w:r w:rsidRPr="004A1E6C">
        <w:rPr>
          <w:rFonts w:ascii="Arial Narrow" w:hAnsi="Arial Narrow" w:cs="Arial Narrow"/>
          <w:sz w:val="22"/>
          <w:u w:val="single"/>
        </w:rPr>
        <w:t>mimoriadnych nákladov</w:t>
      </w:r>
      <w:r w:rsidRPr="002716CB">
        <w:rPr>
          <w:rFonts w:ascii="Arial Narrow" w:hAnsi="Arial Narrow" w:cs="Arial Narrow"/>
          <w:sz w:val="22"/>
        </w:rPr>
        <w:t xml:space="preserve"> týkajúcich sa bežného účtovného obdobia a položiek mimoriadnych nákladov tkajúcich sa predchádzajúcich účtovných období:</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e) Opis a celková suma nákladov za overenie individuálnej účtovnej závierky audítorom:</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I. </w:t>
      </w:r>
      <w:r w:rsidRPr="004A1E6C">
        <w:rPr>
          <w:rFonts w:ascii="Arial Narrow" w:hAnsi="Arial Narrow" w:cs="Arial Narrow"/>
          <w:sz w:val="22"/>
          <w:u w:val="single"/>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5E0A0A" w:rsidRPr="002716CB">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Názov položky</w:t>
            </w:r>
          </w:p>
        </w:tc>
        <w:tc>
          <w:tcPr>
            <w:tcW w:w="166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Bezprostredne predchádzajúce účtovné obdobie</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b/>
                <w:bCs/>
              </w:rPr>
            </w:pPr>
            <w:r w:rsidRPr="002716CB">
              <w:rPr>
                <w:rFonts w:ascii="Arial Narrow" w:hAnsi="Arial Narrow" w:cs="Arial Narrow"/>
                <w:b/>
                <w:bCs/>
                <w:sz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144F6" w:rsidRPr="00D320EB" w:rsidRDefault="00D523FA" w:rsidP="004426E4">
            <w:pPr>
              <w:jc w:val="both"/>
              <w:rPr>
                <w:rFonts w:cs="Arial Narrow"/>
              </w:rPr>
            </w:pPr>
            <w:r>
              <w:rPr>
                <w:rFonts w:cs="Arial Narrow"/>
              </w:rPr>
              <w:t>2300</w:t>
            </w:r>
          </w:p>
        </w:tc>
        <w:tc>
          <w:tcPr>
            <w:tcW w:w="1580" w:type="dxa"/>
            <w:tcBorders>
              <w:top w:val="nil"/>
              <w:left w:val="nil"/>
              <w:bottom w:val="single" w:sz="4" w:space="0" w:color="auto"/>
              <w:right w:val="single" w:sz="8" w:space="0" w:color="auto"/>
            </w:tcBorders>
            <w:noWrap/>
            <w:vAlign w:val="bottom"/>
          </w:tcPr>
          <w:p w:rsidR="005144F6" w:rsidRPr="00D320EB" w:rsidRDefault="00D320EB" w:rsidP="00382F65">
            <w:pPr>
              <w:jc w:val="both"/>
              <w:rPr>
                <w:rFonts w:cs="Arial Narrow"/>
              </w:rPr>
            </w:pPr>
            <w:r>
              <w:rPr>
                <w:rFonts w:cs="Arial Narrow"/>
                <w:sz w:val="22"/>
              </w:rPr>
              <w:t>2300</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144F6" w:rsidRPr="00BB26DF" w:rsidRDefault="00D523FA" w:rsidP="004426E4">
            <w:pPr>
              <w:jc w:val="both"/>
              <w:rPr>
                <w:rFonts w:cs="Arial Narrow"/>
              </w:rPr>
            </w:pPr>
            <w:r>
              <w:rPr>
                <w:rFonts w:cs="Arial Narrow"/>
              </w:rPr>
              <w:t>2300</w:t>
            </w:r>
          </w:p>
        </w:tc>
        <w:tc>
          <w:tcPr>
            <w:tcW w:w="1580" w:type="dxa"/>
            <w:tcBorders>
              <w:top w:val="nil"/>
              <w:left w:val="nil"/>
              <w:bottom w:val="single" w:sz="4" w:space="0" w:color="auto"/>
              <w:right w:val="single" w:sz="8" w:space="0" w:color="auto"/>
            </w:tcBorders>
            <w:noWrap/>
            <w:vAlign w:val="bottom"/>
          </w:tcPr>
          <w:p w:rsidR="005144F6" w:rsidRPr="00BB26DF" w:rsidRDefault="00D320EB" w:rsidP="00382F65">
            <w:pPr>
              <w:jc w:val="both"/>
              <w:rPr>
                <w:rFonts w:cs="Arial Narrow"/>
              </w:rPr>
            </w:pPr>
            <w:r>
              <w:rPr>
                <w:rFonts w:cs="Arial Narrow"/>
                <w:sz w:val="22"/>
              </w:rPr>
              <w:t>2300</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xml:space="preserve">iné </w:t>
            </w:r>
            <w:proofErr w:type="spellStart"/>
            <w:r w:rsidRPr="002716CB">
              <w:rPr>
                <w:rFonts w:ascii="Arial Narrow" w:hAnsi="Arial Narrow" w:cs="Arial Narrow"/>
                <w:sz w:val="22"/>
              </w:rPr>
              <w:t>uisťovacie</w:t>
            </w:r>
            <w:proofErr w:type="spellEnd"/>
            <w:r w:rsidRPr="002716CB">
              <w:rPr>
                <w:rFonts w:ascii="Arial Narrow" w:hAnsi="Arial Narrow" w:cs="Arial Narrow"/>
                <w:sz w:val="22"/>
              </w:rPr>
              <w:t xml:space="preserve"> audítorské služby</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súvisiace audítorské služby</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daňové poradenstvo</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r>
      <w:tr w:rsidR="005144F6" w:rsidRPr="002716CB">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ostatné neaudítorské služby</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rPr>
            </w:pPr>
            <w:r w:rsidRPr="002716CB">
              <w:rPr>
                <w:rFonts w:ascii="Arial Narrow" w:hAnsi="Arial Narrow" w:cs="Arial Narrow"/>
                <w:sz w:val="22"/>
              </w:rPr>
              <w:t> </w:t>
            </w:r>
          </w:p>
        </w:tc>
      </w:tr>
    </w:tbl>
    <w:p w:rsidR="00660128" w:rsidRDefault="00660128" w:rsidP="005E0A0A">
      <w:pPr>
        <w:spacing w:after="120"/>
        <w:ind w:right="-471"/>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 xml:space="preserve">J. Informácie o daniach z príjmov: </w:t>
      </w:r>
    </w:p>
    <w:p w:rsidR="005E0A0A" w:rsidRPr="002716CB" w:rsidRDefault="005E0A0A" w:rsidP="005E0A0A">
      <w:pPr>
        <w:spacing w:after="120"/>
        <w:jc w:val="both"/>
        <w:rPr>
          <w:rFonts w:ascii="Arial Narrow" w:hAnsi="Arial Narrow" w:cs="Arial Narrow"/>
          <w:sz w:val="22"/>
        </w:rPr>
      </w:pPr>
      <w:proofErr w:type="spellStart"/>
      <w:r w:rsidRPr="002716CB">
        <w:rPr>
          <w:rFonts w:ascii="Arial Narrow" w:hAnsi="Arial Narrow" w:cs="Arial Narrow"/>
          <w:sz w:val="22"/>
        </w:rPr>
        <w:t>a,b,c,d,e</w:t>
      </w:r>
      <w:proofErr w:type="spellEnd"/>
      <w:r w:rsidRPr="002716CB">
        <w:rPr>
          <w:rFonts w:ascii="Arial Narrow" w:hAnsi="Arial Narrow" w:cs="Arial Narrow"/>
          <w:sz w:val="22"/>
        </w:rPr>
        <w:t>) Informácie o daniach z príjmov:</w:t>
      </w:r>
    </w:p>
    <w:p w:rsidR="005E0A0A" w:rsidRPr="002716CB" w:rsidRDefault="005E0A0A" w:rsidP="005E0A0A">
      <w:pPr>
        <w:spacing w:after="120"/>
        <w:ind w:right="-468"/>
        <w:jc w:val="both"/>
        <w:rPr>
          <w:rFonts w:ascii="Arial Narrow" w:hAnsi="Arial Narrow" w:cs="Arial Narrow"/>
          <w:sz w:val="22"/>
        </w:rPr>
      </w:pPr>
      <w:r w:rsidRPr="002716CB">
        <w:rPr>
          <w:rFonts w:ascii="Arial Narrow" w:hAnsi="Arial Narrow" w:cs="Arial Narrow"/>
          <w:sz w:val="22"/>
        </w:rPr>
        <w:t xml:space="preserve">Informácie k prílohe č.3 časti J. písm. a) až e) </w:t>
      </w:r>
      <w:r w:rsidRPr="004A1E6C">
        <w:rPr>
          <w:rFonts w:ascii="Arial Narrow" w:hAnsi="Arial Narrow" w:cs="Arial Narrow"/>
          <w:sz w:val="22"/>
          <w:u w:val="single"/>
        </w:rPr>
        <w:t>o daniach z príjmov</w:t>
      </w:r>
    </w:p>
    <w:tbl>
      <w:tblPr>
        <w:tblW w:w="8560" w:type="dxa"/>
        <w:tblInd w:w="98" w:type="dxa"/>
        <w:tblLook w:val="00A0" w:firstRow="1" w:lastRow="0" w:firstColumn="1" w:lastColumn="0" w:noHBand="0" w:noVBand="0"/>
      </w:tblPr>
      <w:tblGrid>
        <w:gridCol w:w="5200"/>
        <w:gridCol w:w="1600"/>
        <w:gridCol w:w="1760"/>
      </w:tblGrid>
      <w:tr w:rsidR="005E0A0A" w:rsidRPr="002716CB">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Názov položky</w:t>
            </w:r>
          </w:p>
        </w:tc>
        <w:tc>
          <w:tcPr>
            <w:tcW w:w="160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rPr>
            </w:pPr>
            <w:r w:rsidRPr="002716CB">
              <w:rPr>
                <w:rFonts w:ascii="Arial Narrow" w:hAnsi="Arial Narrow" w:cs="Arial Narrow"/>
                <w:b/>
                <w:bCs/>
                <w:sz w:val="22"/>
              </w:rPr>
              <w:t>Bezprostredne predchádzajúce účtovné obdobie</w:t>
            </w:r>
          </w:p>
        </w:tc>
      </w:tr>
      <w:tr w:rsidR="005E0A0A" w:rsidRPr="002716CB">
        <w:trPr>
          <w:trHeight w:val="55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rPr>
            </w:pPr>
            <w:r w:rsidRPr="002716CB">
              <w:rPr>
                <w:rFonts w:ascii="Arial Narrow" w:hAnsi="Arial Narrow" w:cs="Arial Narrow"/>
                <w:sz w:val="22"/>
              </w:rPr>
              <w:t> </w:t>
            </w:r>
          </w:p>
        </w:tc>
      </w:tr>
      <w:tr w:rsidR="005E0A0A" w:rsidRPr="002716CB">
        <w:trPr>
          <w:trHeight w:val="55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rPr>
            </w:pPr>
            <w:r w:rsidRPr="002716CB">
              <w:rPr>
                <w:rFonts w:ascii="Arial Narrow" w:hAnsi="Arial Narrow" w:cs="Arial Narrow"/>
                <w:sz w:val="22"/>
              </w:rPr>
              <w:t> </w:t>
            </w:r>
          </w:p>
        </w:tc>
      </w:tr>
      <w:tr w:rsidR="005E0A0A" w:rsidRPr="002716CB">
        <w:trPr>
          <w:trHeight w:val="136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xml:space="preserve">Suma odloženej daňovej pohľadávky týkajúca sa umorenia daňovej straty, nevyužitých daňových odpočtov a iných nárokov, ako aj dočasných rozdielov predchádzajúcich účtovných období, ku ktorým sa v predchádzajúcich účtovných obdobiach odložená daňová </w:t>
            </w:r>
            <w:r w:rsidRPr="002716CB">
              <w:rPr>
                <w:rFonts w:ascii="Arial Narrow" w:hAnsi="Arial Narrow" w:cs="Arial Narrow"/>
                <w:sz w:val="22"/>
              </w:rPr>
              <w:lastRenderedPageBreak/>
              <w:t>pohľadávka neúčtovala</w:t>
            </w:r>
          </w:p>
        </w:tc>
        <w:tc>
          <w:tcPr>
            <w:tcW w:w="160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rPr>
            </w:pPr>
            <w:r w:rsidRPr="002716CB">
              <w:rPr>
                <w:rFonts w:ascii="Arial Narrow" w:hAnsi="Arial Narrow" w:cs="Arial Narrow"/>
                <w:sz w:val="22"/>
              </w:rPr>
              <w:lastRenderedPageBreak/>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r>
      <w:tr w:rsidR="005E0A0A" w:rsidRPr="002716CB">
        <w:trPr>
          <w:trHeight w:val="109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lastRenderedPageBreak/>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r>
      <w:tr w:rsidR="005E0A0A" w:rsidRPr="002716CB">
        <w:trPr>
          <w:trHeight w:val="82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r>
      <w:tr w:rsidR="005E0A0A" w:rsidRPr="002716CB">
        <w:trPr>
          <w:trHeight w:val="840"/>
        </w:trPr>
        <w:tc>
          <w:tcPr>
            <w:tcW w:w="5200" w:type="dxa"/>
            <w:tcBorders>
              <w:top w:val="nil"/>
              <w:left w:val="single" w:sz="8" w:space="0" w:color="auto"/>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c>
          <w:tcPr>
            <w:tcW w:w="1760" w:type="dxa"/>
            <w:tcBorders>
              <w:top w:val="nil"/>
              <w:left w:val="nil"/>
              <w:bottom w:val="single" w:sz="8" w:space="0" w:color="auto"/>
              <w:right w:val="single" w:sz="8" w:space="0" w:color="auto"/>
            </w:tcBorders>
            <w:noWrap/>
            <w:vAlign w:val="bottom"/>
          </w:tcPr>
          <w:p w:rsidR="005E0A0A" w:rsidRPr="002716CB" w:rsidRDefault="005E0A0A" w:rsidP="004426E4">
            <w:pPr>
              <w:jc w:val="both"/>
              <w:rPr>
                <w:rFonts w:ascii="Arial Narrow" w:hAnsi="Arial Narrow" w:cs="Arial Narrow"/>
              </w:rPr>
            </w:pPr>
            <w:r w:rsidRPr="002716CB">
              <w:rPr>
                <w:rFonts w:ascii="Arial Narrow" w:hAnsi="Arial Narrow" w:cs="Arial Narrow"/>
                <w:sz w:val="22"/>
              </w:rPr>
              <w:t> </w:t>
            </w:r>
          </w:p>
        </w:tc>
      </w:tr>
    </w:tbl>
    <w:p w:rsidR="005E0A0A" w:rsidRPr="002716CB" w:rsidRDefault="005E0A0A" w:rsidP="005E0A0A">
      <w:pPr>
        <w:ind w:right="-468"/>
        <w:jc w:val="both"/>
        <w:rPr>
          <w:rFonts w:ascii="Arial Narrow" w:hAnsi="Arial Narrow" w:cs="Arial Narrow"/>
          <w:sz w:val="22"/>
        </w:rPr>
      </w:pPr>
    </w:p>
    <w:p w:rsidR="00660128" w:rsidRDefault="00660128" w:rsidP="005E0A0A">
      <w:pPr>
        <w:spacing w:after="120"/>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proofErr w:type="spellStart"/>
      <w:r w:rsidRPr="002716CB">
        <w:rPr>
          <w:rFonts w:ascii="Arial Narrow" w:hAnsi="Arial Narrow" w:cs="Arial Narrow"/>
          <w:sz w:val="22"/>
        </w:rPr>
        <w:t>f,g</w:t>
      </w:r>
      <w:proofErr w:type="spellEnd"/>
      <w:r w:rsidRPr="002716CB">
        <w:rPr>
          <w:rFonts w:ascii="Arial Narrow" w:hAnsi="Arial Narrow" w:cs="Arial Narrow"/>
          <w:sz w:val="22"/>
        </w:rPr>
        <w:t>) Informácie o daniach z príjmov:</w:t>
      </w:r>
    </w:p>
    <w:p w:rsidR="005E0A0A" w:rsidRPr="002716CB" w:rsidRDefault="005E0A0A" w:rsidP="005E0A0A">
      <w:pPr>
        <w:spacing w:after="120"/>
        <w:ind w:right="-468"/>
        <w:jc w:val="both"/>
        <w:rPr>
          <w:rFonts w:ascii="Arial Narrow" w:hAnsi="Arial Narrow" w:cs="Arial Narrow"/>
          <w:sz w:val="22"/>
        </w:rPr>
      </w:pPr>
      <w:r w:rsidRPr="002716CB">
        <w:rPr>
          <w:rFonts w:ascii="Arial Narrow" w:hAnsi="Arial Narrow" w:cs="Arial Narrow"/>
          <w:sz w:val="22"/>
        </w:rPr>
        <w:t xml:space="preserve">Informácie k prílohe č.3 časti J. písm. f) a g) </w:t>
      </w:r>
      <w:r w:rsidRPr="004A1E6C">
        <w:rPr>
          <w:rFonts w:ascii="Arial Narrow" w:hAnsi="Arial Narrow" w:cs="Arial Narrow"/>
          <w:sz w:val="22"/>
          <w:u w:val="single"/>
        </w:rPr>
        <w:t>o daniach z príjmov</w:t>
      </w:r>
    </w:p>
    <w:tbl>
      <w:tblPr>
        <w:tblW w:w="4922" w:type="pct"/>
        <w:jc w:val="center"/>
        <w:tblLayout w:type="fixed"/>
        <w:tblLook w:val="04A0" w:firstRow="1" w:lastRow="0" w:firstColumn="1" w:lastColumn="0" w:noHBand="0" w:noVBand="1"/>
      </w:tblPr>
      <w:tblGrid>
        <w:gridCol w:w="2802"/>
        <w:gridCol w:w="1204"/>
        <w:gridCol w:w="1026"/>
        <w:gridCol w:w="817"/>
        <w:gridCol w:w="1276"/>
        <w:gridCol w:w="1134"/>
        <w:gridCol w:w="884"/>
      </w:tblGrid>
      <w:tr w:rsidR="005E0A0A" w:rsidRPr="002716CB">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3047"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3294" w:type="dxa"/>
            <w:gridSpan w:val="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w:t>
            </w:r>
          </w:p>
          <w:p w:rsidR="005E0A0A" w:rsidRPr="002716CB" w:rsidRDefault="005E0A0A" w:rsidP="004426E4">
            <w:pPr>
              <w:pStyle w:val="TopHeader"/>
            </w:pPr>
            <w:r w:rsidRPr="002716CB">
              <w:t xml:space="preserve"> účtovné obdobie</w:t>
            </w:r>
          </w:p>
        </w:tc>
      </w:tr>
      <w:tr w:rsidR="005E0A0A" w:rsidRPr="002716CB">
        <w:trPr>
          <w:trHeight w:val="345"/>
          <w:jc w:val="center"/>
        </w:trPr>
        <w:tc>
          <w:tcPr>
            <w:tcW w:w="280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20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Základ dane</w:t>
            </w:r>
          </w:p>
        </w:tc>
        <w:tc>
          <w:tcPr>
            <w:tcW w:w="102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w:t>
            </w:r>
          </w:p>
        </w:tc>
        <w:tc>
          <w:tcPr>
            <w:tcW w:w="8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 v %</w:t>
            </w:r>
          </w:p>
        </w:tc>
        <w:tc>
          <w:tcPr>
            <w:tcW w:w="127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Základ dane</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w:t>
            </w:r>
          </w:p>
        </w:tc>
        <w:tc>
          <w:tcPr>
            <w:tcW w:w="88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 v %</w:t>
            </w:r>
          </w:p>
        </w:tc>
      </w:tr>
      <w:tr w:rsidR="005E0A0A" w:rsidRPr="002716CB">
        <w:trPr>
          <w:trHeight w:val="330"/>
          <w:jc w:val="center"/>
        </w:trPr>
        <w:tc>
          <w:tcPr>
            <w:tcW w:w="2802"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a</w:t>
            </w:r>
          </w:p>
        </w:tc>
        <w:tc>
          <w:tcPr>
            <w:tcW w:w="120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b</w:t>
            </w:r>
          </w:p>
        </w:tc>
        <w:tc>
          <w:tcPr>
            <w:tcW w:w="1026"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Pr>
                <w:rFonts w:ascii="Arial Narrow" w:hAnsi="Arial Narrow"/>
                <w:sz w:val="22"/>
              </w:rPr>
              <w:t>c</w:t>
            </w:r>
          </w:p>
        </w:tc>
        <w:tc>
          <w:tcPr>
            <w:tcW w:w="81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d</w:t>
            </w:r>
          </w:p>
        </w:tc>
        <w:tc>
          <w:tcPr>
            <w:tcW w:w="1276"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e</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f</w:t>
            </w:r>
          </w:p>
        </w:tc>
        <w:tc>
          <w:tcPr>
            <w:tcW w:w="88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rPr>
            </w:pPr>
            <w:r w:rsidRPr="002716CB">
              <w:rPr>
                <w:rFonts w:ascii="Arial Narrow" w:hAnsi="Arial Narrow"/>
                <w:sz w:val="22"/>
              </w:rPr>
              <w:t>g</w:t>
            </w:r>
          </w:p>
        </w:tc>
      </w:tr>
      <w:tr w:rsidR="00E46E74" w:rsidRPr="002716CB">
        <w:trPr>
          <w:trHeight w:val="330"/>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Výsledok hospodárenia </w:t>
            </w:r>
            <w:r w:rsidRPr="002716CB">
              <w:rPr>
                <w:rFonts w:ascii="Arial Narrow" w:hAnsi="Arial Narrow"/>
                <w:sz w:val="22"/>
              </w:rPr>
              <w:br/>
              <w:t>pred  zdanením, z toho:</w:t>
            </w:r>
          </w:p>
        </w:tc>
        <w:tc>
          <w:tcPr>
            <w:tcW w:w="1204" w:type="dxa"/>
            <w:tcBorders>
              <w:top w:val="single" w:sz="12" w:space="0" w:color="auto"/>
              <w:left w:val="single" w:sz="12" w:space="0" w:color="auto"/>
              <w:bottom w:val="single" w:sz="4" w:space="0" w:color="auto"/>
              <w:right w:val="single" w:sz="4" w:space="0" w:color="auto"/>
            </w:tcBorders>
            <w:noWrap/>
            <w:vAlign w:val="center"/>
          </w:tcPr>
          <w:p w:rsidR="00E46E74" w:rsidRPr="00111DB6" w:rsidRDefault="00896747" w:rsidP="004426E4">
            <w:pPr>
              <w:jc w:val="center"/>
            </w:pPr>
            <w:r>
              <w:t>71621</w:t>
            </w:r>
          </w:p>
        </w:tc>
        <w:tc>
          <w:tcPr>
            <w:tcW w:w="1026" w:type="dxa"/>
            <w:tcBorders>
              <w:top w:val="single" w:sz="12" w:space="0" w:color="auto"/>
              <w:left w:val="nil"/>
              <w:bottom w:val="single" w:sz="4" w:space="0" w:color="auto"/>
              <w:right w:val="single" w:sz="4" w:space="0" w:color="auto"/>
            </w:tcBorders>
            <w:noWrap/>
            <w:vAlign w:val="center"/>
          </w:tcPr>
          <w:p w:rsidR="00E46E74" w:rsidRPr="00BB26DF" w:rsidRDefault="00896747" w:rsidP="004426E4">
            <w:pPr>
              <w:ind w:left="-379" w:firstLine="379"/>
              <w:jc w:val="center"/>
            </w:pPr>
            <w:r>
              <w:t>x</w:t>
            </w:r>
          </w:p>
        </w:tc>
        <w:tc>
          <w:tcPr>
            <w:tcW w:w="817" w:type="dxa"/>
            <w:tcBorders>
              <w:top w:val="single" w:sz="12" w:space="0" w:color="auto"/>
              <w:left w:val="nil"/>
              <w:bottom w:val="single" w:sz="4" w:space="0" w:color="auto"/>
              <w:right w:val="single" w:sz="12" w:space="0" w:color="auto"/>
            </w:tcBorders>
            <w:noWrap/>
            <w:vAlign w:val="center"/>
          </w:tcPr>
          <w:p w:rsidR="00E46E74" w:rsidRPr="00BB26DF" w:rsidRDefault="00896747" w:rsidP="004426E4">
            <w:pPr>
              <w:jc w:val="center"/>
            </w:pPr>
            <w:r>
              <w:t>x</w:t>
            </w:r>
          </w:p>
        </w:tc>
        <w:tc>
          <w:tcPr>
            <w:tcW w:w="1276" w:type="dxa"/>
            <w:tcBorders>
              <w:top w:val="single" w:sz="12" w:space="0" w:color="auto"/>
              <w:left w:val="single" w:sz="12" w:space="0" w:color="auto"/>
              <w:bottom w:val="single" w:sz="4" w:space="0" w:color="auto"/>
              <w:right w:val="single" w:sz="4" w:space="0" w:color="auto"/>
            </w:tcBorders>
            <w:noWrap/>
            <w:vAlign w:val="center"/>
          </w:tcPr>
          <w:p w:rsidR="00E46E74" w:rsidRPr="00111DB6" w:rsidRDefault="00E46E74" w:rsidP="001E2D00">
            <w:pPr>
              <w:jc w:val="center"/>
            </w:pPr>
            <w:r>
              <w:t>103936</w:t>
            </w:r>
          </w:p>
        </w:tc>
        <w:tc>
          <w:tcPr>
            <w:tcW w:w="1134" w:type="dxa"/>
            <w:tcBorders>
              <w:top w:val="single" w:sz="12" w:space="0" w:color="auto"/>
              <w:left w:val="nil"/>
              <w:bottom w:val="single" w:sz="4" w:space="0" w:color="auto"/>
              <w:right w:val="single" w:sz="4" w:space="0" w:color="auto"/>
            </w:tcBorders>
            <w:noWrap/>
            <w:vAlign w:val="center"/>
          </w:tcPr>
          <w:p w:rsidR="00E46E74" w:rsidRPr="00BB26DF" w:rsidRDefault="00E46E74" w:rsidP="001E2D00">
            <w:pPr>
              <w:ind w:left="-379" w:firstLine="379"/>
              <w:jc w:val="center"/>
            </w:pPr>
            <w:r>
              <w:t>x</w:t>
            </w:r>
          </w:p>
        </w:tc>
        <w:tc>
          <w:tcPr>
            <w:tcW w:w="884" w:type="dxa"/>
            <w:tcBorders>
              <w:top w:val="single" w:sz="12" w:space="0" w:color="auto"/>
              <w:left w:val="nil"/>
              <w:bottom w:val="single" w:sz="4" w:space="0" w:color="auto"/>
              <w:right w:val="single" w:sz="12" w:space="0" w:color="auto"/>
            </w:tcBorders>
            <w:noWrap/>
            <w:vAlign w:val="center"/>
          </w:tcPr>
          <w:p w:rsidR="00E46E74" w:rsidRPr="00BB26DF" w:rsidRDefault="00E46E74" w:rsidP="001E2D00">
            <w:pPr>
              <w:jc w:val="center"/>
            </w:pPr>
            <w:r>
              <w:t>x</w:t>
            </w:r>
          </w:p>
        </w:tc>
      </w:tr>
      <w:tr w:rsidR="00E46E74" w:rsidRPr="002716CB">
        <w:trPr>
          <w:trHeight w:val="454"/>
          <w:jc w:val="center"/>
        </w:trPr>
        <w:tc>
          <w:tcPr>
            <w:tcW w:w="2802" w:type="dxa"/>
            <w:tcBorders>
              <w:top w:val="nil"/>
              <w:left w:val="single" w:sz="12" w:space="0" w:color="auto"/>
              <w:bottom w:val="single" w:sz="6"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 xml:space="preserve">teoretická daň </w:t>
            </w:r>
          </w:p>
        </w:tc>
        <w:tc>
          <w:tcPr>
            <w:tcW w:w="1204" w:type="dxa"/>
            <w:tcBorders>
              <w:top w:val="nil"/>
              <w:left w:val="single" w:sz="12" w:space="0" w:color="auto"/>
              <w:bottom w:val="single" w:sz="6" w:space="0" w:color="auto"/>
              <w:right w:val="single" w:sz="4" w:space="0" w:color="auto"/>
            </w:tcBorders>
            <w:noWrap/>
            <w:vAlign w:val="center"/>
          </w:tcPr>
          <w:p w:rsidR="00E46E74" w:rsidRPr="002716CB" w:rsidRDefault="00896747" w:rsidP="004426E4">
            <w:pPr>
              <w:jc w:val="center"/>
              <w:rPr>
                <w:rFonts w:ascii="Arial Narrow" w:hAnsi="Arial Narrow"/>
              </w:rPr>
            </w:pPr>
            <w:r>
              <w:rPr>
                <w:rFonts w:ascii="Arial Narrow" w:hAnsi="Arial Narrow"/>
              </w:rPr>
              <w:t>x</w:t>
            </w:r>
          </w:p>
        </w:tc>
        <w:tc>
          <w:tcPr>
            <w:tcW w:w="1026" w:type="dxa"/>
            <w:tcBorders>
              <w:top w:val="nil"/>
              <w:left w:val="nil"/>
              <w:bottom w:val="single" w:sz="6" w:space="0" w:color="auto"/>
              <w:right w:val="single" w:sz="4" w:space="0" w:color="auto"/>
            </w:tcBorders>
            <w:noWrap/>
            <w:vAlign w:val="center"/>
          </w:tcPr>
          <w:p w:rsidR="00E46E74" w:rsidRPr="00BB26DF" w:rsidRDefault="00896747" w:rsidP="004426E4">
            <w:pPr>
              <w:jc w:val="center"/>
            </w:pPr>
            <w:r>
              <w:t>15040</w:t>
            </w:r>
          </w:p>
        </w:tc>
        <w:tc>
          <w:tcPr>
            <w:tcW w:w="817" w:type="dxa"/>
            <w:tcBorders>
              <w:top w:val="nil"/>
              <w:left w:val="nil"/>
              <w:bottom w:val="single" w:sz="6" w:space="0" w:color="auto"/>
              <w:right w:val="single" w:sz="12" w:space="0" w:color="auto"/>
            </w:tcBorders>
            <w:noWrap/>
            <w:vAlign w:val="center"/>
          </w:tcPr>
          <w:p w:rsidR="00E46E74" w:rsidRPr="00BB26DF" w:rsidRDefault="00896747" w:rsidP="004426E4">
            <w:pPr>
              <w:jc w:val="center"/>
            </w:pPr>
            <w:r>
              <w:t>21</w:t>
            </w:r>
          </w:p>
        </w:tc>
        <w:tc>
          <w:tcPr>
            <w:tcW w:w="1276" w:type="dxa"/>
            <w:tcBorders>
              <w:top w:val="nil"/>
              <w:left w:val="single" w:sz="12" w:space="0" w:color="auto"/>
              <w:bottom w:val="single" w:sz="6" w:space="0" w:color="auto"/>
              <w:right w:val="single" w:sz="4" w:space="0" w:color="auto"/>
            </w:tcBorders>
            <w:noWrap/>
            <w:vAlign w:val="center"/>
          </w:tcPr>
          <w:p w:rsidR="00E46E74" w:rsidRPr="002716CB" w:rsidRDefault="00E46E74" w:rsidP="001E2D00">
            <w:pPr>
              <w:jc w:val="center"/>
              <w:rPr>
                <w:rFonts w:ascii="Arial Narrow" w:hAnsi="Arial Narrow"/>
              </w:rPr>
            </w:pPr>
            <w:r>
              <w:rPr>
                <w:rFonts w:ascii="Arial Narrow" w:hAnsi="Arial Narrow"/>
              </w:rPr>
              <w:t>x</w:t>
            </w:r>
          </w:p>
        </w:tc>
        <w:tc>
          <w:tcPr>
            <w:tcW w:w="1134" w:type="dxa"/>
            <w:tcBorders>
              <w:top w:val="nil"/>
              <w:left w:val="nil"/>
              <w:bottom w:val="single" w:sz="6" w:space="0" w:color="auto"/>
              <w:right w:val="single" w:sz="4" w:space="0" w:color="auto"/>
            </w:tcBorders>
            <w:noWrap/>
            <w:vAlign w:val="center"/>
          </w:tcPr>
          <w:p w:rsidR="00E46E74" w:rsidRPr="00BB26DF" w:rsidRDefault="00E46E74" w:rsidP="001E2D00">
            <w:pPr>
              <w:jc w:val="center"/>
            </w:pPr>
            <w:r>
              <w:t>21827</w:t>
            </w:r>
          </w:p>
        </w:tc>
        <w:tc>
          <w:tcPr>
            <w:tcW w:w="884" w:type="dxa"/>
            <w:tcBorders>
              <w:top w:val="nil"/>
              <w:left w:val="nil"/>
              <w:bottom w:val="single" w:sz="6" w:space="0" w:color="auto"/>
              <w:right w:val="single" w:sz="12" w:space="0" w:color="auto"/>
            </w:tcBorders>
            <w:noWrap/>
            <w:vAlign w:val="center"/>
          </w:tcPr>
          <w:p w:rsidR="00E46E74" w:rsidRPr="00BB26DF" w:rsidRDefault="00E46E74" w:rsidP="001E2D00">
            <w:pPr>
              <w:jc w:val="center"/>
            </w:pPr>
            <w:r>
              <w:t>21</w:t>
            </w:r>
          </w:p>
        </w:tc>
      </w:tr>
      <w:tr w:rsidR="00E46E74" w:rsidRPr="002716CB">
        <w:trPr>
          <w:trHeight w:val="454"/>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Daňovo neuznané náklady</w:t>
            </w:r>
          </w:p>
        </w:tc>
        <w:tc>
          <w:tcPr>
            <w:tcW w:w="1204" w:type="dxa"/>
            <w:tcBorders>
              <w:top w:val="single" w:sz="6" w:space="0" w:color="auto"/>
              <w:left w:val="single" w:sz="12" w:space="0" w:color="auto"/>
              <w:bottom w:val="single" w:sz="6" w:space="0" w:color="auto"/>
              <w:right w:val="single" w:sz="4" w:space="0" w:color="auto"/>
            </w:tcBorders>
            <w:noWrap/>
            <w:vAlign w:val="center"/>
          </w:tcPr>
          <w:p w:rsidR="00E46E74" w:rsidRPr="00111DB6" w:rsidRDefault="00896747" w:rsidP="00DB3E9D">
            <w:r>
              <w:t>76286</w:t>
            </w:r>
          </w:p>
        </w:tc>
        <w:tc>
          <w:tcPr>
            <w:tcW w:w="1026" w:type="dxa"/>
            <w:tcBorders>
              <w:top w:val="single" w:sz="6" w:space="0" w:color="auto"/>
              <w:left w:val="nil"/>
              <w:bottom w:val="single" w:sz="6" w:space="0" w:color="auto"/>
              <w:right w:val="single" w:sz="4" w:space="0" w:color="auto"/>
            </w:tcBorders>
            <w:noWrap/>
            <w:vAlign w:val="center"/>
          </w:tcPr>
          <w:p w:rsidR="00E46E74" w:rsidRPr="00111DB6" w:rsidRDefault="00896747" w:rsidP="00DB3E9D">
            <w:pPr>
              <w:rPr>
                <w:sz w:val="16"/>
              </w:rPr>
            </w:pPr>
            <w:r>
              <w:rPr>
                <w:sz w:val="16"/>
              </w:rPr>
              <w:t>16020</w:t>
            </w:r>
          </w:p>
        </w:tc>
        <w:tc>
          <w:tcPr>
            <w:tcW w:w="817" w:type="dxa"/>
            <w:tcBorders>
              <w:top w:val="single" w:sz="6" w:space="0" w:color="auto"/>
              <w:left w:val="nil"/>
              <w:bottom w:val="single" w:sz="6" w:space="0" w:color="auto"/>
              <w:right w:val="single" w:sz="12" w:space="0" w:color="auto"/>
            </w:tcBorders>
            <w:noWrap/>
            <w:vAlign w:val="center"/>
          </w:tcPr>
          <w:p w:rsidR="00E46E74" w:rsidRPr="008D7974" w:rsidRDefault="00896747" w:rsidP="004426E4">
            <w:r>
              <w:t>21</w:t>
            </w:r>
          </w:p>
        </w:tc>
        <w:tc>
          <w:tcPr>
            <w:tcW w:w="1276" w:type="dxa"/>
            <w:tcBorders>
              <w:top w:val="single" w:sz="6" w:space="0" w:color="auto"/>
              <w:left w:val="single" w:sz="12" w:space="0" w:color="auto"/>
              <w:bottom w:val="single" w:sz="6" w:space="0" w:color="auto"/>
              <w:right w:val="single" w:sz="4" w:space="0" w:color="auto"/>
            </w:tcBorders>
            <w:noWrap/>
            <w:vAlign w:val="center"/>
          </w:tcPr>
          <w:p w:rsidR="00E46E74" w:rsidRPr="00111DB6" w:rsidRDefault="00E46E74" w:rsidP="001E2D00">
            <w:r>
              <w:t>105013</w:t>
            </w:r>
          </w:p>
        </w:tc>
        <w:tc>
          <w:tcPr>
            <w:tcW w:w="1134" w:type="dxa"/>
            <w:tcBorders>
              <w:top w:val="single" w:sz="6" w:space="0" w:color="auto"/>
              <w:left w:val="nil"/>
              <w:bottom w:val="single" w:sz="6" w:space="0" w:color="auto"/>
              <w:right w:val="single" w:sz="4" w:space="0" w:color="auto"/>
            </w:tcBorders>
            <w:noWrap/>
            <w:vAlign w:val="center"/>
          </w:tcPr>
          <w:p w:rsidR="00E46E74" w:rsidRPr="00111DB6" w:rsidRDefault="00E46E74" w:rsidP="001E2D00">
            <w:pPr>
              <w:rPr>
                <w:sz w:val="16"/>
              </w:rPr>
            </w:pPr>
            <w:r>
              <w:rPr>
                <w:sz w:val="16"/>
              </w:rPr>
              <w:t>22053</w:t>
            </w:r>
          </w:p>
        </w:tc>
        <w:tc>
          <w:tcPr>
            <w:tcW w:w="884" w:type="dxa"/>
            <w:tcBorders>
              <w:top w:val="single" w:sz="6" w:space="0" w:color="auto"/>
              <w:left w:val="nil"/>
              <w:bottom w:val="single" w:sz="6" w:space="0" w:color="auto"/>
              <w:right w:val="single" w:sz="12" w:space="0" w:color="auto"/>
            </w:tcBorders>
            <w:noWrap/>
            <w:vAlign w:val="center"/>
          </w:tcPr>
          <w:p w:rsidR="00E46E74" w:rsidRPr="008D7974" w:rsidRDefault="00E46E74" w:rsidP="001E2D00">
            <w:r>
              <w:t>21</w:t>
            </w:r>
          </w:p>
        </w:tc>
      </w:tr>
      <w:tr w:rsidR="00E46E74" w:rsidRPr="002716CB">
        <w:trPr>
          <w:trHeight w:val="397"/>
          <w:jc w:val="center"/>
        </w:trPr>
        <w:tc>
          <w:tcPr>
            <w:tcW w:w="2802" w:type="dxa"/>
            <w:tcBorders>
              <w:top w:val="single" w:sz="6" w:space="0" w:color="auto"/>
              <w:left w:val="single" w:sz="12" w:space="0" w:color="auto"/>
              <w:bottom w:val="single" w:sz="8"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Výnosy nepodliehajúce dani</w:t>
            </w:r>
          </w:p>
        </w:tc>
        <w:tc>
          <w:tcPr>
            <w:tcW w:w="1204" w:type="dxa"/>
            <w:tcBorders>
              <w:top w:val="single" w:sz="6" w:space="0" w:color="auto"/>
              <w:left w:val="single" w:sz="12" w:space="0" w:color="auto"/>
              <w:bottom w:val="single" w:sz="8" w:space="0" w:color="auto"/>
              <w:right w:val="single" w:sz="4" w:space="0" w:color="auto"/>
            </w:tcBorders>
            <w:noWrap/>
            <w:vAlign w:val="center"/>
          </w:tcPr>
          <w:p w:rsidR="00E46E74" w:rsidRPr="00111DB6" w:rsidRDefault="00896747" w:rsidP="004426E4">
            <w:r>
              <w:t>-495</w:t>
            </w:r>
          </w:p>
        </w:tc>
        <w:tc>
          <w:tcPr>
            <w:tcW w:w="1026" w:type="dxa"/>
            <w:tcBorders>
              <w:top w:val="single" w:sz="6" w:space="0" w:color="auto"/>
              <w:left w:val="nil"/>
              <w:bottom w:val="single" w:sz="8" w:space="0" w:color="auto"/>
              <w:right w:val="single" w:sz="4" w:space="0" w:color="auto"/>
            </w:tcBorders>
            <w:noWrap/>
            <w:vAlign w:val="center"/>
          </w:tcPr>
          <w:p w:rsidR="00E46E74" w:rsidRPr="00111DB6" w:rsidRDefault="00896747" w:rsidP="004426E4">
            <w:pPr>
              <w:rPr>
                <w:sz w:val="16"/>
              </w:rPr>
            </w:pPr>
            <w:r>
              <w:rPr>
                <w:sz w:val="16"/>
              </w:rPr>
              <w:t>-104</w:t>
            </w:r>
          </w:p>
        </w:tc>
        <w:tc>
          <w:tcPr>
            <w:tcW w:w="817" w:type="dxa"/>
            <w:tcBorders>
              <w:top w:val="single" w:sz="6" w:space="0" w:color="auto"/>
              <w:left w:val="nil"/>
              <w:bottom w:val="single" w:sz="8" w:space="0" w:color="auto"/>
              <w:right w:val="single" w:sz="12" w:space="0" w:color="auto"/>
            </w:tcBorders>
            <w:noWrap/>
            <w:vAlign w:val="center"/>
          </w:tcPr>
          <w:p w:rsidR="00E46E74" w:rsidRPr="00030815" w:rsidRDefault="00896747" w:rsidP="004426E4">
            <w:r>
              <w:t>0%</w:t>
            </w:r>
          </w:p>
        </w:tc>
        <w:tc>
          <w:tcPr>
            <w:tcW w:w="1276" w:type="dxa"/>
            <w:tcBorders>
              <w:top w:val="single" w:sz="6" w:space="0" w:color="auto"/>
              <w:left w:val="single" w:sz="12" w:space="0" w:color="auto"/>
              <w:bottom w:val="single" w:sz="8" w:space="0" w:color="auto"/>
              <w:right w:val="single" w:sz="4" w:space="0" w:color="auto"/>
            </w:tcBorders>
            <w:noWrap/>
            <w:vAlign w:val="center"/>
          </w:tcPr>
          <w:p w:rsidR="00E46E74" w:rsidRPr="00111DB6" w:rsidRDefault="00E46E74" w:rsidP="001E2D00">
            <w:r>
              <w:t>-495</w:t>
            </w:r>
          </w:p>
        </w:tc>
        <w:tc>
          <w:tcPr>
            <w:tcW w:w="1134" w:type="dxa"/>
            <w:tcBorders>
              <w:top w:val="single" w:sz="6" w:space="0" w:color="auto"/>
              <w:left w:val="nil"/>
              <w:bottom w:val="single" w:sz="8" w:space="0" w:color="auto"/>
              <w:right w:val="single" w:sz="4" w:space="0" w:color="auto"/>
            </w:tcBorders>
            <w:noWrap/>
            <w:vAlign w:val="center"/>
          </w:tcPr>
          <w:p w:rsidR="00E46E74" w:rsidRPr="00111DB6" w:rsidRDefault="00E46E74" w:rsidP="001E2D00">
            <w:pPr>
              <w:rPr>
                <w:sz w:val="16"/>
              </w:rPr>
            </w:pPr>
            <w:r>
              <w:rPr>
                <w:sz w:val="16"/>
              </w:rPr>
              <w:t>-104</w:t>
            </w:r>
          </w:p>
        </w:tc>
        <w:tc>
          <w:tcPr>
            <w:tcW w:w="884" w:type="dxa"/>
            <w:tcBorders>
              <w:top w:val="single" w:sz="6" w:space="0" w:color="auto"/>
              <w:left w:val="nil"/>
              <w:bottom w:val="single" w:sz="8" w:space="0" w:color="auto"/>
              <w:right w:val="single" w:sz="12" w:space="0" w:color="auto"/>
            </w:tcBorders>
            <w:noWrap/>
            <w:vAlign w:val="center"/>
          </w:tcPr>
          <w:p w:rsidR="00E46E74" w:rsidRPr="00030815" w:rsidRDefault="00E46E74" w:rsidP="001E2D00">
            <w:r>
              <w:t>0%</w:t>
            </w:r>
          </w:p>
        </w:tc>
      </w:tr>
      <w:tr w:rsidR="00E46E74" w:rsidRPr="002716CB">
        <w:trPr>
          <w:trHeight w:val="454"/>
          <w:jc w:val="center"/>
        </w:trPr>
        <w:tc>
          <w:tcPr>
            <w:tcW w:w="2802" w:type="dxa"/>
            <w:tcBorders>
              <w:top w:val="single" w:sz="8" w:space="0" w:color="auto"/>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Vplyv nevykázanej odloženej daňovej pohľadávky</w:t>
            </w:r>
          </w:p>
        </w:tc>
        <w:tc>
          <w:tcPr>
            <w:tcW w:w="1204" w:type="dxa"/>
            <w:tcBorders>
              <w:top w:val="single" w:sz="8" w:space="0" w:color="auto"/>
              <w:left w:val="single" w:sz="12" w:space="0" w:color="auto"/>
              <w:bottom w:val="single" w:sz="4" w:space="0" w:color="auto"/>
              <w:right w:val="single" w:sz="4" w:space="0" w:color="auto"/>
            </w:tcBorders>
            <w:noWrap/>
            <w:vAlign w:val="center"/>
          </w:tcPr>
          <w:p w:rsidR="00E46E74" w:rsidRPr="002716CB" w:rsidRDefault="00E46E74" w:rsidP="004426E4">
            <w:pPr>
              <w:rPr>
                <w:rFonts w:ascii="Arial Narrow" w:hAnsi="Arial Narrow"/>
              </w:rPr>
            </w:pPr>
          </w:p>
        </w:tc>
        <w:tc>
          <w:tcPr>
            <w:tcW w:w="1026" w:type="dxa"/>
            <w:tcBorders>
              <w:top w:val="single" w:sz="8" w:space="0" w:color="auto"/>
              <w:left w:val="nil"/>
              <w:bottom w:val="single" w:sz="4" w:space="0" w:color="auto"/>
              <w:right w:val="single" w:sz="4" w:space="0" w:color="auto"/>
            </w:tcBorders>
            <w:noWrap/>
            <w:vAlign w:val="center"/>
          </w:tcPr>
          <w:p w:rsidR="00E46E74" w:rsidRPr="002716CB" w:rsidRDefault="00E46E74" w:rsidP="004426E4">
            <w:pPr>
              <w:rPr>
                <w:rFonts w:ascii="Arial Narrow" w:hAnsi="Arial Narrow"/>
              </w:rPr>
            </w:pPr>
          </w:p>
        </w:tc>
        <w:tc>
          <w:tcPr>
            <w:tcW w:w="817" w:type="dxa"/>
            <w:tcBorders>
              <w:top w:val="single" w:sz="8" w:space="0" w:color="auto"/>
              <w:left w:val="nil"/>
              <w:bottom w:val="single" w:sz="4" w:space="0" w:color="auto"/>
              <w:right w:val="single" w:sz="12" w:space="0" w:color="auto"/>
            </w:tcBorders>
            <w:noWrap/>
            <w:vAlign w:val="center"/>
          </w:tcPr>
          <w:p w:rsidR="00E46E74" w:rsidRPr="002716CB" w:rsidRDefault="00E46E74" w:rsidP="004426E4">
            <w:pPr>
              <w:rPr>
                <w:rFonts w:ascii="Arial Narrow" w:hAnsi="Arial Narrow"/>
              </w:rPr>
            </w:pPr>
          </w:p>
        </w:tc>
        <w:tc>
          <w:tcPr>
            <w:tcW w:w="1276" w:type="dxa"/>
            <w:tcBorders>
              <w:top w:val="single" w:sz="8" w:space="0" w:color="auto"/>
              <w:left w:val="single" w:sz="12" w:space="0" w:color="auto"/>
              <w:bottom w:val="single" w:sz="4" w:space="0" w:color="auto"/>
              <w:right w:val="single" w:sz="4" w:space="0" w:color="auto"/>
            </w:tcBorders>
            <w:noWrap/>
            <w:vAlign w:val="center"/>
          </w:tcPr>
          <w:p w:rsidR="00E46E74" w:rsidRPr="002716CB" w:rsidRDefault="00E46E74" w:rsidP="001E2D00">
            <w:pPr>
              <w:rPr>
                <w:rFonts w:ascii="Arial Narrow" w:hAnsi="Arial Narrow"/>
              </w:rPr>
            </w:pPr>
          </w:p>
        </w:tc>
        <w:tc>
          <w:tcPr>
            <w:tcW w:w="1134" w:type="dxa"/>
            <w:tcBorders>
              <w:top w:val="single" w:sz="8" w:space="0" w:color="auto"/>
              <w:left w:val="nil"/>
              <w:bottom w:val="single" w:sz="4" w:space="0" w:color="auto"/>
              <w:right w:val="single" w:sz="4" w:space="0" w:color="auto"/>
            </w:tcBorders>
            <w:noWrap/>
            <w:vAlign w:val="center"/>
          </w:tcPr>
          <w:p w:rsidR="00E46E74" w:rsidRPr="002716CB" w:rsidRDefault="00E46E74" w:rsidP="001E2D00">
            <w:pPr>
              <w:rPr>
                <w:rFonts w:ascii="Arial Narrow" w:hAnsi="Arial Narrow"/>
              </w:rPr>
            </w:pPr>
          </w:p>
        </w:tc>
        <w:tc>
          <w:tcPr>
            <w:tcW w:w="884" w:type="dxa"/>
            <w:tcBorders>
              <w:top w:val="single" w:sz="8" w:space="0" w:color="auto"/>
              <w:left w:val="nil"/>
              <w:bottom w:val="single" w:sz="4" w:space="0" w:color="auto"/>
              <w:right w:val="single" w:sz="12" w:space="0" w:color="auto"/>
            </w:tcBorders>
            <w:noWrap/>
            <w:vAlign w:val="center"/>
          </w:tcPr>
          <w:p w:rsidR="00E46E74" w:rsidRPr="002716CB" w:rsidRDefault="00E46E74" w:rsidP="001E2D00">
            <w:pPr>
              <w:rPr>
                <w:rFonts w:ascii="Arial Narrow" w:hAnsi="Arial Narrow"/>
              </w:rPr>
            </w:pPr>
          </w:p>
        </w:tc>
      </w:tr>
      <w:tr w:rsidR="00E46E74" w:rsidRPr="002716CB">
        <w:trPr>
          <w:trHeight w:val="454"/>
          <w:jc w:val="center"/>
        </w:trPr>
        <w:tc>
          <w:tcPr>
            <w:tcW w:w="2802" w:type="dxa"/>
            <w:tcBorders>
              <w:top w:val="single" w:sz="8" w:space="0" w:color="auto"/>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Umorenie daňovej straty</w:t>
            </w:r>
          </w:p>
        </w:tc>
        <w:tc>
          <w:tcPr>
            <w:tcW w:w="1204" w:type="dxa"/>
            <w:tcBorders>
              <w:top w:val="single" w:sz="8" w:space="0" w:color="auto"/>
              <w:left w:val="single" w:sz="12" w:space="0" w:color="auto"/>
              <w:bottom w:val="single" w:sz="4" w:space="0" w:color="auto"/>
              <w:right w:val="single" w:sz="4" w:space="0" w:color="auto"/>
            </w:tcBorders>
            <w:noWrap/>
            <w:vAlign w:val="center"/>
          </w:tcPr>
          <w:p w:rsidR="00E46E74" w:rsidRPr="002716CB" w:rsidRDefault="00E46E74" w:rsidP="004426E4">
            <w:pPr>
              <w:rPr>
                <w:rFonts w:ascii="Arial Narrow" w:hAnsi="Arial Narrow"/>
              </w:rPr>
            </w:pPr>
          </w:p>
        </w:tc>
        <w:tc>
          <w:tcPr>
            <w:tcW w:w="1026" w:type="dxa"/>
            <w:tcBorders>
              <w:top w:val="single" w:sz="8" w:space="0" w:color="auto"/>
              <w:left w:val="nil"/>
              <w:bottom w:val="single" w:sz="4" w:space="0" w:color="auto"/>
              <w:right w:val="single" w:sz="4" w:space="0" w:color="auto"/>
            </w:tcBorders>
            <w:noWrap/>
            <w:vAlign w:val="center"/>
          </w:tcPr>
          <w:p w:rsidR="00E46E74" w:rsidRPr="002716CB" w:rsidRDefault="00E46E74" w:rsidP="004426E4">
            <w:pPr>
              <w:rPr>
                <w:rFonts w:ascii="Arial Narrow" w:hAnsi="Arial Narrow"/>
              </w:rPr>
            </w:pPr>
          </w:p>
        </w:tc>
        <w:tc>
          <w:tcPr>
            <w:tcW w:w="817" w:type="dxa"/>
            <w:tcBorders>
              <w:top w:val="single" w:sz="8" w:space="0" w:color="auto"/>
              <w:left w:val="nil"/>
              <w:bottom w:val="single" w:sz="4" w:space="0" w:color="auto"/>
              <w:right w:val="single" w:sz="12" w:space="0" w:color="auto"/>
            </w:tcBorders>
            <w:noWrap/>
            <w:vAlign w:val="center"/>
          </w:tcPr>
          <w:p w:rsidR="00E46E74" w:rsidRPr="002716CB" w:rsidRDefault="00E46E74" w:rsidP="004426E4">
            <w:pPr>
              <w:rPr>
                <w:rFonts w:ascii="Arial Narrow" w:hAnsi="Arial Narrow"/>
              </w:rPr>
            </w:pPr>
          </w:p>
        </w:tc>
        <w:tc>
          <w:tcPr>
            <w:tcW w:w="1276" w:type="dxa"/>
            <w:tcBorders>
              <w:top w:val="single" w:sz="8" w:space="0" w:color="auto"/>
              <w:left w:val="single" w:sz="12" w:space="0" w:color="auto"/>
              <w:bottom w:val="single" w:sz="4" w:space="0" w:color="auto"/>
              <w:right w:val="single" w:sz="4" w:space="0" w:color="auto"/>
            </w:tcBorders>
            <w:noWrap/>
            <w:vAlign w:val="center"/>
          </w:tcPr>
          <w:p w:rsidR="00E46E74" w:rsidRPr="002716CB" w:rsidRDefault="00E46E74" w:rsidP="001E2D00">
            <w:pPr>
              <w:rPr>
                <w:rFonts w:ascii="Arial Narrow" w:hAnsi="Arial Narrow"/>
              </w:rPr>
            </w:pPr>
          </w:p>
        </w:tc>
        <w:tc>
          <w:tcPr>
            <w:tcW w:w="1134" w:type="dxa"/>
            <w:tcBorders>
              <w:top w:val="single" w:sz="8" w:space="0" w:color="auto"/>
              <w:left w:val="nil"/>
              <w:bottom w:val="single" w:sz="4" w:space="0" w:color="auto"/>
              <w:right w:val="single" w:sz="4" w:space="0" w:color="auto"/>
            </w:tcBorders>
            <w:noWrap/>
            <w:vAlign w:val="center"/>
          </w:tcPr>
          <w:p w:rsidR="00E46E74" w:rsidRPr="002716CB" w:rsidRDefault="00E46E74" w:rsidP="001E2D00">
            <w:pPr>
              <w:rPr>
                <w:rFonts w:ascii="Arial Narrow" w:hAnsi="Arial Narrow"/>
              </w:rPr>
            </w:pPr>
          </w:p>
        </w:tc>
        <w:tc>
          <w:tcPr>
            <w:tcW w:w="884" w:type="dxa"/>
            <w:tcBorders>
              <w:top w:val="single" w:sz="8" w:space="0" w:color="auto"/>
              <w:left w:val="nil"/>
              <w:bottom w:val="single" w:sz="4" w:space="0" w:color="auto"/>
              <w:right w:val="single" w:sz="12" w:space="0" w:color="auto"/>
            </w:tcBorders>
            <w:noWrap/>
            <w:vAlign w:val="center"/>
          </w:tcPr>
          <w:p w:rsidR="00E46E74" w:rsidRPr="002716CB" w:rsidRDefault="00E46E74" w:rsidP="001E2D00">
            <w:pPr>
              <w:rPr>
                <w:rFonts w:ascii="Arial Narrow" w:hAnsi="Arial Narrow"/>
              </w:rPr>
            </w:pPr>
          </w:p>
        </w:tc>
      </w:tr>
      <w:tr w:rsidR="00E46E74" w:rsidRPr="002716CB">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Zmena sadzby dane</w:t>
            </w:r>
          </w:p>
        </w:tc>
        <w:tc>
          <w:tcPr>
            <w:tcW w:w="1204" w:type="dxa"/>
            <w:tcBorders>
              <w:top w:val="nil"/>
              <w:left w:val="single" w:sz="12" w:space="0" w:color="auto"/>
              <w:bottom w:val="single" w:sz="4" w:space="0" w:color="auto"/>
              <w:right w:val="single" w:sz="4" w:space="0" w:color="auto"/>
            </w:tcBorders>
            <w:noWrap/>
            <w:vAlign w:val="center"/>
          </w:tcPr>
          <w:p w:rsidR="00E46E74" w:rsidRPr="00111DB6" w:rsidRDefault="00E46E74" w:rsidP="004426E4"/>
        </w:tc>
        <w:tc>
          <w:tcPr>
            <w:tcW w:w="1026" w:type="dxa"/>
            <w:tcBorders>
              <w:top w:val="nil"/>
              <w:left w:val="nil"/>
              <w:bottom w:val="single" w:sz="4" w:space="0" w:color="auto"/>
              <w:right w:val="single" w:sz="4" w:space="0" w:color="auto"/>
            </w:tcBorders>
            <w:noWrap/>
            <w:vAlign w:val="center"/>
          </w:tcPr>
          <w:p w:rsidR="00E46E74" w:rsidRPr="00111DB6" w:rsidRDefault="00E46E74" w:rsidP="004426E4"/>
        </w:tc>
        <w:tc>
          <w:tcPr>
            <w:tcW w:w="817" w:type="dxa"/>
            <w:tcBorders>
              <w:top w:val="nil"/>
              <w:left w:val="nil"/>
              <w:bottom w:val="single" w:sz="4" w:space="0" w:color="auto"/>
              <w:right w:val="single" w:sz="12" w:space="0" w:color="auto"/>
            </w:tcBorders>
            <w:noWrap/>
            <w:vAlign w:val="center"/>
          </w:tcPr>
          <w:p w:rsidR="00E46E74" w:rsidRPr="00111DB6" w:rsidRDefault="00E46E74" w:rsidP="004426E4"/>
        </w:tc>
        <w:tc>
          <w:tcPr>
            <w:tcW w:w="1276" w:type="dxa"/>
            <w:tcBorders>
              <w:top w:val="nil"/>
              <w:left w:val="single" w:sz="12" w:space="0" w:color="auto"/>
              <w:bottom w:val="single" w:sz="4" w:space="0" w:color="auto"/>
              <w:right w:val="single" w:sz="4" w:space="0" w:color="auto"/>
            </w:tcBorders>
            <w:noWrap/>
            <w:vAlign w:val="center"/>
          </w:tcPr>
          <w:p w:rsidR="00E46E74" w:rsidRPr="00111DB6" w:rsidRDefault="00E46E74" w:rsidP="001E2D00"/>
        </w:tc>
        <w:tc>
          <w:tcPr>
            <w:tcW w:w="1134" w:type="dxa"/>
            <w:tcBorders>
              <w:top w:val="nil"/>
              <w:left w:val="nil"/>
              <w:bottom w:val="single" w:sz="4" w:space="0" w:color="auto"/>
              <w:right w:val="single" w:sz="4" w:space="0" w:color="auto"/>
            </w:tcBorders>
            <w:noWrap/>
            <w:vAlign w:val="center"/>
          </w:tcPr>
          <w:p w:rsidR="00E46E74" w:rsidRPr="00111DB6" w:rsidRDefault="00E46E74" w:rsidP="001E2D00"/>
        </w:tc>
        <w:tc>
          <w:tcPr>
            <w:tcW w:w="884" w:type="dxa"/>
            <w:tcBorders>
              <w:top w:val="nil"/>
              <w:left w:val="nil"/>
              <w:bottom w:val="single" w:sz="4" w:space="0" w:color="auto"/>
              <w:right w:val="single" w:sz="12" w:space="0" w:color="auto"/>
            </w:tcBorders>
            <w:noWrap/>
            <w:vAlign w:val="center"/>
          </w:tcPr>
          <w:p w:rsidR="00E46E74" w:rsidRPr="00111DB6" w:rsidRDefault="00E46E74" w:rsidP="001E2D00"/>
        </w:tc>
      </w:tr>
      <w:tr w:rsidR="00E46E74" w:rsidRPr="002716CB">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Iné</w:t>
            </w:r>
          </w:p>
        </w:tc>
        <w:tc>
          <w:tcPr>
            <w:tcW w:w="1204" w:type="dxa"/>
            <w:tcBorders>
              <w:top w:val="nil"/>
              <w:left w:val="single" w:sz="12" w:space="0" w:color="auto"/>
              <w:bottom w:val="single" w:sz="4" w:space="0" w:color="auto"/>
              <w:right w:val="single" w:sz="4" w:space="0" w:color="auto"/>
            </w:tcBorders>
            <w:noWrap/>
            <w:vAlign w:val="center"/>
          </w:tcPr>
          <w:p w:rsidR="00E46E74" w:rsidRPr="00111DB6" w:rsidRDefault="00896747" w:rsidP="00DB3E9D">
            <w:r>
              <w:t>-138498</w:t>
            </w:r>
          </w:p>
        </w:tc>
        <w:tc>
          <w:tcPr>
            <w:tcW w:w="1026" w:type="dxa"/>
            <w:tcBorders>
              <w:top w:val="nil"/>
              <w:left w:val="nil"/>
              <w:bottom w:val="single" w:sz="4" w:space="0" w:color="auto"/>
              <w:right w:val="single" w:sz="4" w:space="0" w:color="auto"/>
            </w:tcBorders>
            <w:noWrap/>
            <w:vAlign w:val="center"/>
          </w:tcPr>
          <w:p w:rsidR="00E46E74" w:rsidRPr="00111DB6" w:rsidRDefault="00896747" w:rsidP="00DB3E9D">
            <w:r>
              <w:t>-29085</w:t>
            </w:r>
          </w:p>
        </w:tc>
        <w:tc>
          <w:tcPr>
            <w:tcW w:w="817" w:type="dxa"/>
            <w:tcBorders>
              <w:top w:val="nil"/>
              <w:left w:val="nil"/>
              <w:bottom w:val="single" w:sz="4" w:space="0" w:color="auto"/>
              <w:right w:val="single" w:sz="12" w:space="0" w:color="auto"/>
            </w:tcBorders>
            <w:noWrap/>
            <w:vAlign w:val="center"/>
          </w:tcPr>
          <w:p w:rsidR="00E46E74" w:rsidRPr="00111DB6" w:rsidRDefault="00E46E74" w:rsidP="004426E4"/>
        </w:tc>
        <w:tc>
          <w:tcPr>
            <w:tcW w:w="1276" w:type="dxa"/>
            <w:tcBorders>
              <w:top w:val="nil"/>
              <w:left w:val="single" w:sz="12" w:space="0" w:color="auto"/>
              <w:bottom w:val="single" w:sz="4" w:space="0" w:color="auto"/>
              <w:right w:val="single" w:sz="4" w:space="0" w:color="auto"/>
            </w:tcBorders>
            <w:noWrap/>
            <w:vAlign w:val="center"/>
          </w:tcPr>
          <w:p w:rsidR="00E46E74" w:rsidRPr="00111DB6" w:rsidRDefault="00E46E74" w:rsidP="001E2D00">
            <w:r>
              <w:t>-154458</w:t>
            </w:r>
          </w:p>
        </w:tc>
        <w:tc>
          <w:tcPr>
            <w:tcW w:w="1134" w:type="dxa"/>
            <w:tcBorders>
              <w:top w:val="nil"/>
              <w:left w:val="nil"/>
              <w:bottom w:val="single" w:sz="4" w:space="0" w:color="auto"/>
              <w:right w:val="single" w:sz="4" w:space="0" w:color="auto"/>
            </w:tcBorders>
            <w:noWrap/>
            <w:vAlign w:val="center"/>
          </w:tcPr>
          <w:p w:rsidR="00E46E74" w:rsidRPr="00111DB6" w:rsidRDefault="00E46E74" w:rsidP="001E2D00">
            <w:r>
              <w:t>-32436</w:t>
            </w:r>
          </w:p>
        </w:tc>
        <w:tc>
          <w:tcPr>
            <w:tcW w:w="884" w:type="dxa"/>
            <w:tcBorders>
              <w:top w:val="nil"/>
              <w:left w:val="nil"/>
              <w:bottom w:val="single" w:sz="4" w:space="0" w:color="auto"/>
              <w:right w:val="single" w:sz="12" w:space="0" w:color="auto"/>
            </w:tcBorders>
            <w:noWrap/>
            <w:vAlign w:val="center"/>
          </w:tcPr>
          <w:p w:rsidR="00E46E74" w:rsidRPr="00111DB6" w:rsidRDefault="00E46E74" w:rsidP="001E2D00"/>
        </w:tc>
      </w:tr>
      <w:tr w:rsidR="00E46E74" w:rsidRPr="002716CB">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Spolu</w:t>
            </w:r>
          </w:p>
        </w:tc>
        <w:tc>
          <w:tcPr>
            <w:tcW w:w="1204" w:type="dxa"/>
            <w:tcBorders>
              <w:top w:val="nil"/>
              <w:left w:val="single" w:sz="12" w:space="0" w:color="auto"/>
              <w:bottom w:val="single" w:sz="4" w:space="0" w:color="auto"/>
              <w:right w:val="single" w:sz="4" w:space="0" w:color="auto"/>
            </w:tcBorders>
            <w:noWrap/>
            <w:vAlign w:val="center"/>
          </w:tcPr>
          <w:p w:rsidR="00E46E74" w:rsidRPr="00111DB6" w:rsidRDefault="00896747" w:rsidP="004426E4">
            <w:r>
              <w:t>9409</w:t>
            </w:r>
          </w:p>
        </w:tc>
        <w:tc>
          <w:tcPr>
            <w:tcW w:w="1026" w:type="dxa"/>
            <w:tcBorders>
              <w:top w:val="nil"/>
              <w:left w:val="nil"/>
              <w:bottom w:val="single" w:sz="4" w:space="0" w:color="auto"/>
              <w:right w:val="single" w:sz="4" w:space="0" w:color="auto"/>
            </w:tcBorders>
            <w:noWrap/>
            <w:vAlign w:val="center"/>
          </w:tcPr>
          <w:p w:rsidR="00E46E74" w:rsidRPr="007F2BFF" w:rsidRDefault="00896747" w:rsidP="004426E4">
            <w:pPr>
              <w:rPr>
                <w:sz w:val="16"/>
              </w:rPr>
            </w:pPr>
            <w:r>
              <w:rPr>
                <w:sz w:val="16"/>
              </w:rPr>
              <w:t>1976</w:t>
            </w:r>
          </w:p>
        </w:tc>
        <w:tc>
          <w:tcPr>
            <w:tcW w:w="817" w:type="dxa"/>
            <w:tcBorders>
              <w:top w:val="nil"/>
              <w:left w:val="nil"/>
              <w:bottom w:val="single" w:sz="4" w:space="0" w:color="auto"/>
              <w:right w:val="single" w:sz="12" w:space="0" w:color="auto"/>
            </w:tcBorders>
            <w:noWrap/>
            <w:vAlign w:val="center"/>
          </w:tcPr>
          <w:p w:rsidR="00E46E74" w:rsidRPr="00030815" w:rsidRDefault="00E46E74" w:rsidP="004426E4"/>
        </w:tc>
        <w:tc>
          <w:tcPr>
            <w:tcW w:w="1276" w:type="dxa"/>
            <w:tcBorders>
              <w:top w:val="nil"/>
              <w:left w:val="single" w:sz="12" w:space="0" w:color="auto"/>
              <w:bottom w:val="single" w:sz="4" w:space="0" w:color="auto"/>
              <w:right w:val="single" w:sz="4" w:space="0" w:color="auto"/>
            </w:tcBorders>
            <w:noWrap/>
            <w:vAlign w:val="center"/>
          </w:tcPr>
          <w:p w:rsidR="00E46E74" w:rsidRPr="00111DB6" w:rsidRDefault="00E46E74" w:rsidP="001E2D00">
            <w:r>
              <w:t>54491</w:t>
            </w:r>
          </w:p>
        </w:tc>
        <w:tc>
          <w:tcPr>
            <w:tcW w:w="1134" w:type="dxa"/>
            <w:tcBorders>
              <w:top w:val="nil"/>
              <w:left w:val="nil"/>
              <w:bottom w:val="single" w:sz="4" w:space="0" w:color="auto"/>
              <w:right w:val="single" w:sz="4" w:space="0" w:color="auto"/>
            </w:tcBorders>
            <w:noWrap/>
            <w:vAlign w:val="center"/>
          </w:tcPr>
          <w:p w:rsidR="00E46E74" w:rsidRPr="007F2BFF" w:rsidRDefault="00E46E74" w:rsidP="001E2D00">
            <w:pPr>
              <w:rPr>
                <w:sz w:val="16"/>
              </w:rPr>
            </w:pPr>
            <w:r>
              <w:rPr>
                <w:sz w:val="16"/>
              </w:rPr>
              <w:t>11443</w:t>
            </w:r>
          </w:p>
        </w:tc>
        <w:tc>
          <w:tcPr>
            <w:tcW w:w="884" w:type="dxa"/>
            <w:tcBorders>
              <w:top w:val="nil"/>
              <w:left w:val="nil"/>
              <w:bottom w:val="single" w:sz="4" w:space="0" w:color="auto"/>
              <w:right w:val="single" w:sz="12" w:space="0" w:color="auto"/>
            </w:tcBorders>
            <w:noWrap/>
            <w:vAlign w:val="center"/>
          </w:tcPr>
          <w:p w:rsidR="00E46E74" w:rsidRPr="00030815" w:rsidRDefault="00E46E74" w:rsidP="001E2D00"/>
        </w:tc>
      </w:tr>
      <w:tr w:rsidR="00E46E74" w:rsidRPr="002716CB">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Splatná daň z príjmov</w:t>
            </w:r>
          </w:p>
        </w:tc>
        <w:tc>
          <w:tcPr>
            <w:tcW w:w="1204" w:type="dxa"/>
            <w:tcBorders>
              <w:top w:val="nil"/>
              <w:left w:val="single" w:sz="12" w:space="0" w:color="auto"/>
              <w:bottom w:val="single" w:sz="4" w:space="0" w:color="auto"/>
              <w:right w:val="single" w:sz="4" w:space="0" w:color="auto"/>
            </w:tcBorders>
            <w:noWrap/>
            <w:vAlign w:val="center"/>
          </w:tcPr>
          <w:p w:rsidR="00E46E74" w:rsidRPr="002716CB" w:rsidRDefault="00E46E74" w:rsidP="004426E4">
            <w:pPr>
              <w:jc w:val="center"/>
              <w:rPr>
                <w:rFonts w:ascii="Arial Narrow" w:hAnsi="Arial Narrow"/>
              </w:rPr>
            </w:pPr>
          </w:p>
        </w:tc>
        <w:tc>
          <w:tcPr>
            <w:tcW w:w="1026" w:type="dxa"/>
            <w:tcBorders>
              <w:top w:val="nil"/>
              <w:left w:val="nil"/>
              <w:bottom w:val="single" w:sz="4" w:space="0" w:color="auto"/>
              <w:right w:val="single" w:sz="4" w:space="0" w:color="auto"/>
            </w:tcBorders>
            <w:noWrap/>
            <w:vAlign w:val="center"/>
          </w:tcPr>
          <w:p w:rsidR="00E46E74" w:rsidRPr="007F2BFF" w:rsidRDefault="00896747" w:rsidP="004426E4">
            <w:r>
              <w:t>2646</w:t>
            </w:r>
          </w:p>
        </w:tc>
        <w:tc>
          <w:tcPr>
            <w:tcW w:w="817" w:type="dxa"/>
            <w:tcBorders>
              <w:top w:val="nil"/>
              <w:left w:val="nil"/>
              <w:bottom w:val="single" w:sz="4" w:space="0" w:color="auto"/>
              <w:right w:val="single" w:sz="12" w:space="0" w:color="auto"/>
            </w:tcBorders>
            <w:noWrap/>
            <w:vAlign w:val="center"/>
          </w:tcPr>
          <w:p w:rsidR="00E46E74" w:rsidRPr="00030815" w:rsidRDefault="00E46E74" w:rsidP="004426E4"/>
        </w:tc>
        <w:tc>
          <w:tcPr>
            <w:tcW w:w="1276" w:type="dxa"/>
            <w:tcBorders>
              <w:top w:val="nil"/>
              <w:left w:val="single" w:sz="12" w:space="0" w:color="auto"/>
              <w:bottom w:val="single" w:sz="4" w:space="0" w:color="auto"/>
              <w:right w:val="single" w:sz="4" w:space="0" w:color="auto"/>
            </w:tcBorders>
            <w:noWrap/>
            <w:vAlign w:val="center"/>
          </w:tcPr>
          <w:p w:rsidR="00E46E74" w:rsidRPr="002716CB" w:rsidRDefault="00E46E74" w:rsidP="001E2D00">
            <w:pPr>
              <w:jc w:val="center"/>
              <w:rPr>
                <w:rFonts w:ascii="Arial Narrow" w:hAnsi="Arial Narrow"/>
              </w:rPr>
            </w:pPr>
          </w:p>
        </w:tc>
        <w:tc>
          <w:tcPr>
            <w:tcW w:w="1134" w:type="dxa"/>
            <w:tcBorders>
              <w:top w:val="nil"/>
              <w:left w:val="nil"/>
              <w:bottom w:val="single" w:sz="4" w:space="0" w:color="auto"/>
              <w:right w:val="single" w:sz="4" w:space="0" w:color="auto"/>
            </w:tcBorders>
            <w:noWrap/>
            <w:vAlign w:val="center"/>
          </w:tcPr>
          <w:p w:rsidR="00E46E74" w:rsidRPr="007F2BFF" w:rsidRDefault="00E46E74" w:rsidP="001E2D00">
            <w:r>
              <w:t>11532</w:t>
            </w:r>
          </w:p>
        </w:tc>
        <w:tc>
          <w:tcPr>
            <w:tcW w:w="884" w:type="dxa"/>
            <w:tcBorders>
              <w:top w:val="nil"/>
              <w:left w:val="nil"/>
              <w:bottom w:val="single" w:sz="4" w:space="0" w:color="auto"/>
              <w:right w:val="single" w:sz="12" w:space="0" w:color="auto"/>
            </w:tcBorders>
            <w:noWrap/>
            <w:vAlign w:val="center"/>
          </w:tcPr>
          <w:p w:rsidR="00E46E74" w:rsidRPr="00030815" w:rsidRDefault="00E46E74" w:rsidP="001E2D00"/>
        </w:tc>
      </w:tr>
      <w:tr w:rsidR="00E46E74" w:rsidRPr="002716CB">
        <w:trPr>
          <w:trHeight w:val="454"/>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Odložená daň z príjmov</w:t>
            </w:r>
          </w:p>
        </w:tc>
        <w:tc>
          <w:tcPr>
            <w:tcW w:w="1204" w:type="dxa"/>
            <w:tcBorders>
              <w:top w:val="single" w:sz="4" w:space="0" w:color="auto"/>
              <w:left w:val="single" w:sz="12" w:space="0" w:color="auto"/>
              <w:bottom w:val="single" w:sz="4" w:space="0" w:color="auto"/>
              <w:right w:val="single" w:sz="4" w:space="0" w:color="auto"/>
            </w:tcBorders>
            <w:noWrap/>
            <w:vAlign w:val="center"/>
          </w:tcPr>
          <w:p w:rsidR="00E46E74" w:rsidRPr="002716CB" w:rsidRDefault="00E46E74" w:rsidP="004426E4">
            <w:pPr>
              <w:jc w:val="center"/>
              <w:rPr>
                <w:rFonts w:ascii="Arial Narrow" w:hAnsi="Arial Narrow"/>
              </w:rPr>
            </w:pPr>
          </w:p>
        </w:tc>
        <w:tc>
          <w:tcPr>
            <w:tcW w:w="1026" w:type="dxa"/>
            <w:tcBorders>
              <w:top w:val="single" w:sz="4" w:space="0" w:color="auto"/>
              <w:left w:val="nil"/>
              <w:bottom w:val="single" w:sz="4" w:space="0" w:color="auto"/>
              <w:right w:val="single" w:sz="4" w:space="0" w:color="auto"/>
            </w:tcBorders>
            <w:noWrap/>
            <w:vAlign w:val="center"/>
          </w:tcPr>
          <w:p w:rsidR="00E46E74" w:rsidRPr="007F2BFF" w:rsidRDefault="00896747" w:rsidP="004426E4">
            <w:r>
              <w:t>29692</w:t>
            </w:r>
          </w:p>
        </w:tc>
        <w:tc>
          <w:tcPr>
            <w:tcW w:w="817" w:type="dxa"/>
            <w:tcBorders>
              <w:top w:val="single" w:sz="4" w:space="0" w:color="auto"/>
              <w:left w:val="nil"/>
              <w:bottom w:val="single" w:sz="4" w:space="0" w:color="auto"/>
              <w:right w:val="single" w:sz="12" w:space="0" w:color="auto"/>
            </w:tcBorders>
            <w:noWrap/>
            <w:vAlign w:val="center"/>
          </w:tcPr>
          <w:p w:rsidR="00E46E74" w:rsidRPr="00030815" w:rsidRDefault="00E46E74" w:rsidP="004426E4"/>
        </w:tc>
        <w:tc>
          <w:tcPr>
            <w:tcW w:w="1276" w:type="dxa"/>
            <w:tcBorders>
              <w:top w:val="single" w:sz="4" w:space="0" w:color="auto"/>
              <w:left w:val="single" w:sz="12" w:space="0" w:color="auto"/>
              <w:bottom w:val="single" w:sz="4" w:space="0" w:color="auto"/>
              <w:right w:val="single" w:sz="4" w:space="0" w:color="auto"/>
            </w:tcBorders>
            <w:noWrap/>
            <w:vAlign w:val="center"/>
          </w:tcPr>
          <w:p w:rsidR="00E46E74" w:rsidRPr="002716CB" w:rsidRDefault="00E46E74" w:rsidP="001E2D00">
            <w:pPr>
              <w:jc w:val="center"/>
              <w:rPr>
                <w:rFonts w:ascii="Arial Narrow" w:hAnsi="Arial Narrow"/>
              </w:rPr>
            </w:pPr>
          </w:p>
        </w:tc>
        <w:tc>
          <w:tcPr>
            <w:tcW w:w="1134" w:type="dxa"/>
            <w:tcBorders>
              <w:top w:val="single" w:sz="4" w:space="0" w:color="auto"/>
              <w:left w:val="nil"/>
              <w:bottom w:val="single" w:sz="4" w:space="0" w:color="auto"/>
              <w:right w:val="single" w:sz="4" w:space="0" w:color="auto"/>
            </w:tcBorders>
            <w:noWrap/>
            <w:vAlign w:val="center"/>
          </w:tcPr>
          <w:p w:rsidR="00E46E74" w:rsidRPr="007F2BFF" w:rsidRDefault="00E46E74" w:rsidP="001E2D00">
            <w:r>
              <w:t>14007</w:t>
            </w:r>
          </w:p>
        </w:tc>
        <w:tc>
          <w:tcPr>
            <w:tcW w:w="884" w:type="dxa"/>
            <w:tcBorders>
              <w:top w:val="single" w:sz="4" w:space="0" w:color="auto"/>
              <w:left w:val="nil"/>
              <w:bottom w:val="single" w:sz="4" w:space="0" w:color="auto"/>
              <w:right w:val="single" w:sz="12" w:space="0" w:color="auto"/>
            </w:tcBorders>
            <w:noWrap/>
            <w:vAlign w:val="center"/>
          </w:tcPr>
          <w:p w:rsidR="00E46E74" w:rsidRPr="00030815" w:rsidRDefault="00E46E74" w:rsidP="001E2D00"/>
        </w:tc>
      </w:tr>
      <w:tr w:rsidR="00E46E74" w:rsidRPr="002716CB">
        <w:trPr>
          <w:trHeight w:val="454"/>
          <w:jc w:val="center"/>
        </w:trPr>
        <w:tc>
          <w:tcPr>
            <w:tcW w:w="2802" w:type="dxa"/>
            <w:tcBorders>
              <w:top w:val="nil"/>
              <w:left w:val="single" w:sz="12" w:space="0" w:color="auto"/>
              <w:bottom w:val="single" w:sz="12" w:space="0" w:color="auto"/>
              <w:right w:val="single" w:sz="12" w:space="0" w:color="auto"/>
            </w:tcBorders>
            <w:noWrap/>
            <w:vAlign w:val="center"/>
          </w:tcPr>
          <w:p w:rsidR="00E46E74" w:rsidRPr="002716CB" w:rsidRDefault="00E46E74" w:rsidP="004426E4">
            <w:pPr>
              <w:rPr>
                <w:rFonts w:ascii="Arial Narrow" w:hAnsi="Arial Narrow"/>
              </w:rPr>
            </w:pPr>
            <w:r w:rsidRPr="002716CB">
              <w:rPr>
                <w:rFonts w:ascii="Arial Narrow" w:hAnsi="Arial Narrow"/>
                <w:sz w:val="22"/>
              </w:rPr>
              <w:t xml:space="preserve">Celková daň z príjmov </w:t>
            </w:r>
          </w:p>
        </w:tc>
        <w:tc>
          <w:tcPr>
            <w:tcW w:w="1204" w:type="dxa"/>
            <w:tcBorders>
              <w:top w:val="nil"/>
              <w:left w:val="single" w:sz="12" w:space="0" w:color="auto"/>
              <w:bottom w:val="single" w:sz="12" w:space="0" w:color="auto"/>
              <w:right w:val="single" w:sz="4" w:space="0" w:color="auto"/>
            </w:tcBorders>
            <w:noWrap/>
            <w:vAlign w:val="center"/>
          </w:tcPr>
          <w:p w:rsidR="00E46E74" w:rsidRPr="002716CB" w:rsidRDefault="00E46E74" w:rsidP="004426E4">
            <w:pPr>
              <w:jc w:val="center"/>
              <w:rPr>
                <w:rFonts w:ascii="Arial Narrow" w:hAnsi="Arial Narrow"/>
              </w:rPr>
            </w:pPr>
          </w:p>
        </w:tc>
        <w:tc>
          <w:tcPr>
            <w:tcW w:w="1026" w:type="dxa"/>
            <w:tcBorders>
              <w:top w:val="nil"/>
              <w:left w:val="nil"/>
              <w:bottom w:val="single" w:sz="12" w:space="0" w:color="auto"/>
              <w:right w:val="single" w:sz="4" w:space="0" w:color="auto"/>
            </w:tcBorders>
            <w:noWrap/>
            <w:vAlign w:val="center"/>
          </w:tcPr>
          <w:p w:rsidR="00E46E74" w:rsidRPr="007F2BFF" w:rsidRDefault="00896747" w:rsidP="004426E4">
            <w:r>
              <w:t>32338</w:t>
            </w:r>
          </w:p>
        </w:tc>
        <w:tc>
          <w:tcPr>
            <w:tcW w:w="817" w:type="dxa"/>
            <w:tcBorders>
              <w:top w:val="nil"/>
              <w:left w:val="nil"/>
              <w:bottom w:val="single" w:sz="12" w:space="0" w:color="auto"/>
              <w:right w:val="single" w:sz="12" w:space="0" w:color="auto"/>
            </w:tcBorders>
            <w:noWrap/>
            <w:vAlign w:val="center"/>
          </w:tcPr>
          <w:p w:rsidR="00E46E74" w:rsidRPr="00030815" w:rsidRDefault="00E46E74" w:rsidP="004426E4"/>
        </w:tc>
        <w:tc>
          <w:tcPr>
            <w:tcW w:w="1276" w:type="dxa"/>
            <w:tcBorders>
              <w:top w:val="nil"/>
              <w:left w:val="single" w:sz="12" w:space="0" w:color="auto"/>
              <w:bottom w:val="single" w:sz="12" w:space="0" w:color="auto"/>
              <w:right w:val="single" w:sz="4" w:space="0" w:color="auto"/>
            </w:tcBorders>
            <w:noWrap/>
            <w:vAlign w:val="center"/>
          </w:tcPr>
          <w:p w:rsidR="00E46E74" w:rsidRPr="002716CB" w:rsidRDefault="00E46E74" w:rsidP="001E2D00">
            <w:pPr>
              <w:jc w:val="center"/>
              <w:rPr>
                <w:rFonts w:ascii="Arial Narrow" w:hAnsi="Arial Narrow"/>
              </w:rPr>
            </w:pPr>
          </w:p>
        </w:tc>
        <w:tc>
          <w:tcPr>
            <w:tcW w:w="1134" w:type="dxa"/>
            <w:tcBorders>
              <w:top w:val="nil"/>
              <w:left w:val="nil"/>
              <w:bottom w:val="single" w:sz="12" w:space="0" w:color="auto"/>
              <w:right w:val="single" w:sz="4" w:space="0" w:color="auto"/>
            </w:tcBorders>
            <w:noWrap/>
            <w:vAlign w:val="center"/>
          </w:tcPr>
          <w:p w:rsidR="00E46E74" w:rsidRPr="007F2BFF" w:rsidRDefault="00E46E74" w:rsidP="001E2D00">
            <w:r>
              <w:t>25539</w:t>
            </w:r>
          </w:p>
        </w:tc>
        <w:tc>
          <w:tcPr>
            <w:tcW w:w="884" w:type="dxa"/>
            <w:tcBorders>
              <w:top w:val="nil"/>
              <w:left w:val="nil"/>
              <w:bottom w:val="single" w:sz="12" w:space="0" w:color="auto"/>
              <w:right w:val="single" w:sz="12" w:space="0" w:color="auto"/>
            </w:tcBorders>
            <w:noWrap/>
            <w:vAlign w:val="center"/>
          </w:tcPr>
          <w:p w:rsidR="00E46E74" w:rsidRPr="00030815" w:rsidRDefault="00E46E74" w:rsidP="001E2D00"/>
        </w:tc>
      </w:tr>
    </w:tbl>
    <w:p w:rsidR="005E0A0A" w:rsidRPr="002716CB" w:rsidRDefault="005E0A0A" w:rsidP="005E0A0A">
      <w:pPr>
        <w:pStyle w:val="Nzov"/>
        <w:spacing w:before="0" w:beforeAutospacing="0" w:after="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660128" w:rsidRDefault="00660128" w:rsidP="005E0A0A">
      <w:pPr>
        <w:spacing w:after="120"/>
        <w:ind w:right="-471"/>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lastRenderedPageBreak/>
        <w:t>K . Údaje na podsúvahových účtoch: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bCs/>
          <w:sz w:val="22"/>
        </w:rPr>
        <w:t xml:space="preserve">Tu sa </w:t>
      </w:r>
      <w:r w:rsidRPr="002716CB">
        <w:rPr>
          <w:rFonts w:ascii="Arial Narrow" w:hAnsi="Arial Narrow" w:cs="Arial Narrow"/>
          <w:sz w:val="22"/>
        </w:rPr>
        <w:t>uvádzajú informácie o</w:t>
      </w:r>
      <w:r w:rsidRPr="002716CB">
        <w:rPr>
          <w:rFonts w:ascii="Arial Narrow" w:hAnsi="Arial Narrow" w:cs="Arial Narrow"/>
          <w:b/>
          <w:bCs/>
          <w:sz w:val="22"/>
        </w:rPr>
        <w:t xml:space="preserve"> </w:t>
      </w:r>
      <w:r w:rsidRPr="002716CB">
        <w:rPr>
          <w:rFonts w:ascii="Arial Narrow" w:hAnsi="Arial Narrow" w:cs="Arial Narrow"/>
          <w:sz w:val="22"/>
        </w:rPr>
        <w:t>významných položkách prenajatého majetku, majetku prijatého do úschovy, o pohľadávkach a záväzkoch z opcií, o odpísaných pohľadávkach a pohľadávkach a záväzkoch z lízingu: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 xml:space="preserve">L. Informácie o iných aktívach a iných pasívach: </w:t>
      </w: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 </w:t>
      </w:r>
      <w:r w:rsidRPr="002716CB">
        <w:rPr>
          <w:rFonts w:ascii="Arial Narrow" w:hAnsi="Arial Narrow" w:cs="Arial Narrow"/>
          <w:b/>
          <w:sz w:val="22"/>
          <w:u w:val="single"/>
        </w:rPr>
        <w:t>Podmienené záväzky</w:t>
      </w:r>
      <w:r w:rsidRPr="002716CB">
        <w:rPr>
          <w:rFonts w:ascii="Arial Narrow" w:hAnsi="Arial Narrow" w:cs="Arial Narrow"/>
          <w:sz w:val="22"/>
        </w:rPr>
        <w:t xml:space="preserve"> – opis a hodnota podmienených záväzkov vyplývajúcich zo súdnych rozhodnutí, z poskytnutých záruk, zo všeobecne záväzných právnych predpisov, zo zmlúv o podriadenom záväzku a z najrôznejších foriem ručenia: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Opis a hodnota </w:t>
      </w:r>
      <w:r w:rsidRPr="002716CB">
        <w:rPr>
          <w:rFonts w:ascii="Arial Narrow" w:hAnsi="Arial Narrow" w:cs="Arial Narrow"/>
          <w:b/>
          <w:sz w:val="22"/>
          <w:u w:val="single"/>
        </w:rPr>
        <w:t>podmienených záväzkov voči spriazneným osobám</w:t>
      </w:r>
      <w:r w:rsidRPr="002716CB">
        <w:rPr>
          <w:rFonts w:ascii="Arial Narrow" w:hAnsi="Arial Narrow" w:cs="Arial Narrow"/>
          <w:sz w:val="22"/>
        </w:rPr>
        <w:t xml:space="preserve"> (spriaznené osoby sú - napr. majetkovo prepojené osoby, personálne prepojené osoby, vedúci zamestnanci a ich blízke osoby, významní veritelia, významní obchodní partneri):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c) </w:t>
      </w:r>
      <w:r w:rsidRPr="002716CB">
        <w:rPr>
          <w:rFonts w:ascii="Arial Narrow" w:hAnsi="Arial Narrow" w:cs="Arial Narrow"/>
          <w:b/>
          <w:sz w:val="22"/>
          <w:u w:val="single"/>
        </w:rPr>
        <w:t>Podmienený majetok</w:t>
      </w:r>
      <w:r w:rsidRPr="002716CB">
        <w:rPr>
          <w:rFonts w:ascii="Arial Narrow" w:hAnsi="Arial Narrow" w:cs="Arial Narrow"/>
          <w:sz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M. Príjmy a výhody členov štatutárneho orgánu, dozorného orgánu a iného orgánu účtovnej jednotky:</w:t>
      </w:r>
    </w:p>
    <w:p w:rsidR="005E0A0A" w:rsidRPr="002716CB" w:rsidRDefault="005E0A0A" w:rsidP="005E0A0A">
      <w:pPr>
        <w:spacing w:after="120"/>
        <w:ind w:right="-471"/>
        <w:jc w:val="both"/>
        <w:rPr>
          <w:rFonts w:ascii="Arial Narrow" w:hAnsi="Arial Narrow" w:cs="Arial Narrow"/>
          <w:bCs/>
          <w:sz w:val="22"/>
        </w:rPr>
      </w:pPr>
      <w:proofErr w:type="spellStart"/>
      <w:r>
        <w:rPr>
          <w:rFonts w:ascii="Arial Narrow" w:hAnsi="Arial Narrow" w:cs="Arial Narrow"/>
          <w:bCs/>
          <w:sz w:val="22"/>
        </w:rPr>
        <w:t>a,b,c,d,e</w:t>
      </w:r>
      <w:proofErr w:type="spellEnd"/>
      <w:r w:rsidRPr="002716CB">
        <w:rPr>
          <w:rFonts w:ascii="Arial Narrow" w:hAnsi="Arial Narrow" w:cs="Arial Narrow"/>
          <w:bCs/>
          <w:sz w:val="22"/>
        </w:rPr>
        <w:t xml:space="preserve">) </w:t>
      </w:r>
      <w:r w:rsidRPr="004A1E6C">
        <w:rPr>
          <w:rFonts w:ascii="Arial Narrow" w:hAnsi="Arial Narrow" w:cs="Arial Narrow"/>
          <w:bCs/>
          <w:sz w:val="22"/>
          <w:u w:val="single"/>
        </w:rPr>
        <w:t>Priznané odmeny (záruky, pôžičky – istina a úroky, iné plnenia)</w:t>
      </w:r>
      <w:r w:rsidRPr="002716CB">
        <w:rPr>
          <w:rFonts w:ascii="Arial Narrow" w:hAnsi="Arial Narrow" w:cs="Arial Narrow"/>
          <w:bCs/>
          <w:sz w:val="22"/>
        </w:rPr>
        <w:t xml:space="preserve"> za účtovné obdobie v členení za jednotlivé orgány</w:t>
      </w:r>
      <w:r>
        <w:rPr>
          <w:rFonts w:ascii="Arial Narrow" w:hAnsi="Arial Narrow" w:cs="Arial Narrow"/>
          <w:bCs/>
          <w:sz w:val="22"/>
        </w:rPr>
        <w:t xml:space="preserve"> (z dôvodu ochrany osobných údajov sa neuvádzajú mená konkrétnych fyzických osôb)</w:t>
      </w:r>
      <w:r w:rsidRPr="002716CB">
        <w:rPr>
          <w:rFonts w:ascii="Arial Narrow" w:hAnsi="Arial Narrow" w:cs="Arial Narrow"/>
          <w:bCs/>
          <w:sz w:val="22"/>
        </w:rPr>
        <w:t>:</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Š</w:t>
      </w:r>
      <w:r w:rsidRPr="002716CB">
        <w:rPr>
          <w:rFonts w:ascii="Arial Narrow" w:hAnsi="Arial Narrow" w:cs="Arial Narrow"/>
          <w:bCs/>
          <w:sz w:val="22"/>
        </w:rPr>
        <w:t>tatutárny orgán:</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D</w:t>
      </w:r>
      <w:r w:rsidRPr="002716CB">
        <w:rPr>
          <w:rFonts w:ascii="Arial Narrow" w:hAnsi="Arial Narrow" w:cs="Arial Narrow"/>
          <w:bCs/>
          <w:sz w:val="22"/>
        </w:rPr>
        <w:t>ozorný orgán:</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I</w:t>
      </w:r>
      <w:r w:rsidRPr="002716CB">
        <w:rPr>
          <w:rFonts w:ascii="Arial Narrow" w:hAnsi="Arial Narrow" w:cs="Arial Narrow"/>
          <w:bCs/>
          <w:sz w:val="22"/>
        </w:rPr>
        <w:t>ný orgán:</w:t>
      </w:r>
    </w:p>
    <w:p w:rsidR="005E0A0A" w:rsidRDefault="005E0A0A" w:rsidP="005E0A0A">
      <w:pPr>
        <w:ind w:right="-468"/>
        <w:jc w:val="both"/>
        <w:rPr>
          <w:rFonts w:ascii="Arial Narrow" w:hAnsi="Arial Narrow" w:cs="Arial Narrow"/>
          <w:b/>
          <w:bCs/>
          <w:sz w:val="22"/>
        </w:rPr>
      </w:pPr>
    </w:p>
    <w:p w:rsidR="005E0A0A" w:rsidRPr="001B762E" w:rsidRDefault="005E0A0A" w:rsidP="005E0A0A">
      <w:pPr>
        <w:jc w:val="both"/>
        <w:rPr>
          <w:rFonts w:ascii="Arial Narrow" w:hAnsi="Arial Narrow" w:cs="Arial Narrow"/>
          <w:b/>
          <w:bCs/>
          <w:sz w:val="22"/>
        </w:rPr>
      </w:pPr>
      <w:r w:rsidRPr="001B762E">
        <w:rPr>
          <w:rFonts w:ascii="Arial Narrow" w:hAnsi="Arial Narrow" w:cs="Arial Narrow"/>
          <w:b/>
          <w:bCs/>
          <w:sz w:val="22"/>
        </w:rPr>
        <w:t>N. Informácie o ekonomických vzťahoch účtovnej jednotky a spriaznených osôb:</w:t>
      </w:r>
    </w:p>
    <w:p w:rsidR="005E0A0A" w:rsidRPr="001B762E" w:rsidRDefault="005E0A0A" w:rsidP="005E0A0A">
      <w:pPr>
        <w:ind w:left="964" w:right="-468"/>
        <w:jc w:val="both"/>
        <w:rPr>
          <w:rFonts w:ascii="Arial Narrow" w:hAnsi="Arial Narrow" w:cs="Arial Narrow"/>
          <w:sz w:val="22"/>
        </w:rPr>
      </w:pPr>
    </w:p>
    <w:p w:rsidR="005E0A0A" w:rsidRDefault="005E0A0A" w:rsidP="005E0A0A">
      <w:pPr>
        <w:jc w:val="both"/>
        <w:rPr>
          <w:rFonts w:ascii="Arial Narrow" w:hAnsi="Arial Narrow" w:cs="Arial Narrow"/>
          <w:sz w:val="22"/>
        </w:rPr>
      </w:pPr>
      <w:proofErr w:type="spellStart"/>
      <w:r w:rsidRPr="001B762E">
        <w:rPr>
          <w:rFonts w:ascii="Arial Narrow" w:hAnsi="Arial Narrow" w:cs="Arial Narrow"/>
          <w:sz w:val="22"/>
        </w:rPr>
        <w:t>a,b,c</w:t>
      </w:r>
      <w:proofErr w:type="spellEnd"/>
      <w:r w:rsidRPr="001B762E">
        <w:rPr>
          <w:rFonts w:ascii="Arial Narrow" w:hAnsi="Arial Narrow" w:cs="Arial Narrow"/>
          <w:sz w:val="22"/>
        </w:rPr>
        <w:t xml:space="preserve">) </w:t>
      </w:r>
      <w:r w:rsidRPr="001B762E">
        <w:rPr>
          <w:rFonts w:ascii="Arial Narrow" w:hAnsi="Arial Narrow" w:cs="Arial Narrow"/>
          <w:sz w:val="22"/>
          <w:u w:val="single"/>
        </w:rPr>
        <w:t>Zoznam obchodov</w:t>
      </w:r>
      <w:r w:rsidRPr="001B762E">
        <w:rPr>
          <w:rFonts w:ascii="Arial Narrow" w:hAnsi="Arial Narrow" w:cs="Arial Narrow"/>
          <w:sz w:val="22"/>
        </w:rPr>
        <w:t>, neuzavretých na základe obvyklých obchodných podmienok, medzi účtovnou jednotkou a </w:t>
      </w:r>
      <w:r w:rsidRPr="001B762E">
        <w:rPr>
          <w:rFonts w:ascii="Arial Narrow" w:hAnsi="Arial Narrow" w:cs="Arial Narrow"/>
          <w:sz w:val="22"/>
          <w:u w:val="single"/>
        </w:rPr>
        <w:t>spriaznenými osobami</w:t>
      </w:r>
      <w:r w:rsidRPr="001B762E">
        <w:rPr>
          <w:rFonts w:ascii="Arial Narrow" w:hAnsi="Arial Narrow" w:cs="Arial Narrow"/>
          <w:sz w:val="22"/>
        </w:rPr>
        <w:t>, pričom sa uvedie najmä – druh obchodu (napr. kúpa alebo predaj, tovar alebo služby, licenčné právo, pôžička) a finančná hodnota obchodu:</w:t>
      </w:r>
    </w:p>
    <w:p w:rsidR="00CB67D2" w:rsidRDefault="00CB67D2" w:rsidP="005E0A0A">
      <w:pPr>
        <w:jc w:val="both"/>
        <w:rPr>
          <w:rFonts w:ascii="Arial Narrow" w:hAnsi="Arial Narrow" w:cs="Arial Narrow"/>
          <w:sz w:val="22"/>
        </w:rPr>
      </w:pPr>
      <w:r>
        <w:rPr>
          <w:rFonts w:ascii="Arial Narrow" w:hAnsi="Arial Narrow" w:cs="Arial Narrow"/>
          <w:sz w:val="22"/>
        </w:rPr>
        <w:t xml:space="preserve">Predaj zásob /krmív/ v sume  </w:t>
      </w:r>
      <w:r w:rsidR="00660128">
        <w:rPr>
          <w:rFonts w:ascii="Arial Narrow" w:hAnsi="Arial Narrow" w:cs="Arial Narrow"/>
          <w:sz w:val="22"/>
        </w:rPr>
        <w:t>433 588,- €</w:t>
      </w:r>
      <w:r>
        <w:rPr>
          <w:rFonts w:ascii="Arial Narrow" w:hAnsi="Arial Narrow" w:cs="Arial Narrow"/>
          <w:sz w:val="22"/>
        </w:rPr>
        <w:t>.</w:t>
      </w:r>
    </w:p>
    <w:p w:rsidR="00CB67D2" w:rsidRPr="002716CB" w:rsidRDefault="00CB67D2" w:rsidP="005E0A0A">
      <w:pPr>
        <w:jc w:val="both"/>
        <w:rPr>
          <w:rFonts w:ascii="Arial Narrow" w:hAnsi="Arial Narrow" w:cs="Arial Narrow"/>
          <w:sz w:val="22"/>
        </w:rPr>
      </w:pPr>
      <w:r>
        <w:rPr>
          <w:rFonts w:ascii="Arial Narrow" w:hAnsi="Arial Narrow" w:cs="Arial Narrow"/>
          <w:sz w:val="22"/>
        </w:rPr>
        <w:t xml:space="preserve">Poskytnutie služieb v sume </w:t>
      </w:r>
      <w:r w:rsidR="00660128">
        <w:rPr>
          <w:rFonts w:ascii="Arial Narrow" w:hAnsi="Arial Narrow" w:cs="Arial Narrow"/>
          <w:sz w:val="22"/>
        </w:rPr>
        <w:t>112 927,- €</w:t>
      </w:r>
      <w:r>
        <w:rPr>
          <w:rFonts w:ascii="Arial Narrow" w:hAnsi="Arial Narrow" w:cs="Arial Narrow"/>
          <w:sz w:val="22"/>
        </w:rPr>
        <w:t>.</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O. Následné udalosti - informácie o skutočnostiach, ktoré nastali po dni, ku ktorému sa zostavuje účtovná závierka</w:t>
      </w:r>
      <w:r>
        <w:rPr>
          <w:rFonts w:ascii="Arial Narrow" w:hAnsi="Arial Narrow" w:cs="Arial Narrow"/>
          <w:b/>
          <w:bCs/>
          <w:sz w:val="22"/>
        </w:rPr>
        <w:t>,</w:t>
      </w:r>
      <w:r w:rsidRPr="002716CB">
        <w:rPr>
          <w:rFonts w:ascii="Arial Narrow" w:hAnsi="Arial Narrow" w:cs="Arial Narrow"/>
          <w:b/>
          <w:bCs/>
          <w:sz w:val="22"/>
        </w:rPr>
        <w:t xml:space="preserve"> do dňa zostavenia účtovnej závierky: </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 </w:t>
      </w:r>
      <w:r w:rsidRPr="00614845">
        <w:rPr>
          <w:rFonts w:ascii="Arial Narrow" w:hAnsi="Arial Narrow" w:cs="Arial Narrow"/>
          <w:sz w:val="22"/>
          <w:u w:val="single"/>
        </w:rPr>
        <w:t>Pokles alebo zvýšenie trhovej ceny finančného majetku</w:t>
      </w:r>
      <w:r w:rsidRPr="002716CB">
        <w:rPr>
          <w:rFonts w:ascii="Arial Narrow" w:hAnsi="Arial Narrow" w:cs="Arial Narrow"/>
          <w:sz w:val="22"/>
        </w:rPr>
        <w:t xml:space="preserve"> ako dôsledok okolností, ktoré nastali po dni, ku ktorému sa zostavuje účtovná závierka do dňa zostavenia účtovnej závierky s uvedením dôvodu týchto zmien: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w:t>
      </w:r>
      <w:r w:rsidRPr="00614845">
        <w:rPr>
          <w:rFonts w:ascii="Arial Narrow" w:hAnsi="Arial Narrow" w:cs="Arial Narrow"/>
          <w:sz w:val="22"/>
          <w:u w:val="single"/>
        </w:rPr>
        <w:t>Dôvody pre zmenu výšky rezerv a opravných položiek</w:t>
      </w:r>
      <w:r w:rsidRPr="002716CB">
        <w:rPr>
          <w:rFonts w:ascii="Arial Narrow" w:hAnsi="Arial Narrow" w:cs="Arial Narrow"/>
          <w:sz w:val="22"/>
        </w:rPr>
        <w:t>, o ktorých sa účtovná jednotka dozvedela medzi dňom, ku ktorému sa účtovná závierka zostavuje a dňom jej zostavenia a ktoré sa týkajú ich stavu ku dňu, ku ktorému sa zostavuje účtovná závierka: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c) Zmena spoločníkov účtovnej jednotky: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d) Prijaté rozhodnutia o predaji účtovnej jednotky alebo jej časti: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e) Zmeny významných položiek dlhodobého finančného majetku:</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Začatie alebo ukončenie činnosti časti účtovnej jednotky, napríklad odštepného závodu, organizačnej zložky, prevádzkarne: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g) Vydané dlhopisy a iné cenné papiere: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h) Zlúčenie, splynutie, rozdelenie a zmena právnej formy účtovnej jednotky: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 Mimoriadne udalosti, ak majú vplyv na hospodárenie účtovnej jednotky, napr. živelná pohroma: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j) Získanie alebo odobratie licencií alebo iných povolení významných pre činnosť účtovnej jednotky:</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P. Prehľad zmien vlastného imania:</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Základné imanie zapísané do obchodného registra:</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Základné imanie nezapísané do obchodného registra:</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bCs/>
          <w:sz w:val="22"/>
        </w:rPr>
        <w:t xml:space="preserve">Ďalej sa tu </w:t>
      </w:r>
      <w:r w:rsidRPr="002716CB">
        <w:rPr>
          <w:rFonts w:ascii="Arial Narrow" w:hAnsi="Arial Narrow" w:cs="Arial Narrow"/>
          <w:sz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P. o zmenách vlastného imania </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5E0A0A" w:rsidRPr="002716C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Bežné účtovné obdobie</w:t>
            </w:r>
          </w:p>
        </w:tc>
      </w:tr>
      <w:tr w:rsidR="005E0A0A" w:rsidRPr="002716CB">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Stav na konci účtovného obdobia</w:t>
            </w:r>
          </w:p>
        </w:tc>
      </w:tr>
      <w:tr w:rsidR="005E0A0A" w:rsidRPr="002716CB">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f</w:t>
            </w:r>
          </w:p>
        </w:tc>
      </w:tr>
      <w:tr w:rsidR="005E0A0A" w:rsidRPr="002716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1A641D" w:rsidP="004426E4">
            <w:pPr>
              <w:rPr>
                <w:rFonts w:ascii="Arial Narrow" w:hAnsi="Arial Narrow"/>
              </w:rPr>
            </w:pPr>
            <w:r>
              <w:rPr>
                <w:rFonts w:ascii="Arial Narrow" w:hAnsi="Arial Narrow"/>
              </w:rPr>
              <w:t>33196</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12" w:space="0" w:color="auto"/>
              <w:left w:val="nil"/>
              <w:bottom w:val="single" w:sz="4" w:space="0" w:color="auto"/>
              <w:right w:val="single" w:sz="12" w:space="0" w:color="auto"/>
            </w:tcBorders>
            <w:noWrap/>
            <w:vAlign w:val="center"/>
          </w:tcPr>
          <w:p w:rsidR="005E0A0A" w:rsidRPr="002716CB" w:rsidRDefault="001A641D" w:rsidP="004426E4">
            <w:pPr>
              <w:rPr>
                <w:rFonts w:ascii="Arial Narrow" w:hAnsi="Arial Narrow"/>
              </w:rPr>
            </w:pPr>
            <w:r>
              <w:rPr>
                <w:rFonts w:ascii="Arial Narrow" w:hAnsi="Arial Narrow"/>
              </w:rPr>
              <w:t>33196</w:t>
            </w:r>
          </w:p>
        </w:tc>
      </w:tr>
      <w:tr w:rsidR="005E0A0A" w:rsidRPr="002716C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9D70A5" w:rsidRDefault="001A641D" w:rsidP="004426E4">
            <w:r>
              <w:t>881820</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9D70A5" w:rsidRDefault="005E0A0A" w:rsidP="004426E4"/>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12" w:space="0" w:color="auto"/>
            </w:tcBorders>
            <w:noWrap/>
            <w:vAlign w:val="center"/>
          </w:tcPr>
          <w:p w:rsidR="005E0A0A" w:rsidRPr="009D70A5" w:rsidRDefault="001A641D" w:rsidP="004426E4">
            <w:r>
              <w:t>881820</w:t>
            </w:r>
          </w:p>
        </w:tc>
      </w:tr>
      <w:tr w:rsidR="005E0A0A" w:rsidRPr="002716C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1A641D" w:rsidP="004426E4">
            <w:pPr>
              <w:rPr>
                <w:rFonts w:ascii="Arial Narrow" w:hAnsi="Arial Narrow"/>
              </w:rPr>
            </w:pPr>
            <w:r>
              <w:rPr>
                <w:rFonts w:ascii="Arial Narrow" w:hAnsi="Arial Narrow"/>
              </w:rPr>
              <w:t>3319</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1A641D" w:rsidP="004426E4">
            <w:pPr>
              <w:rPr>
                <w:rFonts w:ascii="Arial Narrow" w:hAnsi="Arial Narrow"/>
              </w:rPr>
            </w:pPr>
            <w:r>
              <w:rPr>
                <w:rFonts w:ascii="Arial Narrow" w:hAnsi="Arial Narrow"/>
              </w:rPr>
              <w:t>3319</w:t>
            </w:r>
          </w:p>
        </w:tc>
      </w:tr>
      <w:tr w:rsidR="005E0A0A" w:rsidRPr="002716C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1A641D" w:rsidP="004426E4">
            <w:pPr>
              <w:rPr>
                <w:rFonts w:ascii="Arial Narrow" w:hAnsi="Arial Narrow"/>
              </w:rPr>
            </w:pPr>
            <w:r>
              <w:rPr>
                <w:rFonts w:ascii="Arial Narrow" w:hAnsi="Arial Narrow"/>
              </w:rPr>
              <w:t>1060</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1A641D" w:rsidP="004426E4">
            <w:pPr>
              <w:rPr>
                <w:rFonts w:ascii="Arial Narrow" w:hAnsi="Arial Narrow"/>
              </w:rPr>
            </w:pPr>
            <w:r>
              <w:rPr>
                <w:rFonts w:ascii="Arial Narrow" w:hAnsi="Arial Narrow"/>
              </w:rPr>
              <w:t>48294</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1A641D" w:rsidP="00C33BF2">
            <w:pPr>
              <w:rPr>
                <w:rFonts w:ascii="Arial Narrow" w:hAnsi="Arial Narrow"/>
              </w:rPr>
            </w:pPr>
            <w:r>
              <w:rPr>
                <w:rFonts w:ascii="Arial Narrow" w:hAnsi="Arial Narrow"/>
              </w:rPr>
              <w:t>80282</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1A641D" w:rsidP="00DB3E9D">
            <w:pPr>
              <w:rPr>
                <w:rFonts w:ascii="Arial Narrow" w:hAnsi="Arial Narrow"/>
              </w:rPr>
            </w:pPr>
            <w:r>
              <w:rPr>
                <w:rFonts w:ascii="Arial Narrow" w:hAnsi="Arial Narrow"/>
              </w:rPr>
              <w:t>30928</w:t>
            </w:r>
          </w:p>
        </w:tc>
      </w:tr>
      <w:tr w:rsidR="005E0A0A" w:rsidRPr="002716CB">
        <w:trPr>
          <w:trHeight w:val="660"/>
          <w:jc w:val="center"/>
        </w:trPr>
        <w:tc>
          <w:tcPr>
            <w:tcW w:w="2154" w:type="dxa"/>
            <w:tcBorders>
              <w:top w:val="nil"/>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rPr>
            </w:pPr>
            <w:r w:rsidRPr="002716CB">
              <w:rPr>
                <w:rFonts w:ascii="Arial Narrow" w:hAnsi="Arial Narrow"/>
                <w:sz w:val="22"/>
              </w:rPr>
              <w:lastRenderedPageBreak/>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5E0A0A" w:rsidRPr="002015D0" w:rsidRDefault="005E0A0A" w:rsidP="004426E4"/>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rPr>
            </w:pPr>
          </w:p>
        </w:tc>
      </w:tr>
      <w:tr w:rsidR="005E0A0A" w:rsidRPr="002716C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rPr>
            </w:pPr>
            <w:r w:rsidRPr="002716CB">
              <w:rPr>
                <w:rFonts w:ascii="Arial Narrow" w:hAnsi="Arial Narrow"/>
                <w:sz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rPr>
            </w:pP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rPr>
            </w:pPr>
          </w:p>
        </w:tc>
      </w:tr>
      <w:tr w:rsidR="009646E3" w:rsidRPr="002716C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rPr>
            </w:pPr>
            <w:r w:rsidRPr="002716CB">
              <w:rPr>
                <w:rFonts w:ascii="Arial Narrow" w:hAnsi="Arial Narrow"/>
                <w:sz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9646E3" w:rsidRPr="001A641D" w:rsidRDefault="001A641D" w:rsidP="00382F65">
            <w:pPr>
              <w:rPr>
                <w:rFonts w:ascii="Arial Narrow" w:hAnsi="Arial Narrow"/>
              </w:rPr>
            </w:pPr>
            <w:r w:rsidRPr="001A641D">
              <w:rPr>
                <w:rFonts w:ascii="Arial Narrow" w:hAnsi="Arial Narrow"/>
              </w:rPr>
              <w:t>1152099</w:t>
            </w:r>
          </w:p>
        </w:tc>
        <w:tc>
          <w:tcPr>
            <w:tcW w:w="1427" w:type="dxa"/>
            <w:tcBorders>
              <w:top w:val="single" w:sz="4" w:space="0" w:color="auto"/>
              <w:left w:val="nil"/>
              <w:bottom w:val="single" w:sz="4" w:space="0" w:color="auto"/>
              <w:right w:val="single" w:sz="4" w:space="0" w:color="auto"/>
            </w:tcBorders>
            <w:noWrap/>
            <w:vAlign w:val="center"/>
          </w:tcPr>
          <w:p w:rsidR="009646E3" w:rsidRPr="001A641D" w:rsidRDefault="001A641D" w:rsidP="004426E4">
            <w:r w:rsidRPr="001A641D">
              <w:t>78397</w:t>
            </w:r>
          </w:p>
        </w:tc>
        <w:tc>
          <w:tcPr>
            <w:tcW w:w="1427" w:type="dxa"/>
            <w:tcBorders>
              <w:top w:val="single" w:sz="4" w:space="0" w:color="auto"/>
              <w:left w:val="nil"/>
              <w:bottom w:val="single" w:sz="4" w:space="0" w:color="auto"/>
              <w:right w:val="single" w:sz="4" w:space="0" w:color="auto"/>
            </w:tcBorders>
            <w:noWrap/>
            <w:vAlign w:val="center"/>
          </w:tcPr>
          <w:p w:rsidR="009646E3" w:rsidRPr="001A641D" w:rsidRDefault="009646E3" w:rsidP="004426E4"/>
        </w:tc>
        <w:tc>
          <w:tcPr>
            <w:tcW w:w="1427" w:type="dxa"/>
            <w:tcBorders>
              <w:top w:val="single" w:sz="4" w:space="0" w:color="auto"/>
              <w:left w:val="nil"/>
              <w:bottom w:val="single" w:sz="4" w:space="0" w:color="auto"/>
              <w:right w:val="single" w:sz="4" w:space="0" w:color="auto"/>
            </w:tcBorders>
            <w:noWrap/>
            <w:vAlign w:val="center"/>
          </w:tcPr>
          <w:p w:rsidR="009646E3" w:rsidRPr="001A641D" w:rsidRDefault="009646E3" w:rsidP="004426E4"/>
        </w:tc>
        <w:tc>
          <w:tcPr>
            <w:tcW w:w="1427" w:type="dxa"/>
            <w:tcBorders>
              <w:top w:val="single" w:sz="4" w:space="0" w:color="auto"/>
              <w:left w:val="nil"/>
              <w:bottom w:val="single" w:sz="4" w:space="0" w:color="auto"/>
              <w:right w:val="single" w:sz="12" w:space="0" w:color="auto"/>
            </w:tcBorders>
            <w:noWrap/>
            <w:vAlign w:val="center"/>
          </w:tcPr>
          <w:p w:rsidR="009646E3" w:rsidRPr="001A641D" w:rsidRDefault="001A641D" w:rsidP="004426E4">
            <w:pPr>
              <w:rPr>
                <w:rFonts w:ascii="Arial Narrow" w:hAnsi="Arial Narrow"/>
              </w:rPr>
            </w:pPr>
            <w:r w:rsidRPr="001A641D">
              <w:rPr>
                <w:rFonts w:ascii="Arial Narrow" w:hAnsi="Arial Narrow"/>
              </w:rPr>
              <w:t>1230496</w:t>
            </w:r>
          </w:p>
        </w:tc>
      </w:tr>
      <w:tr w:rsidR="009646E3" w:rsidRPr="002716C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9646E3" w:rsidRPr="002716CB" w:rsidRDefault="009646E3" w:rsidP="004426E4">
            <w:pPr>
              <w:rPr>
                <w:rFonts w:ascii="Arial Narrow" w:hAnsi="Arial Narrow"/>
              </w:rPr>
            </w:pPr>
            <w:r w:rsidRPr="002716CB">
              <w:rPr>
                <w:rFonts w:ascii="Arial Narrow" w:hAnsi="Arial Narrow"/>
                <w:sz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646E3" w:rsidRPr="001A641D" w:rsidRDefault="001A641D" w:rsidP="00382F65">
            <w:pPr>
              <w:rPr>
                <w:rFonts w:ascii="Arial Narrow" w:hAnsi="Arial Narrow"/>
              </w:rPr>
            </w:pPr>
            <w:r>
              <w:rPr>
                <w:rFonts w:ascii="Arial Narrow" w:hAnsi="Arial Narrow"/>
              </w:rPr>
              <w:t>0</w:t>
            </w:r>
          </w:p>
        </w:tc>
        <w:tc>
          <w:tcPr>
            <w:tcW w:w="1427" w:type="dxa"/>
            <w:tcBorders>
              <w:top w:val="single" w:sz="4" w:space="0" w:color="auto"/>
              <w:left w:val="nil"/>
              <w:bottom w:val="single" w:sz="6" w:space="0" w:color="auto"/>
              <w:right w:val="single" w:sz="4" w:space="0" w:color="auto"/>
            </w:tcBorders>
            <w:noWrap/>
            <w:vAlign w:val="center"/>
          </w:tcPr>
          <w:p w:rsidR="009646E3" w:rsidRPr="001A641D" w:rsidRDefault="009646E3"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9646E3" w:rsidRPr="001A641D" w:rsidRDefault="009646E3" w:rsidP="004426E4">
            <w:pPr>
              <w:rPr>
                <w:rFonts w:ascii="Arial Narrow" w:hAnsi="Arial Narrow"/>
              </w:rPr>
            </w:pPr>
          </w:p>
        </w:tc>
        <w:tc>
          <w:tcPr>
            <w:tcW w:w="1427" w:type="dxa"/>
            <w:tcBorders>
              <w:top w:val="single" w:sz="4" w:space="0" w:color="auto"/>
              <w:left w:val="nil"/>
              <w:bottom w:val="single" w:sz="6" w:space="0" w:color="auto"/>
              <w:right w:val="single" w:sz="4" w:space="0" w:color="auto"/>
            </w:tcBorders>
            <w:noWrap/>
            <w:vAlign w:val="center"/>
          </w:tcPr>
          <w:p w:rsidR="009646E3" w:rsidRPr="001A641D" w:rsidRDefault="009646E3" w:rsidP="004426E4">
            <w:pPr>
              <w:rPr>
                <w:rFonts w:ascii="Arial Narrow" w:hAnsi="Arial Narrow"/>
              </w:rPr>
            </w:pPr>
          </w:p>
        </w:tc>
        <w:tc>
          <w:tcPr>
            <w:tcW w:w="1427" w:type="dxa"/>
            <w:tcBorders>
              <w:top w:val="single" w:sz="4" w:space="0" w:color="auto"/>
              <w:left w:val="nil"/>
              <w:bottom w:val="single" w:sz="6" w:space="0" w:color="auto"/>
              <w:right w:val="single" w:sz="12" w:space="0" w:color="auto"/>
            </w:tcBorders>
            <w:noWrap/>
            <w:vAlign w:val="center"/>
          </w:tcPr>
          <w:p w:rsidR="009646E3" w:rsidRPr="001A641D" w:rsidRDefault="009646E3" w:rsidP="004426E4">
            <w:pPr>
              <w:rPr>
                <w:rFonts w:ascii="Arial Narrow" w:hAnsi="Arial Narrow"/>
              </w:rPr>
            </w:pPr>
          </w:p>
        </w:tc>
      </w:tr>
      <w:tr w:rsidR="009646E3" w:rsidRPr="002716C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9646E3" w:rsidRPr="002716CB" w:rsidRDefault="009646E3" w:rsidP="004426E4">
            <w:pPr>
              <w:rPr>
                <w:rFonts w:ascii="Arial Narrow" w:hAnsi="Arial Narrow"/>
              </w:rPr>
            </w:pPr>
            <w:r w:rsidRPr="002716CB">
              <w:rPr>
                <w:rFonts w:ascii="Arial Narrow" w:hAnsi="Arial Narrow"/>
                <w:sz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9646E3" w:rsidRPr="001A641D" w:rsidRDefault="001A641D" w:rsidP="009646E3">
            <w:r>
              <w:t>78397</w:t>
            </w:r>
          </w:p>
        </w:tc>
        <w:tc>
          <w:tcPr>
            <w:tcW w:w="1427" w:type="dxa"/>
            <w:tcBorders>
              <w:top w:val="single" w:sz="6" w:space="0" w:color="auto"/>
              <w:left w:val="nil"/>
              <w:bottom w:val="single" w:sz="8" w:space="0" w:color="auto"/>
              <w:right w:val="single" w:sz="4" w:space="0" w:color="auto"/>
            </w:tcBorders>
            <w:noWrap/>
            <w:vAlign w:val="center"/>
          </w:tcPr>
          <w:p w:rsidR="009646E3" w:rsidRPr="001A641D" w:rsidRDefault="001A641D" w:rsidP="004426E4">
            <w:r>
              <w:t>39284</w:t>
            </w:r>
          </w:p>
        </w:tc>
        <w:tc>
          <w:tcPr>
            <w:tcW w:w="1427" w:type="dxa"/>
            <w:tcBorders>
              <w:top w:val="single" w:sz="6" w:space="0" w:color="auto"/>
              <w:left w:val="nil"/>
              <w:bottom w:val="single" w:sz="8" w:space="0" w:color="auto"/>
              <w:right w:val="single" w:sz="4" w:space="0" w:color="auto"/>
            </w:tcBorders>
            <w:noWrap/>
            <w:vAlign w:val="center"/>
          </w:tcPr>
          <w:p w:rsidR="009646E3" w:rsidRPr="001A641D" w:rsidRDefault="001A641D" w:rsidP="004426E4">
            <w:r>
              <w:t>78397</w:t>
            </w:r>
          </w:p>
        </w:tc>
        <w:tc>
          <w:tcPr>
            <w:tcW w:w="1427" w:type="dxa"/>
            <w:tcBorders>
              <w:top w:val="single" w:sz="6" w:space="0" w:color="auto"/>
              <w:left w:val="nil"/>
              <w:bottom w:val="single" w:sz="8" w:space="0" w:color="auto"/>
              <w:right w:val="single" w:sz="4" w:space="0" w:color="auto"/>
            </w:tcBorders>
            <w:noWrap/>
            <w:vAlign w:val="center"/>
          </w:tcPr>
          <w:p w:rsidR="009646E3" w:rsidRPr="001A641D" w:rsidRDefault="009646E3" w:rsidP="004426E4"/>
        </w:tc>
        <w:tc>
          <w:tcPr>
            <w:tcW w:w="1427" w:type="dxa"/>
            <w:tcBorders>
              <w:top w:val="single" w:sz="6" w:space="0" w:color="auto"/>
              <w:left w:val="nil"/>
              <w:bottom w:val="single" w:sz="8" w:space="0" w:color="auto"/>
              <w:right w:val="single" w:sz="12" w:space="0" w:color="auto"/>
            </w:tcBorders>
            <w:noWrap/>
            <w:vAlign w:val="center"/>
          </w:tcPr>
          <w:p w:rsidR="009646E3" w:rsidRPr="001A641D" w:rsidRDefault="001A641D" w:rsidP="004426E4">
            <w:r>
              <w:t>39284</w:t>
            </w:r>
          </w:p>
        </w:tc>
      </w:tr>
      <w:tr w:rsidR="009646E3" w:rsidRPr="002716C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rPr>
            </w:pPr>
            <w:r w:rsidRPr="002716CB">
              <w:rPr>
                <w:rFonts w:ascii="Arial Narrow" w:hAnsi="Arial Narrow"/>
                <w:sz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r>
      <w:tr w:rsidR="009646E3" w:rsidRPr="002716CB">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9646E3" w:rsidRPr="002716CB" w:rsidRDefault="009646E3" w:rsidP="004426E4">
            <w:pPr>
              <w:rPr>
                <w:rFonts w:ascii="Arial Narrow" w:hAnsi="Arial Narrow"/>
              </w:rPr>
            </w:pPr>
            <w:r w:rsidRPr="002716CB">
              <w:rPr>
                <w:rFonts w:ascii="Arial Narrow" w:hAnsi="Arial Narrow"/>
                <w:sz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c>
          <w:tcPr>
            <w:tcW w:w="1427" w:type="dxa"/>
            <w:tcBorders>
              <w:top w:val="single" w:sz="4" w:space="0" w:color="auto"/>
              <w:left w:val="nil"/>
              <w:bottom w:val="single" w:sz="12" w:space="0" w:color="auto"/>
              <w:right w:val="single" w:sz="12" w:space="0" w:color="auto"/>
            </w:tcBorders>
            <w:noWrap/>
            <w:vAlign w:val="center"/>
          </w:tcPr>
          <w:p w:rsidR="009646E3" w:rsidRPr="001A641D" w:rsidRDefault="009646E3" w:rsidP="004426E4">
            <w:pPr>
              <w:rPr>
                <w:rFonts w:ascii="Arial Narrow" w:hAnsi="Arial Narrow"/>
              </w:rPr>
            </w:pPr>
            <w:r w:rsidRPr="001A641D">
              <w:rPr>
                <w:rFonts w:ascii="Arial Narrow" w:hAnsi="Arial Narrow"/>
                <w:sz w:val="22"/>
              </w:rPr>
              <w:t> </w:t>
            </w:r>
          </w:p>
        </w:tc>
      </w:tr>
    </w:tbl>
    <w:p w:rsidR="005E0A0A" w:rsidRPr="002716CB" w:rsidRDefault="005E0A0A" w:rsidP="005E0A0A">
      <w:pPr>
        <w:tabs>
          <w:tab w:val="left" w:pos="1276"/>
        </w:tabs>
        <w:rPr>
          <w:rFonts w:ascii="Arial Narrow" w:hAnsi="Arial Narrow"/>
          <w:sz w:val="22"/>
        </w:rPr>
      </w:pPr>
    </w:p>
    <w:p w:rsidR="005E0A0A" w:rsidRPr="002716CB" w:rsidRDefault="005E0A0A" w:rsidP="005E0A0A">
      <w:pPr>
        <w:tabs>
          <w:tab w:val="left" w:pos="1276"/>
        </w:tabs>
        <w:rPr>
          <w:rFonts w:ascii="Arial Narrow" w:hAnsi="Arial Narrow"/>
          <w:sz w:val="22"/>
        </w:rPr>
      </w:pPr>
      <w:r w:rsidRPr="002716CB">
        <w:rPr>
          <w:rFonts w:ascii="Arial Narrow" w:hAnsi="Arial Narrow"/>
          <w:sz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5E0A0A" w:rsidRPr="002716C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Stav na konci účtovného obdobia</w:t>
            </w:r>
          </w:p>
        </w:tc>
      </w:tr>
      <w:tr w:rsidR="005E0A0A" w:rsidRPr="002716CB">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f</w:t>
            </w:r>
          </w:p>
        </w:tc>
      </w:tr>
      <w:tr w:rsidR="002B05C8" w:rsidRPr="002716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Pr>
                <w:rFonts w:ascii="Arial Narrow" w:hAnsi="Arial Narrow"/>
                <w:sz w:val="22"/>
              </w:rPr>
              <w:t>33196</w:t>
            </w:r>
          </w:p>
        </w:tc>
        <w:tc>
          <w:tcPr>
            <w:tcW w:w="1427" w:type="dxa"/>
            <w:tcBorders>
              <w:top w:val="single" w:sz="12"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12"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Pr>
                <w:rFonts w:ascii="Arial Narrow" w:hAnsi="Arial Narrow"/>
                <w:sz w:val="22"/>
              </w:rPr>
              <w:t>33196</w:t>
            </w:r>
          </w:p>
        </w:tc>
      </w:tr>
      <w:tr w:rsidR="002B05C8" w:rsidRPr="002716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2B05C8" w:rsidRPr="009D70A5" w:rsidRDefault="002B05C8" w:rsidP="00896747">
            <w:r w:rsidRPr="002716CB">
              <w:rPr>
                <w:rFonts w:ascii="Arial Narrow" w:hAnsi="Arial Narrow"/>
                <w:sz w:val="22"/>
              </w:rPr>
              <w:t> </w:t>
            </w:r>
            <w:r>
              <w:rPr>
                <w:rFonts w:ascii="Arial Narrow" w:hAnsi="Arial Narrow"/>
                <w:sz w:val="22"/>
              </w:rPr>
              <w:t>881820</w:t>
            </w:r>
          </w:p>
        </w:tc>
        <w:tc>
          <w:tcPr>
            <w:tcW w:w="1427" w:type="dxa"/>
            <w:tcBorders>
              <w:top w:val="single" w:sz="4" w:space="0" w:color="auto"/>
              <w:left w:val="nil"/>
              <w:bottom w:val="single" w:sz="8"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8" w:space="0" w:color="auto"/>
              <w:right w:val="single" w:sz="4" w:space="0" w:color="auto"/>
            </w:tcBorders>
            <w:noWrap/>
            <w:vAlign w:val="center"/>
          </w:tcPr>
          <w:p w:rsidR="002B05C8" w:rsidRPr="009D70A5" w:rsidRDefault="002B05C8" w:rsidP="00896747"/>
        </w:tc>
        <w:tc>
          <w:tcPr>
            <w:tcW w:w="1427" w:type="dxa"/>
            <w:tcBorders>
              <w:top w:val="single" w:sz="4" w:space="0" w:color="auto"/>
              <w:left w:val="nil"/>
              <w:bottom w:val="single" w:sz="8"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8" w:space="0" w:color="auto"/>
              <w:right w:val="single" w:sz="12" w:space="0" w:color="auto"/>
            </w:tcBorders>
            <w:noWrap/>
            <w:vAlign w:val="center"/>
          </w:tcPr>
          <w:p w:rsidR="002B05C8" w:rsidRPr="009D70A5" w:rsidRDefault="002B05C8" w:rsidP="00896747">
            <w:r w:rsidRPr="002716CB">
              <w:rPr>
                <w:rFonts w:ascii="Arial Narrow" w:hAnsi="Arial Narrow"/>
                <w:sz w:val="22"/>
              </w:rPr>
              <w:t> </w:t>
            </w:r>
            <w:r>
              <w:rPr>
                <w:rFonts w:ascii="Arial Narrow" w:hAnsi="Arial Narrow"/>
                <w:sz w:val="22"/>
              </w:rPr>
              <w:t>8818</w:t>
            </w:r>
            <w:r>
              <w:rPr>
                <w:sz w:val="22"/>
              </w:rPr>
              <w:t>20</w:t>
            </w:r>
          </w:p>
        </w:tc>
      </w:tr>
      <w:tr w:rsidR="002B05C8" w:rsidRPr="002716C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Pr>
                <w:rFonts w:ascii="Arial Narrow" w:hAnsi="Arial Narrow"/>
                <w:sz w:val="22"/>
              </w:rPr>
              <w:t>3319</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Pr>
                <w:rFonts w:ascii="Arial Narrow" w:hAnsi="Arial Narrow"/>
                <w:sz w:val="22"/>
              </w:rPr>
              <w:t>3319</w:t>
            </w:r>
          </w:p>
        </w:tc>
      </w:tr>
      <w:tr w:rsidR="002B05C8" w:rsidRPr="002716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Pr>
                <w:rFonts w:ascii="Arial Narrow" w:hAnsi="Arial Narrow"/>
                <w:sz w:val="22"/>
              </w:rPr>
              <w:t>1060</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r>
              <w:rPr>
                <w:rFonts w:ascii="Arial Narrow" w:hAnsi="Arial Narrow"/>
                <w:sz w:val="22"/>
              </w:rPr>
              <w:t>1060</w:t>
            </w:r>
          </w:p>
        </w:tc>
      </w:tr>
      <w:tr w:rsidR="002B05C8" w:rsidRPr="002716CB">
        <w:trPr>
          <w:trHeight w:val="660"/>
          <w:jc w:val="center"/>
        </w:trPr>
        <w:tc>
          <w:tcPr>
            <w:tcW w:w="2153" w:type="dxa"/>
            <w:tcBorders>
              <w:top w:val="nil"/>
              <w:left w:val="single" w:sz="12" w:space="0" w:color="auto"/>
              <w:bottom w:val="single" w:sz="4" w:space="0" w:color="auto"/>
              <w:right w:val="single" w:sz="12" w:space="0" w:color="auto"/>
            </w:tcBorders>
            <w:vAlign w:val="center"/>
          </w:tcPr>
          <w:p w:rsidR="002B05C8" w:rsidRPr="002716CB" w:rsidRDefault="002B05C8" w:rsidP="004426E4">
            <w:pPr>
              <w:rPr>
                <w:rFonts w:ascii="Arial Narrow" w:hAnsi="Arial Narrow"/>
              </w:rPr>
            </w:pPr>
            <w:r w:rsidRPr="002716CB">
              <w:rPr>
                <w:rFonts w:ascii="Arial Narrow" w:hAnsi="Arial Narrow"/>
                <w:sz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lastRenderedPageBreak/>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015D0" w:rsidRDefault="002B05C8" w:rsidP="00896747">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89732E">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2B05C8" w:rsidRPr="001A641D" w:rsidRDefault="002B05C8" w:rsidP="00896747">
            <w:pPr>
              <w:rPr>
                <w:rFonts w:ascii="Arial Narrow" w:hAnsi="Arial Narrow"/>
              </w:rPr>
            </w:pPr>
            <w:r w:rsidRPr="001A641D">
              <w:rPr>
                <w:rFonts w:ascii="Arial Narrow" w:hAnsi="Arial Narrow"/>
                <w:sz w:val="22"/>
              </w:rPr>
              <w:t>1262099</w:t>
            </w:r>
          </w:p>
        </w:tc>
        <w:tc>
          <w:tcPr>
            <w:tcW w:w="1427" w:type="dxa"/>
            <w:tcBorders>
              <w:top w:val="single" w:sz="6" w:space="0" w:color="auto"/>
              <w:left w:val="nil"/>
              <w:bottom w:val="single" w:sz="6" w:space="0" w:color="auto"/>
              <w:right w:val="single" w:sz="4" w:space="0" w:color="auto"/>
            </w:tcBorders>
            <w:noWrap/>
            <w:vAlign w:val="center"/>
          </w:tcPr>
          <w:p w:rsidR="002B05C8" w:rsidRPr="001A641D" w:rsidRDefault="002B05C8" w:rsidP="00896747">
            <w:r w:rsidRPr="001A641D">
              <w:t>95978</w:t>
            </w:r>
          </w:p>
        </w:tc>
        <w:tc>
          <w:tcPr>
            <w:tcW w:w="1427" w:type="dxa"/>
            <w:tcBorders>
              <w:top w:val="single" w:sz="6" w:space="0" w:color="auto"/>
              <w:left w:val="nil"/>
              <w:bottom w:val="single" w:sz="6" w:space="0" w:color="auto"/>
              <w:right w:val="single" w:sz="4" w:space="0" w:color="auto"/>
            </w:tcBorders>
            <w:noWrap/>
            <w:vAlign w:val="center"/>
          </w:tcPr>
          <w:p w:rsidR="002B05C8" w:rsidRPr="001A641D" w:rsidRDefault="002B05C8" w:rsidP="00896747">
            <w:r w:rsidRPr="001A641D">
              <w:t>205978</w:t>
            </w:r>
          </w:p>
        </w:tc>
        <w:tc>
          <w:tcPr>
            <w:tcW w:w="1427" w:type="dxa"/>
            <w:tcBorders>
              <w:top w:val="single" w:sz="6" w:space="0" w:color="auto"/>
              <w:left w:val="nil"/>
              <w:bottom w:val="single" w:sz="6" w:space="0" w:color="auto"/>
              <w:right w:val="single" w:sz="4" w:space="0" w:color="auto"/>
            </w:tcBorders>
            <w:noWrap/>
            <w:vAlign w:val="center"/>
          </w:tcPr>
          <w:p w:rsidR="002B05C8" w:rsidRPr="001A641D" w:rsidRDefault="002B05C8" w:rsidP="00896747"/>
        </w:tc>
        <w:tc>
          <w:tcPr>
            <w:tcW w:w="1427" w:type="dxa"/>
            <w:tcBorders>
              <w:top w:val="single" w:sz="6" w:space="0" w:color="auto"/>
              <w:left w:val="nil"/>
              <w:bottom w:val="single" w:sz="6" w:space="0" w:color="auto"/>
              <w:right w:val="single" w:sz="12" w:space="0" w:color="auto"/>
            </w:tcBorders>
            <w:noWrap/>
            <w:vAlign w:val="center"/>
          </w:tcPr>
          <w:p w:rsidR="002B05C8" w:rsidRPr="001A641D" w:rsidRDefault="002B05C8" w:rsidP="00896747">
            <w:pPr>
              <w:rPr>
                <w:rFonts w:ascii="Arial Narrow" w:hAnsi="Arial Narrow"/>
              </w:rPr>
            </w:pPr>
            <w:r w:rsidRPr="001A641D">
              <w:rPr>
                <w:rFonts w:ascii="Arial Narrow" w:hAnsi="Arial Narrow"/>
              </w:rPr>
              <w:t>1152099</w:t>
            </w:r>
          </w:p>
        </w:tc>
      </w:tr>
      <w:tr w:rsidR="002B05C8" w:rsidRPr="002716C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2B05C8" w:rsidRPr="001A641D" w:rsidRDefault="002B05C8" w:rsidP="00896747">
            <w:pPr>
              <w:rPr>
                <w:rFonts w:ascii="Arial Narrow" w:hAnsi="Arial Narrow"/>
              </w:rPr>
            </w:pPr>
            <w:r w:rsidRPr="001A641D">
              <w:rPr>
                <w:rFonts w:ascii="Arial Narrow" w:hAnsi="Arial Narrow"/>
                <w:sz w:val="22"/>
              </w:rPr>
              <w:t> 0</w:t>
            </w:r>
          </w:p>
        </w:tc>
        <w:tc>
          <w:tcPr>
            <w:tcW w:w="1427" w:type="dxa"/>
            <w:tcBorders>
              <w:top w:val="single" w:sz="6" w:space="0" w:color="auto"/>
              <w:left w:val="nil"/>
              <w:bottom w:val="single" w:sz="4" w:space="0" w:color="auto"/>
              <w:right w:val="single" w:sz="4" w:space="0" w:color="auto"/>
            </w:tcBorders>
            <w:noWrap/>
            <w:vAlign w:val="center"/>
          </w:tcPr>
          <w:p w:rsidR="002B05C8" w:rsidRPr="001A641D" w:rsidRDefault="002B05C8" w:rsidP="00896747">
            <w:pPr>
              <w:rPr>
                <w:rFonts w:ascii="Arial Narrow" w:hAnsi="Arial Narrow"/>
              </w:rPr>
            </w:pPr>
            <w:r w:rsidRPr="001A641D">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2B05C8" w:rsidRPr="001A641D" w:rsidRDefault="002B05C8" w:rsidP="00896747">
            <w:pPr>
              <w:rPr>
                <w:rFonts w:ascii="Arial Narrow" w:hAnsi="Arial Narrow"/>
              </w:rPr>
            </w:pPr>
          </w:p>
        </w:tc>
        <w:tc>
          <w:tcPr>
            <w:tcW w:w="1427" w:type="dxa"/>
            <w:tcBorders>
              <w:top w:val="single" w:sz="6" w:space="0" w:color="auto"/>
              <w:left w:val="nil"/>
              <w:bottom w:val="single" w:sz="4" w:space="0" w:color="auto"/>
              <w:right w:val="single" w:sz="4" w:space="0" w:color="auto"/>
            </w:tcBorders>
            <w:noWrap/>
            <w:vAlign w:val="center"/>
          </w:tcPr>
          <w:p w:rsidR="002B05C8" w:rsidRPr="001A641D" w:rsidRDefault="002B05C8" w:rsidP="00896747">
            <w:pPr>
              <w:rPr>
                <w:rFonts w:ascii="Arial Narrow" w:hAnsi="Arial Narrow"/>
              </w:rPr>
            </w:pPr>
            <w:r w:rsidRPr="001A641D">
              <w:rPr>
                <w:rFonts w:ascii="Arial Narrow" w:hAnsi="Arial Narrow"/>
                <w:sz w:val="22"/>
              </w:rPr>
              <w:t> </w:t>
            </w:r>
          </w:p>
        </w:tc>
        <w:tc>
          <w:tcPr>
            <w:tcW w:w="1427" w:type="dxa"/>
            <w:tcBorders>
              <w:top w:val="single" w:sz="6" w:space="0" w:color="auto"/>
              <w:left w:val="nil"/>
              <w:bottom w:val="single" w:sz="4" w:space="0" w:color="auto"/>
              <w:right w:val="single" w:sz="12" w:space="0" w:color="auto"/>
            </w:tcBorders>
            <w:noWrap/>
            <w:vAlign w:val="center"/>
          </w:tcPr>
          <w:p w:rsidR="002B05C8" w:rsidRPr="001A641D" w:rsidRDefault="002B05C8" w:rsidP="00896747">
            <w:pPr>
              <w:rPr>
                <w:rFonts w:ascii="Arial Narrow" w:hAnsi="Arial Narrow"/>
              </w:rPr>
            </w:pPr>
          </w:p>
        </w:tc>
      </w:tr>
      <w:tr w:rsidR="002B05C8" w:rsidRPr="002716CB">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2B05C8" w:rsidRPr="001A641D" w:rsidRDefault="002B05C8" w:rsidP="00896747">
            <w:r w:rsidRPr="001A641D">
              <w:rPr>
                <w:sz w:val="22"/>
              </w:rPr>
              <w:t>95978</w:t>
            </w:r>
          </w:p>
        </w:tc>
        <w:tc>
          <w:tcPr>
            <w:tcW w:w="1427" w:type="dxa"/>
            <w:tcBorders>
              <w:top w:val="single" w:sz="4" w:space="0" w:color="auto"/>
              <w:left w:val="nil"/>
              <w:bottom w:val="single" w:sz="8" w:space="0" w:color="auto"/>
              <w:right w:val="single" w:sz="4" w:space="0" w:color="auto"/>
            </w:tcBorders>
            <w:noWrap/>
            <w:vAlign w:val="center"/>
          </w:tcPr>
          <w:p w:rsidR="002B05C8" w:rsidRPr="001A641D" w:rsidRDefault="002B05C8" w:rsidP="00896747">
            <w:r w:rsidRPr="001A641D">
              <w:t>78397</w:t>
            </w:r>
          </w:p>
        </w:tc>
        <w:tc>
          <w:tcPr>
            <w:tcW w:w="1427" w:type="dxa"/>
            <w:tcBorders>
              <w:top w:val="single" w:sz="4" w:space="0" w:color="auto"/>
              <w:left w:val="nil"/>
              <w:bottom w:val="single" w:sz="8" w:space="0" w:color="auto"/>
              <w:right w:val="single" w:sz="4" w:space="0" w:color="auto"/>
            </w:tcBorders>
            <w:noWrap/>
            <w:vAlign w:val="center"/>
          </w:tcPr>
          <w:p w:rsidR="002B05C8" w:rsidRPr="001A641D" w:rsidRDefault="002B05C8" w:rsidP="00896747">
            <w:r w:rsidRPr="001A641D">
              <w:t>95978</w:t>
            </w:r>
          </w:p>
        </w:tc>
        <w:tc>
          <w:tcPr>
            <w:tcW w:w="1427" w:type="dxa"/>
            <w:tcBorders>
              <w:top w:val="single" w:sz="4" w:space="0" w:color="auto"/>
              <w:left w:val="nil"/>
              <w:bottom w:val="single" w:sz="8" w:space="0" w:color="auto"/>
              <w:right w:val="single" w:sz="4" w:space="0" w:color="auto"/>
            </w:tcBorders>
            <w:noWrap/>
            <w:vAlign w:val="center"/>
          </w:tcPr>
          <w:p w:rsidR="002B05C8" w:rsidRPr="001A641D" w:rsidRDefault="002B05C8" w:rsidP="00896747">
            <w:r w:rsidRPr="001A641D">
              <w:rPr>
                <w:rFonts w:ascii="Arial Narrow" w:hAnsi="Arial Narrow"/>
                <w:sz w:val="22"/>
              </w:rPr>
              <w:t> </w:t>
            </w:r>
          </w:p>
        </w:tc>
        <w:tc>
          <w:tcPr>
            <w:tcW w:w="1427" w:type="dxa"/>
            <w:tcBorders>
              <w:top w:val="single" w:sz="4" w:space="0" w:color="auto"/>
              <w:left w:val="nil"/>
              <w:bottom w:val="single" w:sz="8" w:space="0" w:color="auto"/>
              <w:right w:val="single" w:sz="12" w:space="0" w:color="auto"/>
            </w:tcBorders>
            <w:noWrap/>
            <w:vAlign w:val="center"/>
          </w:tcPr>
          <w:p w:rsidR="002B05C8" w:rsidRPr="001A641D" w:rsidRDefault="002B05C8" w:rsidP="00896747">
            <w:r w:rsidRPr="001A641D">
              <w:rPr>
                <w:sz w:val="22"/>
              </w:rPr>
              <w:t>78397</w:t>
            </w:r>
          </w:p>
        </w:tc>
      </w:tr>
      <w:tr w:rsidR="002B05C8" w:rsidRPr="0089732E">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r w:rsidR="002B05C8" w:rsidRPr="002716C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2B05C8" w:rsidRPr="002716CB" w:rsidRDefault="002B05C8" w:rsidP="004426E4">
            <w:pPr>
              <w:rPr>
                <w:rFonts w:ascii="Arial Narrow" w:hAnsi="Arial Narrow"/>
              </w:rPr>
            </w:pPr>
            <w:r w:rsidRPr="002716CB">
              <w:rPr>
                <w:rFonts w:ascii="Arial Narrow" w:hAnsi="Arial Narrow"/>
                <w:sz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c>
          <w:tcPr>
            <w:tcW w:w="1427" w:type="dxa"/>
            <w:tcBorders>
              <w:top w:val="single" w:sz="4" w:space="0" w:color="auto"/>
              <w:left w:val="nil"/>
              <w:bottom w:val="single" w:sz="12" w:space="0" w:color="auto"/>
              <w:right w:val="single" w:sz="12" w:space="0" w:color="auto"/>
            </w:tcBorders>
            <w:noWrap/>
            <w:vAlign w:val="center"/>
          </w:tcPr>
          <w:p w:rsidR="002B05C8" w:rsidRPr="002716CB" w:rsidRDefault="002B05C8" w:rsidP="00896747">
            <w:pPr>
              <w:rPr>
                <w:rFonts w:ascii="Arial Narrow" w:hAnsi="Arial Narrow"/>
              </w:rPr>
            </w:pPr>
            <w:r w:rsidRPr="002716CB">
              <w:rPr>
                <w:rFonts w:ascii="Arial Narrow" w:hAnsi="Arial Narrow"/>
                <w:sz w:val="22"/>
              </w:rPr>
              <w:t> </w:t>
            </w:r>
          </w:p>
        </w:tc>
      </w:tr>
    </w:tbl>
    <w:p w:rsidR="005E0A0A" w:rsidRPr="002716CB" w:rsidRDefault="005E0A0A" w:rsidP="005E0A0A">
      <w:pPr>
        <w:jc w:val="both"/>
        <w:rPr>
          <w:rFonts w:ascii="Arial Narrow" w:hAnsi="Arial Narrow" w:cs="Arial Narrow"/>
          <w:sz w:val="22"/>
        </w:rPr>
      </w:pPr>
      <w:r w:rsidRPr="002716CB">
        <w:rPr>
          <w:rFonts w:ascii="Arial Narrow" w:hAnsi="Arial Narrow"/>
          <w:b/>
          <w:sz w:val="22"/>
        </w:rPr>
        <w:tab/>
      </w:r>
    </w:p>
    <w:p w:rsidR="005E0A0A" w:rsidRPr="002716CB" w:rsidRDefault="005E0A0A" w:rsidP="005E0A0A">
      <w:pPr>
        <w:overflowPunct w:val="0"/>
        <w:autoSpaceDE w:val="0"/>
        <w:autoSpaceDN w:val="0"/>
        <w:adjustRightInd w:val="0"/>
        <w:jc w:val="both"/>
        <w:rPr>
          <w:rFonts w:ascii="Arial Narrow" w:hAnsi="Arial Narrow" w:cs="Arial Narrow"/>
          <w:b/>
          <w:bCs/>
          <w:sz w:val="22"/>
        </w:rPr>
      </w:pPr>
    </w:p>
    <w:p w:rsidR="005E0A0A" w:rsidRPr="002716CB" w:rsidRDefault="005E0A0A" w:rsidP="005E0A0A">
      <w:pPr>
        <w:overflowPunct w:val="0"/>
        <w:autoSpaceDE w:val="0"/>
        <w:autoSpaceDN w:val="0"/>
        <w:adjustRightInd w:val="0"/>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R. Prehľad o peňažných tokoch: v prílohe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U. Informácie o osobitnej kategórii priemyselnej výroby: bez náplne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V. Informácie o finančných vzťahoch s orgánmi verejnej moci: bez náplne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W. Informácie o službách vo verejnom záujme: bez náplne</w:t>
      </w: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C00339" w:rsidRDefault="00C00339"/>
    <w:sectPr w:rsidR="00C00339" w:rsidSect="001B7A9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44C" w:rsidRDefault="0041444C" w:rsidP="00DA44B0">
      <w:r>
        <w:separator/>
      </w:r>
    </w:p>
  </w:endnote>
  <w:endnote w:type="continuationSeparator" w:id="0">
    <w:p w:rsidR="0041444C" w:rsidRDefault="0041444C" w:rsidP="00DA4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Lucida Grande CE">
    <w:charset w:val="58"/>
    <w:family w:val="auto"/>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4B0" w:rsidRDefault="00DA44B0">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editId="38CDDEC2">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Textové pole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A44B0" w:rsidRDefault="00DA44B0">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4</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ové pole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" fillcolor="white [3201]" stroked="f" strokeweight=".5pt">
              <v:textbox style="mso-fit-shape-to-text:t" inset="0,,0">
                <w:txbxContent>
                  <w:p w:rsidR="00DA44B0" w:rsidRDefault="00DA44B0">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4</w:t>
                    </w:r>
                    <w:r>
                      <w:rPr>
                        <w:color w:val="0F243E" w:themeColor="text2" w:themeShade="80"/>
                        <w:sz w:val="26"/>
                        <w:szCs w:val="26"/>
                      </w:rPr>
                      <w:fldChar w:fldCharType="end"/>
                    </w:r>
                  </w:p>
                </w:txbxContent>
              </v:textbox>
              <w10:wrap anchorx="page" anchory="page"/>
            </v:shape>
          </w:pict>
        </mc:Fallback>
      </mc:AlternateContent>
    </w:r>
  </w:p>
  <w:p w:rsidR="00DA44B0" w:rsidRDefault="00DA44B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44C" w:rsidRDefault="0041444C" w:rsidP="00DA44B0">
      <w:r>
        <w:separator/>
      </w:r>
    </w:p>
  </w:footnote>
  <w:footnote w:type="continuationSeparator" w:id="0">
    <w:p w:rsidR="0041444C" w:rsidRDefault="0041444C" w:rsidP="00DA4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Nadpis1"/>
      <w:lvlText w:val="ß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A0A"/>
    <w:rsid w:val="0002612A"/>
    <w:rsid w:val="000446EB"/>
    <w:rsid w:val="00051884"/>
    <w:rsid w:val="00097700"/>
    <w:rsid w:val="000E18D3"/>
    <w:rsid w:val="00132CF5"/>
    <w:rsid w:val="001475D7"/>
    <w:rsid w:val="00164D5E"/>
    <w:rsid w:val="001A641D"/>
    <w:rsid w:val="001B762E"/>
    <w:rsid w:val="001B7A9A"/>
    <w:rsid w:val="001D62F0"/>
    <w:rsid w:val="001E2D00"/>
    <w:rsid w:val="002015D0"/>
    <w:rsid w:val="00203598"/>
    <w:rsid w:val="00215A24"/>
    <w:rsid w:val="0026591D"/>
    <w:rsid w:val="0027459F"/>
    <w:rsid w:val="00284591"/>
    <w:rsid w:val="00285F3C"/>
    <w:rsid w:val="002B05C8"/>
    <w:rsid w:val="002D7F50"/>
    <w:rsid w:val="002E3DC3"/>
    <w:rsid w:val="002F0115"/>
    <w:rsid w:val="002F17C3"/>
    <w:rsid w:val="003079BC"/>
    <w:rsid w:val="00341F21"/>
    <w:rsid w:val="003642BA"/>
    <w:rsid w:val="003747A4"/>
    <w:rsid w:val="00382F65"/>
    <w:rsid w:val="003A137E"/>
    <w:rsid w:val="003A7D59"/>
    <w:rsid w:val="003B5C92"/>
    <w:rsid w:val="003D71F0"/>
    <w:rsid w:val="0041444C"/>
    <w:rsid w:val="00431ADE"/>
    <w:rsid w:val="004426E4"/>
    <w:rsid w:val="00452B76"/>
    <w:rsid w:val="004575A7"/>
    <w:rsid w:val="0046099C"/>
    <w:rsid w:val="00461EB4"/>
    <w:rsid w:val="00474FE1"/>
    <w:rsid w:val="004C197E"/>
    <w:rsid w:val="004D2FC2"/>
    <w:rsid w:val="005144F6"/>
    <w:rsid w:val="0053104F"/>
    <w:rsid w:val="00557583"/>
    <w:rsid w:val="0057390E"/>
    <w:rsid w:val="005742EA"/>
    <w:rsid w:val="00574DBE"/>
    <w:rsid w:val="0058448F"/>
    <w:rsid w:val="00586DF7"/>
    <w:rsid w:val="0059729D"/>
    <w:rsid w:val="005E0A0A"/>
    <w:rsid w:val="0065342E"/>
    <w:rsid w:val="00660128"/>
    <w:rsid w:val="006653A9"/>
    <w:rsid w:val="00682FE6"/>
    <w:rsid w:val="006B533E"/>
    <w:rsid w:val="006B7643"/>
    <w:rsid w:val="006F4861"/>
    <w:rsid w:val="00763C6B"/>
    <w:rsid w:val="00771224"/>
    <w:rsid w:val="0078066A"/>
    <w:rsid w:val="007859BE"/>
    <w:rsid w:val="007E33AB"/>
    <w:rsid w:val="007F1CD3"/>
    <w:rsid w:val="00821CFD"/>
    <w:rsid w:val="00825039"/>
    <w:rsid w:val="00896747"/>
    <w:rsid w:val="008B100E"/>
    <w:rsid w:val="008C2A15"/>
    <w:rsid w:val="008E7009"/>
    <w:rsid w:val="008F3090"/>
    <w:rsid w:val="009069F7"/>
    <w:rsid w:val="00946798"/>
    <w:rsid w:val="009646E3"/>
    <w:rsid w:val="009651E2"/>
    <w:rsid w:val="009D6544"/>
    <w:rsid w:val="00A06054"/>
    <w:rsid w:val="00A105CC"/>
    <w:rsid w:val="00A25D5F"/>
    <w:rsid w:val="00A30908"/>
    <w:rsid w:val="00A33164"/>
    <w:rsid w:val="00A340AE"/>
    <w:rsid w:val="00A34565"/>
    <w:rsid w:val="00A60770"/>
    <w:rsid w:val="00A64083"/>
    <w:rsid w:val="00A71C62"/>
    <w:rsid w:val="00A90201"/>
    <w:rsid w:val="00A97ED1"/>
    <w:rsid w:val="00AB2E4E"/>
    <w:rsid w:val="00AB7A1A"/>
    <w:rsid w:val="00AC0CB0"/>
    <w:rsid w:val="00AD1064"/>
    <w:rsid w:val="00AD7A68"/>
    <w:rsid w:val="00AE1B84"/>
    <w:rsid w:val="00B07C7B"/>
    <w:rsid w:val="00B42676"/>
    <w:rsid w:val="00B559B0"/>
    <w:rsid w:val="00B56019"/>
    <w:rsid w:val="00B6016F"/>
    <w:rsid w:val="00B62C42"/>
    <w:rsid w:val="00B67F62"/>
    <w:rsid w:val="00BA1C69"/>
    <w:rsid w:val="00BC6C7A"/>
    <w:rsid w:val="00BE7658"/>
    <w:rsid w:val="00C00339"/>
    <w:rsid w:val="00C02FE3"/>
    <w:rsid w:val="00C11923"/>
    <w:rsid w:val="00C20FA3"/>
    <w:rsid w:val="00C233A9"/>
    <w:rsid w:val="00C33BF2"/>
    <w:rsid w:val="00C511D1"/>
    <w:rsid w:val="00C833F0"/>
    <w:rsid w:val="00CB67AE"/>
    <w:rsid w:val="00CB67D2"/>
    <w:rsid w:val="00D01839"/>
    <w:rsid w:val="00D13C35"/>
    <w:rsid w:val="00D320EB"/>
    <w:rsid w:val="00D523FA"/>
    <w:rsid w:val="00D74869"/>
    <w:rsid w:val="00D94C36"/>
    <w:rsid w:val="00DA44B0"/>
    <w:rsid w:val="00DB11EF"/>
    <w:rsid w:val="00DB241E"/>
    <w:rsid w:val="00DB3E9D"/>
    <w:rsid w:val="00DF3C06"/>
    <w:rsid w:val="00E46E74"/>
    <w:rsid w:val="00E567A3"/>
    <w:rsid w:val="00E8681C"/>
    <w:rsid w:val="00E92EB6"/>
    <w:rsid w:val="00EB77FB"/>
    <w:rsid w:val="00EC5B07"/>
    <w:rsid w:val="00F00BF3"/>
    <w:rsid w:val="00F477E6"/>
    <w:rsid w:val="00F6646F"/>
    <w:rsid w:val="00F963A7"/>
    <w:rsid w:val="00FB2B3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E0A0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uiPriority w:val="99"/>
    <w:rsid w:val="005E0A0A"/>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rsid w:val="005E0A0A"/>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E0A0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uiPriority w:val="99"/>
    <w:rsid w:val="005E0A0A"/>
    <w:rPr>
      <w:rFonts w:ascii="Cambria" w:eastAsia="Times New Roman" w:hAnsi="Cambria" w:cs="Times New Roman"/>
      <w:b/>
      <w:bCs/>
      <w:i/>
      <w:iCs/>
      <w:sz w:val="28"/>
      <w:szCs w:val="28"/>
      <w:lang w:eastAsia="sk-SK"/>
    </w:rPr>
  </w:style>
  <w:style w:type="paragraph" w:customStyle="1" w:styleId="Zkladntext">
    <w:name w:val="Základní text"/>
    <w:uiPriority w:val="99"/>
    <w:rsid w:val="005E0A0A"/>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uiPriority w:val="99"/>
    <w:semiHidden/>
    <w:rsid w:val="005E0A0A"/>
    <w:rPr>
      <w:sz w:val="20"/>
      <w:szCs w:val="20"/>
    </w:rPr>
  </w:style>
  <w:style w:type="character" w:customStyle="1" w:styleId="TextpoznmkypodiarouChar">
    <w:name w:val="Text poznámky pod čiarou Char"/>
    <w:basedOn w:val="Predvolenpsmoodseku"/>
    <w:link w:val="Textpoznmkypodiarou"/>
    <w:uiPriority w:val="99"/>
    <w:semiHidden/>
    <w:rsid w:val="005E0A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5E0A0A"/>
    <w:rPr>
      <w:rFonts w:cs="Times New Roman"/>
      <w:vertAlign w:val="superscript"/>
    </w:rPr>
  </w:style>
  <w:style w:type="paragraph" w:styleId="Pta">
    <w:name w:val="footer"/>
    <w:basedOn w:val="Normlny"/>
    <w:link w:val="PtaChar"/>
    <w:uiPriority w:val="99"/>
    <w:rsid w:val="005E0A0A"/>
    <w:pPr>
      <w:tabs>
        <w:tab w:val="center" w:pos="4536"/>
        <w:tab w:val="right" w:pos="9072"/>
      </w:tabs>
    </w:pPr>
  </w:style>
  <w:style w:type="character" w:customStyle="1" w:styleId="PtaChar">
    <w:name w:val="Päta Char"/>
    <w:basedOn w:val="Predvolenpsmoodseku"/>
    <w:link w:val="Pta"/>
    <w:uiPriority w:val="99"/>
    <w:rsid w:val="005E0A0A"/>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5E0A0A"/>
    <w:rPr>
      <w:rFonts w:cs="Times New Roman"/>
    </w:rPr>
  </w:style>
  <w:style w:type="table" w:styleId="Mriekatabuky">
    <w:name w:val="Table Grid"/>
    <w:basedOn w:val="Normlnatabuka"/>
    <w:uiPriority w:val="99"/>
    <w:rsid w:val="005E0A0A"/>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rsid w:val="005E0A0A"/>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5E0A0A"/>
    <w:rPr>
      <w:rFonts w:ascii="Arial Narrow" w:eastAsia="Times New Roman" w:hAnsi="Arial Narrow" w:cs="Times New Roman"/>
      <w:b/>
      <w:bCs/>
      <w:kern w:val="28"/>
      <w:sz w:val="32"/>
      <w:szCs w:val="32"/>
      <w:lang w:eastAsia="sk-SK"/>
    </w:rPr>
  </w:style>
  <w:style w:type="paragraph" w:customStyle="1" w:styleId="TopHeader">
    <w:name w:val="Top Header"/>
    <w:basedOn w:val="Normlny"/>
    <w:uiPriority w:val="99"/>
    <w:rsid w:val="005E0A0A"/>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5E0A0A"/>
    <w:pPr>
      <w:tabs>
        <w:tab w:val="center" w:pos="4703"/>
        <w:tab w:val="right" w:pos="9406"/>
      </w:tabs>
    </w:pPr>
  </w:style>
  <w:style w:type="character" w:customStyle="1" w:styleId="HlavikaChar">
    <w:name w:val="Hlavička Char"/>
    <w:basedOn w:val="Predvolenpsmoodseku"/>
    <w:link w:val="Hlavika"/>
    <w:uiPriority w:val="99"/>
    <w:rsid w:val="005E0A0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rsid w:val="005E0A0A"/>
    <w:rPr>
      <w:rFonts w:ascii="Lucida Grande CE" w:hAnsi="Lucida Grande CE"/>
      <w:sz w:val="18"/>
      <w:szCs w:val="18"/>
    </w:rPr>
  </w:style>
  <w:style w:type="character" w:customStyle="1" w:styleId="TextbublinyChar">
    <w:name w:val="Text bubliny Char"/>
    <w:basedOn w:val="Predvolenpsmoodseku"/>
    <w:link w:val="Textbubliny"/>
    <w:uiPriority w:val="99"/>
    <w:rsid w:val="005E0A0A"/>
    <w:rPr>
      <w:rFonts w:ascii="Lucida Grande CE" w:eastAsia="Times New Roman" w:hAnsi="Lucida Grande CE" w:cs="Times New Roman"/>
      <w:sz w:val="18"/>
      <w:szCs w:val="18"/>
      <w:lang w:eastAsia="sk-SK"/>
    </w:rPr>
  </w:style>
  <w:style w:type="paragraph" w:customStyle="1" w:styleId="Farebnpodfarbeniezvraznenie11">
    <w:name w:val="Farebné podfarbenie – zv_raznenie 11"/>
    <w:hidden/>
    <w:uiPriority w:val="99"/>
    <w:semiHidden/>
    <w:rsid w:val="005E0A0A"/>
    <w:pPr>
      <w:spacing w:after="0" w:line="240" w:lineRule="auto"/>
    </w:pPr>
    <w:rPr>
      <w:rFonts w:ascii="Times New Roman" w:eastAsia="Times New Roman" w:hAnsi="Times New Roman" w:cs="Times New Roman"/>
      <w:sz w:val="24"/>
      <w:szCs w:val="24"/>
      <w:lang w:eastAsia="sk-SK"/>
    </w:rPr>
  </w:style>
  <w:style w:type="paragraph" w:styleId="Bezriadkovania">
    <w:name w:val="No Spacing"/>
    <w:link w:val="BezriadkovaniaChar"/>
    <w:uiPriority w:val="1"/>
    <w:qFormat/>
    <w:rsid w:val="00DA44B0"/>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DA44B0"/>
    <w:rPr>
      <w:rFonts w:eastAsiaTheme="minorEastAsia"/>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E0A0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uiPriority w:val="99"/>
    <w:rsid w:val="005E0A0A"/>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rsid w:val="005E0A0A"/>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E0A0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uiPriority w:val="99"/>
    <w:rsid w:val="005E0A0A"/>
    <w:rPr>
      <w:rFonts w:ascii="Cambria" w:eastAsia="Times New Roman" w:hAnsi="Cambria" w:cs="Times New Roman"/>
      <w:b/>
      <w:bCs/>
      <w:i/>
      <w:iCs/>
      <w:sz w:val="28"/>
      <w:szCs w:val="28"/>
      <w:lang w:eastAsia="sk-SK"/>
    </w:rPr>
  </w:style>
  <w:style w:type="paragraph" w:customStyle="1" w:styleId="Zkladntext">
    <w:name w:val="Základní text"/>
    <w:uiPriority w:val="99"/>
    <w:rsid w:val="005E0A0A"/>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uiPriority w:val="99"/>
    <w:semiHidden/>
    <w:rsid w:val="005E0A0A"/>
    <w:rPr>
      <w:sz w:val="20"/>
      <w:szCs w:val="20"/>
    </w:rPr>
  </w:style>
  <w:style w:type="character" w:customStyle="1" w:styleId="TextpoznmkypodiarouChar">
    <w:name w:val="Text poznámky pod čiarou Char"/>
    <w:basedOn w:val="Predvolenpsmoodseku"/>
    <w:link w:val="Textpoznmkypodiarou"/>
    <w:uiPriority w:val="99"/>
    <w:semiHidden/>
    <w:rsid w:val="005E0A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5E0A0A"/>
    <w:rPr>
      <w:rFonts w:cs="Times New Roman"/>
      <w:vertAlign w:val="superscript"/>
    </w:rPr>
  </w:style>
  <w:style w:type="paragraph" w:styleId="Pta">
    <w:name w:val="footer"/>
    <w:basedOn w:val="Normlny"/>
    <w:link w:val="PtaChar"/>
    <w:uiPriority w:val="99"/>
    <w:rsid w:val="005E0A0A"/>
    <w:pPr>
      <w:tabs>
        <w:tab w:val="center" w:pos="4536"/>
        <w:tab w:val="right" w:pos="9072"/>
      </w:tabs>
    </w:pPr>
  </w:style>
  <w:style w:type="character" w:customStyle="1" w:styleId="PtaChar">
    <w:name w:val="Päta Char"/>
    <w:basedOn w:val="Predvolenpsmoodseku"/>
    <w:link w:val="Pta"/>
    <w:uiPriority w:val="99"/>
    <w:rsid w:val="005E0A0A"/>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5E0A0A"/>
    <w:rPr>
      <w:rFonts w:cs="Times New Roman"/>
    </w:rPr>
  </w:style>
  <w:style w:type="table" w:styleId="Mriekatabuky">
    <w:name w:val="Table Grid"/>
    <w:basedOn w:val="Normlnatabuka"/>
    <w:uiPriority w:val="99"/>
    <w:rsid w:val="005E0A0A"/>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rsid w:val="005E0A0A"/>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5E0A0A"/>
    <w:rPr>
      <w:rFonts w:ascii="Arial Narrow" w:eastAsia="Times New Roman" w:hAnsi="Arial Narrow" w:cs="Times New Roman"/>
      <w:b/>
      <w:bCs/>
      <w:kern w:val="28"/>
      <w:sz w:val="32"/>
      <w:szCs w:val="32"/>
      <w:lang w:eastAsia="sk-SK"/>
    </w:rPr>
  </w:style>
  <w:style w:type="paragraph" w:customStyle="1" w:styleId="TopHeader">
    <w:name w:val="Top Header"/>
    <w:basedOn w:val="Normlny"/>
    <w:uiPriority w:val="99"/>
    <w:rsid w:val="005E0A0A"/>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5E0A0A"/>
    <w:pPr>
      <w:tabs>
        <w:tab w:val="center" w:pos="4703"/>
        <w:tab w:val="right" w:pos="9406"/>
      </w:tabs>
    </w:pPr>
  </w:style>
  <w:style w:type="character" w:customStyle="1" w:styleId="HlavikaChar">
    <w:name w:val="Hlavička Char"/>
    <w:basedOn w:val="Predvolenpsmoodseku"/>
    <w:link w:val="Hlavika"/>
    <w:uiPriority w:val="99"/>
    <w:rsid w:val="005E0A0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rsid w:val="005E0A0A"/>
    <w:rPr>
      <w:rFonts w:ascii="Lucida Grande CE" w:hAnsi="Lucida Grande CE"/>
      <w:sz w:val="18"/>
      <w:szCs w:val="18"/>
    </w:rPr>
  </w:style>
  <w:style w:type="character" w:customStyle="1" w:styleId="TextbublinyChar">
    <w:name w:val="Text bubliny Char"/>
    <w:basedOn w:val="Predvolenpsmoodseku"/>
    <w:link w:val="Textbubliny"/>
    <w:uiPriority w:val="99"/>
    <w:rsid w:val="005E0A0A"/>
    <w:rPr>
      <w:rFonts w:ascii="Lucida Grande CE" w:eastAsia="Times New Roman" w:hAnsi="Lucida Grande CE" w:cs="Times New Roman"/>
      <w:sz w:val="18"/>
      <w:szCs w:val="18"/>
      <w:lang w:eastAsia="sk-SK"/>
    </w:rPr>
  </w:style>
  <w:style w:type="paragraph" w:customStyle="1" w:styleId="Farebnpodfarbeniezvraznenie11">
    <w:name w:val="Farebné podfarbenie – zv_raznenie 11"/>
    <w:hidden/>
    <w:uiPriority w:val="99"/>
    <w:semiHidden/>
    <w:rsid w:val="005E0A0A"/>
    <w:pPr>
      <w:spacing w:after="0" w:line="240" w:lineRule="auto"/>
    </w:pPr>
    <w:rPr>
      <w:rFonts w:ascii="Times New Roman" w:eastAsia="Times New Roman" w:hAnsi="Times New Roman" w:cs="Times New Roman"/>
      <w:sz w:val="24"/>
      <w:szCs w:val="24"/>
      <w:lang w:eastAsia="sk-SK"/>
    </w:rPr>
  </w:style>
  <w:style w:type="paragraph" w:styleId="Bezriadkovania">
    <w:name w:val="No Spacing"/>
    <w:link w:val="BezriadkovaniaChar"/>
    <w:uiPriority w:val="1"/>
    <w:qFormat/>
    <w:rsid w:val="00DA44B0"/>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DA44B0"/>
    <w:rPr>
      <w:rFonts w:eastAsiaTheme="minorEastAsia"/>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9318F-D0DA-4BE4-BD93-5AD3FCCD6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8097</Words>
  <Characters>46157</Characters>
  <Application>Microsoft Office Word</Application>
  <DocSecurity>0</DocSecurity>
  <Lines>384</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Lenhardtová Ingrid</dc:creator>
  <cp:lastModifiedBy>Používateľ systému Windows</cp:lastModifiedBy>
  <cp:revision>3</cp:revision>
  <cp:lastPrinted>2019-03-26T13:33:00Z</cp:lastPrinted>
  <dcterms:created xsi:type="dcterms:W3CDTF">2019-03-27T13:53:00Z</dcterms:created>
  <dcterms:modified xsi:type="dcterms:W3CDTF">2019-03-27T13:57:00Z</dcterms:modified>
</cp:coreProperties>
</file>