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  <w:r>
        <w:rPr>
          <w:rFonts w:ascii="Arial Narrow" w:hAnsi="Arial Narrow" w:cs="Arial Narrow"/>
          <w:b/>
        </w:rPr>
        <w:t>POZNÁMKY K ÚČTOVNEJ ZÁVIERKE 201</w:t>
      </w:r>
      <w:r w:rsidR="001A0D0B">
        <w:rPr>
          <w:rFonts w:ascii="Arial Narrow" w:hAnsi="Arial Narrow" w:cs="Arial Narrow"/>
          <w:b/>
        </w:rPr>
        <w:t>8</w:t>
      </w:r>
    </w:p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2636"/>
        <w:gridCol w:w="6979"/>
        <w:gridCol w:w="10"/>
      </w:tblGrid>
      <w:tr w:rsidR="001D45EB">
        <w:trPr>
          <w:gridAfter w:val="1"/>
          <w:wAfter w:w="1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D84728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AMI DESIGN spol.</w:t>
            </w:r>
            <w:r w:rsidR="001A0D0B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2D3C9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D45EB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D847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Horná Ves 119, 96701 Kremnica</w:t>
            </w:r>
          </w:p>
        </w:tc>
      </w:tr>
      <w:tr w:rsidR="001D45EB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D45EB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</w:t>
            </w:r>
            <w:r w:rsidR="002D3C91">
              <w:rPr>
                <w:rFonts w:ascii="Arial Narrow" w:hAnsi="Arial Narrow" w:cs="Arial Narrow"/>
                <w:sz w:val="22"/>
                <w:szCs w:val="22"/>
              </w:rPr>
              <w:t xml:space="preserve">bchodného registra: </w:t>
            </w:r>
            <w:r w:rsidR="00D84728">
              <w:rPr>
                <w:rFonts w:ascii="Arial Narrow" w:hAnsi="Arial Narrow" w:cs="Arial Narrow"/>
                <w:sz w:val="22"/>
                <w:szCs w:val="22"/>
              </w:rPr>
              <w:t>26.01.2007</w:t>
            </w:r>
          </w:p>
        </w:tc>
      </w:tr>
      <w:tr w:rsidR="001D45EB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1A0D0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V</w:t>
            </w:r>
            <w:r w:rsidR="00D84728">
              <w:rPr>
                <w:rFonts w:ascii="Arial Narrow" w:hAnsi="Arial Narrow" w:cs="Arial Narrow"/>
                <w:sz w:val="22"/>
                <w:szCs w:val="22"/>
              </w:rPr>
              <w:t>ýroba kovových konštrukcií</w:t>
            </w:r>
          </w:p>
        </w:tc>
      </w:tr>
      <w:tr w:rsidR="001D45EB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D84728" w:rsidRDefault="00D84728" w:rsidP="00D8472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AMI DESIGN spol. s </w:t>
            </w:r>
            <w:r w:rsidR="001D45EB">
              <w:rPr>
                <w:rFonts w:ascii="Arial Narrow" w:hAnsi="Arial Narrow" w:cs="Arial Narrow"/>
                <w:sz w:val="22"/>
                <w:szCs w:val="22"/>
              </w:rPr>
              <w:t>r.o. nie je subjektom verejného záujmu</w:t>
            </w:r>
          </w:p>
          <w:p w:rsidR="001D45EB" w:rsidRDefault="001D45EB" w:rsidP="00D847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1D45EB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1D45EB" w:rsidP="00B3628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1A0D0B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6C13C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="00BC724B" w:rsidRPr="00755848">
        <w:rPr>
          <w:rFonts w:ascii="Arial Narrow" w:hAnsi="Arial Narrow" w:cs="Arial Narrow"/>
          <w:sz w:val="22"/>
          <w:szCs w:val="22"/>
        </w:rPr>
        <w:t xml:space="preserve">spĺňa veľkostné podmienky na zatriedenie do veľkostnej skupiny – </w:t>
      </w:r>
      <w:r w:rsidR="00BC724B" w:rsidRPr="00755848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1D45EB">
        <w:rPr>
          <w:rFonts w:ascii="Arial Narrow" w:hAnsi="Arial Narrow" w:cs="Arial Narrow"/>
          <w:b/>
          <w:sz w:val="22"/>
          <w:szCs w:val="22"/>
        </w:rPr>
        <w:t xml:space="preserve">, </w:t>
      </w:r>
      <w:r w:rsidR="001D45EB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:rsidR="001D45EB" w:rsidRDefault="001D45EB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 xml:space="preserve">2) </w:t>
      </w:r>
      <w:r w:rsidRPr="004A1AB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4A1AB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865BA" w:rsidRPr="004A1ABE">
        <w:rPr>
          <w:rFonts w:ascii="Arial Narrow" w:hAnsi="Arial Narrow" w:cs="Arial Narrow"/>
          <w:sz w:val="22"/>
          <w:szCs w:val="22"/>
        </w:rPr>
        <w:t xml:space="preserve">  </w:t>
      </w:r>
    </w:p>
    <w:p w:rsidR="00FD4659" w:rsidRPr="004A1ABE" w:rsidRDefault="00FD4659" w:rsidP="00FD4659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>Účtovná závierka za rok 201</w:t>
      </w:r>
      <w:r w:rsidR="001A0D0B">
        <w:rPr>
          <w:rFonts w:ascii="Arial Narrow" w:hAnsi="Arial Narrow" w:cs="Arial Narrow"/>
          <w:sz w:val="22"/>
          <w:szCs w:val="22"/>
        </w:rPr>
        <w:t>7</w:t>
      </w:r>
      <w:r w:rsidRPr="004A1ABE">
        <w:rPr>
          <w:rFonts w:ascii="Arial Narrow" w:hAnsi="Arial Narrow" w:cs="Arial Narrow"/>
          <w:sz w:val="22"/>
          <w:szCs w:val="22"/>
        </w:rPr>
        <w:t xml:space="preserve"> bola schválená Valným zhromaždením spoločnosti, ktoré </w:t>
      </w:r>
      <w:r w:rsidR="004A1ABE" w:rsidRPr="004A1ABE">
        <w:rPr>
          <w:rFonts w:ascii="Arial Narrow" w:hAnsi="Arial Narrow" w:cs="Arial Narrow"/>
          <w:sz w:val="22"/>
          <w:szCs w:val="22"/>
        </w:rPr>
        <w:t>s</w:t>
      </w:r>
      <w:r w:rsidRPr="004A1ABE">
        <w:rPr>
          <w:rFonts w:ascii="Arial Narrow" w:hAnsi="Arial Narrow" w:cs="Arial Narrow"/>
          <w:sz w:val="22"/>
          <w:szCs w:val="22"/>
        </w:rPr>
        <w:t xml:space="preserve">a konalo dňa </w:t>
      </w:r>
      <w:r w:rsidR="004A1ABE" w:rsidRPr="00DB6F1C">
        <w:rPr>
          <w:rFonts w:ascii="Arial Narrow" w:hAnsi="Arial Narrow" w:cs="Arial Narrow"/>
          <w:sz w:val="22"/>
          <w:szCs w:val="22"/>
        </w:rPr>
        <w:t>2</w:t>
      </w:r>
      <w:r w:rsidR="001A0D0B">
        <w:rPr>
          <w:rFonts w:ascii="Arial Narrow" w:hAnsi="Arial Narrow" w:cs="Arial Narrow"/>
          <w:sz w:val="22"/>
          <w:szCs w:val="22"/>
        </w:rPr>
        <w:t>8</w:t>
      </w:r>
      <w:r w:rsidR="004A1ABE" w:rsidRPr="00DB6F1C">
        <w:rPr>
          <w:rFonts w:ascii="Arial Narrow" w:hAnsi="Arial Narrow" w:cs="Arial Narrow"/>
          <w:sz w:val="22"/>
          <w:szCs w:val="22"/>
        </w:rPr>
        <w:t>.6.</w:t>
      </w:r>
      <w:r w:rsidRPr="00DB6F1C">
        <w:rPr>
          <w:rFonts w:ascii="Arial Narrow" w:hAnsi="Arial Narrow" w:cs="Arial Narrow"/>
          <w:sz w:val="22"/>
          <w:szCs w:val="22"/>
        </w:rPr>
        <w:t>20</w:t>
      </w:r>
      <w:r w:rsidR="00B3628A" w:rsidRPr="00DB6F1C">
        <w:rPr>
          <w:rFonts w:ascii="Arial Narrow" w:hAnsi="Arial Narrow" w:cs="Arial Narrow"/>
          <w:sz w:val="22"/>
          <w:szCs w:val="22"/>
        </w:rPr>
        <w:t>1</w:t>
      </w:r>
      <w:r w:rsidR="001A0D0B">
        <w:rPr>
          <w:rFonts w:ascii="Arial Narrow" w:hAnsi="Arial Narrow" w:cs="Arial Narrow"/>
          <w:sz w:val="22"/>
          <w:szCs w:val="22"/>
        </w:rPr>
        <w:t xml:space="preserve">8 </w:t>
      </w:r>
      <w:r w:rsidRPr="004A1ABE">
        <w:rPr>
          <w:rFonts w:ascii="Arial Narrow" w:hAnsi="Arial Narrow" w:cs="Arial Narrow"/>
          <w:sz w:val="22"/>
          <w:szCs w:val="22"/>
        </w:rPr>
        <w:t>v sídle spoločnosti.</w:t>
      </w:r>
    </w:p>
    <w:p w:rsidR="00FD4659" w:rsidRPr="004A1ABE" w:rsidRDefault="00FD4659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Pr="004A1ABE" w:rsidRDefault="001D45EB" w:rsidP="006C13C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 xml:space="preserve"> 3) </w:t>
      </w:r>
      <w:r w:rsidRPr="004A1ABE">
        <w:rPr>
          <w:rFonts w:ascii="Arial Narrow" w:hAnsi="Arial Narrow" w:cs="Arial Narrow"/>
          <w:b/>
          <w:sz w:val="22"/>
          <w:szCs w:val="22"/>
        </w:rPr>
        <w:t>Právny dôvod</w:t>
      </w:r>
      <w:r w:rsidRPr="004A1ABE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865BA" w:rsidRPr="004A1ABE">
        <w:rPr>
          <w:rFonts w:ascii="Arial Narrow" w:hAnsi="Arial Narrow" w:cs="Arial Narrow"/>
          <w:sz w:val="22"/>
          <w:szCs w:val="22"/>
        </w:rPr>
        <w:t xml:space="preserve"> riadna po skončení účtovného obdobia</w:t>
      </w:r>
    </w:p>
    <w:p w:rsidR="001A0D0B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>Táto účtovná závierka je riadna individuálna účtovná závierka s</w:t>
      </w:r>
      <w:r w:rsidR="00D84728">
        <w:rPr>
          <w:rFonts w:ascii="Arial Narrow" w:hAnsi="Arial Narrow" w:cs="Arial Narrow"/>
          <w:sz w:val="22"/>
          <w:szCs w:val="22"/>
        </w:rPr>
        <w:t>poločnosti AMI DESIGN spol. s r.o. vo Zvolene</w:t>
      </w:r>
      <w:r w:rsidRPr="004A1ABE">
        <w:rPr>
          <w:rFonts w:ascii="Arial Narrow" w:hAnsi="Arial Narrow" w:cs="Arial Narrow"/>
          <w:sz w:val="22"/>
          <w:szCs w:val="22"/>
        </w:rPr>
        <w:t xml:space="preserve">. </w:t>
      </w:r>
    </w:p>
    <w:p w:rsidR="00FD4659" w:rsidRPr="004A1ABE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>Bola zostavená za účtovné obdobie od 1.januára do 31.decembra 201</w:t>
      </w:r>
      <w:r w:rsidR="001A0D0B">
        <w:rPr>
          <w:rFonts w:ascii="Arial Narrow" w:hAnsi="Arial Narrow" w:cs="Arial Narrow"/>
          <w:sz w:val="22"/>
          <w:szCs w:val="22"/>
        </w:rPr>
        <w:t>8</w:t>
      </w:r>
      <w:r w:rsidRPr="004A1ABE"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D45EB" w:rsidRPr="004A1ABE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4A1ABE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4A1ABE"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 w:rsidRPr="004A1AB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4A1ABE">
        <w:rPr>
          <w:rFonts w:ascii="Arial Narrow" w:hAnsi="Arial Narrow" w:cs="Arial Narrow"/>
          <w:bCs/>
          <w:sz w:val="22"/>
          <w:szCs w:val="22"/>
        </w:rPr>
        <w:t>:</w:t>
      </w:r>
    </w:p>
    <w:p w:rsidR="00FD4659" w:rsidRPr="004A1ABE" w:rsidRDefault="00D8472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AMI DESIGN spol. s </w:t>
      </w:r>
      <w:r w:rsidR="00FD4659" w:rsidRPr="004A1ABE">
        <w:rPr>
          <w:rFonts w:ascii="Arial Narrow" w:hAnsi="Arial Narrow" w:cs="Arial Narrow"/>
          <w:sz w:val="22"/>
          <w:szCs w:val="22"/>
        </w:rPr>
        <w:t>.r.o. nie je súčasťou konsolidovanej účtovnej závierky.</w:t>
      </w: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/>
      </w:tblPr>
      <w:tblGrid>
        <w:gridCol w:w="4857"/>
        <w:gridCol w:w="2523"/>
        <w:gridCol w:w="2377"/>
      </w:tblGrid>
      <w:tr w:rsidR="001D45EB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D45EB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67355F" w:rsidP="00FD465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67355F" w:rsidP="00FD46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15</w:t>
            </w:r>
          </w:p>
        </w:tc>
      </w:tr>
    </w:tbl>
    <w:p w:rsidR="001D45EB" w:rsidRDefault="001D45E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1D45EB" w:rsidRDefault="001D45E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D45EB" w:rsidRDefault="001D45EB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724" w:type="dxa"/>
        <w:tblInd w:w="108" w:type="dxa"/>
        <w:tblLayout w:type="fixed"/>
        <w:tblLook w:val="0000"/>
      </w:tblPr>
      <w:tblGrid>
        <w:gridCol w:w="6312"/>
        <w:gridCol w:w="1701"/>
        <w:gridCol w:w="1711"/>
      </w:tblGrid>
      <w:tr w:rsidR="001D45EB" w:rsidTr="00FD4659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Bezprostredne predchádzajúce účtovné obdobie</w:t>
            </w:r>
          </w:p>
        </w:tc>
      </w:tr>
      <w:tr w:rsidR="001D45EB" w:rsidTr="00FD4659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D45EB" w:rsidTr="00FD4659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D45EB" w:rsidRDefault="001D45EB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III – INFORMÁCIE O PRIJATÝCH POSTUPOCH</w:t>
      </w:r>
    </w:p>
    <w:p w:rsidR="001D45EB" w:rsidRDefault="001D45EB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D4659" w:rsidRPr="0038644D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FD4659" w:rsidRPr="0038644D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>za rok 201</w:t>
      </w:r>
      <w:r w:rsidR="00F46FC9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Pr="0038644D">
        <w:rPr>
          <w:rFonts w:ascii="Arial Narrow" w:hAnsi="Arial Narrow" w:cs="Arial Narrow"/>
          <w:sz w:val="22"/>
          <w:szCs w:val="22"/>
        </w:rPr>
        <w:t xml:space="preserve">za splnenia predpokladu, že účtovná jednotka bude nepretržite pokračovať vo svojej činnosti minimálne 12 mesiacov po </w:t>
      </w:r>
      <w:proofErr w:type="spellStart"/>
      <w:r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38644D"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38644D">
        <w:rPr>
          <w:rFonts w:ascii="Arial Narrow" w:hAnsi="Arial Narrow" w:cs="Arial Narrow"/>
          <w:b/>
          <w:sz w:val="22"/>
          <w:szCs w:val="22"/>
        </w:rPr>
        <w:t>Informácia o aplikácii účtovných zásad a účtovných metód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FD4659" w:rsidRPr="002716CB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Pr="002716CB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201</w:t>
      </w:r>
      <w:r w:rsidR="00F46FC9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1D45EB" w:rsidRDefault="001D45EB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:rsidR="001D45EB" w:rsidRDefault="001D45E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/>
      </w:tblPr>
      <w:tblGrid>
        <w:gridCol w:w="706"/>
        <w:gridCol w:w="5300"/>
        <w:gridCol w:w="3610"/>
      </w:tblGrid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DB6F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</w:t>
            </w:r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asové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aktív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vrátane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rezerv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dlhopisov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pôžičiek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úverov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pasív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zabezpečené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derivátmi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obstaraný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základe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zmluvy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o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kúpe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prenajatej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veci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odložená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1D45EB" w:rsidRPr="003D7882" w:rsidRDefault="001D45EB" w:rsidP="003D7882">
      <w:pPr>
        <w:pStyle w:val="Odsekzoznamu"/>
        <w:numPr>
          <w:ilvl w:val="0"/>
          <w:numId w:val="7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3D7882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>; § 22/1 PU).</w:t>
      </w:r>
    </w:p>
    <w:p w:rsidR="003D7882" w:rsidRPr="003D7882" w:rsidRDefault="003D7882" w:rsidP="003D7882">
      <w:pPr>
        <w:pStyle w:val="Odsekzoznamu"/>
        <w:numPr>
          <w:ilvl w:val="0"/>
          <w:numId w:val="7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3D7882">
        <w:rPr>
          <w:rFonts w:ascii="Arial Narrow" w:hAnsi="Arial Narrow" w:cs="Arial Narrow"/>
          <w:sz w:val="22"/>
          <w:szCs w:val="22"/>
        </w:rPr>
        <w:t xml:space="preserve">Účtovná jednotka používa pri oceňovaní prírastku cudzej meny v hotovosti alebo na bankový účet – zmenárenský kurz konkrétnej banky (§ 24/3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 xml:space="preserve">). Účtovná jednotka používa pri oceňovaní úbytku cudzej meny v hotovosti alebo z bankového účtu – základné pravidlo (D-1), teda kurz zo dňa predchádzajúceho dňu účtovného prípadu (§ 24/2/a; § 24/6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>).</w:t>
      </w:r>
      <w:r w:rsidRPr="003D7882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3D7882" w:rsidRPr="006C13CF" w:rsidRDefault="003D7882" w:rsidP="003D788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6C13CF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="001D45EB" w:rsidRPr="006C13CF">
        <w:rPr>
          <w:rFonts w:ascii="Arial Narrow" w:hAnsi="Arial Narrow" w:cs="Arial Narrow"/>
          <w:b w:val="0"/>
          <w:bCs w:val="0"/>
          <w:sz w:val="22"/>
          <w:szCs w:val="22"/>
        </w:rPr>
        <w:t>Tvorba odpisového plánu</w:t>
      </w:r>
      <w:r w:rsidR="006C13CF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</w:t>
      </w:r>
    </w:p>
    <w:p w:rsidR="003D7882" w:rsidRPr="00D80473" w:rsidRDefault="003D7882" w:rsidP="003D7882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>
        <w:rPr>
          <w:rFonts w:ascii="Arial Narrow" w:hAnsi="Arial Narrow"/>
          <w:sz w:val="22"/>
          <w:szCs w:val="22"/>
        </w:rPr>
        <w:t xml:space="preserve">, </w:t>
      </w:r>
      <w:r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3D7882" w:rsidRPr="003D7882" w:rsidRDefault="003D7882" w:rsidP="003D7882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/>
      </w:tblPr>
      <w:tblGrid>
        <w:gridCol w:w="4218"/>
        <w:gridCol w:w="1013"/>
        <w:gridCol w:w="2107"/>
        <w:gridCol w:w="2278"/>
      </w:tblGrid>
      <w:tr w:rsidR="001D45EB" w:rsidRPr="003D788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Dlhodobý hmotný a nehmotný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číslo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doba odpisovania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 xml:space="preserve">odpisová sadzba 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(%)</w:t>
            </w:r>
          </w:p>
        </w:tc>
      </w:tr>
      <w:tr w:rsidR="001D45EB" w:rsidRPr="003D788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5CB4" w:rsidRPr="00DB6F1C" w:rsidRDefault="0067355F" w:rsidP="00BC724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Zváračka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16,6</w:t>
            </w:r>
            <w:r w:rsidR="003D7882" w:rsidRPr="00DB6F1C">
              <w:rPr>
                <w:rFonts w:ascii="Arial" w:hAnsi="Arial" w:cs="Arial"/>
                <w:sz w:val="22"/>
                <w:szCs w:val="22"/>
              </w:rPr>
              <w:t xml:space="preserve"> %</w:t>
            </w:r>
          </w:p>
        </w:tc>
      </w:tr>
      <w:tr w:rsidR="001D45EB" w:rsidRPr="003D788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CB28CB" w:rsidP="0098707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Osobný au</w:t>
            </w:r>
            <w:r w:rsidR="00987079" w:rsidRPr="00DB6F1C">
              <w:rPr>
                <w:rFonts w:ascii="Arial" w:hAnsi="Arial" w:cs="Arial"/>
                <w:sz w:val="22"/>
                <w:szCs w:val="22"/>
              </w:rPr>
              <w:t>t</w:t>
            </w:r>
            <w:r w:rsidRPr="00DB6F1C">
              <w:rPr>
                <w:rFonts w:ascii="Arial" w:hAnsi="Arial" w:cs="Arial"/>
                <w:sz w:val="22"/>
                <w:szCs w:val="22"/>
              </w:rPr>
              <w:t>omobil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25</w:t>
            </w:r>
            <w:r w:rsidR="003D7882" w:rsidRPr="00DB6F1C">
              <w:rPr>
                <w:rFonts w:ascii="Arial" w:hAnsi="Arial" w:cs="Arial"/>
                <w:sz w:val="22"/>
                <w:szCs w:val="22"/>
              </w:rPr>
              <w:t xml:space="preserve"> %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3D7882" w:rsidRDefault="003D7882" w:rsidP="006C13CF">
      <w:pPr>
        <w:pStyle w:val="Odsekzoznamu"/>
        <w:ind w:left="0"/>
        <w:jc w:val="both"/>
        <w:rPr>
          <w:rFonts w:ascii="Arial Narrow" w:hAnsi="Arial Narrow"/>
          <w:sz w:val="22"/>
          <w:szCs w:val="22"/>
        </w:rPr>
      </w:pPr>
      <w:r w:rsidRPr="003D7882">
        <w:rPr>
          <w:rFonts w:ascii="Arial Narrow" w:hAnsi="Arial Narrow"/>
          <w:sz w:val="22"/>
          <w:szCs w:val="22"/>
        </w:rPr>
        <w:t>Daňové odpisy sa uplatňujú podľa sadzieb uvedených v zákone o dani z príjmov plat</w:t>
      </w:r>
      <w:r w:rsidR="00BC724B">
        <w:rPr>
          <w:rFonts w:ascii="Arial Narrow" w:hAnsi="Arial Narrow"/>
          <w:sz w:val="22"/>
          <w:szCs w:val="22"/>
        </w:rPr>
        <w:t>ných pre rovnomerné odpisovanie.</w:t>
      </w:r>
    </w:p>
    <w:p w:rsidR="006C13CF" w:rsidRPr="003D7882" w:rsidRDefault="006C13CF" w:rsidP="006C13CF">
      <w:pPr>
        <w:pStyle w:val="Odsekzoznamu"/>
        <w:ind w:left="0"/>
        <w:jc w:val="both"/>
        <w:rPr>
          <w:rFonts w:ascii="Arial Narrow" w:hAnsi="Arial Narrow"/>
          <w:sz w:val="22"/>
          <w:szCs w:val="22"/>
        </w:rPr>
      </w:pP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(taktiež daňové odpisy podľa zákona o dani z príjmov).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1D45EB" w:rsidRDefault="001D45EB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740FC2" w:rsidRDefault="00740FC2" w:rsidP="00740FC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740FC2" w:rsidRPr="001C5926" w:rsidRDefault="00740FC2" w:rsidP="00740FC2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740FC2" w:rsidRPr="00755848" w:rsidRDefault="00740FC2" w:rsidP="00740FC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740FC2" w:rsidRPr="00755848" w:rsidRDefault="00740FC2" w:rsidP="00740FC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a nevýznamných chýb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740FC2" w:rsidRDefault="00740FC2" w:rsidP="00740FC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</w:t>
      </w:r>
      <w:r w:rsidR="00A506D4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B6F1C">
        <w:rPr>
          <w:rFonts w:ascii="Arial Narrow" w:hAnsi="Arial Narrow" w:cs="Arial Narrow"/>
          <w:sz w:val="22"/>
          <w:szCs w:val="22"/>
        </w:rPr>
        <w:t>neúčtovala významné ani menej významné chyby minulých účtovných období.</w:t>
      </w:r>
    </w:p>
    <w:p w:rsidR="00740FC2" w:rsidRPr="00755848" w:rsidRDefault="00740FC2" w:rsidP="00740FC2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40FC2" w:rsidRPr="00740FC2" w:rsidRDefault="00740FC2" w:rsidP="00740FC2"/>
    <w:p w:rsidR="001D45EB" w:rsidRDefault="001D45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p w:rsidR="00740FC2" w:rsidRDefault="00740FC2" w:rsidP="00740FC2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</w:t>
      </w:r>
      <w:r w:rsidR="00A506D4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7355F">
        <w:rPr>
          <w:rFonts w:ascii="Arial Narrow" w:hAnsi="Arial Narrow" w:cs="Arial Narrow"/>
          <w:sz w:val="22"/>
          <w:szCs w:val="22"/>
        </w:rPr>
        <w:t>eviduje záväzok voči ČSOB, a.s.</w:t>
      </w:r>
    </w:p>
    <w:p w:rsidR="0067355F" w:rsidRDefault="0067355F" w:rsidP="00740FC2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Investičný úver splatný 21.9.2026 v sume nesplatenej istiny 61991,- EUR</w:t>
      </w:r>
    </w:p>
    <w:p w:rsidR="001D45EB" w:rsidRDefault="001D45EB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21"/>
      </w:tblGrid>
      <w:tr w:rsidR="001D45EB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Bežné účtovné obdobie</w:t>
            </w:r>
          </w:p>
        </w:tc>
      </w:tr>
      <w:tr w:rsidR="001D45EB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 xml:space="preserve">Spôsob </w:t>
            </w:r>
          </w:p>
          <w:p w:rsidR="001D45EB" w:rsidRDefault="001D45EB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Hodnota záväzkov</w:t>
            </w:r>
          </w:p>
        </w:tc>
      </w:tr>
      <w:tr w:rsidR="001D45EB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A506D4" w:rsidP="006C13CF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A506D4" w:rsidP="00DB6F1C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D45EB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1D45EB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45EB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A506D4" w:rsidP="00DB6F1C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C13CF" w:rsidRPr="006C13CF" w:rsidRDefault="006C13CF" w:rsidP="006C13CF">
      <w:pPr>
        <w:ind w:right="-468"/>
        <w:jc w:val="both"/>
        <w:rPr>
          <w:rFonts w:ascii="Arial Narrow" w:hAnsi="Arial Narrow"/>
          <w:sz w:val="22"/>
          <w:szCs w:val="22"/>
        </w:rPr>
      </w:pPr>
    </w:p>
    <w:p w:rsidR="00740FC2" w:rsidRDefault="00740FC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40FC2" w:rsidRDefault="00740FC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6C13CF" w:rsidRPr="00AF10F2" w:rsidRDefault="006C13CF" w:rsidP="006C13C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6C13CF" w:rsidRDefault="006C13C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D45EB" w:rsidRDefault="001D45EB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C724B" w:rsidRDefault="00BC724B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="006C13CF">
        <w:rPr>
          <w:rFonts w:ascii="Arial Narrow" w:hAnsi="Arial Narrow" w:cs="Arial Narrow"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6C13CF" w:rsidRDefault="006C13CF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C13CF">
        <w:rPr>
          <w:rFonts w:ascii="Arial Narrow" w:hAnsi="Arial Narrow" w:cs="Arial Narrow"/>
          <w:sz w:val="22"/>
          <w:szCs w:val="22"/>
        </w:rPr>
        <w:t xml:space="preserve"> - 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C13CF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lastRenderedPageBreak/>
        <w:t>Po 31. decembri 201</w:t>
      </w:r>
      <w:r w:rsidR="00A506D4">
        <w:rPr>
          <w:rFonts w:ascii="Arial Narrow" w:hAnsi="Arial Narrow" w:cs="Arial Narrow"/>
          <w:bCs/>
          <w:sz w:val="22"/>
          <w:szCs w:val="22"/>
        </w:rPr>
        <w:t>8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6C13CF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6C13CF" w:rsidRPr="008233EC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1D45EB" w:rsidRDefault="001D45EB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</w:t>
      </w:r>
      <w:r w:rsidR="006C13CF">
        <w:rPr>
          <w:rFonts w:ascii="Arial Narrow" w:hAnsi="Arial Narrow" w:cs="Arial Narrow"/>
          <w:bCs/>
          <w:sz w:val="22"/>
          <w:szCs w:val="22"/>
        </w:rPr>
        <w:t>tovať služby vo verejnom záujme – bez náplne</w:t>
      </w: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</w:t>
      </w:r>
      <w:r w:rsidR="006C13CF">
        <w:rPr>
          <w:rFonts w:ascii="Arial Narrow" w:hAnsi="Arial Narrow" w:cs="Arial Narrow"/>
          <w:bCs/>
          <w:sz w:val="22"/>
          <w:szCs w:val="22"/>
        </w:rPr>
        <w:t xml:space="preserve">iemyselnej výroby (§ 23d/6 </w:t>
      </w:r>
      <w:proofErr w:type="spellStart"/>
      <w:r w:rsidR="006C13CF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="006C13CF">
        <w:rPr>
          <w:rFonts w:ascii="Arial Narrow" w:hAnsi="Arial Narrow" w:cs="Arial Narrow"/>
          <w:bCs/>
          <w:sz w:val="22"/>
          <w:szCs w:val="22"/>
        </w:rPr>
        <w:t>) – bez náplne</w:t>
      </w:r>
    </w:p>
    <w:p w:rsidR="001D45EB" w:rsidRDefault="001D45E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</w:t>
      </w:r>
      <w:r w:rsidR="006C13CF">
        <w:rPr>
          <w:rFonts w:ascii="Arial Narrow" w:hAnsi="Arial Narrow" w:cs="Arial Narrow"/>
          <w:bCs/>
          <w:sz w:val="22"/>
          <w:szCs w:val="22"/>
        </w:rPr>
        <w:t xml:space="preserve"> – bez náplne</w:t>
      </w:r>
    </w:p>
    <w:sectPr w:rsidR="001D45EB" w:rsidSect="0032006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docGrid w:linePitch="600" w:charSpace="3276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27D74" w:rsidRDefault="00427D74">
      <w:r>
        <w:separator/>
      </w:r>
    </w:p>
  </w:endnote>
  <w:endnote w:type="continuationSeparator" w:id="0">
    <w:p w:rsidR="00427D74" w:rsidRDefault="00427D7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6152" w:rsidRDefault="00D7615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1ABE" w:rsidRDefault="00CE221F">
    <w:pPr>
      <w:pStyle w:val="Pta"/>
      <w:jc w:val="right"/>
    </w:pPr>
    <w:r>
      <w:fldChar w:fldCharType="begin"/>
    </w:r>
    <w:r w:rsidR="0032107E">
      <w:instrText xml:space="preserve"> PAGE </w:instrText>
    </w:r>
    <w:r>
      <w:fldChar w:fldCharType="separate"/>
    </w:r>
    <w:r w:rsidR="00D76152">
      <w:rPr>
        <w:noProof/>
      </w:rPr>
      <w:t>1</w:t>
    </w:r>
    <w:r>
      <w:rPr>
        <w:noProof/>
      </w:rPr>
      <w:fldChar w:fldCharType="end"/>
    </w:r>
  </w:p>
  <w:p w:rsidR="004A1ABE" w:rsidRDefault="004A1ABE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6152" w:rsidRDefault="00D7615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27D74" w:rsidRDefault="00427D74">
      <w:r>
        <w:separator/>
      </w:r>
    </w:p>
  </w:footnote>
  <w:footnote w:type="continuationSeparator" w:id="0">
    <w:p w:rsidR="00427D74" w:rsidRDefault="00427D7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6152" w:rsidRDefault="00D7615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1ABE" w:rsidRDefault="004A1ABE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 w:rsidR="00D76152">
      <w:rPr>
        <w:rFonts w:ascii="Arial" w:hAnsi="Arial" w:cs="Arial"/>
        <w:sz w:val="22"/>
        <w:szCs w:val="22"/>
      </w:rPr>
      <w:t>ČO: 36730602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 w:rsidR="00D76152">
      <w:rPr>
        <w:rFonts w:ascii="Arial" w:hAnsi="Arial" w:cs="Arial"/>
        <w:sz w:val="22"/>
        <w:szCs w:val="22"/>
      </w:rPr>
      <w:t>Č: 2022308959</w:t>
    </w:r>
  </w:p>
  <w:p w:rsidR="004A1ABE" w:rsidRDefault="004A1ABE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6152" w:rsidRDefault="00D7615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1"/>
        <w:position w:val="0"/>
        <w:sz w:val="24"/>
        <w:szCs w:val="24"/>
        <w:u w:val="none"/>
        <w:vertAlign w:val="baseline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2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3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4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</w:abstractNum>
  <w:abstractNum w:abstractNumId="5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6">
    <w:nsid w:val="272613A8"/>
    <w:multiLevelType w:val="hybridMultilevel"/>
    <w:tmpl w:val="60BCA0F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02B7C77"/>
    <w:multiLevelType w:val="hybridMultilevel"/>
    <w:tmpl w:val="29389DC6"/>
    <w:lvl w:ilvl="0" w:tplc="041B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7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D76FC"/>
    <w:rsid w:val="001A0D0B"/>
    <w:rsid w:val="001D45EB"/>
    <w:rsid w:val="001D76FC"/>
    <w:rsid w:val="001F1DE9"/>
    <w:rsid w:val="00201409"/>
    <w:rsid w:val="00243FD1"/>
    <w:rsid w:val="002D3C91"/>
    <w:rsid w:val="002F3F09"/>
    <w:rsid w:val="00300317"/>
    <w:rsid w:val="00320064"/>
    <w:rsid w:val="0032107E"/>
    <w:rsid w:val="003D7882"/>
    <w:rsid w:val="00427D74"/>
    <w:rsid w:val="00485AD8"/>
    <w:rsid w:val="004A1ABE"/>
    <w:rsid w:val="005A265F"/>
    <w:rsid w:val="005B6CE4"/>
    <w:rsid w:val="005E1DC5"/>
    <w:rsid w:val="0067355F"/>
    <w:rsid w:val="006C13CF"/>
    <w:rsid w:val="00700EAA"/>
    <w:rsid w:val="00740FC2"/>
    <w:rsid w:val="007D7D05"/>
    <w:rsid w:val="007E5CB4"/>
    <w:rsid w:val="007E755A"/>
    <w:rsid w:val="008E570E"/>
    <w:rsid w:val="00943E87"/>
    <w:rsid w:val="00987079"/>
    <w:rsid w:val="00A506D4"/>
    <w:rsid w:val="00A603DE"/>
    <w:rsid w:val="00A865BA"/>
    <w:rsid w:val="00B3628A"/>
    <w:rsid w:val="00BA381D"/>
    <w:rsid w:val="00BC724B"/>
    <w:rsid w:val="00BF1011"/>
    <w:rsid w:val="00C16728"/>
    <w:rsid w:val="00C26399"/>
    <w:rsid w:val="00CB28CB"/>
    <w:rsid w:val="00CE221F"/>
    <w:rsid w:val="00CF0617"/>
    <w:rsid w:val="00D17ABC"/>
    <w:rsid w:val="00D23F50"/>
    <w:rsid w:val="00D76152"/>
    <w:rsid w:val="00D84728"/>
    <w:rsid w:val="00DB6F1C"/>
    <w:rsid w:val="00E1156A"/>
    <w:rsid w:val="00E66968"/>
    <w:rsid w:val="00EC050E"/>
    <w:rsid w:val="00EF110B"/>
    <w:rsid w:val="00F46FC9"/>
    <w:rsid w:val="00FB32BB"/>
    <w:rsid w:val="00FD46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20064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rsid w:val="00320064"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rsid w:val="00320064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320064"/>
    <w:rPr>
      <w:rFonts w:cs="Times New Roman"/>
    </w:rPr>
  </w:style>
  <w:style w:type="character" w:customStyle="1" w:styleId="WW8Num2z0">
    <w:name w:val="WW8Num2z0"/>
    <w:rsid w:val="00320064"/>
    <w:rPr>
      <w:rFonts w:ascii="Wingdings" w:hAnsi="Wingdings" w:cs="Wingdings" w:hint="default"/>
    </w:rPr>
  </w:style>
  <w:style w:type="character" w:customStyle="1" w:styleId="WW8Num2z1">
    <w:name w:val="WW8Num2z1"/>
    <w:rsid w:val="00320064"/>
    <w:rPr>
      <w:rFonts w:ascii="Courier New" w:hAnsi="Courier New" w:cs="Courier New" w:hint="default"/>
    </w:rPr>
  </w:style>
  <w:style w:type="character" w:customStyle="1" w:styleId="WW8Num2z3">
    <w:name w:val="WW8Num2z3"/>
    <w:rsid w:val="00320064"/>
    <w:rPr>
      <w:rFonts w:ascii="Symbol" w:hAnsi="Symbol" w:cs="Symbol" w:hint="default"/>
    </w:rPr>
  </w:style>
  <w:style w:type="character" w:customStyle="1" w:styleId="WW8Num3z0">
    <w:name w:val="WW8Num3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3z1">
    <w:name w:val="WW8Num3z1"/>
    <w:rsid w:val="00320064"/>
    <w:rPr>
      <w:rFonts w:ascii="Courier New" w:hAnsi="Courier New" w:cs="Courier New" w:hint="default"/>
    </w:rPr>
  </w:style>
  <w:style w:type="character" w:customStyle="1" w:styleId="WW8Num3z3">
    <w:name w:val="WW8Num3z3"/>
    <w:rsid w:val="00320064"/>
    <w:rPr>
      <w:rFonts w:ascii="Symbol" w:hAnsi="Symbol" w:cs="Symbol" w:hint="default"/>
    </w:rPr>
  </w:style>
  <w:style w:type="character" w:customStyle="1" w:styleId="WW8Num4z0">
    <w:name w:val="WW8Num4z0"/>
    <w:rsid w:val="00320064"/>
  </w:style>
  <w:style w:type="character" w:customStyle="1" w:styleId="WW8Num4z1">
    <w:name w:val="WW8Num4z1"/>
    <w:rsid w:val="00320064"/>
  </w:style>
  <w:style w:type="character" w:customStyle="1" w:styleId="WW8Num4z2">
    <w:name w:val="WW8Num4z2"/>
    <w:rsid w:val="00320064"/>
  </w:style>
  <w:style w:type="character" w:customStyle="1" w:styleId="WW8Num4z3">
    <w:name w:val="WW8Num4z3"/>
    <w:rsid w:val="00320064"/>
  </w:style>
  <w:style w:type="character" w:customStyle="1" w:styleId="WW8Num4z4">
    <w:name w:val="WW8Num4z4"/>
    <w:rsid w:val="00320064"/>
  </w:style>
  <w:style w:type="character" w:customStyle="1" w:styleId="WW8Num4z5">
    <w:name w:val="WW8Num4z5"/>
    <w:rsid w:val="00320064"/>
  </w:style>
  <w:style w:type="character" w:customStyle="1" w:styleId="WW8Num4z6">
    <w:name w:val="WW8Num4z6"/>
    <w:rsid w:val="00320064"/>
  </w:style>
  <w:style w:type="character" w:customStyle="1" w:styleId="WW8Num4z7">
    <w:name w:val="WW8Num4z7"/>
    <w:rsid w:val="00320064"/>
  </w:style>
  <w:style w:type="character" w:customStyle="1" w:styleId="WW8Num4z8">
    <w:name w:val="WW8Num4z8"/>
    <w:rsid w:val="00320064"/>
  </w:style>
  <w:style w:type="character" w:customStyle="1" w:styleId="WW8Num5z0">
    <w:name w:val="WW8Num5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5z1">
    <w:name w:val="WW8Num5z1"/>
    <w:rsid w:val="00320064"/>
    <w:rPr>
      <w:rFonts w:ascii="Courier New" w:hAnsi="Courier New" w:cs="Courier New" w:hint="default"/>
    </w:rPr>
  </w:style>
  <w:style w:type="character" w:customStyle="1" w:styleId="WW8Num5z3">
    <w:name w:val="WW8Num5z3"/>
    <w:rsid w:val="00320064"/>
    <w:rPr>
      <w:rFonts w:ascii="Symbol" w:hAnsi="Symbol" w:cs="Symbol" w:hint="default"/>
    </w:rPr>
  </w:style>
  <w:style w:type="character" w:customStyle="1" w:styleId="WW8Num6z0">
    <w:name w:val="WW8Num6z0"/>
    <w:rsid w:val="00320064"/>
    <w:rPr>
      <w:rFonts w:ascii="Wingdings" w:hAnsi="Wingdings" w:cs="Wingdings" w:hint="default"/>
    </w:rPr>
  </w:style>
  <w:style w:type="character" w:customStyle="1" w:styleId="WW8Num6z1">
    <w:name w:val="WW8Num6z1"/>
    <w:rsid w:val="00320064"/>
    <w:rPr>
      <w:rFonts w:ascii="Courier New" w:hAnsi="Courier New" w:cs="Courier New" w:hint="default"/>
    </w:rPr>
  </w:style>
  <w:style w:type="character" w:customStyle="1" w:styleId="WW8Num6z3">
    <w:name w:val="WW8Num6z3"/>
    <w:rsid w:val="00320064"/>
    <w:rPr>
      <w:rFonts w:ascii="Symbol" w:hAnsi="Symbol" w:cs="Symbol" w:hint="default"/>
    </w:rPr>
  </w:style>
  <w:style w:type="character" w:customStyle="1" w:styleId="WW8Num7z0">
    <w:name w:val="WW8Num7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7z1">
    <w:name w:val="WW8Num7z1"/>
    <w:rsid w:val="00320064"/>
    <w:rPr>
      <w:rFonts w:ascii="Courier New" w:hAnsi="Courier New" w:cs="Courier New" w:hint="default"/>
    </w:rPr>
  </w:style>
  <w:style w:type="character" w:customStyle="1" w:styleId="WW8Num7z3">
    <w:name w:val="WW8Num7z3"/>
    <w:rsid w:val="00320064"/>
    <w:rPr>
      <w:rFonts w:ascii="Symbol" w:hAnsi="Symbol" w:cs="Symbol" w:hint="default"/>
    </w:rPr>
  </w:style>
  <w:style w:type="character" w:customStyle="1" w:styleId="WW8Num8z0">
    <w:name w:val="WW8Num8z0"/>
    <w:rsid w:val="00320064"/>
  </w:style>
  <w:style w:type="character" w:customStyle="1" w:styleId="WW8Num8z1">
    <w:name w:val="WW8Num8z1"/>
    <w:rsid w:val="00320064"/>
  </w:style>
  <w:style w:type="character" w:customStyle="1" w:styleId="WW8Num8z2">
    <w:name w:val="WW8Num8z2"/>
    <w:rsid w:val="00320064"/>
  </w:style>
  <w:style w:type="character" w:customStyle="1" w:styleId="WW8Num8z3">
    <w:name w:val="WW8Num8z3"/>
    <w:rsid w:val="00320064"/>
  </w:style>
  <w:style w:type="character" w:customStyle="1" w:styleId="WW8Num8z4">
    <w:name w:val="WW8Num8z4"/>
    <w:rsid w:val="00320064"/>
  </w:style>
  <w:style w:type="character" w:customStyle="1" w:styleId="WW8Num8z5">
    <w:name w:val="WW8Num8z5"/>
    <w:rsid w:val="00320064"/>
  </w:style>
  <w:style w:type="character" w:customStyle="1" w:styleId="WW8Num8z6">
    <w:name w:val="WW8Num8z6"/>
    <w:rsid w:val="00320064"/>
  </w:style>
  <w:style w:type="character" w:customStyle="1" w:styleId="WW8Num8z7">
    <w:name w:val="WW8Num8z7"/>
    <w:rsid w:val="00320064"/>
  </w:style>
  <w:style w:type="character" w:customStyle="1" w:styleId="WW8Num8z8">
    <w:name w:val="WW8Num8z8"/>
    <w:rsid w:val="00320064"/>
  </w:style>
  <w:style w:type="character" w:customStyle="1" w:styleId="WW8Num9z0">
    <w:name w:val="WW8Num9z0"/>
    <w:rsid w:val="00320064"/>
  </w:style>
  <w:style w:type="character" w:customStyle="1" w:styleId="WW8Num9z1">
    <w:name w:val="WW8Num9z1"/>
    <w:rsid w:val="00320064"/>
  </w:style>
  <w:style w:type="character" w:customStyle="1" w:styleId="WW8Num9z2">
    <w:name w:val="WW8Num9z2"/>
    <w:rsid w:val="00320064"/>
  </w:style>
  <w:style w:type="character" w:customStyle="1" w:styleId="WW8Num9z3">
    <w:name w:val="WW8Num9z3"/>
    <w:rsid w:val="00320064"/>
  </w:style>
  <w:style w:type="character" w:customStyle="1" w:styleId="WW8Num9z4">
    <w:name w:val="WW8Num9z4"/>
    <w:rsid w:val="00320064"/>
  </w:style>
  <w:style w:type="character" w:customStyle="1" w:styleId="WW8Num9z5">
    <w:name w:val="WW8Num9z5"/>
    <w:rsid w:val="00320064"/>
  </w:style>
  <w:style w:type="character" w:customStyle="1" w:styleId="WW8Num9z6">
    <w:name w:val="WW8Num9z6"/>
    <w:rsid w:val="00320064"/>
  </w:style>
  <w:style w:type="character" w:customStyle="1" w:styleId="WW8Num9z7">
    <w:name w:val="WW8Num9z7"/>
    <w:rsid w:val="00320064"/>
  </w:style>
  <w:style w:type="character" w:customStyle="1" w:styleId="WW8Num9z8">
    <w:name w:val="WW8Num9z8"/>
    <w:rsid w:val="00320064"/>
  </w:style>
  <w:style w:type="character" w:customStyle="1" w:styleId="WW8Num10z0">
    <w:name w:val="WW8Num10z0"/>
    <w:rsid w:val="00320064"/>
    <w:rPr>
      <w:rFonts w:ascii="Arial Narrow" w:eastAsia="Times New Roman" w:hAnsi="Arial Narrow" w:cs="Arial Narrow" w:hint="default"/>
    </w:rPr>
  </w:style>
  <w:style w:type="character" w:customStyle="1" w:styleId="WW8Num10z1">
    <w:name w:val="WW8Num10z1"/>
    <w:rsid w:val="00320064"/>
    <w:rPr>
      <w:rFonts w:ascii="Courier New" w:hAnsi="Courier New" w:cs="Courier New" w:hint="default"/>
    </w:rPr>
  </w:style>
  <w:style w:type="character" w:customStyle="1" w:styleId="WW8Num10z2">
    <w:name w:val="WW8Num10z2"/>
    <w:rsid w:val="00320064"/>
    <w:rPr>
      <w:rFonts w:ascii="Wingdings" w:hAnsi="Wingdings" w:cs="Wingdings" w:hint="default"/>
    </w:rPr>
  </w:style>
  <w:style w:type="character" w:customStyle="1" w:styleId="WW8Num10z3">
    <w:name w:val="WW8Num10z3"/>
    <w:rsid w:val="00320064"/>
    <w:rPr>
      <w:rFonts w:ascii="Symbol" w:hAnsi="Symbol" w:cs="Symbol" w:hint="default"/>
    </w:rPr>
  </w:style>
  <w:style w:type="character" w:customStyle="1" w:styleId="WW8Num11z0">
    <w:name w:val="WW8Num11z0"/>
    <w:rsid w:val="00320064"/>
    <w:rPr>
      <w:rFonts w:ascii="Wingdings" w:hAnsi="Wingdings" w:cs="Wingdings" w:hint="default"/>
    </w:rPr>
  </w:style>
  <w:style w:type="character" w:customStyle="1" w:styleId="WW8Num11z1">
    <w:name w:val="WW8Num11z1"/>
    <w:rsid w:val="00320064"/>
    <w:rPr>
      <w:rFonts w:ascii="Courier New" w:hAnsi="Courier New" w:cs="Courier New" w:hint="default"/>
    </w:rPr>
  </w:style>
  <w:style w:type="character" w:customStyle="1" w:styleId="WW8Num11z3">
    <w:name w:val="WW8Num11z3"/>
    <w:rsid w:val="00320064"/>
    <w:rPr>
      <w:rFonts w:ascii="Symbol" w:hAnsi="Symbol" w:cs="Symbol" w:hint="default"/>
    </w:rPr>
  </w:style>
  <w:style w:type="character" w:customStyle="1" w:styleId="WW8Num12z0">
    <w:name w:val="WW8Num12z0"/>
    <w:rsid w:val="00320064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</w:rPr>
  </w:style>
  <w:style w:type="character" w:customStyle="1" w:styleId="WW8Num12z1">
    <w:name w:val="WW8Num12z1"/>
    <w:rsid w:val="00320064"/>
  </w:style>
  <w:style w:type="character" w:customStyle="1" w:styleId="WW8Num12z2">
    <w:name w:val="WW8Num12z2"/>
    <w:rsid w:val="00320064"/>
  </w:style>
  <w:style w:type="character" w:customStyle="1" w:styleId="WW8Num12z3">
    <w:name w:val="WW8Num12z3"/>
    <w:rsid w:val="00320064"/>
  </w:style>
  <w:style w:type="character" w:customStyle="1" w:styleId="WW8Num12z4">
    <w:name w:val="WW8Num12z4"/>
    <w:rsid w:val="00320064"/>
  </w:style>
  <w:style w:type="character" w:customStyle="1" w:styleId="WW8Num12z5">
    <w:name w:val="WW8Num12z5"/>
    <w:rsid w:val="00320064"/>
  </w:style>
  <w:style w:type="character" w:customStyle="1" w:styleId="WW8Num12z6">
    <w:name w:val="WW8Num12z6"/>
    <w:rsid w:val="00320064"/>
    <w:rPr>
      <w:rFonts w:hint="default"/>
    </w:rPr>
  </w:style>
  <w:style w:type="character" w:customStyle="1" w:styleId="WW8Num12z7">
    <w:name w:val="WW8Num12z7"/>
    <w:rsid w:val="00320064"/>
  </w:style>
  <w:style w:type="character" w:customStyle="1" w:styleId="WW8Num12z8">
    <w:name w:val="WW8Num12z8"/>
    <w:rsid w:val="00320064"/>
  </w:style>
  <w:style w:type="character" w:customStyle="1" w:styleId="WW8Num13z0">
    <w:name w:val="WW8Num13z0"/>
    <w:rsid w:val="00320064"/>
  </w:style>
  <w:style w:type="character" w:customStyle="1" w:styleId="WW8Num13z1">
    <w:name w:val="WW8Num13z1"/>
    <w:rsid w:val="00320064"/>
  </w:style>
  <w:style w:type="character" w:customStyle="1" w:styleId="WW8Num13z2">
    <w:name w:val="WW8Num13z2"/>
    <w:rsid w:val="00320064"/>
  </w:style>
  <w:style w:type="character" w:customStyle="1" w:styleId="WW8Num13z3">
    <w:name w:val="WW8Num13z3"/>
    <w:rsid w:val="00320064"/>
  </w:style>
  <w:style w:type="character" w:customStyle="1" w:styleId="WW8Num13z4">
    <w:name w:val="WW8Num13z4"/>
    <w:rsid w:val="00320064"/>
  </w:style>
  <w:style w:type="character" w:customStyle="1" w:styleId="WW8Num13z5">
    <w:name w:val="WW8Num13z5"/>
    <w:rsid w:val="00320064"/>
  </w:style>
  <w:style w:type="character" w:customStyle="1" w:styleId="WW8Num13z6">
    <w:name w:val="WW8Num13z6"/>
    <w:rsid w:val="00320064"/>
  </w:style>
  <w:style w:type="character" w:customStyle="1" w:styleId="WW8Num13z7">
    <w:name w:val="WW8Num13z7"/>
    <w:rsid w:val="00320064"/>
  </w:style>
  <w:style w:type="character" w:customStyle="1" w:styleId="WW8Num13z8">
    <w:name w:val="WW8Num13z8"/>
    <w:rsid w:val="00320064"/>
  </w:style>
  <w:style w:type="character" w:customStyle="1" w:styleId="WW8Num14z0">
    <w:name w:val="WW8Num14z0"/>
    <w:rsid w:val="00320064"/>
    <w:rPr>
      <w:rFonts w:ascii="Wingdings" w:hAnsi="Wingdings" w:cs="Wingdings" w:hint="default"/>
    </w:rPr>
  </w:style>
  <w:style w:type="character" w:customStyle="1" w:styleId="WW8Num14z1">
    <w:name w:val="WW8Num14z1"/>
    <w:rsid w:val="00320064"/>
    <w:rPr>
      <w:rFonts w:ascii="Courier New" w:hAnsi="Courier New" w:cs="Courier New" w:hint="default"/>
    </w:rPr>
  </w:style>
  <w:style w:type="character" w:customStyle="1" w:styleId="WW8Num14z3">
    <w:name w:val="WW8Num14z3"/>
    <w:rsid w:val="00320064"/>
    <w:rPr>
      <w:rFonts w:ascii="Symbol" w:hAnsi="Symbol" w:cs="Symbol" w:hint="default"/>
    </w:rPr>
  </w:style>
  <w:style w:type="character" w:customStyle="1" w:styleId="WW8Num15z0">
    <w:name w:val="WW8Num15z0"/>
    <w:rsid w:val="00320064"/>
  </w:style>
  <w:style w:type="character" w:customStyle="1" w:styleId="WW8Num15z1">
    <w:name w:val="WW8Num15z1"/>
    <w:rsid w:val="00320064"/>
  </w:style>
  <w:style w:type="character" w:customStyle="1" w:styleId="WW8Num15z2">
    <w:name w:val="WW8Num15z2"/>
    <w:rsid w:val="00320064"/>
  </w:style>
  <w:style w:type="character" w:customStyle="1" w:styleId="WW8Num15z3">
    <w:name w:val="WW8Num15z3"/>
    <w:rsid w:val="00320064"/>
  </w:style>
  <w:style w:type="character" w:customStyle="1" w:styleId="WW8Num15z4">
    <w:name w:val="WW8Num15z4"/>
    <w:rsid w:val="00320064"/>
  </w:style>
  <w:style w:type="character" w:customStyle="1" w:styleId="WW8Num15z5">
    <w:name w:val="WW8Num15z5"/>
    <w:rsid w:val="00320064"/>
  </w:style>
  <w:style w:type="character" w:customStyle="1" w:styleId="WW8Num15z6">
    <w:name w:val="WW8Num15z6"/>
    <w:rsid w:val="00320064"/>
  </w:style>
  <w:style w:type="character" w:customStyle="1" w:styleId="WW8Num15z7">
    <w:name w:val="WW8Num15z7"/>
    <w:rsid w:val="00320064"/>
  </w:style>
  <w:style w:type="character" w:customStyle="1" w:styleId="WW8Num15z8">
    <w:name w:val="WW8Num15z8"/>
    <w:rsid w:val="00320064"/>
  </w:style>
  <w:style w:type="character" w:customStyle="1" w:styleId="WW8Num16z0">
    <w:name w:val="WW8Num16z0"/>
    <w:rsid w:val="00320064"/>
    <w:rPr>
      <w:rFonts w:ascii="Wingdings" w:hAnsi="Wingdings" w:cs="Wingdings" w:hint="default"/>
    </w:rPr>
  </w:style>
  <w:style w:type="character" w:customStyle="1" w:styleId="WW8Num16z1">
    <w:name w:val="WW8Num16z1"/>
    <w:rsid w:val="00320064"/>
    <w:rPr>
      <w:rFonts w:ascii="Courier New" w:hAnsi="Courier New" w:cs="Courier New" w:hint="default"/>
    </w:rPr>
  </w:style>
  <w:style w:type="character" w:customStyle="1" w:styleId="WW8Num16z3">
    <w:name w:val="WW8Num16z3"/>
    <w:rsid w:val="00320064"/>
    <w:rPr>
      <w:rFonts w:ascii="Symbol" w:hAnsi="Symbol" w:cs="Symbol" w:hint="default"/>
    </w:rPr>
  </w:style>
  <w:style w:type="character" w:customStyle="1" w:styleId="WW8Num17z0">
    <w:name w:val="WW8Num17z0"/>
    <w:rsid w:val="00320064"/>
    <w:rPr>
      <w:rFonts w:hint="default"/>
    </w:rPr>
  </w:style>
  <w:style w:type="character" w:customStyle="1" w:styleId="WW8Num17z1">
    <w:name w:val="WW8Num17z1"/>
    <w:rsid w:val="00320064"/>
  </w:style>
  <w:style w:type="character" w:customStyle="1" w:styleId="WW8Num17z2">
    <w:name w:val="WW8Num17z2"/>
    <w:rsid w:val="00320064"/>
  </w:style>
  <w:style w:type="character" w:customStyle="1" w:styleId="WW8Num17z3">
    <w:name w:val="WW8Num17z3"/>
    <w:rsid w:val="00320064"/>
  </w:style>
  <w:style w:type="character" w:customStyle="1" w:styleId="WW8Num17z4">
    <w:name w:val="WW8Num17z4"/>
    <w:rsid w:val="00320064"/>
  </w:style>
  <w:style w:type="character" w:customStyle="1" w:styleId="WW8Num17z5">
    <w:name w:val="WW8Num17z5"/>
    <w:rsid w:val="00320064"/>
  </w:style>
  <w:style w:type="character" w:customStyle="1" w:styleId="WW8Num17z6">
    <w:name w:val="WW8Num17z6"/>
    <w:rsid w:val="00320064"/>
  </w:style>
  <w:style w:type="character" w:customStyle="1" w:styleId="WW8Num17z7">
    <w:name w:val="WW8Num17z7"/>
    <w:rsid w:val="00320064"/>
  </w:style>
  <w:style w:type="character" w:customStyle="1" w:styleId="WW8Num17z8">
    <w:name w:val="WW8Num17z8"/>
    <w:rsid w:val="00320064"/>
  </w:style>
  <w:style w:type="character" w:customStyle="1" w:styleId="Predvolenpsmoodseku1">
    <w:name w:val="Predvolené písmo odseku1"/>
    <w:rsid w:val="00320064"/>
  </w:style>
  <w:style w:type="character" w:customStyle="1" w:styleId="Nadpis1Char">
    <w:name w:val="Nadpis 1 Char"/>
    <w:rsid w:val="00320064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sid w:val="00320064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sid w:val="00320064"/>
    <w:rPr>
      <w:sz w:val="20"/>
      <w:szCs w:val="20"/>
    </w:rPr>
  </w:style>
  <w:style w:type="character" w:customStyle="1" w:styleId="Znakyprepoznmkupodiarou">
    <w:name w:val="Znaky pre poznámku pod čiarou"/>
    <w:rsid w:val="00320064"/>
    <w:rPr>
      <w:vertAlign w:val="superscript"/>
    </w:rPr>
  </w:style>
  <w:style w:type="character" w:customStyle="1" w:styleId="PtaChar">
    <w:name w:val="Päta Char"/>
    <w:rsid w:val="00320064"/>
    <w:rPr>
      <w:sz w:val="24"/>
      <w:szCs w:val="24"/>
    </w:rPr>
  </w:style>
  <w:style w:type="character" w:styleId="slostrany">
    <w:name w:val="page number"/>
    <w:basedOn w:val="Predvolenpsmoodseku1"/>
    <w:rsid w:val="00320064"/>
  </w:style>
  <w:style w:type="character" w:customStyle="1" w:styleId="NzovChar">
    <w:name w:val="Názov Char"/>
    <w:rsid w:val="00320064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sid w:val="00320064"/>
    <w:rPr>
      <w:sz w:val="24"/>
      <w:szCs w:val="24"/>
      <w:lang w:val="sk-SK"/>
    </w:rPr>
  </w:style>
  <w:style w:type="character" w:customStyle="1" w:styleId="ZkladntextChar">
    <w:name w:val="Základný text Char"/>
    <w:rsid w:val="00320064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rsid w:val="00320064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320064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sid w:val="00320064"/>
    <w:rPr>
      <w:rFonts w:cs="Mangal"/>
    </w:rPr>
  </w:style>
  <w:style w:type="paragraph" w:customStyle="1" w:styleId="Popisok">
    <w:name w:val="Popisok"/>
    <w:basedOn w:val="Normlny"/>
    <w:rsid w:val="00320064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rsid w:val="00320064"/>
    <w:pPr>
      <w:suppressLineNumbers/>
    </w:pPr>
    <w:rPr>
      <w:rFonts w:cs="Mangal"/>
    </w:rPr>
  </w:style>
  <w:style w:type="paragraph" w:customStyle="1" w:styleId="Zkladntext0">
    <w:name w:val="Základní text"/>
    <w:rsid w:val="00320064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sid w:val="00320064"/>
    <w:rPr>
      <w:sz w:val="20"/>
      <w:szCs w:val="20"/>
    </w:rPr>
  </w:style>
  <w:style w:type="paragraph" w:styleId="Pta">
    <w:name w:val="footer"/>
    <w:basedOn w:val="Normlny"/>
    <w:rsid w:val="00320064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rsid w:val="00320064"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rsid w:val="00320064"/>
    <w:pPr>
      <w:jc w:val="center"/>
    </w:pPr>
    <w:rPr>
      <w:i/>
      <w:iCs/>
    </w:rPr>
  </w:style>
  <w:style w:type="paragraph" w:customStyle="1" w:styleId="TopHeader">
    <w:name w:val="Top Header"/>
    <w:basedOn w:val="Normlny"/>
    <w:rsid w:val="0032006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rsid w:val="00320064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rsid w:val="00320064"/>
    <w:pPr>
      <w:suppressLineNumbers/>
    </w:pPr>
  </w:style>
  <w:style w:type="paragraph" w:customStyle="1" w:styleId="Nadpistabuky">
    <w:name w:val="Nadpis tabuľky"/>
    <w:basedOn w:val="Obsahtabuky"/>
    <w:rsid w:val="00320064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3D788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20064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rsid w:val="00320064"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rsid w:val="00320064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320064"/>
    <w:rPr>
      <w:rFonts w:cs="Times New Roman"/>
    </w:rPr>
  </w:style>
  <w:style w:type="character" w:customStyle="1" w:styleId="WW8Num2z0">
    <w:name w:val="WW8Num2z0"/>
    <w:rsid w:val="00320064"/>
    <w:rPr>
      <w:rFonts w:ascii="Wingdings" w:hAnsi="Wingdings" w:cs="Wingdings" w:hint="default"/>
    </w:rPr>
  </w:style>
  <w:style w:type="character" w:customStyle="1" w:styleId="WW8Num2z1">
    <w:name w:val="WW8Num2z1"/>
    <w:rsid w:val="00320064"/>
    <w:rPr>
      <w:rFonts w:ascii="Courier New" w:hAnsi="Courier New" w:cs="Courier New" w:hint="default"/>
    </w:rPr>
  </w:style>
  <w:style w:type="character" w:customStyle="1" w:styleId="WW8Num2z3">
    <w:name w:val="WW8Num2z3"/>
    <w:rsid w:val="00320064"/>
    <w:rPr>
      <w:rFonts w:ascii="Symbol" w:hAnsi="Symbol" w:cs="Symbol" w:hint="default"/>
    </w:rPr>
  </w:style>
  <w:style w:type="character" w:customStyle="1" w:styleId="WW8Num3z0">
    <w:name w:val="WW8Num3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3z1">
    <w:name w:val="WW8Num3z1"/>
    <w:rsid w:val="00320064"/>
    <w:rPr>
      <w:rFonts w:ascii="Courier New" w:hAnsi="Courier New" w:cs="Courier New" w:hint="default"/>
    </w:rPr>
  </w:style>
  <w:style w:type="character" w:customStyle="1" w:styleId="WW8Num3z3">
    <w:name w:val="WW8Num3z3"/>
    <w:rsid w:val="00320064"/>
    <w:rPr>
      <w:rFonts w:ascii="Symbol" w:hAnsi="Symbol" w:cs="Symbol" w:hint="default"/>
    </w:rPr>
  </w:style>
  <w:style w:type="character" w:customStyle="1" w:styleId="WW8Num4z0">
    <w:name w:val="WW8Num4z0"/>
    <w:rsid w:val="00320064"/>
  </w:style>
  <w:style w:type="character" w:customStyle="1" w:styleId="WW8Num4z1">
    <w:name w:val="WW8Num4z1"/>
    <w:rsid w:val="00320064"/>
  </w:style>
  <w:style w:type="character" w:customStyle="1" w:styleId="WW8Num4z2">
    <w:name w:val="WW8Num4z2"/>
    <w:rsid w:val="00320064"/>
  </w:style>
  <w:style w:type="character" w:customStyle="1" w:styleId="WW8Num4z3">
    <w:name w:val="WW8Num4z3"/>
    <w:rsid w:val="00320064"/>
  </w:style>
  <w:style w:type="character" w:customStyle="1" w:styleId="WW8Num4z4">
    <w:name w:val="WW8Num4z4"/>
    <w:rsid w:val="00320064"/>
  </w:style>
  <w:style w:type="character" w:customStyle="1" w:styleId="WW8Num4z5">
    <w:name w:val="WW8Num4z5"/>
    <w:rsid w:val="00320064"/>
  </w:style>
  <w:style w:type="character" w:customStyle="1" w:styleId="WW8Num4z6">
    <w:name w:val="WW8Num4z6"/>
    <w:rsid w:val="00320064"/>
  </w:style>
  <w:style w:type="character" w:customStyle="1" w:styleId="WW8Num4z7">
    <w:name w:val="WW8Num4z7"/>
    <w:rsid w:val="00320064"/>
  </w:style>
  <w:style w:type="character" w:customStyle="1" w:styleId="WW8Num4z8">
    <w:name w:val="WW8Num4z8"/>
    <w:rsid w:val="00320064"/>
  </w:style>
  <w:style w:type="character" w:customStyle="1" w:styleId="WW8Num5z0">
    <w:name w:val="WW8Num5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5z1">
    <w:name w:val="WW8Num5z1"/>
    <w:rsid w:val="00320064"/>
    <w:rPr>
      <w:rFonts w:ascii="Courier New" w:hAnsi="Courier New" w:cs="Courier New" w:hint="default"/>
    </w:rPr>
  </w:style>
  <w:style w:type="character" w:customStyle="1" w:styleId="WW8Num5z3">
    <w:name w:val="WW8Num5z3"/>
    <w:rsid w:val="00320064"/>
    <w:rPr>
      <w:rFonts w:ascii="Symbol" w:hAnsi="Symbol" w:cs="Symbol" w:hint="default"/>
    </w:rPr>
  </w:style>
  <w:style w:type="character" w:customStyle="1" w:styleId="WW8Num6z0">
    <w:name w:val="WW8Num6z0"/>
    <w:rsid w:val="00320064"/>
    <w:rPr>
      <w:rFonts w:ascii="Wingdings" w:hAnsi="Wingdings" w:cs="Wingdings" w:hint="default"/>
    </w:rPr>
  </w:style>
  <w:style w:type="character" w:customStyle="1" w:styleId="WW8Num6z1">
    <w:name w:val="WW8Num6z1"/>
    <w:rsid w:val="00320064"/>
    <w:rPr>
      <w:rFonts w:ascii="Courier New" w:hAnsi="Courier New" w:cs="Courier New" w:hint="default"/>
    </w:rPr>
  </w:style>
  <w:style w:type="character" w:customStyle="1" w:styleId="WW8Num6z3">
    <w:name w:val="WW8Num6z3"/>
    <w:rsid w:val="00320064"/>
    <w:rPr>
      <w:rFonts w:ascii="Symbol" w:hAnsi="Symbol" w:cs="Symbol" w:hint="default"/>
    </w:rPr>
  </w:style>
  <w:style w:type="character" w:customStyle="1" w:styleId="WW8Num7z0">
    <w:name w:val="WW8Num7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7z1">
    <w:name w:val="WW8Num7z1"/>
    <w:rsid w:val="00320064"/>
    <w:rPr>
      <w:rFonts w:ascii="Courier New" w:hAnsi="Courier New" w:cs="Courier New" w:hint="default"/>
    </w:rPr>
  </w:style>
  <w:style w:type="character" w:customStyle="1" w:styleId="WW8Num7z3">
    <w:name w:val="WW8Num7z3"/>
    <w:rsid w:val="00320064"/>
    <w:rPr>
      <w:rFonts w:ascii="Symbol" w:hAnsi="Symbol" w:cs="Symbol" w:hint="default"/>
    </w:rPr>
  </w:style>
  <w:style w:type="character" w:customStyle="1" w:styleId="WW8Num8z0">
    <w:name w:val="WW8Num8z0"/>
    <w:rsid w:val="00320064"/>
  </w:style>
  <w:style w:type="character" w:customStyle="1" w:styleId="WW8Num8z1">
    <w:name w:val="WW8Num8z1"/>
    <w:rsid w:val="00320064"/>
  </w:style>
  <w:style w:type="character" w:customStyle="1" w:styleId="WW8Num8z2">
    <w:name w:val="WW8Num8z2"/>
    <w:rsid w:val="00320064"/>
  </w:style>
  <w:style w:type="character" w:customStyle="1" w:styleId="WW8Num8z3">
    <w:name w:val="WW8Num8z3"/>
    <w:rsid w:val="00320064"/>
  </w:style>
  <w:style w:type="character" w:customStyle="1" w:styleId="WW8Num8z4">
    <w:name w:val="WW8Num8z4"/>
    <w:rsid w:val="00320064"/>
  </w:style>
  <w:style w:type="character" w:customStyle="1" w:styleId="WW8Num8z5">
    <w:name w:val="WW8Num8z5"/>
    <w:rsid w:val="00320064"/>
  </w:style>
  <w:style w:type="character" w:customStyle="1" w:styleId="WW8Num8z6">
    <w:name w:val="WW8Num8z6"/>
    <w:rsid w:val="00320064"/>
  </w:style>
  <w:style w:type="character" w:customStyle="1" w:styleId="WW8Num8z7">
    <w:name w:val="WW8Num8z7"/>
    <w:rsid w:val="00320064"/>
  </w:style>
  <w:style w:type="character" w:customStyle="1" w:styleId="WW8Num8z8">
    <w:name w:val="WW8Num8z8"/>
    <w:rsid w:val="00320064"/>
  </w:style>
  <w:style w:type="character" w:customStyle="1" w:styleId="WW8Num9z0">
    <w:name w:val="WW8Num9z0"/>
    <w:rsid w:val="00320064"/>
  </w:style>
  <w:style w:type="character" w:customStyle="1" w:styleId="WW8Num9z1">
    <w:name w:val="WW8Num9z1"/>
    <w:rsid w:val="00320064"/>
  </w:style>
  <w:style w:type="character" w:customStyle="1" w:styleId="WW8Num9z2">
    <w:name w:val="WW8Num9z2"/>
    <w:rsid w:val="00320064"/>
  </w:style>
  <w:style w:type="character" w:customStyle="1" w:styleId="WW8Num9z3">
    <w:name w:val="WW8Num9z3"/>
    <w:rsid w:val="00320064"/>
  </w:style>
  <w:style w:type="character" w:customStyle="1" w:styleId="WW8Num9z4">
    <w:name w:val="WW8Num9z4"/>
    <w:rsid w:val="00320064"/>
  </w:style>
  <w:style w:type="character" w:customStyle="1" w:styleId="WW8Num9z5">
    <w:name w:val="WW8Num9z5"/>
    <w:rsid w:val="00320064"/>
  </w:style>
  <w:style w:type="character" w:customStyle="1" w:styleId="WW8Num9z6">
    <w:name w:val="WW8Num9z6"/>
    <w:rsid w:val="00320064"/>
  </w:style>
  <w:style w:type="character" w:customStyle="1" w:styleId="WW8Num9z7">
    <w:name w:val="WW8Num9z7"/>
    <w:rsid w:val="00320064"/>
  </w:style>
  <w:style w:type="character" w:customStyle="1" w:styleId="WW8Num9z8">
    <w:name w:val="WW8Num9z8"/>
    <w:rsid w:val="00320064"/>
  </w:style>
  <w:style w:type="character" w:customStyle="1" w:styleId="WW8Num10z0">
    <w:name w:val="WW8Num10z0"/>
    <w:rsid w:val="00320064"/>
    <w:rPr>
      <w:rFonts w:ascii="Arial Narrow" w:eastAsia="Times New Roman" w:hAnsi="Arial Narrow" w:cs="Arial Narrow" w:hint="default"/>
    </w:rPr>
  </w:style>
  <w:style w:type="character" w:customStyle="1" w:styleId="WW8Num10z1">
    <w:name w:val="WW8Num10z1"/>
    <w:rsid w:val="00320064"/>
    <w:rPr>
      <w:rFonts w:ascii="Courier New" w:hAnsi="Courier New" w:cs="Courier New" w:hint="default"/>
    </w:rPr>
  </w:style>
  <w:style w:type="character" w:customStyle="1" w:styleId="WW8Num10z2">
    <w:name w:val="WW8Num10z2"/>
    <w:rsid w:val="00320064"/>
    <w:rPr>
      <w:rFonts w:ascii="Wingdings" w:hAnsi="Wingdings" w:cs="Wingdings" w:hint="default"/>
    </w:rPr>
  </w:style>
  <w:style w:type="character" w:customStyle="1" w:styleId="WW8Num10z3">
    <w:name w:val="WW8Num10z3"/>
    <w:rsid w:val="00320064"/>
    <w:rPr>
      <w:rFonts w:ascii="Symbol" w:hAnsi="Symbol" w:cs="Symbol" w:hint="default"/>
    </w:rPr>
  </w:style>
  <w:style w:type="character" w:customStyle="1" w:styleId="WW8Num11z0">
    <w:name w:val="WW8Num11z0"/>
    <w:rsid w:val="00320064"/>
    <w:rPr>
      <w:rFonts w:ascii="Wingdings" w:hAnsi="Wingdings" w:cs="Wingdings" w:hint="default"/>
    </w:rPr>
  </w:style>
  <w:style w:type="character" w:customStyle="1" w:styleId="WW8Num11z1">
    <w:name w:val="WW8Num11z1"/>
    <w:rsid w:val="00320064"/>
    <w:rPr>
      <w:rFonts w:ascii="Courier New" w:hAnsi="Courier New" w:cs="Courier New" w:hint="default"/>
    </w:rPr>
  </w:style>
  <w:style w:type="character" w:customStyle="1" w:styleId="WW8Num11z3">
    <w:name w:val="WW8Num11z3"/>
    <w:rsid w:val="00320064"/>
    <w:rPr>
      <w:rFonts w:ascii="Symbol" w:hAnsi="Symbol" w:cs="Symbol" w:hint="default"/>
    </w:rPr>
  </w:style>
  <w:style w:type="character" w:customStyle="1" w:styleId="WW8Num12z0">
    <w:name w:val="WW8Num12z0"/>
    <w:rsid w:val="00320064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rsid w:val="00320064"/>
  </w:style>
  <w:style w:type="character" w:customStyle="1" w:styleId="WW8Num12z2">
    <w:name w:val="WW8Num12z2"/>
    <w:rsid w:val="00320064"/>
  </w:style>
  <w:style w:type="character" w:customStyle="1" w:styleId="WW8Num12z3">
    <w:name w:val="WW8Num12z3"/>
    <w:rsid w:val="00320064"/>
  </w:style>
  <w:style w:type="character" w:customStyle="1" w:styleId="WW8Num12z4">
    <w:name w:val="WW8Num12z4"/>
    <w:rsid w:val="00320064"/>
  </w:style>
  <w:style w:type="character" w:customStyle="1" w:styleId="WW8Num12z5">
    <w:name w:val="WW8Num12z5"/>
    <w:rsid w:val="00320064"/>
  </w:style>
  <w:style w:type="character" w:customStyle="1" w:styleId="WW8Num12z6">
    <w:name w:val="WW8Num12z6"/>
    <w:rsid w:val="00320064"/>
    <w:rPr>
      <w:rFonts w:hint="default"/>
    </w:rPr>
  </w:style>
  <w:style w:type="character" w:customStyle="1" w:styleId="WW8Num12z7">
    <w:name w:val="WW8Num12z7"/>
    <w:rsid w:val="00320064"/>
  </w:style>
  <w:style w:type="character" w:customStyle="1" w:styleId="WW8Num12z8">
    <w:name w:val="WW8Num12z8"/>
    <w:rsid w:val="00320064"/>
  </w:style>
  <w:style w:type="character" w:customStyle="1" w:styleId="WW8Num13z0">
    <w:name w:val="WW8Num13z0"/>
    <w:rsid w:val="00320064"/>
  </w:style>
  <w:style w:type="character" w:customStyle="1" w:styleId="WW8Num13z1">
    <w:name w:val="WW8Num13z1"/>
    <w:rsid w:val="00320064"/>
  </w:style>
  <w:style w:type="character" w:customStyle="1" w:styleId="WW8Num13z2">
    <w:name w:val="WW8Num13z2"/>
    <w:rsid w:val="00320064"/>
  </w:style>
  <w:style w:type="character" w:customStyle="1" w:styleId="WW8Num13z3">
    <w:name w:val="WW8Num13z3"/>
    <w:rsid w:val="00320064"/>
  </w:style>
  <w:style w:type="character" w:customStyle="1" w:styleId="WW8Num13z4">
    <w:name w:val="WW8Num13z4"/>
    <w:rsid w:val="00320064"/>
  </w:style>
  <w:style w:type="character" w:customStyle="1" w:styleId="WW8Num13z5">
    <w:name w:val="WW8Num13z5"/>
    <w:rsid w:val="00320064"/>
  </w:style>
  <w:style w:type="character" w:customStyle="1" w:styleId="WW8Num13z6">
    <w:name w:val="WW8Num13z6"/>
    <w:rsid w:val="00320064"/>
  </w:style>
  <w:style w:type="character" w:customStyle="1" w:styleId="WW8Num13z7">
    <w:name w:val="WW8Num13z7"/>
    <w:rsid w:val="00320064"/>
  </w:style>
  <w:style w:type="character" w:customStyle="1" w:styleId="WW8Num13z8">
    <w:name w:val="WW8Num13z8"/>
    <w:rsid w:val="00320064"/>
  </w:style>
  <w:style w:type="character" w:customStyle="1" w:styleId="WW8Num14z0">
    <w:name w:val="WW8Num14z0"/>
    <w:rsid w:val="00320064"/>
    <w:rPr>
      <w:rFonts w:ascii="Wingdings" w:hAnsi="Wingdings" w:cs="Wingdings" w:hint="default"/>
    </w:rPr>
  </w:style>
  <w:style w:type="character" w:customStyle="1" w:styleId="WW8Num14z1">
    <w:name w:val="WW8Num14z1"/>
    <w:rsid w:val="00320064"/>
    <w:rPr>
      <w:rFonts w:ascii="Courier New" w:hAnsi="Courier New" w:cs="Courier New" w:hint="default"/>
    </w:rPr>
  </w:style>
  <w:style w:type="character" w:customStyle="1" w:styleId="WW8Num14z3">
    <w:name w:val="WW8Num14z3"/>
    <w:rsid w:val="00320064"/>
    <w:rPr>
      <w:rFonts w:ascii="Symbol" w:hAnsi="Symbol" w:cs="Symbol" w:hint="default"/>
    </w:rPr>
  </w:style>
  <w:style w:type="character" w:customStyle="1" w:styleId="WW8Num15z0">
    <w:name w:val="WW8Num15z0"/>
    <w:rsid w:val="00320064"/>
  </w:style>
  <w:style w:type="character" w:customStyle="1" w:styleId="WW8Num15z1">
    <w:name w:val="WW8Num15z1"/>
    <w:rsid w:val="00320064"/>
  </w:style>
  <w:style w:type="character" w:customStyle="1" w:styleId="WW8Num15z2">
    <w:name w:val="WW8Num15z2"/>
    <w:rsid w:val="00320064"/>
  </w:style>
  <w:style w:type="character" w:customStyle="1" w:styleId="WW8Num15z3">
    <w:name w:val="WW8Num15z3"/>
    <w:rsid w:val="00320064"/>
  </w:style>
  <w:style w:type="character" w:customStyle="1" w:styleId="WW8Num15z4">
    <w:name w:val="WW8Num15z4"/>
    <w:rsid w:val="00320064"/>
  </w:style>
  <w:style w:type="character" w:customStyle="1" w:styleId="WW8Num15z5">
    <w:name w:val="WW8Num15z5"/>
    <w:rsid w:val="00320064"/>
  </w:style>
  <w:style w:type="character" w:customStyle="1" w:styleId="WW8Num15z6">
    <w:name w:val="WW8Num15z6"/>
    <w:rsid w:val="00320064"/>
  </w:style>
  <w:style w:type="character" w:customStyle="1" w:styleId="WW8Num15z7">
    <w:name w:val="WW8Num15z7"/>
    <w:rsid w:val="00320064"/>
  </w:style>
  <w:style w:type="character" w:customStyle="1" w:styleId="WW8Num15z8">
    <w:name w:val="WW8Num15z8"/>
    <w:rsid w:val="00320064"/>
  </w:style>
  <w:style w:type="character" w:customStyle="1" w:styleId="WW8Num16z0">
    <w:name w:val="WW8Num16z0"/>
    <w:rsid w:val="00320064"/>
    <w:rPr>
      <w:rFonts w:ascii="Wingdings" w:hAnsi="Wingdings" w:cs="Wingdings" w:hint="default"/>
    </w:rPr>
  </w:style>
  <w:style w:type="character" w:customStyle="1" w:styleId="WW8Num16z1">
    <w:name w:val="WW8Num16z1"/>
    <w:rsid w:val="00320064"/>
    <w:rPr>
      <w:rFonts w:ascii="Courier New" w:hAnsi="Courier New" w:cs="Courier New" w:hint="default"/>
    </w:rPr>
  </w:style>
  <w:style w:type="character" w:customStyle="1" w:styleId="WW8Num16z3">
    <w:name w:val="WW8Num16z3"/>
    <w:rsid w:val="00320064"/>
    <w:rPr>
      <w:rFonts w:ascii="Symbol" w:hAnsi="Symbol" w:cs="Symbol" w:hint="default"/>
    </w:rPr>
  </w:style>
  <w:style w:type="character" w:customStyle="1" w:styleId="WW8Num17z0">
    <w:name w:val="WW8Num17z0"/>
    <w:rsid w:val="00320064"/>
    <w:rPr>
      <w:rFonts w:hint="default"/>
    </w:rPr>
  </w:style>
  <w:style w:type="character" w:customStyle="1" w:styleId="WW8Num17z1">
    <w:name w:val="WW8Num17z1"/>
    <w:rsid w:val="00320064"/>
  </w:style>
  <w:style w:type="character" w:customStyle="1" w:styleId="WW8Num17z2">
    <w:name w:val="WW8Num17z2"/>
    <w:rsid w:val="00320064"/>
  </w:style>
  <w:style w:type="character" w:customStyle="1" w:styleId="WW8Num17z3">
    <w:name w:val="WW8Num17z3"/>
    <w:rsid w:val="00320064"/>
  </w:style>
  <w:style w:type="character" w:customStyle="1" w:styleId="WW8Num17z4">
    <w:name w:val="WW8Num17z4"/>
    <w:rsid w:val="00320064"/>
  </w:style>
  <w:style w:type="character" w:customStyle="1" w:styleId="WW8Num17z5">
    <w:name w:val="WW8Num17z5"/>
    <w:rsid w:val="00320064"/>
  </w:style>
  <w:style w:type="character" w:customStyle="1" w:styleId="WW8Num17z6">
    <w:name w:val="WW8Num17z6"/>
    <w:rsid w:val="00320064"/>
  </w:style>
  <w:style w:type="character" w:customStyle="1" w:styleId="WW8Num17z7">
    <w:name w:val="WW8Num17z7"/>
    <w:rsid w:val="00320064"/>
  </w:style>
  <w:style w:type="character" w:customStyle="1" w:styleId="WW8Num17z8">
    <w:name w:val="WW8Num17z8"/>
    <w:rsid w:val="00320064"/>
  </w:style>
  <w:style w:type="character" w:customStyle="1" w:styleId="Predvolenpsmoodseku1">
    <w:name w:val="Predvolené písmo odseku1"/>
    <w:rsid w:val="00320064"/>
  </w:style>
  <w:style w:type="character" w:customStyle="1" w:styleId="Nadpis1Char">
    <w:name w:val="Nadpis 1 Char"/>
    <w:rsid w:val="00320064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sid w:val="00320064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sid w:val="00320064"/>
    <w:rPr>
      <w:sz w:val="20"/>
      <w:szCs w:val="20"/>
    </w:rPr>
  </w:style>
  <w:style w:type="character" w:customStyle="1" w:styleId="Znakyprepoznmkupodiarou">
    <w:name w:val="Znaky pre poznámku pod čiarou"/>
    <w:rsid w:val="00320064"/>
    <w:rPr>
      <w:vertAlign w:val="superscript"/>
    </w:rPr>
  </w:style>
  <w:style w:type="character" w:customStyle="1" w:styleId="PtaChar">
    <w:name w:val="Päta Char"/>
    <w:rsid w:val="00320064"/>
    <w:rPr>
      <w:sz w:val="24"/>
      <w:szCs w:val="24"/>
    </w:rPr>
  </w:style>
  <w:style w:type="character" w:styleId="slostrany">
    <w:name w:val="page number"/>
    <w:basedOn w:val="Predvolenpsmoodseku1"/>
    <w:rsid w:val="00320064"/>
  </w:style>
  <w:style w:type="character" w:customStyle="1" w:styleId="NzovChar">
    <w:name w:val="Názov Char"/>
    <w:rsid w:val="00320064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sid w:val="00320064"/>
    <w:rPr>
      <w:sz w:val="24"/>
      <w:szCs w:val="24"/>
      <w:lang w:val="sk-SK"/>
    </w:rPr>
  </w:style>
  <w:style w:type="character" w:customStyle="1" w:styleId="ZkladntextChar">
    <w:name w:val="Základný text Char"/>
    <w:rsid w:val="00320064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rsid w:val="00320064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320064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sid w:val="00320064"/>
    <w:rPr>
      <w:rFonts w:cs="Mangal"/>
    </w:rPr>
  </w:style>
  <w:style w:type="paragraph" w:customStyle="1" w:styleId="Popisok">
    <w:name w:val="Popisok"/>
    <w:basedOn w:val="Normlny"/>
    <w:rsid w:val="00320064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rsid w:val="00320064"/>
    <w:pPr>
      <w:suppressLineNumbers/>
    </w:pPr>
    <w:rPr>
      <w:rFonts w:cs="Mangal"/>
    </w:rPr>
  </w:style>
  <w:style w:type="paragraph" w:customStyle="1" w:styleId="Zkladntext0">
    <w:name w:val="Základní text"/>
    <w:rsid w:val="00320064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sid w:val="00320064"/>
    <w:rPr>
      <w:sz w:val="20"/>
      <w:szCs w:val="20"/>
    </w:rPr>
  </w:style>
  <w:style w:type="paragraph" w:styleId="Pta">
    <w:name w:val="footer"/>
    <w:basedOn w:val="Normlny"/>
    <w:rsid w:val="00320064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rsid w:val="00320064"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rsid w:val="00320064"/>
    <w:pPr>
      <w:jc w:val="center"/>
    </w:pPr>
    <w:rPr>
      <w:i/>
      <w:iCs/>
    </w:rPr>
  </w:style>
  <w:style w:type="paragraph" w:customStyle="1" w:styleId="TopHeader">
    <w:name w:val="Top Header"/>
    <w:basedOn w:val="Normlny"/>
    <w:rsid w:val="0032006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rsid w:val="00320064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rsid w:val="00320064"/>
    <w:pPr>
      <w:suppressLineNumbers/>
    </w:pPr>
  </w:style>
  <w:style w:type="paragraph" w:customStyle="1" w:styleId="Nadpistabuky">
    <w:name w:val="Nadpis tabuľky"/>
    <w:basedOn w:val="Obsahtabuky"/>
    <w:rsid w:val="00320064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3D788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1643</Words>
  <Characters>9370</Characters>
  <Application>Microsoft Office Word</Application>
  <DocSecurity>0</DocSecurity>
  <Lines>78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Hewlett-Packard Company</Company>
  <LinksUpToDate>false</LinksUpToDate>
  <CharactersWithSpaces>10992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mhanzelova</cp:lastModifiedBy>
  <cp:revision>9</cp:revision>
  <cp:lastPrinted>2016-03-21T12:07:00Z</cp:lastPrinted>
  <dcterms:created xsi:type="dcterms:W3CDTF">2019-03-29T09:15:00Z</dcterms:created>
  <dcterms:modified xsi:type="dcterms:W3CDTF">2019-06-27T13:26:00Z</dcterms:modified>
</cp:coreProperties>
</file>