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769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Čl. I Všeobecné údaje</w:t>
      </w:r>
      <w:r w:rsidR="00C52E02" w:rsidRPr="00E310C7">
        <w:rPr>
          <w:sz w:val="20"/>
          <w:szCs w:val="20"/>
        </w:rPr>
        <w:t xml:space="preserve">: </w:t>
      </w:r>
      <w:r w:rsidRPr="00E310C7">
        <w:rPr>
          <w:sz w:val="20"/>
          <w:szCs w:val="20"/>
        </w:rPr>
        <w:t>Názov právnickej osoby a jej sídlo alebo meno a priezvisko fyzickej osoby.</w:t>
      </w:r>
      <w:r w:rsidR="008D28CE" w:rsidRPr="00E310C7">
        <w:rPr>
          <w:sz w:val="20"/>
          <w:szCs w:val="20"/>
        </w:rPr>
        <w:t>:</w:t>
      </w:r>
      <w:r w:rsidR="008D28CE" w:rsidRPr="00E310C7">
        <w:rPr>
          <w:sz w:val="20"/>
          <w:szCs w:val="20"/>
        </w:rPr>
        <w:br/>
      </w:r>
      <w:r w:rsidR="00287039">
        <w:rPr>
          <w:rFonts w:ascii="Times New Roman" w:hAnsi="Times New Roman" w:cs="Times New Roman"/>
          <w:b/>
          <w:sz w:val="20"/>
          <w:szCs w:val="20"/>
        </w:rPr>
        <w:t xml:space="preserve">A.H. </w:t>
      </w:r>
      <w:proofErr w:type="spellStart"/>
      <w:r w:rsidR="00287039">
        <w:rPr>
          <w:rFonts w:ascii="Times New Roman" w:hAnsi="Times New Roman" w:cs="Times New Roman"/>
          <w:b/>
          <w:sz w:val="20"/>
          <w:szCs w:val="20"/>
        </w:rPr>
        <w:t>service</w:t>
      </w:r>
      <w:proofErr w:type="spellEnd"/>
      <w:r w:rsidR="00287039">
        <w:rPr>
          <w:rFonts w:ascii="Times New Roman" w:hAnsi="Times New Roman" w:cs="Times New Roman"/>
          <w:b/>
          <w:sz w:val="20"/>
          <w:szCs w:val="20"/>
        </w:rPr>
        <w:t xml:space="preserve"> s.r.o</w:t>
      </w:r>
      <w:r w:rsidR="005A7A39" w:rsidRPr="00E310C7">
        <w:rPr>
          <w:rFonts w:ascii="Times New Roman" w:hAnsi="Times New Roman" w:cs="Times New Roman"/>
          <w:b/>
          <w:sz w:val="20"/>
          <w:szCs w:val="20"/>
        </w:rPr>
        <w:t>.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287039">
        <w:rPr>
          <w:rFonts w:ascii="Times New Roman" w:hAnsi="Times New Roman" w:cs="Times New Roman"/>
          <w:sz w:val="20"/>
          <w:szCs w:val="20"/>
        </w:rPr>
        <w:t>Jaseňova</w:t>
      </w:r>
      <w:proofErr w:type="spellEnd"/>
      <w:r w:rsidR="00287039">
        <w:rPr>
          <w:rFonts w:ascii="Times New Roman" w:hAnsi="Times New Roman" w:cs="Times New Roman"/>
          <w:sz w:val="20"/>
          <w:szCs w:val="20"/>
        </w:rPr>
        <w:t xml:space="preserve"> 40, 97409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 Banská Bystrica, IČO: </w:t>
      </w:r>
      <w:r w:rsidR="00287039">
        <w:rPr>
          <w:rFonts w:ascii="Times New Roman" w:hAnsi="Times New Roman" w:cs="Times New Roman"/>
          <w:sz w:val="20"/>
          <w:szCs w:val="20"/>
        </w:rPr>
        <w:t>36040843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DIČ: </w:t>
      </w:r>
      <w:r w:rsidR="00287039">
        <w:rPr>
          <w:rFonts w:ascii="Times New Roman" w:hAnsi="Times New Roman" w:cs="Times New Roman"/>
          <w:sz w:val="20"/>
          <w:szCs w:val="20"/>
        </w:rPr>
        <w:t>2021498798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zapísaná v OR OS Banská Bystrica, oddiel: Sro, vložka č. </w:t>
      </w:r>
      <w:r w:rsidR="00287039">
        <w:rPr>
          <w:rFonts w:ascii="Times New Roman" w:hAnsi="Times New Roman" w:cs="Times New Roman"/>
          <w:sz w:val="20"/>
          <w:szCs w:val="20"/>
        </w:rPr>
        <w:t>6378</w:t>
      </w:r>
      <w:r w:rsidR="005A7A39" w:rsidRPr="00E310C7">
        <w:rPr>
          <w:rFonts w:ascii="Times New Roman" w:hAnsi="Times New Roman" w:cs="Times New Roman"/>
          <w:sz w:val="20"/>
          <w:szCs w:val="20"/>
        </w:rPr>
        <w:t>/S</w:t>
      </w:r>
      <w:r w:rsidR="008D28CE" w:rsidRPr="00E310C7">
        <w:rPr>
          <w:sz w:val="20"/>
          <w:szCs w:val="20"/>
        </w:rPr>
        <w:t xml:space="preserve">, konajúca prostredníctvom konateľa </w:t>
      </w:r>
      <w:r w:rsidR="00287039">
        <w:rPr>
          <w:sz w:val="20"/>
          <w:szCs w:val="20"/>
        </w:rPr>
        <w:t xml:space="preserve">Mgr. Juraja </w:t>
      </w:r>
      <w:proofErr w:type="spellStart"/>
      <w:r w:rsidR="00287039">
        <w:rPr>
          <w:sz w:val="20"/>
          <w:szCs w:val="20"/>
        </w:rPr>
        <w:t>Hiadlovského</w:t>
      </w:r>
      <w:proofErr w:type="spellEnd"/>
      <w:r w:rsidR="004D435D" w:rsidRPr="00E310C7">
        <w:rPr>
          <w:sz w:val="20"/>
          <w:szCs w:val="20"/>
        </w:rPr>
        <w:t xml:space="preserve">. Jediným spoločníkom je </w:t>
      </w:r>
      <w:r w:rsidR="00287039">
        <w:rPr>
          <w:sz w:val="20"/>
          <w:szCs w:val="20"/>
        </w:rPr>
        <w:t xml:space="preserve">od 10.12.2016 Mgr. Juraj </w:t>
      </w:r>
      <w:proofErr w:type="spellStart"/>
      <w:r w:rsidR="00287039">
        <w:rPr>
          <w:sz w:val="20"/>
          <w:szCs w:val="20"/>
        </w:rPr>
        <w:t>Hiadlovský</w:t>
      </w:r>
      <w:proofErr w:type="spellEnd"/>
      <w:r w:rsidR="001C1587" w:rsidRPr="00E310C7">
        <w:rPr>
          <w:sz w:val="20"/>
          <w:szCs w:val="20"/>
        </w:rPr>
        <w:t xml:space="preserve">. Hlavnou činnosťou spoločnosti bolo poskytovanie </w:t>
      </w:r>
      <w:r w:rsidR="005A7A39" w:rsidRPr="00E310C7">
        <w:rPr>
          <w:sz w:val="20"/>
          <w:szCs w:val="20"/>
        </w:rPr>
        <w:t xml:space="preserve">stavebných prác – </w:t>
      </w:r>
      <w:r w:rsidR="00287039">
        <w:rPr>
          <w:sz w:val="20"/>
          <w:szCs w:val="20"/>
        </w:rPr>
        <w:t>elektroinštalácie a predaja tovaru veľkoobchod</w:t>
      </w:r>
      <w:r w:rsidR="001C1587" w:rsidRPr="00E310C7">
        <w:rPr>
          <w:sz w:val="20"/>
          <w:szCs w:val="20"/>
        </w:rPr>
        <w:t>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(2) Údaje o konsolidovanom celku</w:t>
      </w:r>
      <w:r w:rsidR="004D435D" w:rsidRPr="00E310C7">
        <w:rPr>
          <w:sz w:val="20"/>
          <w:szCs w:val="20"/>
        </w:rPr>
        <w:t>: Spoločnosť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členom žiadneho konsolidovaného celku a nemá žiadne obchodné alebo iné podiely na iných spoločnostiach –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materskou spoločnosťou, nemá povinnosť zostaviť konsolidovanú účtovnú závierku ani výročnú správu a údaje z účtovnej závierky nevchádzajú do konsolidovaných účtovných zá</w:t>
      </w:r>
      <w:r w:rsidR="00365484" w:rsidRPr="00E310C7">
        <w:rPr>
          <w:sz w:val="20"/>
          <w:szCs w:val="20"/>
        </w:rPr>
        <w:t>v</w:t>
      </w:r>
      <w:r w:rsidR="004D435D" w:rsidRPr="00E310C7">
        <w:rPr>
          <w:sz w:val="20"/>
          <w:szCs w:val="20"/>
        </w:rPr>
        <w:t>ierok iných spoločností. Účtovná závierka nie</w:t>
      </w:r>
      <w:r w:rsidR="0043426B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overovanú audítorom a</w:t>
      </w:r>
      <w:r w:rsidR="0043426B" w:rsidRPr="00E310C7">
        <w:rPr>
          <w:sz w:val="20"/>
          <w:szCs w:val="20"/>
        </w:rPr>
        <w:t> </w:t>
      </w:r>
      <w:r w:rsidR="004D435D" w:rsidRPr="00E310C7">
        <w:rPr>
          <w:sz w:val="20"/>
          <w:szCs w:val="20"/>
        </w:rPr>
        <w:t>povinnosť</w:t>
      </w:r>
      <w:r w:rsidR="0043426B" w:rsidRPr="00E310C7">
        <w:rPr>
          <w:sz w:val="20"/>
          <w:szCs w:val="20"/>
        </w:rPr>
        <w:t xml:space="preserve"> </w:t>
      </w:r>
      <w:r w:rsidR="00365484" w:rsidRPr="00E310C7">
        <w:rPr>
          <w:sz w:val="20"/>
          <w:szCs w:val="20"/>
        </w:rPr>
        <w:t>jej overeni</w:t>
      </w:r>
      <w:r w:rsidR="0043426B" w:rsidRPr="00E310C7">
        <w:rPr>
          <w:sz w:val="20"/>
          <w:szCs w:val="20"/>
        </w:rPr>
        <w:t>a audítorom</w:t>
      </w:r>
      <w:r w:rsidR="004D435D" w:rsidRPr="00E310C7">
        <w:rPr>
          <w:sz w:val="20"/>
          <w:szCs w:val="20"/>
        </w:rPr>
        <w:t xml:space="preserve"> </w:t>
      </w:r>
      <w:r w:rsidR="0043426B" w:rsidRPr="00E310C7">
        <w:rPr>
          <w:sz w:val="20"/>
          <w:szCs w:val="20"/>
        </w:rPr>
        <w:t>spoločnosť nemá.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Priemerný </w:t>
      </w:r>
      <w:r w:rsidR="004D435D" w:rsidRPr="00E310C7">
        <w:rPr>
          <w:sz w:val="20"/>
          <w:szCs w:val="20"/>
        </w:rPr>
        <w:t>prepočítaný počet zamestnancov bol v roku 201</w:t>
      </w:r>
      <w:r w:rsidR="006C4EF1">
        <w:rPr>
          <w:sz w:val="20"/>
          <w:szCs w:val="20"/>
        </w:rPr>
        <w:t>7</w:t>
      </w:r>
      <w:r w:rsidR="004D435D" w:rsidRPr="00E310C7">
        <w:rPr>
          <w:sz w:val="20"/>
          <w:szCs w:val="20"/>
        </w:rPr>
        <w:t xml:space="preserve"> </w:t>
      </w:r>
      <w:r w:rsidR="00287039">
        <w:rPr>
          <w:sz w:val="20"/>
          <w:szCs w:val="20"/>
        </w:rPr>
        <w:t>1</w:t>
      </w:r>
      <w:r w:rsidR="004D435D"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 Informácie o prijatých postupoch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Informácia, či je účtovná závierka zostavená za splnenia predpokladu, že účtovná jednotka bude nepretržite pokračovať vo svojej činnosti. </w:t>
      </w:r>
      <w:r w:rsidR="0043426B" w:rsidRPr="00E310C7">
        <w:rPr>
          <w:sz w:val="20"/>
          <w:szCs w:val="20"/>
        </w:rPr>
        <w:t>Áno účtovná závierka je zostavená so splnením vyššie uvedeného predpokladu.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Spôsob oceňovania jednotlivých položiek majetku a záväzkov, a to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dlhodobého nehmotného majetku, dlhodobého hmotného majetku a dlhodobého finančného majetku,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zásob obstaraných kúpou, zásob vytvorených vlastnou činnosťou,</w:t>
      </w:r>
      <w:r w:rsidR="0043426B" w:rsidRPr="00E310C7">
        <w:rPr>
          <w:sz w:val="20"/>
          <w:szCs w:val="20"/>
        </w:rPr>
        <w:t xml:space="preserve"> spoločnosť </w:t>
      </w:r>
      <w:r w:rsidR="009600F1">
        <w:rPr>
          <w:sz w:val="20"/>
          <w:szCs w:val="20"/>
        </w:rPr>
        <w:t>oceňuje obstarávacou cenou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c) pohľadávok</w:t>
      </w:r>
      <w:r w:rsidR="001C1587" w:rsidRPr="00E310C7">
        <w:rPr>
          <w:sz w:val="20"/>
          <w:szCs w:val="20"/>
        </w:rPr>
        <w:t>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A260CF" w:rsidRPr="00E310C7">
        <w:rPr>
          <w:sz w:val="20"/>
          <w:szCs w:val="20"/>
        </w:rPr>
        <w:t>oceňuje menovitou hodn</w:t>
      </w:r>
      <w:r w:rsidR="00186AE6">
        <w:rPr>
          <w:sz w:val="20"/>
          <w:szCs w:val="20"/>
        </w:rPr>
        <w:t>o</w:t>
      </w:r>
      <w:r w:rsidR="00A260CF" w:rsidRPr="00E310C7">
        <w:rPr>
          <w:sz w:val="20"/>
          <w:szCs w:val="20"/>
        </w:rPr>
        <w:t>tou</w:t>
      </w:r>
      <w:r w:rsidRPr="00E310C7">
        <w:rPr>
          <w:sz w:val="20"/>
          <w:szCs w:val="20"/>
        </w:rPr>
        <w:t xml:space="preserve">,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d) krátkodobého finančného majetku, </w:t>
      </w:r>
      <w:r w:rsidR="001C1587" w:rsidRPr="00E310C7">
        <w:rPr>
          <w:sz w:val="20"/>
          <w:szCs w:val="20"/>
        </w:rPr>
        <w:t xml:space="preserve">spoločnosť oceňuje peniaze v pokladni </w:t>
      </w:r>
      <w:r w:rsidR="005A7A39" w:rsidRPr="00E310C7">
        <w:rPr>
          <w:sz w:val="20"/>
          <w:szCs w:val="20"/>
        </w:rPr>
        <w:t xml:space="preserve">a na účte v banke </w:t>
      </w:r>
      <w:r w:rsidR="001C1587" w:rsidRPr="00E310C7">
        <w:rPr>
          <w:sz w:val="20"/>
          <w:szCs w:val="20"/>
        </w:rPr>
        <w:t>menovitou hodnotou, čo je jediný finančný majetok ktorý má,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e) záväzkov vrátane rezerv, dlhopisov, pôžičiek a úverov,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5A7A39" w:rsidRPr="00E310C7">
        <w:rPr>
          <w:sz w:val="20"/>
          <w:szCs w:val="20"/>
        </w:rPr>
        <w:t>oceňuje záväzky menovitou hodnotou</w:t>
      </w:r>
    </w:p>
    <w:p w:rsidR="004B0DB2" w:rsidRPr="00E310C7" w:rsidRDefault="004342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f) derivátových operácií, spoločnosť nemá obsah pre uvedenú položku.</w:t>
      </w:r>
      <w:r w:rsidR="0024416D" w:rsidRPr="00E310C7">
        <w:rPr>
          <w:sz w:val="20"/>
          <w:szCs w:val="20"/>
        </w:rPr>
        <w:t xml:space="preserve"> </w:t>
      </w:r>
    </w:p>
    <w:p w:rsidR="009600F1" w:rsidRPr="00E310C7" w:rsidRDefault="0024416D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E310C7">
        <w:rPr>
          <w:sz w:val="20"/>
          <w:szCs w:val="20"/>
        </w:rPr>
        <w:t xml:space="preserve">Spoločnosť </w:t>
      </w:r>
      <w:r w:rsidR="009600F1">
        <w:rPr>
          <w:sz w:val="20"/>
          <w:szCs w:val="20"/>
        </w:rPr>
        <w:t xml:space="preserve">vlastní </w:t>
      </w:r>
      <w:proofErr w:type="spellStart"/>
      <w:r w:rsidR="009600F1" w:rsidRPr="009600F1">
        <w:rPr>
          <w:sz w:val="20"/>
          <w:szCs w:val="20"/>
        </w:rPr>
        <w:t>Renault</w:t>
      </w:r>
      <w:proofErr w:type="spellEnd"/>
      <w:r w:rsidR="009600F1" w:rsidRPr="009600F1">
        <w:rPr>
          <w:sz w:val="20"/>
          <w:szCs w:val="20"/>
        </w:rPr>
        <w:t xml:space="preserve"> </w:t>
      </w:r>
      <w:proofErr w:type="spellStart"/>
      <w:r w:rsidR="009600F1" w:rsidRPr="009600F1">
        <w:rPr>
          <w:sz w:val="20"/>
          <w:szCs w:val="20"/>
        </w:rPr>
        <w:t>Fluence</w:t>
      </w:r>
      <w:proofErr w:type="spellEnd"/>
      <w:r w:rsidR="009600F1" w:rsidRPr="009600F1">
        <w:rPr>
          <w:sz w:val="20"/>
          <w:szCs w:val="20"/>
        </w:rPr>
        <w:t xml:space="preserve"> s obstarávacou cenou 10.354,17 € s dobou prenájmu 60 mesiacov od 25.10.2013</w:t>
      </w:r>
      <w:r w:rsidR="009600F1">
        <w:rPr>
          <w:sz w:val="20"/>
          <w:szCs w:val="20"/>
        </w:rPr>
        <w:t xml:space="preserve"> formou finančného leasingu ktorý odpisuje 4 roky rovnomerne.</w:t>
      </w:r>
    </w:p>
    <w:p w:rsidR="004B0DB2" w:rsidRPr="00E310C7" w:rsidRDefault="009600F1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</w:t>
      </w:r>
      <w:r w:rsidR="0024416D" w:rsidRPr="00E310C7">
        <w:rPr>
          <w:sz w:val="20"/>
          <w:szCs w:val="2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E310C7">
        <w:rPr>
          <w:sz w:val="20"/>
          <w:szCs w:val="20"/>
        </w:rPr>
        <w:t>Spoločnosť nemenila žiadne účtovné metódy a zásady.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dotáciách a ich oceňovanie v účtovníctve. </w:t>
      </w:r>
      <w:r w:rsidR="0043426B" w:rsidRPr="00E310C7">
        <w:rPr>
          <w:sz w:val="20"/>
          <w:szCs w:val="20"/>
        </w:rPr>
        <w:t>Spoločnosť nedostala a ani neposkytla žiadne dotácie.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E310C7">
        <w:rPr>
          <w:sz w:val="20"/>
          <w:szCs w:val="20"/>
        </w:rPr>
        <w:t>Spoločnosť nerealizovala žiadne vyššie uvedené opravy.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III Informácie, ktoré vysvetľujú a dopĺňajú súvahu a výkaz ziskov a strát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C1587" w:rsidRPr="00E310C7">
        <w:rPr>
          <w:sz w:val="20"/>
          <w:szCs w:val="20"/>
        </w:rPr>
        <w:t>S</w:t>
      </w:r>
      <w:r w:rsidR="009D6ED4" w:rsidRPr="00E310C7">
        <w:rPr>
          <w:sz w:val="20"/>
          <w:szCs w:val="20"/>
        </w:rPr>
        <w:t>poločnosť nemá obsah pre uvedenú položku výnosy sú za poskytnuté služby a náklady sú náklady ktoré boli nevyhnutné na dosiahnutie výnosov.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Informácie o záväzkoch, a to </w:t>
      </w:r>
    </w:p>
    <w:p w:rsidR="00A260CF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záväzkov so zostatkovou dobou splatnosti dlhšou ako päť rokov,</w:t>
      </w:r>
      <w:r w:rsidR="009D6ED4" w:rsidRPr="00E310C7">
        <w:rPr>
          <w:sz w:val="20"/>
          <w:szCs w:val="20"/>
        </w:rPr>
        <w:t xml:space="preserve"> spoločnosť </w:t>
      </w:r>
      <w:r w:rsidR="00A260CF" w:rsidRPr="00E310C7">
        <w:rPr>
          <w:sz w:val="20"/>
          <w:szCs w:val="20"/>
        </w:rPr>
        <w:t xml:space="preserve">nemá takéto záväzky. </w:t>
      </w:r>
    </w:p>
    <w:p w:rsidR="004B0DB2" w:rsidRDefault="00A260CF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Spoločnosť má záväzok </w:t>
      </w:r>
      <w:r w:rsidR="009600F1">
        <w:rPr>
          <w:sz w:val="20"/>
          <w:szCs w:val="20"/>
        </w:rPr>
        <w:t>11</w:t>
      </w:r>
      <w:r w:rsidR="00AA6B1F">
        <w:rPr>
          <w:sz w:val="20"/>
          <w:szCs w:val="20"/>
        </w:rPr>
        <w:t>8,</w:t>
      </w:r>
      <w:r w:rsidR="009600F1">
        <w:rPr>
          <w:sz w:val="20"/>
          <w:szCs w:val="20"/>
        </w:rPr>
        <w:t>4</w:t>
      </w:r>
      <w:r w:rsidR="00AA6B1F">
        <w:rPr>
          <w:sz w:val="20"/>
          <w:szCs w:val="20"/>
        </w:rPr>
        <w:t>0</w:t>
      </w:r>
      <w:r w:rsidR="005A7A39" w:rsidRPr="00E310C7">
        <w:rPr>
          <w:sz w:val="20"/>
          <w:szCs w:val="20"/>
        </w:rPr>
        <w:t xml:space="preserve"> € splatný k 31.01.201</w:t>
      </w:r>
      <w:r w:rsidR="006C4EF1">
        <w:rPr>
          <w:sz w:val="20"/>
          <w:szCs w:val="20"/>
        </w:rPr>
        <w:t>8</w:t>
      </w:r>
      <w:r w:rsidR="005A7A39" w:rsidRPr="00E310C7">
        <w:rPr>
          <w:sz w:val="20"/>
          <w:szCs w:val="20"/>
        </w:rPr>
        <w:t xml:space="preserve"> z dane</w:t>
      </w:r>
      <w:r w:rsidRPr="00E310C7">
        <w:rPr>
          <w:sz w:val="20"/>
          <w:szCs w:val="20"/>
        </w:rPr>
        <w:t xml:space="preserve"> za motorové vozidlá za </w:t>
      </w:r>
      <w:r w:rsidR="00516690">
        <w:rPr>
          <w:sz w:val="20"/>
          <w:szCs w:val="20"/>
        </w:rPr>
        <w:t>r</w:t>
      </w:r>
      <w:r w:rsidRPr="00E310C7">
        <w:rPr>
          <w:sz w:val="20"/>
          <w:szCs w:val="20"/>
        </w:rPr>
        <w:t>ok 201</w:t>
      </w:r>
      <w:r w:rsidR="006C4EF1">
        <w:rPr>
          <w:sz w:val="20"/>
          <w:szCs w:val="20"/>
        </w:rPr>
        <w:t>7</w:t>
      </w:r>
      <w:r w:rsidR="005A7A39" w:rsidRPr="00E310C7">
        <w:rPr>
          <w:sz w:val="20"/>
          <w:szCs w:val="20"/>
        </w:rPr>
        <w:t xml:space="preserve"> a záväzok </w:t>
      </w:r>
      <w:r w:rsidR="009600F1">
        <w:rPr>
          <w:sz w:val="20"/>
          <w:szCs w:val="20"/>
        </w:rPr>
        <w:t>960</w:t>
      </w:r>
      <w:r w:rsidR="005A7A39" w:rsidRPr="00E310C7">
        <w:rPr>
          <w:sz w:val="20"/>
          <w:szCs w:val="20"/>
        </w:rPr>
        <w:t xml:space="preserve"> </w:t>
      </w:r>
      <w:r w:rsidR="00516690">
        <w:rPr>
          <w:sz w:val="20"/>
          <w:szCs w:val="20"/>
        </w:rPr>
        <w:t>€ z dane z príjmov PO - daňovej licencie za rok 2016</w:t>
      </w:r>
      <w:r w:rsidR="005A7A39" w:rsidRPr="00E310C7">
        <w:rPr>
          <w:sz w:val="20"/>
          <w:szCs w:val="20"/>
        </w:rPr>
        <w:t xml:space="preserve"> splatnej k 31.03.201</w:t>
      </w:r>
      <w:r w:rsidR="00516690">
        <w:rPr>
          <w:sz w:val="20"/>
          <w:szCs w:val="20"/>
        </w:rPr>
        <w:t>7</w:t>
      </w:r>
      <w:r w:rsidR="005A7A39" w:rsidRPr="00E310C7">
        <w:rPr>
          <w:sz w:val="20"/>
          <w:szCs w:val="20"/>
        </w:rPr>
        <w:t>.</w:t>
      </w:r>
    </w:p>
    <w:p w:rsidR="009600F1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Ostatné záväzky sú z miezd a odvodov za 12-2016 z </w:t>
      </w:r>
      <w:proofErr w:type="spellStart"/>
      <w:r>
        <w:rPr>
          <w:sz w:val="20"/>
          <w:szCs w:val="20"/>
        </w:rPr>
        <w:t>obchodneho</w:t>
      </w:r>
      <w:proofErr w:type="spellEnd"/>
      <w:r>
        <w:rPr>
          <w:sz w:val="20"/>
          <w:szCs w:val="20"/>
        </w:rPr>
        <w:t xml:space="preserve"> styku voči dodávateľom a záväzky voči spoločníkom, rovnako ako záväzok z finančného leasingu na auto </w:t>
      </w:r>
      <w:proofErr w:type="spellStart"/>
      <w:r w:rsidRPr="009600F1">
        <w:rPr>
          <w:sz w:val="20"/>
          <w:szCs w:val="20"/>
        </w:rPr>
        <w:t>Renault</w:t>
      </w:r>
      <w:proofErr w:type="spellEnd"/>
      <w:r w:rsidRPr="009600F1">
        <w:rPr>
          <w:sz w:val="20"/>
          <w:szCs w:val="20"/>
        </w:rPr>
        <w:t xml:space="preserve"> </w:t>
      </w:r>
      <w:proofErr w:type="spellStart"/>
      <w:r w:rsidRPr="009600F1">
        <w:rPr>
          <w:sz w:val="20"/>
          <w:szCs w:val="20"/>
        </w:rPr>
        <w:t>Fluence</w:t>
      </w:r>
      <w:proofErr w:type="spellEnd"/>
      <w:r w:rsidRPr="009600F1">
        <w:rPr>
          <w:sz w:val="20"/>
          <w:szCs w:val="20"/>
        </w:rPr>
        <w:t xml:space="preserve"> s obstarávacou cenou 10.354,17 € s dobou prenájmu 60 mesiacov od 25.10.2013</w:t>
      </w:r>
      <w:r>
        <w:rPr>
          <w:sz w:val="20"/>
          <w:szCs w:val="20"/>
        </w:rPr>
        <w:t>.</w:t>
      </w:r>
    </w:p>
    <w:p w:rsidR="009600F1" w:rsidRPr="00E310C7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Spoločnosť má rovnako záväzok z čerpaného kontokorentného úveru voči banke</w:t>
      </w:r>
      <w:r w:rsidR="00AA6B1F">
        <w:rPr>
          <w:sz w:val="20"/>
          <w:szCs w:val="20"/>
        </w:rPr>
        <w:t xml:space="preserve"> </w:t>
      </w:r>
      <w:r w:rsidR="006027BD">
        <w:rPr>
          <w:sz w:val="20"/>
          <w:szCs w:val="20"/>
        </w:rPr>
        <w:t>k 31.12.2016</w:t>
      </w:r>
      <w:r>
        <w:rPr>
          <w:sz w:val="20"/>
          <w:szCs w:val="20"/>
        </w:rPr>
        <w:t xml:space="preserve"> v celkovej výške </w:t>
      </w:r>
      <w:r w:rsidR="00AA6B1F">
        <w:rPr>
          <w:sz w:val="20"/>
          <w:szCs w:val="20"/>
        </w:rPr>
        <w:t>854,89</w:t>
      </w:r>
      <w:r>
        <w:rPr>
          <w:sz w:val="20"/>
          <w:szCs w:val="20"/>
        </w:rPr>
        <w:t xml:space="preserve"> €</w:t>
      </w:r>
      <w:r w:rsidR="006027BD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celkovej sume zabezpečených záväzkov, opis a spôsoby zabezpečenia záväzkov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>.</w:t>
      </w:r>
      <w:bookmarkStart w:id="0" w:name="_GoBack"/>
      <w:bookmarkEnd w:id="0"/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Informácie o vlastných akciách, </w:t>
      </w:r>
      <w:r w:rsidR="009D6ED4" w:rsidRPr="00E310C7">
        <w:rPr>
          <w:sz w:val="20"/>
          <w:szCs w:val="20"/>
        </w:rPr>
        <w:t>spoločnosť nemá obsah pre uvedenú</w:t>
      </w:r>
      <w:r w:rsidR="001C1587" w:rsidRPr="00E310C7">
        <w:rPr>
          <w:sz w:val="20"/>
          <w:szCs w:val="20"/>
        </w:rPr>
        <w:t xml:space="preserve">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Informácie o orgánoch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E310C7">
        <w:rPr>
          <w:sz w:val="20"/>
          <w:szCs w:val="20"/>
        </w:rPr>
        <w:t xml:space="preserve"> spoločnosť nemá obsah pre uvedenú položku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E310C7">
        <w:rPr>
          <w:sz w:val="20"/>
          <w:szCs w:val="20"/>
        </w:rPr>
        <w:t xml:space="preserve">í za jednotlivé </w:t>
      </w:r>
      <w:r w:rsidR="00C52E02" w:rsidRPr="00E310C7">
        <w:rPr>
          <w:sz w:val="20"/>
          <w:szCs w:val="20"/>
        </w:rPr>
        <w:t>orgány</w:t>
      </w:r>
      <w:r w:rsidR="00A260CF" w:rsidRPr="00E310C7">
        <w:rPr>
          <w:sz w:val="20"/>
          <w:szCs w:val="20"/>
        </w:rPr>
        <w:t xml:space="preserve"> roku 201</w:t>
      </w:r>
      <w:r w:rsidR="00516690">
        <w:rPr>
          <w:sz w:val="20"/>
          <w:szCs w:val="20"/>
        </w:rPr>
        <w:t>6</w:t>
      </w:r>
      <w:r w:rsidR="00C52E02" w:rsidRPr="00E310C7">
        <w:rPr>
          <w:sz w:val="20"/>
          <w:szCs w:val="20"/>
        </w:rPr>
        <w:t xml:space="preserve"> </w:t>
      </w:r>
      <w:r w:rsidR="00A260CF" w:rsidRPr="00E310C7">
        <w:rPr>
          <w:sz w:val="20"/>
          <w:szCs w:val="20"/>
        </w:rPr>
        <w:t>pre túto položku nemá spoločnosť obsah</w:t>
      </w:r>
      <w:r w:rsidRPr="00E310C7">
        <w:rPr>
          <w:sz w:val="20"/>
          <w:szCs w:val="20"/>
        </w:rPr>
        <w:t xml:space="preserve"> 3. celková suma odpustených pôžičiek a odpísaných pôžičiek k poslednému dňu účtovného obdobia v členení za jednotlivé orgány,</w:t>
      </w:r>
      <w:r w:rsidR="009D6ED4" w:rsidRPr="00E310C7">
        <w:rPr>
          <w:sz w:val="20"/>
          <w:szCs w:val="20"/>
        </w:rPr>
        <w:t xml:space="preserve"> spoločnosť nemá </w:t>
      </w:r>
      <w:r w:rsidR="00C52E02" w:rsidRPr="00E310C7">
        <w:rPr>
          <w:sz w:val="20"/>
          <w:szCs w:val="20"/>
        </w:rPr>
        <w:t xml:space="preserve">žiadne iné záväzky voči orgánom spol. a nemá iný </w:t>
      </w:r>
      <w:r w:rsidR="009D6ED4" w:rsidRPr="00E310C7">
        <w:rPr>
          <w:sz w:val="20"/>
          <w:szCs w:val="20"/>
        </w:rPr>
        <w:t>obsah pre uvedenú položku</w:t>
      </w:r>
      <w:r w:rsidR="001C1587" w:rsidRPr="00E310C7">
        <w:rPr>
          <w:sz w:val="20"/>
          <w:szCs w:val="20"/>
        </w:rPr>
        <w:t>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hlavných podmienkach, na základe ktorých im boli záruky alebo iné zabezpečenie a pôžičky poskytnuté; pri pôžičkách sa uvádzajú úrokové sadzby,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E310C7">
        <w:rPr>
          <w:sz w:val="20"/>
          <w:szCs w:val="20"/>
        </w:rPr>
        <w:t>.</w:t>
      </w:r>
      <w:r w:rsidRPr="00E310C7">
        <w:rPr>
          <w:sz w:val="20"/>
          <w:szCs w:val="20"/>
        </w:rPr>
        <w:t xml:space="preserve"> </w:t>
      </w:r>
      <w:r w:rsidR="009D6ED4" w:rsidRPr="00E310C7">
        <w:rPr>
          <w:sz w:val="20"/>
          <w:szCs w:val="20"/>
        </w:rPr>
        <w:t>spoločnosť nemá obsah pre uvedenú položku.</w:t>
      </w:r>
    </w:p>
    <w:p w:rsidR="001C1587" w:rsidRPr="00E310C7" w:rsidRDefault="001C1587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Orgánom spoločnosti neboli poskytnuté žiadne výhody ani vyplatené žiadne príjmy za výkon funkcie.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povinnostiach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E310C7">
        <w:rPr>
          <w:sz w:val="20"/>
          <w:szCs w:val="20"/>
        </w:rPr>
        <w:t xml:space="preserve"> spoločnosť nemá obsah pre uvedenú položku,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E310C7">
        <w:rPr>
          <w:sz w:val="20"/>
          <w:szCs w:val="20"/>
        </w:rPr>
        <w:t xml:space="preserve"> spoločnosť nemá obsah pre uveden</w:t>
      </w:r>
      <w:r w:rsidR="00E310C7" w:rsidRPr="00E310C7">
        <w:rPr>
          <w:sz w:val="20"/>
          <w:szCs w:val="20"/>
        </w:rPr>
        <w:t>é položky</w:t>
      </w:r>
      <w:r w:rsidR="0043426B" w:rsidRPr="00E310C7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</w:p>
    <w:p w:rsidR="009600F1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E310C7">
        <w:rPr>
          <w:sz w:val="20"/>
          <w:szCs w:val="20"/>
        </w:rPr>
        <w:t xml:space="preserve">gramov pre zamestnancov, </w:t>
      </w:r>
      <w:proofErr w:type="spellStart"/>
      <w:r w:rsidR="009600F1">
        <w:rPr>
          <w:sz w:val="20"/>
          <w:szCs w:val="20"/>
        </w:rPr>
        <w:t>sloločnosť</w:t>
      </w:r>
      <w:proofErr w:type="spellEnd"/>
      <w:r w:rsidR="009600F1">
        <w:rPr>
          <w:sz w:val="20"/>
          <w:szCs w:val="20"/>
        </w:rPr>
        <w:t xml:space="preserve"> nemá žiadne ďalšie povinnosti ktoré neboli uvedené vyššie.</w:t>
      </w:r>
    </w:p>
    <w:p w:rsidR="00C9756B" w:rsidRPr="00E310C7" w:rsidRDefault="004B0DB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(6) Informácie o udelení výlučného práva alebo osobitného práva, ktorým sa udelilo právo poskytovať služby vo verejnom záujme, pričom sa uvádza náhrada za túto činnosť v</w:t>
      </w:r>
      <w:r w:rsidR="006D4C02" w:rsidRPr="00E310C7">
        <w:rPr>
          <w:sz w:val="20"/>
          <w:szCs w:val="20"/>
        </w:rPr>
        <w:t> </w:t>
      </w:r>
      <w:r w:rsidRPr="00E310C7">
        <w:rPr>
          <w:sz w:val="20"/>
          <w:szCs w:val="20"/>
        </w:rPr>
        <w:t>akejkoľvek</w:t>
      </w:r>
      <w:r w:rsidR="006D4C02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forme, spoločnosť nemá obsah pre uvedenú položku.</w:t>
      </w:r>
    </w:p>
    <w:p w:rsidR="004B0DB2" w:rsidRPr="00E310C7" w:rsidRDefault="00C975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</w:t>
      </w:r>
      <w:r w:rsidR="006D4C02" w:rsidRPr="00E310C7">
        <w:rPr>
          <w:sz w:val="20"/>
          <w:szCs w:val="20"/>
        </w:rPr>
        <w:t>k sa zároveň vykonávajú aj iné činnosti, uvádzajú sa aj informácie o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a)všetkých formách prijatej náhrady,</w:t>
      </w:r>
      <w:r w:rsidR="00C9756B" w:rsidRPr="00E310C7">
        <w:rPr>
          <w:sz w:val="20"/>
          <w:szCs w:val="20"/>
        </w:rPr>
        <w:t xml:space="preserve"> jediná forma prijatých náhrad</w:t>
      </w:r>
      <w:r w:rsidR="001C1587" w:rsidRPr="00E310C7">
        <w:rPr>
          <w:sz w:val="20"/>
          <w:szCs w:val="20"/>
        </w:rPr>
        <w:t>. Z</w:t>
      </w:r>
      <w:r w:rsidR="00C9756B" w:rsidRPr="00E310C7">
        <w:rPr>
          <w:sz w:val="20"/>
          <w:szCs w:val="20"/>
        </w:rPr>
        <w:t>a poskytnuté služby spoločnosťou bola</w:t>
      </w:r>
      <w:r w:rsidR="001C1587" w:rsidRPr="00E310C7">
        <w:rPr>
          <w:sz w:val="20"/>
          <w:szCs w:val="20"/>
        </w:rPr>
        <w:t xml:space="preserve"> prijatá</w:t>
      </w:r>
      <w:r w:rsidR="00C9756B" w:rsidRPr="00E310C7">
        <w:rPr>
          <w:sz w:val="20"/>
          <w:szCs w:val="20"/>
        </w:rPr>
        <w:t xml:space="preserve"> finančná úhrada vystavených faktúr </w:t>
      </w:r>
      <w:r w:rsidR="00073771" w:rsidRPr="00E310C7">
        <w:rPr>
          <w:sz w:val="20"/>
          <w:szCs w:val="20"/>
        </w:rPr>
        <w:t>od odberateľov</w:t>
      </w:r>
      <w:r w:rsidR="00C9756B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b)účtovných zásadách použitých pri</w:t>
      </w:r>
      <w:r w:rsidR="00073771" w:rsidRPr="00E310C7">
        <w:rPr>
          <w:sz w:val="20"/>
          <w:szCs w:val="20"/>
        </w:rPr>
        <w:t xml:space="preserve"> prideľovaní nákladov a výnosov. N</w:t>
      </w:r>
      <w:r w:rsidR="00C9756B" w:rsidRPr="00E310C7">
        <w:rPr>
          <w:sz w:val="20"/>
          <w:szCs w:val="20"/>
        </w:rPr>
        <w:t xml:space="preserve">áklady a výnosy sa prideľujú do toho účtovného obdobia v ktorom vznikli a s ktorým </w:t>
      </w:r>
      <w:r w:rsidR="00BF0769" w:rsidRPr="00E310C7">
        <w:rPr>
          <w:sz w:val="20"/>
          <w:szCs w:val="20"/>
        </w:rPr>
        <w:t>časovo a vecne súvisia  a</w:t>
      </w:r>
      <w:r w:rsidR="00073771" w:rsidRPr="00E310C7">
        <w:rPr>
          <w:sz w:val="20"/>
          <w:szCs w:val="20"/>
        </w:rPr>
        <w:t> </w:t>
      </w:r>
      <w:r w:rsidR="00BF0769" w:rsidRPr="00E310C7">
        <w:rPr>
          <w:sz w:val="20"/>
          <w:szCs w:val="20"/>
        </w:rPr>
        <w:t>nepoužíva</w:t>
      </w:r>
      <w:r w:rsidR="00073771" w:rsidRPr="00E310C7">
        <w:rPr>
          <w:sz w:val="20"/>
          <w:szCs w:val="20"/>
        </w:rPr>
        <w:t>jú sa</w:t>
      </w:r>
      <w:r w:rsidR="00BF0769" w:rsidRPr="00E310C7">
        <w:rPr>
          <w:sz w:val="20"/>
          <w:szCs w:val="20"/>
        </w:rPr>
        <w:t xml:space="preserve"> účty časového rozlíšenia</w:t>
      </w:r>
      <w:r w:rsidR="00073771" w:rsidRPr="00E310C7">
        <w:rPr>
          <w:sz w:val="20"/>
          <w:szCs w:val="20"/>
        </w:rPr>
        <w:t xml:space="preserve"> </w:t>
      </w:r>
      <w:r w:rsidR="00BF0769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310C7">
        <w:rPr>
          <w:sz w:val="20"/>
          <w:szCs w:val="20"/>
        </w:rPr>
        <w:t>c)všetkých druhoch činností účtovnej jednotky</w:t>
      </w:r>
      <w:r w:rsidR="00073771" w:rsidRPr="00E310C7">
        <w:rPr>
          <w:sz w:val="20"/>
          <w:szCs w:val="20"/>
        </w:rPr>
        <w:t xml:space="preserve">: Spoločnosť poskytuje </w:t>
      </w:r>
      <w:r w:rsidR="00C52E02" w:rsidRPr="00E310C7">
        <w:rPr>
          <w:sz w:val="20"/>
          <w:szCs w:val="20"/>
        </w:rPr>
        <w:t>špecializované stavebné práce – stavebný dozor</w:t>
      </w:r>
      <w:r w:rsidR="00365484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p w:rsidR="00073771" w:rsidRPr="00E310C7" w:rsidRDefault="00073771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Spoloč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ník spoločnosti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v roku </w:t>
      </w:r>
      <w:r w:rsidR="006C4E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2017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schválil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účtovnú závierku za rok 201</w:t>
      </w:r>
      <w:r w:rsidR="006C4E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6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rozhodol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preúčtovaní straty za rok 201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5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účet neuhradená strata min. rokov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. </w:t>
      </w:r>
      <w:r w:rsidR="006C4E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Rovnako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lil účtovnú závierku za rok 201</w:t>
      </w:r>
      <w:r w:rsidR="006C4E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7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rozhodol 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použití HV –</w:t>
      </w:r>
      <w:r w:rsidR="009600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straty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roku 201</w:t>
      </w:r>
      <w:r w:rsidR="006C4E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7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</w:t>
      </w:r>
      <w:r w:rsidR="006027B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preúčtovanie</w:t>
      </w:r>
      <w:r w:rsidR="009600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účet neuhradená strata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min. rokov</w:t>
      </w:r>
      <w:r w:rsidR="00C52E02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.</w:t>
      </w:r>
    </w:p>
    <w:sectPr w:rsidR="00073771" w:rsidRPr="00E310C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69D" w:rsidRDefault="0013669D" w:rsidP="004B0DB2">
      <w:pPr>
        <w:spacing w:after="0" w:line="240" w:lineRule="auto"/>
      </w:pPr>
      <w:r>
        <w:separator/>
      </w:r>
    </w:p>
  </w:endnote>
  <w:endnote w:type="continuationSeparator" w:id="0">
    <w:p w:rsidR="0013669D" w:rsidRDefault="0013669D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AB" w:rsidRDefault="00DA24AB">
    <w:pPr>
      <w:pStyle w:val="Pta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A6B1F">
      <w:rPr>
        <w:noProof/>
      </w:rPr>
      <w:t>1</w:t>
    </w:r>
    <w:r>
      <w:fldChar w:fldCharType="end"/>
    </w:r>
    <w:r>
      <w:t xml:space="preserve"> z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69D" w:rsidRDefault="0013669D" w:rsidP="004B0DB2">
      <w:pPr>
        <w:spacing w:after="0" w:line="240" w:lineRule="auto"/>
      </w:pPr>
      <w:r>
        <w:separator/>
      </w:r>
    </w:p>
  </w:footnote>
  <w:footnote w:type="continuationSeparator" w:id="0">
    <w:p w:rsidR="0013669D" w:rsidRDefault="0013669D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67953">
      <w:rPr>
        <w:bdr w:val="single" w:sz="4" w:space="0" w:color="auto"/>
      </w:rPr>
      <w:t>3</w:t>
    </w:r>
    <w:r w:rsidR="00DA24AB">
      <w:rPr>
        <w:bdr w:val="single" w:sz="4" w:space="0" w:color="auto"/>
      </w:rPr>
      <w:t>6</w:t>
    </w:r>
    <w:r w:rsidR="00867953">
      <w:rPr>
        <w:bdr w:val="single" w:sz="4" w:space="0" w:color="auto"/>
      </w:rPr>
      <w:t>040843</w:t>
    </w:r>
    <w:r>
      <w:t xml:space="preserve">   DIČ </w:t>
    </w:r>
    <w:r w:rsidRPr="004B0DB2">
      <w:rPr>
        <w:bdr w:val="single" w:sz="4" w:space="0" w:color="auto"/>
      </w:rPr>
      <w:t>202</w:t>
    </w:r>
    <w:r w:rsidR="00867953">
      <w:rPr>
        <w:bdr w:val="single" w:sz="4" w:space="0" w:color="auto"/>
      </w:rPr>
      <w:t>1498798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73771"/>
    <w:rsid w:val="000B088C"/>
    <w:rsid w:val="0013669D"/>
    <w:rsid w:val="00186AE6"/>
    <w:rsid w:val="001C1587"/>
    <w:rsid w:val="001D408C"/>
    <w:rsid w:val="001D6F26"/>
    <w:rsid w:val="0024416D"/>
    <w:rsid w:val="00287039"/>
    <w:rsid w:val="002A0ECC"/>
    <w:rsid w:val="00365484"/>
    <w:rsid w:val="0043426B"/>
    <w:rsid w:val="0044014A"/>
    <w:rsid w:val="00473E7F"/>
    <w:rsid w:val="004B0DB2"/>
    <w:rsid w:val="004D435D"/>
    <w:rsid w:val="004F5493"/>
    <w:rsid w:val="00516690"/>
    <w:rsid w:val="00573DD8"/>
    <w:rsid w:val="005A7A39"/>
    <w:rsid w:val="006027BD"/>
    <w:rsid w:val="00645046"/>
    <w:rsid w:val="00686044"/>
    <w:rsid w:val="006C4EF1"/>
    <w:rsid w:val="006D4C02"/>
    <w:rsid w:val="007D4248"/>
    <w:rsid w:val="007F64C5"/>
    <w:rsid w:val="00862BEB"/>
    <w:rsid w:val="008654C2"/>
    <w:rsid w:val="00867953"/>
    <w:rsid w:val="008D28CE"/>
    <w:rsid w:val="009600F1"/>
    <w:rsid w:val="009D6ED4"/>
    <w:rsid w:val="00A260CF"/>
    <w:rsid w:val="00AA6B1F"/>
    <w:rsid w:val="00B35B22"/>
    <w:rsid w:val="00BF0769"/>
    <w:rsid w:val="00C52E02"/>
    <w:rsid w:val="00C9756B"/>
    <w:rsid w:val="00CC1D82"/>
    <w:rsid w:val="00CE0CD4"/>
    <w:rsid w:val="00CF2836"/>
    <w:rsid w:val="00DA24AB"/>
    <w:rsid w:val="00DD3C47"/>
    <w:rsid w:val="00E310C7"/>
    <w:rsid w:val="00ED2CA3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8BB229-7FB5-4FA4-80E1-12E1DD3A2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1307</Words>
  <Characters>7455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3</cp:revision>
  <cp:lastPrinted>2017-03-27T16:09:00Z</cp:lastPrinted>
  <dcterms:created xsi:type="dcterms:W3CDTF">2019-09-03T07:10:00Z</dcterms:created>
  <dcterms:modified xsi:type="dcterms:W3CDTF">2019-09-03T07:11:00Z</dcterms:modified>
</cp:coreProperties>
</file>