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10737" w:type="dxa"/>
        <w:tblInd w:w="-99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10"/>
        <w:gridCol w:w="554"/>
        <w:gridCol w:w="372"/>
        <w:gridCol w:w="372"/>
        <w:gridCol w:w="372"/>
        <w:gridCol w:w="372"/>
        <w:gridCol w:w="372"/>
        <w:gridCol w:w="372"/>
        <w:gridCol w:w="372"/>
        <w:gridCol w:w="372"/>
        <w:gridCol w:w="895"/>
        <w:gridCol w:w="372"/>
        <w:gridCol w:w="372"/>
        <w:gridCol w:w="372"/>
        <w:gridCol w:w="372"/>
        <w:gridCol w:w="372"/>
        <w:gridCol w:w="372"/>
        <w:gridCol w:w="372"/>
        <w:gridCol w:w="372"/>
        <w:gridCol w:w="372"/>
        <w:gridCol w:w="372"/>
      </w:tblGrid>
      <w:tr w:rsidR="00790DC0" w:rsidRPr="006F3469" w14:paraId="7A73D4FC" w14:textId="77777777" w:rsidTr="00790DC0">
        <w:trPr>
          <w:trHeight w:val="280"/>
        </w:trPr>
        <w:tc>
          <w:tcPr>
            <w:tcW w:w="2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82EC35" w14:textId="77777777" w:rsidR="006F3469" w:rsidRPr="006F3469" w:rsidRDefault="006F3469" w:rsidP="005A48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bookmarkStart w:id="0" w:name="_GoBack"/>
            <w:bookmarkEnd w:id="0"/>
            <w:r w:rsidRPr="006F34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Poznámky </w:t>
            </w:r>
            <w:proofErr w:type="spellStart"/>
            <w:r w:rsidRPr="006F34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Úč</w:t>
            </w:r>
            <w:proofErr w:type="spellEnd"/>
            <w:r w:rsidRPr="006F34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MÚJ 3- 01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AC8A2A" w14:textId="77777777" w:rsidR="006F3469" w:rsidRPr="006F3469" w:rsidRDefault="006F3469" w:rsidP="006F346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6F34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IČO</w:t>
            </w:r>
          </w:p>
        </w:tc>
        <w:tc>
          <w:tcPr>
            <w:tcW w:w="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3D5016" w14:textId="77777777" w:rsidR="006F3469" w:rsidRPr="006F3469" w:rsidRDefault="006F3469" w:rsidP="006F346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6F34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3</w:t>
            </w:r>
          </w:p>
        </w:tc>
        <w:tc>
          <w:tcPr>
            <w:tcW w:w="3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364C50" w14:textId="77777777" w:rsidR="006F3469" w:rsidRPr="006F3469" w:rsidRDefault="006F3469" w:rsidP="006F346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6F34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6</w:t>
            </w:r>
          </w:p>
        </w:tc>
        <w:tc>
          <w:tcPr>
            <w:tcW w:w="3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1A5754" w14:textId="77777777" w:rsidR="006F3469" w:rsidRPr="006F3469" w:rsidRDefault="006F3469" w:rsidP="006F346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6F34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4</w:t>
            </w:r>
          </w:p>
        </w:tc>
        <w:tc>
          <w:tcPr>
            <w:tcW w:w="3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95092F" w14:textId="77777777" w:rsidR="006F3469" w:rsidRPr="006F3469" w:rsidRDefault="006F3469" w:rsidP="006F346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6F34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5</w:t>
            </w:r>
          </w:p>
        </w:tc>
        <w:tc>
          <w:tcPr>
            <w:tcW w:w="3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8E177A" w14:textId="77777777" w:rsidR="006F3469" w:rsidRPr="006F3469" w:rsidRDefault="006F3469" w:rsidP="006F346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6F34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3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27A77F" w14:textId="77777777" w:rsidR="006F3469" w:rsidRPr="006F3469" w:rsidRDefault="006F3469" w:rsidP="006F346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6F34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4</w:t>
            </w:r>
          </w:p>
        </w:tc>
        <w:tc>
          <w:tcPr>
            <w:tcW w:w="3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51767F" w14:textId="77777777" w:rsidR="006F3469" w:rsidRPr="006F3469" w:rsidRDefault="006F3469" w:rsidP="006F346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6F34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3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3BCB4B" w14:textId="77777777" w:rsidR="006F3469" w:rsidRPr="006F3469" w:rsidRDefault="006F3469" w:rsidP="006F346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6F34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6</w:t>
            </w:r>
          </w:p>
        </w:tc>
        <w:tc>
          <w:tcPr>
            <w:tcW w:w="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F2B7F7" w14:textId="77777777" w:rsidR="006F3469" w:rsidRPr="006F3469" w:rsidRDefault="006F3469" w:rsidP="006F346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6F34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DIČ</w:t>
            </w:r>
          </w:p>
        </w:tc>
        <w:tc>
          <w:tcPr>
            <w:tcW w:w="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884FA8" w14:textId="77777777" w:rsidR="006F3469" w:rsidRPr="006F3469" w:rsidRDefault="006F3469" w:rsidP="006F346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6F34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2</w:t>
            </w:r>
          </w:p>
        </w:tc>
        <w:tc>
          <w:tcPr>
            <w:tcW w:w="3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649A1A" w14:textId="77777777" w:rsidR="006F3469" w:rsidRPr="006F3469" w:rsidRDefault="006F3469" w:rsidP="006F346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6F34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3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78A885" w14:textId="77777777" w:rsidR="006F3469" w:rsidRPr="006F3469" w:rsidRDefault="006F3469" w:rsidP="006F346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6F34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2</w:t>
            </w:r>
          </w:p>
        </w:tc>
        <w:tc>
          <w:tcPr>
            <w:tcW w:w="3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E5BE52" w14:textId="77777777" w:rsidR="006F3469" w:rsidRPr="006F3469" w:rsidRDefault="006F3469" w:rsidP="006F346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6F34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3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C33EFB" w14:textId="77777777" w:rsidR="006F3469" w:rsidRPr="006F3469" w:rsidRDefault="006F3469" w:rsidP="006F346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6F34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3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54124E" w14:textId="77777777" w:rsidR="006F3469" w:rsidRPr="006F3469" w:rsidRDefault="006F3469" w:rsidP="006F346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6F34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3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4EFC20" w14:textId="77777777" w:rsidR="006F3469" w:rsidRPr="006F3469" w:rsidRDefault="006F3469" w:rsidP="006F346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6F34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6</w:t>
            </w:r>
          </w:p>
        </w:tc>
        <w:tc>
          <w:tcPr>
            <w:tcW w:w="3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2B1D88" w14:textId="77777777" w:rsidR="006F3469" w:rsidRPr="006F3469" w:rsidRDefault="006F3469" w:rsidP="006F346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6F34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3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18D64E" w14:textId="77777777" w:rsidR="006F3469" w:rsidRPr="006F3469" w:rsidRDefault="006F3469" w:rsidP="006F346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6F34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9</w:t>
            </w:r>
          </w:p>
        </w:tc>
        <w:tc>
          <w:tcPr>
            <w:tcW w:w="3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E23764" w14:textId="77777777" w:rsidR="006F3469" w:rsidRPr="006F3469" w:rsidRDefault="006F3469" w:rsidP="006F346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6F34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7</w:t>
            </w:r>
          </w:p>
        </w:tc>
      </w:tr>
    </w:tbl>
    <w:p w14:paraId="48BEC9B2" w14:textId="77777777" w:rsidR="00623B42" w:rsidRDefault="006F3469">
      <w:r>
        <w:t xml:space="preserve">    </w:t>
      </w:r>
    </w:p>
    <w:p w14:paraId="5A4C9F22" w14:textId="77777777" w:rsidR="005A4856" w:rsidRDefault="005A4856"/>
    <w:p w14:paraId="4881C3A7" w14:textId="77777777" w:rsidR="005A4856" w:rsidRPr="00790DC0" w:rsidRDefault="005A4856" w:rsidP="00790DC0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90DC0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353BB184" w14:textId="77777777" w:rsidR="005A4856" w:rsidRPr="00790DC0" w:rsidRDefault="005A4856" w:rsidP="00790DC0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90DC0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4E15D23E" w14:textId="77777777" w:rsidR="005A4856" w:rsidRDefault="005A4856" w:rsidP="005A4856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Názov právnickej osoby: SKI CENTRUM SMREČINY, </w:t>
      </w:r>
      <w:proofErr w:type="spellStart"/>
      <w:r>
        <w:rPr>
          <w:rFonts w:ascii="Times New Roman" w:hAnsi="Times New Roman" w:cs="Times New Roman"/>
          <w:sz w:val="24"/>
          <w:szCs w:val="24"/>
        </w:rPr>
        <w:t>s.r.o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 likvidácii, 059 40  Liptovská Teplička</w:t>
      </w:r>
    </w:p>
    <w:p w14:paraId="362F84B1" w14:textId="77777777" w:rsidR="005A4856" w:rsidRDefault="005A4856" w:rsidP="005A4856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Údaje o konsolidovanom celku: Spoločnosť nie je súčasťou konsolidovaného celku</w:t>
      </w:r>
    </w:p>
    <w:p w14:paraId="580250EB" w14:textId="77777777" w:rsidR="005A4856" w:rsidRDefault="005A4856" w:rsidP="005A4856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nemá žiadnych zamestnancov.</w:t>
      </w:r>
    </w:p>
    <w:p w14:paraId="6BE7204F" w14:textId="77777777" w:rsidR="005A4856" w:rsidRDefault="005A4856" w:rsidP="005A4856">
      <w:pPr>
        <w:rPr>
          <w:rFonts w:ascii="Times New Roman" w:hAnsi="Times New Roman" w:cs="Times New Roman"/>
          <w:sz w:val="24"/>
          <w:szCs w:val="24"/>
        </w:rPr>
      </w:pPr>
    </w:p>
    <w:p w14:paraId="1CCF67D8" w14:textId="77777777" w:rsidR="005A4856" w:rsidRPr="00790DC0" w:rsidRDefault="005A4856" w:rsidP="00790DC0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90DC0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5BCF87BC" w14:textId="77777777" w:rsidR="005A4856" w:rsidRPr="00790DC0" w:rsidRDefault="005A4856" w:rsidP="00790DC0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90DC0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43970EF7" w14:textId="77777777" w:rsidR="005A4856" w:rsidRDefault="005A4856" w:rsidP="005A4856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v tomto období nevykonávala žiadnu hospodársku činnosť.</w:t>
      </w:r>
    </w:p>
    <w:p w14:paraId="1525E124" w14:textId="77777777" w:rsidR="005A4856" w:rsidRDefault="005A4856" w:rsidP="005A4856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Odpisy DHM a DNM neboli účtované.</w:t>
      </w:r>
    </w:p>
    <w:p w14:paraId="693AD986" w14:textId="77777777" w:rsidR="005A4856" w:rsidRDefault="005A4856" w:rsidP="005A4856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Nedošlo k žiadnym zmenám účtovných metód.</w:t>
      </w:r>
    </w:p>
    <w:p w14:paraId="11B7D368" w14:textId="77777777" w:rsidR="005A4856" w:rsidRDefault="005A4856" w:rsidP="005A4856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nezískala žiadne dotácie.</w:t>
      </w:r>
    </w:p>
    <w:p w14:paraId="5435FB92" w14:textId="77777777" w:rsidR="005A4856" w:rsidRDefault="005A4856" w:rsidP="005A4856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</w:t>
      </w:r>
      <w:r w:rsidR="001C75A3">
        <w:rPr>
          <w:rFonts w:ascii="Times New Roman" w:hAnsi="Times New Roman" w:cs="Times New Roman"/>
          <w:sz w:val="24"/>
          <w:szCs w:val="24"/>
        </w:rPr>
        <w:t xml:space="preserve"> bežnom </w:t>
      </w:r>
      <w:r>
        <w:rPr>
          <w:rFonts w:ascii="Times New Roman" w:hAnsi="Times New Roman" w:cs="Times New Roman"/>
          <w:sz w:val="24"/>
          <w:szCs w:val="24"/>
        </w:rPr>
        <w:t xml:space="preserve">účtovnom </w:t>
      </w:r>
      <w:r w:rsidR="001C75A3">
        <w:rPr>
          <w:rFonts w:ascii="Times New Roman" w:hAnsi="Times New Roman" w:cs="Times New Roman"/>
          <w:sz w:val="24"/>
          <w:szCs w:val="24"/>
        </w:rPr>
        <w:t>období nedošlo k žiadnym opravám chýb minulých účtovných období, ktoré by mali vplyv na nerozdelený zisk minulých rokov.</w:t>
      </w:r>
    </w:p>
    <w:p w14:paraId="3600F21F" w14:textId="77777777" w:rsidR="00790DC0" w:rsidRDefault="00790DC0" w:rsidP="00790DC0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14:paraId="5D55602F" w14:textId="77777777" w:rsidR="001C75A3" w:rsidRPr="00790DC0" w:rsidRDefault="001C75A3" w:rsidP="00790DC0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90DC0">
        <w:rPr>
          <w:rFonts w:ascii="Times New Roman" w:hAnsi="Times New Roman" w:cs="Times New Roman"/>
          <w:b/>
          <w:sz w:val="24"/>
          <w:szCs w:val="24"/>
        </w:rPr>
        <w:t>Čl. III</w:t>
      </w:r>
    </w:p>
    <w:p w14:paraId="2F57CB82" w14:textId="77777777" w:rsidR="001C75A3" w:rsidRPr="00790DC0" w:rsidRDefault="001C75A3" w:rsidP="00790DC0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90DC0">
        <w:rPr>
          <w:rFonts w:ascii="Times New Roman" w:hAnsi="Times New Roman" w:cs="Times New Roman"/>
          <w:b/>
          <w:sz w:val="24"/>
          <w:szCs w:val="24"/>
        </w:rPr>
        <w:t>Informácie, ktoré vysvetľujú a dopĺňajú súvahu a výkaz ziskov a strát</w:t>
      </w:r>
    </w:p>
    <w:p w14:paraId="56270B4C" w14:textId="77777777" w:rsidR="001C75A3" w:rsidRDefault="001C75A3" w:rsidP="001C75A3">
      <w:pPr>
        <w:pStyle w:val="Odsekzoznamu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Vo výkaze ziskov a strát sú uvedené iba náklady spojené s vedením bežného účtu.</w:t>
      </w:r>
    </w:p>
    <w:p w14:paraId="32E950FB" w14:textId="77777777" w:rsidR="001C75A3" w:rsidRDefault="001C75A3" w:rsidP="001C75A3">
      <w:pPr>
        <w:pStyle w:val="Odsekzoznamu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nemá záväzky voči iným spoločnostiam.</w:t>
      </w:r>
    </w:p>
    <w:p w14:paraId="3BD47604" w14:textId="77777777" w:rsidR="001C75A3" w:rsidRDefault="001C75A3" w:rsidP="001C75A3">
      <w:pPr>
        <w:pStyle w:val="Odsekzoznamu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Nie je vlastníkom akcií a nemá podiel na základnom imaní v inej obchodnej spoločnosti.</w:t>
      </w:r>
    </w:p>
    <w:p w14:paraId="60C04035" w14:textId="77777777" w:rsidR="001C75A3" w:rsidRPr="001C75A3" w:rsidRDefault="00790DC0" w:rsidP="001C75A3">
      <w:pPr>
        <w:pStyle w:val="Odsekzoznamu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nemá žiadne významné finančné povinnosti.</w:t>
      </w:r>
    </w:p>
    <w:sectPr w:rsidR="001C75A3" w:rsidRPr="001C75A3" w:rsidSect="00790DC0"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25E5C16"/>
    <w:multiLevelType w:val="hybridMultilevel"/>
    <w:tmpl w:val="63649224"/>
    <w:lvl w:ilvl="0" w:tplc="6C26665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E7F79C1"/>
    <w:multiLevelType w:val="hybridMultilevel"/>
    <w:tmpl w:val="B99C4164"/>
    <w:lvl w:ilvl="0" w:tplc="3E5E2DA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7AD1240"/>
    <w:multiLevelType w:val="hybridMultilevel"/>
    <w:tmpl w:val="452E40B6"/>
    <w:lvl w:ilvl="0" w:tplc="D42ADAE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F3469"/>
    <w:rsid w:val="001C75A3"/>
    <w:rsid w:val="005A4856"/>
    <w:rsid w:val="00623B42"/>
    <w:rsid w:val="00655832"/>
    <w:rsid w:val="006F3469"/>
    <w:rsid w:val="00790DC0"/>
    <w:rsid w:val="00B92F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1770B1"/>
  <w15:chartTrackingRefBased/>
  <w15:docId w15:val="{4A0E9AC4-3A2E-445A-9F04-423CC4E369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A4856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790DC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90DC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67627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151</Words>
  <Characters>863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Ivanovie</dc:creator>
  <cp:keywords/>
  <dc:description/>
  <cp:lastModifiedBy>predseda@ppdteplicka.sk</cp:lastModifiedBy>
  <cp:revision>2</cp:revision>
  <cp:lastPrinted>2020-03-25T08:36:00Z</cp:lastPrinted>
  <dcterms:created xsi:type="dcterms:W3CDTF">2020-03-25T08:36:00Z</dcterms:created>
  <dcterms:modified xsi:type="dcterms:W3CDTF">2020-03-25T08:36:00Z</dcterms:modified>
</cp:coreProperties>
</file>