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357E53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357E53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3"/>
        <w:gridCol w:w="6494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17BD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INLIFE-S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17BD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31 102 964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17BD1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Viničná 15, 940 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</w:t>
            </w:r>
            <w:r w:rsidR="00493408">
              <w:rPr>
                <w:rFonts w:ascii="Arial" w:hAnsi="Arial" w:cs="Arial"/>
              </w:rPr>
              <w:t>15</w:t>
            </w:r>
          </w:p>
        </w:tc>
        <w:tc>
          <w:tcPr>
            <w:tcW w:w="3342" w:type="dxa"/>
          </w:tcPr>
          <w:p w:rsidR="002D7E6D" w:rsidRPr="00A55E63" w:rsidRDefault="00493408" w:rsidP="00E17F04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408" w:rsidRDefault="004934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408" w:rsidRDefault="004934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331099" w:rsidRDefault="00331099" w:rsidP="0033109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r w:rsidRPr="00155560">
        <w:rPr>
          <w:rFonts w:ascii="Arial" w:hAnsi="Arial" w:cs="Arial"/>
          <w:sz w:val="22"/>
          <w:szCs w:val="22"/>
        </w:rPr>
        <w:t>spoločnosť má zaraden</w:t>
      </w:r>
      <w:r>
        <w:rPr>
          <w:rFonts w:ascii="Arial" w:hAnsi="Arial" w:cs="Arial"/>
          <w:sz w:val="22"/>
          <w:szCs w:val="22"/>
        </w:rPr>
        <w:t xml:space="preserve">é úžitkové, osobné vozidlá v prvej odpisovej skupine, doba odpisovania 4 roky, stroje </w:t>
      </w:r>
      <w:r w:rsidRPr="00155560">
        <w:rPr>
          <w:rFonts w:ascii="Arial" w:hAnsi="Arial" w:cs="Arial"/>
          <w:sz w:val="22"/>
          <w:szCs w:val="22"/>
        </w:rPr>
        <w:t>v </w:t>
      </w:r>
      <w:r>
        <w:rPr>
          <w:rFonts w:ascii="Arial" w:hAnsi="Arial" w:cs="Arial"/>
          <w:sz w:val="22"/>
          <w:szCs w:val="22"/>
        </w:rPr>
        <w:t>druhej</w:t>
      </w:r>
      <w:r w:rsidRPr="00155560">
        <w:rPr>
          <w:rFonts w:ascii="Arial" w:hAnsi="Arial" w:cs="Arial"/>
          <w:sz w:val="22"/>
          <w:szCs w:val="22"/>
        </w:rPr>
        <w:t xml:space="preserve"> odpisovej skupine, doba odpisovania </w:t>
      </w:r>
      <w:r>
        <w:rPr>
          <w:rFonts w:ascii="Arial" w:hAnsi="Arial" w:cs="Arial"/>
          <w:sz w:val="22"/>
          <w:szCs w:val="22"/>
        </w:rPr>
        <w:t>6</w:t>
      </w:r>
      <w:r w:rsidRPr="00155560">
        <w:rPr>
          <w:rFonts w:ascii="Arial" w:hAnsi="Arial" w:cs="Arial"/>
          <w:sz w:val="22"/>
          <w:szCs w:val="22"/>
        </w:rPr>
        <w:t xml:space="preserve"> rok</w:t>
      </w:r>
      <w:r>
        <w:rPr>
          <w:rFonts w:ascii="Arial" w:hAnsi="Arial" w:cs="Arial"/>
          <w:sz w:val="22"/>
          <w:szCs w:val="22"/>
        </w:rPr>
        <w:t xml:space="preserve">ov a technické zhodnotenie budovy </w:t>
      </w:r>
      <w:bookmarkEnd w:id="0"/>
      <w:r>
        <w:rPr>
          <w:rFonts w:ascii="Arial" w:hAnsi="Arial" w:cs="Arial"/>
          <w:sz w:val="22"/>
          <w:szCs w:val="22"/>
        </w:rPr>
        <w:t xml:space="preserve">v odpisovej skupine 5, doba odpisovania 20 rokov, </w:t>
      </w:r>
      <w:r w:rsidRPr="00155560">
        <w:rPr>
          <w:rFonts w:ascii="Arial" w:hAnsi="Arial" w:cs="Arial"/>
          <w:sz w:val="22"/>
          <w:szCs w:val="22"/>
        </w:rPr>
        <w:t>uplatnený rovnomerný odpis</w:t>
      </w:r>
      <w:r>
        <w:rPr>
          <w:rFonts w:ascii="Arial" w:hAnsi="Arial" w:cs="Arial"/>
          <w:sz w:val="22"/>
          <w:szCs w:val="22"/>
        </w:rPr>
        <w:t xml:space="preserve"> </w:t>
      </w:r>
    </w:p>
    <w:p w:rsidR="00331099" w:rsidRDefault="0033109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31099" w:rsidRDefault="0033109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493408">
        <w:rPr>
          <w:rFonts w:ascii="Arial" w:hAnsi="Arial" w:cs="Arial"/>
          <w:sz w:val="22"/>
          <w:szCs w:val="22"/>
        </w:rPr>
        <w:t>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33994" w:rsidRDefault="00133994">
      <w:r>
        <w:separator/>
      </w:r>
    </w:p>
  </w:endnote>
  <w:endnote w:type="continuationSeparator" w:id="0">
    <w:p w:rsidR="00133994" w:rsidRDefault="001339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33994" w:rsidRDefault="00133994">
      <w:r>
        <w:separator/>
      </w:r>
    </w:p>
  </w:footnote>
  <w:footnote w:type="continuationSeparator" w:id="0">
    <w:p w:rsidR="00133994" w:rsidRDefault="001339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0C4F">
      <w:rPr>
        <w:rFonts w:ascii="Arial" w:hAnsi="Arial" w:cs="Arial"/>
        <w:sz w:val="22"/>
        <w:szCs w:val="22"/>
        <w:bdr w:val="single" w:sz="4" w:space="0" w:color="auto"/>
      </w:rPr>
      <w:t>31102964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9C0C4F">
      <w:rPr>
        <w:rFonts w:ascii="Arial" w:hAnsi="Arial" w:cs="Arial"/>
        <w:sz w:val="22"/>
        <w:szCs w:val="22"/>
        <w:bdr w:val="single" w:sz="4" w:space="0" w:color="auto"/>
      </w:rPr>
      <w:t>2020413208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33994"/>
    <w:rsid w:val="001406AD"/>
    <w:rsid w:val="001A1B05"/>
    <w:rsid w:val="002401F1"/>
    <w:rsid w:val="00273EE8"/>
    <w:rsid w:val="002B348B"/>
    <w:rsid w:val="002C12B4"/>
    <w:rsid w:val="002D7E6D"/>
    <w:rsid w:val="00322BF3"/>
    <w:rsid w:val="00331099"/>
    <w:rsid w:val="00357E5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93408"/>
    <w:rsid w:val="004A2BF3"/>
    <w:rsid w:val="004F6CE8"/>
    <w:rsid w:val="00547822"/>
    <w:rsid w:val="0055784D"/>
    <w:rsid w:val="00560DB1"/>
    <w:rsid w:val="00560DBF"/>
    <w:rsid w:val="00613F2B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B0589"/>
    <w:rsid w:val="008D297F"/>
    <w:rsid w:val="008F5151"/>
    <w:rsid w:val="00913435"/>
    <w:rsid w:val="00916772"/>
    <w:rsid w:val="009661BA"/>
    <w:rsid w:val="009825D8"/>
    <w:rsid w:val="009A27D0"/>
    <w:rsid w:val="009C0C4F"/>
    <w:rsid w:val="009D5C84"/>
    <w:rsid w:val="009D70D3"/>
    <w:rsid w:val="00A17BD1"/>
    <w:rsid w:val="00A55E63"/>
    <w:rsid w:val="00AD2CF0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17F04"/>
    <w:rsid w:val="00E532AD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88F762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0F0F80-6C0C-4485-A2CA-D0AF78CB63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1115</Words>
  <Characters>6359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3</cp:revision>
  <dcterms:created xsi:type="dcterms:W3CDTF">2020-03-16T11:51:00Z</dcterms:created>
  <dcterms:modified xsi:type="dcterms:W3CDTF">2020-03-18T11:03:00Z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