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129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MUDr. Dudáš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129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36498688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129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059 94  </w:t>
            </w:r>
            <w:proofErr w:type="spellStart"/>
            <w:r>
              <w:rPr>
                <w:rFonts w:ascii="Arial" w:hAnsi="Arial" w:cs="Arial"/>
              </w:rPr>
              <w:t>Ihľany</w:t>
            </w:r>
            <w:proofErr w:type="spellEnd"/>
            <w:r>
              <w:rPr>
                <w:rFonts w:ascii="Arial" w:hAnsi="Arial" w:cs="Arial"/>
              </w:rPr>
              <w:t xml:space="preserve"> 128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9129F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9129F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p w:rsidR="009129F6" w:rsidRPr="00A55E63" w:rsidRDefault="009129F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129F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obdobia, nevykonáva žiadnu ekonomickú činnosť a je predpoklad, že ani v budúcnosti nebude ekonomicky aktívna.</w:t>
      </w:r>
    </w:p>
    <w:p w:rsidR="009129F6" w:rsidRPr="00A55E63" w:rsidRDefault="009129F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9129F6" w:rsidRPr="00A55E63" w:rsidRDefault="009129F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2 ž 7 nemá účtovná jednotka náplň. Je to v podstate spiaca firma.</w:t>
      </w:r>
    </w:p>
    <w:sectPr w:rsidR="009129F6" w:rsidRPr="00A55E63" w:rsidSect="00C7639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12E9" w:rsidRDefault="00D812E9">
      <w:r>
        <w:separator/>
      </w:r>
    </w:p>
  </w:endnote>
  <w:endnote w:type="continuationSeparator" w:id="0">
    <w:p w:rsidR="00D812E9" w:rsidRDefault="00D812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7639B">
    <w:pPr>
      <w:spacing w:line="200" w:lineRule="exact"/>
      <w:rPr>
        <w:sz w:val="20"/>
        <w:szCs w:val="20"/>
      </w:rPr>
    </w:pPr>
    <w:r w:rsidRPr="00C7639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7639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7639B">
                  <w:fldChar w:fldCharType="separate"/>
                </w:r>
                <w:r w:rsidR="009129F6">
                  <w:rPr>
                    <w:rFonts w:cs="Times New Roman"/>
                    <w:noProof/>
                  </w:rPr>
                  <w:t>3</w:t>
                </w:r>
                <w:r w:rsidR="00C7639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12E9" w:rsidRDefault="00D812E9">
      <w:r>
        <w:separator/>
      </w:r>
    </w:p>
  </w:footnote>
  <w:footnote w:type="continuationSeparator" w:id="0">
    <w:p w:rsidR="00D812E9" w:rsidRDefault="00D812E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129F6">
      <w:rPr>
        <w:rFonts w:ascii="Arial" w:hAnsi="Arial" w:cs="Arial"/>
        <w:sz w:val="22"/>
        <w:szCs w:val="22"/>
        <w:bdr w:val="single" w:sz="4" w:space="0" w:color="auto"/>
      </w:rPr>
      <w:t>36498688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129F6">
      <w:rPr>
        <w:rFonts w:ascii="Arial" w:hAnsi="Arial" w:cs="Arial"/>
        <w:sz w:val="22"/>
        <w:szCs w:val="22"/>
        <w:bdr w:val="single" w:sz="4" w:space="0" w:color="auto"/>
      </w:rPr>
      <w:t>2021926720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29F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7639B"/>
    <w:rsid w:val="00CC3205"/>
    <w:rsid w:val="00CD545D"/>
    <w:rsid w:val="00D812E9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7639B"/>
    <w:rPr>
      <w:lang w:val="sk-SK"/>
    </w:rPr>
  </w:style>
  <w:style w:type="paragraph" w:styleId="Nadpis1">
    <w:name w:val="heading 1"/>
    <w:basedOn w:val="Normlny"/>
    <w:uiPriority w:val="1"/>
    <w:qFormat/>
    <w:rsid w:val="00C7639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639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7639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639B"/>
  </w:style>
  <w:style w:type="paragraph" w:customStyle="1" w:styleId="TableParagraph">
    <w:name w:val="Table Paragraph"/>
    <w:basedOn w:val="Normlny"/>
    <w:uiPriority w:val="1"/>
    <w:qFormat/>
    <w:rsid w:val="00C7639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1060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2020-06-17T08:32:00Z</dcterms:created>
  <dcterms:modified xsi:type="dcterms:W3CDTF">2020-06-17T08:32:00Z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