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9262DF">
            <w:pPr>
              <w:jc w:val="both"/>
              <w:rPr>
                <w:sz w:val="20"/>
              </w:rPr>
            </w:pPr>
          </w:p>
          <w:p w:rsidR="005C6ABC" w:rsidRDefault="00802C57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WOODSTONE,</w:t>
            </w:r>
            <w:r w:rsidR="005C6ABC">
              <w:rPr>
                <w:sz w:val="20"/>
              </w:rPr>
              <w:t xml:space="preserve"> s.r.o.</w:t>
            </w:r>
          </w:p>
          <w:p w:rsidR="005C6ABC" w:rsidRDefault="005C6ABC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Švabinského 18</w:t>
            </w:r>
          </w:p>
          <w:p w:rsidR="005C6ABC" w:rsidRPr="009262DF" w:rsidRDefault="005C6ABC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851 01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5C6ABC">
        <w:rPr>
          <w:sz w:val="20"/>
        </w:rPr>
        <w:t>1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C013E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5C6AB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5C6AB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5C6ABC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C6AB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Auta</w:t>
            </w:r>
          </w:p>
        </w:tc>
        <w:tc>
          <w:tcPr>
            <w:tcW w:w="977" w:type="dxa"/>
          </w:tcPr>
          <w:p w:rsidR="00AC7913" w:rsidRPr="00D10F5D" w:rsidRDefault="005C6AB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5C6AB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5C6AB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5C6ABC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5C6AB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5C6ABC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5C6AB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5C6AB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5C6AB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C6ABC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Bez náplne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C6AB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7C0D" w:rsidRDefault="00067C0D" w:rsidP="001869C8">
      <w:r>
        <w:separator/>
      </w:r>
    </w:p>
  </w:endnote>
  <w:endnote w:type="continuationSeparator" w:id="1">
    <w:p w:rsidR="00067C0D" w:rsidRDefault="00067C0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C81639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7C0D" w:rsidRDefault="00067C0D" w:rsidP="001869C8">
      <w:r>
        <w:separator/>
      </w:r>
    </w:p>
  </w:footnote>
  <w:footnote w:type="continuationSeparator" w:id="1">
    <w:p w:rsidR="00067C0D" w:rsidRDefault="00067C0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C6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6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6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6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6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6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6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6AB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C6AB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6AB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67C0D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6215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C6ABC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2C57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013E6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639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D6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2AA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DE841D-C278-4D24-B674-F75180CF21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1458</Words>
  <Characters>8316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2</cp:revision>
  <cp:lastPrinted>2017-05-20T15:30:00Z</cp:lastPrinted>
  <dcterms:created xsi:type="dcterms:W3CDTF">2021-03-30T10:24:00Z</dcterms:created>
  <dcterms:modified xsi:type="dcterms:W3CDTF">2021-03-30T10:24:00Z</dcterms:modified>
</cp:coreProperties>
</file>