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0EC8ACDF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E2F2B">
        <w:rPr>
          <w:b/>
          <w:sz w:val="28"/>
          <w:szCs w:val="28"/>
        </w:rPr>
        <w:t>2020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06B29C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E2F2B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FE2F2B">
        <w:rPr>
          <w:sz w:val="28"/>
          <w:szCs w:val="28"/>
        </w:rPr>
        <w:t>8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1BF85B0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E2F2B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0E9E8C45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E2F2B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4</w:t>
      </w:r>
      <w:r w:rsidR="00FE2F2B">
        <w:rPr>
          <w:sz w:val="28"/>
          <w:szCs w:val="28"/>
        </w:rPr>
        <w:t>80</w:t>
      </w:r>
      <w:r w:rsidR="009A60A0">
        <w:rPr>
          <w:sz w:val="28"/>
          <w:szCs w:val="28"/>
        </w:rPr>
        <w:t xml:space="preserve"> tis.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09FA099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3F7A08">
        <w:rPr>
          <w:b/>
          <w:sz w:val="28"/>
          <w:szCs w:val="28"/>
        </w:rPr>
        <w:t xml:space="preserve">u stratu vo výške </w:t>
      </w:r>
      <w:r w:rsidR="00FE2F2B">
        <w:rPr>
          <w:b/>
          <w:sz w:val="28"/>
          <w:szCs w:val="28"/>
        </w:rPr>
        <w:t>6</w:t>
      </w:r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210F5573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FE2F2B">
        <w:rPr>
          <w:b/>
          <w:sz w:val="28"/>
          <w:szCs w:val="28"/>
        </w:rPr>
        <w:t>28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FE2F2B">
        <w:rPr>
          <w:b/>
          <w:sz w:val="28"/>
          <w:szCs w:val="28"/>
        </w:rPr>
        <w:t>21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2021-06-29T11:18:00Z</dcterms:created>
  <dcterms:modified xsi:type="dcterms:W3CDTF">2021-06-29T11:18:00Z</dcterms:modified>
</cp:coreProperties>
</file>