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B0332A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NANDU REA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0332A">
        <w:rPr>
          <w:rFonts w:ascii="Arial Narrow" w:hAnsi="Arial Narrow"/>
          <w:b/>
          <w:sz w:val="24"/>
          <w:szCs w:val="24"/>
        </w:rPr>
        <w:t>50201999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0332A">
        <w:rPr>
          <w:rFonts w:ascii="Arial Narrow" w:hAnsi="Arial Narrow"/>
          <w:b/>
          <w:sz w:val="24"/>
          <w:szCs w:val="24"/>
        </w:rPr>
        <w:t>2120232466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8842E3">
        <w:rPr>
          <w:rFonts w:ascii="Arial Narrow" w:hAnsi="Arial Narrow"/>
          <w:sz w:val="24"/>
          <w:szCs w:val="24"/>
        </w:rPr>
        <w:t>NANDU REA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8842E3">
        <w:rPr>
          <w:rFonts w:ascii="Arial Narrow" w:hAnsi="Arial Narrow"/>
          <w:sz w:val="24"/>
          <w:szCs w:val="24"/>
        </w:rPr>
        <w:t>1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žiadne zásoby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NANDU REA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dostala dotácie na mzdy na základe Dohody o poskytnutí finančného príspevku v rámci projektu „Prvá pomoc“ v celkovej výške 3850,07 EUR, ktorú zaúčtovala ako </w:t>
      </w:r>
      <w:r w:rsidR="00606B21" w:rsidRP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príjmy oslobodené od dane podľa §13 zákona o dani z príjmov.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vplyvu na nerozdelený zisk minulých rokov alebo neuhradenú stratu minulých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                  REA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</w:t>
      </w:r>
      <w:r w:rsidR="00606B21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bookmarkStart w:id="0" w:name="_GoBack"/>
      <w:bookmarkEnd w:id="0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C75957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0113A4">
        <w:rPr>
          <w:rFonts w:ascii="Arial Narrow" w:eastAsia="Times New Roman" w:hAnsi="Arial Narrow" w:cs="Arial"/>
          <w:b/>
          <w:sz w:val="24"/>
          <w:szCs w:val="24"/>
          <w:lang w:eastAsia="sk-SK"/>
        </w:rPr>
        <w:t>75,56</w:t>
      </w:r>
      <w:r w:rsidR="00397D0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REA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C75957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NANDU REA, </w:t>
      </w:r>
      <w:proofErr w:type="spellStart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113A4"/>
    <w:rsid w:val="000507EF"/>
    <w:rsid w:val="00057BA9"/>
    <w:rsid w:val="00064D8E"/>
    <w:rsid w:val="000F65D8"/>
    <w:rsid w:val="00207F55"/>
    <w:rsid w:val="002D493B"/>
    <w:rsid w:val="002D6EBA"/>
    <w:rsid w:val="0031032C"/>
    <w:rsid w:val="0031667F"/>
    <w:rsid w:val="003450A0"/>
    <w:rsid w:val="00397D02"/>
    <w:rsid w:val="0043307A"/>
    <w:rsid w:val="004766FD"/>
    <w:rsid w:val="004E69F9"/>
    <w:rsid w:val="00523CF2"/>
    <w:rsid w:val="00606B21"/>
    <w:rsid w:val="006B776D"/>
    <w:rsid w:val="007F67C7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C82A5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36677-CB0A-4078-8D4B-7C1419B6B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806</Words>
  <Characters>4597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2021-06-29T07:34:00Z</dcterms:created>
  <dcterms:modified xsi:type="dcterms:W3CDTF">2021-06-29T07:41:00Z</dcterms:modified>
</cp:coreProperties>
</file>