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BA1A8D">
        <w:rPr>
          <w:b/>
          <w:sz w:val="22"/>
          <w:szCs w:val="22"/>
        </w:rPr>
        <w:t>2121097022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A2199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9A2199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TERIMA GROUP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Sibírska</w:t>
            </w:r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1329</w:t>
            </w:r>
            <w:r w:rsidR="00162CE8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BA1A8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BA1A8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BA1A8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BA1A8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52613593</w:t>
            </w:r>
          </w:p>
        </w:tc>
        <w:tc>
          <w:tcPr>
            <w:tcW w:w="5323" w:type="dxa"/>
            <w:gridSpan w:val="2"/>
          </w:tcPr>
          <w:p w:rsidR="007D1207" w:rsidRDefault="00F1042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BA1A8D">
              <w:rPr>
                <w:sz w:val="20"/>
                <w:szCs w:val="20"/>
              </w:rPr>
              <w:t>97022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A1A8D">
              <w:rPr>
                <w:b/>
                <w:sz w:val="22"/>
                <w:szCs w:val="22"/>
              </w:rPr>
              <w:t>2121097022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908AD"/>
    <w:rsid w:val="007D1207"/>
    <w:rsid w:val="00857768"/>
    <w:rsid w:val="00906E36"/>
    <w:rsid w:val="00996374"/>
    <w:rsid w:val="009A2199"/>
    <w:rsid w:val="00B2236C"/>
    <w:rsid w:val="00BA1A8D"/>
    <w:rsid w:val="00C4160A"/>
    <w:rsid w:val="00C734D9"/>
    <w:rsid w:val="00D473B0"/>
    <w:rsid w:val="00DF63A4"/>
    <w:rsid w:val="00EA6D26"/>
    <w:rsid w:val="00EB1951"/>
    <w:rsid w:val="00EF076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2022-02-13T23:46:00Z</dcterms:modified>
</cp:coreProperties>
</file>