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E04ADB" w:rsidP="00E04ADB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ACCURO SLOVAKIA, spol. s 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>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E04ADB" w:rsidP="00E04AD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Orlovským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mostom 300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500C7D" w:rsidP="00500C7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>januára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500C7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 w:rsidR="00500C7D">
              <w:rPr>
                <w:rFonts w:ascii="Arial" w:hAnsi="Arial" w:cs="Arial"/>
                <w:sz w:val="20"/>
                <w:szCs w:val="20"/>
              </w:rPr>
              <w:t>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500C7D">
              <w:rPr>
                <w:rFonts w:ascii="Arial" w:hAnsi="Arial" w:cs="Arial"/>
                <w:sz w:val="20"/>
                <w:szCs w:val="20"/>
              </w:rPr>
              <w:t>marca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 w:rsidR="00500C7D">
              <w:rPr>
                <w:rFonts w:ascii="Arial" w:hAnsi="Arial" w:cs="Arial"/>
                <w:sz w:val="20"/>
                <w:szCs w:val="20"/>
              </w:rPr>
              <w:t>1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500C7D">
              <w:rPr>
                <w:rFonts w:ascii="Arial" w:hAnsi="Arial" w:cs="Arial"/>
                <w:sz w:val="20"/>
                <w:szCs w:val="20"/>
              </w:rPr>
              <w:t>15443/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500C7D" w:rsidP="00500C7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Ostatná stavebná inštalácia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500C7D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500C7D">
              <w:rPr>
                <w:rFonts w:ascii="Arial" w:hAnsi="Arial" w:cs="Arial"/>
                <w:b/>
                <w:sz w:val="20"/>
                <w:szCs w:val="20"/>
              </w:rPr>
              <w:t>ACCURO SLOVAKIA, spol. s 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8F69A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CB1BB2">
              <w:rPr>
                <w:rFonts w:ascii="Arial" w:hAnsi="Arial" w:cs="Arial"/>
                <w:sz w:val="20"/>
                <w:szCs w:val="20"/>
              </w:rPr>
              <w:t>2</w:t>
            </w:r>
            <w:r w:rsidR="008F69A0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CB1BB2">
              <w:rPr>
                <w:rFonts w:ascii="Arial" w:hAnsi="Arial" w:cs="Arial"/>
                <w:sz w:val="20"/>
                <w:szCs w:val="20"/>
              </w:rPr>
              <w:t>2</w:t>
            </w:r>
            <w:r w:rsidR="008F69A0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BD6A49">
        <w:rPr>
          <w:rFonts w:ascii="Arial" w:hAnsi="Arial" w:cs="Arial"/>
          <w:sz w:val="20"/>
        </w:rPr>
        <w:t>2</w:t>
      </w:r>
      <w:r w:rsidR="008F69A0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CB1BB2">
        <w:rPr>
          <w:rFonts w:ascii="Arial" w:hAnsi="Arial" w:cs="Arial"/>
          <w:sz w:val="20"/>
        </w:rPr>
        <w:t>2</w:t>
      </w:r>
      <w:r w:rsidR="008F69A0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do 31. decembra 20</w:t>
      </w:r>
      <w:r w:rsidR="00CB1BB2">
        <w:rPr>
          <w:rFonts w:ascii="Arial" w:hAnsi="Arial" w:cs="Arial"/>
          <w:sz w:val="20"/>
        </w:rPr>
        <w:t>2</w:t>
      </w:r>
      <w:r w:rsidR="008F69A0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8F69A0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147F06">
        <w:rPr>
          <w:rFonts w:ascii="Arial" w:hAnsi="Arial" w:cs="Arial"/>
          <w:sz w:val="20"/>
        </w:rPr>
        <w:t>28. mája 2021</w:t>
      </w:r>
      <w:r w:rsidR="008F69A0">
        <w:rPr>
          <w:rFonts w:ascii="Arial" w:hAnsi="Arial" w:cs="Arial"/>
          <w:sz w:val="20"/>
        </w:rPr>
        <w:t>...................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BD6A49" w:rsidP="00500C7D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8F69A0" w:rsidP="00500C7D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500C7D" w:rsidP="00DC4910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</w:t>
            </w:r>
            <w:r w:rsidR="00DC4910">
              <w:rPr>
                <w:rFonts w:ascii="Arial" w:hAnsi="Arial" w:cs="Arial"/>
                <w:sz w:val="20"/>
              </w:rPr>
              <w:t>é</w:t>
            </w:r>
            <w:r>
              <w:rPr>
                <w:rFonts w:ascii="Arial" w:hAnsi="Arial" w:cs="Arial"/>
                <w:sz w:val="20"/>
              </w:rPr>
              <w:t xml:space="preserve"> automobil</w:t>
            </w:r>
            <w:r w:rsidR="00DC4910">
              <w:rPr>
                <w:rFonts w:ascii="Arial" w:hAnsi="Arial" w:cs="Arial"/>
                <w:sz w:val="20"/>
              </w:rPr>
              <w:t>y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500C7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500C7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8F69A0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8F69A0">
        <w:rPr>
          <w:rFonts w:ascii="Arial" w:hAnsi="Arial" w:cs="Arial"/>
          <w:sz w:val="20"/>
          <w:szCs w:val="20"/>
          <w:lang w:eastAsia="en-US"/>
        </w:rPr>
        <w:t xml:space="preserve">okrem záväzkov </w:t>
      </w:r>
      <w:r w:rsidR="00034232">
        <w:rPr>
          <w:rFonts w:ascii="Arial" w:hAnsi="Arial" w:cs="Arial"/>
          <w:sz w:val="20"/>
          <w:szCs w:val="20"/>
          <w:lang w:eastAsia="en-US"/>
        </w:rPr>
        <w:t>zo sociálneho fondu</w:t>
      </w:r>
      <w:r w:rsidR="008F69A0">
        <w:rPr>
          <w:rFonts w:ascii="Arial" w:hAnsi="Arial" w:cs="Arial"/>
          <w:sz w:val="20"/>
          <w:szCs w:val="20"/>
          <w:lang w:eastAsia="en-US"/>
        </w:rPr>
        <w:t>.</w:t>
      </w:r>
      <w:r w:rsidR="00034232">
        <w:rPr>
          <w:rFonts w:ascii="Arial" w:hAnsi="Arial" w:cs="Arial"/>
          <w:sz w:val="20"/>
          <w:szCs w:val="20"/>
          <w:lang w:eastAsia="en-US"/>
        </w:rPr>
        <w:t>.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681289" w:rsidRDefault="00681289" w:rsidP="00681289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Koncom roka 2019 sa prvýkrát objavili správy z Číny o </w:t>
      </w:r>
      <w:proofErr w:type="spellStart"/>
      <w:r>
        <w:rPr>
          <w:rFonts w:ascii="Arial" w:hAnsi="Arial" w:cs="Arial"/>
          <w:sz w:val="20"/>
        </w:rPr>
        <w:t>koronavíruse</w:t>
      </w:r>
      <w:proofErr w:type="spellEnd"/>
      <w:r>
        <w:rPr>
          <w:rFonts w:ascii="Arial" w:hAnsi="Arial" w:cs="Arial"/>
          <w:sz w:val="20"/>
        </w:rPr>
        <w:t xml:space="preserve">. V prvých mesiacoch roka 2020 sa vírus rozšíril do celého sveta a jeho negatívny vplyv nadobudol veľké rozmery. Aj  v čase zverejnenia tejto účtovnej závierky </w:t>
      </w:r>
      <w:r w:rsidR="00BD6A49">
        <w:rPr>
          <w:rFonts w:ascii="Arial" w:hAnsi="Arial" w:cs="Arial"/>
          <w:sz w:val="20"/>
        </w:rPr>
        <w:t xml:space="preserve">pretrváva pandémia COVID 19. </w:t>
      </w:r>
      <w:r>
        <w:rPr>
          <w:rFonts w:ascii="Arial" w:hAnsi="Arial" w:cs="Arial"/>
          <w:sz w:val="20"/>
        </w:rPr>
        <w:t>Vedenie spoločnosti bude monitorova</w:t>
      </w:r>
      <w:r w:rsidR="00BD6A49">
        <w:rPr>
          <w:rFonts w:ascii="Arial" w:hAnsi="Arial" w:cs="Arial"/>
          <w:sz w:val="20"/>
        </w:rPr>
        <w:t>ť</w:t>
      </w:r>
      <w:r>
        <w:rPr>
          <w:rFonts w:ascii="Arial" w:hAnsi="Arial" w:cs="Arial"/>
          <w:sz w:val="20"/>
        </w:rPr>
        <w:t xml:space="preserve"> potenciáln</w:t>
      </w:r>
      <w:r w:rsidR="00BD6A49">
        <w:rPr>
          <w:rFonts w:ascii="Arial" w:hAnsi="Arial" w:cs="Arial"/>
          <w:sz w:val="20"/>
        </w:rPr>
        <w:t>e dopady</w:t>
      </w:r>
      <w:r>
        <w:rPr>
          <w:rFonts w:ascii="Arial" w:hAnsi="Arial" w:cs="Arial"/>
          <w:sz w:val="20"/>
        </w:rPr>
        <w:t xml:space="preserve"> a podnikne všetky možné kroky na zmiernenie akýchkoľvek negatívnych účinkov na spoločnosť a jej zamestnancov.</w:t>
      </w:r>
    </w:p>
    <w:p w:rsidR="00681289" w:rsidRDefault="00681289" w:rsidP="00681289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. </w:t>
      </w: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0557" w:rsidRDefault="00AB0557" w:rsidP="004E75F6">
      <w:r>
        <w:separator/>
      </w:r>
    </w:p>
  </w:endnote>
  <w:endnote w:type="continuationSeparator" w:id="0">
    <w:p w:rsidR="00AB0557" w:rsidRDefault="00AB0557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0557" w:rsidRDefault="00AB0557" w:rsidP="004E75F6">
      <w:r>
        <w:separator/>
      </w:r>
    </w:p>
  </w:footnote>
  <w:footnote w:type="continuationSeparator" w:id="0">
    <w:p w:rsidR="00AB0557" w:rsidRDefault="00AB0557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FD437E">
      <w:rPr>
        <w:rFonts w:ascii="Arial" w:hAnsi="Arial" w:cs="Arial"/>
        <w:sz w:val="20"/>
        <w:szCs w:val="20"/>
        <w:bdr w:val="single" w:sz="4" w:space="0" w:color="auto"/>
      </w:rPr>
      <w:t>36540765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FD437E">
      <w:rPr>
        <w:rFonts w:ascii="Arial" w:hAnsi="Arial" w:cs="Arial"/>
        <w:sz w:val="20"/>
        <w:szCs w:val="20"/>
        <w:bdr w:val="single" w:sz="4" w:space="0" w:color="auto"/>
      </w:rPr>
      <w:t>2020160043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147F06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4232"/>
    <w:rsid w:val="00037171"/>
    <w:rsid w:val="00042CEF"/>
    <w:rsid w:val="00044C6E"/>
    <w:rsid w:val="00044FC5"/>
    <w:rsid w:val="00046415"/>
    <w:rsid w:val="0005436E"/>
    <w:rsid w:val="00062304"/>
    <w:rsid w:val="00062B21"/>
    <w:rsid w:val="00066E11"/>
    <w:rsid w:val="000677DA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47F06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05FA"/>
    <w:rsid w:val="001D51EF"/>
    <w:rsid w:val="001D52D6"/>
    <w:rsid w:val="001D76DD"/>
    <w:rsid w:val="001E32DF"/>
    <w:rsid w:val="001E3AE3"/>
    <w:rsid w:val="001E4758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39C9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4A3F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0E02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D6AA5"/>
    <w:rsid w:val="004E15C3"/>
    <w:rsid w:val="004E25E8"/>
    <w:rsid w:val="004E75F6"/>
    <w:rsid w:val="004F0385"/>
    <w:rsid w:val="004F0E83"/>
    <w:rsid w:val="004F1F12"/>
    <w:rsid w:val="004F25FC"/>
    <w:rsid w:val="004F5AD8"/>
    <w:rsid w:val="00500C7D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1E5D"/>
    <w:rsid w:val="0056362F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5919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13DF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107E"/>
    <w:rsid w:val="00652433"/>
    <w:rsid w:val="00662CF0"/>
    <w:rsid w:val="00665137"/>
    <w:rsid w:val="00680C82"/>
    <w:rsid w:val="00681289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7C2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0F7F"/>
    <w:rsid w:val="0080542B"/>
    <w:rsid w:val="00805DF8"/>
    <w:rsid w:val="00812A01"/>
    <w:rsid w:val="00821A78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A678B"/>
    <w:rsid w:val="008B1913"/>
    <w:rsid w:val="008B2974"/>
    <w:rsid w:val="008B587D"/>
    <w:rsid w:val="008C5044"/>
    <w:rsid w:val="008C613B"/>
    <w:rsid w:val="008D1CA6"/>
    <w:rsid w:val="008D385A"/>
    <w:rsid w:val="008D3AE7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9A0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8E1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0557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34DB8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C61D6"/>
    <w:rsid w:val="00BD3ACF"/>
    <w:rsid w:val="00BD5647"/>
    <w:rsid w:val="00BD6A49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170E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1BB2"/>
    <w:rsid w:val="00CB42CC"/>
    <w:rsid w:val="00CB7DD4"/>
    <w:rsid w:val="00CD28FD"/>
    <w:rsid w:val="00CD41B7"/>
    <w:rsid w:val="00CD5A1F"/>
    <w:rsid w:val="00CD67D4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5CB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910"/>
    <w:rsid w:val="00DC4BEC"/>
    <w:rsid w:val="00DC5011"/>
    <w:rsid w:val="00DD0900"/>
    <w:rsid w:val="00DD4DE7"/>
    <w:rsid w:val="00DE66C4"/>
    <w:rsid w:val="00DF05CC"/>
    <w:rsid w:val="00DF73F0"/>
    <w:rsid w:val="00E02181"/>
    <w:rsid w:val="00E04ADB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66CC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D6B86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2258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437E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255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807</Words>
  <Characters>4763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2</cp:revision>
  <dcterms:created xsi:type="dcterms:W3CDTF">2022-03-29T14:50:00Z</dcterms:created>
  <dcterms:modified xsi:type="dcterms:W3CDTF">2022-03-29T14:50:00Z</dcterms:modified>
</cp:coreProperties>
</file>