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85007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VESTAREAL  I,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91701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48178870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2120080369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85007" w:rsidRPr="00A956A3" w:rsidRDefault="00A8500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5007" w:rsidRPr="00A956A3" w:rsidRDefault="00A8500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 xml:space="preserve">48178870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A62B40" w:rsidRDefault="00A62B40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62B40">
        <w:rPr>
          <w:sz w:val="20"/>
          <w:szCs w:val="20"/>
        </w:rPr>
        <w:t>2120080369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2651"/>
    <w:rsid w:val="00314031"/>
    <w:rsid w:val="0035002D"/>
    <w:rsid w:val="004E751E"/>
    <w:rsid w:val="008238A5"/>
    <w:rsid w:val="00A562FE"/>
    <w:rsid w:val="00A62B40"/>
    <w:rsid w:val="00A80154"/>
    <w:rsid w:val="00A85007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942AA-118D-4C67-9CDA-91D6357D07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2022-04-01T20:20:00Z</dcterms:created>
  <dcterms:modified xsi:type="dcterms:W3CDTF">2022-04-01T20:20:00Z</dcterms:modified>
</cp:coreProperties>
</file>