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B7697">
        <w:rPr>
          <w:rFonts w:ascii="Arial Narrow" w:hAnsi="Arial Narrow"/>
          <w:b/>
        </w:rPr>
        <w:t>2</w:t>
      </w:r>
      <w:r w:rsidR="008F73D5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Seal SK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36376426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Pucov 211, 026 01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27A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B76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6B76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6B7697">
        <w:rPr>
          <w:rFonts w:ascii="Arial" w:hAnsi="Arial" w:cs="Arial"/>
          <w:b/>
          <w:bCs/>
          <w:sz w:val="22"/>
          <w:szCs w:val="22"/>
        </w:rPr>
        <w:t>:</w:t>
      </w:r>
      <w:r w:rsidR="009909F1" w:rsidRPr="006B7697">
        <w:rPr>
          <w:rFonts w:ascii="Arial" w:hAnsi="Arial" w:cs="Arial"/>
          <w:b/>
          <w:bCs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z w:val="22"/>
          <w:szCs w:val="22"/>
        </w:rPr>
        <w:t>účtovn</w:t>
      </w:r>
      <w:r w:rsidR="006318E4" w:rsidRPr="003A4C32">
        <w:rPr>
          <w:rFonts w:ascii="Arial" w:hAnsi="Arial" w:cs="Arial"/>
          <w:b/>
          <w:sz w:val="22"/>
          <w:szCs w:val="22"/>
        </w:rPr>
        <w:t>á jednotka</w:t>
      </w:r>
      <w:r w:rsidR="003A4C32" w:rsidRPr="003A4C32">
        <w:rPr>
          <w:rFonts w:ascii="Arial" w:hAnsi="Arial" w:cs="Arial"/>
          <w:b/>
          <w:sz w:val="22"/>
          <w:szCs w:val="22"/>
        </w:rPr>
        <w:t xml:space="preserve"> má majetok doodpisovaný</w:t>
      </w:r>
      <w:r w:rsidR="008F73D5">
        <w:rPr>
          <w:rFonts w:ascii="Arial" w:hAnsi="Arial" w:cs="Arial"/>
          <w:b/>
          <w:sz w:val="22"/>
          <w:szCs w:val="22"/>
        </w:rPr>
        <w:t xml:space="preserve">, v roku 2021 </w:t>
      </w:r>
      <w:r w:rsidR="008F73D5">
        <w:rPr>
          <w:rFonts w:ascii="Arial" w:hAnsi="Arial" w:cs="Arial"/>
          <w:b/>
          <w:sz w:val="22"/>
          <w:szCs w:val="22"/>
        </w:rPr>
        <w:lastRenderedPageBreak/>
        <w:t>obstarala hmotný majetok za 7800€, ktorý je nezaradený.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6B7697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7697">
        <w:rPr>
          <w:rFonts w:ascii="Arial" w:hAnsi="Arial" w:cs="Arial"/>
          <w:spacing w:val="-2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2"/>
          <w:sz w:val="22"/>
          <w:szCs w:val="22"/>
        </w:rPr>
        <w:t>nemá náplň</w:t>
      </w: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7697">
        <w:rPr>
          <w:rFonts w:ascii="Arial" w:hAnsi="Arial" w:cs="Arial"/>
          <w:spacing w:val="-5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7697">
        <w:rPr>
          <w:rFonts w:ascii="Arial" w:hAnsi="Arial" w:cs="Arial"/>
          <w:spacing w:val="-8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8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6B769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6B7697">
        <w:rPr>
          <w:rFonts w:ascii="Arial" w:hAnsi="Arial" w:cs="Arial"/>
          <w:sz w:val="22"/>
          <w:szCs w:val="22"/>
        </w:rPr>
        <w:t>:</w:t>
      </w:r>
      <w:r w:rsidR="006B7697" w:rsidRPr="006B7697">
        <w:rPr>
          <w:rFonts w:ascii="Arial" w:hAnsi="Arial" w:cs="Arial"/>
          <w:sz w:val="22"/>
          <w:szCs w:val="22"/>
        </w:rPr>
        <w:t xml:space="preserve"> nemá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B7697" w:rsidRPr="006B7697" w:rsidRDefault="006B7697" w:rsidP="006B7697">
      <w:pPr>
        <w:jc w:val="center"/>
      </w:pPr>
    </w:p>
    <w:sectPr w:rsidR="006B7697" w:rsidRPr="006B7697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170" w:rsidRDefault="00020170">
      <w:r>
        <w:separator/>
      </w:r>
    </w:p>
  </w:endnote>
  <w:endnote w:type="continuationSeparator" w:id="0">
    <w:p w:rsidR="00020170" w:rsidRDefault="0002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170" w:rsidRDefault="006B76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170" w:rsidRDefault="0002017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553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5532B">
                            <w:fldChar w:fldCharType="separate"/>
                          </w:r>
                          <w:r w:rsidR="003A4C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553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20170" w:rsidRDefault="0002017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553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5532B">
                      <w:fldChar w:fldCharType="separate"/>
                    </w:r>
                    <w:r w:rsidR="003A4C32">
                      <w:rPr>
                        <w:rFonts w:cs="Times New Roman"/>
                        <w:noProof/>
                      </w:rPr>
                      <w:t>3</w:t>
                    </w:r>
                    <w:r w:rsidR="001553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170" w:rsidRDefault="00020170">
      <w:r>
        <w:separator/>
      </w:r>
    </w:p>
  </w:footnote>
  <w:footnote w:type="continuationSeparator" w:id="0">
    <w:p w:rsidR="00020170" w:rsidRDefault="0002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20170" w:rsidRDefault="00020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70"/>
    <w:rsid w:val="001406AD"/>
    <w:rsid w:val="00147B1A"/>
    <w:rsid w:val="0015532B"/>
    <w:rsid w:val="001A1B05"/>
    <w:rsid w:val="0021734F"/>
    <w:rsid w:val="002401F1"/>
    <w:rsid w:val="002C12B4"/>
    <w:rsid w:val="002D7E6D"/>
    <w:rsid w:val="003657F5"/>
    <w:rsid w:val="00373635"/>
    <w:rsid w:val="003A4C32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6B7697"/>
    <w:rsid w:val="00783E96"/>
    <w:rsid w:val="007C0B87"/>
    <w:rsid w:val="00861175"/>
    <w:rsid w:val="008771A6"/>
    <w:rsid w:val="008D0513"/>
    <w:rsid w:val="008F73D5"/>
    <w:rsid w:val="00913435"/>
    <w:rsid w:val="00916772"/>
    <w:rsid w:val="0095212B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80974C"/>
  <w15:docId w15:val="{81D5B3D7-8F1D-4CF4-8F59-B7B24214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2017-06-19T13:41:00Z</cp:lastPrinted>
  <dcterms:created xsi:type="dcterms:W3CDTF">2022-06-28T11:50:00Z</dcterms:created>
  <dcterms:modified xsi:type="dcterms:W3CDTF">2022-06-28T11:50:00Z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