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FF194A8" w14:textId="77777777" w:rsidR="00AF28BD" w:rsidRDefault="00AF28BD" w:rsidP="00F43514">
      <w:pPr>
        <w:pStyle w:val="Bezriadkovania"/>
      </w:pPr>
    </w:p>
    <w:p w14:paraId="01E0C27B" w14:textId="77777777" w:rsidR="00AF28BD" w:rsidRDefault="00AF28BD" w:rsidP="00F43514">
      <w:pPr>
        <w:pStyle w:val="Bezriadkovania"/>
      </w:pPr>
    </w:p>
    <w:p w14:paraId="2691AD2C" w14:textId="77777777" w:rsidR="00E532B1" w:rsidRDefault="00E532B1" w:rsidP="00F43514">
      <w:pPr>
        <w:pStyle w:val="Bezriadkovania"/>
        <w:rPr>
          <w:rFonts w:ascii="Times New Roman" w:hAnsi="Times New Roman" w:cs="Times New Roman"/>
        </w:rPr>
      </w:pPr>
    </w:p>
    <w:p w14:paraId="3DAD2536" w14:textId="77777777" w:rsidR="00E532B1" w:rsidRDefault="00E532B1" w:rsidP="00F43514">
      <w:pPr>
        <w:pStyle w:val="Bezriadkovania"/>
        <w:rPr>
          <w:rFonts w:ascii="Times New Roman" w:hAnsi="Times New Roman" w:cs="Times New Roman"/>
        </w:rPr>
      </w:pPr>
    </w:p>
    <w:p w14:paraId="36796A40" w14:textId="77777777" w:rsidR="00E532B1" w:rsidRDefault="00E532B1" w:rsidP="00F43514">
      <w:pPr>
        <w:pStyle w:val="Bezriadkovania"/>
        <w:rPr>
          <w:rFonts w:ascii="Times New Roman" w:hAnsi="Times New Roman" w:cs="Times New Roman"/>
        </w:rPr>
      </w:pPr>
    </w:p>
    <w:p w14:paraId="6AEDE6B9" w14:textId="3F2D21D4" w:rsidR="00F43514" w:rsidRPr="00E532B1" w:rsidRDefault="00F43514" w:rsidP="00F43514">
      <w:pPr>
        <w:pStyle w:val="Bezriadkovania"/>
        <w:rPr>
          <w:rFonts w:ascii="Times New Roman" w:hAnsi="Times New Roman" w:cs="Times New Roman"/>
        </w:rPr>
      </w:pPr>
      <w:r w:rsidRPr="00E532B1">
        <w:rPr>
          <w:rFonts w:ascii="Times New Roman" w:hAnsi="Times New Roman" w:cs="Times New Roman"/>
        </w:rPr>
        <w:t xml:space="preserve">POZNÁMKY K ÚČTOVNEJ ZÁVIERKE </w:t>
      </w:r>
      <w:r w:rsidR="00AF28BD" w:rsidRPr="00E532B1">
        <w:rPr>
          <w:rFonts w:ascii="Times New Roman" w:hAnsi="Times New Roman" w:cs="Times New Roman"/>
        </w:rPr>
        <w:t>k 31.12.</w:t>
      </w:r>
      <w:r w:rsidRPr="00E532B1">
        <w:rPr>
          <w:rFonts w:ascii="Times New Roman" w:hAnsi="Times New Roman" w:cs="Times New Roman"/>
        </w:rPr>
        <w:t>20</w:t>
      </w:r>
      <w:r w:rsidR="007B0B24">
        <w:rPr>
          <w:rFonts w:ascii="Times New Roman" w:hAnsi="Times New Roman" w:cs="Times New Roman"/>
        </w:rPr>
        <w:t>2</w:t>
      </w:r>
      <w:r w:rsidR="00530326">
        <w:rPr>
          <w:rFonts w:ascii="Times New Roman" w:hAnsi="Times New Roman" w:cs="Times New Roman"/>
        </w:rPr>
        <w:t>1</w:t>
      </w:r>
    </w:p>
    <w:p w14:paraId="43B9405E" w14:textId="77777777" w:rsidR="00F43514" w:rsidRPr="00755848" w:rsidRDefault="00F43514" w:rsidP="00F4351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34E7250D" w14:textId="77777777" w:rsidR="00F43514" w:rsidRPr="00755848" w:rsidRDefault="00F43514" w:rsidP="00F4351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22852177" w14:textId="77777777" w:rsidR="00F43514" w:rsidRDefault="00F43514" w:rsidP="00F43514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68619F7B" w14:textId="77777777" w:rsidR="00F43514" w:rsidRDefault="00F43514" w:rsidP="00F43514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043015F1" w14:textId="77777777" w:rsidR="00F43514" w:rsidRPr="00D90FBB" w:rsidRDefault="00F43514" w:rsidP="00F43514">
      <w:pPr>
        <w:spacing w:after="0" w:line="240" w:lineRule="auto"/>
        <w:rPr>
          <w:rFonts w:ascii="Times New Roman" w:hAnsi="Times New Roman" w:cs="Times New Roman"/>
          <w:b/>
        </w:rPr>
      </w:pPr>
      <w:r w:rsidRPr="00D90FBB">
        <w:rPr>
          <w:rFonts w:ascii="Times New Roman" w:hAnsi="Times New Roman" w:cs="Times New Roman"/>
          <w:b/>
        </w:rPr>
        <w:t>Čl. I </w:t>
      </w:r>
      <w:r w:rsidRPr="00D90FBB">
        <w:rPr>
          <w:rFonts w:ascii="Times New Roman" w:hAnsi="Times New Roman" w:cs="Times New Roman"/>
          <w:b/>
        </w:rPr>
        <w:tab/>
        <w:t>Všeobecné informácie</w:t>
      </w:r>
    </w:p>
    <w:p w14:paraId="43C67360" w14:textId="77777777" w:rsidR="00F43514" w:rsidRPr="002E2695" w:rsidRDefault="00F43514" w:rsidP="00F43514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2F4505E3" w14:textId="21145A39" w:rsidR="00F43514" w:rsidRPr="00897DA4" w:rsidRDefault="00F43514" w:rsidP="00F43514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1)</w:t>
      </w:r>
      <w:r w:rsidRPr="002E2695">
        <w:rPr>
          <w:rFonts w:ascii="Times New Roman" w:hAnsi="Times New Roman" w:cs="Times New Roman"/>
          <w:b/>
        </w:rPr>
        <w:t xml:space="preserve"> </w:t>
      </w:r>
      <w:r w:rsidRPr="002E2695">
        <w:rPr>
          <w:rFonts w:ascii="Times New Roman" w:hAnsi="Times New Roman" w:cs="Times New Roman"/>
          <w:b/>
        </w:rPr>
        <w:tab/>
        <w:t>Obchodné meno účtovnej jednotky:</w:t>
      </w:r>
      <w:r w:rsidR="008077DE">
        <w:rPr>
          <w:rFonts w:ascii="Times New Roman" w:hAnsi="Times New Roman" w:cs="Times New Roman"/>
          <w:b/>
        </w:rPr>
        <w:t xml:space="preserve"> </w:t>
      </w:r>
      <w:r w:rsidR="002324F9">
        <w:rPr>
          <w:rFonts w:ascii="Times New Roman" w:hAnsi="Times New Roman" w:cs="Times New Roman"/>
          <w:b/>
        </w:rPr>
        <w:tab/>
      </w:r>
      <w:r w:rsidR="00782341">
        <w:rPr>
          <w:rFonts w:ascii="Times New Roman" w:hAnsi="Times New Roman" w:cs="Times New Roman"/>
          <w:b/>
        </w:rPr>
        <w:t>SCHÜTT s.r.o.</w:t>
      </w:r>
    </w:p>
    <w:p w14:paraId="1CCDD896" w14:textId="41182DF7" w:rsidR="00782341" w:rsidRDefault="00F43514" w:rsidP="00F435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 účtovnej jednotky:</w:t>
      </w:r>
      <w:r>
        <w:rPr>
          <w:rFonts w:ascii="Times New Roman" w:hAnsi="Times New Roman" w:cs="Times New Roman"/>
          <w:b/>
        </w:rPr>
        <w:t xml:space="preserve"> </w:t>
      </w:r>
      <w:r w:rsidR="002324F9">
        <w:rPr>
          <w:rFonts w:ascii="Times New Roman" w:hAnsi="Times New Roman" w:cs="Times New Roman"/>
          <w:b/>
        </w:rPr>
        <w:tab/>
      </w:r>
      <w:r w:rsidR="002324F9">
        <w:rPr>
          <w:rFonts w:ascii="Times New Roman" w:hAnsi="Times New Roman" w:cs="Times New Roman"/>
          <w:b/>
        </w:rPr>
        <w:tab/>
      </w:r>
      <w:r w:rsidR="00782341">
        <w:rPr>
          <w:rFonts w:ascii="Times New Roman" w:hAnsi="Times New Roman" w:cs="Times New Roman"/>
          <w:b/>
        </w:rPr>
        <w:t xml:space="preserve">Múzejná 231/6 </w:t>
      </w:r>
    </w:p>
    <w:p w14:paraId="05FFB168" w14:textId="6DAF34C6" w:rsidR="00F43514" w:rsidRPr="008077DE" w:rsidRDefault="00782341" w:rsidP="00782341">
      <w:pPr>
        <w:pStyle w:val="Odsekzoznamu"/>
        <w:spacing w:line="240" w:lineRule="auto"/>
        <w:ind w:left="2136" w:firstLine="69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</w:t>
      </w:r>
      <w:r w:rsidR="002324F9">
        <w:rPr>
          <w:rFonts w:ascii="Times New Roman" w:hAnsi="Times New Roman" w:cs="Times New Roman"/>
          <w:b/>
        </w:rPr>
        <w:tab/>
      </w:r>
      <w:r w:rsidR="002324F9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>929 01 Dunajská Streda</w:t>
      </w:r>
    </w:p>
    <w:p w14:paraId="3D459163" w14:textId="002EC31C" w:rsidR="00F43514" w:rsidRPr="008077DE" w:rsidRDefault="00F43514" w:rsidP="00F4351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76A409A8" w14:textId="77777777" w:rsidR="002324F9" w:rsidRDefault="00F43514" w:rsidP="002324F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2324F9">
        <w:rPr>
          <w:rFonts w:ascii="Times New Roman" w:hAnsi="Times New Roman" w:cs="Times New Roman"/>
          <w:b/>
        </w:rPr>
        <w:t xml:space="preserve"> </w:t>
      </w:r>
    </w:p>
    <w:p w14:paraId="57B553CC" w14:textId="0E1358D6" w:rsidR="00F43514" w:rsidRPr="002324F9" w:rsidRDefault="00F43514" w:rsidP="002324F9">
      <w:pPr>
        <w:pStyle w:val="Odsekzoznamu"/>
        <w:spacing w:after="0" w:line="240" w:lineRule="auto"/>
        <w:rPr>
          <w:rFonts w:ascii="Times New Roman" w:hAnsi="Times New Roman" w:cs="Times New Roman"/>
        </w:rPr>
      </w:pPr>
      <w:r w:rsidRPr="002324F9">
        <w:rPr>
          <w:rFonts w:ascii="Times New Roman" w:hAnsi="Times New Roman" w:cs="Times New Roman"/>
        </w:rPr>
        <w:t>▪</w:t>
      </w:r>
      <w:r w:rsidR="002324F9" w:rsidRPr="002324F9">
        <w:rPr>
          <w:rFonts w:ascii="Times New Roman" w:hAnsi="Times New Roman" w:cs="Times New Roman"/>
          <w:b/>
        </w:rPr>
        <w:t xml:space="preserve"> </w:t>
      </w:r>
      <w:r w:rsidR="002324F9" w:rsidRPr="002324F9">
        <w:rPr>
          <w:rFonts w:ascii="Times New Roman" w:hAnsi="Times New Roman" w:cs="Times New Roman"/>
        </w:rPr>
        <w:t>Prenájom a prevádzkovanie vlastných alebo prenajatých nehnuteľností</w:t>
      </w:r>
    </w:p>
    <w:p w14:paraId="31DC9745" w14:textId="77777777" w:rsidR="002324F9" w:rsidRPr="002324F9" w:rsidRDefault="002324F9" w:rsidP="002324F9">
      <w:pPr>
        <w:pStyle w:val="Odsekzoznamu"/>
        <w:spacing w:after="0" w:line="240" w:lineRule="auto"/>
        <w:rPr>
          <w:rFonts w:ascii="Times New Roman" w:hAnsi="Times New Roman" w:cs="Times New Roman"/>
        </w:rPr>
      </w:pPr>
    </w:p>
    <w:p w14:paraId="625C9A71" w14:textId="77777777" w:rsidR="00F43514" w:rsidRPr="002E2695" w:rsidRDefault="00F43514" w:rsidP="00F43514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2)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</w:t>
      </w:r>
    </w:p>
    <w:p w14:paraId="159DB905" w14:textId="2E39A498" w:rsidR="00F43514" w:rsidRDefault="00F43514" w:rsidP="00D333AC">
      <w:pPr>
        <w:pStyle w:val="Odsekzoznamu"/>
        <w:spacing w:after="0" w:line="240" w:lineRule="auto"/>
        <w:rPr>
          <w:rFonts w:ascii="Times New Roman" w:hAnsi="Times New Roman" w:cs="Times New Roman"/>
        </w:rPr>
      </w:pPr>
      <w:r w:rsidRPr="00D52642">
        <w:rPr>
          <w:rFonts w:ascii="Times New Roman" w:hAnsi="Times New Roman" w:cs="Times New Roman"/>
        </w:rPr>
        <w:t>Účtovná závierka zostavená za predchádzajúce účtovné obdobie bola schválená valným zhromaždením dňa</w:t>
      </w:r>
      <w:r>
        <w:rPr>
          <w:rFonts w:ascii="Times New Roman" w:hAnsi="Times New Roman" w:cs="Times New Roman"/>
        </w:rPr>
        <w:t xml:space="preserve"> </w:t>
      </w:r>
      <w:r w:rsidR="002324F9">
        <w:rPr>
          <w:rFonts w:ascii="Times New Roman" w:hAnsi="Times New Roman" w:cs="Times New Roman"/>
        </w:rPr>
        <w:t>2</w:t>
      </w:r>
      <w:r w:rsidR="00530326">
        <w:rPr>
          <w:rFonts w:ascii="Times New Roman" w:hAnsi="Times New Roman" w:cs="Times New Roman"/>
        </w:rPr>
        <w:t>5</w:t>
      </w:r>
      <w:r w:rsidR="002324F9">
        <w:rPr>
          <w:rFonts w:ascii="Times New Roman" w:hAnsi="Times New Roman" w:cs="Times New Roman"/>
        </w:rPr>
        <w:t>.6.202</w:t>
      </w:r>
      <w:r w:rsidR="00530326">
        <w:rPr>
          <w:rFonts w:ascii="Times New Roman" w:hAnsi="Times New Roman" w:cs="Times New Roman"/>
        </w:rPr>
        <w:t>1</w:t>
      </w:r>
      <w:bookmarkStart w:id="0" w:name="_GoBack"/>
      <w:bookmarkEnd w:id="0"/>
      <w:r w:rsidR="002324F9">
        <w:rPr>
          <w:rFonts w:ascii="Times New Roman" w:hAnsi="Times New Roman" w:cs="Times New Roman"/>
        </w:rPr>
        <w:t>.</w:t>
      </w:r>
    </w:p>
    <w:p w14:paraId="1F7C5A72" w14:textId="77777777" w:rsidR="00970CB8" w:rsidRPr="002E2695" w:rsidRDefault="00970CB8" w:rsidP="00D333AC">
      <w:pPr>
        <w:pStyle w:val="Odsekzoznamu"/>
        <w:spacing w:after="0" w:line="240" w:lineRule="auto"/>
        <w:rPr>
          <w:rFonts w:ascii="Times New Roman" w:hAnsi="Times New Roman" w:cs="Times New Roman"/>
          <w:b/>
        </w:rPr>
      </w:pPr>
    </w:p>
    <w:p w14:paraId="5ECFB1BB" w14:textId="77777777" w:rsidR="00F43514" w:rsidRDefault="00F43514" w:rsidP="00F43514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3)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>
        <w:rPr>
          <w:rFonts w:ascii="Times New Roman" w:hAnsi="Times New Roman" w:cs="Times New Roman"/>
          <w:b/>
        </w:rPr>
        <w:t>enie účtovnej závierky</w:t>
      </w:r>
    </w:p>
    <w:p w14:paraId="60E2469F" w14:textId="77777777" w:rsidR="00F43514" w:rsidRPr="00897DA4" w:rsidRDefault="00F43514" w:rsidP="00F43514">
      <w:pPr>
        <w:pStyle w:val="Odsekzoznamu"/>
        <w:spacing w:after="0"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Úč</w:t>
      </w:r>
      <w:r w:rsidRPr="00897DA4">
        <w:rPr>
          <w:rFonts w:ascii="Times New Roman" w:hAnsi="Times New Roman" w:cs="Times New Roman"/>
        </w:rPr>
        <w:t>tovná závierka je riadna individuálna ú</w:t>
      </w:r>
      <w:r>
        <w:rPr>
          <w:rFonts w:ascii="Times New Roman" w:hAnsi="Times New Roman" w:cs="Times New Roman"/>
        </w:rPr>
        <w:t>č</w:t>
      </w:r>
      <w:r w:rsidRPr="00897DA4">
        <w:rPr>
          <w:rFonts w:ascii="Times New Roman" w:hAnsi="Times New Roman" w:cs="Times New Roman"/>
        </w:rPr>
        <w:t>tovná závierka spolo</w:t>
      </w:r>
      <w:r>
        <w:rPr>
          <w:rFonts w:ascii="Times New Roman" w:hAnsi="Times New Roman" w:cs="Times New Roman"/>
        </w:rPr>
        <w:t>č</w:t>
      </w:r>
      <w:r w:rsidRPr="00897DA4">
        <w:rPr>
          <w:rFonts w:ascii="Times New Roman" w:hAnsi="Times New Roman" w:cs="Times New Roman"/>
        </w:rPr>
        <w:t xml:space="preserve">nosti </w:t>
      </w:r>
    </w:p>
    <w:p w14:paraId="63BC2CFB" w14:textId="77777777" w:rsidR="00F43514" w:rsidRPr="002E2695" w:rsidRDefault="00F43514" w:rsidP="00F43514">
      <w:pPr>
        <w:pStyle w:val="Odsekzoznamu"/>
        <w:spacing w:after="0"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516969D" w14:textId="77777777" w:rsidR="00F43514" w:rsidRDefault="00F43514" w:rsidP="00F43514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4)</w:t>
      </w:r>
      <w:r w:rsidRPr="002E2695">
        <w:rPr>
          <w:rFonts w:ascii="Times New Roman" w:hAnsi="Times New Roman" w:cs="Times New Roman"/>
          <w:b/>
        </w:rPr>
        <w:t xml:space="preserve"> </w:t>
      </w:r>
      <w:r w:rsidRPr="002E2695">
        <w:rPr>
          <w:rFonts w:ascii="Times New Roman" w:hAnsi="Times New Roman" w:cs="Times New Roman"/>
          <w:b/>
        </w:rPr>
        <w:tab/>
        <w:t>Informácie o skupine účtovných jednotiek, ak je účtovná jednotka jej súčasťou</w:t>
      </w:r>
    </w:p>
    <w:p w14:paraId="0E9CE16D" w14:textId="77777777" w:rsidR="00F43514" w:rsidRDefault="00F43514" w:rsidP="00F43514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 w:rsidRPr="00F74C7C">
        <w:rPr>
          <w:rFonts w:ascii="Times New Roman" w:hAnsi="Times New Roman" w:cs="Times New Roman"/>
        </w:rPr>
        <w:t>Účtovná jednotka nie je súčasťou konsolidovaného celku.</w:t>
      </w:r>
    </w:p>
    <w:p w14:paraId="3380C4A7" w14:textId="77777777" w:rsidR="00F43514" w:rsidRPr="00F74C7C" w:rsidRDefault="00F43514" w:rsidP="00F43514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</w:p>
    <w:p w14:paraId="6E04FB07" w14:textId="77777777" w:rsidR="00F43514" w:rsidRDefault="00F43514" w:rsidP="00F43514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5)</w:t>
      </w:r>
      <w:r w:rsidRPr="002E2695">
        <w:rPr>
          <w:rFonts w:ascii="Times New Roman" w:hAnsi="Times New Roman" w:cs="Times New Roman"/>
          <w:b/>
        </w:rPr>
        <w:t xml:space="preserve"> </w:t>
      </w:r>
      <w:r w:rsidRPr="002E2695">
        <w:rPr>
          <w:rFonts w:ascii="Times New Roman" w:hAnsi="Times New Roman" w:cs="Times New Roman"/>
          <w:b/>
        </w:rPr>
        <w:tab/>
        <w:t>Informácie o počte zamestnancov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674"/>
        <w:gridCol w:w="2427"/>
        <w:gridCol w:w="2277"/>
      </w:tblGrid>
      <w:tr w:rsidR="00F43514" w:rsidRPr="00755848" w14:paraId="0DE92528" w14:textId="77777777" w:rsidTr="00A93165">
        <w:trPr>
          <w:trHeight w:val="537"/>
        </w:trPr>
        <w:tc>
          <w:tcPr>
            <w:tcW w:w="2492" w:type="pct"/>
            <w:vAlign w:val="center"/>
          </w:tcPr>
          <w:p w14:paraId="501F3CDE" w14:textId="77777777" w:rsidR="00F43514" w:rsidRPr="00755848" w:rsidRDefault="00F43514" w:rsidP="00A93165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96EFE44" w14:textId="77777777" w:rsidR="00F43514" w:rsidRPr="00755848" w:rsidRDefault="00F43514" w:rsidP="00A93165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21D6CF1" w14:textId="77777777" w:rsidR="00F43514" w:rsidRPr="00755848" w:rsidRDefault="00F43514" w:rsidP="00A93165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F43514" w:rsidRPr="00755848" w14:paraId="6284A73A" w14:textId="77777777" w:rsidTr="00A93165">
        <w:trPr>
          <w:trHeight w:val="163"/>
        </w:trPr>
        <w:tc>
          <w:tcPr>
            <w:tcW w:w="2492" w:type="pct"/>
            <w:vAlign w:val="bottom"/>
          </w:tcPr>
          <w:p w14:paraId="44432D92" w14:textId="77777777" w:rsidR="00F43514" w:rsidRPr="00755848" w:rsidRDefault="00F43514" w:rsidP="00A93165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60382329" w14:textId="2FAD8398" w:rsidR="00F43514" w:rsidRPr="00755848" w:rsidRDefault="002324F9" w:rsidP="002324F9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</w:t>
            </w:r>
          </w:p>
        </w:tc>
        <w:tc>
          <w:tcPr>
            <w:tcW w:w="1214" w:type="pct"/>
            <w:vAlign w:val="bottom"/>
          </w:tcPr>
          <w:p w14:paraId="64A9D607" w14:textId="053B7BBF" w:rsidR="00F43514" w:rsidRPr="00755848" w:rsidRDefault="002324F9" w:rsidP="002324F9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</w:t>
            </w:r>
          </w:p>
        </w:tc>
      </w:tr>
    </w:tbl>
    <w:p w14:paraId="1610505D" w14:textId="77777777" w:rsidR="00F43514" w:rsidRPr="002E2695" w:rsidRDefault="00F43514" w:rsidP="00F43514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C631E5A" w14:textId="77777777" w:rsidR="00140CA0" w:rsidRDefault="00140CA0" w:rsidP="00F43514">
      <w:pPr>
        <w:spacing w:line="240" w:lineRule="auto"/>
        <w:rPr>
          <w:rFonts w:ascii="Times New Roman" w:hAnsi="Times New Roman" w:cs="Times New Roman"/>
          <w:b/>
        </w:rPr>
      </w:pPr>
    </w:p>
    <w:p w14:paraId="0AE7AFAB" w14:textId="77777777" w:rsidR="00F43514" w:rsidRDefault="00F43514" w:rsidP="00F43514">
      <w:pPr>
        <w:spacing w:line="240" w:lineRule="auto"/>
        <w:rPr>
          <w:rFonts w:ascii="Times New Roman" w:hAnsi="Times New Roman" w:cs="Times New Roman"/>
          <w:b/>
        </w:rPr>
      </w:pPr>
      <w:r w:rsidRPr="00D90FBB">
        <w:rPr>
          <w:rFonts w:ascii="Times New Roman" w:hAnsi="Times New Roman" w:cs="Times New Roman"/>
          <w:b/>
        </w:rPr>
        <w:t>Čl. II</w:t>
      </w:r>
      <w:r w:rsidRPr="00D90FBB">
        <w:rPr>
          <w:rFonts w:ascii="Times New Roman" w:hAnsi="Times New Roman" w:cs="Times New Roman"/>
          <w:b/>
        </w:rPr>
        <w:tab/>
        <w:t>Informácie o orgánoch spoločnosti</w:t>
      </w:r>
    </w:p>
    <w:p w14:paraId="754AE937" w14:textId="77777777" w:rsidR="00F43514" w:rsidRPr="00AF28BD" w:rsidRDefault="00AF28BD" w:rsidP="00F43514">
      <w:pPr>
        <w:spacing w:line="240" w:lineRule="auto"/>
        <w:rPr>
          <w:rFonts w:ascii="Times New Roman" w:hAnsi="Times New Roman" w:cs="Times New Roman"/>
        </w:rPr>
      </w:pPr>
      <w:r w:rsidRPr="00AF28BD">
        <w:rPr>
          <w:rFonts w:ascii="Times New Roman" w:hAnsi="Times New Roman" w:cs="Times New Roman"/>
        </w:rPr>
        <w:t>Orgánom spoločnosti neboli poskytnuté žiadne záruky ani pôžičky ani iné sumy na súkromné účely</w:t>
      </w:r>
    </w:p>
    <w:p w14:paraId="55E1E8BA" w14:textId="77777777" w:rsidR="00F43514" w:rsidRPr="002E2695" w:rsidRDefault="00F43514" w:rsidP="00F43514">
      <w:pPr>
        <w:spacing w:line="240" w:lineRule="auto"/>
        <w:rPr>
          <w:rFonts w:ascii="Times New Roman" w:hAnsi="Times New Roman" w:cs="Times New Roman"/>
          <w:b/>
        </w:rPr>
      </w:pPr>
    </w:p>
    <w:p w14:paraId="56AA0A40" w14:textId="77777777" w:rsidR="00F43514" w:rsidRPr="00D90FBB" w:rsidRDefault="00F43514" w:rsidP="00F43514">
      <w:pPr>
        <w:spacing w:line="240" w:lineRule="auto"/>
        <w:rPr>
          <w:rFonts w:ascii="Times New Roman" w:hAnsi="Times New Roman" w:cs="Times New Roman"/>
          <w:b/>
        </w:rPr>
      </w:pPr>
      <w:r w:rsidRPr="00D90FBB">
        <w:rPr>
          <w:rFonts w:ascii="Times New Roman" w:hAnsi="Times New Roman" w:cs="Times New Roman"/>
          <w:b/>
        </w:rPr>
        <w:t>Čl. III</w:t>
      </w:r>
      <w:r w:rsidRPr="00D90FBB">
        <w:rPr>
          <w:rFonts w:ascii="Times New Roman" w:hAnsi="Times New Roman" w:cs="Times New Roman"/>
          <w:b/>
        </w:rPr>
        <w:tab/>
        <w:t>Informácie o prijatých postupoch</w:t>
      </w:r>
    </w:p>
    <w:p w14:paraId="54581B8E" w14:textId="77777777" w:rsidR="00F43514" w:rsidRPr="001D4FB8" w:rsidRDefault="00F43514" w:rsidP="00F43514">
      <w:pPr>
        <w:spacing w:after="0" w:line="276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1)</w:t>
      </w:r>
      <w:r w:rsidRPr="001D4FB8"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</w:t>
      </w:r>
    </w:p>
    <w:p w14:paraId="5325FC6A" w14:textId="77777777" w:rsidR="00F43514" w:rsidRPr="00E532B1" w:rsidRDefault="00F43514" w:rsidP="00F43514">
      <w:pPr>
        <w:spacing w:line="240" w:lineRule="auto"/>
        <w:ind w:left="708"/>
        <w:jc w:val="both"/>
        <w:rPr>
          <w:rFonts w:ascii="Times New Roman" w:hAnsi="Times New Roman" w:cs="Times New Roman"/>
        </w:rPr>
      </w:pPr>
      <w:r w:rsidRPr="00E532B1">
        <w:rPr>
          <w:rFonts w:ascii="Times New Roman" w:hAnsi="Times New Roman" w:cs="Times New Roman"/>
        </w:rPr>
        <w:t xml:space="preserve">Účtovná závierka bola zostavená za predpokladu, že účtovná jednotka </w:t>
      </w:r>
      <w:r w:rsidR="00E532B1" w:rsidRPr="00E532B1">
        <w:rPr>
          <w:rFonts w:ascii="Times New Roman" w:hAnsi="Times New Roman" w:cs="Times New Roman"/>
        </w:rPr>
        <w:t xml:space="preserve">chce naďalej </w:t>
      </w:r>
      <w:r w:rsidRPr="00E532B1">
        <w:rPr>
          <w:rFonts w:ascii="Times New Roman" w:hAnsi="Times New Roman" w:cs="Times New Roman"/>
        </w:rPr>
        <w:t xml:space="preserve"> pokračovať vo svojej činnosti.</w:t>
      </w:r>
    </w:p>
    <w:p w14:paraId="66C2562E" w14:textId="77777777" w:rsidR="00140CA0" w:rsidRDefault="00140CA0" w:rsidP="00F43514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3514293" w14:textId="77777777" w:rsidR="00F43514" w:rsidRPr="00E532B1" w:rsidRDefault="00F43514" w:rsidP="00F43514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E532B1">
        <w:rPr>
          <w:rFonts w:ascii="Times New Roman" w:hAnsi="Times New Roman" w:cs="Times New Roman"/>
          <w:b/>
        </w:rPr>
        <w:lastRenderedPageBreak/>
        <w:t>2)</w:t>
      </w:r>
      <w:r w:rsidRPr="00E532B1">
        <w:rPr>
          <w:rFonts w:ascii="Times New Roman" w:hAnsi="Times New Roman" w:cs="Times New Roman"/>
          <w:b/>
        </w:rPr>
        <w:tab/>
        <w:t>Zmeny účtovných zásad a metód</w:t>
      </w:r>
    </w:p>
    <w:p w14:paraId="0F73F9F7" w14:textId="77777777" w:rsidR="00F43514" w:rsidRPr="001D4FB8" w:rsidRDefault="00F43514" w:rsidP="00F43514">
      <w:pPr>
        <w:spacing w:line="240" w:lineRule="auto"/>
        <w:ind w:left="708"/>
        <w:jc w:val="both"/>
        <w:rPr>
          <w:rFonts w:ascii="Times New Roman" w:hAnsi="Times New Roman" w:cs="Times New Roman"/>
          <w:szCs w:val="24"/>
        </w:rPr>
      </w:pPr>
      <w:r w:rsidRPr="00C23871">
        <w:rPr>
          <w:rFonts w:ascii="Times New Roman" w:hAnsi="Times New Roman" w:cs="Times New Roman"/>
          <w:szCs w:val="24"/>
        </w:rPr>
        <w:t xml:space="preserve">Účtovné metódy a všeobecné účtovné zásady </w:t>
      </w:r>
      <w:r>
        <w:rPr>
          <w:rFonts w:ascii="Times New Roman" w:hAnsi="Times New Roman" w:cs="Times New Roman"/>
          <w:szCs w:val="24"/>
        </w:rPr>
        <w:t xml:space="preserve">neboli menené a </w:t>
      </w:r>
      <w:r w:rsidRPr="00C23871">
        <w:rPr>
          <w:rFonts w:ascii="Times New Roman" w:hAnsi="Times New Roman" w:cs="Times New Roman"/>
          <w:szCs w:val="24"/>
        </w:rPr>
        <w:t>boli účtovnou jednotkou konzistentne aplikované.</w:t>
      </w:r>
    </w:p>
    <w:p w14:paraId="6F49363E" w14:textId="77777777" w:rsidR="00F43514" w:rsidRPr="001D4FB8" w:rsidRDefault="00F43514" w:rsidP="00F43514">
      <w:pPr>
        <w:spacing w:after="0" w:line="276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3)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14:paraId="66B2ED98" w14:textId="77777777" w:rsidR="00F43514" w:rsidRPr="002354A2" w:rsidRDefault="00F43514" w:rsidP="00F43514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354A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neuskutočnila transakcie, ktoré sa neuvádzajú v súvahe</w:t>
      </w:r>
      <w:r w:rsidRPr="002354A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951D0D5" w14:textId="77777777" w:rsidR="00F43514" w:rsidRDefault="00F43514" w:rsidP="00F43514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2C57BCE" w14:textId="77777777" w:rsidR="00F43514" w:rsidRDefault="00F43514" w:rsidP="00F4351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</w:p>
    <w:p w14:paraId="7D2B748F" w14:textId="77777777" w:rsidR="00F43514" w:rsidRPr="00755848" w:rsidRDefault="00F43514" w:rsidP="00F4351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F43514" w:rsidRPr="00755848" w14:paraId="1C381556" w14:textId="77777777" w:rsidTr="00A9316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239347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D5D20C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E80C98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F43514" w:rsidRPr="00755848" w14:paraId="2917D4C7" w14:textId="77777777" w:rsidTr="00A9316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97504C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F03518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31D07C" w14:textId="77777777" w:rsidR="00F43514" w:rsidRPr="00755848" w:rsidRDefault="00D333AC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Obstarávacou cenou</w:t>
            </w:r>
          </w:p>
        </w:tc>
      </w:tr>
      <w:tr w:rsidR="00F43514" w:rsidRPr="00755848" w14:paraId="1BB0EA15" w14:textId="77777777" w:rsidTr="00A9316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4AA4D3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A1E48E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C9F460" w14:textId="77777777" w:rsidR="00F43514" w:rsidRPr="00755848" w:rsidRDefault="008077DE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 vytvorený</w:t>
            </w:r>
          </w:p>
        </w:tc>
      </w:tr>
      <w:tr w:rsidR="00F43514" w:rsidRPr="00755848" w14:paraId="3D144DF7" w14:textId="77777777" w:rsidTr="00A9316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0EDFC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86CBE4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48C0AB" w14:textId="77777777" w:rsidR="00F43514" w:rsidRPr="00755848" w:rsidRDefault="00AE1AEF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 obstaraný</w:t>
            </w:r>
          </w:p>
        </w:tc>
      </w:tr>
      <w:tr w:rsidR="00F43514" w:rsidRPr="00755848" w14:paraId="5B42DA76" w14:textId="77777777" w:rsidTr="00A9316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FFE1A9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80DD92" w14:textId="77777777" w:rsidR="00F43514" w:rsidRPr="00755848" w:rsidRDefault="00F43514" w:rsidP="00A93165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C10752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43514" w:rsidRPr="00755848" w14:paraId="5833CE00" w14:textId="77777777" w:rsidTr="00A9316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C3BC82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238053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FEB35D" w14:textId="77777777" w:rsidR="00F43514" w:rsidRPr="00755848" w:rsidRDefault="00AE1AEF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 vytvorený</w:t>
            </w:r>
          </w:p>
        </w:tc>
      </w:tr>
      <w:tr w:rsidR="00F43514" w:rsidRPr="00755848" w14:paraId="77948F68" w14:textId="77777777" w:rsidTr="00A9316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2C052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490054" w14:textId="77777777" w:rsidR="00F43514" w:rsidRPr="00755848" w:rsidRDefault="00AE1AEF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F43514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="00F43514"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="00F43514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9E57A2" w14:textId="77777777" w:rsidR="00F43514" w:rsidRPr="00755848" w:rsidRDefault="00AE1AEF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 obstaraný</w:t>
            </w:r>
          </w:p>
        </w:tc>
      </w:tr>
      <w:tr w:rsidR="00F43514" w:rsidRPr="00755848" w14:paraId="1FDAF82B" w14:textId="77777777" w:rsidTr="00A9316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4E7368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AE2289" w14:textId="77777777" w:rsidR="00F43514" w:rsidRPr="00755848" w:rsidRDefault="00F43514" w:rsidP="00A93165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6FE618" w14:textId="77777777" w:rsidR="00F43514" w:rsidRPr="00755848" w:rsidRDefault="00AE1AEF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 obstaraný</w:t>
            </w:r>
          </w:p>
        </w:tc>
      </w:tr>
      <w:tr w:rsidR="00F43514" w:rsidRPr="00755848" w14:paraId="1A5B131E" w14:textId="77777777" w:rsidTr="00A9316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6F4E1B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143C65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DDFAF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43514" w:rsidRPr="00755848" w14:paraId="19513D01" w14:textId="77777777" w:rsidTr="00A9316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F937DF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E134EA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B7B2BF" w14:textId="77777777" w:rsidR="00F43514" w:rsidRPr="00755848" w:rsidRDefault="00AE1AEF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Neboli obstarané</w:t>
            </w:r>
          </w:p>
        </w:tc>
      </w:tr>
      <w:tr w:rsidR="00F43514" w:rsidRPr="00755848" w14:paraId="4D1FCDFC" w14:textId="77777777" w:rsidTr="00A9316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9E0D41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6F51CD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A2017C" w14:textId="77777777" w:rsidR="00F43514" w:rsidRPr="00755848" w:rsidRDefault="00AE1AEF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Neboli obstarané</w:t>
            </w:r>
          </w:p>
        </w:tc>
      </w:tr>
      <w:tr w:rsidR="00F43514" w:rsidRPr="00755848" w14:paraId="51C9A65A" w14:textId="77777777" w:rsidTr="00A9316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2E1184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62CE0A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8754B6" w14:textId="77777777" w:rsidR="00F43514" w:rsidRPr="00755848" w:rsidRDefault="00AE1AEF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Nebola</w:t>
            </w:r>
          </w:p>
        </w:tc>
      </w:tr>
      <w:tr w:rsidR="00F43514" w:rsidRPr="00755848" w14:paraId="4C25A886" w14:textId="77777777" w:rsidTr="00A9316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FFBB8A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CA65BD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ADDDDF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43514" w:rsidRPr="00755848" w14:paraId="3A47A33E" w14:textId="77777777" w:rsidTr="00A9316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BF07E7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9EFFFC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CF42EF" w14:textId="77777777" w:rsidR="00F43514" w:rsidRPr="00755848" w:rsidRDefault="00AE1AEF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Neboli kúpené</w:t>
            </w:r>
          </w:p>
        </w:tc>
      </w:tr>
      <w:tr w:rsidR="00F43514" w:rsidRPr="00755848" w14:paraId="6462278D" w14:textId="77777777" w:rsidTr="00A9316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4E41E2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427C6D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AC4F11" w14:textId="77777777" w:rsidR="00F43514" w:rsidRPr="00755848" w:rsidRDefault="00AE1AEF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43514" w:rsidRPr="00755848" w14:paraId="14DE8C8D" w14:textId="77777777" w:rsidTr="00A9316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94270A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AA63CD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C3A004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43514" w:rsidRPr="00755848" w14:paraId="79A204B7" w14:textId="77777777" w:rsidTr="00A9316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C2C18F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8579A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9581D0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43514" w:rsidRPr="00755848" w14:paraId="13B6E4CA" w14:textId="77777777" w:rsidTr="00A9316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9BDFDC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E7CCAC" w14:textId="77777777" w:rsidR="00F43514" w:rsidRPr="00755848" w:rsidRDefault="00F43514" w:rsidP="00A93165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A39C7C" w14:textId="77777777" w:rsidR="00F43514" w:rsidRPr="00755848" w:rsidRDefault="00AE1AEF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Nebolo</w:t>
            </w:r>
          </w:p>
        </w:tc>
      </w:tr>
      <w:tr w:rsidR="00F43514" w:rsidRPr="00755848" w14:paraId="48E32EC2" w14:textId="77777777" w:rsidTr="00A9316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73E582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389B0B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A0E7A3" w14:textId="77777777" w:rsidR="00F43514" w:rsidRPr="00755848" w:rsidRDefault="00AE1AEF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Neboli obstarané</w:t>
            </w:r>
          </w:p>
        </w:tc>
      </w:tr>
      <w:tr w:rsidR="00F43514" w:rsidRPr="00755848" w14:paraId="000EC9E5" w14:textId="77777777" w:rsidTr="00A93165">
        <w:tc>
          <w:tcPr>
            <w:tcW w:w="706" w:type="dxa"/>
            <w:shd w:val="clear" w:color="auto" w:fill="auto"/>
          </w:tcPr>
          <w:p w14:paraId="4E859A73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682FCAD" w14:textId="77777777" w:rsidR="00F43514" w:rsidRPr="00755848" w:rsidRDefault="00F43514" w:rsidP="00A93165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A245CF4" w14:textId="77777777" w:rsidR="00F43514" w:rsidRPr="00755848" w:rsidRDefault="00AE1AEF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Neboli obstarané</w:t>
            </w:r>
          </w:p>
        </w:tc>
      </w:tr>
      <w:tr w:rsidR="00F43514" w:rsidRPr="00755848" w14:paraId="621AB896" w14:textId="77777777" w:rsidTr="00A93165">
        <w:tc>
          <w:tcPr>
            <w:tcW w:w="706" w:type="dxa"/>
            <w:shd w:val="clear" w:color="auto" w:fill="auto"/>
          </w:tcPr>
          <w:p w14:paraId="52641415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46344D1" w14:textId="77777777" w:rsidR="00F43514" w:rsidRPr="00755848" w:rsidRDefault="00F43514" w:rsidP="00A93165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F53EF93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43514" w:rsidRPr="00755848" w14:paraId="6DD732B7" w14:textId="77777777" w:rsidTr="00A93165">
        <w:tc>
          <w:tcPr>
            <w:tcW w:w="706" w:type="dxa"/>
            <w:shd w:val="clear" w:color="auto" w:fill="auto"/>
          </w:tcPr>
          <w:p w14:paraId="362838B2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4013D536" w14:textId="77777777" w:rsidR="00F43514" w:rsidRPr="00755848" w:rsidRDefault="00F43514" w:rsidP="00A93165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3E75C92" w14:textId="77777777" w:rsidR="00F43514" w:rsidRPr="00755848" w:rsidRDefault="00F43514" w:rsidP="00A9316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3C182F9" w14:textId="77777777" w:rsidR="00F43514" w:rsidRPr="004701FB" w:rsidRDefault="00F43514" w:rsidP="00F43514">
      <w:pPr>
        <w:spacing w:line="240" w:lineRule="auto"/>
        <w:jc w:val="both"/>
        <w:rPr>
          <w:rFonts w:ascii="Times New Roman" w:hAnsi="Times New Roman" w:cs="Times New Roman"/>
        </w:rPr>
      </w:pPr>
    </w:p>
    <w:p w14:paraId="61CA8B42" w14:textId="77777777" w:rsidR="00F43514" w:rsidRDefault="00F43514" w:rsidP="00F43514">
      <w:pPr>
        <w:tabs>
          <w:tab w:val="left" w:pos="426"/>
        </w:tabs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324D461C" w14:textId="77777777" w:rsidR="00F43514" w:rsidRPr="00F74C7C" w:rsidRDefault="00F43514" w:rsidP="00F4351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4C7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Trvalé zníženie hodnoty majetku nebolo účtované. Prechodné zníženie hodnoty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pohľadávok</w:t>
      </w:r>
      <w:r w:rsidR="00AE1AE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nebolo potrebné účtovať</w:t>
      </w:r>
      <w:r w:rsidRPr="00F74C7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9875F8F" w14:textId="77777777" w:rsidR="00F43514" w:rsidRDefault="00F43514" w:rsidP="00F43514">
      <w:pPr>
        <w:tabs>
          <w:tab w:val="left" w:pos="426"/>
        </w:tabs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Ocenenie záväzkov a stanovenie odhadu ocenenia rezerv</w:t>
      </w:r>
    </w:p>
    <w:p w14:paraId="3969E46A" w14:textId="77777777" w:rsidR="00F43514" w:rsidRPr="00F74C7C" w:rsidRDefault="00F43514" w:rsidP="00F4351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4C7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účtovná jednotka ocenila menovitou hodnotou záväzkov. Rezervy účtovná jednotka ocen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ila odborným </w:t>
      </w:r>
      <w:r w:rsidRPr="00F74C7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odhadom budúcej menovitej hodnoty potrebnej na ich úhradu.</w:t>
      </w:r>
    </w:p>
    <w:p w14:paraId="2E6C8CD4" w14:textId="77777777" w:rsidR="00F43514" w:rsidRPr="00600C1D" w:rsidRDefault="00F43514" w:rsidP="00F43514">
      <w:pPr>
        <w:tabs>
          <w:tab w:val="left" w:pos="426"/>
        </w:tabs>
        <w:spacing w:after="0" w:line="276" w:lineRule="auto"/>
        <w:ind w:left="993" w:hanging="993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nančným nástrojom pri oceňovaní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reálnou hodnotou</w:t>
      </w:r>
    </w:p>
    <w:p w14:paraId="15635E16" w14:textId="77777777" w:rsidR="00F43514" w:rsidRPr="002354A2" w:rsidRDefault="00F43514" w:rsidP="00F4351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354A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p w14:paraId="201D26E5" w14:textId="77777777" w:rsidR="00F43514" w:rsidRDefault="00F43514" w:rsidP="00F43514">
      <w:pPr>
        <w:tabs>
          <w:tab w:val="left" w:pos="426"/>
        </w:tabs>
        <w:spacing w:before="240"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14:paraId="1969DBD0" w14:textId="77777777" w:rsidR="00F43514" w:rsidRPr="002354A2" w:rsidRDefault="00F43514" w:rsidP="00F4351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354A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p w14:paraId="0D226C05" w14:textId="77777777" w:rsidR="00F43514" w:rsidRDefault="00F43514" w:rsidP="00F43514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7C96AACB" w14:textId="77777777" w:rsidR="00F43514" w:rsidRPr="002354A2" w:rsidRDefault="00F43514" w:rsidP="00F4351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položku účtovná jednotka nemá náplň.</w:t>
      </w:r>
    </w:p>
    <w:p w14:paraId="3B2329AE" w14:textId="77777777" w:rsidR="00F43514" w:rsidRPr="00600C1D" w:rsidRDefault="00F43514" w:rsidP="00F43514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Spôsob zostavenia odpisového plánu dlhodobého majetku</w:t>
      </w:r>
    </w:p>
    <w:p w14:paraId="4F02BC78" w14:textId="77777777" w:rsidR="00F43514" w:rsidRPr="00600C1D" w:rsidRDefault="00F43514" w:rsidP="00F43514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dlhodobý hmotný majetok a</w:t>
      </w:r>
      <w:r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dlhodobý nehmotný majetok, doba odpisovania a použité sadzby a odpisové metódy pri stanovení účtovných odpisov: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83"/>
        <w:gridCol w:w="996"/>
        <w:gridCol w:w="2064"/>
        <w:gridCol w:w="2203"/>
      </w:tblGrid>
      <w:tr w:rsidR="00F43514" w:rsidRPr="00755848" w14:paraId="0D3F941C" w14:textId="77777777" w:rsidTr="00A93165">
        <w:tc>
          <w:tcPr>
            <w:tcW w:w="4083" w:type="dxa"/>
          </w:tcPr>
          <w:p w14:paraId="370533A4" w14:textId="77777777" w:rsidR="00F43514" w:rsidRPr="00755848" w:rsidRDefault="00F43514" w:rsidP="00A93165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5D9AF192" w14:textId="77777777" w:rsidR="00F43514" w:rsidRPr="00755848" w:rsidRDefault="00F43514" w:rsidP="00A93165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996" w:type="dxa"/>
          </w:tcPr>
          <w:p w14:paraId="1C324376" w14:textId="77777777" w:rsidR="00F43514" w:rsidRPr="00755848" w:rsidRDefault="00F43514" w:rsidP="00A93165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4F52BC0A" w14:textId="77777777" w:rsidR="00F43514" w:rsidRPr="00755848" w:rsidRDefault="00F43514" w:rsidP="00A93165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64" w:type="dxa"/>
          </w:tcPr>
          <w:p w14:paraId="3404B1FC" w14:textId="77777777" w:rsidR="00F43514" w:rsidRPr="00755848" w:rsidRDefault="00F43514" w:rsidP="00A93165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332CEF08" w14:textId="77777777" w:rsidR="00F43514" w:rsidRPr="00755848" w:rsidRDefault="00F43514" w:rsidP="00A93165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03" w:type="dxa"/>
          </w:tcPr>
          <w:p w14:paraId="5DDAE19E" w14:textId="77777777" w:rsidR="00F43514" w:rsidRPr="00755848" w:rsidRDefault="00F43514" w:rsidP="00A93165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310E50D4" w14:textId="77777777" w:rsidR="00F43514" w:rsidRPr="00755848" w:rsidRDefault="00F43514" w:rsidP="00A93165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F43514" w:rsidRPr="00755848" w14:paraId="62F85C26" w14:textId="77777777" w:rsidTr="00A93165">
        <w:tc>
          <w:tcPr>
            <w:tcW w:w="4083" w:type="dxa"/>
          </w:tcPr>
          <w:p w14:paraId="5B21A766" w14:textId="77777777" w:rsidR="00F43514" w:rsidRPr="00755848" w:rsidRDefault="00AE1AEF" w:rsidP="00A93165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Samostatné hnuteľné veci</w:t>
            </w:r>
          </w:p>
        </w:tc>
        <w:tc>
          <w:tcPr>
            <w:tcW w:w="996" w:type="dxa"/>
          </w:tcPr>
          <w:p w14:paraId="351FDADB" w14:textId="77777777" w:rsidR="00F43514" w:rsidRPr="00755848" w:rsidRDefault="00F43514" w:rsidP="00A93165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64" w:type="dxa"/>
          </w:tcPr>
          <w:p w14:paraId="221BE57E" w14:textId="77777777" w:rsidR="00F43514" w:rsidRPr="00755848" w:rsidRDefault="00F43514" w:rsidP="00A93165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03" w:type="dxa"/>
          </w:tcPr>
          <w:p w14:paraId="233FD5C3" w14:textId="77777777" w:rsidR="00F43514" w:rsidRPr="00755848" w:rsidRDefault="00F43514" w:rsidP="00A93165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F43514" w:rsidRPr="00755848" w14:paraId="616F2E5B" w14:textId="77777777" w:rsidTr="00A93165">
        <w:tc>
          <w:tcPr>
            <w:tcW w:w="4083" w:type="dxa"/>
          </w:tcPr>
          <w:p w14:paraId="6CF4147D" w14:textId="77777777" w:rsidR="00F43514" w:rsidRPr="00755848" w:rsidRDefault="00795141" w:rsidP="00A93165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Oceniteľné práva</w:t>
            </w:r>
          </w:p>
        </w:tc>
        <w:tc>
          <w:tcPr>
            <w:tcW w:w="996" w:type="dxa"/>
          </w:tcPr>
          <w:p w14:paraId="6AC2F4D2" w14:textId="77777777" w:rsidR="00F43514" w:rsidRPr="00755848" w:rsidRDefault="00795141" w:rsidP="00A93165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014</w:t>
            </w:r>
          </w:p>
        </w:tc>
        <w:tc>
          <w:tcPr>
            <w:tcW w:w="2064" w:type="dxa"/>
          </w:tcPr>
          <w:p w14:paraId="54370E67" w14:textId="77777777" w:rsidR="00F43514" w:rsidRPr="00755848" w:rsidRDefault="00795141" w:rsidP="00A93165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03" w:type="dxa"/>
          </w:tcPr>
          <w:p w14:paraId="5F3077C2" w14:textId="77777777" w:rsidR="00F43514" w:rsidRPr="00755848" w:rsidRDefault="00795141" w:rsidP="00A93165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25%</w:t>
            </w:r>
          </w:p>
        </w:tc>
      </w:tr>
      <w:tr w:rsidR="00F43514" w:rsidRPr="00755848" w14:paraId="13753490" w14:textId="77777777" w:rsidTr="00A93165">
        <w:tc>
          <w:tcPr>
            <w:tcW w:w="4083" w:type="dxa"/>
          </w:tcPr>
          <w:p w14:paraId="015253F2" w14:textId="05C39453" w:rsidR="00F43514" w:rsidRPr="00755848" w:rsidRDefault="007B0B24" w:rsidP="00A93165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Technické zhodnoteni</w:t>
            </w:r>
            <w:r w:rsidR="00B2474D">
              <w:rPr>
                <w:rFonts w:ascii="Arial Narrow" w:hAnsi="Arial Narrow" w:cs="Arial"/>
              </w:rPr>
              <w:t>e</w:t>
            </w:r>
          </w:p>
        </w:tc>
        <w:tc>
          <w:tcPr>
            <w:tcW w:w="996" w:type="dxa"/>
          </w:tcPr>
          <w:p w14:paraId="4E6B1A31" w14:textId="77777777" w:rsidR="00F43514" w:rsidRPr="00755848" w:rsidRDefault="00E532B1" w:rsidP="00A93165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064" w:type="dxa"/>
          </w:tcPr>
          <w:p w14:paraId="7DD8BB3D" w14:textId="5C7F769D" w:rsidR="00F43514" w:rsidRPr="00755848" w:rsidRDefault="007B0B24" w:rsidP="00A93165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03" w:type="dxa"/>
          </w:tcPr>
          <w:p w14:paraId="7E941EF9" w14:textId="2CDE3ED3" w:rsidR="00F43514" w:rsidRPr="00755848" w:rsidRDefault="007B0B24" w:rsidP="00A93165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2,5%</w:t>
            </w:r>
          </w:p>
        </w:tc>
      </w:tr>
    </w:tbl>
    <w:p w14:paraId="126E46C4" w14:textId="77777777" w:rsidR="00F43514" w:rsidRDefault="00F43514" w:rsidP="00F4351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9D8780" w14:textId="77777777" w:rsidR="00F43514" w:rsidRDefault="00F43514" w:rsidP="00F4351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70408">
        <w:rPr>
          <w:rFonts w:ascii="Times New Roman" w:hAnsi="Times New Roman" w:cs="Times New Roman"/>
          <w:sz w:val="24"/>
          <w:szCs w:val="24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</w:t>
      </w:r>
    </w:p>
    <w:p w14:paraId="5CD099D0" w14:textId="40529294" w:rsidR="00D87A2B" w:rsidRPr="00D87A2B" w:rsidRDefault="00D87A2B" w:rsidP="00D87A2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7A2B">
        <w:rPr>
          <w:rFonts w:ascii="Times New Roman" w:hAnsi="Times New Roman" w:cs="Times New Roman"/>
          <w:sz w:val="24"/>
          <w:szCs w:val="24"/>
        </w:rPr>
        <w:t>Účtovné odpisy sa rovnajú daňovým odpisom. Avšak v rokoch 2014 a 2015 bolo uplatnenie daňových odpisov prerušené kvôli negatívnemu hospodárskemu výsledku. Spoločnosť od roku 2016 pokračuje v uplatňovaní daňových  odpisov, a to vo výške účtovných odpisov z roku 2014 za rok 2016, odpisy z roku 2015 za rok 2017, odpisy z roku 2016 za rok 2018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D87A2B">
        <w:rPr>
          <w:rFonts w:ascii="Times New Roman" w:hAnsi="Times New Roman" w:cs="Times New Roman"/>
          <w:sz w:val="24"/>
          <w:szCs w:val="24"/>
        </w:rPr>
        <w:t>odpisy z roku 2017 za rok 2019</w:t>
      </w:r>
      <w:r>
        <w:rPr>
          <w:rFonts w:ascii="Times New Roman" w:hAnsi="Times New Roman" w:cs="Times New Roman"/>
          <w:sz w:val="24"/>
          <w:szCs w:val="24"/>
        </w:rPr>
        <w:t xml:space="preserve"> a odpisy z roku 2018 za rok 2020</w:t>
      </w:r>
      <w:r w:rsidRPr="00D87A2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563F91D" w14:textId="77777777" w:rsidR="00F43514" w:rsidRDefault="00F43514" w:rsidP="00F43514">
      <w:pPr>
        <w:tabs>
          <w:tab w:val="left" w:pos="426"/>
        </w:tabs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oskytnuté na obstaranie majetku</w:t>
      </w:r>
    </w:p>
    <w:p w14:paraId="7758AF8A" w14:textId="77777777" w:rsidR="00F43514" w:rsidRPr="00770408" w:rsidRDefault="00F43514" w:rsidP="00F43514">
      <w:pPr>
        <w:spacing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Účtovnej jednotke</w:t>
      </w:r>
      <w:r w:rsidRPr="0077040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neboli poskytnuté žiadne dotácie.</w:t>
      </w:r>
    </w:p>
    <w:p w14:paraId="20533174" w14:textId="77777777" w:rsidR="00F43514" w:rsidRPr="00986157" w:rsidRDefault="00F43514" w:rsidP="00F43514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naných v bežnom účtovnom období</w:t>
      </w:r>
    </w:p>
    <w:p w14:paraId="329CED68" w14:textId="77777777" w:rsidR="00F43514" w:rsidRPr="00770408" w:rsidRDefault="00F43514" w:rsidP="00F4351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</w:t>
      </w:r>
      <w:r w:rsidRPr="00770408">
        <w:rPr>
          <w:rFonts w:ascii="Times New Roman" w:hAnsi="Times New Roman" w:cs="Times New Roman"/>
          <w:sz w:val="24"/>
          <w:szCs w:val="24"/>
        </w:rPr>
        <w:t xml:space="preserve"> nev</w:t>
      </w:r>
      <w:r>
        <w:rPr>
          <w:rFonts w:ascii="Times New Roman" w:hAnsi="Times New Roman" w:cs="Times New Roman"/>
          <w:sz w:val="24"/>
          <w:szCs w:val="24"/>
        </w:rPr>
        <w:t>ykonala</w:t>
      </w:r>
      <w:r w:rsidRPr="00770408">
        <w:rPr>
          <w:rFonts w:ascii="Times New Roman" w:hAnsi="Times New Roman" w:cs="Times New Roman"/>
          <w:sz w:val="24"/>
          <w:szCs w:val="24"/>
        </w:rPr>
        <w:t xml:space="preserve"> žiadne opravy chýb minulých účtovných období.</w:t>
      </w:r>
    </w:p>
    <w:p w14:paraId="11904561" w14:textId="77777777" w:rsidR="00140CA0" w:rsidRDefault="00140CA0" w:rsidP="00F43514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</w:p>
    <w:p w14:paraId="494C8672" w14:textId="77777777" w:rsidR="00F43514" w:rsidRPr="008E44AF" w:rsidRDefault="00F43514" w:rsidP="00F43514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8E44AF">
        <w:rPr>
          <w:rFonts w:ascii="Times New Roman" w:hAnsi="Times New Roman" w:cs="Times New Roman"/>
          <w:b/>
          <w:szCs w:val="24"/>
        </w:rPr>
        <w:t>Čl. IV</w:t>
      </w:r>
      <w:r w:rsidRPr="008E44AF">
        <w:rPr>
          <w:rFonts w:ascii="Times New Roman" w:hAnsi="Times New Roman" w:cs="Times New Roman"/>
          <w:b/>
          <w:szCs w:val="24"/>
        </w:rPr>
        <w:tab/>
        <w:t>Informácie, ktoré vysvetľujú a dopĺňajú položky výkazu ziskov a strát</w:t>
      </w:r>
    </w:p>
    <w:p w14:paraId="17CEB130" w14:textId="77777777" w:rsidR="00F43514" w:rsidRPr="00986157" w:rsidRDefault="00F43514" w:rsidP="00F4351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F7035E2" w14:textId="77777777" w:rsidR="00F43514" w:rsidRPr="00986157" w:rsidRDefault="00F43514" w:rsidP="00F43514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</w:p>
    <w:p w14:paraId="3ED008D3" w14:textId="77777777" w:rsidR="00F43514" w:rsidRPr="00770408" w:rsidRDefault="00F43514" w:rsidP="00F4351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7040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 dlhodobom nehmotnom majetku, ktorým je goodwill alebo záporný goodwill</w:t>
      </w:r>
    </w:p>
    <w:p w14:paraId="4DEF6BE1" w14:textId="77777777" w:rsidR="00F43514" w:rsidRPr="00986157" w:rsidRDefault="00F43514" w:rsidP="00F43514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</w:p>
    <w:p w14:paraId="750A7FC9" w14:textId="77777777" w:rsidR="00F43514" w:rsidRPr="00770408" w:rsidRDefault="00F43514" w:rsidP="00F4351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7040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derivátoch neúčtovala.</w:t>
      </w:r>
    </w:p>
    <w:p w14:paraId="2ED53530" w14:textId="77777777" w:rsidR="00F43514" w:rsidRPr="00AE313E" w:rsidRDefault="00F43514" w:rsidP="00F43514">
      <w:pPr>
        <w:tabs>
          <w:tab w:val="left" w:pos="993"/>
        </w:tabs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44662CF5" w14:textId="77777777" w:rsidR="00F43514" w:rsidRDefault="00F43514" w:rsidP="00F43514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8C72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Celková suma záväzkov so zostatkovou dobou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splatnosti dlhšou ako 5 rokov</w:t>
      </w:r>
    </w:p>
    <w:p w14:paraId="1ED78786" w14:textId="77777777" w:rsidR="00F43514" w:rsidRPr="008C72B0" w:rsidRDefault="00F43514" w:rsidP="00F4351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C72B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záväzky so zostatkovou dobou splatnosti dlhšou ako 5 rokov</w:t>
      </w:r>
    </w:p>
    <w:p w14:paraId="4D76F552" w14:textId="77777777" w:rsidR="00F43514" w:rsidRPr="00AE313E" w:rsidRDefault="00F43514" w:rsidP="00F43514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14:paraId="67AE3C3A" w14:textId="77777777" w:rsidR="00F43514" w:rsidRDefault="00F43514" w:rsidP="00F4351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C72B0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neeviduje záväzky </w:t>
      </w:r>
      <w:r w:rsidRPr="008C72B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zabezpečené záložným právom</w:t>
      </w:r>
    </w:p>
    <w:p w14:paraId="22497D6D" w14:textId="77777777" w:rsidR="00F43514" w:rsidRDefault="00F43514" w:rsidP="00F43514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4)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785D77D7" w14:textId="77777777" w:rsidR="00F43514" w:rsidRPr="008C72B0" w:rsidRDefault="00F43514" w:rsidP="00F4351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C72B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nenadobudla vlastné akcie</w:t>
      </w:r>
    </w:p>
    <w:p w14:paraId="34CB6A9E" w14:textId="77777777" w:rsidR="00F43514" w:rsidRPr="00AE313E" w:rsidRDefault="00F43514" w:rsidP="00F4351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F43514" w:rsidRPr="00A60D37" w14:paraId="19F4EAAA" w14:textId="77777777" w:rsidTr="00A93165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5FE72" w14:textId="77777777" w:rsidR="00F43514" w:rsidRPr="00A60D37" w:rsidRDefault="00F43514" w:rsidP="00A931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BF4D75" w14:textId="77777777" w:rsidR="00F43514" w:rsidRPr="00A60D37" w:rsidRDefault="00F43514" w:rsidP="00A931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B46A9" w14:textId="77777777" w:rsidR="00F43514" w:rsidRPr="00A60D37" w:rsidRDefault="00F43514" w:rsidP="00A931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A2B456" w14:textId="77777777" w:rsidR="00F43514" w:rsidRPr="00A60D37" w:rsidRDefault="00F43514" w:rsidP="00A931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ED134C" w14:textId="77777777" w:rsidR="00F43514" w:rsidRPr="00A60D37" w:rsidRDefault="00F43514" w:rsidP="00A931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0A0C1A" w14:textId="77777777" w:rsidR="00F43514" w:rsidRPr="00A60D37" w:rsidRDefault="00F43514" w:rsidP="00A931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7EEB7B" w14:textId="77777777" w:rsidR="00F43514" w:rsidRPr="00A60D37" w:rsidRDefault="00F43514" w:rsidP="00A931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1CA3B3" w14:textId="77777777" w:rsidR="00F43514" w:rsidRPr="00A60D37" w:rsidRDefault="00F43514" w:rsidP="00A931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C0F7F3" w14:textId="77777777" w:rsidR="00F43514" w:rsidRPr="00A60D37" w:rsidRDefault="00F43514" w:rsidP="00A931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43514" w:rsidRPr="000729C6" w14:paraId="1537FC88" w14:textId="77777777" w:rsidTr="00A93165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DB36E0" w14:textId="77777777" w:rsidR="00F43514" w:rsidRPr="00A60D37" w:rsidRDefault="00F43514" w:rsidP="00A931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51546" w14:textId="77777777" w:rsidR="00F43514" w:rsidRPr="00A60D37" w:rsidRDefault="00F43514" w:rsidP="00A931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9E1FD4" w14:textId="77777777" w:rsidR="00F43514" w:rsidRPr="00A60D37" w:rsidRDefault="00F43514" w:rsidP="00A931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43514" w:rsidRPr="00A60D37" w14:paraId="575E4EDA" w14:textId="77777777" w:rsidTr="00A93165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FDFB231" w14:textId="77777777" w:rsidR="00F43514" w:rsidRPr="006F3DFC" w:rsidRDefault="00F43514" w:rsidP="00A9316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C3D1E6" w14:textId="77777777" w:rsidR="00F43514" w:rsidRPr="006F3DFC" w:rsidRDefault="00F43514" w:rsidP="00A9316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58450F" w14:textId="77777777" w:rsidR="00F43514" w:rsidRPr="006F3DFC" w:rsidRDefault="00F43514" w:rsidP="00A9316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6F3DF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43514" w:rsidRPr="00A60D37" w14:paraId="5813272E" w14:textId="77777777" w:rsidTr="00A93165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03EB71" w14:textId="77777777" w:rsidR="00F43514" w:rsidRPr="006F3DFC" w:rsidRDefault="00F43514" w:rsidP="00A9316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6F3DF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6C3D9F" w14:textId="77777777" w:rsidR="00F43514" w:rsidRPr="006F3DFC" w:rsidRDefault="00F43514" w:rsidP="00A9316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6F3DF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84C1FF" w14:textId="77777777" w:rsidR="00F43514" w:rsidRPr="006F3DFC" w:rsidRDefault="00F43514" w:rsidP="00A9316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6F3DF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43514" w:rsidRPr="00A60D37" w14:paraId="6EC4BA2C" w14:textId="77777777" w:rsidTr="00A93165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D2FDDA" w14:textId="77777777" w:rsidR="00F43514" w:rsidRPr="00A60D37" w:rsidRDefault="00F43514" w:rsidP="00A9316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6194D9" w14:textId="77777777" w:rsidR="00F43514" w:rsidRPr="00A60D37" w:rsidRDefault="00F43514" w:rsidP="00A9316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981E07" w14:textId="77777777" w:rsidR="00F43514" w:rsidRPr="00A60D37" w:rsidRDefault="00F43514" w:rsidP="00A9316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43514" w:rsidRPr="00A60D37" w14:paraId="4E1493EE" w14:textId="77777777" w:rsidTr="00A93165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271CB4" w14:textId="77777777" w:rsidR="00F43514" w:rsidRPr="00A60D37" w:rsidRDefault="00F43514" w:rsidP="00A9316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84DC76" w14:textId="77777777" w:rsidR="00F43514" w:rsidRPr="00A60D37" w:rsidRDefault="00F43514" w:rsidP="00A9316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0A881D" w14:textId="77777777" w:rsidR="00F43514" w:rsidRPr="00A60D37" w:rsidRDefault="00F43514" w:rsidP="00A9316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67BF1AC" w14:textId="77777777" w:rsidR="00F43514" w:rsidRPr="00BE3A69" w:rsidRDefault="00F43514" w:rsidP="00F43514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F43514" w:rsidRPr="00BE3A69" w14:paraId="58DBDBD5" w14:textId="77777777" w:rsidTr="00A93165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30FA7" w14:textId="77777777" w:rsidR="00F43514" w:rsidRPr="00BE3A69" w:rsidRDefault="00F43514" w:rsidP="00A931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C4E0A" w14:textId="77777777" w:rsidR="00F43514" w:rsidRPr="00BE3A69" w:rsidRDefault="00F43514" w:rsidP="00A931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A9D56" w14:textId="77777777" w:rsidR="00F43514" w:rsidRPr="00BE3A69" w:rsidRDefault="00F43514" w:rsidP="00A931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2B2E5ED" w14:textId="77777777" w:rsidR="00F43514" w:rsidRPr="00BE3A69" w:rsidRDefault="00F43514" w:rsidP="00A931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42B8E56" w14:textId="77777777" w:rsidR="00F43514" w:rsidRPr="00BE3A69" w:rsidRDefault="00F43514" w:rsidP="00A931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6005FE4" w14:textId="77777777" w:rsidR="00F43514" w:rsidRPr="00BE3A69" w:rsidRDefault="00F43514" w:rsidP="00A931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BA831" w14:textId="77777777" w:rsidR="00F43514" w:rsidRPr="00BE3A69" w:rsidRDefault="00F43514" w:rsidP="00A931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004BE" w14:textId="77777777" w:rsidR="00F43514" w:rsidRPr="00BE3A69" w:rsidRDefault="00F43514" w:rsidP="00A931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2B58F" w14:textId="77777777" w:rsidR="00F43514" w:rsidRPr="00BE3A69" w:rsidRDefault="00F43514" w:rsidP="00A931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43514" w:rsidRPr="00BE3A69" w14:paraId="18C7FC38" w14:textId="77777777" w:rsidTr="00A93165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8D4CA7" w14:textId="77777777" w:rsidR="00F43514" w:rsidRPr="00BE3A69" w:rsidRDefault="00F43514" w:rsidP="00A931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C26715" w14:textId="77777777" w:rsidR="00F43514" w:rsidRPr="00BE3A69" w:rsidRDefault="00F43514" w:rsidP="00A931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F93DE2" w14:textId="77777777" w:rsidR="00F43514" w:rsidRPr="00BE3A69" w:rsidRDefault="00F43514" w:rsidP="00A931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43514" w:rsidRPr="00BE3A69" w14:paraId="65A274F8" w14:textId="77777777" w:rsidTr="00AE1AEF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14:paraId="4B23A039" w14:textId="77777777" w:rsidR="00F43514" w:rsidRPr="00BE3A69" w:rsidRDefault="00F43514" w:rsidP="00A931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0C6872B" w14:textId="77777777" w:rsidR="00F43514" w:rsidRPr="00E62919" w:rsidRDefault="00F43514" w:rsidP="00A9316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B3C5C01" w14:textId="77777777" w:rsidR="00F43514" w:rsidRPr="00E62919" w:rsidRDefault="00F43514" w:rsidP="00A9316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E6291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43514" w:rsidRPr="00BE3A69" w14:paraId="7B79FF52" w14:textId="77777777" w:rsidTr="00AE1AEF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14:paraId="246E296F" w14:textId="77777777" w:rsidR="00F43514" w:rsidRPr="00BE3A69" w:rsidRDefault="00F43514" w:rsidP="00A931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1384AE9" w14:textId="77777777" w:rsidR="00F43514" w:rsidRPr="00BE3A69" w:rsidRDefault="00F43514" w:rsidP="00A9316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79EA057" w14:textId="77777777" w:rsidR="00F43514" w:rsidRPr="00BE3A69" w:rsidRDefault="00F43514" w:rsidP="00A9316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43514" w:rsidRPr="00BE3A69" w14:paraId="5F4C2183" w14:textId="77777777" w:rsidTr="00A93165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44E534" w14:textId="77777777" w:rsidR="00F43514" w:rsidRPr="00BE3A69" w:rsidRDefault="00F43514" w:rsidP="00A9316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819AB78" w14:textId="77777777" w:rsidR="00F43514" w:rsidRPr="00BE3A69" w:rsidRDefault="00F43514" w:rsidP="00A9316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BD4018C" w14:textId="77777777" w:rsidR="00F43514" w:rsidRPr="00BE3A69" w:rsidRDefault="00F43514" w:rsidP="00A9316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43514" w:rsidRPr="00BE3A69" w14:paraId="55B22F21" w14:textId="77777777" w:rsidTr="00A93165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E8DA3" w14:textId="77777777" w:rsidR="00F43514" w:rsidRPr="00BE3A69" w:rsidRDefault="00F43514" w:rsidP="00A9316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7C6108" w14:textId="77777777" w:rsidR="00F43514" w:rsidRPr="00BE3A69" w:rsidRDefault="00F43514" w:rsidP="00A9316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BA3604C" w14:textId="77777777" w:rsidR="00F43514" w:rsidRPr="00BE3A69" w:rsidRDefault="00F43514" w:rsidP="00A9316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FC6F7EE" w14:textId="77777777" w:rsidR="00F43514" w:rsidRPr="00BE3A69" w:rsidRDefault="00F43514" w:rsidP="00F43514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16FBA962" w14:textId="77777777" w:rsidR="00140CA0" w:rsidRDefault="00140CA0" w:rsidP="00F4351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71088A" w14:textId="77777777" w:rsidR="00140CA0" w:rsidRDefault="00140CA0" w:rsidP="00F4351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F22315C" w14:textId="77777777" w:rsidR="00F43514" w:rsidRPr="008E44AF" w:rsidRDefault="00F43514" w:rsidP="00F4351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8E44AF">
        <w:rPr>
          <w:rFonts w:ascii="Times New Roman" w:hAnsi="Times New Roman" w:cs="Times New Roman"/>
          <w:b/>
          <w:szCs w:val="24"/>
        </w:rPr>
        <w:t>Čl. V</w:t>
      </w:r>
      <w:r w:rsidRPr="008E44AF">
        <w:rPr>
          <w:rFonts w:ascii="Times New Roman" w:hAnsi="Times New Roman" w:cs="Times New Roman"/>
          <w:b/>
          <w:szCs w:val="24"/>
        </w:rPr>
        <w:tab/>
        <w:t>Informácie o iných aktívach a iných pasívach</w:t>
      </w:r>
    </w:p>
    <w:p w14:paraId="5DCC96B3" w14:textId="77777777" w:rsidR="00F43514" w:rsidRPr="00986157" w:rsidRDefault="00F43514" w:rsidP="00F4351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CBE29AC" w14:textId="77777777" w:rsidR="00F43514" w:rsidRDefault="00F43514" w:rsidP="00F43514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14:paraId="76515A63" w14:textId="77777777" w:rsidR="00F43514" w:rsidRPr="008C72B0" w:rsidRDefault="00F43514" w:rsidP="00F4351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C72B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podmienený majetok</w:t>
      </w:r>
    </w:p>
    <w:p w14:paraId="2F967EC5" w14:textId="77777777" w:rsidR="00F43514" w:rsidRDefault="00F43514" w:rsidP="00F43514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14:paraId="3B8A09E8" w14:textId="77777777" w:rsidR="00F43514" w:rsidRPr="008C72B0" w:rsidRDefault="00F43514" w:rsidP="00F4351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C72B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podmienené záväzky</w:t>
      </w:r>
    </w:p>
    <w:p w14:paraId="39AAE7EB" w14:textId="77777777" w:rsidR="00F43514" w:rsidRDefault="00F43514" w:rsidP="00F43514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</w:t>
      </w:r>
      <w:r w:rsidRPr="008C46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statné finančné povinnosti, ktoré sa nevykazujú v účtovných výkazoch</w:t>
      </w:r>
    </w:p>
    <w:p w14:paraId="6C8FE5A8" w14:textId="77777777" w:rsidR="00F43514" w:rsidRPr="00986157" w:rsidRDefault="00F43514" w:rsidP="00F4351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C72B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nemá  </w:t>
      </w:r>
      <w:r w:rsidRPr="008C46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ostatné finančné povinnosti, ktoré sa nevykazujú v účtovných výkazoch</w:t>
      </w:r>
    </w:p>
    <w:p w14:paraId="676A3C37" w14:textId="77777777" w:rsidR="00F43514" w:rsidRDefault="00F43514" w:rsidP="00F43514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14:paraId="7194F041" w14:textId="77777777" w:rsidR="00F43514" w:rsidRPr="00986157" w:rsidRDefault="00F43514" w:rsidP="00F4351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C72B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neúčtovala na podsúvahových účtoch</w:t>
      </w:r>
    </w:p>
    <w:p w14:paraId="79D1EB7D" w14:textId="77777777" w:rsidR="00F43514" w:rsidRDefault="00F43514" w:rsidP="00F43514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0544209C" w14:textId="0344FEEB" w:rsidR="00F43514" w:rsidRDefault="00F43514" w:rsidP="00F43514">
      <w:pPr>
        <w:spacing w:after="0" w:line="276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0862AB">
        <w:rPr>
          <w:rFonts w:ascii="Times New Roman" w:hAnsi="Times New Roman" w:cs="Times New Roman"/>
          <w:b/>
          <w:szCs w:val="24"/>
        </w:rPr>
        <w:t>Čl. VI</w:t>
      </w:r>
      <w:r w:rsidRPr="000862AB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14:paraId="08F43C3D" w14:textId="18DD8853" w:rsidR="00B2474D" w:rsidRPr="00B2474D" w:rsidRDefault="00B2474D" w:rsidP="00F43514">
      <w:pPr>
        <w:spacing w:after="0" w:line="276" w:lineRule="auto"/>
        <w:ind w:left="993" w:hanging="993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Po dátume účtovnej závierky nenastali žiadne udalosti, ktoré by boli neobvyklé.</w:t>
      </w:r>
    </w:p>
    <w:p w14:paraId="652453BF" w14:textId="77777777" w:rsidR="00B2474D" w:rsidRPr="00B2474D" w:rsidRDefault="00B2474D" w:rsidP="00F43514">
      <w:pPr>
        <w:spacing w:after="0" w:line="276" w:lineRule="auto"/>
        <w:ind w:left="993" w:hanging="993"/>
        <w:rPr>
          <w:rFonts w:ascii="Times New Roman" w:hAnsi="Times New Roman" w:cs="Times New Roman"/>
          <w:bCs/>
          <w:szCs w:val="24"/>
        </w:rPr>
      </w:pPr>
    </w:p>
    <w:p w14:paraId="33616A34" w14:textId="77777777" w:rsidR="00140CA0" w:rsidRDefault="00140CA0" w:rsidP="00F43514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B341F16" w14:textId="77777777" w:rsidR="00140CA0" w:rsidRDefault="00140CA0" w:rsidP="00F43514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ACDFDE6" w14:textId="77777777" w:rsidR="00D87A2B" w:rsidRDefault="00D87A2B" w:rsidP="00F43514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21A5245" w14:textId="77777777" w:rsidR="00F43514" w:rsidRPr="000862AB" w:rsidRDefault="00F43514" w:rsidP="00F43514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0862AB">
        <w:rPr>
          <w:rFonts w:ascii="Times New Roman" w:hAnsi="Times New Roman" w:cs="Times New Roman"/>
          <w:b/>
          <w:szCs w:val="24"/>
        </w:rPr>
        <w:lastRenderedPageBreak/>
        <w:t>Čl. VII</w:t>
      </w:r>
      <w:r w:rsidRPr="000862AB">
        <w:rPr>
          <w:rFonts w:ascii="Times New Roman" w:hAnsi="Times New Roman" w:cs="Times New Roman"/>
          <w:b/>
          <w:szCs w:val="24"/>
        </w:rPr>
        <w:tab/>
        <w:t> Ostatné informácie</w:t>
      </w:r>
    </w:p>
    <w:p w14:paraId="66D2E2C7" w14:textId="77777777" w:rsidR="00F43514" w:rsidRPr="00074A0C" w:rsidRDefault="00F43514" w:rsidP="00F43514">
      <w:pPr>
        <w:spacing w:after="0" w:line="276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074A0C">
        <w:rPr>
          <w:rFonts w:ascii="Times New Roman" w:hAnsi="Times New Roman" w:cs="Times New Roman"/>
          <w:b/>
          <w:szCs w:val="24"/>
        </w:rPr>
        <w:t xml:space="preserve">1) </w:t>
      </w:r>
      <w:r w:rsidRPr="00074A0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osobitných právach udelených účtovnej jednotke</w:t>
      </w:r>
    </w:p>
    <w:p w14:paraId="4352D199" w14:textId="77777777" w:rsidR="00F43514" w:rsidRPr="00074A0C" w:rsidRDefault="00F43514" w:rsidP="00F43514">
      <w:pPr>
        <w:spacing w:line="240" w:lineRule="auto"/>
        <w:ind w:left="993" w:hanging="993"/>
        <w:rPr>
          <w:rFonts w:ascii="Times New Roman" w:hAnsi="Times New Roman" w:cs="Times New Roman"/>
          <w:szCs w:val="24"/>
        </w:rPr>
      </w:pPr>
      <w:r w:rsidRPr="00074A0C">
        <w:rPr>
          <w:rFonts w:ascii="Times New Roman" w:hAnsi="Times New Roman" w:cs="Times New Roman"/>
          <w:szCs w:val="24"/>
        </w:rPr>
        <w:t>Účtovnej jednotke nebolo udelené výlučné právo poskytovať služby vo verejnom záujme</w:t>
      </w:r>
    </w:p>
    <w:p w14:paraId="5B3FA43C" w14:textId="77777777" w:rsidR="00F43514" w:rsidRPr="00DF187C" w:rsidRDefault="00F43514" w:rsidP="00F43514">
      <w:pPr>
        <w:spacing w:before="240" w:after="0" w:line="276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6291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2) Informácie o osobitnej kategórii priemyselnej výroby </w:t>
      </w:r>
    </w:p>
    <w:p w14:paraId="338C80D7" w14:textId="4F9DC9CD" w:rsidR="00F43514" w:rsidRDefault="00F43514" w:rsidP="00F4351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74A0C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účtovnú jednotku sa nevzťahuje §23d ods. 6 zákona o účtovníctve a nemá činnosti zaradené do kategórie priemyselnej výroby.</w:t>
      </w:r>
    </w:p>
    <w:p w14:paraId="3037994A" w14:textId="77777777" w:rsidR="00F43514" w:rsidRDefault="00F43514" w:rsidP="00F4351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074A0C">
        <w:rPr>
          <w:rFonts w:ascii="Times New Roman" w:hAnsi="Times New Roman" w:cs="Times New Roman"/>
          <w:b/>
          <w:szCs w:val="24"/>
        </w:rPr>
        <w:t xml:space="preserve">3) Informácie o finančných vzťahoch s orgánmi verejnej moci </w:t>
      </w:r>
    </w:p>
    <w:p w14:paraId="600075E9" w14:textId="735395F6" w:rsidR="00F43514" w:rsidRDefault="00F43514" w:rsidP="00F4351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74A0C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účtovnú jednotku sa nevzťahuje §23d ods. 6 zákona o účtovníctve a nemá činnosti zaradené do kategórie priemyselnej výroby.</w:t>
      </w:r>
    </w:p>
    <w:p w14:paraId="0CB8572C" w14:textId="77777777" w:rsidR="00F43514" w:rsidRPr="00074A0C" w:rsidRDefault="00F43514" w:rsidP="00F43514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6F4D933" w14:textId="77777777" w:rsidR="00F43514" w:rsidRPr="00074A0C" w:rsidRDefault="00F43514" w:rsidP="00F4351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D456E" w14:textId="77777777" w:rsidR="00F43514" w:rsidRDefault="00F43514" w:rsidP="00F4351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9D66E0" w14:textId="77777777" w:rsidR="00A95FF6" w:rsidRDefault="00A95FF6"/>
    <w:sectPr w:rsidR="00A95FF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F28C18" w14:textId="77777777" w:rsidR="00687FB0" w:rsidRDefault="00687FB0" w:rsidP="008077DE">
      <w:pPr>
        <w:spacing w:after="0" w:line="240" w:lineRule="auto"/>
      </w:pPr>
      <w:r>
        <w:separator/>
      </w:r>
    </w:p>
  </w:endnote>
  <w:endnote w:type="continuationSeparator" w:id="0">
    <w:p w14:paraId="1DBEF400" w14:textId="77777777" w:rsidR="00687FB0" w:rsidRDefault="00687FB0" w:rsidP="008077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BFF4AE" w14:textId="77777777" w:rsidR="00897DA4" w:rsidRDefault="000E130C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30326"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30326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461414" w14:textId="77777777" w:rsidR="00687FB0" w:rsidRDefault="00687FB0" w:rsidP="008077DE">
      <w:pPr>
        <w:spacing w:after="0" w:line="240" w:lineRule="auto"/>
      </w:pPr>
      <w:r>
        <w:separator/>
      </w:r>
    </w:p>
  </w:footnote>
  <w:footnote w:type="continuationSeparator" w:id="0">
    <w:p w14:paraId="6AC07937" w14:textId="77777777" w:rsidR="00687FB0" w:rsidRDefault="00687FB0" w:rsidP="008077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5B5C46" w14:textId="0DFF4B91" w:rsidR="00E532B1" w:rsidRDefault="00853BB6">
    <w:pPr>
      <w:pStyle w:val="Hlavika"/>
    </w:pPr>
    <w:r>
      <w:rPr>
        <w:rFonts w:ascii="Times New Roman" w:hAnsi="Times New Roman" w:cs="Times New Roman"/>
        <w:sz w:val="20"/>
        <w:szCs w:val="20"/>
      </w:rPr>
      <w:t>Poznámky Úč POD 3-01</w:t>
    </w:r>
    <w:r w:rsidRPr="00943919">
      <w:rPr>
        <w:rFonts w:ascii="Times New Roman" w:hAnsi="Times New Roman" w:cs="Times New Roman"/>
        <w:sz w:val="20"/>
        <w:szCs w:val="20"/>
      </w:rPr>
      <w:t xml:space="preserve">       </w:t>
    </w:r>
    <w:r>
      <w:rPr>
        <w:rFonts w:ascii="Times New Roman" w:hAnsi="Times New Roman" w:cs="Times New Roman"/>
        <w:sz w:val="20"/>
        <w:szCs w:val="20"/>
      </w:rPr>
      <w:t xml:space="preserve">                          IČO: </w:t>
    </w:r>
    <w:r w:rsidR="00782341">
      <w:rPr>
        <w:rFonts w:ascii="Times New Roman" w:hAnsi="Times New Roman" w:cs="Times New Roman"/>
        <w:sz w:val="20"/>
        <w:szCs w:val="20"/>
      </w:rPr>
      <w:t>31425003</w:t>
    </w:r>
    <w:r w:rsidRPr="00943919">
      <w:rPr>
        <w:rFonts w:ascii="Times New Roman" w:hAnsi="Times New Roman" w:cs="Times New Roman"/>
        <w:sz w:val="20"/>
        <w:szCs w:val="20"/>
      </w:rPr>
      <w:t xml:space="preserve">                                        DIČ: </w:t>
    </w:r>
    <w:r>
      <w:rPr>
        <w:rFonts w:ascii="Times New Roman" w:hAnsi="Times New Roman" w:cs="Times New Roman"/>
        <w:sz w:val="20"/>
        <w:szCs w:val="20"/>
      </w:rPr>
      <w:t>202</w:t>
    </w:r>
    <w:r w:rsidR="00782341">
      <w:rPr>
        <w:rFonts w:ascii="Times New Roman" w:hAnsi="Times New Roman" w:cs="Times New Roman"/>
        <w:sz w:val="20"/>
        <w:szCs w:val="20"/>
      </w:rPr>
      <w:t>0366887</w:t>
    </w:r>
  </w:p>
  <w:p w14:paraId="40EFD540" w14:textId="77777777" w:rsidR="00897DA4" w:rsidRPr="00CE03EC" w:rsidRDefault="00687FB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oNotDisplayPageBoundaries/>
  <w:defaultTabStop w:val="708"/>
  <w:hyphenationZone w:val="425"/>
  <w:drawingGridHorizontalSpacing w:val="110"/>
  <w:drawingGridVerticalSpacing w:val="299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6925"/>
    <w:rsid w:val="000006F3"/>
    <w:rsid w:val="00000AE8"/>
    <w:rsid w:val="00000BEC"/>
    <w:rsid w:val="00001C95"/>
    <w:rsid w:val="00002D3E"/>
    <w:rsid w:val="000030E2"/>
    <w:rsid w:val="00006505"/>
    <w:rsid w:val="00011F32"/>
    <w:rsid w:val="00012116"/>
    <w:rsid w:val="00013A42"/>
    <w:rsid w:val="00017149"/>
    <w:rsid w:val="000218A3"/>
    <w:rsid w:val="0002268C"/>
    <w:rsid w:val="0003243F"/>
    <w:rsid w:val="0003400F"/>
    <w:rsid w:val="0003508D"/>
    <w:rsid w:val="00036591"/>
    <w:rsid w:val="00041236"/>
    <w:rsid w:val="00041E14"/>
    <w:rsid w:val="00044B10"/>
    <w:rsid w:val="0005188F"/>
    <w:rsid w:val="000531E1"/>
    <w:rsid w:val="000547BE"/>
    <w:rsid w:val="00056EFB"/>
    <w:rsid w:val="00060395"/>
    <w:rsid w:val="00060656"/>
    <w:rsid w:val="00060EE9"/>
    <w:rsid w:val="00070728"/>
    <w:rsid w:val="000759FB"/>
    <w:rsid w:val="00076651"/>
    <w:rsid w:val="00076CF9"/>
    <w:rsid w:val="00077EF2"/>
    <w:rsid w:val="00077EF7"/>
    <w:rsid w:val="00082DDA"/>
    <w:rsid w:val="000842EC"/>
    <w:rsid w:val="0008563A"/>
    <w:rsid w:val="000862F7"/>
    <w:rsid w:val="00087D9B"/>
    <w:rsid w:val="00091DED"/>
    <w:rsid w:val="00094CC5"/>
    <w:rsid w:val="000976C3"/>
    <w:rsid w:val="00097B9D"/>
    <w:rsid w:val="000A1266"/>
    <w:rsid w:val="000A37D0"/>
    <w:rsid w:val="000A4153"/>
    <w:rsid w:val="000A50B5"/>
    <w:rsid w:val="000A55AB"/>
    <w:rsid w:val="000B1CE1"/>
    <w:rsid w:val="000B3FDC"/>
    <w:rsid w:val="000C0E6B"/>
    <w:rsid w:val="000C19E0"/>
    <w:rsid w:val="000C1D9D"/>
    <w:rsid w:val="000C30D5"/>
    <w:rsid w:val="000C3134"/>
    <w:rsid w:val="000C5ADE"/>
    <w:rsid w:val="000C6584"/>
    <w:rsid w:val="000C6877"/>
    <w:rsid w:val="000C6DF9"/>
    <w:rsid w:val="000D0081"/>
    <w:rsid w:val="000D2E7A"/>
    <w:rsid w:val="000D3067"/>
    <w:rsid w:val="000D4B97"/>
    <w:rsid w:val="000D5222"/>
    <w:rsid w:val="000D53BC"/>
    <w:rsid w:val="000D7365"/>
    <w:rsid w:val="000E050F"/>
    <w:rsid w:val="000E130C"/>
    <w:rsid w:val="000E24D9"/>
    <w:rsid w:val="000E29B6"/>
    <w:rsid w:val="000E320C"/>
    <w:rsid w:val="000E53B8"/>
    <w:rsid w:val="000E671F"/>
    <w:rsid w:val="000E7115"/>
    <w:rsid w:val="000F09BE"/>
    <w:rsid w:val="000F2A1C"/>
    <w:rsid w:val="000F2A3A"/>
    <w:rsid w:val="000F4085"/>
    <w:rsid w:val="000F4362"/>
    <w:rsid w:val="000F538D"/>
    <w:rsid w:val="000F57C6"/>
    <w:rsid w:val="000F60B2"/>
    <w:rsid w:val="00101DD9"/>
    <w:rsid w:val="0010343D"/>
    <w:rsid w:val="00103D6C"/>
    <w:rsid w:val="00105279"/>
    <w:rsid w:val="0010706F"/>
    <w:rsid w:val="00110262"/>
    <w:rsid w:val="001107CE"/>
    <w:rsid w:val="00110D9A"/>
    <w:rsid w:val="00114877"/>
    <w:rsid w:val="00114B31"/>
    <w:rsid w:val="0011607F"/>
    <w:rsid w:val="00117390"/>
    <w:rsid w:val="00117D8F"/>
    <w:rsid w:val="00123E93"/>
    <w:rsid w:val="00125571"/>
    <w:rsid w:val="001258A4"/>
    <w:rsid w:val="00131205"/>
    <w:rsid w:val="00131B6D"/>
    <w:rsid w:val="00132D2C"/>
    <w:rsid w:val="00136CF5"/>
    <w:rsid w:val="00140CA0"/>
    <w:rsid w:val="00140E32"/>
    <w:rsid w:val="00141228"/>
    <w:rsid w:val="0014361A"/>
    <w:rsid w:val="00144F1C"/>
    <w:rsid w:val="00146764"/>
    <w:rsid w:val="00147751"/>
    <w:rsid w:val="001505F3"/>
    <w:rsid w:val="00153602"/>
    <w:rsid w:val="00154796"/>
    <w:rsid w:val="00156AF8"/>
    <w:rsid w:val="00157026"/>
    <w:rsid w:val="00161E38"/>
    <w:rsid w:val="00164251"/>
    <w:rsid w:val="00165E66"/>
    <w:rsid w:val="0017304B"/>
    <w:rsid w:val="00173864"/>
    <w:rsid w:val="00174495"/>
    <w:rsid w:val="001832F0"/>
    <w:rsid w:val="0018385F"/>
    <w:rsid w:val="001850AF"/>
    <w:rsid w:val="001859C3"/>
    <w:rsid w:val="0018682A"/>
    <w:rsid w:val="00190AE1"/>
    <w:rsid w:val="00191CC2"/>
    <w:rsid w:val="00193FDE"/>
    <w:rsid w:val="00195089"/>
    <w:rsid w:val="0019542D"/>
    <w:rsid w:val="00195AF7"/>
    <w:rsid w:val="001A3580"/>
    <w:rsid w:val="001A4DDA"/>
    <w:rsid w:val="001A5299"/>
    <w:rsid w:val="001A5BC5"/>
    <w:rsid w:val="001A6018"/>
    <w:rsid w:val="001A62A1"/>
    <w:rsid w:val="001A6B68"/>
    <w:rsid w:val="001A771E"/>
    <w:rsid w:val="001B14E6"/>
    <w:rsid w:val="001B2628"/>
    <w:rsid w:val="001B6A23"/>
    <w:rsid w:val="001C299F"/>
    <w:rsid w:val="001C461F"/>
    <w:rsid w:val="001C6D6E"/>
    <w:rsid w:val="001D0AB2"/>
    <w:rsid w:val="001D13DA"/>
    <w:rsid w:val="001D4D91"/>
    <w:rsid w:val="001E1350"/>
    <w:rsid w:val="001E193E"/>
    <w:rsid w:val="001E253E"/>
    <w:rsid w:val="001E37B7"/>
    <w:rsid w:val="001E3E85"/>
    <w:rsid w:val="001E43A3"/>
    <w:rsid w:val="001E43E1"/>
    <w:rsid w:val="001E65C7"/>
    <w:rsid w:val="001E6845"/>
    <w:rsid w:val="001E709D"/>
    <w:rsid w:val="001E7E07"/>
    <w:rsid w:val="001F0D35"/>
    <w:rsid w:val="001F15C1"/>
    <w:rsid w:val="001F1BC0"/>
    <w:rsid w:val="001F30CB"/>
    <w:rsid w:val="001F39BA"/>
    <w:rsid w:val="001F3AE3"/>
    <w:rsid w:val="001F51CE"/>
    <w:rsid w:val="001F6998"/>
    <w:rsid w:val="001F7AA3"/>
    <w:rsid w:val="00200129"/>
    <w:rsid w:val="00200470"/>
    <w:rsid w:val="00205491"/>
    <w:rsid w:val="00213FC7"/>
    <w:rsid w:val="002144F7"/>
    <w:rsid w:val="0021478E"/>
    <w:rsid w:val="002151A7"/>
    <w:rsid w:val="00217C68"/>
    <w:rsid w:val="00220333"/>
    <w:rsid w:val="00220B36"/>
    <w:rsid w:val="002212CE"/>
    <w:rsid w:val="002218B0"/>
    <w:rsid w:val="00222087"/>
    <w:rsid w:val="00222E33"/>
    <w:rsid w:val="002239E3"/>
    <w:rsid w:val="00224CF8"/>
    <w:rsid w:val="00225E9E"/>
    <w:rsid w:val="00227747"/>
    <w:rsid w:val="00230F60"/>
    <w:rsid w:val="00231DEA"/>
    <w:rsid w:val="00232432"/>
    <w:rsid w:val="002324F9"/>
    <w:rsid w:val="00235C17"/>
    <w:rsid w:val="00241D16"/>
    <w:rsid w:val="0024376E"/>
    <w:rsid w:val="00246EC1"/>
    <w:rsid w:val="00251A09"/>
    <w:rsid w:val="00252AF6"/>
    <w:rsid w:val="00261170"/>
    <w:rsid w:val="00262804"/>
    <w:rsid w:val="00262FFB"/>
    <w:rsid w:val="002638B3"/>
    <w:rsid w:val="00263FE1"/>
    <w:rsid w:val="00265063"/>
    <w:rsid w:val="00270438"/>
    <w:rsid w:val="00271BA6"/>
    <w:rsid w:val="0027280A"/>
    <w:rsid w:val="0027433F"/>
    <w:rsid w:val="00275410"/>
    <w:rsid w:val="00275537"/>
    <w:rsid w:val="00276138"/>
    <w:rsid w:val="00276C7F"/>
    <w:rsid w:val="00276D92"/>
    <w:rsid w:val="00277447"/>
    <w:rsid w:val="00280CA1"/>
    <w:rsid w:val="00285B8F"/>
    <w:rsid w:val="002863B4"/>
    <w:rsid w:val="00286C48"/>
    <w:rsid w:val="002917D0"/>
    <w:rsid w:val="00294F4E"/>
    <w:rsid w:val="00295B80"/>
    <w:rsid w:val="00295FAE"/>
    <w:rsid w:val="00296104"/>
    <w:rsid w:val="0029664B"/>
    <w:rsid w:val="00296F62"/>
    <w:rsid w:val="002970F0"/>
    <w:rsid w:val="002A03A1"/>
    <w:rsid w:val="002A2E70"/>
    <w:rsid w:val="002A33C6"/>
    <w:rsid w:val="002A540E"/>
    <w:rsid w:val="002A5BFC"/>
    <w:rsid w:val="002A6925"/>
    <w:rsid w:val="002A6BA6"/>
    <w:rsid w:val="002A6EC1"/>
    <w:rsid w:val="002A7A67"/>
    <w:rsid w:val="002B036A"/>
    <w:rsid w:val="002B0605"/>
    <w:rsid w:val="002B0DFE"/>
    <w:rsid w:val="002B2D7D"/>
    <w:rsid w:val="002B33FB"/>
    <w:rsid w:val="002B6BE1"/>
    <w:rsid w:val="002C49A3"/>
    <w:rsid w:val="002C4C8A"/>
    <w:rsid w:val="002C6763"/>
    <w:rsid w:val="002C7691"/>
    <w:rsid w:val="002D0194"/>
    <w:rsid w:val="002D2D90"/>
    <w:rsid w:val="002D32DA"/>
    <w:rsid w:val="002D3D61"/>
    <w:rsid w:val="002D3E4C"/>
    <w:rsid w:val="002D486B"/>
    <w:rsid w:val="002D4B6A"/>
    <w:rsid w:val="002D55E5"/>
    <w:rsid w:val="002D6DBC"/>
    <w:rsid w:val="002D7DE4"/>
    <w:rsid w:val="002E1F99"/>
    <w:rsid w:val="002E2609"/>
    <w:rsid w:val="002E2B83"/>
    <w:rsid w:val="002E42F7"/>
    <w:rsid w:val="002E470A"/>
    <w:rsid w:val="002E4BBB"/>
    <w:rsid w:val="002E5BDA"/>
    <w:rsid w:val="002E5EBA"/>
    <w:rsid w:val="002E6A0D"/>
    <w:rsid w:val="002F058A"/>
    <w:rsid w:val="002F0BBB"/>
    <w:rsid w:val="002F1271"/>
    <w:rsid w:val="002F33A5"/>
    <w:rsid w:val="002F34AC"/>
    <w:rsid w:val="002F67CE"/>
    <w:rsid w:val="00303131"/>
    <w:rsid w:val="00303775"/>
    <w:rsid w:val="003072BD"/>
    <w:rsid w:val="00314DB1"/>
    <w:rsid w:val="003167A3"/>
    <w:rsid w:val="00321709"/>
    <w:rsid w:val="0032217D"/>
    <w:rsid w:val="00322E84"/>
    <w:rsid w:val="0032406D"/>
    <w:rsid w:val="00324102"/>
    <w:rsid w:val="003253DC"/>
    <w:rsid w:val="0032695D"/>
    <w:rsid w:val="00330E4A"/>
    <w:rsid w:val="00331504"/>
    <w:rsid w:val="00333531"/>
    <w:rsid w:val="00335B86"/>
    <w:rsid w:val="00337CBD"/>
    <w:rsid w:val="00343D97"/>
    <w:rsid w:val="003444E6"/>
    <w:rsid w:val="00347EFF"/>
    <w:rsid w:val="00351A86"/>
    <w:rsid w:val="00352C66"/>
    <w:rsid w:val="00360638"/>
    <w:rsid w:val="003640CB"/>
    <w:rsid w:val="003646D2"/>
    <w:rsid w:val="00364AEB"/>
    <w:rsid w:val="00365130"/>
    <w:rsid w:val="00365886"/>
    <w:rsid w:val="00367B30"/>
    <w:rsid w:val="003755D1"/>
    <w:rsid w:val="00376671"/>
    <w:rsid w:val="00376F5E"/>
    <w:rsid w:val="0037766B"/>
    <w:rsid w:val="00377E0D"/>
    <w:rsid w:val="003820F4"/>
    <w:rsid w:val="00382E43"/>
    <w:rsid w:val="00383979"/>
    <w:rsid w:val="00385BBE"/>
    <w:rsid w:val="0039195E"/>
    <w:rsid w:val="00393848"/>
    <w:rsid w:val="003A1C46"/>
    <w:rsid w:val="003A1DEB"/>
    <w:rsid w:val="003A40C0"/>
    <w:rsid w:val="003B097C"/>
    <w:rsid w:val="003B14E7"/>
    <w:rsid w:val="003B2FB7"/>
    <w:rsid w:val="003B34BC"/>
    <w:rsid w:val="003B34E3"/>
    <w:rsid w:val="003B5E77"/>
    <w:rsid w:val="003B7B7F"/>
    <w:rsid w:val="003C1052"/>
    <w:rsid w:val="003C13EC"/>
    <w:rsid w:val="003C1F9C"/>
    <w:rsid w:val="003C2A3F"/>
    <w:rsid w:val="003C39B6"/>
    <w:rsid w:val="003C42FB"/>
    <w:rsid w:val="003C5ED9"/>
    <w:rsid w:val="003C6B37"/>
    <w:rsid w:val="003C797D"/>
    <w:rsid w:val="003D1695"/>
    <w:rsid w:val="003D32DC"/>
    <w:rsid w:val="003D3B0A"/>
    <w:rsid w:val="003D485A"/>
    <w:rsid w:val="003E05E1"/>
    <w:rsid w:val="003E2B6D"/>
    <w:rsid w:val="003E336F"/>
    <w:rsid w:val="003E4A9C"/>
    <w:rsid w:val="003E4CAC"/>
    <w:rsid w:val="003E6037"/>
    <w:rsid w:val="003E6760"/>
    <w:rsid w:val="003E7122"/>
    <w:rsid w:val="003E720E"/>
    <w:rsid w:val="003F0EC8"/>
    <w:rsid w:val="003F24B6"/>
    <w:rsid w:val="003F5679"/>
    <w:rsid w:val="003F7555"/>
    <w:rsid w:val="003F75CA"/>
    <w:rsid w:val="003F7888"/>
    <w:rsid w:val="004021A7"/>
    <w:rsid w:val="00402812"/>
    <w:rsid w:val="00404365"/>
    <w:rsid w:val="00410599"/>
    <w:rsid w:val="004105B1"/>
    <w:rsid w:val="00411420"/>
    <w:rsid w:val="004123BD"/>
    <w:rsid w:val="004126A7"/>
    <w:rsid w:val="00412FA7"/>
    <w:rsid w:val="004133E9"/>
    <w:rsid w:val="0041431B"/>
    <w:rsid w:val="00420632"/>
    <w:rsid w:val="0042107E"/>
    <w:rsid w:val="00422879"/>
    <w:rsid w:val="00424077"/>
    <w:rsid w:val="00424738"/>
    <w:rsid w:val="00425C9B"/>
    <w:rsid w:val="00425FF5"/>
    <w:rsid w:val="004313BB"/>
    <w:rsid w:val="00432D20"/>
    <w:rsid w:val="00434631"/>
    <w:rsid w:val="004355F4"/>
    <w:rsid w:val="0043567F"/>
    <w:rsid w:val="00436199"/>
    <w:rsid w:val="00436237"/>
    <w:rsid w:val="004362C9"/>
    <w:rsid w:val="00436697"/>
    <w:rsid w:val="0044006D"/>
    <w:rsid w:val="00441B95"/>
    <w:rsid w:val="004463CB"/>
    <w:rsid w:val="004475B4"/>
    <w:rsid w:val="00450EB1"/>
    <w:rsid w:val="00452B62"/>
    <w:rsid w:val="0046073B"/>
    <w:rsid w:val="00462BA1"/>
    <w:rsid w:val="00466AE1"/>
    <w:rsid w:val="004671B6"/>
    <w:rsid w:val="00472745"/>
    <w:rsid w:val="00473226"/>
    <w:rsid w:val="004749FC"/>
    <w:rsid w:val="0047549F"/>
    <w:rsid w:val="00477498"/>
    <w:rsid w:val="00477A5A"/>
    <w:rsid w:val="0048062D"/>
    <w:rsid w:val="00481AB8"/>
    <w:rsid w:val="00482A3F"/>
    <w:rsid w:val="00484A4D"/>
    <w:rsid w:val="00486164"/>
    <w:rsid w:val="004861FD"/>
    <w:rsid w:val="00486592"/>
    <w:rsid w:val="004868A5"/>
    <w:rsid w:val="00487C68"/>
    <w:rsid w:val="004931F9"/>
    <w:rsid w:val="00493AEC"/>
    <w:rsid w:val="00494A37"/>
    <w:rsid w:val="0049517C"/>
    <w:rsid w:val="004960A1"/>
    <w:rsid w:val="004961E0"/>
    <w:rsid w:val="004A0608"/>
    <w:rsid w:val="004A0CF7"/>
    <w:rsid w:val="004A2004"/>
    <w:rsid w:val="004A216A"/>
    <w:rsid w:val="004B23DC"/>
    <w:rsid w:val="004C00F3"/>
    <w:rsid w:val="004C32E0"/>
    <w:rsid w:val="004C6043"/>
    <w:rsid w:val="004C75D3"/>
    <w:rsid w:val="004C7C7A"/>
    <w:rsid w:val="004D01A6"/>
    <w:rsid w:val="004D1963"/>
    <w:rsid w:val="004D1967"/>
    <w:rsid w:val="004D7013"/>
    <w:rsid w:val="004E1BE9"/>
    <w:rsid w:val="004E22B7"/>
    <w:rsid w:val="004E262E"/>
    <w:rsid w:val="004E2CE6"/>
    <w:rsid w:val="004E2F8F"/>
    <w:rsid w:val="004E34BF"/>
    <w:rsid w:val="004E4099"/>
    <w:rsid w:val="004F2DF7"/>
    <w:rsid w:val="004F5A19"/>
    <w:rsid w:val="004F5C34"/>
    <w:rsid w:val="004F6F77"/>
    <w:rsid w:val="00504290"/>
    <w:rsid w:val="005113E1"/>
    <w:rsid w:val="00512AA0"/>
    <w:rsid w:val="00514374"/>
    <w:rsid w:val="005143E7"/>
    <w:rsid w:val="005155E6"/>
    <w:rsid w:val="005175EF"/>
    <w:rsid w:val="00517BC5"/>
    <w:rsid w:val="00522B77"/>
    <w:rsid w:val="00523299"/>
    <w:rsid w:val="0052554F"/>
    <w:rsid w:val="0052596F"/>
    <w:rsid w:val="00530326"/>
    <w:rsid w:val="00530ACF"/>
    <w:rsid w:val="00531109"/>
    <w:rsid w:val="00531891"/>
    <w:rsid w:val="005318F2"/>
    <w:rsid w:val="005322ED"/>
    <w:rsid w:val="005348D8"/>
    <w:rsid w:val="00536F29"/>
    <w:rsid w:val="005416AB"/>
    <w:rsid w:val="0054565F"/>
    <w:rsid w:val="005501A8"/>
    <w:rsid w:val="00551649"/>
    <w:rsid w:val="00551B5F"/>
    <w:rsid w:val="00553BDE"/>
    <w:rsid w:val="00555FF4"/>
    <w:rsid w:val="00557024"/>
    <w:rsid w:val="0056141F"/>
    <w:rsid w:val="00562684"/>
    <w:rsid w:val="0056457C"/>
    <w:rsid w:val="00564632"/>
    <w:rsid w:val="00566EFA"/>
    <w:rsid w:val="005679B0"/>
    <w:rsid w:val="005704FD"/>
    <w:rsid w:val="00571116"/>
    <w:rsid w:val="00573AB6"/>
    <w:rsid w:val="005747EA"/>
    <w:rsid w:val="00574B97"/>
    <w:rsid w:val="0057521C"/>
    <w:rsid w:val="0057572E"/>
    <w:rsid w:val="00575FC6"/>
    <w:rsid w:val="0057722F"/>
    <w:rsid w:val="00581A70"/>
    <w:rsid w:val="00581AFE"/>
    <w:rsid w:val="00582881"/>
    <w:rsid w:val="005832E5"/>
    <w:rsid w:val="00584681"/>
    <w:rsid w:val="0058471D"/>
    <w:rsid w:val="00584788"/>
    <w:rsid w:val="00585C34"/>
    <w:rsid w:val="005876A3"/>
    <w:rsid w:val="005911B8"/>
    <w:rsid w:val="005A0ABC"/>
    <w:rsid w:val="005A1657"/>
    <w:rsid w:val="005A64A8"/>
    <w:rsid w:val="005A7672"/>
    <w:rsid w:val="005A7D76"/>
    <w:rsid w:val="005B0443"/>
    <w:rsid w:val="005B0570"/>
    <w:rsid w:val="005B0F76"/>
    <w:rsid w:val="005B3333"/>
    <w:rsid w:val="005B640F"/>
    <w:rsid w:val="005B6B47"/>
    <w:rsid w:val="005C19B2"/>
    <w:rsid w:val="005C3957"/>
    <w:rsid w:val="005C6D03"/>
    <w:rsid w:val="005D1F7C"/>
    <w:rsid w:val="005D2600"/>
    <w:rsid w:val="005D2FA8"/>
    <w:rsid w:val="005D32EA"/>
    <w:rsid w:val="005D3977"/>
    <w:rsid w:val="005D7361"/>
    <w:rsid w:val="005E0715"/>
    <w:rsid w:val="005E4671"/>
    <w:rsid w:val="005E5D7A"/>
    <w:rsid w:val="005E6A5D"/>
    <w:rsid w:val="005E771D"/>
    <w:rsid w:val="005F14B1"/>
    <w:rsid w:val="005F1A2B"/>
    <w:rsid w:val="005F4BA3"/>
    <w:rsid w:val="005F572C"/>
    <w:rsid w:val="00600DC7"/>
    <w:rsid w:val="00600F4E"/>
    <w:rsid w:val="00604F0F"/>
    <w:rsid w:val="00606089"/>
    <w:rsid w:val="0060691F"/>
    <w:rsid w:val="00610694"/>
    <w:rsid w:val="006109D1"/>
    <w:rsid w:val="00612CD8"/>
    <w:rsid w:val="00613ECE"/>
    <w:rsid w:val="00614F9F"/>
    <w:rsid w:val="00615E41"/>
    <w:rsid w:val="0061691D"/>
    <w:rsid w:val="00616ED3"/>
    <w:rsid w:val="00623735"/>
    <w:rsid w:val="00624228"/>
    <w:rsid w:val="0062514B"/>
    <w:rsid w:val="00625AFB"/>
    <w:rsid w:val="00627805"/>
    <w:rsid w:val="006301A8"/>
    <w:rsid w:val="00632CE2"/>
    <w:rsid w:val="00637073"/>
    <w:rsid w:val="00637529"/>
    <w:rsid w:val="00637F06"/>
    <w:rsid w:val="0064047C"/>
    <w:rsid w:val="006432CD"/>
    <w:rsid w:val="006453B8"/>
    <w:rsid w:val="00646273"/>
    <w:rsid w:val="006555FF"/>
    <w:rsid w:val="0066011E"/>
    <w:rsid w:val="00662408"/>
    <w:rsid w:val="006639C6"/>
    <w:rsid w:val="00663BC7"/>
    <w:rsid w:val="006656BA"/>
    <w:rsid w:val="00666E7E"/>
    <w:rsid w:val="006846BC"/>
    <w:rsid w:val="00684D42"/>
    <w:rsid w:val="0068515E"/>
    <w:rsid w:val="006866B7"/>
    <w:rsid w:val="00687FB0"/>
    <w:rsid w:val="00690F04"/>
    <w:rsid w:val="0069124B"/>
    <w:rsid w:val="006912AB"/>
    <w:rsid w:val="006914A6"/>
    <w:rsid w:val="00694C9B"/>
    <w:rsid w:val="0069532D"/>
    <w:rsid w:val="006A1893"/>
    <w:rsid w:val="006A221B"/>
    <w:rsid w:val="006A4168"/>
    <w:rsid w:val="006A4635"/>
    <w:rsid w:val="006A467A"/>
    <w:rsid w:val="006A7417"/>
    <w:rsid w:val="006B04E5"/>
    <w:rsid w:val="006B0663"/>
    <w:rsid w:val="006B0F6A"/>
    <w:rsid w:val="006B20F1"/>
    <w:rsid w:val="006B5F40"/>
    <w:rsid w:val="006C2173"/>
    <w:rsid w:val="006C27E7"/>
    <w:rsid w:val="006C2C94"/>
    <w:rsid w:val="006C54B8"/>
    <w:rsid w:val="006D174A"/>
    <w:rsid w:val="006D1D34"/>
    <w:rsid w:val="006D5128"/>
    <w:rsid w:val="006D58CA"/>
    <w:rsid w:val="006D5F26"/>
    <w:rsid w:val="006D7EF7"/>
    <w:rsid w:val="006E09D0"/>
    <w:rsid w:val="006E512B"/>
    <w:rsid w:val="006E5D3B"/>
    <w:rsid w:val="006E6028"/>
    <w:rsid w:val="006E736C"/>
    <w:rsid w:val="006F213B"/>
    <w:rsid w:val="006F3C43"/>
    <w:rsid w:val="006F7689"/>
    <w:rsid w:val="007002AC"/>
    <w:rsid w:val="00700CDD"/>
    <w:rsid w:val="0070483C"/>
    <w:rsid w:val="0070776C"/>
    <w:rsid w:val="007078C2"/>
    <w:rsid w:val="00707BCE"/>
    <w:rsid w:val="00711480"/>
    <w:rsid w:val="0071173A"/>
    <w:rsid w:val="007132AB"/>
    <w:rsid w:val="007136DB"/>
    <w:rsid w:val="00716F6C"/>
    <w:rsid w:val="00722468"/>
    <w:rsid w:val="007236EB"/>
    <w:rsid w:val="0072605C"/>
    <w:rsid w:val="00726C43"/>
    <w:rsid w:val="00727D93"/>
    <w:rsid w:val="0073091C"/>
    <w:rsid w:val="00731037"/>
    <w:rsid w:val="0073218F"/>
    <w:rsid w:val="00732BC8"/>
    <w:rsid w:val="00734EC8"/>
    <w:rsid w:val="007373F3"/>
    <w:rsid w:val="007401C4"/>
    <w:rsid w:val="007479C5"/>
    <w:rsid w:val="00750CA1"/>
    <w:rsid w:val="007515FD"/>
    <w:rsid w:val="00751B22"/>
    <w:rsid w:val="007548D1"/>
    <w:rsid w:val="00755174"/>
    <w:rsid w:val="0075590E"/>
    <w:rsid w:val="0075592E"/>
    <w:rsid w:val="007606F8"/>
    <w:rsid w:val="007641D7"/>
    <w:rsid w:val="00764D2F"/>
    <w:rsid w:val="00765E40"/>
    <w:rsid w:val="007662ED"/>
    <w:rsid w:val="00766C04"/>
    <w:rsid w:val="0077136D"/>
    <w:rsid w:val="007715D5"/>
    <w:rsid w:val="00771CE2"/>
    <w:rsid w:val="00772C68"/>
    <w:rsid w:val="007732B7"/>
    <w:rsid w:val="007747F6"/>
    <w:rsid w:val="007757BD"/>
    <w:rsid w:val="0077639F"/>
    <w:rsid w:val="00776497"/>
    <w:rsid w:val="007815B4"/>
    <w:rsid w:val="00782341"/>
    <w:rsid w:val="00783EA3"/>
    <w:rsid w:val="00784A9A"/>
    <w:rsid w:val="00785BE9"/>
    <w:rsid w:val="007868FB"/>
    <w:rsid w:val="00792733"/>
    <w:rsid w:val="0079367C"/>
    <w:rsid w:val="007948ED"/>
    <w:rsid w:val="00795141"/>
    <w:rsid w:val="007953B1"/>
    <w:rsid w:val="0079723B"/>
    <w:rsid w:val="007976E3"/>
    <w:rsid w:val="007A204E"/>
    <w:rsid w:val="007A2541"/>
    <w:rsid w:val="007A3601"/>
    <w:rsid w:val="007A4216"/>
    <w:rsid w:val="007A4427"/>
    <w:rsid w:val="007A4CAB"/>
    <w:rsid w:val="007A63AA"/>
    <w:rsid w:val="007A65B9"/>
    <w:rsid w:val="007A789F"/>
    <w:rsid w:val="007B0B24"/>
    <w:rsid w:val="007B2333"/>
    <w:rsid w:val="007B2B3B"/>
    <w:rsid w:val="007B780D"/>
    <w:rsid w:val="007C3B88"/>
    <w:rsid w:val="007C4861"/>
    <w:rsid w:val="007C5BC5"/>
    <w:rsid w:val="007C6C51"/>
    <w:rsid w:val="007C7190"/>
    <w:rsid w:val="007C7E11"/>
    <w:rsid w:val="007D08A5"/>
    <w:rsid w:val="007D36F3"/>
    <w:rsid w:val="007D5040"/>
    <w:rsid w:val="007D674C"/>
    <w:rsid w:val="007D6780"/>
    <w:rsid w:val="007D7D03"/>
    <w:rsid w:val="007E0A29"/>
    <w:rsid w:val="007E2EEB"/>
    <w:rsid w:val="007E3050"/>
    <w:rsid w:val="007E39BA"/>
    <w:rsid w:val="007E51DB"/>
    <w:rsid w:val="007E6D3C"/>
    <w:rsid w:val="007E777B"/>
    <w:rsid w:val="007F09D1"/>
    <w:rsid w:val="007F1DA9"/>
    <w:rsid w:val="007F2D77"/>
    <w:rsid w:val="007F3238"/>
    <w:rsid w:val="00801F83"/>
    <w:rsid w:val="008023D8"/>
    <w:rsid w:val="00803C6F"/>
    <w:rsid w:val="00807322"/>
    <w:rsid w:val="008077DE"/>
    <w:rsid w:val="00807844"/>
    <w:rsid w:val="008130FA"/>
    <w:rsid w:val="0082102C"/>
    <w:rsid w:val="00821A02"/>
    <w:rsid w:val="0082244A"/>
    <w:rsid w:val="0082409A"/>
    <w:rsid w:val="00824ED9"/>
    <w:rsid w:val="00825AA2"/>
    <w:rsid w:val="00826B69"/>
    <w:rsid w:val="00830E21"/>
    <w:rsid w:val="0083336C"/>
    <w:rsid w:val="00835FF7"/>
    <w:rsid w:val="0083641C"/>
    <w:rsid w:val="00837FC8"/>
    <w:rsid w:val="00840111"/>
    <w:rsid w:val="00843AEE"/>
    <w:rsid w:val="0085172D"/>
    <w:rsid w:val="00852371"/>
    <w:rsid w:val="00853BB6"/>
    <w:rsid w:val="00853EB2"/>
    <w:rsid w:val="0085587D"/>
    <w:rsid w:val="00857E6A"/>
    <w:rsid w:val="008611D2"/>
    <w:rsid w:val="008619AD"/>
    <w:rsid w:val="00863B9B"/>
    <w:rsid w:val="00866C95"/>
    <w:rsid w:val="0086741B"/>
    <w:rsid w:val="0086776A"/>
    <w:rsid w:val="00871474"/>
    <w:rsid w:val="00872343"/>
    <w:rsid w:val="00875330"/>
    <w:rsid w:val="00882AF1"/>
    <w:rsid w:val="00882F98"/>
    <w:rsid w:val="008863F1"/>
    <w:rsid w:val="008916ED"/>
    <w:rsid w:val="008950B8"/>
    <w:rsid w:val="00896B61"/>
    <w:rsid w:val="008A266D"/>
    <w:rsid w:val="008A283B"/>
    <w:rsid w:val="008A7C0C"/>
    <w:rsid w:val="008B4B56"/>
    <w:rsid w:val="008B540A"/>
    <w:rsid w:val="008B606E"/>
    <w:rsid w:val="008C0512"/>
    <w:rsid w:val="008C27BB"/>
    <w:rsid w:val="008D0F32"/>
    <w:rsid w:val="008D16A1"/>
    <w:rsid w:val="008D5B0F"/>
    <w:rsid w:val="008E218F"/>
    <w:rsid w:val="008E394A"/>
    <w:rsid w:val="008E45AD"/>
    <w:rsid w:val="008E5811"/>
    <w:rsid w:val="008E7497"/>
    <w:rsid w:val="008F3644"/>
    <w:rsid w:val="008F4664"/>
    <w:rsid w:val="008F5937"/>
    <w:rsid w:val="008F639E"/>
    <w:rsid w:val="008F6591"/>
    <w:rsid w:val="009002C5"/>
    <w:rsid w:val="00900EF8"/>
    <w:rsid w:val="00901838"/>
    <w:rsid w:val="00902889"/>
    <w:rsid w:val="00902BB9"/>
    <w:rsid w:val="00903646"/>
    <w:rsid w:val="0090434E"/>
    <w:rsid w:val="0090531B"/>
    <w:rsid w:val="00906992"/>
    <w:rsid w:val="009071B1"/>
    <w:rsid w:val="009078EF"/>
    <w:rsid w:val="00910C2A"/>
    <w:rsid w:val="009112F0"/>
    <w:rsid w:val="00911A47"/>
    <w:rsid w:val="0091380E"/>
    <w:rsid w:val="009146AB"/>
    <w:rsid w:val="00915359"/>
    <w:rsid w:val="009177E9"/>
    <w:rsid w:val="009203F5"/>
    <w:rsid w:val="0092170B"/>
    <w:rsid w:val="00921EB6"/>
    <w:rsid w:val="00921F90"/>
    <w:rsid w:val="009223A8"/>
    <w:rsid w:val="00923E67"/>
    <w:rsid w:val="0092633B"/>
    <w:rsid w:val="00930821"/>
    <w:rsid w:val="0093102E"/>
    <w:rsid w:val="00936B00"/>
    <w:rsid w:val="0093775C"/>
    <w:rsid w:val="00937D71"/>
    <w:rsid w:val="009403F0"/>
    <w:rsid w:val="00945EF6"/>
    <w:rsid w:val="009466D7"/>
    <w:rsid w:val="0094771D"/>
    <w:rsid w:val="00950FD3"/>
    <w:rsid w:val="00953DDC"/>
    <w:rsid w:val="009541E4"/>
    <w:rsid w:val="00955364"/>
    <w:rsid w:val="00956C54"/>
    <w:rsid w:val="00956C6F"/>
    <w:rsid w:val="00956DA8"/>
    <w:rsid w:val="00956FBD"/>
    <w:rsid w:val="009609B1"/>
    <w:rsid w:val="00960B99"/>
    <w:rsid w:val="00960C60"/>
    <w:rsid w:val="00963830"/>
    <w:rsid w:val="0096421B"/>
    <w:rsid w:val="0096719E"/>
    <w:rsid w:val="00970CB8"/>
    <w:rsid w:val="00970CF1"/>
    <w:rsid w:val="0097217F"/>
    <w:rsid w:val="00972A18"/>
    <w:rsid w:val="00973E76"/>
    <w:rsid w:val="00982D73"/>
    <w:rsid w:val="00983B75"/>
    <w:rsid w:val="009847BE"/>
    <w:rsid w:val="009869CC"/>
    <w:rsid w:val="00986C0B"/>
    <w:rsid w:val="00987118"/>
    <w:rsid w:val="00991DD0"/>
    <w:rsid w:val="009936B1"/>
    <w:rsid w:val="0099398C"/>
    <w:rsid w:val="00995A03"/>
    <w:rsid w:val="00995CEF"/>
    <w:rsid w:val="009963F3"/>
    <w:rsid w:val="00997826"/>
    <w:rsid w:val="009A40B6"/>
    <w:rsid w:val="009A6E85"/>
    <w:rsid w:val="009A7C71"/>
    <w:rsid w:val="009B07CB"/>
    <w:rsid w:val="009B32E2"/>
    <w:rsid w:val="009B503A"/>
    <w:rsid w:val="009B5C20"/>
    <w:rsid w:val="009C1F61"/>
    <w:rsid w:val="009C2129"/>
    <w:rsid w:val="009C324B"/>
    <w:rsid w:val="009D1BE4"/>
    <w:rsid w:val="009D1DAC"/>
    <w:rsid w:val="009D2FCF"/>
    <w:rsid w:val="009D4864"/>
    <w:rsid w:val="009D4BEA"/>
    <w:rsid w:val="009E0940"/>
    <w:rsid w:val="009E43D3"/>
    <w:rsid w:val="009F0A10"/>
    <w:rsid w:val="009F1FD7"/>
    <w:rsid w:val="009F2048"/>
    <w:rsid w:val="009F29F7"/>
    <w:rsid w:val="009F46AD"/>
    <w:rsid w:val="009F70FB"/>
    <w:rsid w:val="009F786C"/>
    <w:rsid w:val="00A0018E"/>
    <w:rsid w:val="00A0033C"/>
    <w:rsid w:val="00A0564F"/>
    <w:rsid w:val="00A064CD"/>
    <w:rsid w:val="00A113B9"/>
    <w:rsid w:val="00A1336D"/>
    <w:rsid w:val="00A13394"/>
    <w:rsid w:val="00A133A1"/>
    <w:rsid w:val="00A133C3"/>
    <w:rsid w:val="00A16418"/>
    <w:rsid w:val="00A16E36"/>
    <w:rsid w:val="00A2257A"/>
    <w:rsid w:val="00A2535C"/>
    <w:rsid w:val="00A264F5"/>
    <w:rsid w:val="00A26741"/>
    <w:rsid w:val="00A26EF3"/>
    <w:rsid w:val="00A314F9"/>
    <w:rsid w:val="00A33991"/>
    <w:rsid w:val="00A33E25"/>
    <w:rsid w:val="00A352C4"/>
    <w:rsid w:val="00A360BE"/>
    <w:rsid w:val="00A3658F"/>
    <w:rsid w:val="00A42002"/>
    <w:rsid w:val="00A43CE2"/>
    <w:rsid w:val="00A43F57"/>
    <w:rsid w:val="00A44B6B"/>
    <w:rsid w:val="00A4566F"/>
    <w:rsid w:val="00A4620B"/>
    <w:rsid w:val="00A507F3"/>
    <w:rsid w:val="00A51503"/>
    <w:rsid w:val="00A5245B"/>
    <w:rsid w:val="00A52E7B"/>
    <w:rsid w:val="00A533C5"/>
    <w:rsid w:val="00A544B2"/>
    <w:rsid w:val="00A60141"/>
    <w:rsid w:val="00A63FB3"/>
    <w:rsid w:val="00A64012"/>
    <w:rsid w:val="00A66254"/>
    <w:rsid w:val="00A6636D"/>
    <w:rsid w:val="00A67ECE"/>
    <w:rsid w:val="00A71CD3"/>
    <w:rsid w:val="00A72AF8"/>
    <w:rsid w:val="00A74327"/>
    <w:rsid w:val="00A752C7"/>
    <w:rsid w:val="00A80581"/>
    <w:rsid w:val="00A827A6"/>
    <w:rsid w:val="00A82D63"/>
    <w:rsid w:val="00A83D23"/>
    <w:rsid w:val="00A85C96"/>
    <w:rsid w:val="00A86F4B"/>
    <w:rsid w:val="00A9160A"/>
    <w:rsid w:val="00A95C5C"/>
    <w:rsid w:val="00A95FF6"/>
    <w:rsid w:val="00AA4C85"/>
    <w:rsid w:val="00AA591C"/>
    <w:rsid w:val="00AB143C"/>
    <w:rsid w:val="00AB7CE9"/>
    <w:rsid w:val="00AC1A5D"/>
    <w:rsid w:val="00AC21A9"/>
    <w:rsid w:val="00AC4EF2"/>
    <w:rsid w:val="00AC4FDA"/>
    <w:rsid w:val="00AC60BC"/>
    <w:rsid w:val="00AC7DE4"/>
    <w:rsid w:val="00AD1098"/>
    <w:rsid w:val="00AD2217"/>
    <w:rsid w:val="00AD2ADE"/>
    <w:rsid w:val="00AD2CB1"/>
    <w:rsid w:val="00AD3C3F"/>
    <w:rsid w:val="00AD6051"/>
    <w:rsid w:val="00AD68D7"/>
    <w:rsid w:val="00AD6D3C"/>
    <w:rsid w:val="00AE05F7"/>
    <w:rsid w:val="00AE1AEF"/>
    <w:rsid w:val="00AE4BCC"/>
    <w:rsid w:val="00AE73C2"/>
    <w:rsid w:val="00AE7BF7"/>
    <w:rsid w:val="00AF0CF9"/>
    <w:rsid w:val="00AF28BD"/>
    <w:rsid w:val="00AF3C8B"/>
    <w:rsid w:val="00AF4EF9"/>
    <w:rsid w:val="00AF656D"/>
    <w:rsid w:val="00AF6C94"/>
    <w:rsid w:val="00B00230"/>
    <w:rsid w:val="00B043C1"/>
    <w:rsid w:val="00B051DA"/>
    <w:rsid w:val="00B06480"/>
    <w:rsid w:val="00B1109C"/>
    <w:rsid w:val="00B1396A"/>
    <w:rsid w:val="00B151A2"/>
    <w:rsid w:val="00B1531B"/>
    <w:rsid w:val="00B167FB"/>
    <w:rsid w:val="00B21BA7"/>
    <w:rsid w:val="00B22DC9"/>
    <w:rsid w:val="00B2316C"/>
    <w:rsid w:val="00B2474D"/>
    <w:rsid w:val="00B26AF7"/>
    <w:rsid w:val="00B271E1"/>
    <w:rsid w:val="00B321B5"/>
    <w:rsid w:val="00B34196"/>
    <w:rsid w:val="00B34863"/>
    <w:rsid w:val="00B3487F"/>
    <w:rsid w:val="00B3686E"/>
    <w:rsid w:val="00B3745C"/>
    <w:rsid w:val="00B37D53"/>
    <w:rsid w:val="00B4104F"/>
    <w:rsid w:val="00B42370"/>
    <w:rsid w:val="00B51542"/>
    <w:rsid w:val="00B52817"/>
    <w:rsid w:val="00B5294A"/>
    <w:rsid w:val="00B5342D"/>
    <w:rsid w:val="00B537E8"/>
    <w:rsid w:val="00B55C49"/>
    <w:rsid w:val="00B56F04"/>
    <w:rsid w:val="00B610E9"/>
    <w:rsid w:val="00B63AD8"/>
    <w:rsid w:val="00B63F9E"/>
    <w:rsid w:val="00B66D76"/>
    <w:rsid w:val="00B703EA"/>
    <w:rsid w:val="00B70D7E"/>
    <w:rsid w:val="00B711F8"/>
    <w:rsid w:val="00B749D4"/>
    <w:rsid w:val="00B74ADF"/>
    <w:rsid w:val="00B76595"/>
    <w:rsid w:val="00B8195A"/>
    <w:rsid w:val="00B8223D"/>
    <w:rsid w:val="00B83544"/>
    <w:rsid w:val="00B84AEC"/>
    <w:rsid w:val="00B86868"/>
    <w:rsid w:val="00B87791"/>
    <w:rsid w:val="00B905B1"/>
    <w:rsid w:val="00B90C3F"/>
    <w:rsid w:val="00B911CE"/>
    <w:rsid w:val="00B938A3"/>
    <w:rsid w:val="00B94937"/>
    <w:rsid w:val="00B95B58"/>
    <w:rsid w:val="00B966ED"/>
    <w:rsid w:val="00B96A34"/>
    <w:rsid w:val="00B97B40"/>
    <w:rsid w:val="00BA115E"/>
    <w:rsid w:val="00BA1974"/>
    <w:rsid w:val="00BA37E9"/>
    <w:rsid w:val="00BA6FB8"/>
    <w:rsid w:val="00BB1455"/>
    <w:rsid w:val="00BB23C8"/>
    <w:rsid w:val="00BB40D4"/>
    <w:rsid w:val="00BB481A"/>
    <w:rsid w:val="00BB6913"/>
    <w:rsid w:val="00BB76A8"/>
    <w:rsid w:val="00BC0437"/>
    <w:rsid w:val="00BC1B08"/>
    <w:rsid w:val="00BC202B"/>
    <w:rsid w:val="00BC26B0"/>
    <w:rsid w:val="00BC5E0F"/>
    <w:rsid w:val="00BC64DA"/>
    <w:rsid w:val="00BD0D78"/>
    <w:rsid w:val="00BD1E34"/>
    <w:rsid w:val="00BD207F"/>
    <w:rsid w:val="00BD3485"/>
    <w:rsid w:val="00BD3A32"/>
    <w:rsid w:val="00BD45E7"/>
    <w:rsid w:val="00BD5C71"/>
    <w:rsid w:val="00BD7D98"/>
    <w:rsid w:val="00BE048C"/>
    <w:rsid w:val="00BE0FC9"/>
    <w:rsid w:val="00BE2482"/>
    <w:rsid w:val="00BE26FD"/>
    <w:rsid w:val="00BE3DFB"/>
    <w:rsid w:val="00BE520D"/>
    <w:rsid w:val="00BE5C4C"/>
    <w:rsid w:val="00BF340F"/>
    <w:rsid w:val="00BF4B7D"/>
    <w:rsid w:val="00BF520C"/>
    <w:rsid w:val="00BF5405"/>
    <w:rsid w:val="00BF70EB"/>
    <w:rsid w:val="00C0551A"/>
    <w:rsid w:val="00C126A5"/>
    <w:rsid w:val="00C13C25"/>
    <w:rsid w:val="00C13D18"/>
    <w:rsid w:val="00C15C95"/>
    <w:rsid w:val="00C16D13"/>
    <w:rsid w:val="00C17E9F"/>
    <w:rsid w:val="00C2042B"/>
    <w:rsid w:val="00C20FD5"/>
    <w:rsid w:val="00C21292"/>
    <w:rsid w:val="00C2264B"/>
    <w:rsid w:val="00C24A9D"/>
    <w:rsid w:val="00C24B7B"/>
    <w:rsid w:val="00C250CF"/>
    <w:rsid w:val="00C34179"/>
    <w:rsid w:val="00C34C17"/>
    <w:rsid w:val="00C3562C"/>
    <w:rsid w:val="00C41537"/>
    <w:rsid w:val="00C42AB0"/>
    <w:rsid w:val="00C4543C"/>
    <w:rsid w:val="00C4693D"/>
    <w:rsid w:val="00C47BD8"/>
    <w:rsid w:val="00C52A4D"/>
    <w:rsid w:val="00C52AF0"/>
    <w:rsid w:val="00C54954"/>
    <w:rsid w:val="00C6215E"/>
    <w:rsid w:val="00C65AA9"/>
    <w:rsid w:val="00C715DB"/>
    <w:rsid w:val="00C742CB"/>
    <w:rsid w:val="00C76076"/>
    <w:rsid w:val="00C85379"/>
    <w:rsid w:val="00C86632"/>
    <w:rsid w:val="00C928EC"/>
    <w:rsid w:val="00C92FF2"/>
    <w:rsid w:val="00C9658D"/>
    <w:rsid w:val="00CA0A94"/>
    <w:rsid w:val="00CA0B30"/>
    <w:rsid w:val="00CA22D6"/>
    <w:rsid w:val="00CA2A69"/>
    <w:rsid w:val="00CA2B46"/>
    <w:rsid w:val="00CA53F8"/>
    <w:rsid w:val="00CA5D2D"/>
    <w:rsid w:val="00CA7E39"/>
    <w:rsid w:val="00CB0BB0"/>
    <w:rsid w:val="00CB1451"/>
    <w:rsid w:val="00CB2B27"/>
    <w:rsid w:val="00CB3599"/>
    <w:rsid w:val="00CB6A5D"/>
    <w:rsid w:val="00CC3099"/>
    <w:rsid w:val="00CC3170"/>
    <w:rsid w:val="00CC5ADC"/>
    <w:rsid w:val="00CC6C15"/>
    <w:rsid w:val="00CD1017"/>
    <w:rsid w:val="00CD1538"/>
    <w:rsid w:val="00CD34E7"/>
    <w:rsid w:val="00CE28B9"/>
    <w:rsid w:val="00CE421B"/>
    <w:rsid w:val="00CE464A"/>
    <w:rsid w:val="00CF03DF"/>
    <w:rsid w:val="00CF13FA"/>
    <w:rsid w:val="00CF4A6F"/>
    <w:rsid w:val="00CF57A1"/>
    <w:rsid w:val="00CF6947"/>
    <w:rsid w:val="00CF7475"/>
    <w:rsid w:val="00CF7F46"/>
    <w:rsid w:val="00D01653"/>
    <w:rsid w:val="00D02708"/>
    <w:rsid w:val="00D02CD6"/>
    <w:rsid w:val="00D0337E"/>
    <w:rsid w:val="00D0586D"/>
    <w:rsid w:val="00D11EA7"/>
    <w:rsid w:val="00D1228D"/>
    <w:rsid w:val="00D16082"/>
    <w:rsid w:val="00D17B11"/>
    <w:rsid w:val="00D22BA6"/>
    <w:rsid w:val="00D23406"/>
    <w:rsid w:val="00D2372A"/>
    <w:rsid w:val="00D24795"/>
    <w:rsid w:val="00D276D3"/>
    <w:rsid w:val="00D30C8F"/>
    <w:rsid w:val="00D32B94"/>
    <w:rsid w:val="00D33201"/>
    <w:rsid w:val="00D333AC"/>
    <w:rsid w:val="00D34968"/>
    <w:rsid w:val="00D34FEA"/>
    <w:rsid w:val="00D36B5C"/>
    <w:rsid w:val="00D40120"/>
    <w:rsid w:val="00D42337"/>
    <w:rsid w:val="00D42784"/>
    <w:rsid w:val="00D52BCA"/>
    <w:rsid w:val="00D5318F"/>
    <w:rsid w:val="00D54A37"/>
    <w:rsid w:val="00D55444"/>
    <w:rsid w:val="00D55BB1"/>
    <w:rsid w:val="00D631D6"/>
    <w:rsid w:val="00D66CE8"/>
    <w:rsid w:val="00D671B3"/>
    <w:rsid w:val="00D728F5"/>
    <w:rsid w:val="00D73D73"/>
    <w:rsid w:val="00D76DF9"/>
    <w:rsid w:val="00D77189"/>
    <w:rsid w:val="00D80900"/>
    <w:rsid w:val="00D80F1B"/>
    <w:rsid w:val="00D81767"/>
    <w:rsid w:val="00D83C61"/>
    <w:rsid w:val="00D83E00"/>
    <w:rsid w:val="00D87A2B"/>
    <w:rsid w:val="00D90D54"/>
    <w:rsid w:val="00D915E5"/>
    <w:rsid w:val="00D9224C"/>
    <w:rsid w:val="00D92B32"/>
    <w:rsid w:val="00D933E6"/>
    <w:rsid w:val="00D9367F"/>
    <w:rsid w:val="00D96320"/>
    <w:rsid w:val="00DA091F"/>
    <w:rsid w:val="00DA1D51"/>
    <w:rsid w:val="00DA5DB7"/>
    <w:rsid w:val="00DA7DCE"/>
    <w:rsid w:val="00DB0ACA"/>
    <w:rsid w:val="00DB12CD"/>
    <w:rsid w:val="00DB2EC2"/>
    <w:rsid w:val="00DB3338"/>
    <w:rsid w:val="00DB4EB4"/>
    <w:rsid w:val="00DB5D47"/>
    <w:rsid w:val="00DB66C9"/>
    <w:rsid w:val="00DB74EE"/>
    <w:rsid w:val="00DB7C42"/>
    <w:rsid w:val="00DC0496"/>
    <w:rsid w:val="00DC1320"/>
    <w:rsid w:val="00DC5A99"/>
    <w:rsid w:val="00DD0E48"/>
    <w:rsid w:val="00DD18F0"/>
    <w:rsid w:val="00DD23C7"/>
    <w:rsid w:val="00DD2941"/>
    <w:rsid w:val="00DD560E"/>
    <w:rsid w:val="00DD62F0"/>
    <w:rsid w:val="00DD6B1C"/>
    <w:rsid w:val="00DD7465"/>
    <w:rsid w:val="00DE0EE9"/>
    <w:rsid w:val="00DE4EE6"/>
    <w:rsid w:val="00DE680A"/>
    <w:rsid w:val="00DF2001"/>
    <w:rsid w:val="00DF4502"/>
    <w:rsid w:val="00DF569E"/>
    <w:rsid w:val="00E01302"/>
    <w:rsid w:val="00E01D35"/>
    <w:rsid w:val="00E01EC6"/>
    <w:rsid w:val="00E05C66"/>
    <w:rsid w:val="00E05E8E"/>
    <w:rsid w:val="00E07885"/>
    <w:rsid w:val="00E07F1F"/>
    <w:rsid w:val="00E10B8C"/>
    <w:rsid w:val="00E11EFA"/>
    <w:rsid w:val="00E123B4"/>
    <w:rsid w:val="00E21088"/>
    <w:rsid w:val="00E2395F"/>
    <w:rsid w:val="00E24313"/>
    <w:rsid w:val="00E24954"/>
    <w:rsid w:val="00E25323"/>
    <w:rsid w:val="00E25BE2"/>
    <w:rsid w:val="00E26347"/>
    <w:rsid w:val="00E2708E"/>
    <w:rsid w:val="00E278C5"/>
    <w:rsid w:val="00E279C8"/>
    <w:rsid w:val="00E3068D"/>
    <w:rsid w:val="00E3095B"/>
    <w:rsid w:val="00E31E72"/>
    <w:rsid w:val="00E336C6"/>
    <w:rsid w:val="00E33F17"/>
    <w:rsid w:val="00E350E2"/>
    <w:rsid w:val="00E35968"/>
    <w:rsid w:val="00E43094"/>
    <w:rsid w:val="00E438A2"/>
    <w:rsid w:val="00E45458"/>
    <w:rsid w:val="00E454F3"/>
    <w:rsid w:val="00E46DF6"/>
    <w:rsid w:val="00E47576"/>
    <w:rsid w:val="00E503F6"/>
    <w:rsid w:val="00E51369"/>
    <w:rsid w:val="00E532B1"/>
    <w:rsid w:val="00E561A7"/>
    <w:rsid w:val="00E56C0C"/>
    <w:rsid w:val="00E60A70"/>
    <w:rsid w:val="00E63D6F"/>
    <w:rsid w:val="00E646E7"/>
    <w:rsid w:val="00E651E6"/>
    <w:rsid w:val="00E66454"/>
    <w:rsid w:val="00E666E5"/>
    <w:rsid w:val="00E7147A"/>
    <w:rsid w:val="00E71C0F"/>
    <w:rsid w:val="00E72BED"/>
    <w:rsid w:val="00E762AB"/>
    <w:rsid w:val="00E77A6D"/>
    <w:rsid w:val="00E81B3F"/>
    <w:rsid w:val="00E82669"/>
    <w:rsid w:val="00E82AF8"/>
    <w:rsid w:val="00E853DC"/>
    <w:rsid w:val="00E861A2"/>
    <w:rsid w:val="00E86BB1"/>
    <w:rsid w:val="00E87C1A"/>
    <w:rsid w:val="00E90246"/>
    <w:rsid w:val="00E90855"/>
    <w:rsid w:val="00E90C37"/>
    <w:rsid w:val="00E925E1"/>
    <w:rsid w:val="00E93B1B"/>
    <w:rsid w:val="00E97EA1"/>
    <w:rsid w:val="00EA1A40"/>
    <w:rsid w:val="00EB04E4"/>
    <w:rsid w:val="00EB061F"/>
    <w:rsid w:val="00EB1228"/>
    <w:rsid w:val="00EB22D6"/>
    <w:rsid w:val="00EB4AF0"/>
    <w:rsid w:val="00EB64FA"/>
    <w:rsid w:val="00EB6A65"/>
    <w:rsid w:val="00EB733C"/>
    <w:rsid w:val="00EC1502"/>
    <w:rsid w:val="00EC2BAD"/>
    <w:rsid w:val="00EC5231"/>
    <w:rsid w:val="00EC600C"/>
    <w:rsid w:val="00EC633E"/>
    <w:rsid w:val="00ED0BC3"/>
    <w:rsid w:val="00ED3701"/>
    <w:rsid w:val="00ED3790"/>
    <w:rsid w:val="00ED44A3"/>
    <w:rsid w:val="00EE2363"/>
    <w:rsid w:val="00EE2849"/>
    <w:rsid w:val="00EE5AE4"/>
    <w:rsid w:val="00EE7191"/>
    <w:rsid w:val="00EE7A75"/>
    <w:rsid w:val="00EF0260"/>
    <w:rsid w:val="00EF519F"/>
    <w:rsid w:val="00F03093"/>
    <w:rsid w:val="00F042F8"/>
    <w:rsid w:val="00F057BA"/>
    <w:rsid w:val="00F069D3"/>
    <w:rsid w:val="00F105AA"/>
    <w:rsid w:val="00F1201D"/>
    <w:rsid w:val="00F12CDE"/>
    <w:rsid w:val="00F14C70"/>
    <w:rsid w:val="00F152EB"/>
    <w:rsid w:val="00F20138"/>
    <w:rsid w:val="00F20340"/>
    <w:rsid w:val="00F22385"/>
    <w:rsid w:val="00F25689"/>
    <w:rsid w:val="00F31596"/>
    <w:rsid w:val="00F31598"/>
    <w:rsid w:val="00F3176E"/>
    <w:rsid w:val="00F31838"/>
    <w:rsid w:val="00F33888"/>
    <w:rsid w:val="00F355B9"/>
    <w:rsid w:val="00F3790A"/>
    <w:rsid w:val="00F43514"/>
    <w:rsid w:val="00F4411E"/>
    <w:rsid w:val="00F4466A"/>
    <w:rsid w:val="00F45EDC"/>
    <w:rsid w:val="00F51018"/>
    <w:rsid w:val="00F52DC1"/>
    <w:rsid w:val="00F536C2"/>
    <w:rsid w:val="00F53F21"/>
    <w:rsid w:val="00F57A98"/>
    <w:rsid w:val="00F600DE"/>
    <w:rsid w:val="00F606AC"/>
    <w:rsid w:val="00F61C01"/>
    <w:rsid w:val="00F62395"/>
    <w:rsid w:val="00F63C28"/>
    <w:rsid w:val="00F64CA7"/>
    <w:rsid w:val="00F6727D"/>
    <w:rsid w:val="00F71A71"/>
    <w:rsid w:val="00F71CD8"/>
    <w:rsid w:val="00F71D54"/>
    <w:rsid w:val="00F75A6E"/>
    <w:rsid w:val="00F76CBA"/>
    <w:rsid w:val="00F77ACE"/>
    <w:rsid w:val="00F8016B"/>
    <w:rsid w:val="00F80D86"/>
    <w:rsid w:val="00F80EE7"/>
    <w:rsid w:val="00F82DD4"/>
    <w:rsid w:val="00F838CC"/>
    <w:rsid w:val="00F86D41"/>
    <w:rsid w:val="00F879B2"/>
    <w:rsid w:val="00F87C00"/>
    <w:rsid w:val="00F87C25"/>
    <w:rsid w:val="00F91B1B"/>
    <w:rsid w:val="00F9348C"/>
    <w:rsid w:val="00F95F5A"/>
    <w:rsid w:val="00FA0370"/>
    <w:rsid w:val="00FA3198"/>
    <w:rsid w:val="00FA40F3"/>
    <w:rsid w:val="00FA5B3E"/>
    <w:rsid w:val="00FA7452"/>
    <w:rsid w:val="00FA7EC2"/>
    <w:rsid w:val="00FB2A95"/>
    <w:rsid w:val="00FB3AC8"/>
    <w:rsid w:val="00FB46BC"/>
    <w:rsid w:val="00FB4983"/>
    <w:rsid w:val="00FB4A94"/>
    <w:rsid w:val="00FB5940"/>
    <w:rsid w:val="00FC0851"/>
    <w:rsid w:val="00FC099D"/>
    <w:rsid w:val="00FC09A6"/>
    <w:rsid w:val="00FC18A1"/>
    <w:rsid w:val="00FC210B"/>
    <w:rsid w:val="00FC2F8D"/>
    <w:rsid w:val="00FC5EE5"/>
    <w:rsid w:val="00FC7DD7"/>
    <w:rsid w:val="00FD66A9"/>
    <w:rsid w:val="00FD6F3E"/>
    <w:rsid w:val="00FE10D2"/>
    <w:rsid w:val="00FE1750"/>
    <w:rsid w:val="00FE273B"/>
    <w:rsid w:val="00FE3BBE"/>
    <w:rsid w:val="00FE4190"/>
    <w:rsid w:val="00FE5314"/>
    <w:rsid w:val="00FE5CB9"/>
    <w:rsid w:val="00FE6DFB"/>
    <w:rsid w:val="00FE703A"/>
    <w:rsid w:val="00FE77A4"/>
    <w:rsid w:val="00FE7DEA"/>
    <w:rsid w:val="00FF2A5C"/>
    <w:rsid w:val="00FF481A"/>
    <w:rsid w:val="00FF4F78"/>
    <w:rsid w:val="00FF6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9891F5"/>
  <w15:chartTrackingRefBased/>
  <w15:docId w15:val="{A40C9ABA-F688-47D6-8807-00A651E4F3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4351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4351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43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43514"/>
  </w:style>
  <w:style w:type="paragraph" w:styleId="Pta">
    <w:name w:val="footer"/>
    <w:basedOn w:val="Normlny"/>
    <w:link w:val="PtaChar"/>
    <w:uiPriority w:val="99"/>
    <w:unhideWhenUsed/>
    <w:rsid w:val="00F43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43514"/>
  </w:style>
  <w:style w:type="table" w:styleId="Mriekatabuky">
    <w:name w:val="Table Grid"/>
    <w:basedOn w:val="Normlnatabuka"/>
    <w:uiPriority w:val="59"/>
    <w:rsid w:val="00F435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uiPriority w:val="1"/>
    <w:unhideWhenUsed/>
    <w:qFormat/>
    <w:rsid w:val="00F43514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F43514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TopHeader">
    <w:name w:val="Top Header"/>
    <w:basedOn w:val="Normlny"/>
    <w:qFormat/>
    <w:rsid w:val="00F43514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character" w:styleId="Odkaznakomentr">
    <w:name w:val="annotation reference"/>
    <w:basedOn w:val="Predvolenpsmoodseku"/>
    <w:uiPriority w:val="99"/>
    <w:semiHidden/>
    <w:unhideWhenUsed/>
    <w:rsid w:val="00F435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43514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43514"/>
    <w:rPr>
      <w:sz w:val="20"/>
      <w:szCs w:val="20"/>
    </w:rPr>
  </w:style>
  <w:style w:type="paragraph" w:styleId="Bezriadkovania">
    <w:name w:val="No Spacing"/>
    <w:uiPriority w:val="1"/>
    <w:qFormat/>
    <w:rsid w:val="00F43514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435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351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1196</Words>
  <Characters>6823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dc:description/>
  <cp:lastModifiedBy>Peter</cp:lastModifiedBy>
  <cp:revision>2</cp:revision>
  <cp:lastPrinted>2021-06-06T19:17:00Z</cp:lastPrinted>
  <dcterms:created xsi:type="dcterms:W3CDTF">2022-06-29T17:45:00Z</dcterms:created>
  <dcterms:modified xsi:type="dcterms:W3CDTF">2022-06-29T17:45:00Z</dcterms:modified>
</cp:coreProperties>
</file>