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5F56A4">
        <w:rPr>
          <w:rFonts w:ascii="Arial" w:hAnsi="Arial" w:cs="Arial"/>
          <w:sz w:val="20"/>
          <w:szCs w:val="20"/>
        </w:rPr>
        <w:t>za rok 2021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82069" w:rsidRDefault="0058206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36767913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82069" w:rsidRDefault="0058206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2022366533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82069" w:rsidRDefault="0058206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Seistav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s. r. 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82069" w:rsidRDefault="0058206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Stred 148, 027 05  Zázrivá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C56F0" w:rsidRDefault="002C56F0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C56F0" w:rsidRPr="00860BF2" w:rsidRDefault="002C56F0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nie je súčasťou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5F56A4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2C56F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9B58E4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1. Informácia, či je účtovná závierka zostavená za splnenia predpokladu, že účtovná jednotka bude nepretržite pokračovať vo svojej činnosti:</w:t>
      </w:r>
      <w:r w:rsidR="009B58E4">
        <w:rPr>
          <w:rFonts w:ascii="Arial" w:hAnsi="Arial" w:cs="Arial"/>
          <w:b/>
          <w:bCs/>
          <w:sz w:val="20"/>
          <w:szCs w:val="20"/>
        </w:rPr>
        <w:t xml:space="preserve"> ÚJ bude nepretržite pokračovať vo svojej podnikateľskej činnosti.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0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06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Obstarávacia cena v zložení: OC vrátane nákladov súvisiacich z obstaraním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3206">
              <w:rPr>
                <w:rFonts w:ascii="Arial" w:hAnsi="Arial" w:cs="Arial"/>
                <w:sz w:val="20"/>
                <w:szCs w:val="20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4575D6" w:rsidRPr="005F56A4" w:rsidRDefault="004575D6" w:rsidP="00CE500E">
      <w:pPr>
        <w:pStyle w:val="Zkladntext"/>
        <w:tabs>
          <w:tab w:val="left" w:pos="808"/>
        </w:tabs>
        <w:rPr>
          <w:rFonts w:ascii="Arial" w:hAnsi="Arial" w:cs="Arial"/>
          <w:bCs/>
          <w:sz w:val="20"/>
          <w:szCs w:val="20"/>
        </w:rPr>
      </w:pPr>
      <w:r w:rsidRPr="005F56A4">
        <w:rPr>
          <w:rFonts w:ascii="Arial" w:hAnsi="Arial" w:cs="Arial"/>
          <w:bCs/>
          <w:sz w:val="20"/>
          <w:szCs w:val="20"/>
        </w:rPr>
        <w:t xml:space="preserve">rovnomerné odpisy v zmysle zákona o dani z príjmov, účtovné odpisy sa rovnajú daňovým 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CE500E" w:rsidRDefault="004575D6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nemenila účtovné odpisy a zásady</w:t>
      </w: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dotáciách a ich oceňovanie v účtovníctve:</w:t>
      </w:r>
    </w:p>
    <w:p w:rsidR="004575D6" w:rsidRPr="005F56A4" w:rsidRDefault="004575D6" w:rsidP="00CE500E">
      <w:pPr>
        <w:pStyle w:val="Zkladntext"/>
        <w:tabs>
          <w:tab w:val="left" w:pos="808"/>
        </w:tabs>
        <w:rPr>
          <w:rFonts w:ascii="Arial" w:hAnsi="Arial" w:cs="Arial"/>
          <w:bCs/>
          <w:sz w:val="20"/>
          <w:szCs w:val="20"/>
        </w:rPr>
      </w:pPr>
      <w:r w:rsidRPr="005F56A4">
        <w:rPr>
          <w:rFonts w:ascii="Arial" w:hAnsi="Arial" w:cs="Arial"/>
          <w:bCs/>
          <w:sz w:val="20"/>
          <w:szCs w:val="20"/>
        </w:rPr>
        <w:t>neboli poskytnuté žiadne dotácie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4575D6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žiadne významné opravy neboli účtované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5F56A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</w:rPr>
        <w:t>splatnosti dlhšou ako päť rokov</w:t>
      </w:r>
      <w:r w:rsidR="00413E30">
        <w:rPr>
          <w:rFonts w:ascii="Arial" w:hAnsi="Arial" w:cs="Arial"/>
          <w:b/>
          <w:bCs/>
          <w:sz w:val="20"/>
          <w:szCs w:val="20"/>
        </w:rPr>
        <w:t>-</w:t>
      </w:r>
      <w:r w:rsidR="005F56A4">
        <w:rPr>
          <w:rFonts w:ascii="Arial" w:hAnsi="Arial" w:cs="Arial"/>
          <w:b/>
          <w:bCs/>
          <w:sz w:val="20"/>
          <w:szCs w:val="20"/>
        </w:rPr>
        <w:t xml:space="preserve"> </w:t>
      </w:r>
      <w:r w:rsidR="00413E30" w:rsidRPr="005F56A4">
        <w:rPr>
          <w:rFonts w:ascii="Arial" w:hAnsi="Arial" w:cs="Arial"/>
          <w:bCs/>
          <w:sz w:val="20"/>
          <w:szCs w:val="20"/>
        </w:rPr>
        <w:t>neevidujeme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</w:rPr>
        <w:t xml:space="preserve"> a spôsoby zabezpečenia záväzkov</w:t>
      </w:r>
      <w:r w:rsidR="00413E30">
        <w:rPr>
          <w:rFonts w:ascii="Arial" w:hAnsi="Arial" w:cs="Arial"/>
          <w:b/>
          <w:bCs/>
          <w:sz w:val="20"/>
          <w:szCs w:val="20"/>
        </w:rPr>
        <w:t xml:space="preserve">: </w:t>
      </w:r>
      <w:r w:rsidR="00413E30" w:rsidRPr="005F56A4">
        <w:rPr>
          <w:rFonts w:ascii="Arial" w:hAnsi="Arial" w:cs="Arial"/>
          <w:bCs/>
          <w:sz w:val="20"/>
          <w:szCs w:val="20"/>
        </w:rPr>
        <w:t>nie sú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5F56A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 w:rsidRPr="005F56A4">
        <w:rPr>
          <w:rFonts w:ascii="Arial" w:hAnsi="Arial" w:cs="Arial"/>
          <w:bCs/>
          <w:sz w:val="20"/>
          <w:szCs w:val="20"/>
        </w:rPr>
        <w:t>.</w:t>
      </w:r>
      <w:r w:rsidR="00413E30" w:rsidRPr="005F56A4">
        <w:rPr>
          <w:rFonts w:ascii="Arial" w:hAnsi="Arial" w:cs="Arial"/>
          <w:bCs/>
          <w:sz w:val="20"/>
          <w:szCs w:val="20"/>
        </w:rPr>
        <w:t xml:space="preserve"> </w:t>
      </w:r>
    </w:p>
    <w:p w:rsidR="00CE500E" w:rsidRPr="005F56A4" w:rsidRDefault="00413E30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</w:rPr>
      </w:pPr>
      <w:r w:rsidRPr="005F56A4">
        <w:rPr>
          <w:rFonts w:ascii="Arial" w:hAnsi="Arial" w:cs="Arial"/>
          <w:bCs/>
          <w:sz w:val="20"/>
          <w:szCs w:val="20"/>
        </w:rPr>
        <w:t>Nevlastníme akcie.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Default="00CE500E" w:rsidP="00413E30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413E30" w:rsidRPr="005F56A4" w:rsidRDefault="00413E30" w:rsidP="00413E30">
      <w:pPr>
        <w:pStyle w:val="Zkladntext"/>
        <w:tabs>
          <w:tab w:val="left" w:pos="668"/>
        </w:tabs>
        <w:ind w:left="461" w:right="116"/>
        <w:rPr>
          <w:rFonts w:ascii="Arial" w:hAnsi="Arial" w:cs="Arial"/>
          <w:bCs/>
          <w:sz w:val="20"/>
          <w:szCs w:val="20"/>
        </w:rPr>
      </w:pPr>
      <w:r w:rsidRPr="005F56A4">
        <w:rPr>
          <w:rFonts w:ascii="Arial" w:hAnsi="Arial" w:cs="Arial"/>
          <w:bCs/>
          <w:sz w:val="20"/>
          <w:szCs w:val="20"/>
        </w:rPr>
        <w:t>Nie sú poskytnuté žiadne záruky členom štatutárnych orgánov.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</w:t>
      </w:r>
      <w:r w:rsidRPr="00CE500E">
        <w:rPr>
          <w:rFonts w:ascii="Arial" w:hAnsi="Arial" w:cs="Arial"/>
          <w:b/>
          <w:bCs/>
          <w:sz w:val="20"/>
          <w:szCs w:val="20"/>
        </w:rPr>
        <w:lastRenderedPageBreak/>
        <w:t>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413E30" w:rsidRPr="00CE500E" w:rsidRDefault="00413E30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Nemáme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5F56A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</w:rPr>
        <w:t>vých programov pre zamestnancov.</w:t>
      </w:r>
      <w:r w:rsidR="008777B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E500E" w:rsidRPr="005F56A4" w:rsidRDefault="008777B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</w:rPr>
      </w:pPr>
      <w:r w:rsidRPr="005F56A4">
        <w:rPr>
          <w:rFonts w:ascii="Arial" w:hAnsi="Arial" w:cs="Arial"/>
          <w:bCs/>
          <w:sz w:val="20"/>
          <w:szCs w:val="20"/>
        </w:rPr>
        <w:t>Nemáme dôchodkové programy.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CA6" w:rsidRDefault="00E93CA6" w:rsidP="00107589">
      <w:pPr>
        <w:spacing w:after="0" w:line="240" w:lineRule="auto"/>
      </w:pPr>
      <w:r>
        <w:separator/>
      </w:r>
    </w:p>
  </w:endnote>
  <w:endnote w:type="continuationSeparator" w:id="0">
    <w:p w:rsidR="00E93CA6" w:rsidRDefault="00E93C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CA6" w:rsidRDefault="00E93CA6" w:rsidP="00107589">
      <w:pPr>
        <w:spacing w:after="0" w:line="240" w:lineRule="auto"/>
      </w:pPr>
      <w:r>
        <w:separator/>
      </w:r>
    </w:p>
  </w:footnote>
  <w:footnote w:type="continuationSeparator" w:id="0">
    <w:p w:rsidR="00E93CA6" w:rsidRDefault="00E93C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5D6" w:rsidRDefault="004575D6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2C56F0">
      <w:rPr>
        <w:rFonts w:ascii="Arial" w:hAnsi="Arial" w:cs="Arial"/>
        <w:sz w:val="22"/>
        <w:szCs w:val="22"/>
      </w:rPr>
      <w:t>36767913</w:t>
    </w:r>
    <w:r>
      <w:rPr>
        <w:rFonts w:ascii="Arial" w:hAnsi="Arial" w:cs="Arial"/>
        <w:sz w:val="18"/>
        <w:szCs w:val="18"/>
      </w:rPr>
      <w:tab/>
      <w:t xml:space="preserve">DIČ: </w:t>
    </w:r>
    <w:r w:rsidR="002C56F0">
      <w:rPr>
        <w:rFonts w:ascii="Arial" w:hAnsi="Arial" w:cs="Arial"/>
        <w:sz w:val="18"/>
        <w:szCs w:val="18"/>
      </w:rPr>
      <w:t>2022366533</w:t>
    </w:r>
  </w:p>
  <w:p w:rsidR="004575D6" w:rsidRDefault="004575D6">
    <w:pPr>
      <w:pStyle w:val="Hlavika"/>
    </w:pPr>
  </w:p>
  <w:p w:rsidR="004575D6" w:rsidRPr="004268D2" w:rsidRDefault="004575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5E3A342C"/>
    <w:multiLevelType w:val="hybridMultilevel"/>
    <w:tmpl w:val="FF6A4250"/>
    <w:lvl w:ilvl="0" w:tplc="EF8E9AD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26"/>
  </w:num>
  <w:num w:numId="10">
    <w:abstractNumId w:val="8"/>
  </w:num>
  <w:num w:numId="11">
    <w:abstractNumId w:val="25"/>
  </w:num>
  <w:num w:numId="12">
    <w:abstractNumId w:val="7"/>
  </w:num>
  <w:num w:numId="13">
    <w:abstractNumId w:val="24"/>
  </w:num>
  <w:num w:numId="14">
    <w:abstractNumId w:val="20"/>
  </w:num>
  <w:num w:numId="15">
    <w:abstractNumId w:val="23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  <w:num w:numId="20">
    <w:abstractNumId w:val="3"/>
  </w:num>
  <w:num w:numId="21">
    <w:abstractNumId w:val="21"/>
  </w:num>
  <w:num w:numId="22">
    <w:abstractNumId w:val="19"/>
  </w:num>
  <w:num w:numId="23">
    <w:abstractNumId w:val="11"/>
  </w:num>
  <w:num w:numId="24">
    <w:abstractNumId w:val="18"/>
  </w:num>
  <w:num w:numId="25">
    <w:abstractNumId w:val="13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C6555"/>
    <w:rsid w:val="000D22CE"/>
    <w:rsid w:val="000F1708"/>
    <w:rsid w:val="00107589"/>
    <w:rsid w:val="00111D53"/>
    <w:rsid w:val="00151C69"/>
    <w:rsid w:val="0018375D"/>
    <w:rsid w:val="00186CFF"/>
    <w:rsid w:val="001923C8"/>
    <w:rsid w:val="001A0A89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EDD"/>
    <w:rsid w:val="00290DD6"/>
    <w:rsid w:val="002925C2"/>
    <w:rsid w:val="00295E93"/>
    <w:rsid w:val="002A30A7"/>
    <w:rsid w:val="002A416F"/>
    <w:rsid w:val="002A6A6F"/>
    <w:rsid w:val="002B61EE"/>
    <w:rsid w:val="002B7B1D"/>
    <w:rsid w:val="002C56F0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B1474"/>
    <w:rsid w:val="003C6761"/>
    <w:rsid w:val="003D38D7"/>
    <w:rsid w:val="003E568C"/>
    <w:rsid w:val="003F13FB"/>
    <w:rsid w:val="003F477D"/>
    <w:rsid w:val="003F5EB5"/>
    <w:rsid w:val="00413E30"/>
    <w:rsid w:val="00420380"/>
    <w:rsid w:val="004268D2"/>
    <w:rsid w:val="004273EF"/>
    <w:rsid w:val="004304FF"/>
    <w:rsid w:val="00436140"/>
    <w:rsid w:val="004575D6"/>
    <w:rsid w:val="00457623"/>
    <w:rsid w:val="004576B8"/>
    <w:rsid w:val="00465A3F"/>
    <w:rsid w:val="004A3783"/>
    <w:rsid w:val="004A5A13"/>
    <w:rsid w:val="004A6BBF"/>
    <w:rsid w:val="004C6614"/>
    <w:rsid w:val="004F5C48"/>
    <w:rsid w:val="00512E8A"/>
    <w:rsid w:val="0052078A"/>
    <w:rsid w:val="00537F98"/>
    <w:rsid w:val="0054020D"/>
    <w:rsid w:val="00544F4D"/>
    <w:rsid w:val="005649E2"/>
    <w:rsid w:val="00582069"/>
    <w:rsid w:val="005852EB"/>
    <w:rsid w:val="005922FF"/>
    <w:rsid w:val="005A765F"/>
    <w:rsid w:val="005C4DA9"/>
    <w:rsid w:val="005D2F62"/>
    <w:rsid w:val="005D6688"/>
    <w:rsid w:val="005E3B59"/>
    <w:rsid w:val="005F56A4"/>
    <w:rsid w:val="00606CB6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5993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777B6"/>
    <w:rsid w:val="008875A1"/>
    <w:rsid w:val="00891F08"/>
    <w:rsid w:val="008C0E76"/>
    <w:rsid w:val="008E284C"/>
    <w:rsid w:val="008E4928"/>
    <w:rsid w:val="00900BE9"/>
    <w:rsid w:val="00912D01"/>
    <w:rsid w:val="009335B0"/>
    <w:rsid w:val="00934878"/>
    <w:rsid w:val="009463F6"/>
    <w:rsid w:val="009731CC"/>
    <w:rsid w:val="009816CD"/>
    <w:rsid w:val="00984260"/>
    <w:rsid w:val="00985D65"/>
    <w:rsid w:val="00991D9F"/>
    <w:rsid w:val="009A1BB7"/>
    <w:rsid w:val="009B1FE4"/>
    <w:rsid w:val="009B3A55"/>
    <w:rsid w:val="009B58E4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D57E1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71190"/>
    <w:rsid w:val="00C93A1A"/>
    <w:rsid w:val="00CA4B07"/>
    <w:rsid w:val="00CD280F"/>
    <w:rsid w:val="00CE500E"/>
    <w:rsid w:val="00CF3093"/>
    <w:rsid w:val="00D028EB"/>
    <w:rsid w:val="00D031EE"/>
    <w:rsid w:val="00D03206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3CA6"/>
    <w:rsid w:val="00E94D7D"/>
    <w:rsid w:val="00EA0E90"/>
    <w:rsid w:val="00EA41E2"/>
    <w:rsid w:val="00EB51C5"/>
    <w:rsid w:val="00EB5202"/>
    <w:rsid w:val="00EC561A"/>
    <w:rsid w:val="00EC5905"/>
    <w:rsid w:val="00ED794D"/>
    <w:rsid w:val="00EE7DA7"/>
    <w:rsid w:val="00EF217D"/>
    <w:rsid w:val="00EF276E"/>
    <w:rsid w:val="00EF5677"/>
    <w:rsid w:val="00EF63EA"/>
    <w:rsid w:val="00F007D1"/>
    <w:rsid w:val="00F15121"/>
    <w:rsid w:val="00F16363"/>
    <w:rsid w:val="00F25BDE"/>
    <w:rsid w:val="00F342AD"/>
    <w:rsid w:val="00F34735"/>
    <w:rsid w:val="00F44848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484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F4484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4484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4484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44848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4484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F4484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F4484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F44848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F44848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F4484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F4484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F4484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F4484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F4484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4484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F4484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F4484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4484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44848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F4484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44848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4484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4484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4484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4484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4484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4BF97-12FE-481F-9DA6-0DD38A28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940</Words>
  <Characters>5982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2022-06-29T12:04:00Z</cp:lastPrinted>
  <dcterms:created xsi:type="dcterms:W3CDTF">2022-06-29T12:04:00Z</dcterms:created>
  <dcterms:modified xsi:type="dcterms:W3CDTF">2022-06-29T12:04:00Z</dcterms:modified>
</cp:coreProperties>
</file>